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76D" w:rsidRPr="00515CA3" w:rsidRDefault="00FC0184" w:rsidP="00515CA3">
      <w:pPr>
        <w:spacing w:after="0" w:line="480" w:lineRule="auto"/>
        <w:jc w:val="center"/>
        <w:rPr>
          <w:rFonts w:ascii="Times New Roman" w:hAnsi="Times New Roman" w:cs="Times New Roman"/>
          <w:b/>
          <w:sz w:val="28"/>
          <w:szCs w:val="24"/>
        </w:rPr>
      </w:pPr>
      <w:r w:rsidRPr="00515CA3">
        <w:rPr>
          <w:rFonts w:ascii="Times New Roman" w:hAnsi="Times New Roman" w:cs="Times New Roman"/>
          <w:b/>
          <w:sz w:val="28"/>
          <w:szCs w:val="24"/>
        </w:rPr>
        <w:t>BAB I</w:t>
      </w:r>
    </w:p>
    <w:p w:rsidR="00FC0184" w:rsidRDefault="00FC0184" w:rsidP="00515CA3">
      <w:pPr>
        <w:spacing w:after="0" w:line="480" w:lineRule="auto"/>
        <w:jc w:val="center"/>
        <w:rPr>
          <w:rFonts w:ascii="Times New Roman" w:hAnsi="Times New Roman" w:cs="Times New Roman"/>
          <w:b/>
          <w:sz w:val="28"/>
          <w:szCs w:val="24"/>
        </w:rPr>
      </w:pPr>
      <w:r w:rsidRPr="00515CA3">
        <w:rPr>
          <w:rFonts w:ascii="Times New Roman" w:hAnsi="Times New Roman" w:cs="Times New Roman"/>
          <w:b/>
          <w:sz w:val="28"/>
          <w:szCs w:val="24"/>
        </w:rPr>
        <w:t>PENDAHULUAN</w:t>
      </w:r>
    </w:p>
    <w:p w:rsidR="00771157" w:rsidRPr="00515CA3" w:rsidRDefault="00771157" w:rsidP="00771157">
      <w:pPr>
        <w:spacing w:after="0" w:line="480" w:lineRule="auto"/>
        <w:rPr>
          <w:rFonts w:ascii="Times New Roman" w:hAnsi="Times New Roman" w:cs="Times New Roman"/>
          <w:b/>
          <w:sz w:val="28"/>
          <w:szCs w:val="24"/>
        </w:rPr>
      </w:pPr>
    </w:p>
    <w:p w:rsidR="00771157" w:rsidRDefault="000F20D1" w:rsidP="00771157">
      <w:pPr>
        <w:pStyle w:val="ListParagraph"/>
        <w:numPr>
          <w:ilvl w:val="0"/>
          <w:numId w:val="1"/>
        </w:numPr>
        <w:spacing w:after="0" w:line="480" w:lineRule="auto"/>
        <w:ind w:left="284" w:hanging="295"/>
        <w:rPr>
          <w:rFonts w:ascii="Times New Roman" w:hAnsi="Times New Roman" w:cs="Times New Roman"/>
          <w:b/>
          <w:sz w:val="24"/>
          <w:szCs w:val="24"/>
        </w:rPr>
      </w:pPr>
      <w:r w:rsidRPr="00515CA3">
        <w:rPr>
          <w:rFonts w:ascii="Times New Roman" w:hAnsi="Times New Roman" w:cs="Times New Roman"/>
          <w:b/>
          <w:sz w:val="24"/>
          <w:szCs w:val="24"/>
        </w:rPr>
        <w:t>Latar Belakang</w:t>
      </w:r>
      <w:r w:rsidR="00CF7AEB" w:rsidRPr="00515CA3">
        <w:rPr>
          <w:rFonts w:ascii="Times New Roman" w:hAnsi="Times New Roman" w:cs="Times New Roman"/>
          <w:b/>
          <w:sz w:val="24"/>
          <w:szCs w:val="24"/>
        </w:rPr>
        <w:t xml:space="preserve"> Masalah</w:t>
      </w:r>
    </w:p>
    <w:p w:rsidR="00097089" w:rsidRPr="00771157" w:rsidRDefault="000F20D1" w:rsidP="00771157">
      <w:pPr>
        <w:pStyle w:val="ListParagraph"/>
        <w:spacing w:after="0" w:line="480" w:lineRule="auto"/>
        <w:ind w:left="284" w:firstLine="436"/>
        <w:jc w:val="both"/>
        <w:rPr>
          <w:rFonts w:ascii="Times New Roman" w:hAnsi="Times New Roman" w:cs="Times New Roman"/>
          <w:b/>
          <w:sz w:val="24"/>
          <w:szCs w:val="24"/>
        </w:rPr>
      </w:pPr>
      <w:r w:rsidRPr="00771157">
        <w:rPr>
          <w:rFonts w:ascii="Times New Roman" w:hAnsi="Times New Roman" w:cs="Times New Roman"/>
          <w:sz w:val="24"/>
          <w:szCs w:val="24"/>
        </w:rPr>
        <w:t>Globalisasi merupakan suatu fenomena perubahan sosial politik yang dapat mempengaruhi berbagai bidang kehidupan. Salah satu bidang yang mempunyai dampak besar dari globalisasi adalah bidang pendidikan, sehingga semua penduduk memiliki tanggung jawab yang sama terhadap pendidikan untuk menciptakan suatu lingkungan belajar yang nyaman, kondusif, dan bermakna agar siswa dapat mengembangkan kemampuan kognitif, afektif, dan psikomotonya dengan baik guna memahami dan dapat menganalisis pengaruh globalisasi terhadap dunia pendidikan.</w:t>
      </w:r>
    </w:p>
    <w:p w:rsidR="00097089" w:rsidRPr="00515CA3" w:rsidRDefault="000F20D1" w:rsidP="00515CA3">
      <w:pPr>
        <w:spacing w:after="0" w:line="480" w:lineRule="auto"/>
        <w:ind w:left="720"/>
        <w:jc w:val="both"/>
        <w:rPr>
          <w:rFonts w:ascii="Times New Roman" w:hAnsi="Times New Roman" w:cs="Times New Roman"/>
          <w:b/>
          <w:sz w:val="24"/>
          <w:szCs w:val="24"/>
        </w:rPr>
      </w:pPr>
      <w:r w:rsidRPr="00515CA3">
        <w:rPr>
          <w:rFonts w:ascii="Times New Roman" w:hAnsi="Times New Roman" w:cs="Times New Roman"/>
          <w:sz w:val="24"/>
          <w:szCs w:val="24"/>
        </w:rPr>
        <w:t xml:space="preserve">Menurut </w:t>
      </w:r>
      <w:r w:rsidR="000D449A" w:rsidRPr="00515CA3">
        <w:rPr>
          <w:rFonts w:ascii="Times New Roman" w:hAnsi="Times New Roman" w:cs="Times New Roman"/>
          <w:sz w:val="24"/>
          <w:szCs w:val="24"/>
        </w:rPr>
        <w:t xml:space="preserve">pasal 1 ayat 1 </w:t>
      </w:r>
      <w:r w:rsidRPr="00515CA3">
        <w:rPr>
          <w:rFonts w:ascii="Times New Roman" w:hAnsi="Times New Roman" w:cs="Times New Roman"/>
          <w:sz w:val="24"/>
          <w:szCs w:val="24"/>
        </w:rPr>
        <w:t>UU No. 2</w:t>
      </w:r>
      <w:r w:rsidR="000D449A" w:rsidRPr="00515CA3">
        <w:rPr>
          <w:rFonts w:ascii="Times New Roman" w:hAnsi="Times New Roman" w:cs="Times New Roman"/>
          <w:sz w:val="24"/>
          <w:szCs w:val="24"/>
        </w:rPr>
        <w:t>0 Tahun 2003, menyatakan bahwa :</w:t>
      </w:r>
    </w:p>
    <w:p w:rsidR="00FF73D9" w:rsidRDefault="000F20D1" w:rsidP="00515CA3">
      <w:pPr>
        <w:spacing w:after="0" w:line="240" w:lineRule="auto"/>
        <w:ind w:left="720" w:firstLine="720"/>
        <w:jc w:val="both"/>
        <w:rPr>
          <w:rFonts w:ascii="Times New Roman" w:hAnsi="Times New Roman" w:cs="Times New Roman"/>
          <w:sz w:val="24"/>
          <w:szCs w:val="24"/>
        </w:rPr>
      </w:pPr>
      <w:r w:rsidRPr="00515CA3">
        <w:rPr>
          <w:rFonts w:ascii="Times New Roman" w:hAnsi="Times New Roman" w:cs="Times New Roman"/>
          <w:sz w:val="24"/>
          <w:szCs w:val="24"/>
        </w:rPr>
        <w:t>Pendidikan adalah usaha sadar dan terencana untuk</w:t>
      </w:r>
      <w:r w:rsidR="00097089" w:rsidRPr="00515CA3">
        <w:rPr>
          <w:rFonts w:ascii="Times New Roman" w:hAnsi="Times New Roman" w:cs="Times New Roman"/>
          <w:sz w:val="24"/>
          <w:szCs w:val="24"/>
        </w:rPr>
        <w:t xml:space="preserve"> </w:t>
      </w:r>
      <w:r w:rsidRPr="00515CA3">
        <w:rPr>
          <w:rFonts w:ascii="Times New Roman" w:hAnsi="Times New Roman" w:cs="Times New Roman"/>
          <w:sz w:val="24"/>
          <w:szCs w:val="24"/>
        </w:rPr>
        <w:t>mewujudkan</w:t>
      </w:r>
      <w:r w:rsidR="00097089" w:rsidRPr="00515CA3">
        <w:rPr>
          <w:rFonts w:ascii="Times New Roman" w:hAnsi="Times New Roman" w:cs="Times New Roman"/>
          <w:sz w:val="24"/>
          <w:szCs w:val="24"/>
        </w:rPr>
        <w:t xml:space="preserve"> </w:t>
      </w:r>
      <w:r w:rsidRPr="00515CA3">
        <w:rPr>
          <w:rFonts w:ascii="Times New Roman" w:hAnsi="Times New Roman" w:cs="Times New Roman"/>
          <w:sz w:val="24"/>
          <w:szCs w:val="24"/>
        </w:rPr>
        <w:t>suasana belajar dan proses pembelajaran agar peserta didik secaraaktif mengembangkan potensi dirinya untuk memiliki kekuatanspiritual keagamaan, pengendalian diri, kepribadian, kecerdasan,akhlak mulia, serta keterampilan yang diperlukan dirinya,masyarakat, bangsa dan Negara.</w:t>
      </w:r>
      <w:sdt>
        <w:sdtPr>
          <w:rPr>
            <w:rFonts w:ascii="Times New Roman" w:hAnsi="Times New Roman" w:cs="Times New Roman"/>
            <w:sz w:val="24"/>
            <w:szCs w:val="24"/>
          </w:rPr>
          <w:id w:val="7222363"/>
          <w:citation/>
        </w:sdtPr>
        <w:sdtContent>
          <w:r w:rsidR="00EB3CF9" w:rsidRPr="00515CA3">
            <w:rPr>
              <w:rFonts w:ascii="Times New Roman" w:hAnsi="Times New Roman" w:cs="Times New Roman"/>
              <w:sz w:val="24"/>
              <w:szCs w:val="24"/>
            </w:rPr>
            <w:fldChar w:fldCharType="begin"/>
          </w:r>
          <w:r w:rsidR="006F6430" w:rsidRPr="00515CA3">
            <w:rPr>
              <w:rFonts w:ascii="Times New Roman" w:hAnsi="Times New Roman" w:cs="Times New Roman"/>
              <w:sz w:val="24"/>
              <w:szCs w:val="24"/>
            </w:rPr>
            <w:instrText xml:space="preserve"> CITATION SIS03 \l 1033 </w:instrText>
          </w:r>
          <w:r w:rsidR="00EB3CF9" w:rsidRPr="00515CA3">
            <w:rPr>
              <w:rFonts w:ascii="Times New Roman" w:hAnsi="Times New Roman" w:cs="Times New Roman"/>
              <w:sz w:val="24"/>
              <w:szCs w:val="24"/>
            </w:rPr>
            <w:fldChar w:fldCharType="separate"/>
          </w:r>
          <w:r w:rsidR="006F6430" w:rsidRPr="00515CA3">
            <w:rPr>
              <w:rFonts w:ascii="Times New Roman" w:hAnsi="Times New Roman" w:cs="Times New Roman"/>
              <w:noProof/>
              <w:sz w:val="24"/>
              <w:szCs w:val="24"/>
            </w:rPr>
            <w:t xml:space="preserve"> (SISDIKNAS, 2003)</w:t>
          </w:r>
          <w:r w:rsidR="00EB3CF9" w:rsidRPr="00515CA3">
            <w:rPr>
              <w:rFonts w:ascii="Times New Roman" w:hAnsi="Times New Roman" w:cs="Times New Roman"/>
              <w:sz w:val="24"/>
              <w:szCs w:val="24"/>
            </w:rPr>
            <w:fldChar w:fldCharType="end"/>
          </w:r>
        </w:sdtContent>
      </w:sdt>
      <w:r w:rsidR="00771157">
        <w:rPr>
          <w:rFonts w:ascii="Times New Roman" w:hAnsi="Times New Roman" w:cs="Times New Roman"/>
          <w:sz w:val="24"/>
          <w:szCs w:val="24"/>
        </w:rPr>
        <w:t>.</w:t>
      </w:r>
    </w:p>
    <w:p w:rsidR="00771157" w:rsidRPr="00515CA3" w:rsidRDefault="00771157" w:rsidP="00515CA3">
      <w:pPr>
        <w:spacing w:after="0" w:line="240" w:lineRule="auto"/>
        <w:ind w:left="720" w:firstLine="720"/>
        <w:jc w:val="both"/>
        <w:rPr>
          <w:rFonts w:ascii="Times New Roman" w:hAnsi="Times New Roman" w:cs="Times New Roman"/>
          <w:sz w:val="24"/>
          <w:szCs w:val="24"/>
        </w:rPr>
      </w:pPr>
    </w:p>
    <w:p w:rsidR="00DF51CF" w:rsidRPr="00515CA3" w:rsidRDefault="00DF51CF" w:rsidP="00771157">
      <w:pPr>
        <w:spacing w:after="0" w:line="480" w:lineRule="auto"/>
        <w:ind w:left="284" w:firstLine="567"/>
        <w:jc w:val="both"/>
        <w:rPr>
          <w:rFonts w:ascii="Times New Roman" w:hAnsi="Times New Roman" w:cs="Times New Roman"/>
          <w:sz w:val="24"/>
          <w:szCs w:val="24"/>
        </w:rPr>
      </w:pPr>
      <w:r w:rsidRPr="00515CA3">
        <w:rPr>
          <w:rFonts w:ascii="Times New Roman" w:hAnsi="Times New Roman" w:cs="Times New Roman"/>
          <w:sz w:val="24"/>
          <w:szCs w:val="24"/>
        </w:rPr>
        <w:t>Kegiatan Belajar Mengajar (KBM) dirancang mengikuti prinsip-prinsip belajar mengajar. Belajar mengajar merupakan kegiatan aktif guru dalam membangun makna atau pemahaman. Tanggung jawab belajar berada pada diri siswa, tetapi guru bertanggung jawab untuk menciptakan situasi yang mendorong prakarsa, motivasi, dan tanggung jawab siswa untuk belajar sepanjang hayat.</w:t>
      </w:r>
    </w:p>
    <w:p w:rsidR="00DF51CF" w:rsidRPr="00515CA3" w:rsidRDefault="00DF51CF" w:rsidP="00515CA3">
      <w:pPr>
        <w:spacing w:after="0" w:line="480" w:lineRule="auto"/>
        <w:ind w:left="720" w:firstLine="720"/>
        <w:jc w:val="both"/>
        <w:rPr>
          <w:rFonts w:ascii="Times New Roman" w:hAnsi="Times New Roman" w:cs="Times New Roman"/>
          <w:sz w:val="24"/>
          <w:szCs w:val="24"/>
        </w:rPr>
      </w:pPr>
      <w:r w:rsidRPr="00515CA3">
        <w:rPr>
          <w:rFonts w:ascii="Times New Roman" w:hAnsi="Times New Roman" w:cs="Times New Roman"/>
          <w:sz w:val="24"/>
          <w:szCs w:val="24"/>
        </w:rPr>
        <w:lastRenderedPageBreak/>
        <w:t xml:space="preserve">Dalam UU No 20 Tahun 2003 Pasal 39 ayat 2 </w:t>
      </w:r>
    </w:p>
    <w:p w:rsidR="00DF51CF" w:rsidRPr="00515CA3" w:rsidRDefault="00515CA3" w:rsidP="00515CA3">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Guru merupakan tenaga profe</w:t>
      </w:r>
      <w:r w:rsidR="00DF51CF" w:rsidRPr="00515CA3">
        <w:rPr>
          <w:rFonts w:ascii="Times New Roman" w:hAnsi="Times New Roman" w:cs="Times New Roman"/>
          <w:sz w:val="24"/>
          <w:szCs w:val="24"/>
        </w:rPr>
        <w:t>sional yang bertugas merencanakan dan melaksanakan proses pembelajaran, menilai hasil pembelajaran, melakukan pembimbingan dan pelatihan, serta melakukan penelitian dan pengabdian kepada masyarakat, terutama bagi guru pada perguruan tinggi</w:t>
      </w:r>
      <w:r>
        <w:rPr>
          <w:rFonts w:ascii="Times New Roman" w:hAnsi="Times New Roman" w:cs="Times New Roman"/>
          <w:sz w:val="24"/>
          <w:szCs w:val="24"/>
        </w:rPr>
        <w:t>.</w:t>
      </w:r>
    </w:p>
    <w:p w:rsidR="00771157" w:rsidRDefault="00771157" w:rsidP="00771157">
      <w:pPr>
        <w:spacing w:after="0" w:line="240" w:lineRule="auto"/>
        <w:ind w:left="284"/>
        <w:jc w:val="both"/>
        <w:rPr>
          <w:rFonts w:ascii="Times New Roman" w:hAnsi="Times New Roman" w:cs="Times New Roman"/>
          <w:sz w:val="24"/>
          <w:szCs w:val="24"/>
        </w:rPr>
      </w:pPr>
    </w:p>
    <w:p w:rsidR="00771157" w:rsidRDefault="000F20D1" w:rsidP="00771157">
      <w:pPr>
        <w:spacing w:after="0" w:line="480" w:lineRule="auto"/>
        <w:ind w:left="284" w:firstLine="436"/>
        <w:jc w:val="both"/>
        <w:rPr>
          <w:rFonts w:ascii="Times New Roman" w:hAnsi="Times New Roman" w:cs="Times New Roman"/>
          <w:sz w:val="24"/>
          <w:szCs w:val="24"/>
        </w:rPr>
      </w:pPr>
      <w:r w:rsidRPr="00515CA3">
        <w:rPr>
          <w:rFonts w:ascii="Times New Roman" w:hAnsi="Times New Roman" w:cs="Times New Roman"/>
          <w:sz w:val="24"/>
          <w:szCs w:val="24"/>
        </w:rPr>
        <w:t>Dari pendapat tersebut, diharapkan pendidik dapat berperan sebagai berikut : Mempersiapkan peserta didik untuk memasuki dunia kerja secara layak melalui keterampilan, kepribadian dan pengetahuan yang diperoleh, Mampu berprestasi dalam persaingan global, Bertanggung jawab untuk menghasilkan manusia yang bermartabat dan memiliki harga diri sebagai bangsa, sehingga dapat mensejajarkan diri dengan bangsa lain, Memiliki kemampuan yang dapat dimanfaatkan dalam kehidupan sehari-hari, Media perantara yang dapat memunculkan manusia yang memiliki modal intelektual, sosiall, dan kredibilitas tinggi terhadap kesejahterraan masyarakat.</w:t>
      </w:r>
    </w:p>
    <w:p w:rsidR="00771157" w:rsidRDefault="000F20D1" w:rsidP="00771157">
      <w:pPr>
        <w:spacing w:after="0" w:line="480" w:lineRule="auto"/>
        <w:ind w:left="284" w:firstLine="436"/>
        <w:jc w:val="both"/>
        <w:rPr>
          <w:rFonts w:ascii="Times New Roman" w:hAnsi="Times New Roman" w:cs="Times New Roman"/>
          <w:sz w:val="24"/>
          <w:szCs w:val="24"/>
        </w:rPr>
      </w:pPr>
      <w:r w:rsidRPr="00515CA3">
        <w:rPr>
          <w:rFonts w:ascii="Times New Roman" w:hAnsi="Times New Roman" w:cs="Times New Roman"/>
          <w:sz w:val="24"/>
          <w:szCs w:val="24"/>
        </w:rPr>
        <w:t>Pada dasarnya pendidikan dapat dilihat sebagai suatu proses dan sekaligus suatu tujuan. Pendidikan merupakan proses memproduksi sistem nilai dan budaya kearah yang lebih baik, antara lain dalam hal pembentukan kepribadian, keterampilan dan perkembangan intelektual peserta didik. Dalam lembaga formal, proses memproduksi sistem nilai dan budaya dilakukan dalam proses belajar mengajar pada sejumlah mata pelajaran dalam kelas.</w:t>
      </w:r>
    </w:p>
    <w:p w:rsidR="00771157" w:rsidRDefault="000F20D1" w:rsidP="00771157">
      <w:pPr>
        <w:spacing w:after="0" w:line="480" w:lineRule="auto"/>
        <w:ind w:left="284" w:firstLine="436"/>
        <w:jc w:val="both"/>
        <w:rPr>
          <w:rFonts w:ascii="Times New Roman" w:hAnsi="Times New Roman" w:cs="Times New Roman"/>
          <w:sz w:val="24"/>
          <w:szCs w:val="24"/>
        </w:rPr>
      </w:pPr>
      <w:r w:rsidRPr="00515CA3">
        <w:rPr>
          <w:rFonts w:ascii="Times New Roman" w:hAnsi="Times New Roman" w:cs="Times New Roman"/>
          <w:sz w:val="24"/>
          <w:szCs w:val="24"/>
        </w:rPr>
        <w:t>Esensi pendidikan tersebut memberikan makna bahwa lembaga-lembaga pendidikan sudah selayaknya merancang, melaksanakan, dan mengembangkan suatu program serta proses pendidikan yang semakin meningkatkan potensinya dalam beradaptasi secara kreatif dengan lingkungannya.</w:t>
      </w:r>
    </w:p>
    <w:p w:rsidR="00097089" w:rsidRPr="00771157" w:rsidRDefault="000F20D1" w:rsidP="00771157">
      <w:pPr>
        <w:spacing w:after="0" w:line="480" w:lineRule="auto"/>
        <w:ind w:left="284" w:firstLine="436"/>
        <w:jc w:val="both"/>
        <w:rPr>
          <w:rFonts w:ascii="Times New Roman" w:hAnsi="Times New Roman" w:cs="Times New Roman"/>
          <w:sz w:val="24"/>
          <w:szCs w:val="24"/>
        </w:rPr>
      </w:pPr>
      <w:r w:rsidRPr="00515CA3">
        <w:rPr>
          <w:rFonts w:ascii="Times New Roman" w:hAnsi="Times New Roman" w:cs="Times New Roman"/>
          <w:sz w:val="24"/>
          <w:szCs w:val="24"/>
        </w:rPr>
        <w:lastRenderedPageBreak/>
        <w:t>Salah satu mata pelajaranyang turut berperan penting dalam proses pembentukan sistem nilai dan budaya dengan mengembangkan wawasan, keterampilan dan sikap ilmiah sejak dini adalah mata pelajaran IPA.</w:t>
      </w:r>
      <w:r w:rsidR="00097089" w:rsidRPr="00515CA3">
        <w:rPr>
          <w:rFonts w:ascii="Times New Roman" w:hAnsi="Times New Roman" w:cs="Times New Roman"/>
          <w:b/>
          <w:sz w:val="24"/>
          <w:szCs w:val="24"/>
        </w:rPr>
        <w:t xml:space="preserve"> </w:t>
      </w:r>
      <w:r w:rsidRPr="00515CA3">
        <w:rPr>
          <w:rFonts w:ascii="Times New Roman" w:hAnsi="Times New Roman" w:cs="Times New Roman"/>
          <w:sz w:val="24"/>
          <w:szCs w:val="24"/>
        </w:rPr>
        <w:t>Menurut Depdiknas (2006), d</w:t>
      </w:r>
      <w:r w:rsidR="00DD339E">
        <w:rPr>
          <w:rFonts w:ascii="Times New Roman" w:hAnsi="Times New Roman" w:cs="Times New Roman"/>
          <w:sz w:val="24"/>
          <w:szCs w:val="24"/>
        </w:rPr>
        <w:t>alam kurikulum Satuan Pendidikan</w:t>
      </w:r>
      <w:r w:rsidRPr="00515CA3">
        <w:rPr>
          <w:rFonts w:ascii="Times New Roman" w:hAnsi="Times New Roman" w:cs="Times New Roman"/>
          <w:sz w:val="24"/>
          <w:szCs w:val="24"/>
        </w:rPr>
        <w:t>:</w:t>
      </w:r>
    </w:p>
    <w:p w:rsidR="00097089" w:rsidRDefault="000F20D1" w:rsidP="00515CA3">
      <w:pPr>
        <w:spacing w:after="0" w:line="240" w:lineRule="auto"/>
        <w:ind w:left="720" w:firstLine="720"/>
        <w:jc w:val="both"/>
        <w:rPr>
          <w:rFonts w:ascii="Times New Roman" w:hAnsi="Times New Roman" w:cs="Times New Roman"/>
          <w:sz w:val="24"/>
          <w:szCs w:val="24"/>
        </w:rPr>
      </w:pPr>
      <w:r w:rsidRPr="00515CA3">
        <w:rPr>
          <w:rFonts w:ascii="Times New Roman" w:hAnsi="Times New Roman" w:cs="Times New Roman"/>
          <w:sz w:val="24"/>
          <w:szCs w:val="24"/>
        </w:rPr>
        <w:t>Ilmu Pengetahuan Alam (IPA) berhubungan dengan cara mencari tahu tentang alam secara sistematis, sehingga IPA bukan hanya penguasaan kumpulan pengetahuan yang berupa fakta-fakta, konsep-konsep, atau prinsip-prinsip saja tetapi juga m</w:t>
      </w:r>
      <w:r w:rsidR="00097089" w:rsidRPr="00515CA3">
        <w:rPr>
          <w:rFonts w:ascii="Times New Roman" w:hAnsi="Times New Roman" w:cs="Times New Roman"/>
          <w:sz w:val="24"/>
          <w:szCs w:val="24"/>
        </w:rPr>
        <w:t>erupakan suatu proses penemuan.</w:t>
      </w:r>
      <w:sdt>
        <w:sdtPr>
          <w:rPr>
            <w:rFonts w:ascii="Times New Roman" w:hAnsi="Times New Roman" w:cs="Times New Roman"/>
            <w:sz w:val="24"/>
            <w:szCs w:val="24"/>
          </w:rPr>
          <w:id w:val="7222364"/>
          <w:citation/>
        </w:sdtPr>
        <w:sdtContent>
          <w:r w:rsidR="00EB3CF9" w:rsidRPr="00515CA3">
            <w:rPr>
              <w:rFonts w:ascii="Times New Roman" w:hAnsi="Times New Roman" w:cs="Times New Roman"/>
              <w:sz w:val="24"/>
              <w:szCs w:val="24"/>
            </w:rPr>
            <w:fldChar w:fldCharType="begin"/>
          </w:r>
          <w:r w:rsidR="006F6430" w:rsidRPr="00515CA3">
            <w:rPr>
              <w:rFonts w:ascii="Times New Roman" w:hAnsi="Times New Roman" w:cs="Times New Roman"/>
              <w:sz w:val="24"/>
              <w:szCs w:val="24"/>
            </w:rPr>
            <w:instrText xml:space="preserve"> CITATION BSN06 \l 1033 </w:instrText>
          </w:r>
          <w:r w:rsidR="00EB3CF9" w:rsidRPr="00515CA3">
            <w:rPr>
              <w:rFonts w:ascii="Times New Roman" w:hAnsi="Times New Roman" w:cs="Times New Roman"/>
              <w:sz w:val="24"/>
              <w:szCs w:val="24"/>
            </w:rPr>
            <w:fldChar w:fldCharType="separate"/>
          </w:r>
          <w:r w:rsidR="006F6430" w:rsidRPr="00515CA3">
            <w:rPr>
              <w:rFonts w:ascii="Times New Roman" w:hAnsi="Times New Roman" w:cs="Times New Roman"/>
              <w:noProof/>
              <w:sz w:val="24"/>
              <w:szCs w:val="24"/>
            </w:rPr>
            <w:t xml:space="preserve"> (BSNP, 2006)</w:t>
          </w:r>
          <w:r w:rsidR="00EB3CF9" w:rsidRPr="00515CA3">
            <w:rPr>
              <w:rFonts w:ascii="Times New Roman" w:hAnsi="Times New Roman" w:cs="Times New Roman"/>
              <w:sz w:val="24"/>
              <w:szCs w:val="24"/>
            </w:rPr>
            <w:fldChar w:fldCharType="end"/>
          </w:r>
        </w:sdtContent>
      </w:sdt>
      <w:r w:rsidR="00771157">
        <w:rPr>
          <w:rFonts w:ascii="Times New Roman" w:hAnsi="Times New Roman" w:cs="Times New Roman"/>
          <w:sz w:val="24"/>
          <w:szCs w:val="24"/>
        </w:rPr>
        <w:t>.</w:t>
      </w:r>
    </w:p>
    <w:p w:rsidR="00771157" w:rsidRPr="00515CA3" w:rsidRDefault="00771157" w:rsidP="00515CA3">
      <w:pPr>
        <w:spacing w:after="0" w:line="240" w:lineRule="auto"/>
        <w:ind w:left="720" w:firstLine="720"/>
        <w:jc w:val="both"/>
        <w:rPr>
          <w:rFonts w:ascii="Times New Roman" w:hAnsi="Times New Roman" w:cs="Times New Roman"/>
          <w:sz w:val="24"/>
          <w:szCs w:val="24"/>
        </w:rPr>
      </w:pPr>
    </w:p>
    <w:p w:rsidR="00771157" w:rsidRDefault="000F20D1" w:rsidP="00771157">
      <w:pPr>
        <w:spacing w:after="0" w:line="480" w:lineRule="auto"/>
        <w:ind w:left="284" w:firstLine="567"/>
        <w:jc w:val="both"/>
        <w:rPr>
          <w:rFonts w:ascii="Times New Roman" w:hAnsi="Times New Roman" w:cs="Times New Roman"/>
          <w:b/>
          <w:sz w:val="24"/>
          <w:szCs w:val="24"/>
        </w:rPr>
      </w:pPr>
      <w:r w:rsidRPr="00515CA3">
        <w:rPr>
          <w:rFonts w:ascii="Times New Roman" w:hAnsi="Times New Roman" w:cs="Times New Roman"/>
          <w:sz w:val="24"/>
          <w:szCs w:val="24"/>
        </w:rPr>
        <w:t>Pendidikan IPA diharapkan dapat menjadi wahana bagi peserta didik untuk mempelajari diri sendiri dan alam sekitar, serta prospek pengembangan lebih lanjut dalam menerapkannnya  di dalam kehidupan sehari-hari. Proses pembelajarannya menekankan pada pemberian pengalaman langsung untuk mengembangkan kompetensi  agar menjelajahi dan memahami alam sekitar secara ilmiah. Pendidikan IPA diarahkan untuk inkuiri dan berbuat sehingga membantu peserta didik untuk memperoleh pemahaman yang lebih mendalam tentang alam sekitar.</w:t>
      </w:r>
    </w:p>
    <w:p w:rsidR="00D05006" w:rsidRPr="00771157" w:rsidRDefault="000F20D1" w:rsidP="00771157">
      <w:pPr>
        <w:spacing w:after="0" w:line="480" w:lineRule="auto"/>
        <w:ind w:left="284" w:firstLine="567"/>
        <w:jc w:val="both"/>
        <w:rPr>
          <w:rFonts w:ascii="Times New Roman" w:hAnsi="Times New Roman" w:cs="Times New Roman"/>
          <w:b/>
          <w:sz w:val="24"/>
          <w:szCs w:val="24"/>
        </w:rPr>
      </w:pPr>
      <w:r w:rsidRPr="00515CA3">
        <w:rPr>
          <w:rFonts w:ascii="Times New Roman" w:hAnsi="Times New Roman" w:cs="Times New Roman"/>
          <w:sz w:val="24"/>
          <w:szCs w:val="24"/>
        </w:rPr>
        <w:t>Mata pelajaran IPA mulai diajarkan pada siswa usia sekolah dasar. Pada kurikulum Satuan Pendidikan</w:t>
      </w:r>
      <w:r w:rsidR="00D05006">
        <w:rPr>
          <w:rFonts w:ascii="Times New Roman" w:hAnsi="Times New Roman" w:cs="Times New Roman"/>
          <w:sz w:val="24"/>
          <w:szCs w:val="24"/>
        </w:rPr>
        <w:t xml:space="preserve"> (2006)</w:t>
      </w:r>
      <w:r w:rsidRPr="00515CA3">
        <w:rPr>
          <w:rFonts w:ascii="Times New Roman" w:hAnsi="Times New Roman" w:cs="Times New Roman"/>
          <w:sz w:val="24"/>
          <w:szCs w:val="24"/>
        </w:rPr>
        <w:t xml:space="preserve">, </w:t>
      </w:r>
    </w:p>
    <w:p w:rsidR="00097089" w:rsidRPr="00515CA3" w:rsidRDefault="00D05006" w:rsidP="008E03C4">
      <w:pPr>
        <w:spacing w:after="0" w:line="240" w:lineRule="auto"/>
        <w:ind w:left="720" w:firstLine="720"/>
        <w:jc w:val="both"/>
        <w:rPr>
          <w:rFonts w:ascii="Times New Roman" w:hAnsi="Times New Roman" w:cs="Times New Roman"/>
          <w:b/>
          <w:sz w:val="24"/>
          <w:szCs w:val="24"/>
        </w:rPr>
      </w:pPr>
      <w:r>
        <w:rPr>
          <w:rFonts w:ascii="Times New Roman" w:hAnsi="Times New Roman" w:cs="Times New Roman"/>
          <w:sz w:val="24"/>
          <w:szCs w:val="24"/>
        </w:rPr>
        <w:t>M</w:t>
      </w:r>
      <w:r w:rsidR="000F20D1" w:rsidRPr="00515CA3">
        <w:rPr>
          <w:rFonts w:ascii="Times New Roman" w:hAnsi="Times New Roman" w:cs="Times New Roman"/>
          <w:sz w:val="24"/>
          <w:szCs w:val="24"/>
        </w:rPr>
        <w:t>ata pelajaran IPA mulai diajarkan pada kelas I sampai dengan kelas III dengan proses pembelajaran yang terintegrasi. Sedangkan secara eksplisist berupa mata pelajaran IPA baru diajarkan mulai dari kelas IV samapai dengan kelas VI. Adapun tujuan pendidikan IPA mencakup lima dimensi, yaitu : 1.Pengetahuan dan pemahaman (</w:t>
      </w:r>
      <w:r w:rsidR="000F20D1" w:rsidRPr="00515CA3">
        <w:rPr>
          <w:rFonts w:ascii="Times New Roman" w:hAnsi="Times New Roman" w:cs="Times New Roman"/>
          <w:i/>
          <w:sz w:val="24"/>
          <w:szCs w:val="24"/>
        </w:rPr>
        <w:t>scientific information) D</w:t>
      </w:r>
      <w:r w:rsidR="000F20D1" w:rsidRPr="00515CA3">
        <w:rPr>
          <w:rFonts w:ascii="Times New Roman" w:hAnsi="Times New Roman" w:cs="Times New Roman"/>
          <w:sz w:val="24"/>
          <w:szCs w:val="24"/>
        </w:rPr>
        <w:t xml:space="preserve">imensi ini mencakup belajar informasi spesifik fakta, konsep, teori, hukum dan penyelidikan pengetahuan secara ilmiah. 2.Penggalian dan penemuan ( </w:t>
      </w:r>
      <w:r w:rsidR="000F20D1" w:rsidRPr="00515CA3">
        <w:rPr>
          <w:rFonts w:ascii="Times New Roman" w:hAnsi="Times New Roman" w:cs="Times New Roman"/>
          <w:i/>
          <w:sz w:val="24"/>
          <w:szCs w:val="24"/>
        </w:rPr>
        <w:t>exploring and discovering)</w:t>
      </w:r>
      <w:r w:rsidR="000F20D1" w:rsidRPr="00515CA3">
        <w:rPr>
          <w:rFonts w:ascii="Times New Roman" w:hAnsi="Times New Roman" w:cs="Times New Roman"/>
          <w:sz w:val="24"/>
          <w:szCs w:val="24"/>
        </w:rPr>
        <w:t xml:space="preserve"> Dimensi ini berhubungan dengan penggunaan proses-proses IPA untuk mempelajari bagaimana ahli IPA bekerja dan berpikir. Keterampilan yang harus diajarkan  yaitu mencakup mengamati, mendeskripsikan, mengklasifikasi dan mengorganisasi, </w:t>
      </w:r>
      <w:r w:rsidR="000D449A" w:rsidRPr="00515CA3">
        <w:rPr>
          <w:rFonts w:ascii="Times New Roman" w:hAnsi="Times New Roman" w:cs="Times New Roman"/>
          <w:sz w:val="24"/>
          <w:szCs w:val="24"/>
        </w:rPr>
        <w:lastRenderedPageBreak/>
        <w:t>mengkomunikasikan</w:t>
      </w:r>
      <w:r w:rsidR="000F20D1" w:rsidRPr="00515CA3">
        <w:rPr>
          <w:rFonts w:ascii="Times New Roman" w:hAnsi="Times New Roman" w:cs="Times New Roman"/>
          <w:sz w:val="24"/>
          <w:szCs w:val="24"/>
        </w:rPr>
        <w:t>, berhipotesis, menguji hipotesis, menginterpretasikan data, serta penggunaan keterampilan psikomotor. 3.Imajinasi dan kreatifitas Dimensi ini berhubungan dengan kemampuan memvisualisasikan atau menghasilkann gambaran mental seperti mengkombinasikan objek dan gagasan dengan cara-cara baru, memecahkan masalah, dan menghasilkan ideatau gagasan yang tidak biasa. 4.Sikap dan nilai Pengembangan sikap –sikap positif terhadap IPA, ahli IPA, guru IPA dan diri sendiri. Pengembangan kepekaan dan penghargaan kepada orang lain. Mengekspresikan perasaan dengan cara yang konstruktif. Mengambil keputusan dengan didasari oleh nilai-nilai individu, sosial, dan  isu-isu lingkungan. 5.Penerapan Mampu mengidentifikasi hubungan konsep IPA dalam penggunaannya dengan kehidupan sehari-hari, memahami prinsip-prinsip ilmiahdan teknologi yang bekerja di lingkungan sekitar, serta memahami dan menilai perkembangan ilmiah dan teknologi yang bekerja di lingkungan sekitar, serta memahami dan menilai perkembangan ilmiah.</w:t>
      </w:r>
    </w:p>
    <w:p w:rsidR="00771157" w:rsidRDefault="00771157" w:rsidP="00771157">
      <w:pPr>
        <w:spacing w:after="0" w:line="240" w:lineRule="auto"/>
        <w:ind w:left="720" w:firstLine="720"/>
        <w:jc w:val="both"/>
        <w:rPr>
          <w:rFonts w:ascii="Times New Roman" w:hAnsi="Times New Roman" w:cs="Times New Roman"/>
          <w:sz w:val="24"/>
          <w:szCs w:val="24"/>
        </w:rPr>
      </w:pPr>
    </w:p>
    <w:p w:rsidR="008E03C4" w:rsidRDefault="000F20D1" w:rsidP="00771157">
      <w:pPr>
        <w:spacing w:after="0" w:line="480" w:lineRule="auto"/>
        <w:ind w:left="284" w:firstLine="425"/>
        <w:jc w:val="both"/>
        <w:rPr>
          <w:rFonts w:ascii="Times New Roman" w:hAnsi="Times New Roman" w:cs="Times New Roman"/>
          <w:sz w:val="24"/>
          <w:szCs w:val="24"/>
        </w:rPr>
      </w:pPr>
      <w:r w:rsidRPr="00515CA3">
        <w:rPr>
          <w:rFonts w:ascii="Times New Roman" w:hAnsi="Times New Roman" w:cs="Times New Roman"/>
          <w:sz w:val="24"/>
          <w:szCs w:val="24"/>
        </w:rPr>
        <w:t xml:space="preserve">Dalam kurikulum satuan pendidikan </w:t>
      </w:r>
      <w:r w:rsidR="008E03C4">
        <w:rPr>
          <w:rFonts w:ascii="Times New Roman" w:hAnsi="Times New Roman" w:cs="Times New Roman"/>
          <w:sz w:val="24"/>
          <w:szCs w:val="24"/>
        </w:rPr>
        <w:t xml:space="preserve">(2006) </w:t>
      </w:r>
      <w:r w:rsidRPr="00515CA3">
        <w:rPr>
          <w:rFonts w:ascii="Times New Roman" w:hAnsi="Times New Roman" w:cs="Times New Roman"/>
          <w:sz w:val="24"/>
          <w:szCs w:val="24"/>
        </w:rPr>
        <w:t xml:space="preserve">juga ditegaskan bahwa mata pelajaran IPA bertujuan agar peserta didik memiliki kemampuan sebagai berikut: </w:t>
      </w:r>
    </w:p>
    <w:p w:rsidR="008E03C4" w:rsidRDefault="00771157" w:rsidP="0077115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1) </w:t>
      </w:r>
      <w:r w:rsidR="000F20D1" w:rsidRPr="00515CA3">
        <w:rPr>
          <w:rFonts w:ascii="Times New Roman" w:hAnsi="Times New Roman" w:cs="Times New Roman"/>
          <w:sz w:val="24"/>
          <w:szCs w:val="24"/>
        </w:rPr>
        <w:t>Memperoleh keyakin</w:t>
      </w:r>
      <w:r>
        <w:rPr>
          <w:rFonts w:ascii="Times New Roman" w:hAnsi="Times New Roman" w:cs="Times New Roman"/>
          <w:sz w:val="24"/>
          <w:szCs w:val="24"/>
        </w:rPr>
        <w:t xml:space="preserve">an terhadap Tuhan Yang Maha Esa </w:t>
      </w:r>
      <w:r w:rsidR="000F20D1" w:rsidRPr="00515CA3">
        <w:rPr>
          <w:rFonts w:ascii="Times New Roman" w:hAnsi="Times New Roman" w:cs="Times New Roman"/>
          <w:sz w:val="24"/>
          <w:szCs w:val="24"/>
        </w:rPr>
        <w:t>berdasarkan keberadaan, keindahan dan keteraturan alam ciptaan-Nya</w:t>
      </w:r>
      <w:r w:rsidR="008E03C4">
        <w:rPr>
          <w:rFonts w:ascii="Times New Roman" w:hAnsi="Times New Roman" w:cs="Times New Roman"/>
          <w:sz w:val="24"/>
          <w:szCs w:val="24"/>
        </w:rPr>
        <w:t>.</w:t>
      </w:r>
    </w:p>
    <w:p w:rsidR="008E03C4" w:rsidRDefault="00771157" w:rsidP="0077115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2) </w:t>
      </w:r>
      <w:r w:rsidR="000F20D1" w:rsidRPr="00515CA3">
        <w:rPr>
          <w:rFonts w:ascii="Times New Roman" w:hAnsi="Times New Roman" w:cs="Times New Roman"/>
          <w:sz w:val="24"/>
          <w:szCs w:val="24"/>
        </w:rPr>
        <w:t>Mengembangkan pengetah</w:t>
      </w:r>
      <w:r w:rsidR="008E03C4">
        <w:rPr>
          <w:rFonts w:ascii="Times New Roman" w:hAnsi="Times New Roman" w:cs="Times New Roman"/>
          <w:sz w:val="24"/>
          <w:szCs w:val="24"/>
        </w:rPr>
        <w:t xml:space="preserve">uan dan pemahaman konsep-konsep. </w:t>
      </w:r>
      <w:r w:rsidR="000F20D1" w:rsidRPr="00515CA3">
        <w:rPr>
          <w:rFonts w:ascii="Times New Roman" w:hAnsi="Times New Roman" w:cs="Times New Roman"/>
          <w:sz w:val="24"/>
          <w:szCs w:val="24"/>
        </w:rPr>
        <w:t>IPA yang bermanfaat dan dapat diterapkan  dalam kehidupan sehari-hari</w:t>
      </w:r>
    </w:p>
    <w:p w:rsidR="008E03C4" w:rsidRDefault="00771157" w:rsidP="0077115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3) </w:t>
      </w:r>
      <w:r w:rsidR="000F20D1" w:rsidRPr="00515CA3">
        <w:rPr>
          <w:rFonts w:ascii="Times New Roman" w:hAnsi="Times New Roman" w:cs="Times New Roman"/>
          <w:sz w:val="24"/>
          <w:szCs w:val="24"/>
        </w:rPr>
        <w:t>Mengembangkan rasa ingin tahu, sikap positif dan kesadaran tentang adanya hubungan yang saling mempengaruhi antara IPA, lingkungan, teknologi dan masyarakat</w:t>
      </w:r>
      <w:r w:rsidR="008E03C4">
        <w:rPr>
          <w:rFonts w:ascii="Times New Roman" w:hAnsi="Times New Roman" w:cs="Times New Roman"/>
          <w:sz w:val="24"/>
          <w:szCs w:val="24"/>
        </w:rPr>
        <w:t>.</w:t>
      </w:r>
    </w:p>
    <w:p w:rsidR="008E03C4" w:rsidRDefault="00771157" w:rsidP="0077115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4) </w:t>
      </w:r>
      <w:r w:rsidR="000F20D1" w:rsidRPr="00515CA3">
        <w:rPr>
          <w:rFonts w:ascii="Times New Roman" w:hAnsi="Times New Roman" w:cs="Times New Roman"/>
          <w:sz w:val="24"/>
          <w:szCs w:val="24"/>
        </w:rPr>
        <w:t>Mengembangkan keterampilan proses untuk menyelidiki alam sekitar, memecahka</w:t>
      </w:r>
      <w:r>
        <w:rPr>
          <w:rFonts w:ascii="Times New Roman" w:hAnsi="Times New Roman" w:cs="Times New Roman"/>
          <w:sz w:val="24"/>
          <w:szCs w:val="24"/>
        </w:rPr>
        <w:t>n masalah dan membuat keputusan.</w:t>
      </w:r>
    </w:p>
    <w:p w:rsidR="008E03C4" w:rsidRDefault="00771157" w:rsidP="0077115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5) </w:t>
      </w:r>
      <w:r w:rsidR="000F20D1" w:rsidRPr="00515CA3">
        <w:rPr>
          <w:rFonts w:ascii="Times New Roman" w:hAnsi="Times New Roman" w:cs="Times New Roman"/>
          <w:sz w:val="24"/>
          <w:szCs w:val="24"/>
        </w:rPr>
        <w:t>Meningkatkan kesadaran untuk berperan serta dalam memelihara, menjaga dan melestarikan lingkungan alam</w:t>
      </w:r>
      <w:r>
        <w:rPr>
          <w:rFonts w:ascii="Times New Roman" w:hAnsi="Times New Roman" w:cs="Times New Roman"/>
          <w:sz w:val="24"/>
          <w:szCs w:val="24"/>
        </w:rPr>
        <w:t>.</w:t>
      </w:r>
      <w:r w:rsidR="000F20D1" w:rsidRPr="00515CA3">
        <w:rPr>
          <w:rFonts w:ascii="Times New Roman" w:hAnsi="Times New Roman" w:cs="Times New Roman"/>
          <w:sz w:val="24"/>
          <w:szCs w:val="24"/>
        </w:rPr>
        <w:t xml:space="preserve"> </w:t>
      </w:r>
    </w:p>
    <w:p w:rsidR="008E03C4" w:rsidRDefault="00771157" w:rsidP="0077115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6) </w:t>
      </w:r>
      <w:r w:rsidR="000F20D1" w:rsidRPr="00515CA3">
        <w:rPr>
          <w:rFonts w:ascii="Times New Roman" w:hAnsi="Times New Roman" w:cs="Times New Roman"/>
          <w:sz w:val="24"/>
          <w:szCs w:val="24"/>
        </w:rPr>
        <w:t>Meningkatkan kesadaran untuk menghargai alam dan segala keteraturannya sebagai salah satu ciptaan Tuhan</w:t>
      </w:r>
      <w:r>
        <w:rPr>
          <w:rFonts w:ascii="Times New Roman" w:hAnsi="Times New Roman" w:cs="Times New Roman"/>
          <w:sz w:val="24"/>
          <w:szCs w:val="24"/>
        </w:rPr>
        <w:t>.</w:t>
      </w:r>
      <w:r w:rsidR="000F20D1" w:rsidRPr="00515CA3">
        <w:rPr>
          <w:rFonts w:ascii="Times New Roman" w:hAnsi="Times New Roman" w:cs="Times New Roman"/>
          <w:sz w:val="24"/>
          <w:szCs w:val="24"/>
        </w:rPr>
        <w:t xml:space="preserve"> </w:t>
      </w:r>
    </w:p>
    <w:p w:rsidR="00BF5F79" w:rsidRPr="00515CA3" w:rsidRDefault="00771157" w:rsidP="00771157">
      <w:pPr>
        <w:spacing w:after="0" w:line="240" w:lineRule="auto"/>
        <w:ind w:left="720"/>
        <w:jc w:val="both"/>
        <w:rPr>
          <w:rFonts w:ascii="Times New Roman" w:hAnsi="Times New Roman" w:cs="Times New Roman"/>
          <w:b/>
          <w:sz w:val="24"/>
          <w:szCs w:val="24"/>
        </w:rPr>
      </w:pPr>
      <w:r>
        <w:rPr>
          <w:rFonts w:ascii="Times New Roman" w:hAnsi="Times New Roman" w:cs="Times New Roman"/>
          <w:sz w:val="24"/>
          <w:szCs w:val="24"/>
        </w:rPr>
        <w:t xml:space="preserve">7) </w:t>
      </w:r>
      <w:r w:rsidR="000F20D1" w:rsidRPr="00515CA3">
        <w:rPr>
          <w:rFonts w:ascii="Times New Roman" w:hAnsi="Times New Roman" w:cs="Times New Roman"/>
          <w:sz w:val="24"/>
          <w:szCs w:val="24"/>
        </w:rPr>
        <w:t>Memperoleh bakal pengetahuan, konsep dan keterampilan IPA sebagai dasar untuk melanjutkan pendidikan ke SMP/MTs</w:t>
      </w:r>
      <w:r>
        <w:rPr>
          <w:rFonts w:ascii="Times New Roman" w:hAnsi="Times New Roman" w:cs="Times New Roman"/>
          <w:sz w:val="24"/>
          <w:szCs w:val="24"/>
        </w:rPr>
        <w:t>.</w:t>
      </w:r>
    </w:p>
    <w:p w:rsidR="00771157" w:rsidRDefault="00771157" w:rsidP="00771157">
      <w:pPr>
        <w:spacing w:after="0" w:line="240" w:lineRule="auto"/>
        <w:ind w:left="284" w:firstLine="425"/>
        <w:jc w:val="both"/>
        <w:rPr>
          <w:rFonts w:ascii="Times New Roman" w:hAnsi="Times New Roman" w:cs="Times New Roman"/>
          <w:sz w:val="24"/>
          <w:szCs w:val="24"/>
        </w:rPr>
      </w:pPr>
    </w:p>
    <w:p w:rsidR="00771157" w:rsidRDefault="000F20D1" w:rsidP="00771157">
      <w:pPr>
        <w:spacing w:after="0" w:line="480" w:lineRule="auto"/>
        <w:ind w:left="284" w:firstLine="425"/>
        <w:jc w:val="both"/>
        <w:rPr>
          <w:rFonts w:ascii="Times New Roman" w:hAnsi="Times New Roman" w:cs="Times New Roman"/>
          <w:b/>
          <w:sz w:val="24"/>
          <w:szCs w:val="24"/>
        </w:rPr>
      </w:pPr>
      <w:r w:rsidRPr="00515CA3">
        <w:rPr>
          <w:rFonts w:ascii="Times New Roman" w:hAnsi="Times New Roman" w:cs="Times New Roman"/>
          <w:sz w:val="24"/>
          <w:szCs w:val="24"/>
        </w:rPr>
        <w:t xml:space="preserve">Pada hakekatnya IPA dipandang sebagai suatu produk, proses, dan suatu wahana dalam pemupukan serta pengembangan sikap. IPA sebagai suatu produk atau hasil, mengandung pengertian bahwa IPA merupakan kumpulan </w:t>
      </w:r>
      <w:r w:rsidRPr="00515CA3">
        <w:rPr>
          <w:rFonts w:ascii="Times New Roman" w:hAnsi="Times New Roman" w:cs="Times New Roman"/>
          <w:sz w:val="24"/>
          <w:szCs w:val="24"/>
        </w:rPr>
        <w:lastRenderedPageBreak/>
        <w:t xml:space="preserve">pengetahuan dari hasil observasi secara intensif dan </w:t>
      </w:r>
      <w:r w:rsidRPr="00515CA3">
        <w:rPr>
          <w:rFonts w:ascii="Times New Roman" w:hAnsi="Times New Roman" w:cs="Times New Roman"/>
          <w:i/>
          <w:iCs/>
          <w:sz w:val="24"/>
          <w:szCs w:val="24"/>
        </w:rPr>
        <w:t>continue</w:t>
      </w:r>
      <w:r w:rsidRPr="00515CA3">
        <w:rPr>
          <w:rFonts w:ascii="Times New Roman" w:hAnsi="Times New Roman" w:cs="Times New Roman"/>
          <w:sz w:val="24"/>
          <w:szCs w:val="24"/>
        </w:rPr>
        <w:t xml:space="preserve"> atau terus –menerus. Kumpulan pengetahuan IPA tersusun dalam bentuk fakta, konsep, prinsip, hukum, dan teori tentang fenomena alam dalam kehidupan manusia. Sebagai suatu proses, IPA cara berfikir, dan cara memecahkan masalah, sehingga meliputi kegiatan bagaimana meliputi kegiatan bagaimana mengumpulkan data, dan menarik kesimpulan. IPA juga dipandang sebagai wahana dalam pemupukan dan pengembangan sikap ilmiah terhadap alamsekitar, seperti keyakinan nilai-nilai, gagasan atau pendapat, objektif, jujur, dan menghargai pendapat orang lain.</w:t>
      </w:r>
    </w:p>
    <w:p w:rsidR="00BF5F79" w:rsidRPr="00515CA3" w:rsidRDefault="000F20D1" w:rsidP="00771157">
      <w:pPr>
        <w:spacing w:after="0" w:line="480" w:lineRule="auto"/>
        <w:ind w:left="284" w:firstLine="425"/>
        <w:jc w:val="both"/>
        <w:rPr>
          <w:rFonts w:ascii="Times New Roman" w:hAnsi="Times New Roman" w:cs="Times New Roman"/>
          <w:b/>
          <w:sz w:val="24"/>
          <w:szCs w:val="24"/>
        </w:rPr>
      </w:pPr>
      <w:r w:rsidRPr="00515CA3">
        <w:rPr>
          <w:rFonts w:ascii="Times New Roman" w:hAnsi="Times New Roman" w:cs="Times New Roman"/>
          <w:sz w:val="24"/>
          <w:szCs w:val="24"/>
        </w:rPr>
        <w:t>Pembelajaran IPA di sekolah dasar tentunya haruslah memperhatikan karakteristik perkembangan anak. Hal ini dikarenakan setiap anak merupakan individu yang memiliki karakteristik khusus dan unik. Sesuai dengan pendapat yang dikemukakan oleh Piag</w:t>
      </w:r>
      <w:r w:rsidR="00730187" w:rsidRPr="00515CA3">
        <w:rPr>
          <w:rFonts w:ascii="Times New Roman" w:hAnsi="Times New Roman" w:cs="Times New Roman"/>
          <w:sz w:val="24"/>
          <w:szCs w:val="24"/>
        </w:rPr>
        <w:t>et</w:t>
      </w:r>
      <w:r w:rsidR="003D36C5">
        <w:rPr>
          <w:rFonts w:ascii="Times New Roman" w:hAnsi="Times New Roman" w:cs="Times New Roman"/>
          <w:sz w:val="24"/>
          <w:szCs w:val="24"/>
        </w:rPr>
        <w:t xml:space="preserve"> </w:t>
      </w:r>
      <w:r w:rsidR="007002ED">
        <w:rPr>
          <w:rFonts w:ascii="Times New Roman" w:hAnsi="Times New Roman" w:cs="Times New Roman"/>
          <w:sz w:val="24"/>
          <w:szCs w:val="24"/>
        </w:rPr>
        <w:t>(Anurrahman.2009:44</w:t>
      </w:r>
      <w:r w:rsidR="003D36C5">
        <w:rPr>
          <w:rFonts w:ascii="Times New Roman" w:hAnsi="Times New Roman" w:cs="Times New Roman"/>
          <w:sz w:val="24"/>
          <w:szCs w:val="24"/>
        </w:rPr>
        <w:t>)</w:t>
      </w:r>
      <w:r w:rsidRPr="00515CA3">
        <w:rPr>
          <w:rFonts w:ascii="Times New Roman" w:hAnsi="Times New Roman" w:cs="Times New Roman"/>
          <w:sz w:val="24"/>
          <w:szCs w:val="24"/>
        </w:rPr>
        <w:t xml:space="preserve"> membagi perkembangan kognitif an</w:t>
      </w:r>
      <w:r w:rsidR="000B7BF2">
        <w:rPr>
          <w:rFonts w:ascii="Times New Roman" w:hAnsi="Times New Roman" w:cs="Times New Roman"/>
          <w:sz w:val="24"/>
          <w:szCs w:val="24"/>
        </w:rPr>
        <w:t>ak dalam 4 periode utama, yaitu</w:t>
      </w:r>
      <w:r w:rsidRPr="00515CA3">
        <w:rPr>
          <w:rFonts w:ascii="Times New Roman" w:hAnsi="Times New Roman" w:cs="Times New Roman"/>
          <w:sz w:val="24"/>
          <w:szCs w:val="24"/>
        </w:rPr>
        <w:t>:</w:t>
      </w:r>
    </w:p>
    <w:p w:rsidR="00BF5F79" w:rsidRPr="00515CA3" w:rsidRDefault="00BF5F79" w:rsidP="00515CA3">
      <w:pPr>
        <w:pStyle w:val="ListParagraph"/>
        <w:spacing w:after="0" w:line="480" w:lineRule="auto"/>
        <w:jc w:val="both"/>
        <w:rPr>
          <w:rFonts w:ascii="Times New Roman" w:hAnsi="Times New Roman" w:cs="Times New Roman"/>
          <w:sz w:val="24"/>
          <w:szCs w:val="24"/>
        </w:rPr>
      </w:pPr>
      <w:r w:rsidRPr="00515CA3">
        <w:rPr>
          <w:rFonts w:ascii="Times New Roman" w:hAnsi="Times New Roman" w:cs="Times New Roman"/>
          <w:sz w:val="24"/>
          <w:szCs w:val="24"/>
        </w:rPr>
        <w:t>1.</w:t>
      </w:r>
      <w:r w:rsidR="000F20D1" w:rsidRPr="00515CA3">
        <w:rPr>
          <w:rFonts w:ascii="Times New Roman" w:hAnsi="Times New Roman" w:cs="Times New Roman"/>
          <w:sz w:val="24"/>
          <w:szCs w:val="24"/>
        </w:rPr>
        <w:t>Periode sensorimotor (usia 0-2 tahun)</w:t>
      </w:r>
    </w:p>
    <w:p w:rsidR="00BF5F79" w:rsidRPr="00515CA3" w:rsidRDefault="00BF5F79" w:rsidP="00515CA3">
      <w:pPr>
        <w:pStyle w:val="ListParagraph"/>
        <w:spacing w:after="0" w:line="480" w:lineRule="auto"/>
        <w:jc w:val="both"/>
        <w:rPr>
          <w:rFonts w:ascii="Times New Roman" w:hAnsi="Times New Roman" w:cs="Times New Roman"/>
          <w:sz w:val="24"/>
          <w:szCs w:val="24"/>
        </w:rPr>
      </w:pPr>
      <w:r w:rsidRPr="00515CA3">
        <w:rPr>
          <w:rFonts w:ascii="Times New Roman" w:hAnsi="Times New Roman" w:cs="Times New Roman"/>
          <w:sz w:val="24"/>
          <w:szCs w:val="24"/>
        </w:rPr>
        <w:t>2.</w:t>
      </w:r>
      <w:r w:rsidR="000F20D1" w:rsidRPr="00515CA3">
        <w:rPr>
          <w:rFonts w:ascii="Times New Roman" w:hAnsi="Times New Roman" w:cs="Times New Roman"/>
          <w:sz w:val="24"/>
          <w:szCs w:val="24"/>
        </w:rPr>
        <w:t>Periode praoperasional (usia 2-7 tahun)</w:t>
      </w:r>
    </w:p>
    <w:p w:rsidR="000F20D1" w:rsidRPr="00515CA3" w:rsidRDefault="00BF5F79" w:rsidP="00515CA3">
      <w:pPr>
        <w:pStyle w:val="ListParagraph"/>
        <w:spacing w:after="0" w:line="480" w:lineRule="auto"/>
        <w:jc w:val="both"/>
        <w:rPr>
          <w:rFonts w:ascii="Times New Roman" w:hAnsi="Times New Roman" w:cs="Times New Roman"/>
          <w:b/>
          <w:sz w:val="24"/>
          <w:szCs w:val="24"/>
        </w:rPr>
      </w:pPr>
      <w:r w:rsidRPr="00515CA3">
        <w:rPr>
          <w:rFonts w:ascii="Times New Roman" w:hAnsi="Times New Roman" w:cs="Times New Roman"/>
          <w:sz w:val="24"/>
          <w:szCs w:val="24"/>
        </w:rPr>
        <w:t>3.</w:t>
      </w:r>
      <w:r w:rsidR="000F20D1" w:rsidRPr="00515CA3">
        <w:rPr>
          <w:rFonts w:ascii="Times New Roman" w:hAnsi="Times New Roman" w:cs="Times New Roman"/>
          <w:sz w:val="24"/>
          <w:szCs w:val="24"/>
        </w:rPr>
        <w:t>Periode operasional konkrit (usia 7-11 tahun)</w:t>
      </w:r>
    </w:p>
    <w:p w:rsidR="00BF5F79" w:rsidRPr="00515CA3" w:rsidRDefault="00BF5F79" w:rsidP="00515CA3">
      <w:pPr>
        <w:pStyle w:val="ListParagraph"/>
        <w:spacing w:after="0" w:line="480" w:lineRule="auto"/>
        <w:contextualSpacing w:val="0"/>
        <w:jc w:val="both"/>
        <w:rPr>
          <w:rFonts w:ascii="Times New Roman" w:hAnsi="Times New Roman" w:cs="Times New Roman"/>
          <w:sz w:val="24"/>
          <w:szCs w:val="24"/>
        </w:rPr>
      </w:pPr>
      <w:r w:rsidRPr="00515CA3">
        <w:rPr>
          <w:rFonts w:ascii="Times New Roman" w:hAnsi="Times New Roman" w:cs="Times New Roman"/>
          <w:sz w:val="24"/>
          <w:szCs w:val="24"/>
        </w:rPr>
        <w:t>4.</w:t>
      </w:r>
      <w:r w:rsidR="000F20D1" w:rsidRPr="00515CA3">
        <w:rPr>
          <w:rFonts w:ascii="Times New Roman" w:hAnsi="Times New Roman" w:cs="Times New Roman"/>
          <w:sz w:val="24"/>
          <w:szCs w:val="24"/>
        </w:rPr>
        <w:t>Periode operasional formal(usia 11 tahun sampai dewasa)</w:t>
      </w:r>
      <w:r w:rsidR="00730187" w:rsidRPr="00515CA3">
        <w:rPr>
          <w:rFonts w:ascii="Times New Roman" w:hAnsi="Times New Roman" w:cs="Times New Roman"/>
          <w:sz w:val="24"/>
          <w:szCs w:val="24"/>
        </w:rPr>
        <w:t xml:space="preserve"> </w:t>
      </w:r>
      <w:sdt>
        <w:sdtPr>
          <w:rPr>
            <w:rFonts w:ascii="Times New Roman" w:hAnsi="Times New Roman" w:cs="Times New Roman"/>
            <w:sz w:val="24"/>
            <w:szCs w:val="24"/>
          </w:rPr>
          <w:id w:val="7222365"/>
          <w:citation/>
        </w:sdtPr>
        <w:sdtContent>
          <w:r w:rsidR="00EB3CF9" w:rsidRPr="00515CA3">
            <w:rPr>
              <w:rFonts w:ascii="Times New Roman" w:hAnsi="Times New Roman" w:cs="Times New Roman"/>
              <w:sz w:val="24"/>
              <w:szCs w:val="24"/>
            </w:rPr>
            <w:fldChar w:fldCharType="begin"/>
          </w:r>
          <w:r w:rsidR="00730187" w:rsidRPr="00515CA3">
            <w:rPr>
              <w:rFonts w:ascii="Times New Roman" w:hAnsi="Times New Roman" w:cs="Times New Roman"/>
              <w:sz w:val="24"/>
              <w:szCs w:val="24"/>
            </w:rPr>
            <w:instrText xml:space="preserve"> CITATION And13 \l 1033 </w:instrText>
          </w:r>
          <w:r w:rsidR="00EB3CF9" w:rsidRPr="00515CA3">
            <w:rPr>
              <w:rFonts w:ascii="Times New Roman" w:hAnsi="Times New Roman" w:cs="Times New Roman"/>
              <w:sz w:val="24"/>
              <w:szCs w:val="24"/>
            </w:rPr>
            <w:fldChar w:fldCharType="separate"/>
          </w:r>
          <w:r w:rsidR="00730187" w:rsidRPr="00515CA3">
            <w:rPr>
              <w:rFonts w:ascii="Times New Roman" w:hAnsi="Times New Roman" w:cs="Times New Roman"/>
              <w:noProof/>
              <w:sz w:val="24"/>
              <w:szCs w:val="24"/>
            </w:rPr>
            <w:t>(Priyatna, 2013)</w:t>
          </w:r>
          <w:r w:rsidR="00EB3CF9" w:rsidRPr="00515CA3">
            <w:rPr>
              <w:rFonts w:ascii="Times New Roman" w:hAnsi="Times New Roman" w:cs="Times New Roman"/>
              <w:sz w:val="24"/>
              <w:szCs w:val="24"/>
            </w:rPr>
            <w:fldChar w:fldCharType="end"/>
          </w:r>
        </w:sdtContent>
      </w:sdt>
    </w:p>
    <w:p w:rsidR="00771157" w:rsidRDefault="000F20D1" w:rsidP="00771157">
      <w:pPr>
        <w:spacing w:after="0" w:line="480" w:lineRule="auto"/>
        <w:ind w:left="284" w:firstLine="425"/>
        <w:jc w:val="both"/>
        <w:rPr>
          <w:rFonts w:ascii="Times New Roman" w:hAnsi="Times New Roman" w:cs="Times New Roman"/>
          <w:sz w:val="24"/>
          <w:szCs w:val="24"/>
        </w:rPr>
      </w:pPr>
      <w:r w:rsidRPr="00771157">
        <w:rPr>
          <w:rFonts w:ascii="Times New Roman" w:hAnsi="Times New Roman" w:cs="Times New Roman"/>
          <w:sz w:val="24"/>
          <w:szCs w:val="24"/>
        </w:rPr>
        <w:t xml:space="preserve">Anak sekolah dasar merupakan anak usia 7-11 tahun yang sedang berkembang pada periode operasional konkrit. Pada tahap ini anak dapat melakukan penalaran logis menggantikan pemikiran intiutif sejauh pemikiran dapat diterapkan ke dalam contoh-contoh yang spesifik atau konkrit. Sifat khas </w:t>
      </w:r>
      <w:r w:rsidRPr="00771157">
        <w:rPr>
          <w:rFonts w:ascii="Times New Roman" w:hAnsi="Times New Roman" w:cs="Times New Roman"/>
          <w:sz w:val="24"/>
          <w:szCs w:val="24"/>
        </w:rPr>
        <w:lastRenderedPageBreak/>
        <w:t>anak pada periode praoperasional konkrit ini harus dijadikan landasan dalam menyiapkan dan melaksanakan pembelajaran bagi mereka. Hendaknya pembelajaran perlu dirancang dan dilaksanakan sedemikian rupa sehingga memungkinkan anak didik dapat mengembangkan kemampuan kognitif, afektif dan psikomotor dengan baik.</w:t>
      </w:r>
    </w:p>
    <w:p w:rsidR="00771157" w:rsidRDefault="000F20D1" w:rsidP="00771157">
      <w:pPr>
        <w:spacing w:after="0" w:line="480" w:lineRule="auto"/>
        <w:ind w:left="284" w:firstLine="425"/>
        <w:jc w:val="both"/>
        <w:rPr>
          <w:rFonts w:ascii="Times New Roman" w:hAnsi="Times New Roman" w:cs="Times New Roman"/>
          <w:sz w:val="24"/>
          <w:szCs w:val="24"/>
        </w:rPr>
      </w:pPr>
      <w:r w:rsidRPr="00771157">
        <w:rPr>
          <w:rFonts w:ascii="Times New Roman" w:hAnsi="Times New Roman" w:cs="Times New Roman"/>
          <w:sz w:val="24"/>
          <w:szCs w:val="24"/>
        </w:rPr>
        <w:t>Seperti yang telah dikemukakan bahwa pembelajaran harus dirancang agar dapat memfasilitasi anak untuk mengembangkan kemampuannya sehingga anak dapat memperoleh pembelajaran yang bermakna. Berfikir kritis merupakan salah satu kemampuan yang perlu dikembangkan dalam pembelajaran IPA kelas V terutama pada materi yang  ditemui di lingkungan sekitar seperti materi mengenai sifat-sifat cahaya dan alat optik Dalam pembelajaran mengenai alat optik siswa hanya dapat mengetahui materi dan contoh yang sedikit serta praktik yang kurang melibatkan siswa sehingga  guru harus dapat menyajikan materi yang lebih konkrit dan melibatkan siswa secara aktif dalam proses pembelajaran.</w:t>
      </w:r>
    </w:p>
    <w:p w:rsidR="00771157" w:rsidRDefault="000F20D1" w:rsidP="00771157">
      <w:pPr>
        <w:spacing w:after="0" w:line="480" w:lineRule="auto"/>
        <w:ind w:left="284" w:firstLine="425"/>
        <w:jc w:val="both"/>
        <w:rPr>
          <w:rFonts w:ascii="Times New Roman" w:hAnsi="Times New Roman" w:cs="Times New Roman"/>
          <w:sz w:val="24"/>
          <w:szCs w:val="24"/>
        </w:rPr>
      </w:pPr>
      <w:r w:rsidRPr="00771157">
        <w:rPr>
          <w:rFonts w:ascii="Times New Roman" w:hAnsi="Times New Roman" w:cs="Times New Roman"/>
          <w:sz w:val="24"/>
          <w:szCs w:val="24"/>
        </w:rPr>
        <w:t>Namun pada kenyataanya dalam pembelajaran IPA masih dapat ditemukan beb</w:t>
      </w:r>
      <w:r w:rsidR="00771157">
        <w:rPr>
          <w:rFonts w:ascii="Times New Roman" w:hAnsi="Times New Roman" w:cs="Times New Roman"/>
          <w:sz w:val="24"/>
          <w:szCs w:val="24"/>
        </w:rPr>
        <w:t>erapa permasalahan, diantaranya</w:t>
      </w:r>
      <w:r w:rsidRPr="00771157">
        <w:rPr>
          <w:rFonts w:ascii="Times New Roman" w:hAnsi="Times New Roman" w:cs="Times New Roman"/>
          <w:sz w:val="24"/>
          <w:szCs w:val="24"/>
        </w:rPr>
        <w:t xml:space="preserve">: 1. Kurangnya kemampuan berpikir kritis siswa pada pembelajaran IPA. Hal ini dikarenakan kumpulan pengetahuan IPA yang tersusun dalam bentuk fakta, konsep, prinsip, hukum, dan teori tentang fenomena alam dalam kehidupan manusia, ternyata lebih banyak mempelajari konsep yang telah disajikan guru dibandingkan dengan proses yang terjadi dialami   langsung di kehidupan nyata. 2. Kemampuan siswa dalam menguasai materi pelajaran sangat lemah, hal ini terlihat dari hasil belajar yang kurang </w:t>
      </w:r>
      <w:r w:rsidRPr="00771157">
        <w:rPr>
          <w:rFonts w:ascii="Times New Roman" w:hAnsi="Times New Roman" w:cs="Times New Roman"/>
          <w:sz w:val="24"/>
          <w:szCs w:val="24"/>
        </w:rPr>
        <w:lastRenderedPageBreak/>
        <w:t>memuaskan 3. Kurang menariknya proses pembelajaran, sehingga pembelajaran menjadi monoton dan siswa menjadi kurang aktif 4. Siswa masih beranggapan bahwa guru sebagai satu-satunya sumber belajar. Hal ini terlihat ketika  siswa hanya menerima pembelajaran yang dijelaskan guru untuk dihapalkan.</w:t>
      </w:r>
    </w:p>
    <w:p w:rsidR="00771157" w:rsidRDefault="000F20D1" w:rsidP="00771157">
      <w:pPr>
        <w:spacing w:after="0" w:line="480" w:lineRule="auto"/>
        <w:ind w:left="284" w:firstLine="425"/>
        <w:jc w:val="both"/>
        <w:rPr>
          <w:rFonts w:ascii="Times New Roman" w:hAnsi="Times New Roman" w:cs="Times New Roman"/>
          <w:sz w:val="24"/>
          <w:szCs w:val="24"/>
        </w:rPr>
      </w:pPr>
      <w:r w:rsidRPr="00771157">
        <w:rPr>
          <w:rFonts w:ascii="Times New Roman" w:hAnsi="Times New Roman" w:cs="Times New Roman"/>
          <w:sz w:val="24"/>
          <w:szCs w:val="24"/>
        </w:rPr>
        <w:t>Permasalahan-permasalahan pada pembelajaran IPA tidak dapat sepenuhnya diakibatkan oleh siswa, ada pula permasalahan yang berasal dari pihak guru i</w:t>
      </w:r>
      <w:r w:rsidR="00771157">
        <w:rPr>
          <w:rFonts w:ascii="Times New Roman" w:hAnsi="Times New Roman" w:cs="Times New Roman"/>
          <w:sz w:val="24"/>
          <w:szCs w:val="24"/>
        </w:rPr>
        <w:t>tu sendiri, diantaranya</w:t>
      </w:r>
      <w:r w:rsidRPr="00771157">
        <w:rPr>
          <w:rFonts w:ascii="Times New Roman" w:hAnsi="Times New Roman" w:cs="Times New Roman"/>
          <w:sz w:val="24"/>
          <w:szCs w:val="24"/>
        </w:rPr>
        <w:t xml:space="preserve">: 1. Kurangnya sarana dan prasarana baik itu alat peraga ataupun media </w:t>
      </w:r>
      <w:r w:rsidR="005C486B" w:rsidRPr="00771157">
        <w:rPr>
          <w:rFonts w:ascii="Times New Roman" w:hAnsi="Times New Roman" w:cs="Times New Roman"/>
          <w:sz w:val="24"/>
          <w:szCs w:val="24"/>
        </w:rPr>
        <w:t>seperti infokus, alat percobaan</w:t>
      </w:r>
      <w:r w:rsidRPr="00771157">
        <w:rPr>
          <w:rFonts w:ascii="Times New Roman" w:hAnsi="Times New Roman" w:cs="Times New Roman"/>
          <w:sz w:val="24"/>
          <w:szCs w:val="24"/>
        </w:rPr>
        <w:t>, dan gambar-gambar relevan yang dapat digunakan untuk mempermudah pembelajaran. Jika adapun berupa sumber belajar lain seperti lingkungan sekitar, namun guru kurang memanfaatkannya. Hal ini lah yang merupakan penyebab utama lemahnya motivasi siswa khususnya dalam pembelajaran IPA 2. Pada pembelajaran IPA guru lebih sering menggunakan metode ceramah konvensional sehingga siswa kurang termotivasi unuk belajar, kurang memahami pembelajaran yang mengakibatkan tidak tercapainya tujuan pembelajaran 3. Selama proses pembelajaran IPA, hanya sebagian kecil siswa yang terlihat kritis dan aktif belajar. Kebanyakan siswa terlihat tidak semangat dan banyak bercanda. Ini disebabkan karena guru tidak menggunakan model pembelajaran yang tepat untuk pembelajaran IPA 4. Bahan pelajaran yang disediakn guru sangat terbatas pada buku paket yang disediakn di sekolah sehingga materipun sangat terbatas</w:t>
      </w:r>
      <w:r w:rsidR="00BF5F79" w:rsidRPr="00771157">
        <w:rPr>
          <w:rFonts w:ascii="Times New Roman" w:hAnsi="Times New Roman" w:cs="Times New Roman"/>
          <w:sz w:val="24"/>
          <w:szCs w:val="24"/>
        </w:rPr>
        <w:t>.</w:t>
      </w:r>
    </w:p>
    <w:p w:rsidR="00771157" w:rsidRDefault="005C486B" w:rsidP="00771157">
      <w:pPr>
        <w:spacing w:after="0" w:line="480" w:lineRule="auto"/>
        <w:ind w:left="284" w:firstLine="425"/>
        <w:jc w:val="both"/>
        <w:rPr>
          <w:rFonts w:ascii="Times New Roman" w:hAnsi="Times New Roman" w:cs="Times New Roman"/>
          <w:sz w:val="24"/>
          <w:szCs w:val="24"/>
        </w:rPr>
      </w:pPr>
      <w:r w:rsidRPr="00771157">
        <w:rPr>
          <w:rFonts w:ascii="Times New Roman" w:hAnsi="Times New Roman" w:cs="Times New Roman"/>
          <w:sz w:val="24"/>
          <w:szCs w:val="24"/>
        </w:rPr>
        <w:lastRenderedPageBreak/>
        <w:t xml:space="preserve">Seperti kegiatan belajar mengajar yang terlihat di SDN Cigugur Kabupaten Bandung . Ibu Iar Sugiarti, S.Pd sedang melakukan kegiatan belajar mengajar dengan mata pelajaran IPA materi sifat-sifat cahaya, siswa mengalami kesulitan untuk memahami materi yang disampaikan. Hal tersebut terjadi karena penyampaian materi hanya dilakukan dengan menggunakan metode ceramah. Terbukti dengan melihat antusia keaktifan siswa dan hasil ulngan harian yang dilakukan setelah pembelajaran berlangsung, hasil rata-rata nilai dari </w:t>
      </w:r>
      <w:r w:rsidR="000F20D1" w:rsidRPr="00771157">
        <w:rPr>
          <w:rFonts w:ascii="Times New Roman" w:hAnsi="Times New Roman" w:cs="Times New Roman"/>
          <w:sz w:val="24"/>
          <w:szCs w:val="24"/>
        </w:rPr>
        <w:t xml:space="preserve">40 orang terdiri dari 17 laki-laki dan 23 perempuan </w:t>
      </w:r>
      <w:r w:rsidR="00D95CA6" w:rsidRPr="00771157">
        <w:rPr>
          <w:rFonts w:ascii="Times New Roman" w:hAnsi="Times New Roman" w:cs="Times New Roman"/>
          <w:sz w:val="24"/>
          <w:szCs w:val="24"/>
        </w:rPr>
        <w:t>adalah 65. Nilai tersebut masih dibawah criteria ketuntasan minimum(KKM) SDN Cigugur pada mata pelajaran IPA yaitu 70. Bahkan siswa yang berprestasi dikelaspun mendapat nilai 70 tepat dibatas KKM.</w:t>
      </w:r>
    </w:p>
    <w:p w:rsidR="00771157" w:rsidRDefault="000F20D1" w:rsidP="00771157">
      <w:pPr>
        <w:spacing w:after="0" w:line="480" w:lineRule="auto"/>
        <w:ind w:left="284" w:firstLine="425"/>
        <w:jc w:val="both"/>
        <w:rPr>
          <w:rFonts w:ascii="Times New Roman" w:hAnsi="Times New Roman" w:cs="Times New Roman"/>
          <w:sz w:val="24"/>
          <w:szCs w:val="24"/>
        </w:rPr>
      </w:pPr>
      <w:r w:rsidRPr="00771157">
        <w:rPr>
          <w:rFonts w:ascii="Times New Roman" w:hAnsi="Times New Roman" w:cs="Times New Roman"/>
          <w:sz w:val="24"/>
          <w:szCs w:val="24"/>
        </w:rPr>
        <w:t>Dari permasalahan yang dikemukakan di atas, maka peneliti berusaha menciptakan pembelajaran yang diharapkan dapat menyelesaikan permasalahan tersebut, yaitu melaksanakan pembelajaran dengan menggunakan alat peraga yang relevan untuk pembelajaran IPA mengenai sifat-sifat cahay</w:t>
      </w:r>
      <w:r w:rsidR="00D95CA6" w:rsidRPr="00771157">
        <w:rPr>
          <w:rFonts w:ascii="Times New Roman" w:hAnsi="Times New Roman" w:cs="Times New Roman"/>
          <w:sz w:val="24"/>
          <w:szCs w:val="24"/>
        </w:rPr>
        <w:t>a</w:t>
      </w:r>
      <w:r w:rsidRPr="00771157">
        <w:rPr>
          <w:rFonts w:ascii="Times New Roman" w:hAnsi="Times New Roman" w:cs="Times New Roman"/>
          <w:sz w:val="24"/>
          <w:szCs w:val="24"/>
        </w:rPr>
        <w:t xml:space="preserve">. Peneliti juga menggunakan model pembelajaran kooperatif tipe </w:t>
      </w:r>
      <w:r w:rsidRPr="00771157">
        <w:rPr>
          <w:rFonts w:ascii="Times New Roman" w:hAnsi="Times New Roman" w:cs="Times New Roman"/>
          <w:i/>
          <w:iCs/>
          <w:sz w:val="24"/>
          <w:szCs w:val="24"/>
        </w:rPr>
        <w:t xml:space="preserve">Think Pair Share </w:t>
      </w:r>
      <w:r w:rsidRPr="00771157">
        <w:rPr>
          <w:rFonts w:ascii="Times New Roman" w:hAnsi="Times New Roman" w:cs="Times New Roman"/>
          <w:sz w:val="24"/>
          <w:szCs w:val="24"/>
        </w:rPr>
        <w:t>yang dapat memberikan suasana berbeda dalam pembelajaran sehingga pada proses pembelajaran siswa menjadi termotivasi dan dapat meningkatkan kemampuan berfikir kritis serta memberikan pembelajaran yang bermakna untuk semua siswa, karena siswa tidak hanya menerima materi pembelajaran dari guru tetapi mereka mencari sendiri yang harus mereka pelajari dan membaginya kepada siswa lain.</w:t>
      </w:r>
      <w:r w:rsidR="00D95CA6" w:rsidRPr="00771157">
        <w:rPr>
          <w:rFonts w:ascii="Times New Roman" w:hAnsi="Times New Roman" w:cs="Times New Roman"/>
          <w:sz w:val="24"/>
          <w:szCs w:val="24"/>
        </w:rPr>
        <w:t xml:space="preserve">Dengan menggunakan salah satu jenis model pembelajaran yang ada diharapkan dapat </w:t>
      </w:r>
      <w:r w:rsidR="00D95CA6" w:rsidRPr="00771157">
        <w:rPr>
          <w:rFonts w:ascii="Times New Roman" w:hAnsi="Times New Roman" w:cs="Times New Roman"/>
          <w:sz w:val="24"/>
          <w:szCs w:val="24"/>
        </w:rPr>
        <w:lastRenderedPageBreak/>
        <w:t>menjadi sebuah solusi permasalahan yang terjadi di kelas V SDN Cigugur Kabupaten Bandung.</w:t>
      </w:r>
    </w:p>
    <w:p w:rsidR="0049403A" w:rsidRPr="00771157" w:rsidRDefault="0049403A" w:rsidP="00771157">
      <w:pPr>
        <w:spacing w:after="0" w:line="480" w:lineRule="auto"/>
        <w:ind w:left="284" w:firstLine="425"/>
        <w:jc w:val="both"/>
        <w:rPr>
          <w:rFonts w:ascii="Times New Roman" w:hAnsi="Times New Roman" w:cs="Times New Roman"/>
          <w:sz w:val="24"/>
          <w:szCs w:val="24"/>
        </w:rPr>
      </w:pPr>
      <w:r w:rsidRPr="00771157">
        <w:rPr>
          <w:rFonts w:ascii="Times New Roman" w:hAnsi="Times New Roman" w:cs="Times New Roman"/>
          <w:sz w:val="24"/>
          <w:szCs w:val="24"/>
        </w:rPr>
        <w:t xml:space="preserve">Dengan pembelajaran menggunakan model </w:t>
      </w:r>
      <w:r w:rsidRPr="00771157">
        <w:rPr>
          <w:rFonts w:ascii="Times New Roman" w:hAnsi="Times New Roman" w:cs="Times New Roman"/>
          <w:i/>
          <w:sz w:val="24"/>
          <w:szCs w:val="24"/>
        </w:rPr>
        <w:t xml:space="preserve">Think Pair Share </w:t>
      </w:r>
      <w:r w:rsidRPr="00771157">
        <w:rPr>
          <w:rFonts w:ascii="Times New Roman" w:hAnsi="Times New Roman" w:cs="Times New Roman"/>
          <w:sz w:val="24"/>
          <w:szCs w:val="24"/>
        </w:rPr>
        <w:t xml:space="preserve"> peneliti mengharapkan hasil belajar siswa menjadi meningkat dan nilainya melebihi nilai KKM yang telah ditentukan Nilai yang diharapkan setelah pembelajaran menggunakan model </w:t>
      </w:r>
      <w:r w:rsidRPr="00771157">
        <w:rPr>
          <w:rFonts w:ascii="Times New Roman" w:hAnsi="Times New Roman" w:cs="Times New Roman"/>
          <w:i/>
          <w:sz w:val="24"/>
          <w:szCs w:val="24"/>
        </w:rPr>
        <w:t xml:space="preserve">Think Pair Share </w:t>
      </w:r>
      <w:r w:rsidRPr="00771157">
        <w:rPr>
          <w:rFonts w:ascii="Times New Roman" w:hAnsi="Times New Roman" w:cs="Times New Roman"/>
          <w:sz w:val="24"/>
          <w:szCs w:val="24"/>
        </w:rPr>
        <w:t>adalah 80- 100</w:t>
      </w:r>
    </w:p>
    <w:p w:rsidR="00BF5F79" w:rsidRPr="00515CA3" w:rsidRDefault="00BF5F79" w:rsidP="00515CA3">
      <w:pPr>
        <w:pStyle w:val="ListParagraph"/>
        <w:spacing w:after="0" w:line="480" w:lineRule="auto"/>
        <w:ind w:firstLine="720"/>
        <w:contextualSpacing w:val="0"/>
        <w:jc w:val="both"/>
        <w:rPr>
          <w:rFonts w:ascii="Times New Roman" w:hAnsi="Times New Roman" w:cs="Times New Roman"/>
          <w:sz w:val="24"/>
          <w:szCs w:val="24"/>
        </w:rPr>
      </w:pPr>
    </w:p>
    <w:p w:rsidR="00BF5F79" w:rsidRPr="00515CA3" w:rsidRDefault="000055E0" w:rsidP="00771157">
      <w:pPr>
        <w:pStyle w:val="Title"/>
        <w:numPr>
          <w:ilvl w:val="0"/>
          <w:numId w:val="1"/>
        </w:numPr>
        <w:spacing w:line="480" w:lineRule="auto"/>
        <w:ind w:left="284" w:hanging="284"/>
        <w:contextualSpacing/>
        <w:jc w:val="both"/>
        <w:rPr>
          <w:lang w:val="id-ID"/>
        </w:rPr>
      </w:pPr>
      <w:r w:rsidRPr="00515CA3">
        <w:t>Identifikasi Masalah</w:t>
      </w:r>
    </w:p>
    <w:p w:rsidR="00BF5F79" w:rsidRPr="00515CA3" w:rsidRDefault="000055E0" w:rsidP="00FE1874">
      <w:pPr>
        <w:pStyle w:val="Title"/>
        <w:spacing w:line="480" w:lineRule="auto"/>
        <w:ind w:left="284" w:firstLine="425"/>
        <w:contextualSpacing/>
        <w:jc w:val="both"/>
        <w:rPr>
          <w:b w:val="0"/>
        </w:rPr>
      </w:pPr>
      <w:r w:rsidRPr="00515CA3">
        <w:rPr>
          <w:b w:val="0"/>
        </w:rPr>
        <w:t>Berdasarkan latar belakang masalah di atas, maka dapat di identifikasi masalahnya adalah sebagai berikut :</w:t>
      </w:r>
    </w:p>
    <w:p w:rsidR="00BF5F79" w:rsidRPr="00515CA3" w:rsidRDefault="000055E0" w:rsidP="00FE1874">
      <w:pPr>
        <w:pStyle w:val="Title"/>
        <w:numPr>
          <w:ilvl w:val="0"/>
          <w:numId w:val="3"/>
        </w:numPr>
        <w:spacing w:line="480" w:lineRule="auto"/>
        <w:ind w:left="567" w:hanging="283"/>
        <w:contextualSpacing/>
        <w:jc w:val="both"/>
        <w:rPr>
          <w:b w:val="0"/>
          <w:lang w:val="id-ID"/>
        </w:rPr>
      </w:pPr>
      <w:r w:rsidRPr="00515CA3">
        <w:rPr>
          <w:b w:val="0"/>
        </w:rPr>
        <w:t>Tidak terciptanya suasana yang nyaman dan menyenangkan dalam proses pembelajaran IPA mengenai si</w:t>
      </w:r>
      <w:r w:rsidR="004E37E9" w:rsidRPr="00515CA3">
        <w:rPr>
          <w:b w:val="0"/>
        </w:rPr>
        <w:t>fat-sifat cahaya</w:t>
      </w:r>
    </w:p>
    <w:p w:rsidR="00BF5F79" w:rsidRPr="00515CA3" w:rsidRDefault="000055E0" w:rsidP="00FE1874">
      <w:pPr>
        <w:pStyle w:val="Title"/>
        <w:numPr>
          <w:ilvl w:val="0"/>
          <w:numId w:val="3"/>
        </w:numPr>
        <w:spacing w:line="480" w:lineRule="auto"/>
        <w:ind w:left="567" w:hanging="283"/>
        <w:contextualSpacing/>
        <w:jc w:val="both"/>
        <w:rPr>
          <w:b w:val="0"/>
          <w:lang w:val="id-ID"/>
        </w:rPr>
      </w:pPr>
      <w:r w:rsidRPr="00515CA3">
        <w:rPr>
          <w:b w:val="0"/>
        </w:rPr>
        <w:t>Kurangnya pengetahuan guru mengenai pemanfaatan media dan alat peraga dalam proses pembelajaran IPA mengenai si</w:t>
      </w:r>
      <w:r w:rsidR="004E37E9" w:rsidRPr="00515CA3">
        <w:rPr>
          <w:b w:val="0"/>
        </w:rPr>
        <w:t>fat-sifat cahaya</w:t>
      </w:r>
    </w:p>
    <w:p w:rsidR="00BF5F79" w:rsidRPr="00515CA3" w:rsidRDefault="000055E0" w:rsidP="00FE1874">
      <w:pPr>
        <w:pStyle w:val="Title"/>
        <w:numPr>
          <w:ilvl w:val="0"/>
          <w:numId w:val="3"/>
        </w:numPr>
        <w:spacing w:line="480" w:lineRule="auto"/>
        <w:ind w:left="567" w:hanging="283"/>
        <w:contextualSpacing/>
        <w:jc w:val="both"/>
        <w:rPr>
          <w:b w:val="0"/>
          <w:lang w:val="id-ID"/>
        </w:rPr>
      </w:pPr>
      <w:r w:rsidRPr="00515CA3">
        <w:rPr>
          <w:b w:val="0"/>
        </w:rPr>
        <w:t>Terbatasnya sumber belajar yang digunakan dalam proses pembelajaran IPA menge</w:t>
      </w:r>
      <w:r w:rsidR="004E37E9" w:rsidRPr="00515CA3">
        <w:rPr>
          <w:b w:val="0"/>
        </w:rPr>
        <w:t xml:space="preserve">nai sifat-sifat cahaya </w:t>
      </w:r>
    </w:p>
    <w:p w:rsidR="00061EFD" w:rsidRPr="0031709F" w:rsidRDefault="00036E45" w:rsidP="00061EFD">
      <w:pPr>
        <w:pStyle w:val="Title"/>
        <w:numPr>
          <w:ilvl w:val="0"/>
          <w:numId w:val="3"/>
        </w:numPr>
        <w:spacing w:line="480" w:lineRule="auto"/>
        <w:ind w:left="567" w:hanging="283"/>
        <w:contextualSpacing/>
        <w:jc w:val="both"/>
        <w:rPr>
          <w:b w:val="0"/>
          <w:lang w:val="id-ID"/>
        </w:rPr>
      </w:pPr>
      <w:r>
        <w:rPr>
          <w:b w:val="0"/>
        </w:rPr>
        <w:t xml:space="preserve">Rendahnya </w:t>
      </w:r>
      <w:r w:rsidR="000055E0" w:rsidRPr="00515CA3">
        <w:rPr>
          <w:b w:val="0"/>
        </w:rPr>
        <w:t>kemampuan berfikir kritis siswa</w:t>
      </w:r>
      <w:r>
        <w:rPr>
          <w:b w:val="0"/>
        </w:rPr>
        <w:t xml:space="preserve"> dan hasil belajar siswa </w:t>
      </w:r>
      <w:r w:rsidR="000055E0" w:rsidRPr="00515CA3">
        <w:rPr>
          <w:b w:val="0"/>
        </w:rPr>
        <w:t xml:space="preserve"> mengenai sifat-sifat cahaya pada pembelajaran IPA, dikarenakan siswa hanya tergantung pada materi yang disampaikan guru.</w:t>
      </w:r>
    </w:p>
    <w:p w:rsidR="00BF5F79" w:rsidRPr="00515CA3" w:rsidRDefault="000055E0" w:rsidP="00FE1874">
      <w:pPr>
        <w:pStyle w:val="Title"/>
        <w:numPr>
          <w:ilvl w:val="0"/>
          <w:numId w:val="1"/>
        </w:numPr>
        <w:spacing w:line="480" w:lineRule="auto"/>
        <w:ind w:left="284" w:hanging="284"/>
        <w:contextualSpacing/>
        <w:jc w:val="both"/>
        <w:rPr>
          <w:lang w:val="id-ID"/>
        </w:rPr>
      </w:pPr>
      <w:r w:rsidRPr="00515CA3">
        <w:t>Rumusan Masalah dan Pertanyaan Penelitian</w:t>
      </w:r>
    </w:p>
    <w:p w:rsidR="00FE1874" w:rsidRDefault="000055E0" w:rsidP="00FE1874">
      <w:pPr>
        <w:pStyle w:val="Title"/>
        <w:spacing w:line="480" w:lineRule="auto"/>
        <w:ind w:left="284" w:firstLine="567"/>
        <w:contextualSpacing/>
        <w:jc w:val="both"/>
        <w:rPr>
          <w:b w:val="0"/>
        </w:rPr>
      </w:pPr>
      <w:r w:rsidRPr="00515CA3">
        <w:rPr>
          <w:b w:val="0"/>
        </w:rPr>
        <w:t>Berdasarkan latar belakang masalah yang telah dikemukakan, maka secara umum permasalahan yang akan diteliti adalah “Bagaimana pengaruh alat peraga dalam meningkatkan kemampuan berfikir kritis siswa"</w:t>
      </w:r>
      <w:r w:rsidR="00FE1874">
        <w:rPr>
          <w:b w:val="0"/>
        </w:rPr>
        <w:t>.</w:t>
      </w:r>
    </w:p>
    <w:p w:rsidR="00BF5F79" w:rsidRPr="00515CA3" w:rsidRDefault="000055E0" w:rsidP="00FE1874">
      <w:pPr>
        <w:pStyle w:val="Title"/>
        <w:spacing w:line="480" w:lineRule="auto"/>
        <w:ind w:left="284" w:firstLine="567"/>
        <w:contextualSpacing/>
        <w:jc w:val="both"/>
        <w:rPr>
          <w:b w:val="0"/>
        </w:rPr>
      </w:pPr>
      <w:r w:rsidRPr="00515CA3">
        <w:rPr>
          <w:b w:val="0"/>
        </w:rPr>
        <w:lastRenderedPageBreak/>
        <w:t>Sedangkan secara khusus, rumusan masalah penelitian ini adalah :</w:t>
      </w:r>
    </w:p>
    <w:p w:rsidR="00BF5F79" w:rsidRPr="00515CA3" w:rsidRDefault="000055E0" w:rsidP="00FE1874">
      <w:pPr>
        <w:pStyle w:val="Title"/>
        <w:numPr>
          <w:ilvl w:val="0"/>
          <w:numId w:val="4"/>
        </w:numPr>
        <w:spacing w:line="480" w:lineRule="auto"/>
        <w:ind w:left="567" w:hanging="283"/>
        <w:contextualSpacing/>
        <w:jc w:val="both"/>
        <w:rPr>
          <w:b w:val="0"/>
          <w:lang w:val="id-ID"/>
        </w:rPr>
      </w:pPr>
      <w:r w:rsidRPr="00515CA3">
        <w:rPr>
          <w:b w:val="0"/>
        </w:rPr>
        <w:t xml:space="preserve">Bagaimana perencanaan pembelajaran </w:t>
      </w:r>
      <w:r w:rsidR="003D36C5">
        <w:rPr>
          <w:b w:val="0"/>
        </w:rPr>
        <w:t xml:space="preserve">disusun </w:t>
      </w:r>
      <w:r w:rsidRPr="00515CA3">
        <w:rPr>
          <w:b w:val="0"/>
        </w:rPr>
        <w:t xml:space="preserve">untuk mengetahui pengaruh alat peraga dalam meningkatkan kemampuan berfikir kritis siswa kelas V </w:t>
      </w:r>
      <w:r w:rsidR="00EA1A83">
        <w:rPr>
          <w:b w:val="0"/>
        </w:rPr>
        <w:t xml:space="preserve">SDN Cigugur </w:t>
      </w:r>
      <w:r w:rsidRPr="00515CA3">
        <w:rPr>
          <w:b w:val="0"/>
        </w:rPr>
        <w:t xml:space="preserve">melalui model pembelajaran Kooperatif </w:t>
      </w:r>
      <w:r w:rsidRPr="00515CA3">
        <w:rPr>
          <w:b w:val="0"/>
          <w:i/>
        </w:rPr>
        <w:t>Think Pair Share?</w:t>
      </w:r>
    </w:p>
    <w:p w:rsidR="00BF5F79" w:rsidRPr="00515CA3" w:rsidRDefault="00EA1A83" w:rsidP="00FE1874">
      <w:pPr>
        <w:pStyle w:val="Title"/>
        <w:numPr>
          <w:ilvl w:val="0"/>
          <w:numId w:val="4"/>
        </w:numPr>
        <w:spacing w:line="480" w:lineRule="auto"/>
        <w:ind w:left="567" w:hanging="283"/>
        <w:contextualSpacing/>
        <w:jc w:val="both"/>
        <w:rPr>
          <w:b w:val="0"/>
          <w:lang w:val="id-ID"/>
        </w:rPr>
      </w:pPr>
      <w:r>
        <w:rPr>
          <w:b w:val="0"/>
        </w:rPr>
        <w:t>Bagaimana penerapan</w:t>
      </w:r>
      <w:r w:rsidR="000055E0" w:rsidRPr="00515CA3">
        <w:rPr>
          <w:b w:val="0"/>
        </w:rPr>
        <w:t xml:space="preserve"> pembelajaran untuk mengetahui pengaruh alat peraga dalam meningkatkan kemampuan berfikir kritis siswa kelas V</w:t>
      </w:r>
      <w:r>
        <w:rPr>
          <w:b w:val="0"/>
        </w:rPr>
        <w:t xml:space="preserve"> SDN Cigugur</w:t>
      </w:r>
      <w:r w:rsidR="000055E0" w:rsidRPr="00515CA3">
        <w:rPr>
          <w:b w:val="0"/>
        </w:rPr>
        <w:t xml:space="preserve"> melalui model pembelajaran Kooperatif </w:t>
      </w:r>
      <w:r w:rsidR="000055E0" w:rsidRPr="00515CA3">
        <w:rPr>
          <w:b w:val="0"/>
          <w:i/>
        </w:rPr>
        <w:t>Think Pair Share</w:t>
      </w:r>
    </w:p>
    <w:p w:rsidR="000B7BF2" w:rsidRPr="004F6624" w:rsidRDefault="000055E0" w:rsidP="004F6624">
      <w:pPr>
        <w:pStyle w:val="Title"/>
        <w:numPr>
          <w:ilvl w:val="0"/>
          <w:numId w:val="4"/>
        </w:numPr>
        <w:spacing w:line="480" w:lineRule="auto"/>
        <w:ind w:left="567" w:hanging="283"/>
        <w:contextualSpacing/>
        <w:jc w:val="both"/>
        <w:rPr>
          <w:b w:val="0"/>
          <w:lang w:val="id-ID"/>
        </w:rPr>
      </w:pPr>
      <w:r w:rsidRPr="00515CA3">
        <w:rPr>
          <w:b w:val="0"/>
        </w:rPr>
        <w:t>Apakah alat peraga dapat meningkatkan kemampuan berfikir kritis siswa</w:t>
      </w:r>
      <w:r w:rsidR="00EA1A83">
        <w:rPr>
          <w:b w:val="0"/>
        </w:rPr>
        <w:t xml:space="preserve"> </w:t>
      </w:r>
      <w:r w:rsidRPr="00515CA3">
        <w:rPr>
          <w:b w:val="0"/>
        </w:rPr>
        <w:t xml:space="preserve"> kelas V</w:t>
      </w:r>
      <w:r w:rsidR="00EA1A83">
        <w:rPr>
          <w:b w:val="0"/>
        </w:rPr>
        <w:t xml:space="preserve"> SDN Cigugur</w:t>
      </w:r>
      <w:r w:rsidRPr="00515CA3">
        <w:rPr>
          <w:b w:val="0"/>
        </w:rPr>
        <w:t xml:space="preserve"> melaui model pembelajaran Kooperatif </w:t>
      </w:r>
      <w:r w:rsidRPr="00515CA3">
        <w:rPr>
          <w:b w:val="0"/>
          <w:i/>
        </w:rPr>
        <w:t>Think Pair Share?</w:t>
      </w:r>
    </w:p>
    <w:p w:rsidR="004F6624" w:rsidRPr="004F6624" w:rsidRDefault="004F6624" w:rsidP="004F6624">
      <w:pPr>
        <w:pStyle w:val="Title"/>
        <w:numPr>
          <w:ilvl w:val="0"/>
          <w:numId w:val="4"/>
        </w:numPr>
        <w:spacing w:line="480" w:lineRule="auto"/>
        <w:ind w:left="567" w:hanging="283"/>
        <w:contextualSpacing/>
        <w:jc w:val="both"/>
        <w:rPr>
          <w:b w:val="0"/>
          <w:lang w:val="id-ID"/>
        </w:rPr>
      </w:pPr>
      <w:r>
        <w:rPr>
          <w:b w:val="0"/>
        </w:rPr>
        <w:t xml:space="preserve">Apakah alat peraga dapat meningkatkan hasil belajar siswa kelas V SDN Cigugur melalui model pembelajaran Kooperatif </w:t>
      </w:r>
      <w:r>
        <w:rPr>
          <w:b w:val="0"/>
          <w:i/>
        </w:rPr>
        <w:t>Think Pair Share?</w:t>
      </w:r>
    </w:p>
    <w:p w:rsidR="000055E0" w:rsidRPr="00515CA3" w:rsidRDefault="000055E0" w:rsidP="00FE1874">
      <w:pPr>
        <w:pStyle w:val="Title"/>
        <w:spacing w:line="480" w:lineRule="auto"/>
        <w:ind w:left="567" w:hanging="283"/>
        <w:contextualSpacing/>
        <w:jc w:val="both"/>
        <w:rPr>
          <w:lang w:val="id-ID"/>
        </w:rPr>
      </w:pPr>
    </w:p>
    <w:p w:rsidR="00335C8B" w:rsidRPr="00515CA3" w:rsidRDefault="000055E0" w:rsidP="00FE1874">
      <w:pPr>
        <w:pStyle w:val="Title"/>
        <w:numPr>
          <w:ilvl w:val="0"/>
          <w:numId w:val="1"/>
        </w:numPr>
        <w:spacing w:line="480" w:lineRule="auto"/>
        <w:ind w:left="284" w:hanging="284"/>
        <w:contextualSpacing/>
        <w:jc w:val="both"/>
        <w:rPr>
          <w:lang w:val="id-ID"/>
        </w:rPr>
      </w:pPr>
      <w:r w:rsidRPr="00515CA3">
        <w:t>Pembatasan Masalah</w:t>
      </w:r>
    </w:p>
    <w:p w:rsidR="00335C8B" w:rsidRPr="00515CA3" w:rsidRDefault="004D014A" w:rsidP="00FE1874">
      <w:pPr>
        <w:pStyle w:val="Title"/>
        <w:spacing w:line="480" w:lineRule="auto"/>
        <w:ind w:left="284" w:firstLine="567"/>
        <w:contextualSpacing/>
        <w:jc w:val="both"/>
        <w:rPr>
          <w:b w:val="0"/>
        </w:rPr>
      </w:pPr>
      <w:r w:rsidRPr="00515CA3">
        <w:rPr>
          <w:b w:val="0"/>
        </w:rPr>
        <w:t xml:space="preserve">Dalam penelitian ini, kemampuan berfikir kritis siswa kelas V melalui model pembelajaran Kooperatif </w:t>
      </w:r>
      <w:r w:rsidRPr="00515CA3">
        <w:rPr>
          <w:b w:val="0"/>
          <w:i/>
        </w:rPr>
        <w:t xml:space="preserve">Think Pair Share </w:t>
      </w:r>
      <w:r w:rsidRPr="00515CA3">
        <w:rPr>
          <w:b w:val="0"/>
        </w:rPr>
        <w:t>Pene</w:t>
      </w:r>
      <w:r w:rsidR="00FE1874">
        <w:rPr>
          <w:b w:val="0"/>
        </w:rPr>
        <w:t xml:space="preserve">liti membatasi masalahnya pada: </w:t>
      </w:r>
    </w:p>
    <w:p w:rsidR="00335C8B" w:rsidRPr="00515CA3" w:rsidRDefault="004D014A" w:rsidP="00FE1874">
      <w:pPr>
        <w:pStyle w:val="Title"/>
        <w:numPr>
          <w:ilvl w:val="0"/>
          <w:numId w:val="5"/>
        </w:numPr>
        <w:spacing w:line="480" w:lineRule="auto"/>
        <w:ind w:left="567" w:hanging="283"/>
        <w:contextualSpacing/>
        <w:jc w:val="both"/>
        <w:rPr>
          <w:b w:val="0"/>
          <w:lang w:val="id-ID"/>
        </w:rPr>
      </w:pPr>
      <w:r w:rsidRPr="00515CA3">
        <w:rPr>
          <w:b w:val="0"/>
        </w:rPr>
        <w:t>Materi pembelajaran yang diterima siswa selama penelitian berlangsung ad</w:t>
      </w:r>
      <w:r w:rsidR="00FC55AA" w:rsidRPr="00515CA3">
        <w:rPr>
          <w:b w:val="0"/>
        </w:rPr>
        <w:t xml:space="preserve">alah Sifat-sifat cahaya </w:t>
      </w:r>
      <w:r w:rsidR="00FE1874">
        <w:rPr>
          <w:b w:val="0"/>
        </w:rPr>
        <w:t>.</w:t>
      </w:r>
    </w:p>
    <w:p w:rsidR="00335C8B" w:rsidRPr="00515CA3" w:rsidRDefault="004D014A" w:rsidP="00FE1874">
      <w:pPr>
        <w:pStyle w:val="Title"/>
        <w:numPr>
          <w:ilvl w:val="0"/>
          <w:numId w:val="5"/>
        </w:numPr>
        <w:spacing w:line="480" w:lineRule="auto"/>
        <w:ind w:left="567" w:hanging="283"/>
        <w:contextualSpacing/>
        <w:jc w:val="both"/>
        <w:rPr>
          <w:b w:val="0"/>
          <w:lang w:val="id-ID"/>
        </w:rPr>
      </w:pPr>
      <w:r w:rsidRPr="00515CA3">
        <w:rPr>
          <w:b w:val="0"/>
        </w:rPr>
        <w:t>Kemampuan berfikir kritis yang diukur hanya meliputi kemampuan berfikir kritis dalam pembelajaran IPA</w:t>
      </w:r>
      <w:r w:rsidR="00FE1874">
        <w:rPr>
          <w:b w:val="0"/>
        </w:rPr>
        <w:t>.</w:t>
      </w:r>
    </w:p>
    <w:p w:rsidR="004D014A" w:rsidRPr="00704D65" w:rsidRDefault="004D014A" w:rsidP="00FE1874">
      <w:pPr>
        <w:pStyle w:val="Title"/>
        <w:numPr>
          <w:ilvl w:val="0"/>
          <w:numId w:val="5"/>
        </w:numPr>
        <w:spacing w:line="480" w:lineRule="auto"/>
        <w:ind w:left="567" w:hanging="283"/>
        <w:contextualSpacing/>
        <w:jc w:val="both"/>
        <w:rPr>
          <w:b w:val="0"/>
          <w:lang w:val="id-ID"/>
        </w:rPr>
      </w:pPr>
      <w:r w:rsidRPr="00515CA3">
        <w:rPr>
          <w:b w:val="0"/>
        </w:rPr>
        <w:lastRenderedPageBreak/>
        <w:t xml:space="preserve">Penelitian ini difokuskan untuk mengetahui pengaruh alat peraga dalam meningkatkan kemampuan berfikir kritis siswa kelas V melalui model pembelajaran kooperatif </w:t>
      </w:r>
      <w:r w:rsidRPr="00515CA3">
        <w:rPr>
          <w:b w:val="0"/>
          <w:i/>
        </w:rPr>
        <w:t>Think Pair Share</w:t>
      </w:r>
      <w:r w:rsidR="00FE1874">
        <w:rPr>
          <w:b w:val="0"/>
          <w:i/>
        </w:rPr>
        <w:t>.</w:t>
      </w:r>
    </w:p>
    <w:p w:rsidR="00704D65" w:rsidRPr="00515CA3" w:rsidRDefault="00704D65" w:rsidP="00FE1874">
      <w:pPr>
        <w:pStyle w:val="Title"/>
        <w:numPr>
          <w:ilvl w:val="0"/>
          <w:numId w:val="5"/>
        </w:numPr>
        <w:spacing w:line="480" w:lineRule="auto"/>
        <w:ind w:left="567" w:hanging="283"/>
        <w:contextualSpacing/>
        <w:jc w:val="both"/>
        <w:rPr>
          <w:b w:val="0"/>
          <w:lang w:val="id-ID"/>
        </w:rPr>
      </w:pPr>
      <w:r>
        <w:rPr>
          <w:b w:val="0"/>
        </w:rPr>
        <w:t xml:space="preserve">Penelitian ini difokuskan untuk mengetahui pengaruh alat peraga dalam meningkatkan hasil belajar siswa kelas V melalui model pembelajaran kooperatif </w:t>
      </w:r>
      <w:r>
        <w:rPr>
          <w:b w:val="0"/>
          <w:i/>
        </w:rPr>
        <w:t>Think Pair Share.</w:t>
      </w:r>
    </w:p>
    <w:p w:rsidR="00FE1874" w:rsidRPr="00FE1874" w:rsidRDefault="00FE1874" w:rsidP="00704D65">
      <w:pPr>
        <w:pStyle w:val="Title"/>
        <w:spacing w:line="480" w:lineRule="auto"/>
        <w:contextualSpacing/>
        <w:jc w:val="both"/>
      </w:pPr>
    </w:p>
    <w:p w:rsidR="00335C8B" w:rsidRPr="00515CA3" w:rsidRDefault="000055E0" w:rsidP="00FE1874">
      <w:pPr>
        <w:pStyle w:val="Title"/>
        <w:numPr>
          <w:ilvl w:val="0"/>
          <w:numId w:val="1"/>
        </w:numPr>
        <w:spacing w:line="480" w:lineRule="auto"/>
        <w:ind w:left="284" w:hanging="284"/>
        <w:contextualSpacing/>
        <w:jc w:val="both"/>
        <w:rPr>
          <w:lang w:val="id-ID"/>
        </w:rPr>
      </w:pPr>
      <w:r w:rsidRPr="00515CA3">
        <w:t>Tujuan Penelitian</w:t>
      </w:r>
    </w:p>
    <w:p w:rsidR="00335C8B" w:rsidRPr="00515CA3" w:rsidRDefault="004D014A" w:rsidP="00FE1874">
      <w:pPr>
        <w:pStyle w:val="Title"/>
        <w:spacing w:line="480" w:lineRule="auto"/>
        <w:ind w:left="284" w:firstLine="567"/>
        <w:contextualSpacing/>
        <w:jc w:val="both"/>
        <w:rPr>
          <w:b w:val="0"/>
        </w:rPr>
      </w:pPr>
      <w:r w:rsidRPr="00515CA3">
        <w:rPr>
          <w:b w:val="0"/>
        </w:rPr>
        <w:t xml:space="preserve">Berdasarkan rumusan masalah yang telah dikemukakan diatas, maka tujuan umum dari penelitian ini adalah untuk mengetahui pengaruh alat peraga dalam meningkatkan kemampuan berfikir kritis siswa kelas V melalui model pembelajaran Kooperatif </w:t>
      </w:r>
      <w:r w:rsidRPr="00515CA3">
        <w:rPr>
          <w:b w:val="0"/>
          <w:i/>
        </w:rPr>
        <w:t>Think Pair Share.</w:t>
      </w:r>
      <w:r w:rsidR="00335C8B" w:rsidRPr="00515CA3">
        <w:rPr>
          <w:b w:val="0"/>
          <w:i/>
        </w:rPr>
        <w:t xml:space="preserve"> </w:t>
      </w:r>
      <w:r w:rsidRPr="00515CA3">
        <w:rPr>
          <w:b w:val="0"/>
        </w:rPr>
        <w:t>Sedangkan tujuan khusus dari penelitian in</w:t>
      </w:r>
      <w:r w:rsidR="00FE1874">
        <w:rPr>
          <w:b w:val="0"/>
        </w:rPr>
        <w:t>i adalah</w:t>
      </w:r>
      <w:r w:rsidRPr="00515CA3">
        <w:rPr>
          <w:b w:val="0"/>
        </w:rPr>
        <w:t>:</w:t>
      </w:r>
    </w:p>
    <w:p w:rsidR="00335C8B" w:rsidRPr="00515CA3" w:rsidRDefault="004D014A" w:rsidP="00FE1874">
      <w:pPr>
        <w:pStyle w:val="Title"/>
        <w:numPr>
          <w:ilvl w:val="0"/>
          <w:numId w:val="6"/>
        </w:numPr>
        <w:spacing w:line="480" w:lineRule="auto"/>
        <w:ind w:left="567" w:hanging="283"/>
        <w:contextualSpacing/>
        <w:jc w:val="both"/>
        <w:rPr>
          <w:b w:val="0"/>
          <w:lang w:val="id-ID"/>
        </w:rPr>
      </w:pPr>
      <w:r w:rsidRPr="00515CA3">
        <w:rPr>
          <w:b w:val="0"/>
        </w:rPr>
        <w:t xml:space="preserve">Mengetahui perencanaan pembelajaran untuk melihat pengaruh alat peraga dalam mingkatkatkan kemampuan berfikir kritis siswa kelas V melalui model pembelajaran Kooperatif </w:t>
      </w:r>
      <w:r w:rsidRPr="00515CA3">
        <w:rPr>
          <w:b w:val="0"/>
          <w:i/>
        </w:rPr>
        <w:t>Think Pair Share.</w:t>
      </w:r>
    </w:p>
    <w:p w:rsidR="00335C8B" w:rsidRPr="00515CA3" w:rsidRDefault="004D014A" w:rsidP="00FE1874">
      <w:pPr>
        <w:pStyle w:val="Title"/>
        <w:numPr>
          <w:ilvl w:val="0"/>
          <w:numId w:val="6"/>
        </w:numPr>
        <w:spacing w:line="480" w:lineRule="auto"/>
        <w:ind w:left="567" w:hanging="283"/>
        <w:contextualSpacing/>
        <w:jc w:val="both"/>
        <w:rPr>
          <w:b w:val="0"/>
          <w:lang w:val="id-ID"/>
        </w:rPr>
      </w:pPr>
      <w:r w:rsidRPr="00515CA3">
        <w:rPr>
          <w:b w:val="0"/>
        </w:rPr>
        <w:t xml:space="preserve">Mengetahui pelaksanaan pembelajaran untuk melihat pengaruh alat peraga dalam meningkatkan kemampuan berfikir kritis siswa kelas V melalui model pembelajaran Kooperatif </w:t>
      </w:r>
      <w:r w:rsidRPr="00515CA3">
        <w:rPr>
          <w:b w:val="0"/>
          <w:i/>
        </w:rPr>
        <w:t>Think Pair Share.</w:t>
      </w:r>
    </w:p>
    <w:p w:rsidR="004D014A" w:rsidRPr="005A49CB" w:rsidRDefault="004D014A" w:rsidP="00FE1874">
      <w:pPr>
        <w:pStyle w:val="Title"/>
        <w:numPr>
          <w:ilvl w:val="0"/>
          <w:numId w:val="6"/>
        </w:numPr>
        <w:spacing w:line="480" w:lineRule="auto"/>
        <w:ind w:left="567" w:hanging="283"/>
        <w:contextualSpacing/>
        <w:jc w:val="both"/>
        <w:rPr>
          <w:b w:val="0"/>
          <w:lang w:val="id-ID"/>
        </w:rPr>
      </w:pPr>
      <w:r w:rsidRPr="00515CA3">
        <w:rPr>
          <w:b w:val="0"/>
        </w:rPr>
        <w:t xml:space="preserve">Mengetahui pengaruh alat peraga dalam meningkatkan kemampuan berfikir kritis siswa kelas V melalui model pembelajaran Kooperatif </w:t>
      </w:r>
      <w:r w:rsidRPr="00515CA3">
        <w:rPr>
          <w:b w:val="0"/>
          <w:i/>
        </w:rPr>
        <w:t>Think pair Share.</w:t>
      </w:r>
    </w:p>
    <w:p w:rsidR="005A49CB" w:rsidRPr="00515CA3" w:rsidRDefault="005A49CB" w:rsidP="00FE1874">
      <w:pPr>
        <w:pStyle w:val="Title"/>
        <w:numPr>
          <w:ilvl w:val="0"/>
          <w:numId w:val="6"/>
        </w:numPr>
        <w:spacing w:line="480" w:lineRule="auto"/>
        <w:ind w:left="567" w:hanging="283"/>
        <w:contextualSpacing/>
        <w:jc w:val="both"/>
        <w:rPr>
          <w:b w:val="0"/>
          <w:lang w:val="id-ID"/>
        </w:rPr>
      </w:pPr>
      <w:r>
        <w:rPr>
          <w:b w:val="0"/>
        </w:rPr>
        <w:lastRenderedPageBreak/>
        <w:t xml:space="preserve">Mengetahui pengaruh alat peraga dalam meningkatkan hasil belajar siswa kelas V melalui model pembelajaran Kooperatif </w:t>
      </w:r>
      <w:r>
        <w:rPr>
          <w:b w:val="0"/>
          <w:i/>
        </w:rPr>
        <w:t>Think Pair Share.</w:t>
      </w:r>
    </w:p>
    <w:p w:rsidR="004D014A" w:rsidRPr="00515CA3" w:rsidRDefault="004D014A" w:rsidP="00515CA3">
      <w:pPr>
        <w:pStyle w:val="Title"/>
        <w:spacing w:line="480" w:lineRule="auto"/>
        <w:ind w:left="720"/>
        <w:contextualSpacing/>
        <w:jc w:val="both"/>
        <w:rPr>
          <w:lang w:val="id-ID"/>
        </w:rPr>
      </w:pPr>
    </w:p>
    <w:p w:rsidR="00335C8B" w:rsidRPr="00515CA3" w:rsidRDefault="000055E0" w:rsidP="00FE1874">
      <w:pPr>
        <w:pStyle w:val="Title"/>
        <w:numPr>
          <w:ilvl w:val="0"/>
          <w:numId w:val="1"/>
        </w:numPr>
        <w:spacing w:line="480" w:lineRule="auto"/>
        <w:ind w:left="284" w:hanging="284"/>
        <w:contextualSpacing/>
        <w:jc w:val="both"/>
        <w:rPr>
          <w:lang w:val="id-ID"/>
        </w:rPr>
      </w:pPr>
      <w:r w:rsidRPr="00515CA3">
        <w:t>Manfaat Penelitian</w:t>
      </w:r>
    </w:p>
    <w:p w:rsidR="00335C8B" w:rsidRPr="00515CA3" w:rsidRDefault="004D014A" w:rsidP="00FE1874">
      <w:pPr>
        <w:pStyle w:val="Title"/>
        <w:numPr>
          <w:ilvl w:val="0"/>
          <w:numId w:val="11"/>
        </w:numPr>
        <w:spacing w:line="480" w:lineRule="auto"/>
        <w:ind w:left="567" w:hanging="283"/>
        <w:contextualSpacing/>
        <w:jc w:val="both"/>
        <w:rPr>
          <w:b w:val="0"/>
          <w:lang w:val="id-ID"/>
        </w:rPr>
      </w:pPr>
      <w:r w:rsidRPr="00515CA3">
        <w:rPr>
          <w:b w:val="0"/>
        </w:rPr>
        <w:t>Manfaat teoritis</w:t>
      </w:r>
    </w:p>
    <w:p w:rsidR="00FE1874" w:rsidRPr="00515CA3" w:rsidRDefault="004D014A" w:rsidP="005A49CB">
      <w:pPr>
        <w:pStyle w:val="Title"/>
        <w:spacing w:line="480" w:lineRule="auto"/>
        <w:ind w:left="567" w:firstLine="567"/>
        <w:contextualSpacing/>
        <w:jc w:val="both"/>
        <w:rPr>
          <w:b w:val="0"/>
          <w:i/>
        </w:rPr>
      </w:pPr>
      <w:r w:rsidRPr="00515CA3">
        <w:rPr>
          <w:b w:val="0"/>
        </w:rPr>
        <w:t xml:space="preserve">Menambah referensi pustaka mengenai pengaruh alat  peraga dalam meningkatkan kemampuan berpikir kritis siswa kelas V melalui model pembelajaran kooperatif </w:t>
      </w:r>
      <w:r w:rsidRPr="00515CA3">
        <w:rPr>
          <w:b w:val="0"/>
          <w:i/>
        </w:rPr>
        <w:t>Think Pair Share.</w:t>
      </w:r>
    </w:p>
    <w:p w:rsidR="00335C8B" w:rsidRPr="00515CA3" w:rsidRDefault="004D014A" w:rsidP="00FE1874">
      <w:pPr>
        <w:pStyle w:val="Title"/>
        <w:numPr>
          <w:ilvl w:val="0"/>
          <w:numId w:val="11"/>
        </w:numPr>
        <w:spacing w:line="480" w:lineRule="auto"/>
        <w:ind w:left="567" w:hanging="283"/>
        <w:contextualSpacing/>
        <w:jc w:val="both"/>
        <w:rPr>
          <w:b w:val="0"/>
          <w:lang w:val="id-ID"/>
        </w:rPr>
      </w:pPr>
      <w:r w:rsidRPr="00515CA3">
        <w:rPr>
          <w:b w:val="0"/>
        </w:rPr>
        <w:t>Manfaat Praktis</w:t>
      </w:r>
    </w:p>
    <w:p w:rsidR="00335C8B" w:rsidRPr="00515CA3" w:rsidRDefault="004D014A" w:rsidP="00FE1874">
      <w:pPr>
        <w:pStyle w:val="Title"/>
        <w:spacing w:line="480" w:lineRule="auto"/>
        <w:ind w:left="567" w:firstLine="426"/>
        <w:contextualSpacing/>
        <w:jc w:val="both"/>
        <w:rPr>
          <w:b w:val="0"/>
        </w:rPr>
      </w:pPr>
      <w:r w:rsidRPr="00515CA3">
        <w:rPr>
          <w:b w:val="0"/>
        </w:rPr>
        <w:t>Hasil dari pelaksanaan penelitian tindakan kelas ini diharapkan dapat memb</w:t>
      </w:r>
      <w:r w:rsidR="00FE1874">
        <w:rPr>
          <w:b w:val="0"/>
        </w:rPr>
        <w:t>erikan manfaat yang antara lain</w:t>
      </w:r>
      <w:r w:rsidRPr="00515CA3">
        <w:rPr>
          <w:b w:val="0"/>
        </w:rPr>
        <w:t>:</w:t>
      </w:r>
    </w:p>
    <w:p w:rsidR="00335C8B" w:rsidRPr="00515CA3" w:rsidRDefault="004D014A" w:rsidP="00FE1874">
      <w:pPr>
        <w:pStyle w:val="Title"/>
        <w:numPr>
          <w:ilvl w:val="0"/>
          <w:numId w:val="8"/>
        </w:numPr>
        <w:spacing w:line="480" w:lineRule="auto"/>
        <w:ind w:left="851" w:hanging="284"/>
        <w:contextualSpacing/>
        <w:jc w:val="both"/>
        <w:rPr>
          <w:b w:val="0"/>
          <w:lang w:val="id-ID"/>
        </w:rPr>
      </w:pPr>
      <w:r w:rsidRPr="00515CA3">
        <w:rPr>
          <w:b w:val="0"/>
        </w:rPr>
        <w:t>Hasil penelitian ini dapat meningkatkan motivasi belajar siswa pada mata pelajaran IPA dan meningkatkan kemampuan berpikir kritis, serta dapat meningkatkan hasil belajar dan siswa dapat memiliki keterampilan dalam meneliti dan menemukan sendiri fakta-fakta dalam pembelajaran IPA pada kehidupan sehari-hari.</w:t>
      </w:r>
    </w:p>
    <w:p w:rsidR="00FE1874" w:rsidRPr="00FE1874" w:rsidRDefault="004D014A" w:rsidP="00FE1874">
      <w:pPr>
        <w:pStyle w:val="Title"/>
        <w:numPr>
          <w:ilvl w:val="0"/>
          <w:numId w:val="8"/>
        </w:numPr>
        <w:spacing w:line="480" w:lineRule="auto"/>
        <w:ind w:left="851" w:hanging="284"/>
        <w:contextualSpacing/>
        <w:jc w:val="both"/>
        <w:rPr>
          <w:b w:val="0"/>
          <w:lang w:val="id-ID"/>
        </w:rPr>
      </w:pPr>
      <w:r w:rsidRPr="00515CA3">
        <w:rPr>
          <w:b w:val="0"/>
        </w:rPr>
        <w:t>Bagi Guru</w:t>
      </w:r>
    </w:p>
    <w:p w:rsidR="00335C8B" w:rsidRPr="00FE1874" w:rsidRDefault="004D014A" w:rsidP="00FE1874">
      <w:pPr>
        <w:pStyle w:val="Title"/>
        <w:spacing w:line="480" w:lineRule="auto"/>
        <w:ind w:left="851"/>
        <w:contextualSpacing/>
        <w:jc w:val="both"/>
        <w:rPr>
          <w:b w:val="0"/>
          <w:lang w:val="id-ID"/>
        </w:rPr>
      </w:pPr>
      <w:r w:rsidRPr="00FE1874">
        <w:rPr>
          <w:b w:val="0"/>
        </w:rPr>
        <w:t>Dengan dilaksanakan PTK ini, guru memperoleh wawasan dalam memilih dan menggunakan alternatif pembelajaran yang  yang tepat dalam menyampaikan materi IPA sehingga dapat memperbaiki proses pembelajaran dan mengembangkan profesionalisme keguruannya.</w:t>
      </w:r>
    </w:p>
    <w:p w:rsidR="00FE1874" w:rsidRPr="00FE1874" w:rsidRDefault="004D014A" w:rsidP="00FE1874">
      <w:pPr>
        <w:pStyle w:val="Title"/>
        <w:numPr>
          <w:ilvl w:val="0"/>
          <w:numId w:val="8"/>
        </w:numPr>
        <w:spacing w:line="480" w:lineRule="auto"/>
        <w:ind w:left="851" w:hanging="284"/>
        <w:contextualSpacing/>
        <w:jc w:val="both"/>
        <w:rPr>
          <w:b w:val="0"/>
          <w:lang w:val="id-ID"/>
        </w:rPr>
      </w:pPr>
      <w:r w:rsidRPr="00515CA3">
        <w:rPr>
          <w:b w:val="0"/>
        </w:rPr>
        <w:t>Bagi Sekolah</w:t>
      </w:r>
    </w:p>
    <w:p w:rsidR="00335C8B" w:rsidRPr="00FE1874" w:rsidRDefault="004D014A" w:rsidP="00FE1874">
      <w:pPr>
        <w:pStyle w:val="Title"/>
        <w:spacing w:line="480" w:lineRule="auto"/>
        <w:ind w:left="851"/>
        <w:contextualSpacing/>
        <w:jc w:val="both"/>
        <w:rPr>
          <w:b w:val="0"/>
          <w:lang w:val="id-ID"/>
        </w:rPr>
      </w:pPr>
      <w:r w:rsidRPr="00FE1874">
        <w:rPr>
          <w:b w:val="0"/>
        </w:rPr>
        <w:lastRenderedPageBreak/>
        <w:t xml:space="preserve">Penelitian ini diharapkan dapat memberikan masukan bagi sekolah untuk meningkatkan pengembangan dan kemajuan sekolah dalam pemahaman mengenai penggunaan alat peraga dan model pembelajaran kooperatif </w:t>
      </w:r>
      <w:r w:rsidRPr="00FE1874">
        <w:rPr>
          <w:b w:val="0"/>
          <w:i/>
        </w:rPr>
        <w:t xml:space="preserve">Think Pair Share </w:t>
      </w:r>
      <w:r w:rsidRPr="00FE1874">
        <w:rPr>
          <w:b w:val="0"/>
        </w:rPr>
        <w:t>yang dapat  digunakan pada pembelajaran lain selain IPA</w:t>
      </w:r>
    </w:p>
    <w:p w:rsidR="00FE1874" w:rsidRPr="00FE1874" w:rsidRDefault="004D014A" w:rsidP="00FE1874">
      <w:pPr>
        <w:pStyle w:val="Title"/>
        <w:numPr>
          <w:ilvl w:val="0"/>
          <w:numId w:val="8"/>
        </w:numPr>
        <w:spacing w:line="480" w:lineRule="auto"/>
        <w:ind w:left="851" w:hanging="284"/>
        <w:contextualSpacing/>
        <w:jc w:val="both"/>
        <w:rPr>
          <w:b w:val="0"/>
          <w:lang w:val="id-ID"/>
        </w:rPr>
      </w:pPr>
      <w:r w:rsidRPr="00515CA3">
        <w:rPr>
          <w:b w:val="0"/>
        </w:rPr>
        <w:t>Bagi Peneliti</w:t>
      </w:r>
    </w:p>
    <w:p w:rsidR="00FE1874" w:rsidRDefault="004D014A" w:rsidP="00FE1874">
      <w:pPr>
        <w:pStyle w:val="Title"/>
        <w:spacing w:line="480" w:lineRule="auto"/>
        <w:ind w:left="851"/>
        <w:contextualSpacing/>
        <w:jc w:val="both"/>
        <w:rPr>
          <w:b w:val="0"/>
        </w:rPr>
      </w:pPr>
      <w:r w:rsidRPr="00FE1874">
        <w:rPr>
          <w:b w:val="0"/>
        </w:rPr>
        <w:t xml:space="preserve">Penelitian ini dapat menambah wawasan dan pengetahuan khususnyapada pembelajaran IPA dengan menggunakan alat peraga melalui model pembelajaran kooperatif </w:t>
      </w:r>
      <w:r w:rsidRPr="00FE1874">
        <w:rPr>
          <w:b w:val="0"/>
          <w:i/>
        </w:rPr>
        <w:t>Think Pair Share.</w:t>
      </w:r>
    </w:p>
    <w:p w:rsidR="004D014A" w:rsidRPr="00515CA3" w:rsidRDefault="004D014A" w:rsidP="00FE1874">
      <w:pPr>
        <w:pStyle w:val="Title"/>
        <w:spacing w:line="480" w:lineRule="auto"/>
        <w:ind w:left="851"/>
        <w:contextualSpacing/>
        <w:jc w:val="both"/>
        <w:rPr>
          <w:b w:val="0"/>
          <w:lang w:val="id-ID"/>
        </w:rPr>
      </w:pPr>
      <w:r w:rsidRPr="00515CA3">
        <w:rPr>
          <w:b w:val="0"/>
        </w:rPr>
        <w:t>Dapat juga dijadikan motivasi agar mampu merancang, memanfaatkan, bahkan menciptakan alat peraga lain yang lebih baik serta penggunaan model pembelajaran yang lebih inovatif sebagai alat untuk mengembangkan pola pengetahuan, pemahaman, serta penerapan siswa terhadap pembelajaran IPA.</w:t>
      </w:r>
    </w:p>
    <w:p w:rsidR="004D014A" w:rsidRPr="00515CA3" w:rsidRDefault="004D014A" w:rsidP="00515CA3">
      <w:pPr>
        <w:pStyle w:val="Title"/>
        <w:spacing w:line="480" w:lineRule="auto"/>
        <w:ind w:left="720"/>
        <w:contextualSpacing/>
        <w:jc w:val="both"/>
        <w:rPr>
          <w:lang w:val="id-ID"/>
        </w:rPr>
      </w:pPr>
    </w:p>
    <w:p w:rsidR="005C0DB3" w:rsidRPr="005C0DB3" w:rsidRDefault="005C0DB3" w:rsidP="00FE1874">
      <w:pPr>
        <w:pStyle w:val="Title"/>
        <w:numPr>
          <w:ilvl w:val="0"/>
          <w:numId w:val="1"/>
        </w:numPr>
        <w:spacing w:line="480" w:lineRule="auto"/>
        <w:ind w:left="284" w:hanging="284"/>
        <w:contextualSpacing/>
        <w:jc w:val="both"/>
        <w:rPr>
          <w:lang w:val="id-ID"/>
        </w:rPr>
      </w:pPr>
      <w:r>
        <w:t>Definisi Operasional</w:t>
      </w:r>
    </w:p>
    <w:p w:rsidR="005C0DB3" w:rsidRPr="00515CA3" w:rsidRDefault="005C0DB3" w:rsidP="00FE1874">
      <w:pPr>
        <w:pStyle w:val="Title"/>
        <w:spacing w:line="480" w:lineRule="auto"/>
        <w:ind w:left="284" w:firstLine="425"/>
        <w:contextualSpacing/>
        <w:jc w:val="both"/>
        <w:rPr>
          <w:b w:val="0"/>
        </w:rPr>
      </w:pPr>
      <w:r w:rsidRPr="00515CA3">
        <w:rPr>
          <w:b w:val="0"/>
        </w:rPr>
        <w:t>Dengan memperhatikan judul penelitian, ada beberapa istilah yang perlu dijelaskan agar tidak terjadi salah penafsiran.</w:t>
      </w:r>
    </w:p>
    <w:p w:rsidR="00FE1874" w:rsidRPr="00FE1874" w:rsidRDefault="00B27ADF" w:rsidP="00FE1874">
      <w:pPr>
        <w:pStyle w:val="Title"/>
        <w:numPr>
          <w:ilvl w:val="0"/>
          <w:numId w:val="12"/>
        </w:numPr>
        <w:spacing w:line="480" w:lineRule="auto"/>
        <w:ind w:left="567" w:hanging="283"/>
        <w:contextualSpacing/>
        <w:jc w:val="both"/>
        <w:rPr>
          <w:b w:val="0"/>
          <w:lang w:val="id-ID"/>
        </w:rPr>
      </w:pPr>
      <w:r>
        <w:rPr>
          <w:b w:val="0"/>
        </w:rPr>
        <w:t>Pengertian Pembelajaran IPA</w:t>
      </w:r>
    </w:p>
    <w:p w:rsidR="00FE1874" w:rsidRDefault="00B27ADF" w:rsidP="00FE1874">
      <w:pPr>
        <w:pStyle w:val="Title"/>
        <w:spacing w:line="480" w:lineRule="auto"/>
        <w:ind w:left="567" w:firstLine="567"/>
        <w:contextualSpacing/>
        <w:jc w:val="both"/>
        <w:rPr>
          <w:b w:val="0"/>
        </w:rPr>
      </w:pPr>
      <w:r w:rsidRPr="00FE1874">
        <w:rPr>
          <w:b w:val="0"/>
        </w:rPr>
        <w:t xml:space="preserve">Ilmu Pengetahuan Alam (IPA) adalah ilmu yang mempelajari tentang alam sekitar secara sistematis melalui penguasaan kumpulan pengetahuan yang berupa fakta-fakta, konsep-konsep atau prinsip-prinsip, dan hal yang penting dengan suatu proses penemuan. </w:t>
      </w:r>
    </w:p>
    <w:p w:rsidR="00B27ADF" w:rsidRPr="00FE1874" w:rsidRDefault="00B27ADF" w:rsidP="00FE1874">
      <w:pPr>
        <w:pStyle w:val="Title"/>
        <w:spacing w:line="480" w:lineRule="auto"/>
        <w:ind w:left="567" w:firstLine="567"/>
        <w:contextualSpacing/>
        <w:jc w:val="both"/>
        <w:rPr>
          <w:b w:val="0"/>
          <w:lang w:val="id-ID"/>
        </w:rPr>
      </w:pPr>
      <w:r>
        <w:rPr>
          <w:b w:val="0"/>
        </w:rPr>
        <w:lastRenderedPageBreak/>
        <w:t xml:space="preserve">Imre Lakatos seorang filsuf mengemukakan bahwa IPA adalah pengetahuan tentang fakta atau data yang dipercaya berdasarkan hasil pengujian. Setiap konsep disajikan dengan melibatkan unsure pengetahuan alam, teknologi, lingkungan, dan masyarakat. </w:t>
      </w:r>
    </w:p>
    <w:p w:rsidR="00FE1874" w:rsidRPr="00FE1874" w:rsidRDefault="005C0DB3" w:rsidP="00FE1874">
      <w:pPr>
        <w:pStyle w:val="Title"/>
        <w:numPr>
          <w:ilvl w:val="0"/>
          <w:numId w:val="12"/>
        </w:numPr>
        <w:spacing w:line="480" w:lineRule="auto"/>
        <w:ind w:left="567" w:hanging="283"/>
        <w:contextualSpacing/>
        <w:jc w:val="both"/>
        <w:rPr>
          <w:b w:val="0"/>
          <w:lang w:val="id-ID"/>
        </w:rPr>
      </w:pPr>
      <w:r w:rsidRPr="00515CA3">
        <w:rPr>
          <w:b w:val="0"/>
        </w:rPr>
        <w:t>Alat Peraga</w:t>
      </w:r>
    </w:p>
    <w:p w:rsidR="00FE1874" w:rsidRPr="00D74E93" w:rsidRDefault="005C0DB3" w:rsidP="00D74E93">
      <w:pPr>
        <w:pStyle w:val="Title"/>
        <w:spacing w:line="480" w:lineRule="auto"/>
        <w:ind w:left="567" w:firstLine="567"/>
        <w:contextualSpacing/>
        <w:jc w:val="both"/>
        <w:rPr>
          <w:b w:val="0"/>
        </w:rPr>
      </w:pPr>
      <w:r w:rsidRPr="00FE1874">
        <w:rPr>
          <w:b w:val="0"/>
        </w:rPr>
        <w:t>Alat peraga pengajaran adalah alat yang digunakan oleh guru pada saat mengajar untuk memperjelas materi pembelajaran yang mencegah terjadinya verbalisme pada siswa</w:t>
      </w:r>
      <w:r w:rsidR="00FE1874">
        <w:rPr>
          <w:b w:val="0"/>
        </w:rPr>
        <w:t>.</w:t>
      </w:r>
    </w:p>
    <w:p w:rsidR="00FE1874" w:rsidRPr="00FE1874" w:rsidRDefault="005C0DB3" w:rsidP="00FE1874">
      <w:pPr>
        <w:pStyle w:val="Title"/>
        <w:numPr>
          <w:ilvl w:val="0"/>
          <w:numId w:val="12"/>
        </w:numPr>
        <w:spacing w:line="480" w:lineRule="auto"/>
        <w:ind w:left="567" w:hanging="283"/>
        <w:contextualSpacing/>
        <w:jc w:val="both"/>
        <w:rPr>
          <w:b w:val="0"/>
          <w:lang w:val="id-ID"/>
        </w:rPr>
      </w:pPr>
      <w:r w:rsidRPr="00515CA3">
        <w:rPr>
          <w:b w:val="0"/>
        </w:rPr>
        <w:t>Kemampuan berpikir kritis</w:t>
      </w:r>
    </w:p>
    <w:p w:rsidR="005C0DB3" w:rsidRPr="00FE1874" w:rsidRDefault="005C0DB3" w:rsidP="00FE1874">
      <w:pPr>
        <w:pStyle w:val="Title"/>
        <w:spacing w:line="480" w:lineRule="auto"/>
        <w:ind w:left="567" w:firstLine="567"/>
        <w:contextualSpacing/>
        <w:jc w:val="both"/>
        <w:rPr>
          <w:b w:val="0"/>
          <w:lang w:val="id-ID"/>
        </w:rPr>
      </w:pPr>
      <w:r w:rsidRPr="00FE1874">
        <w:rPr>
          <w:b w:val="0"/>
        </w:rPr>
        <w:t>Ennis dalam Aziz Wahab (2009:11,14) menyatakan bahwa “Berpikir kritis merupakan istilah yang digunakan untuk aktivitas reflektif untuk mencapai tujuan yang memuat keyakinan dan perilaku yang rasional”.</w:t>
      </w:r>
    </w:p>
    <w:p w:rsidR="00FE1874" w:rsidRPr="00FE1874" w:rsidRDefault="005C0DB3" w:rsidP="00FE1874">
      <w:pPr>
        <w:pStyle w:val="Title"/>
        <w:numPr>
          <w:ilvl w:val="0"/>
          <w:numId w:val="12"/>
        </w:numPr>
        <w:spacing w:line="480" w:lineRule="auto"/>
        <w:ind w:left="567" w:hanging="283"/>
        <w:contextualSpacing/>
        <w:jc w:val="both"/>
        <w:rPr>
          <w:b w:val="0"/>
          <w:lang w:val="id-ID"/>
        </w:rPr>
      </w:pPr>
      <w:r w:rsidRPr="00515CA3">
        <w:rPr>
          <w:b w:val="0"/>
        </w:rPr>
        <w:t>Model Pembelajaran Kooperatif</w:t>
      </w:r>
    </w:p>
    <w:p w:rsidR="005C0DB3" w:rsidRPr="00FE1874" w:rsidRDefault="005C0DB3" w:rsidP="00FE1874">
      <w:pPr>
        <w:pStyle w:val="Title"/>
        <w:spacing w:line="480" w:lineRule="auto"/>
        <w:ind w:left="567" w:firstLine="567"/>
        <w:contextualSpacing/>
        <w:jc w:val="both"/>
        <w:rPr>
          <w:b w:val="0"/>
          <w:lang w:val="id-ID"/>
        </w:rPr>
      </w:pPr>
      <w:r w:rsidRPr="00FE1874">
        <w:rPr>
          <w:b w:val="0"/>
        </w:rPr>
        <w:t>Pembelajaran Kooperatif (</w:t>
      </w:r>
      <w:r w:rsidRPr="00FE1874">
        <w:rPr>
          <w:b w:val="0"/>
          <w:i/>
        </w:rPr>
        <w:t xml:space="preserve">cooperative learning) </w:t>
      </w:r>
      <w:r w:rsidRPr="00FE1874">
        <w:rPr>
          <w:b w:val="0"/>
        </w:rPr>
        <w:t>merupakan  bentuk pembelajaran dengan cara siswa belajar dan bekerja dalam kelompok-kelompok kecil secara kolaboratif yang anggotanya terdiri dari empat sampai enam orang dengan struktur kelompok yang bersifat heterogen.</w:t>
      </w:r>
    </w:p>
    <w:p w:rsidR="00FE1874" w:rsidRPr="00FE1874" w:rsidRDefault="005C0DB3" w:rsidP="00FE1874">
      <w:pPr>
        <w:pStyle w:val="Title"/>
        <w:numPr>
          <w:ilvl w:val="0"/>
          <w:numId w:val="12"/>
        </w:numPr>
        <w:spacing w:line="480" w:lineRule="auto"/>
        <w:ind w:left="567" w:hanging="283"/>
        <w:contextualSpacing/>
        <w:jc w:val="both"/>
        <w:rPr>
          <w:b w:val="0"/>
          <w:lang w:val="id-ID"/>
        </w:rPr>
      </w:pPr>
      <w:r w:rsidRPr="00515CA3">
        <w:rPr>
          <w:b w:val="0"/>
        </w:rPr>
        <w:t xml:space="preserve">Pembelajaran Kooperatif tipe </w:t>
      </w:r>
      <w:r w:rsidRPr="00515CA3">
        <w:rPr>
          <w:b w:val="0"/>
          <w:i/>
        </w:rPr>
        <w:t>Think Pair Share</w:t>
      </w:r>
    </w:p>
    <w:p w:rsidR="005C0DB3" w:rsidRPr="00FE1874" w:rsidRDefault="005C0DB3" w:rsidP="00FE1874">
      <w:pPr>
        <w:pStyle w:val="Title"/>
        <w:spacing w:line="480" w:lineRule="auto"/>
        <w:ind w:left="567" w:firstLine="567"/>
        <w:contextualSpacing/>
        <w:jc w:val="both"/>
        <w:rPr>
          <w:b w:val="0"/>
          <w:lang w:val="id-ID"/>
        </w:rPr>
      </w:pPr>
      <w:r w:rsidRPr="00FE1874">
        <w:rPr>
          <w:b w:val="0"/>
        </w:rPr>
        <w:t>Model pembelajaran kooperatif tipe TPS (</w:t>
      </w:r>
      <w:r w:rsidRPr="00FE1874">
        <w:rPr>
          <w:b w:val="0"/>
          <w:i/>
        </w:rPr>
        <w:t xml:space="preserve">think pair share) </w:t>
      </w:r>
      <w:r w:rsidRPr="00FE1874">
        <w:rPr>
          <w:b w:val="0"/>
        </w:rPr>
        <w:t xml:space="preserve">mulanya dikembangkan oleh Frank T. Lyman (1981). Tipe model pembelajaran kooperatif ini memungkinkan setiap anggota pasangan siswa untuk berkontemplasi terhadap sebuah pertanyaan yang diajukan. Setelah diberikan waktu yang cyukup mereka selanjutnya diminta untuk </w:t>
      </w:r>
      <w:r w:rsidRPr="00FE1874">
        <w:rPr>
          <w:b w:val="0"/>
        </w:rPr>
        <w:lastRenderedPageBreak/>
        <w:t>mendiskusikan apa yang telah mereka pikirkan tadi (hasil kontemplasi) dengan pasangannya masing-masing. Setelah diskusi dengan selesai, guru kemudian mengumpulkan tanggapan atau jawaban atas pertanyaan yang telah diajukan tersebut dari seluruh kelas.</w:t>
      </w:r>
    </w:p>
    <w:p w:rsidR="00FE1874" w:rsidRDefault="00A3010A" w:rsidP="00FE1874">
      <w:pPr>
        <w:pStyle w:val="Title"/>
        <w:numPr>
          <w:ilvl w:val="0"/>
          <w:numId w:val="12"/>
        </w:numPr>
        <w:spacing w:line="480" w:lineRule="auto"/>
        <w:ind w:left="567" w:hanging="283"/>
        <w:contextualSpacing/>
        <w:jc w:val="both"/>
        <w:rPr>
          <w:b w:val="0"/>
        </w:rPr>
      </w:pPr>
      <w:r>
        <w:rPr>
          <w:b w:val="0"/>
        </w:rPr>
        <w:t xml:space="preserve">Hasil Belajar </w:t>
      </w:r>
    </w:p>
    <w:p w:rsidR="00A3010A" w:rsidRPr="00FE1874" w:rsidRDefault="00A3010A" w:rsidP="00FE1874">
      <w:pPr>
        <w:pStyle w:val="Title"/>
        <w:spacing w:line="480" w:lineRule="auto"/>
        <w:ind w:left="567" w:firstLine="567"/>
        <w:contextualSpacing/>
        <w:jc w:val="both"/>
        <w:rPr>
          <w:b w:val="0"/>
        </w:rPr>
      </w:pPr>
      <w:r w:rsidRPr="00FE1874">
        <w:rPr>
          <w:b w:val="0"/>
        </w:rPr>
        <w:t>Hasil belajar adalah pola-pola perbuatan, nilai-nilai, pengertian-pengertian, sikap-sikap apresiasi dan keterampilan. Merujuk pemikiran Gagne (dalam Agus Suprijono 2009:5)nhasil belajar berupa :</w:t>
      </w:r>
    </w:p>
    <w:p w:rsidR="00A3010A" w:rsidRDefault="0014263B" w:rsidP="0014263B">
      <w:pPr>
        <w:pStyle w:val="Title"/>
        <w:numPr>
          <w:ilvl w:val="0"/>
          <w:numId w:val="17"/>
        </w:numPr>
        <w:spacing w:line="480" w:lineRule="auto"/>
        <w:contextualSpacing/>
        <w:jc w:val="both"/>
        <w:rPr>
          <w:b w:val="0"/>
        </w:rPr>
      </w:pPr>
      <w:r>
        <w:rPr>
          <w:b w:val="0"/>
        </w:rPr>
        <w:t>Informasi verbal yaitu kapabilitas mengungkapkan pengetahuan dalam bentuk bahasa, baik lisan maupun tertulis. Kemampuan merespon merasa secara spesifik terhadap rangsangan spesifik. Kemampuan tersebut tidak memerlukan manipusi symbol, pemecahan masalah maupun penerapan aturan.</w:t>
      </w:r>
    </w:p>
    <w:p w:rsidR="0014263B" w:rsidRDefault="0014263B" w:rsidP="0014263B">
      <w:pPr>
        <w:pStyle w:val="Title"/>
        <w:numPr>
          <w:ilvl w:val="0"/>
          <w:numId w:val="17"/>
        </w:numPr>
        <w:spacing w:line="480" w:lineRule="auto"/>
        <w:contextualSpacing/>
        <w:jc w:val="both"/>
        <w:rPr>
          <w:b w:val="0"/>
        </w:rPr>
      </w:pPr>
      <w:r>
        <w:rPr>
          <w:b w:val="0"/>
        </w:rPr>
        <w:t>Keterampilan intelektual yaitu kemampuan mempresentasikan konsep dan lambang. Keterampilan intelektual terdiri dari kemampuan mengategorisasi, kemampuan analitis sintetis fakta konsep dan mengembangkan konsep dan mengembangkan prinsip-prinsip keilmuan. Keterampilan intelektual merupakan kemampuan melakukan aktivitas kognitif bersifat khas.</w:t>
      </w:r>
    </w:p>
    <w:p w:rsidR="000F438B" w:rsidRDefault="000F438B" w:rsidP="0014263B">
      <w:pPr>
        <w:pStyle w:val="Title"/>
        <w:numPr>
          <w:ilvl w:val="0"/>
          <w:numId w:val="17"/>
        </w:numPr>
        <w:spacing w:line="480" w:lineRule="auto"/>
        <w:contextualSpacing/>
        <w:jc w:val="both"/>
        <w:rPr>
          <w:b w:val="0"/>
        </w:rPr>
      </w:pPr>
      <w:r>
        <w:rPr>
          <w:b w:val="0"/>
        </w:rPr>
        <w:t xml:space="preserve">Strategi kognitif yaitu kecakapan menyalurkan dan mengarahkan aktivitas kognitifnya sendiri. Kemampuan ini meliputi penggunaan konsep dan kaidah dalam memecahkan masalah </w:t>
      </w:r>
    </w:p>
    <w:p w:rsidR="000F438B" w:rsidRDefault="000F438B" w:rsidP="0014263B">
      <w:pPr>
        <w:pStyle w:val="Title"/>
        <w:numPr>
          <w:ilvl w:val="0"/>
          <w:numId w:val="17"/>
        </w:numPr>
        <w:spacing w:line="480" w:lineRule="auto"/>
        <w:contextualSpacing/>
        <w:jc w:val="both"/>
        <w:rPr>
          <w:b w:val="0"/>
        </w:rPr>
      </w:pPr>
      <w:r>
        <w:rPr>
          <w:b w:val="0"/>
        </w:rPr>
        <w:lastRenderedPageBreak/>
        <w:t>Keterampilan motorik yaitu kemampuan melakukan serangkaian gerak jasmani dalam urusan dan koordinasi, sehingga terwujud otomatisme gerak jasmani.</w:t>
      </w:r>
    </w:p>
    <w:p w:rsidR="00070E71" w:rsidRDefault="000F438B" w:rsidP="00861F9B">
      <w:pPr>
        <w:pStyle w:val="Title"/>
        <w:numPr>
          <w:ilvl w:val="0"/>
          <w:numId w:val="17"/>
        </w:numPr>
        <w:spacing w:line="480" w:lineRule="auto"/>
        <w:contextualSpacing/>
        <w:jc w:val="both"/>
        <w:rPr>
          <w:b w:val="0"/>
        </w:rPr>
      </w:pPr>
      <w:r>
        <w:rPr>
          <w:b w:val="0"/>
        </w:rPr>
        <w:t xml:space="preserve">Sikap adalah kemampuan menerima atau menolak objek berdasarkan penilaian terhadap objek tersebut. Sikap </w:t>
      </w:r>
      <w:r w:rsidR="00CE6DD5">
        <w:rPr>
          <w:b w:val="0"/>
        </w:rPr>
        <w:t>berupa kemampuan menginternalisasi nilai-nilai sebagai standar perilaku.</w:t>
      </w:r>
    </w:p>
    <w:p w:rsidR="00861F9B" w:rsidRDefault="00861F9B" w:rsidP="00861F9B">
      <w:pPr>
        <w:pStyle w:val="Title"/>
        <w:spacing w:line="480" w:lineRule="auto"/>
        <w:contextualSpacing/>
        <w:jc w:val="both"/>
        <w:rPr>
          <w:b w:val="0"/>
        </w:rPr>
      </w:pPr>
    </w:p>
    <w:p w:rsidR="00861F9B" w:rsidRDefault="00861F9B" w:rsidP="00861F9B">
      <w:pPr>
        <w:pStyle w:val="Title"/>
        <w:spacing w:line="480" w:lineRule="auto"/>
        <w:contextualSpacing/>
        <w:jc w:val="both"/>
        <w:rPr>
          <w:b w:val="0"/>
        </w:rPr>
      </w:pPr>
    </w:p>
    <w:p w:rsidR="00861F9B" w:rsidRDefault="00861F9B" w:rsidP="00861F9B">
      <w:pPr>
        <w:pStyle w:val="Title"/>
        <w:spacing w:line="480" w:lineRule="auto"/>
        <w:contextualSpacing/>
        <w:jc w:val="both"/>
        <w:rPr>
          <w:b w:val="0"/>
        </w:rPr>
      </w:pPr>
    </w:p>
    <w:p w:rsidR="00861F9B" w:rsidRDefault="00861F9B" w:rsidP="00861F9B">
      <w:pPr>
        <w:pStyle w:val="Title"/>
        <w:spacing w:line="480" w:lineRule="auto"/>
        <w:contextualSpacing/>
        <w:jc w:val="both"/>
        <w:rPr>
          <w:b w:val="0"/>
        </w:rPr>
      </w:pPr>
    </w:p>
    <w:p w:rsidR="00861F9B" w:rsidRDefault="00861F9B" w:rsidP="00861F9B">
      <w:pPr>
        <w:pStyle w:val="Title"/>
        <w:spacing w:line="480" w:lineRule="auto"/>
        <w:contextualSpacing/>
        <w:jc w:val="both"/>
        <w:rPr>
          <w:b w:val="0"/>
        </w:rPr>
      </w:pPr>
    </w:p>
    <w:p w:rsidR="00861F9B" w:rsidRDefault="00861F9B" w:rsidP="00861F9B">
      <w:pPr>
        <w:pStyle w:val="Title"/>
        <w:spacing w:line="480" w:lineRule="auto"/>
        <w:contextualSpacing/>
        <w:jc w:val="both"/>
        <w:rPr>
          <w:b w:val="0"/>
        </w:rPr>
      </w:pPr>
    </w:p>
    <w:p w:rsidR="00861F9B" w:rsidRDefault="00861F9B" w:rsidP="00861F9B">
      <w:pPr>
        <w:pStyle w:val="Title"/>
        <w:spacing w:line="480" w:lineRule="auto"/>
        <w:contextualSpacing/>
        <w:jc w:val="both"/>
        <w:rPr>
          <w:b w:val="0"/>
        </w:rPr>
      </w:pPr>
    </w:p>
    <w:p w:rsidR="00861F9B" w:rsidRDefault="00861F9B" w:rsidP="00861F9B">
      <w:pPr>
        <w:pStyle w:val="Title"/>
        <w:spacing w:line="480" w:lineRule="auto"/>
        <w:contextualSpacing/>
        <w:jc w:val="both"/>
        <w:rPr>
          <w:b w:val="0"/>
        </w:rPr>
      </w:pPr>
    </w:p>
    <w:p w:rsidR="00861F9B" w:rsidRDefault="00861F9B" w:rsidP="00861F9B">
      <w:pPr>
        <w:pStyle w:val="Title"/>
        <w:spacing w:line="480" w:lineRule="auto"/>
        <w:contextualSpacing/>
        <w:jc w:val="both"/>
        <w:rPr>
          <w:b w:val="0"/>
        </w:rPr>
      </w:pPr>
    </w:p>
    <w:p w:rsidR="00861F9B" w:rsidRDefault="00861F9B" w:rsidP="00861F9B">
      <w:pPr>
        <w:pStyle w:val="Title"/>
        <w:spacing w:line="480" w:lineRule="auto"/>
        <w:contextualSpacing/>
        <w:jc w:val="both"/>
        <w:rPr>
          <w:b w:val="0"/>
        </w:rPr>
      </w:pPr>
    </w:p>
    <w:p w:rsidR="00861F9B" w:rsidRDefault="00861F9B" w:rsidP="00861F9B">
      <w:pPr>
        <w:pStyle w:val="Title"/>
        <w:spacing w:line="480" w:lineRule="auto"/>
        <w:contextualSpacing/>
        <w:jc w:val="both"/>
        <w:rPr>
          <w:b w:val="0"/>
        </w:rPr>
      </w:pPr>
    </w:p>
    <w:p w:rsidR="00861F9B" w:rsidRDefault="00861F9B" w:rsidP="00861F9B">
      <w:pPr>
        <w:pStyle w:val="Title"/>
        <w:spacing w:line="480" w:lineRule="auto"/>
        <w:contextualSpacing/>
        <w:jc w:val="both"/>
        <w:rPr>
          <w:b w:val="0"/>
        </w:rPr>
      </w:pPr>
    </w:p>
    <w:p w:rsidR="00861F9B" w:rsidRDefault="00861F9B" w:rsidP="00861F9B">
      <w:pPr>
        <w:pStyle w:val="Title"/>
        <w:spacing w:line="480" w:lineRule="auto"/>
        <w:contextualSpacing/>
        <w:jc w:val="both"/>
        <w:rPr>
          <w:b w:val="0"/>
        </w:rPr>
      </w:pPr>
    </w:p>
    <w:p w:rsidR="00861F9B" w:rsidRDefault="00861F9B" w:rsidP="00861F9B">
      <w:pPr>
        <w:pStyle w:val="Title"/>
        <w:spacing w:line="480" w:lineRule="auto"/>
        <w:contextualSpacing/>
        <w:jc w:val="both"/>
        <w:rPr>
          <w:b w:val="0"/>
        </w:rPr>
      </w:pPr>
    </w:p>
    <w:p w:rsidR="00861F9B" w:rsidRDefault="00861F9B" w:rsidP="00861F9B">
      <w:pPr>
        <w:pStyle w:val="Title"/>
        <w:spacing w:line="480" w:lineRule="auto"/>
        <w:contextualSpacing/>
        <w:jc w:val="both"/>
        <w:rPr>
          <w:b w:val="0"/>
        </w:rPr>
      </w:pPr>
    </w:p>
    <w:p w:rsidR="00861F9B" w:rsidRDefault="00861F9B" w:rsidP="00861F9B">
      <w:pPr>
        <w:pStyle w:val="Title"/>
        <w:spacing w:line="480" w:lineRule="auto"/>
        <w:contextualSpacing/>
        <w:jc w:val="both"/>
        <w:rPr>
          <w:b w:val="0"/>
        </w:rPr>
      </w:pPr>
    </w:p>
    <w:p w:rsidR="00861F9B" w:rsidRPr="00861F9B" w:rsidRDefault="00861F9B" w:rsidP="00861F9B">
      <w:pPr>
        <w:pStyle w:val="Title"/>
        <w:spacing w:line="480" w:lineRule="auto"/>
        <w:contextualSpacing/>
        <w:jc w:val="both"/>
        <w:rPr>
          <w:b w:val="0"/>
        </w:rPr>
      </w:pPr>
    </w:p>
    <w:p w:rsidR="00070E71" w:rsidRPr="00515CA3" w:rsidRDefault="00070E71" w:rsidP="00515CA3">
      <w:pPr>
        <w:pStyle w:val="ListParagraph"/>
        <w:spacing w:line="480" w:lineRule="auto"/>
        <w:jc w:val="center"/>
        <w:rPr>
          <w:rFonts w:ascii="Times New Roman" w:hAnsi="Times New Roman" w:cs="Times New Roman"/>
          <w:b/>
          <w:sz w:val="24"/>
          <w:szCs w:val="24"/>
        </w:rPr>
      </w:pPr>
      <w:r w:rsidRPr="00515CA3">
        <w:rPr>
          <w:rFonts w:ascii="Times New Roman" w:hAnsi="Times New Roman" w:cs="Times New Roman"/>
          <w:b/>
          <w:sz w:val="24"/>
          <w:szCs w:val="24"/>
        </w:rPr>
        <w:lastRenderedPageBreak/>
        <w:t>DAFTAR PUSTAKA</w:t>
      </w:r>
    </w:p>
    <w:p w:rsidR="00070E71" w:rsidRPr="00515CA3" w:rsidRDefault="00070E71" w:rsidP="00515CA3">
      <w:pPr>
        <w:pStyle w:val="ListParagraph"/>
        <w:spacing w:line="480" w:lineRule="auto"/>
        <w:jc w:val="center"/>
        <w:rPr>
          <w:rFonts w:ascii="Times New Roman" w:hAnsi="Times New Roman" w:cs="Times New Roman"/>
          <w:b/>
          <w:sz w:val="24"/>
          <w:szCs w:val="24"/>
        </w:rPr>
      </w:pPr>
    </w:p>
    <w:p w:rsidR="003A5C3F" w:rsidRPr="00515CA3" w:rsidRDefault="00EB3CF9" w:rsidP="00515CA3">
      <w:pPr>
        <w:pStyle w:val="Bibliography"/>
        <w:spacing w:line="480" w:lineRule="auto"/>
        <w:rPr>
          <w:rFonts w:ascii="Times New Roman" w:hAnsi="Times New Roman" w:cs="Times New Roman"/>
          <w:noProof/>
          <w:sz w:val="24"/>
          <w:szCs w:val="24"/>
        </w:rPr>
      </w:pPr>
      <w:r w:rsidRPr="00EB3CF9">
        <w:rPr>
          <w:rFonts w:ascii="Times New Roman" w:hAnsi="Times New Roman" w:cs="Times New Roman"/>
          <w:sz w:val="24"/>
          <w:szCs w:val="24"/>
          <w:lang w:val="id-ID"/>
        </w:rPr>
        <w:fldChar w:fldCharType="begin"/>
      </w:r>
      <w:r w:rsidR="003A5C3F" w:rsidRPr="00515CA3">
        <w:rPr>
          <w:rFonts w:ascii="Times New Roman" w:hAnsi="Times New Roman" w:cs="Times New Roman"/>
          <w:sz w:val="24"/>
          <w:szCs w:val="24"/>
        </w:rPr>
        <w:instrText xml:space="preserve"> BIBLIOGRAPHY  \l 1033 </w:instrText>
      </w:r>
      <w:r w:rsidRPr="00EB3CF9">
        <w:rPr>
          <w:rFonts w:ascii="Times New Roman" w:hAnsi="Times New Roman" w:cs="Times New Roman"/>
          <w:sz w:val="24"/>
          <w:szCs w:val="24"/>
          <w:lang w:val="id-ID"/>
        </w:rPr>
        <w:fldChar w:fldCharType="separate"/>
      </w:r>
      <w:r w:rsidR="003A5C3F" w:rsidRPr="00515CA3">
        <w:rPr>
          <w:rFonts w:ascii="Times New Roman" w:hAnsi="Times New Roman" w:cs="Times New Roman"/>
          <w:noProof/>
          <w:sz w:val="24"/>
          <w:szCs w:val="24"/>
        </w:rPr>
        <w:t xml:space="preserve">BSNP. (2006). </w:t>
      </w:r>
      <w:r w:rsidR="003A5C3F" w:rsidRPr="00515CA3">
        <w:rPr>
          <w:rFonts w:ascii="Times New Roman" w:hAnsi="Times New Roman" w:cs="Times New Roman"/>
          <w:i/>
          <w:iCs/>
          <w:noProof/>
          <w:sz w:val="24"/>
          <w:szCs w:val="24"/>
        </w:rPr>
        <w:t>Kurikulum Tingkat Satuan Pendidikan.</w:t>
      </w:r>
      <w:r w:rsidR="003A5C3F" w:rsidRPr="00515CA3">
        <w:rPr>
          <w:rFonts w:ascii="Times New Roman" w:hAnsi="Times New Roman" w:cs="Times New Roman"/>
          <w:noProof/>
          <w:sz w:val="24"/>
          <w:szCs w:val="24"/>
        </w:rPr>
        <w:t xml:space="preserve"> Jakarta: Dirjen Pendidikan Tinggi.</w:t>
      </w:r>
    </w:p>
    <w:p w:rsidR="003A5C3F" w:rsidRPr="00515CA3" w:rsidRDefault="003A5C3F" w:rsidP="00515CA3">
      <w:pPr>
        <w:pStyle w:val="Bibliography"/>
        <w:spacing w:line="480" w:lineRule="auto"/>
        <w:rPr>
          <w:rFonts w:ascii="Times New Roman" w:hAnsi="Times New Roman" w:cs="Times New Roman"/>
          <w:noProof/>
          <w:sz w:val="24"/>
          <w:szCs w:val="24"/>
        </w:rPr>
      </w:pPr>
      <w:r w:rsidRPr="00515CA3">
        <w:rPr>
          <w:rFonts w:ascii="Times New Roman" w:hAnsi="Times New Roman" w:cs="Times New Roman"/>
          <w:noProof/>
          <w:sz w:val="24"/>
          <w:szCs w:val="24"/>
        </w:rPr>
        <w:t xml:space="preserve">Dr.Rusman, M. (2010). </w:t>
      </w:r>
      <w:r w:rsidRPr="00515CA3">
        <w:rPr>
          <w:rFonts w:ascii="Times New Roman" w:hAnsi="Times New Roman" w:cs="Times New Roman"/>
          <w:i/>
          <w:iCs/>
          <w:noProof/>
          <w:sz w:val="24"/>
          <w:szCs w:val="24"/>
        </w:rPr>
        <w:t>Model-model Pembelajaran.</w:t>
      </w:r>
      <w:r w:rsidRPr="00515CA3">
        <w:rPr>
          <w:rFonts w:ascii="Times New Roman" w:hAnsi="Times New Roman" w:cs="Times New Roman"/>
          <w:noProof/>
          <w:sz w:val="24"/>
          <w:szCs w:val="24"/>
        </w:rPr>
        <w:t xml:space="preserve"> Jakarta: Rajawali Pers.</w:t>
      </w:r>
    </w:p>
    <w:p w:rsidR="003A5C3F" w:rsidRPr="00515CA3" w:rsidRDefault="003A5C3F" w:rsidP="00515CA3">
      <w:pPr>
        <w:pStyle w:val="Bibliography"/>
        <w:spacing w:line="480" w:lineRule="auto"/>
        <w:rPr>
          <w:rFonts w:ascii="Times New Roman" w:hAnsi="Times New Roman" w:cs="Times New Roman"/>
          <w:noProof/>
          <w:sz w:val="24"/>
          <w:szCs w:val="24"/>
        </w:rPr>
      </w:pPr>
      <w:r w:rsidRPr="00515CA3">
        <w:rPr>
          <w:rFonts w:ascii="Times New Roman" w:hAnsi="Times New Roman" w:cs="Times New Roman"/>
          <w:noProof/>
          <w:sz w:val="24"/>
          <w:szCs w:val="24"/>
        </w:rPr>
        <w:t xml:space="preserve">Priyatna, A. (2013). </w:t>
      </w:r>
      <w:r w:rsidRPr="00515CA3">
        <w:rPr>
          <w:rFonts w:ascii="Times New Roman" w:hAnsi="Times New Roman" w:cs="Times New Roman"/>
          <w:i/>
          <w:iCs/>
          <w:noProof/>
          <w:sz w:val="24"/>
          <w:szCs w:val="24"/>
        </w:rPr>
        <w:t>Pahami Gaya Belajar Anak.</w:t>
      </w:r>
      <w:r w:rsidRPr="00515CA3">
        <w:rPr>
          <w:rFonts w:ascii="Times New Roman" w:hAnsi="Times New Roman" w:cs="Times New Roman"/>
          <w:noProof/>
          <w:sz w:val="24"/>
          <w:szCs w:val="24"/>
        </w:rPr>
        <w:t xml:space="preserve"> Jakarta: PT.Elex Media Komputindo.</w:t>
      </w:r>
    </w:p>
    <w:p w:rsidR="003A5C3F" w:rsidRDefault="003A5C3F" w:rsidP="00515CA3">
      <w:pPr>
        <w:pStyle w:val="Bibliography"/>
        <w:spacing w:line="480" w:lineRule="auto"/>
        <w:rPr>
          <w:rFonts w:ascii="Times New Roman" w:hAnsi="Times New Roman" w:cs="Times New Roman"/>
          <w:noProof/>
          <w:sz w:val="24"/>
          <w:szCs w:val="24"/>
        </w:rPr>
      </w:pPr>
      <w:r w:rsidRPr="00515CA3">
        <w:rPr>
          <w:rFonts w:ascii="Times New Roman" w:hAnsi="Times New Roman" w:cs="Times New Roman"/>
          <w:noProof/>
          <w:sz w:val="24"/>
          <w:szCs w:val="24"/>
        </w:rPr>
        <w:t xml:space="preserve">SISDIKNAS. (2003). </w:t>
      </w:r>
      <w:r w:rsidRPr="00515CA3">
        <w:rPr>
          <w:rFonts w:ascii="Times New Roman" w:hAnsi="Times New Roman" w:cs="Times New Roman"/>
          <w:i/>
          <w:iCs/>
          <w:noProof/>
          <w:sz w:val="24"/>
          <w:szCs w:val="24"/>
        </w:rPr>
        <w:t>Undang-undang No 20.</w:t>
      </w:r>
      <w:r w:rsidRPr="00515CA3">
        <w:rPr>
          <w:rFonts w:ascii="Times New Roman" w:hAnsi="Times New Roman" w:cs="Times New Roman"/>
          <w:noProof/>
          <w:sz w:val="24"/>
          <w:szCs w:val="24"/>
        </w:rPr>
        <w:t xml:space="preserve"> Jakarta: SISDIKNAS.</w:t>
      </w:r>
    </w:p>
    <w:p w:rsidR="00CE6DD5" w:rsidRPr="00CE6DD5" w:rsidRDefault="00CE6DD5" w:rsidP="00CE6DD5">
      <w:pPr>
        <w:rPr>
          <w:rFonts w:ascii="Times New Roman" w:hAnsi="Times New Roman" w:cs="Times New Roman"/>
          <w:sz w:val="24"/>
        </w:rPr>
      </w:pPr>
      <w:r w:rsidRPr="00CE6DD5">
        <w:rPr>
          <w:rFonts w:ascii="Times New Roman" w:hAnsi="Times New Roman" w:cs="Times New Roman"/>
          <w:sz w:val="24"/>
        </w:rPr>
        <w:t xml:space="preserve">Suprijono, Agus. (2011). </w:t>
      </w:r>
      <w:r w:rsidRPr="00CE6DD5">
        <w:rPr>
          <w:rFonts w:ascii="Times New Roman" w:hAnsi="Times New Roman" w:cs="Times New Roman"/>
          <w:i/>
          <w:sz w:val="24"/>
        </w:rPr>
        <w:t xml:space="preserve">Cooperative Learning, Teori dan Aplikasi PAIKEM. </w:t>
      </w:r>
      <w:r w:rsidRPr="00CE6DD5">
        <w:rPr>
          <w:rFonts w:ascii="Times New Roman" w:hAnsi="Times New Roman" w:cs="Times New Roman"/>
          <w:sz w:val="24"/>
        </w:rPr>
        <w:t>Yogyakarta: Pustaka Pelajar</w:t>
      </w:r>
    </w:p>
    <w:p w:rsidR="000055E0" w:rsidRPr="00515CA3" w:rsidRDefault="00EB3CF9" w:rsidP="00515CA3">
      <w:pPr>
        <w:pStyle w:val="Title"/>
        <w:spacing w:line="480" w:lineRule="auto"/>
        <w:ind w:left="720"/>
        <w:contextualSpacing/>
        <w:jc w:val="both"/>
        <w:rPr>
          <w:lang w:val="id-ID"/>
        </w:rPr>
      </w:pPr>
      <w:r w:rsidRPr="00515CA3">
        <w:rPr>
          <w:lang w:val="id-ID"/>
        </w:rPr>
        <w:fldChar w:fldCharType="end"/>
      </w:r>
    </w:p>
    <w:p w:rsidR="000F20D1" w:rsidRPr="00515CA3" w:rsidRDefault="000F20D1" w:rsidP="00515CA3">
      <w:pPr>
        <w:pStyle w:val="ListParagraph"/>
        <w:spacing w:after="0" w:line="480" w:lineRule="auto"/>
        <w:rPr>
          <w:rFonts w:ascii="Times New Roman" w:hAnsi="Times New Roman" w:cs="Times New Roman"/>
          <w:b/>
          <w:sz w:val="24"/>
          <w:szCs w:val="24"/>
        </w:rPr>
      </w:pPr>
    </w:p>
    <w:p w:rsidR="00FC0184" w:rsidRPr="00515CA3" w:rsidRDefault="00FC0184" w:rsidP="00515CA3">
      <w:pPr>
        <w:spacing w:line="480" w:lineRule="auto"/>
        <w:jc w:val="center"/>
        <w:rPr>
          <w:rFonts w:ascii="Times New Roman" w:hAnsi="Times New Roman" w:cs="Times New Roman"/>
          <w:b/>
          <w:sz w:val="24"/>
          <w:szCs w:val="24"/>
        </w:rPr>
      </w:pPr>
    </w:p>
    <w:sectPr w:rsidR="00FC0184" w:rsidRPr="00515CA3" w:rsidSect="003A1EDD">
      <w:headerReference w:type="default" r:id="rId8"/>
      <w:footerReference w:type="default" r:id="rId9"/>
      <w:footerReference w:type="first" r:id="rId10"/>
      <w:pgSz w:w="11907" w:h="16839" w:code="9"/>
      <w:pgMar w:top="2268" w:right="1701" w:bottom="1701" w:left="2268" w:header="1531" w:footer="1531"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D7B" w:rsidRDefault="00462D7B" w:rsidP="00FC0184">
      <w:pPr>
        <w:spacing w:after="0" w:line="240" w:lineRule="auto"/>
      </w:pPr>
      <w:r>
        <w:separator/>
      </w:r>
    </w:p>
  </w:endnote>
  <w:endnote w:type="continuationSeparator" w:id="1">
    <w:p w:rsidR="00462D7B" w:rsidRDefault="00462D7B" w:rsidP="00FC01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8B" w:rsidRDefault="000F438B">
    <w:pPr>
      <w:pStyle w:val="Footer"/>
      <w:jc w:val="center"/>
    </w:pPr>
  </w:p>
  <w:p w:rsidR="000F438B" w:rsidRDefault="000F43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580" w:rsidRPr="007E3580" w:rsidRDefault="007E3580" w:rsidP="007E3580">
    <w:pPr>
      <w:pStyle w:val="Footer"/>
      <w:jc w:val="center"/>
      <w:rPr>
        <w:rFonts w:ascii="Times New Roman" w:hAnsi="Times New Roman" w:cs="Times New Roman"/>
        <w:sz w:val="24"/>
        <w:szCs w:val="24"/>
      </w:rPr>
    </w:pPr>
    <w:r w:rsidRPr="007E3580">
      <w:rPr>
        <w:rFonts w:ascii="Times New Roman" w:hAnsi="Times New Roman" w:cs="Times New Roman"/>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D7B" w:rsidRDefault="00462D7B" w:rsidP="00FC0184">
      <w:pPr>
        <w:spacing w:after="0" w:line="240" w:lineRule="auto"/>
      </w:pPr>
      <w:r>
        <w:separator/>
      </w:r>
    </w:p>
  </w:footnote>
  <w:footnote w:type="continuationSeparator" w:id="1">
    <w:p w:rsidR="00462D7B" w:rsidRDefault="00462D7B" w:rsidP="00FC01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4008701"/>
      <w:docPartObj>
        <w:docPartGallery w:val="Page Numbers (Top of Page)"/>
        <w:docPartUnique/>
      </w:docPartObj>
    </w:sdtPr>
    <w:sdtContent>
      <w:p w:rsidR="007E3580" w:rsidRPr="007E3580" w:rsidRDefault="00EB3CF9">
        <w:pPr>
          <w:pStyle w:val="Header"/>
          <w:jc w:val="right"/>
          <w:rPr>
            <w:rFonts w:ascii="Times New Roman" w:hAnsi="Times New Roman" w:cs="Times New Roman"/>
            <w:sz w:val="24"/>
            <w:szCs w:val="24"/>
          </w:rPr>
        </w:pPr>
        <w:r w:rsidRPr="007E3580">
          <w:rPr>
            <w:rFonts w:ascii="Times New Roman" w:hAnsi="Times New Roman" w:cs="Times New Roman"/>
            <w:sz w:val="24"/>
            <w:szCs w:val="24"/>
          </w:rPr>
          <w:fldChar w:fldCharType="begin"/>
        </w:r>
        <w:r w:rsidR="007E3580" w:rsidRPr="007E3580">
          <w:rPr>
            <w:rFonts w:ascii="Times New Roman" w:hAnsi="Times New Roman" w:cs="Times New Roman"/>
            <w:sz w:val="24"/>
            <w:szCs w:val="24"/>
          </w:rPr>
          <w:instrText xml:space="preserve"> PAGE   \* MERGEFORMAT </w:instrText>
        </w:r>
        <w:r w:rsidRPr="007E3580">
          <w:rPr>
            <w:rFonts w:ascii="Times New Roman" w:hAnsi="Times New Roman" w:cs="Times New Roman"/>
            <w:sz w:val="24"/>
            <w:szCs w:val="24"/>
          </w:rPr>
          <w:fldChar w:fldCharType="separate"/>
        </w:r>
        <w:r w:rsidR="00D74E93">
          <w:rPr>
            <w:rFonts w:ascii="Times New Roman" w:hAnsi="Times New Roman" w:cs="Times New Roman"/>
            <w:noProof/>
            <w:sz w:val="24"/>
            <w:szCs w:val="24"/>
          </w:rPr>
          <w:t>17</w:t>
        </w:r>
        <w:r w:rsidRPr="007E3580">
          <w:rPr>
            <w:rFonts w:ascii="Times New Roman" w:hAnsi="Times New Roman" w:cs="Times New Roman"/>
            <w:sz w:val="24"/>
            <w:szCs w:val="24"/>
          </w:rPr>
          <w:fldChar w:fldCharType="end"/>
        </w:r>
      </w:p>
    </w:sdtContent>
  </w:sdt>
  <w:p w:rsidR="007E3580" w:rsidRPr="007E3580" w:rsidRDefault="007E3580">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D73CB0FA"/>
    <w:lvl w:ilvl="0" w:tplc="D23A9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0000C"/>
    <w:multiLevelType w:val="hybridMultilevel"/>
    <w:tmpl w:val="9BEE6564"/>
    <w:lvl w:ilvl="0" w:tplc="09D697A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0D"/>
    <w:multiLevelType w:val="hybridMultilevel"/>
    <w:tmpl w:val="BB96F7F2"/>
    <w:lvl w:ilvl="0" w:tplc="94588528">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000000E"/>
    <w:multiLevelType w:val="hybridMultilevel"/>
    <w:tmpl w:val="6C28D5B4"/>
    <w:lvl w:ilvl="0" w:tplc="E51E766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000013"/>
    <w:multiLevelType w:val="hybridMultilevel"/>
    <w:tmpl w:val="6D56F526"/>
    <w:lvl w:ilvl="0" w:tplc="73144A82">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0000015"/>
    <w:multiLevelType w:val="hybridMultilevel"/>
    <w:tmpl w:val="BA1EAEC0"/>
    <w:lvl w:ilvl="0" w:tplc="A426E17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0000017"/>
    <w:multiLevelType w:val="hybridMultilevel"/>
    <w:tmpl w:val="8846866A"/>
    <w:lvl w:ilvl="0" w:tplc="F77299F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000001B"/>
    <w:multiLevelType w:val="hybridMultilevel"/>
    <w:tmpl w:val="57BE6688"/>
    <w:lvl w:ilvl="0" w:tplc="E6EEEED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1D"/>
    <w:multiLevelType w:val="hybridMultilevel"/>
    <w:tmpl w:val="0D085EB4"/>
    <w:lvl w:ilvl="0" w:tplc="564AEF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4711D4D"/>
    <w:multiLevelType w:val="hybridMultilevel"/>
    <w:tmpl w:val="8BDE4894"/>
    <w:lvl w:ilvl="0" w:tplc="5C84D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07D439C"/>
    <w:multiLevelType w:val="hybridMultilevel"/>
    <w:tmpl w:val="B8D449A4"/>
    <w:lvl w:ilvl="0" w:tplc="2488C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3123D1"/>
    <w:multiLevelType w:val="hybridMultilevel"/>
    <w:tmpl w:val="35B864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E05EC6"/>
    <w:multiLevelType w:val="hybridMultilevel"/>
    <w:tmpl w:val="E40C5A8E"/>
    <w:lvl w:ilvl="0" w:tplc="B50C3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18642AE"/>
    <w:multiLevelType w:val="hybridMultilevel"/>
    <w:tmpl w:val="621C4A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F8338E"/>
    <w:multiLevelType w:val="hybridMultilevel"/>
    <w:tmpl w:val="D6D2B1C4"/>
    <w:lvl w:ilvl="0" w:tplc="FBE060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286A18"/>
    <w:multiLevelType w:val="hybridMultilevel"/>
    <w:tmpl w:val="1EE47354"/>
    <w:lvl w:ilvl="0" w:tplc="16ECB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3E310DA"/>
    <w:multiLevelType w:val="hybridMultilevel"/>
    <w:tmpl w:val="AB02F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B25CA8"/>
    <w:multiLevelType w:val="hybridMultilevel"/>
    <w:tmpl w:val="2FE85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
  </w:num>
  <w:num w:numId="4">
    <w:abstractNumId w:val="3"/>
  </w:num>
  <w:num w:numId="5">
    <w:abstractNumId w:val="6"/>
  </w:num>
  <w:num w:numId="6">
    <w:abstractNumId w:val="5"/>
  </w:num>
  <w:num w:numId="7">
    <w:abstractNumId w:val="0"/>
  </w:num>
  <w:num w:numId="8">
    <w:abstractNumId w:val="2"/>
  </w:num>
  <w:num w:numId="9">
    <w:abstractNumId w:val="8"/>
  </w:num>
  <w:num w:numId="10">
    <w:abstractNumId w:val="4"/>
  </w:num>
  <w:num w:numId="11">
    <w:abstractNumId w:val="9"/>
  </w:num>
  <w:num w:numId="12">
    <w:abstractNumId w:val="15"/>
  </w:num>
  <w:num w:numId="13">
    <w:abstractNumId w:val="16"/>
  </w:num>
  <w:num w:numId="14">
    <w:abstractNumId w:val="13"/>
  </w:num>
  <w:num w:numId="15">
    <w:abstractNumId w:val="12"/>
  </w:num>
  <w:num w:numId="16">
    <w:abstractNumId w:val="10"/>
  </w:num>
  <w:num w:numId="17">
    <w:abstractNumId w:val="14"/>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C0184"/>
    <w:rsid w:val="000055E0"/>
    <w:rsid w:val="00036E45"/>
    <w:rsid w:val="00061EFD"/>
    <w:rsid w:val="00070E71"/>
    <w:rsid w:val="0007105E"/>
    <w:rsid w:val="00097089"/>
    <w:rsid w:val="000B7BF2"/>
    <w:rsid w:val="000D449A"/>
    <w:rsid w:val="000F20D1"/>
    <w:rsid w:val="000F2699"/>
    <w:rsid w:val="000F438B"/>
    <w:rsid w:val="00132F7F"/>
    <w:rsid w:val="0014263B"/>
    <w:rsid w:val="00166075"/>
    <w:rsid w:val="001770B6"/>
    <w:rsid w:val="00190632"/>
    <w:rsid w:val="001A313F"/>
    <w:rsid w:val="002C24B9"/>
    <w:rsid w:val="002D297E"/>
    <w:rsid w:val="0031709F"/>
    <w:rsid w:val="00335C8B"/>
    <w:rsid w:val="00340E7F"/>
    <w:rsid w:val="003420C3"/>
    <w:rsid w:val="00342656"/>
    <w:rsid w:val="00376735"/>
    <w:rsid w:val="003774D6"/>
    <w:rsid w:val="003A1EDD"/>
    <w:rsid w:val="003A5C3F"/>
    <w:rsid w:val="003D36C5"/>
    <w:rsid w:val="003D6499"/>
    <w:rsid w:val="0043203E"/>
    <w:rsid w:val="00443831"/>
    <w:rsid w:val="00462D7B"/>
    <w:rsid w:val="00487288"/>
    <w:rsid w:val="0049403A"/>
    <w:rsid w:val="004D014A"/>
    <w:rsid w:val="004E235E"/>
    <w:rsid w:val="004E37E9"/>
    <w:rsid w:val="004F6624"/>
    <w:rsid w:val="00515CA3"/>
    <w:rsid w:val="0054376D"/>
    <w:rsid w:val="005A49CB"/>
    <w:rsid w:val="005C0DB3"/>
    <w:rsid w:val="005C486B"/>
    <w:rsid w:val="005F266C"/>
    <w:rsid w:val="0061233B"/>
    <w:rsid w:val="00632D82"/>
    <w:rsid w:val="00693EE8"/>
    <w:rsid w:val="006C3E84"/>
    <w:rsid w:val="006E50DE"/>
    <w:rsid w:val="006F2B65"/>
    <w:rsid w:val="006F6430"/>
    <w:rsid w:val="007002ED"/>
    <w:rsid w:val="00704D65"/>
    <w:rsid w:val="00714046"/>
    <w:rsid w:val="00730187"/>
    <w:rsid w:val="0073271E"/>
    <w:rsid w:val="00761059"/>
    <w:rsid w:val="00771157"/>
    <w:rsid w:val="00783A90"/>
    <w:rsid w:val="007A3336"/>
    <w:rsid w:val="007B6E66"/>
    <w:rsid w:val="007D5598"/>
    <w:rsid w:val="007E3580"/>
    <w:rsid w:val="008040BE"/>
    <w:rsid w:val="0084107A"/>
    <w:rsid w:val="00861F9B"/>
    <w:rsid w:val="008B36C2"/>
    <w:rsid w:val="008E03C4"/>
    <w:rsid w:val="008E6742"/>
    <w:rsid w:val="009829EE"/>
    <w:rsid w:val="009C309B"/>
    <w:rsid w:val="009D4D9D"/>
    <w:rsid w:val="00A3010A"/>
    <w:rsid w:val="00A95647"/>
    <w:rsid w:val="00AA5ABB"/>
    <w:rsid w:val="00AE3F75"/>
    <w:rsid w:val="00B0071F"/>
    <w:rsid w:val="00B164D7"/>
    <w:rsid w:val="00B23356"/>
    <w:rsid w:val="00B27ADF"/>
    <w:rsid w:val="00B55A81"/>
    <w:rsid w:val="00B60420"/>
    <w:rsid w:val="00B85552"/>
    <w:rsid w:val="00BC7C5A"/>
    <w:rsid w:val="00BF5F79"/>
    <w:rsid w:val="00C3781C"/>
    <w:rsid w:val="00C75EB9"/>
    <w:rsid w:val="00C91B54"/>
    <w:rsid w:val="00CB586B"/>
    <w:rsid w:val="00CE6DD5"/>
    <w:rsid w:val="00CF7AEB"/>
    <w:rsid w:val="00D05006"/>
    <w:rsid w:val="00D22319"/>
    <w:rsid w:val="00D40B9A"/>
    <w:rsid w:val="00D74E93"/>
    <w:rsid w:val="00D95CA6"/>
    <w:rsid w:val="00DC468E"/>
    <w:rsid w:val="00DD339E"/>
    <w:rsid w:val="00DF51CF"/>
    <w:rsid w:val="00DF7169"/>
    <w:rsid w:val="00E06016"/>
    <w:rsid w:val="00E220D5"/>
    <w:rsid w:val="00E93C66"/>
    <w:rsid w:val="00E9692A"/>
    <w:rsid w:val="00EA1A83"/>
    <w:rsid w:val="00EB3CF9"/>
    <w:rsid w:val="00EF1454"/>
    <w:rsid w:val="00F241D4"/>
    <w:rsid w:val="00F3639D"/>
    <w:rsid w:val="00F84225"/>
    <w:rsid w:val="00FA711E"/>
    <w:rsid w:val="00FB1148"/>
    <w:rsid w:val="00FB378E"/>
    <w:rsid w:val="00FB60E2"/>
    <w:rsid w:val="00FC0184"/>
    <w:rsid w:val="00FC55AA"/>
    <w:rsid w:val="00FE1874"/>
    <w:rsid w:val="00FF73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7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184"/>
  </w:style>
  <w:style w:type="paragraph" w:styleId="Footer">
    <w:name w:val="footer"/>
    <w:basedOn w:val="Normal"/>
    <w:link w:val="FooterChar"/>
    <w:uiPriority w:val="99"/>
    <w:unhideWhenUsed/>
    <w:rsid w:val="00FC01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184"/>
  </w:style>
  <w:style w:type="paragraph" w:styleId="ListParagraph">
    <w:name w:val="List Paragraph"/>
    <w:basedOn w:val="Normal"/>
    <w:uiPriority w:val="99"/>
    <w:qFormat/>
    <w:rsid w:val="000F20D1"/>
    <w:pPr>
      <w:ind w:left="720"/>
      <w:contextualSpacing/>
    </w:pPr>
  </w:style>
  <w:style w:type="paragraph" w:styleId="Title">
    <w:name w:val="Title"/>
    <w:basedOn w:val="Normal"/>
    <w:link w:val="TitleChar"/>
    <w:qFormat/>
    <w:rsid w:val="000F20D1"/>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0F20D1"/>
    <w:rPr>
      <w:rFonts w:ascii="Times New Roman" w:eastAsia="Times New Roman" w:hAnsi="Times New Roman" w:cs="Times New Roman"/>
      <w:b/>
      <w:bCs/>
      <w:sz w:val="24"/>
      <w:szCs w:val="24"/>
    </w:rPr>
  </w:style>
  <w:style w:type="table" w:styleId="TableGrid">
    <w:name w:val="Table Grid"/>
    <w:basedOn w:val="TableNormal"/>
    <w:uiPriority w:val="59"/>
    <w:rsid w:val="00070E7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6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430"/>
    <w:rPr>
      <w:rFonts w:ascii="Tahoma" w:hAnsi="Tahoma" w:cs="Tahoma"/>
      <w:sz w:val="16"/>
      <w:szCs w:val="16"/>
    </w:rPr>
  </w:style>
  <w:style w:type="paragraph" w:styleId="Bibliography">
    <w:name w:val="Bibliography"/>
    <w:basedOn w:val="Normal"/>
    <w:next w:val="Normal"/>
    <w:uiPriority w:val="37"/>
    <w:unhideWhenUsed/>
    <w:rsid w:val="003A5C3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SIS03</b:Tag>
    <b:SourceType>Report</b:SourceType>
    <b:Guid>{494C801C-A4EA-4ACA-AEEB-A673AC1458DD}</b:Guid>
    <b:LCID>0</b:LCID>
    <b:Author>
      <b:Author>
        <b:NameList>
          <b:Person>
            <b:Last>SISDIKNAS</b:Last>
          </b:Person>
        </b:NameList>
      </b:Author>
    </b:Author>
    <b:Title>Undang-undang No 20</b:Title>
    <b:Year>2003</b:Year>
    <b:City>Jakarta</b:City>
    <b:Publisher>SISDIKNAS</b:Publisher>
    <b:RefOrder>1</b:RefOrder>
  </b:Source>
  <b:Source>
    <b:Tag>BSN06</b:Tag>
    <b:SourceType>Book</b:SourceType>
    <b:Guid>{4B3A9CAF-63C7-4D86-97B5-75D4D17B3D1B}</b:Guid>
    <b:LCID>0</b:LCID>
    <b:Author>
      <b:Author>
        <b:NameList>
          <b:Person>
            <b:Last>BSNP</b:Last>
          </b:Person>
        </b:NameList>
      </b:Author>
    </b:Author>
    <b:Title>Kurikulum Tingkat Satuan Pendidikan</b:Title>
    <b:Year>2006</b:Year>
    <b:Publisher>Dirjen Pendidikan Tinggi</b:Publisher>
    <b:City>Jakarta</b:City>
    <b:RefOrder>2</b:RefOrder>
  </b:Source>
  <b:Source>
    <b:Tag>And13</b:Tag>
    <b:SourceType>Book</b:SourceType>
    <b:Guid>{73B89F6E-7E6B-4672-9CDF-EB2B53D3A2EC}</b:Guid>
    <b:LCID>0</b:LCID>
    <b:Author>
      <b:Author>
        <b:NameList>
          <b:Person>
            <b:Last>Priyatna</b:Last>
            <b:First>Andri</b:First>
          </b:Person>
        </b:NameList>
      </b:Author>
    </b:Author>
    <b:Title>Pahami Gaya Belajar Anak</b:Title>
    <b:Year>2013</b:Year>
    <b:City>Jakarta</b:City>
    <b:Publisher>PT.Elex Media Komputindo</b:Publisher>
    <b:RefOrder>3</b:RefOrder>
  </b:Source>
  <b:Source>
    <b:Tag>DrR10</b:Tag>
    <b:SourceType>Book</b:SourceType>
    <b:Guid>{C7B09468-6761-481F-9C13-7D10C8B77EC6}</b:Guid>
    <b:LCID>0</b:LCID>
    <b:Author>
      <b:Author>
        <b:NameList>
          <b:Person>
            <b:Last>Dr.Rusman</b:Last>
            <b:First>M.Pd</b:First>
          </b:Person>
        </b:NameList>
      </b:Author>
    </b:Author>
    <b:Title>Model-model Pembelajaran</b:Title>
    <b:Year>2010</b:Year>
    <b:City>Jakarta</b:City>
    <b:Publisher>Rajawali Pers</b:Publisher>
    <b:RefOrder>4</b:RefOrder>
  </b:Source>
</b:Sources>
</file>

<file path=customXml/itemProps1.xml><?xml version="1.0" encoding="utf-8"?>
<ds:datastoreItem xmlns:ds="http://schemas.openxmlformats.org/officeDocument/2006/customXml" ds:itemID="{D1C92902-A11E-4FE2-B32E-D95FA37A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17</Pages>
  <Words>3346</Words>
  <Characters>19076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70</cp:revision>
  <dcterms:created xsi:type="dcterms:W3CDTF">2015-04-30T02:18:00Z</dcterms:created>
  <dcterms:modified xsi:type="dcterms:W3CDTF">2015-06-27T08:48:00Z</dcterms:modified>
</cp:coreProperties>
</file>