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D8" w:rsidRPr="00912ECF" w:rsidRDefault="00DF05D8" w:rsidP="00DF05D8">
      <w:pPr>
        <w:pStyle w:val="JUDUL"/>
      </w:pPr>
      <w:bookmarkStart w:id="0" w:name="_Toc73140533"/>
      <w:bookmarkStart w:id="1" w:name="_Toc86102991"/>
      <w:bookmarkStart w:id="2" w:name="_GoBack"/>
      <w:r>
        <w:t>BAB II</w:t>
      </w:r>
      <w:r>
        <w:br/>
        <w:t>KAJIAN PUSTAKA DAN KERANGKA PEMIKIRAN</w:t>
      </w:r>
      <w:bookmarkEnd w:id="0"/>
      <w:bookmarkEnd w:id="1"/>
    </w:p>
    <w:p w:rsidR="00DF05D8" w:rsidRPr="001E0498" w:rsidRDefault="00DF05D8" w:rsidP="00DF05D8">
      <w:pPr>
        <w:pStyle w:val="21"/>
      </w:pPr>
      <w:bookmarkStart w:id="3" w:name="_Toc73140534"/>
      <w:bookmarkStart w:id="4" w:name="_Toc86102992"/>
      <w:r w:rsidRPr="001E0498">
        <w:t>Review Penelitian Sejenis</w:t>
      </w:r>
      <w:bookmarkEnd w:id="3"/>
      <w:bookmarkEnd w:id="4"/>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i/>
          <w:iCs/>
          <w:sz w:val="24"/>
          <w:szCs w:val="24"/>
        </w:rPr>
        <w:t xml:space="preserve">Review </w:t>
      </w:r>
      <w:r>
        <w:rPr>
          <w:rFonts w:ascii="Times New Roman" w:hAnsi="Times New Roman" w:cs="Times New Roman"/>
          <w:sz w:val="24"/>
          <w:szCs w:val="24"/>
        </w:rPr>
        <w:t>penelitian sejenis meerupakan salah satu acuan dan perbandingan peneliti dalam melakukan penelititan sehingga dapat membantu penelitian mengetahui sudut pandang penelitian yang lain dalam mengungkap pembahasan yang serupa dengan penelitiannya.</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 melakukan penelitian mengenai Pola dalam Komunikasi Organisasi peneliti terlebih dahulu melakukan tinjauan pustaka. Tinjauan pustaka yang dilakukan peneliti adalah melakukan tinjauan dengan penelitian sebelumnya yang sejenis ataupun terkait dengan penelitian yang akan dilakukan oleh peneliti. Berikut peneliti uraikan penelitian terdahulu yang memiliki hubungan penelitian  yang dilakukan peneliti baik dalam kompleks, metode, maupun prespektif penelitian.</w:t>
      </w:r>
    </w:p>
    <w:p w:rsidR="00DF05D8" w:rsidRDefault="00DF05D8" w:rsidP="00DF05D8">
      <w:p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A761D6">
        <w:t xml:space="preserve"> </w:t>
      </w:r>
      <w:r>
        <w:rPr>
          <w:rFonts w:ascii="Times New Roman" w:hAnsi="Times New Roman" w:cs="Times New Roman"/>
          <w:sz w:val="24"/>
          <w:szCs w:val="24"/>
          <w:lang w:val="en-US"/>
        </w:rPr>
        <w:t>P</w:t>
      </w:r>
      <w:r w:rsidRPr="00A761D6">
        <w:rPr>
          <w:rFonts w:ascii="Times New Roman" w:hAnsi="Times New Roman" w:cs="Times New Roman"/>
          <w:sz w:val="24"/>
          <w:szCs w:val="24"/>
          <w:lang w:val="en-US"/>
        </w:rPr>
        <w:t xml:space="preserve">enelitian mengenai pola komunikasi yang berbasis pariwisata juga pernah dilakukan oleh Amrina Fitri Rahmawati (2014) Universitas Sebelas Maret Surakarta dengan judul “POLA KOMUNIKASI PEMANDU WISATA (GUIDE) KAMPUNG WISATA BATIK KAUMAN SURAKARTA”. Kampung batik kauman merupakan salah satu kampung batik yang diresmikan setelah Kampung Wisata Batik Laweyan oleh Pemerintah Kota Solo sebagai sebuah obyek wisata. Letak sentra Kampung Wisata Batik Kauman yang masuk ke gang-gang serta dikelilingi gedung-gedung dan toko-toko membuat kawasan </w:t>
      </w:r>
      <w:r w:rsidRPr="00A761D6">
        <w:rPr>
          <w:rFonts w:ascii="Times New Roman" w:hAnsi="Times New Roman" w:cs="Times New Roman"/>
          <w:sz w:val="24"/>
          <w:szCs w:val="24"/>
          <w:lang w:val="en-US"/>
        </w:rPr>
        <w:lastRenderedPageBreak/>
        <w:t>wisata ini sulit ditemukan wisatawan yang bertandang tanpa bantuan guide. Oleh karena itu tujuan penelitian ini untuk mengetahui bagaimana pola komunikasi yang berlangsung diantara pemandu wisata di kampung wisata ini.</w:t>
      </w:r>
    </w:p>
    <w:p w:rsidR="00DF05D8" w:rsidRDefault="00DF05D8" w:rsidP="00DF05D8">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761D6">
        <w:rPr>
          <w:rFonts w:ascii="Times New Roman" w:hAnsi="Times New Roman" w:cs="Times New Roman"/>
          <w:sz w:val="24"/>
          <w:szCs w:val="24"/>
          <w:lang w:val="en-US"/>
        </w:rPr>
        <w:t>Metode penelitian ini menggunakan pendekatan kualitatif dan pengambilan data dilakukan oleh peneliti menggunakan metode observasi dengan jenis participant observation, dimana peneliti yang menggunakan metode partisipan observasi dengan ikut mengambil bagian dalam kehidupan sehari-hari dari kelompok atau organisasi yang diteliti. Konsep yang digunakan dalam penelitian ini adalah konsep interaksi simbolik. Hasil dari penelitian ini menunjukkan bahwa pola komunikasi guide di Kampung Wisata Batik Kauman dalam memandu wisatawan terdiri dari unsur strategi komunikasi, pesan, interaksi</w:t>
      </w:r>
      <w:r>
        <w:rPr>
          <w:rFonts w:ascii="Times New Roman" w:hAnsi="Times New Roman" w:cs="Times New Roman"/>
          <w:sz w:val="24"/>
          <w:szCs w:val="24"/>
          <w:lang w:val="en-US"/>
        </w:rPr>
        <w:t xml:space="preserve"> </w:t>
      </w:r>
      <w:r w:rsidRPr="00A761D6">
        <w:rPr>
          <w:rFonts w:ascii="Times New Roman" w:hAnsi="Times New Roman" w:cs="Times New Roman"/>
          <w:sz w:val="24"/>
          <w:szCs w:val="24"/>
          <w:lang w:val="en-US"/>
        </w:rPr>
        <w:t>simbolik, dan aturan guide yang membentuk pola komunikasi menjadi satu arah, dua arah, dan multi arah.</w:t>
      </w:r>
    </w:p>
    <w:p w:rsidR="00DF05D8" w:rsidRDefault="00DF05D8" w:rsidP="00DF05D8">
      <w:pPr>
        <w:spacing w:line="480" w:lineRule="auto"/>
        <w:ind w:left="284" w:firstLine="436"/>
        <w:jc w:val="both"/>
        <w:rPr>
          <w:rFonts w:ascii="Times New Roman" w:hAnsi="Times New Roman" w:cs="Times New Roman"/>
          <w:sz w:val="24"/>
          <w:szCs w:val="24"/>
          <w:lang w:val="en-US"/>
        </w:rPr>
      </w:pPr>
      <w:r w:rsidRPr="00A761D6">
        <w:rPr>
          <w:rFonts w:ascii="Times New Roman" w:hAnsi="Times New Roman" w:cs="Times New Roman"/>
          <w:sz w:val="24"/>
          <w:szCs w:val="24"/>
          <w:lang w:val="en-US"/>
        </w:rPr>
        <w:t xml:space="preserve">Perbedaan penelitian terdahulu tersebut dengan penelitian ini adalah dalam penggunaan teori. Pada penelitian terdahulu digunakan teori interaksi simbolik, sedangkan dalam penelitin ini digunakan teori </w:t>
      </w:r>
      <w:r>
        <w:rPr>
          <w:rFonts w:ascii="Times New Roman" w:hAnsi="Times New Roman" w:cs="Times New Roman"/>
          <w:sz w:val="24"/>
          <w:szCs w:val="24"/>
          <w:lang w:val="en-US"/>
        </w:rPr>
        <w:t>Fungsional Struktural</w:t>
      </w:r>
      <w:r w:rsidRPr="00A761D6">
        <w:rPr>
          <w:rFonts w:ascii="Times New Roman" w:hAnsi="Times New Roman" w:cs="Times New Roman"/>
          <w:sz w:val="24"/>
          <w:szCs w:val="24"/>
          <w:lang w:val="en-US"/>
        </w:rPr>
        <w:t>. Selain itu, perbedannya adalah pada penelitian terdahulu dalam teknik pengumpulan data menggunakan participant observation, sedangkan dalam penelitian ini digunakan teknik pengumpulan data berupa non participant observation.</w:t>
      </w:r>
      <w:r>
        <w:rPr>
          <w:rFonts w:ascii="Times New Roman" w:hAnsi="Times New Roman" w:cs="Times New Roman"/>
          <w:sz w:val="24"/>
          <w:szCs w:val="24"/>
          <w:lang w:val="en-US"/>
        </w:rPr>
        <w:t xml:space="preserve"> </w:t>
      </w:r>
    </w:p>
    <w:p w:rsidR="00DF05D8" w:rsidRPr="00A761D6" w:rsidRDefault="00DF05D8" w:rsidP="00DF05D8">
      <w:pPr>
        <w:spacing w:line="480" w:lineRule="auto"/>
        <w:ind w:left="284" w:hanging="284"/>
        <w:jc w:val="both"/>
        <w:rPr>
          <w:rFonts w:ascii="Times New Roman" w:hAnsi="Times New Roman" w:cs="Times New Roman"/>
          <w:sz w:val="24"/>
          <w:szCs w:val="24"/>
          <w:lang w:val="id"/>
        </w:rPr>
      </w:pPr>
      <w:r>
        <w:rPr>
          <w:rFonts w:ascii="Times New Roman" w:hAnsi="Times New Roman" w:cs="Times New Roman"/>
          <w:sz w:val="24"/>
          <w:szCs w:val="24"/>
          <w:lang w:val="en-US"/>
        </w:rPr>
        <w:t xml:space="preserve">2.) </w:t>
      </w:r>
      <w:r w:rsidRPr="00A761D6">
        <w:rPr>
          <w:rFonts w:ascii="Times New Roman" w:hAnsi="Times New Roman" w:cs="Times New Roman"/>
          <w:sz w:val="24"/>
          <w:szCs w:val="24"/>
          <w:lang w:val="id"/>
        </w:rPr>
        <w:t>Penelitian mengenai pola komunikasi juga pernah dilakukan oleh Alien G. M. Mangindaan</w:t>
      </w:r>
      <w:r w:rsidRPr="00A761D6">
        <w:rPr>
          <w:rFonts w:ascii="Times New Roman" w:hAnsi="Times New Roman" w:cs="Times New Roman"/>
          <w:sz w:val="24"/>
          <w:szCs w:val="24"/>
          <w:lang w:val="en-US"/>
        </w:rPr>
        <w:t xml:space="preserve"> (2015) Universitas Sam Ratulangi Manado</w:t>
      </w:r>
      <w:r w:rsidRPr="00A761D6">
        <w:rPr>
          <w:rFonts w:ascii="Times New Roman" w:hAnsi="Times New Roman" w:cs="Times New Roman"/>
          <w:sz w:val="24"/>
          <w:szCs w:val="24"/>
          <w:lang w:val="id"/>
        </w:rPr>
        <w:t xml:space="preserve"> yang berjudul “</w:t>
      </w:r>
      <w:r w:rsidRPr="00A761D6">
        <w:rPr>
          <w:rFonts w:ascii="Times New Roman" w:hAnsi="Times New Roman" w:cs="Times New Roman"/>
          <w:i/>
          <w:sz w:val="24"/>
          <w:szCs w:val="24"/>
          <w:lang w:val="id"/>
        </w:rPr>
        <w:t xml:space="preserve">POLA KOMUNIKASI MASYARAKAT DALAM MELESTARIKAN MUSEUM SENI </w:t>
      </w:r>
      <w:r w:rsidRPr="00A761D6">
        <w:rPr>
          <w:rFonts w:ascii="Times New Roman" w:hAnsi="Times New Roman" w:cs="Times New Roman"/>
          <w:i/>
          <w:sz w:val="24"/>
          <w:szCs w:val="24"/>
          <w:lang w:val="id"/>
        </w:rPr>
        <w:lastRenderedPageBreak/>
        <w:t xml:space="preserve">BATUPINABETENGAN”. </w:t>
      </w:r>
      <w:r w:rsidRPr="00A761D6">
        <w:rPr>
          <w:rFonts w:ascii="Times New Roman" w:hAnsi="Times New Roman" w:cs="Times New Roman"/>
          <w:sz w:val="24"/>
          <w:szCs w:val="24"/>
          <w:lang w:val="id"/>
        </w:rPr>
        <w:t>Penelitian</w:t>
      </w:r>
      <w:r>
        <w:rPr>
          <w:rFonts w:ascii="Times New Roman" w:hAnsi="Times New Roman" w:cs="Times New Roman"/>
          <w:sz w:val="24"/>
          <w:szCs w:val="24"/>
          <w:lang w:val="en-US"/>
        </w:rPr>
        <w:t xml:space="preserve"> </w:t>
      </w:r>
      <w:r w:rsidRPr="00A761D6">
        <w:rPr>
          <w:rFonts w:ascii="Times New Roman" w:hAnsi="Times New Roman" w:cs="Times New Roman"/>
          <w:sz w:val="24"/>
          <w:szCs w:val="24"/>
          <w:lang w:val="id"/>
        </w:rPr>
        <w:t>terdahulu ini memfokuskan pada budaya dan adat istiadat. Adat istiadat adalah sebuah peraturan, sebuah norma yang harus dilaksanakan dan dipatuhi. Ibarat sebuah undang-undang, jika tidak dihormati maka akan ada hukuman. Salah satu cara yang perlu ditingkatkan adalah partisipasi masyarakat dalam upaya melestarikan peninggalan budaya tersebut dengan menyebarluaskan informasi tentang budaya tersebut kepada masyarakat dunia.</w:t>
      </w:r>
    </w:p>
    <w:p w:rsidR="00DF05D8" w:rsidRDefault="00DF05D8" w:rsidP="00DF05D8">
      <w:pPr>
        <w:spacing w:line="480" w:lineRule="auto"/>
        <w:ind w:left="284" w:firstLine="436"/>
        <w:jc w:val="both"/>
        <w:rPr>
          <w:rFonts w:ascii="Times New Roman" w:hAnsi="Times New Roman" w:cs="Times New Roman"/>
          <w:sz w:val="24"/>
          <w:szCs w:val="24"/>
          <w:lang w:val="id"/>
        </w:rPr>
      </w:pPr>
      <w:r w:rsidRPr="00A761D6">
        <w:rPr>
          <w:rFonts w:ascii="Times New Roman" w:hAnsi="Times New Roman" w:cs="Times New Roman"/>
          <w:sz w:val="24"/>
          <w:szCs w:val="24"/>
          <w:lang w:val="id"/>
        </w:rPr>
        <w:t>Penelitian terdahulu tersebut menggunakan metode penelitian kualitatif dengan hasil penelitian menunjukkan bahwa kebudayaan merupakan kebiasaan masyarakat dahulu kala yang masih dipertahankan hingga saat ini, representasi kebudayaan tersebut salah satunya adalah peninggalan batu pinawetengan yang merupakan tempat budaya orang Minahasa yang masih tepat dilestarikan sampai saat ini</w:t>
      </w:r>
      <w:r>
        <w:rPr>
          <w:rFonts w:ascii="Times New Roman" w:hAnsi="Times New Roman" w:cs="Times New Roman"/>
          <w:sz w:val="24"/>
          <w:szCs w:val="24"/>
          <w:lang w:val="en-US"/>
        </w:rPr>
        <w:t>. P</w:t>
      </w:r>
      <w:r w:rsidRPr="00A761D6">
        <w:rPr>
          <w:rFonts w:ascii="Times New Roman" w:hAnsi="Times New Roman" w:cs="Times New Roman"/>
          <w:sz w:val="24"/>
          <w:szCs w:val="24"/>
          <w:lang w:val="id"/>
        </w:rPr>
        <w:t xml:space="preserve">erbedaan antara penelitian terdahulu tersebut dengan penelitian ini adalah penggunaan teori dalam menganalisa hasil penelitian. Penelitian terdahulu menggunakan teori interaksi simbolik, sedangkan penelitian ini menggunakan teori </w:t>
      </w:r>
      <w:r>
        <w:rPr>
          <w:rFonts w:ascii="Times New Roman" w:hAnsi="Times New Roman" w:cs="Times New Roman"/>
          <w:sz w:val="24"/>
          <w:szCs w:val="24"/>
          <w:lang w:val="en-US"/>
        </w:rPr>
        <w:t>Fungsional Struktural</w:t>
      </w:r>
      <w:r w:rsidRPr="00A761D6">
        <w:rPr>
          <w:rFonts w:ascii="Times New Roman" w:hAnsi="Times New Roman" w:cs="Times New Roman"/>
          <w:sz w:val="24"/>
          <w:szCs w:val="24"/>
          <w:lang w:val="id"/>
        </w:rPr>
        <w:t>. Selain itu, perbedaan antara penelitian terdahulu dengan penelitian ini adalah objek dari pola komunikasi yang diteliti oleh penelitian terdahulu adalah pola komunikasi masyarakat, sedangkan pada penelitian ini adalah pola komunikasi organisasi.</w:t>
      </w:r>
    </w:p>
    <w:p w:rsidR="00DF05D8" w:rsidRPr="00086925" w:rsidRDefault="00DF05D8" w:rsidP="00DF05D8">
      <w:pPr>
        <w:spacing w:line="480" w:lineRule="auto"/>
        <w:ind w:left="284" w:hanging="284"/>
        <w:jc w:val="both"/>
        <w:rPr>
          <w:b/>
          <w:lang w:val="id"/>
        </w:rPr>
      </w:pPr>
      <w:r w:rsidRPr="007A52EE">
        <w:rPr>
          <w:rFonts w:ascii="Times New Roman" w:hAnsi="Times New Roman" w:cs="Times New Roman"/>
          <w:sz w:val="24"/>
          <w:szCs w:val="24"/>
          <w:lang w:val="id"/>
        </w:rPr>
        <w:t xml:space="preserve">3.) </w:t>
      </w:r>
      <w:r w:rsidRPr="00086925">
        <w:rPr>
          <w:rFonts w:ascii="Times New Roman" w:hAnsi="Times New Roman" w:cs="Times New Roman"/>
          <w:sz w:val="24"/>
          <w:szCs w:val="24"/>
          <w:lang w:val="id"/>
        </w:rPr>
        <w:t>Penelitian mengenai pola komunikasi yang ada di dalam organisasi pernah dilakukan oleh Dinta Amalina Sulthoni</w:t>
      </w:r>
      <w:r w:rsidRPr="007A52EE">
        <w:rPr>
          <w:rFonts w:ascii="Times New Roman" w:hAnsi="Times New Roman" w:cs="Times New Roman"/>
          <w:sz w:val="24"/>
          <w:szCs w:val="24"/>
          <w:lang w:val="id"/>
        </w:rPr>
        <w:t xml:space="preserve"> (2018) Universitas Pembangunan Nasional “VETERAN” Yogyakarta</w:t>
      </w:r>
      <w:r w:rsidRPr="00086925">
        <w:rPr>
          <w:rFonts w:ascii="Times New Roman" w:hAnsi="Times New Roman" w:cs="Times New Roman"/>
          <w:sz w:val="24"/>
          <w:szCs w:val="24"/>
          <w:lang w:val="id"/>
        </w:rPr>
        <w:t xml:space="preserve"> dengan judul “</w:t>
      </w:r>
      <w:r w:rsidRPr="00086925">
        <w:rPr>
          <w:rFonts w:ascii="Times New Roman" w:hAnsi="Times New Roman" w:cs="Times New Roman"/>
          <w:i/>
          <w:sz w:val="24"/>
          <w:szCs w:val="24"/>
          <w:lang w:val="id"/>
        </w:rPr>
        <w:t>POLA KOMUNIKASI ORGANISASI KOMUNITAS JOGJA FLYING CLUB (JFC) DALAM</w:t>
      </w:r>
      <w:r w:rsidRPr="007A52EE">
        <w:rPr>
          <w:rFonts w:ascii="Times New Roman" w:hAnsi="Times New Roman" w:cs="Times New Roman"/>
          <w:i/>
          <w:sz w:val="24"/>
          <w:szCs w:val="24"/>
          <w:lang w:val="id"/>
        </w:rPr>
        <w:t xml:space="preserve"> </w:t>
      </w:r>
      <w:r w:rsidRPr="00086925">
        <w:rPr>
          <w:rFonts w:ascii="Times New Roman" w:hAnsi="Times New Roman" w:cs="Times New Roman"/>
          <w:i/>
          <w:sz w:val="24"/>
          <w:szCs w:val="24"/>
          <w:lang w:val="id"/>
        </w:rPr>
        <w:lastRenderedPageBreak/>
        <w:t>MEMBANGUN KELANGGENGAN KOMUNITAS”</w:t>
      </w:r>
      <w:r w:rsidRPr="00086925">
        <w:rPr>
          <w:rFonts w:ascii="Times New Roman" w:hAnsi="Times New Roman" w:cs="Times New Roman"/>
          <w:sz w:val="24"/>
          <w:szCs w:val="24"/>
          <w:lang w:val="id"/>
        </w:rPr>
        <w:t xml:space="preserve">. JFC merupakan komunitas </w:t>
      </w:r>
      <w:r w:rsidRPr="00086925">
        <w:rPr>
          <w:rFonts w:ascii="Times New Roman" w:hAnsi="Times New Roman" w:cs="Times New Roman"/>
          <w:i/>
          <w:sz w:val="24"/>
          <w:szCs w:val="24"/>
          <w:lang w:val="id"/>
        </w:rPr>
        <w:t xml:space="preserve">aerosport </w:t>
      </w:r>
      <w:r w:rsidRPr="00086925">
        <w:rPr>
          <w:rFonts w:ascii="Times New Roman" w:hAnsi="Times New Roman" w:cs="Times New Roman"/>
          <w:sz w:val="24"/>
          <w:szCs w:val="24"/>
          <w:lang w:val="id"/>
        </w:rPr>
        <w:t>yang memiliki anggota cukup beragam. Mulai dari anggota militer, masyarakat sipil, anggota yang berada dari dalam maupun luar daerah, bahkan dari kalangan elit hingga kalangan biasa-biasa saja.</w:t>
      </w:r>
    </w:p>
    <w:p w:rsidR="00DF05D8" w:rsidRPr="00086925" w:rsidRDefault="00DF05D8" w:rsidP="00DF05D8">
      <w:pPr>
        <w:spacing w:line="480" w:lineRule="auto"/>
        <w:ind w:left="284" w:firstLine="436"/>
        <w:jc w:val="both"/>
        <w:rPr>
          <w:rFonts w:ascii="Times New Roman" w:hAnsi="Times New Roman" w:cs="Times New Roman"/>
          <w:sz w:val="24"/>
          <w:szCs w:val="24"/>
          <w:lang w:val="id"/>
        </w:rPr>
      </w:pPr>
      <w:r w:rsidRPr="00086925">
        <w:rPr>
          <w:rFonts w:ascii="Times New Roman" w:hAnsi="Times New Roman" w:cs="Times New Roman"/>
          <w:sz w:val="24"/>
          <w:szCs w:val="24"/>
          <w:lang w:val="id"/>
        </w:rPr>
        <w:t xml:space="preserve">Penelitian tersebut dilakukan untuk menggambarkan pola komunikasi organisasi yang terjadi di dalam komunitas </w:t>
      </w:r>
      <w:r w:rsidRPr="00086925">
        <w:rPr>
          <w:rFonts w:ascii="Times New Roman" w:hAnsi="Times New Roman" w:cs="Times New Roman"/>
          <w:i/>
          <w:sz w:val="24"/>
          <w:szCs w:val="24"/>
          <w:lang w:val="id"/>
        </w:rPr>
        <w:t xml:space="preserve">Jogja Flying Club </w:t>
      </w:r>
      <w:r w:rsidRPr="00086925">
        <w:rPr>
          <w:rFonts w:ascii="Times New Roman" w:hAnsi="Times New Roman" w:cs="Times New Roman"/>
          <w:sz w:val="24"/>
          <w:szCs w:val="24"/>
          <w:lang w:val="id"/>
        </w:rPr>
        <w:t>dalam menjaga kelanggengan komunitas. Penelitian tersebut merupakan jenis penelitian kualitatif yang menggunakan metode penelitian deskriptif dengan melakukan pengamatan (observasi), wawancara mendalam, dan studi dokumentasi sebagai data primer serta studi pustaka sebagai data sekunder. Konsep kohevitas kelompok dan pola komunikasi organisasi digunakan untuk menganalisis hasil yang didapatkan dari penelitian ini.</w:t>
      </w:r>
    </w:p>
    <w:p w:rsidR="00DF05D8" w:rsidRPr="00086925" w:rsidRDefault="00DF05D8" w:rsidP="00DF05D8">
      <w:pPr>
        <w:spacing w:line="480" w:lineRule="auto"/>
        <w:ind w:left="284" w:firstLine="436"/>
        <w:jc w:val="both"/>
        <w:rPr>
          <w:rFonts w:ascii="Times New Roman" w:hAnsi="Times New Roman" w:cs="Times New Roman"/>
          <w:sz w:val="24"/>
          <w:szCs w:val="24"/>
          <w:lang w:val="id"/>
        </w:rPr>
      </w:pPr>
      <w:r w:rsidRPr="00086925">
        <w:rPr>
          <w:rFonts w:ascii="Times New Roman" w:hAnsi="Times New Roman" w:cs="Times New Roman"/>
          <w:sz w:val="24"/>
          <w:szCs w:val="24"/>
          <w:lang w:val="id"/>
        </w:rPr>
        <w:t>Uji validitas yang digunakan menggunakan teknik triangulasi, yaitu membandingkan dan mengecek ulang data yang didapat dari sumber. Hasil dari penelitian ini diperoleh bahwa pola komunikasi pada komunitas JFC adalah semua saluran. Yakni antar individu dapat secara bebas berinteraksi satu sama lain yang mana masing-masing anggota memainkan perannya. Arus komunikasi terjadi dari atas ke bawah, dari bawah ke atas, dan secara horizontal. Hambatan dalam melakukan komunikasi adalah adanya jarak dan lintas generasi pada anggota. Hal ini berpengaruh terhadap solidaritas dan loyalitas komunitas.</w:t>
      </w:r>
    </w:p>
    <w:p w:rsidR="00DF05D8" w:rsidRPr="00EE0255" w:rsidRDefault="00DF05D8" w:rsidP="00DF05D8">
      <w:pPr>
        <w:spacing w:line="480" w:lineRule="auto"/>
        <w:ind w:left="284"/>
        <w:jc w:val="both"/>
        <w:rPr>
          <w:rFonts w:ascii="Times New Roman" w:hAnsi="Times New Roman" w:cs="Times New Roman"/>
          <w:sz w:val="24"/>
          <w:szCs w:val="24"/>
          <w:lang w:val="id"/>
        </w:rPr>
      </w:pPr>
      <w:r w:rsidRPr="00086925">
        <w:rPr>
          <w:rFonts w:ascii="Times New Roman" w:hAnsi="Times New Roman" w:cs="Times New Roman"/>
          <w:sz w:val="24"/>
          <w:szCs w:val="24"/>
          <w:lang w:val="id"/>
        </w:rPr>
        <w:t xml:space="preserve">Perbedaan antara penelitian terdahulu dengan penelitian ini terletak pada teori yang digunakan dan pada objek yang diteliti. Penelitian ini menggunakan teori </w:t>
      </w:r>
      <w:r>
        <w:rPr>
          <w:rFonts w:ascii="Times New Roman" w:hAnsi="Times New Roman" w:cs="Times New Roman"/>
          <w:sz w:val="24"/>
          <w:szCs w:val="24"/>
          <w:lang w:val="en-US"/>
        </w:rPr>
        <w:lastRenderedPageBreak/>
        <w:t>Fungsional Struktural</w:t>
      </w:r>
      <w:r w:rsidRPr="00086925">
        <w:rPr>
          <w:rFonts w:ascii="Times New Roman" w:hAnsi="Times New Roman" w:cs="Times New Roman"/>
          <w:sz w:val="24"/>
          <w:szCs w:val="24"/>
          <w:lang w:val="id"/>
        </w:rPr>
        <w:t xml:space="preserve"> dan konsep pola komunikasi organisasi, serta penelitian ini menggunakan objek yaitu </w:t>
      </w:r>
      <w:r>
        <w:rPr>
          <w:rFonts w:ascii="Times New Roman" w:hAnsi="Times New Roman" w:cs="Times New Roman"/>
          <w:sz w:val="24"/>
          <w:szCs w:val="24"/>
          <w:lang w:val="en-US"/>
        </w:rPr>
        <w:t>Polrestabes Bandung</w:t>
      </w:r>
      <w:r w:rsidRPr="00086925">
        <w:rPr>
          <w:rFonts w:ascii="Times New Roman" w:hAnsi="Times New Roman" w:cs="Times New Roman"/>
          <w:sz w:val="24"/>
          <w:szCs w:val="24"/>
          <w:lang w:val="id"/>
        </w:rPr>
        <w:t>.</w:t>
      </w:r>
    </w:p>
    <w:p w:rsidR="00DF05D8" w:rsidRDefault="00DF05D8" w:rsidP="00DF05D8">
      <w:pPr>
        <w:spacing w:line="240" w:lineRule="auto"/>
        <w:jc w:val="center"/>
        <w:rPr>
          <w:rFonts w:ascii="Times New Roman" w:hAnsi="Times New Roman" w:cs="Times New Roman"/>
          <w:b/>
          <w:bCs/>
          <w:sz w:val="24"/>
          <w:szCs w:val="24"/>
        </w:rPr>
      </w:pPr>
      <w:r w:rsidRPr="00A761D6">
        <w:rPr>
          <w:rFonts w:ascii="Times New Roman" w:hAnsi="Times New Roman" w:cs="Times New Roman"/>
          <w:i/>
          <w:sz w:val="24"/>
          <w:szCs w:val="24"/>
          <w:lang w:val="id"/>
        </w:rPr>
        <w:t>.</w:t>
      </w:r>
      <w:r>
        <w:rPr>
          <w:rFonts w:ascii="Times New Roman" w:hAnsi="Times New Roman" w:cs="Times New Roman"/>
          <w:b/>
          <w:bCs/>
          <w:sz w:val="24"/>
          <w:szCs w:val="24"/>
        </w:rPr>
        <w:t>Tabel 1.4 Perbandingan Penelitian Sejenis</w:t>
      </w:r>
    </w:p>
    <w:tbl>
      <w:tblPr>
        <w:tblStyle w:val="TableGrid"/>
        <w:tblW w:w="8647" w:type="dxa"/>
        <w:tblInd w:w="-5" w:type="dxa"/>
        <w:tblLook w:val="04A0" w:firstRow="1" w:lastRow="0" w:firstColumn="1" w:lastColumn="0" w:noHBand="0" w:noVBand="1"/>
      </w:tblPr>
      <w:tblGrid>
        <w:gridCol w:w="510"/>
        <w:gridCol w:w="2110"/>
        <w:gridCol w:w="1190"/>
        <w:gridCol w:w="1816"/>
        <w:gridCol w:w="1563"/>
        <w:gridCol w:w="1549"/>
      </w:tblGrid>
      <w:tr w:rsidR="00DF05D8" w:rsidTr="00F03A88">
        <w:trPr>
          <w:trHeight w:val="510"/>
        </w:trPr>
        <w:tc>
          <w:tcPr>
            <w:tcW w:w="782" w:type="dxa"/>
            <w:vAlign w:val="center"/>
          </w:tcPr>
          <w:p w:rsidR="00DF05D8" w:rsidRPr="00736E3D" w:rsidRDefault="00DF05D8" w:rsidP="00F03A88">
            <w:pPr>
              <w:jc w:val="center"/>
              <w:rPr>
                <w:rFonts w:ascii="Times New Roman" w:hAnsi="Times New Roman" w:cs="Times New Roman"/>
                <w:iCs/>
                <w:sz w:val="24"/>
                <w:szCs w:val="24"/>
                <w:lang w:val="en-US"/>
              </w:rPr>
            </w:pPr>
            <w:r w:rsidRPr="00736E3D">
              <w:rPr>
                <w:rFonts w:ascii="Times New Roman" w:hAnsi="Times New Roman" w:cs="Times New Roman"/>
                <w:iCs/>
                <w:sz w:val="24"/>
                <w:szCs w:val="24"/>
                <w:lang w:val="en-US"/>
              </w:rPr>
              <w:t>No</w:t>
            </w:r>
          </w:p>
        </w:tc>
        <w:tc>
          <w:tcPr>
            <w:tcW w:w="2762" w:type="dxa"/>
            <w:vAlign w:val="center"/>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Peneliti dan judul</w:t>
            </w:r>
          </w:p>
        </w:tc>
        <w:tc>
          <w:tcPr>
            <w:tcW w:w="790" w:type="dxa"/>
            <w:vAlign w:val="center"/>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Metode</w:t>
            </w:r>
          </w:p>
        </w:tc>
        <w:tc>
          <w:tcPr>
            <w:tcW w:w="1297" w:type="dxa"/>
            <w:vAlign w:val="center"/>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Persamaan</w:t>
            </w:r>
          </w:p>
        </w:tc>
        <w:tc>
          <w:tcPr>
            <w:tcW w:w="1281" w:type="dxa"/>
            <w:vAlign w:val="center"/>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Perbedaan</w:t>
            </w:r>
          </w:p>
        </w:tc>
        <w:tc>
          <w:tcPr>
            <w:tcW w:w="1735" w:type="dxa"/>
            <w:vAlign w:val="center"/>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Hasil Penelitian</w:t>
            </w:r>
          </w:p>
        </w:tc>
      </w:tr>
      <w:tr w:rsidR="00DF05D8" w:rsidTr="00F03A88">
        <w:tc>
          <w:tcPr>
            <w:tcW w:w="782" w:type="dxa"/>
          </w:tcPr>
          <w:p w:rsidR="00DF05D8" w:rsidRPr="00736E3D"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1.</w:t>
            </w:r>
          </w:p>
        </w:tc>
        <w:tc>
          <w:tcPr>
            <w:tcW w:w="2762" w:type="dxa"/>
          </w:tcPr>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Amrina Fitri Rahmawati.</w:t>
            </w:r>
          </w:p>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(2014)</w:t>
            </w:r>
          </w:p>
          <w:p w:rsidR="00DF05D8" w:rsidRDefault="00DF05D8" w:rsidP="00F03A88">
            <w:pPr>
              <w:rPr>
                <w:rFonts w:ascii="Times New Roman" w:hAnsi="Times New Roman" w:cs="Times New Roman"/>
                <w:i/>
                <w:sz w:val="24"/>
                <w:szCs w:val="24"/>
                <w:lang w:val="en-US"/>
              </w:rPr>
            </w:pPr>
            <w:r>
              <w:rPr>
                <w:rFonts w:ascii="Times New Roman" w:hAnsi="Times New Roman" w:cs="Times New Roman"/>
                <w:iCs/>
                <w:sz w:val="24"/>
                <w:szCs w:val="24"/>
                <w:lang w:val="en-US"/>
              </w:rPr>
              <w:t>“</w:t>
            </w:r>
            <w:r>
              <w:rPr>
                <w:rFonts w:ascii="Times New Roman" w:hAnsi="Times New Roman" w:cs="Times New Roman"/>
                <w:i/>
                <w:sz w:val="24"/>
                <w:szCs w:val="24"/>
                <w:lang w:val="en-US"/>
              </w:rPr>
              <w:t>Pola Komunikasi Pemandu Wisata (Guide) Kampung Wisata Batik Kauman Surakarta”</w:t>
            </w:r>
          </w:p>
          <w:p w:rsidR="00DF05D8" w:rsidRPr="00736E3D"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Jurnal Skripsi Universitas Sebelas Maret, Surakarta</w:t>
            </w:r>
          </w:p>
        </w:tc>
        <w:tc>
          <w:tcPr>
            <w:tcW w:w="790" w:type="dxa"/>
          </w:tcPr>
          <w:p w:rsidR="00DF05D8"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Kualitatif </w:t>
            </w:r>
          </w:p>
          <w:p w:rsidR="00DF05D8" w:rsidRPr="001225B0"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Deskriptif</w:t>
            </w:r>
          </w:p>
        </w:tc>
        <w:tc>
          <w:tcPr>
            <w:tcW w:w="1297" w:type="dxa"/>
          </w:tcPr>
          <w:p w:rsidR="00DF05D8" w:rsidRPr="001225B0"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Penelitian yang dilakukan oleh Amrina Fitri Rahmawati memiliki persamaan dengan penelitian yang akan dilakukan yaitu tujuan pola komunikasi yang ada di dalam organisasi.</w:t>
            </w:r>
          </w:p>
        </w:tc>
        <w:tc>
          <w:tcPr>
            <w:tcW w:w="1281" w:type="dxa"/>
          </w:tcPr>
          <w:p w:rsidR="00DF05D8" w:rsidRPr="001225B0"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Perbedaan penelitian terdahulu dengan penelitian yang akan di lakukan adalah dalam penggunaan teori. Dan pada pengambilan teknik pengumpulan data menggunakan </w:t>
            </w:r>
            <w:r>
              <w:rPr>
                <w:rFonts w:ascii="Times New Roman" w:hAnsi="Times New Roman" w:cs="Times New Roman"/>
                <w:i/>
                <w:sz w:val="24"/>
                <w:szCs w:val="24"/>
                <w:lang w:val="en-US"/>
              </w:rPr>
              <w:t>participant observation</w:t>
            </w:r>
            <w:r>
              <w:rPr>
                <w:rFonts w:ascii="Times New Roman" w:hAnsi="Times New Roman" w:cs="Times New Roman"/>
                <w:iCs/>
                <w:sz w:val="24"/>
                <w:szCs w:val="24"/>
                <w:lang w:val="en-US"/>
              </w:rPr>
              <w:t>.</w:t>
            </w:r>
          </w:p>
        </w:tc>
        <w:tc>
          <w:tcPr>
            <w:tcW w:w="1735" w:type="dxa"/>
          </w:tcPr>
          <w:p w:rsidR="00DF05D8" w:rsidRPr="001225B0"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Hasil penelitian ini menunjukan bahwa pola komunikasi </w:t>
            </w:r>
            <w:r>
              <w:rPr>
                <w:rFonts w:ascii="Times New Roman" w:hAnsi="Times New Roman" w:cs="Times New Roman"/>
                <w:i/>
                <w:sz w:val="24"/>
                <w:szCs w:val="24"/>
                <w:lang w:val="en-US"/>
              </w:rPr>
              <w:t xml:space="preserve">guide </w:t>
            </w:r>
            <w:r>
              <w:rPr>
                <w:rFonts w:ascii="Times New Roman" w:hAnsi="Times New Roman" w:cs="Times New Roman"/>
                <w:iCs/>
                <w:sz w:val="24"/>
                <w:szCs w:val="24"/>
                <w:lang w:val="en-US"/>
              </w:rPr>
              <w:t xml:space="preserve">di Kampung Wisata Batik Kauman dalam memandu wisatawan terdiri dari unsur strategi komunikasi, pesan, interaksi simbolik dan aturan </w:t>
            </w:r>
            <w:r>
              <w:rPr>
                <w:rFonts w:ascii="Times New Roman" w:hAnsi="Times New Roman" w:cs="Times New Roman"/>
                <w:i/>
                <w:sz w:val="24"/>
                <w:szCs w:val="24"/>
                <w:lang w:val="en-US"/>
              </w:rPr>
              <w:t>guide</w:t>
            </w:r>
            <w:r>
              <w:rPr>
                <w:rFonts w:ascii="Times New Roman" w:hAnsi="Times New Roman" w:cs="Times New Roman"/>
                <w:iCs/>
                <w:sz w:val="24"/>
                <w:szCs w:val="24"/>
                <w:lang w:val="en-US"/>
              </w:rPr>
              <w:t xml:space="preserve"> yang membentuk pola komunikasi menjadi satu arah, dua arah, dan multi arah.</w:t>
            </w:r>
          </w:p>
        </w:tc>
      </w:tr>
      <w:tr w:rsidR="00DF05D8" w:rsidTr="00F03A88">
        <w:tc>
          <w:tcPr>
            <w:tcW w:w="782" w:type="dxa"/>
          </w:tcPr>
          <w:p w:rsidR="00DF05D8" w:rsidRPr="00A11D3F"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2762" w:type="dxa"/>
          </w:tcPr>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Alien G. M. Mangindaan.</w:t>
            </w:r>
          </w:p>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(2015)</w:t>
            </w:r>
          </w:p>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w:t>
            </w:r>
            <w:r>
              <w:rPr>
                <w:rFonts w:ascii="Times New Roman" w:hAnsi="Times New Roman" w:cs="Times New Roman"/>
                <w:i/>
                <w:sz w:val="24"/>
                <w:szCs w:val="24"/>
                <w:lang w:val="en-US"/>
              </w:rPr>
              <w:t>Pola Komunikasi Masyarakat Dalam Melestarikan Museum Seni Batupinabetengan”</w:t>
            </w:r>
          </w:p>
          <w:p w:rsidR="00DF05D8" w:rsidRPr="00284512"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Jurnal Skripsi Universitas Sam Ratulangi, Manado</w:t>
            </w:r>
          </w:p>
        </w:tc>
        <w:tc>
          <w:tcPr>
            <w:tcW w:w="790" w:type="dxa"/>
          </w:tcPr>
          <w:p w:rsidR="00DF05D8"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Kualitatif</w:t>
            </w:r>
          </w:p>
          <w:p w:rsidR="00DF05D8" w:rsidRPr="00284512"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Deskriptif</w:t>
            </w:r>
          </w:p>
        </w:tc>
        <w:tc>
          <w:tcPr>
            <w:tcW w:w="1297" w:type="dxa"/>
          </w:tcPr>
          <w:p w:rsidR="00DF05D8" w:rsidRPr="00284512"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Penelitian ini memiliki persamaan dengan penelitian yang akan dilakukan penelitian yaitu penelitian individu yang ada di dalam organisasi </w:t>
            </w:r>
            <w:r>
              <w:rPr>
                <w:rFonts w:ascii="Times New Roman" w:hAnsi="Times New Roman" w:cs="Times New Roman"/>
                <w:iCs/>
                <w:sz w:val="24"/>
                <w:szCs w:val="24"/>
                <w:lang w:val="en-US"/>
              </w:rPr>
              <w:lastRenderedPageBreak/>
              <w:t>ataupun suatu kelompok</w:t>
            </w:r>
          </w:p>
        </w:tc>
        <w:tc>
          <w:tcPr>
            <w:tcW w:w="1281" w:type="dxa"/>
          </w:tcPr>
          <w:p w:rsidR="00DF05D8" w:rsidRPr="00BC2F11"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Perbedaan penelitian ini adalah penggunaan teori dalam menganalisa hasil penelitian. Penelitian ini menggunakan teori interaksi </w:t>
            </w:r>
            <w:r>
              <w:rPr>
                <w:rFonts w:ascii="Times New Roman" w:hAnsi="Times New Roman" w:cs="Times New Roman"/>
                <w:iCs/>
                <w:sz w:val="24"/>
                <w:szCs w:val="24"/>
                <w:lang w:val="en-US"/>
              </w:rPr>
              <w:lastRenderedPageBreak/>
              <w:t>simbolik dan perbedaan lainnya terdapat dalam objek penelitian dari pola komunikasi yang di teliti</w:t>
            </w:r>
          </w:p>
        </w:tc>
        <w:tc>
          <w:tcPr>
            <w:tcW w:w="1735" w:type="dxa"/>
          </w:tcPr>
          <w:p w:rsidR="00DF05D8" w:rsidRPr="00E729FA"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Hasil Penelitian ini menunjukan bahwa kebudayaan merupakan kebiasaan masyarakat dahulu kala yang masih di </w:t>
            </w:r>
            <w:r>
              <w:rPr>
                <w:rFonts w:ascii="Times New Roman" w:hAnsi="Times New Roman" w:cs="Times New Roman"/>
                <w:iCs/>
                <w:sz w:val="24"/>
                <w:szCs w:val="24"/>
                <w:lang w:val="en-US"/>
              </w:rPr>
              <w:lastRenderedPageBreak/>
              <w:t>pertahankan hingga saat ini, representasi kebudayaan tersebut salah satunya adalah peninggalan batu pinawetengan yang merupakan tempat budaya orang Minahasa yang masih tepat dilestarikan sampai saat ini</w:t>
            </w:r>
          </w:p>
        </w:tc>
      </w:tr>
      <w:tr w:rsidR="00DF05D8" w:rsidTr="00F03A88">
        <w:tc>
          <w:tcPr>
            <w:tcW w:w="782" w:type="dxa"/>
          </w:tcPr>
          <w:p w:rsidR="00DF05D8" w:rsidRPr="00E729FA" w:rsidRDefault="00DF05D8" w:rsidP="00F03A88">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3.</w:t>
            </w:r>
          </w:p>
        </w:tc>
        <w:tc>
          <w:tcPr>
            <w:tcW w:w="2762" w:type="dxa"/>
          </w:tcPr>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Dinta Amalina Sulthoni. </w:t>
            </w:r>
          </w:p>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(2018)</w:t>
            </w:r>
          </w:p>
          <w:p w:rsidR="00DF05D8"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w:t>
            </w:r>
            <w:r>
              <w:rPr>
                <w:rFonts w:ascii="Times New Roman" w:hAnsi="Times New Roman" w:cs="Times New Roman"/>
                <w:i/>
                <w:sz w:val="24"/>
                <w:szCs w:val="24"/>
                <w:lang w:val="en-US"/>
              </w:rPr>
              <w:t>Pola Komunikasi Organisasi Komunitas Jogja Flying Club (JFC) Dalam Membangun Kelanggengan Komunitas”</w:t>
            </w:r>
          </w:p>
          <w:p w:rsidR="00DF05D8" w:rsidRPr="00E729FA"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Jurnal Skripsi Universitas Pembangunan Nasional “VETERAN”, Yogyakarta</w:t>
            </w:r>
          </w:p>
        </w:tc>
        <w:tc>
          <w:tcPr>
            <w:tcW w:w="790" w:type="dxa"/>
          </w:tcPr>
          <w:p w:rsidR="00DF05D8"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Kualitatif</w:t>
            </w:r>
          </w:p>
          <w:p w:rsidR="00DF05D8" w:rsidRPr="00E729FA" w:rsidRDefault="00DF05D8" w:rsidP="00F03A88">
            <w:pPr>
              <w:jc w:val="both"/>
              <w:rPr>
                <w:rFonts w:ascii="Times New Roman" w:hAnsi="Times New Roman" w:cs="Times New Roman"/>
                <w:iCs/>
                <w:sz w:val="24"/>
                <w:szCs w:val="24"/>
                <w:lang w:val="en-US"/>
              </w:rPr>
            </w:pPr>
            <w:r>
              <w:rPr>
                <w:rFonts w:ascii="Times New Roman" w:hAnsi="Times New Roman" w:cs="Times New Roman"/>
                <w:iCs/>
                <w:sz w:val="24"/>
                <w:szCs w:val="24"/>
                <w:lang w:val="en-US"/>
              </w:rPr>
              <w:t>Deskriptif</w:t>
            </w:r>
          </w:p>
        </w:tc>
        <w:tc>
          <w:tcPr>
            <w:tcW w:w="1297" w:type="dxa"/>
          </w:tcPr>
          <w:p w:rsidR="00DF05D8" w:rsidRPr="00E729FA"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Persamaan yang di teliti yang dilakukan sama yaitu untuk menggambarkan pola komunikasi yang ada di dalam organisasi. Dan metode yang digunakan menggunakan metode penelitian yang sama.</w:t>
            </w:r>
          </w:p>
        </w:tc>
        <w:tc>
          <w:tcPr>
            <w:tcW w:w="1281" w:type="dxa"/>
          </w:tcPr>
          <w:p w:rsidR="00DF05D8" w:rsidRPr="0025462D"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Perbedaan yang diteliti terletak pada teori yang digunakan dan pada objek penelitian.</w:t>
            </w:r>
          </w:p>
        </w:tc>
        <w:tc>
          <w:tcPr>
            <w:tcW w:w="1735" w:type="dxa"/>
          </w:tcPr>
          <w:p w:rsidR="00DF05D8" w:rsidRPr="0025462D" w:rsidRDefault="00DF05D8" w:rsidP="00F03A88">
            <w:pPr>
              <w:rPr>
                <w:rFonts w:ascii="Times New Roman" w:hAnsi="Times New Roman" w:cs="Times New Roman"/>
                <w:iCs/>
                <w:sz w:val="24"/>
                <w:szCs w:val="24"/>
                <w:lang w:val="en-US"/>
              </w:rPr>
            </w:pPr>
            <w:r>
              <w:rPr>
                <w:rFonts w:ascii="Times New Roman" w:hAnsi="Times New Roman" w:cs="Times New Roman"/>
                <w:iCs/>
                <w:sz w:val="24"/>
                <w:szCs w:val="24"/>
                <w:lang w:val="en-US"/>
              </w:rPr>
              <w:t xml:space="preserve">Hasil dari penelitian ini diperoleh bahwa pola komunikasi pada komunitas JFC adalah semua saluran. Yakni antar individu dapat secara bebas berinteraksi satu sama lain yang mana masing-masing anggota memainkan perannya. Arus komunikasi </w:t>
            </w:r>
            <w:r>
              <w:rPr>
                <w:rFonts w:ascii="Times New Roman" w:hAnsi="Times New Roman" w:cs="Times New Roman"/>
                <w:iCs/>
                <w:sz w:val="24"/>
                <w:szCs w:val="24"/>
                <w:lang w:val="en-US"/>
              </w:rPr>
              <w:lastRenderedPageBreak/>
              <w:t>terjadi dari atas ke bawah, dari bawah ke atas, dan secara horizontal. Hambatan dalam melakukan komunikasi adalah adanya jarak lintas generasi pada anggota. Hal ini berpengaruh terhadap solidaritas dan loyalitas komunitas.</w:t>
            </w:r>
          </w:p>
        </w:tc>
      </w:tr>
    </w:tbl>
    <w:p w:rsidR="00DF05D8" w:rsidRDefault="00DF05D8" w:rsidP="00DF05D8">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Sumber: Hasil Modifikasi Peneliti, 2020</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Dilihat dari </w:t>
      </w:r>
      <w:r>
        <w:rPr>
          <w:rFonts w:ascii="Times New Roman" w:hAnsi="Times New Roman" w:cs="Times New Roman"/>
          <w:i/>
          <w:iCs/>
          <w:sz w:val="24"/>
          <w:szCs w:val="24"/>
          <w:lang w:val="en-US"/>
        </w:rPr>
        <w:t>review</w:t>
      </w:r>
      <w:r>
        <w:rPr>
          <w:rFonts w:ascii="Times New Roman" w:hAnsi="Times New Roman" w:cs="Times New Roman"/>
          <w:sz w:val="24"/>
          <w:szCs w:val="24"/>
          <w:lang w:val="en-US"/>
        </w:rPr>
        <w:t xml:space="preserve"> penelitian sejenis tersebut, peneliti yakin belum ada penelitian yang meneliti mengenai pola komunikasi organisasi Polrestabes Bandung dalam meraih penghargaan pelayanan prima. Adapun terdapat kesamaan dalam objek penelitian nya yaitu pola komunikasi organisasi, namun terdapat adanya perbedaan yang sudah peneliti uraikan di dalam table penelitian sejenis.</w:t>
      </w:r>
    </w:p>
    <w:p w:rsidR="00DF05D8" w:rsidRDefault="00DF05D8" w:rsidP="00DF05D8">
      <w:pPr>
        <w:pStyle w:val="21"/>
        <w:rPr>
          <w:lang w:val="en-US"/>
        </w:rPr>
      </w:pPr>
      <w:bookmarkStart w:id="5" w:name="_Toc73140535"/>
      <w:bookmarkStart w:id="6" w:name="_Toc86102993"/>
      <w:r>
        <w:rPr>
          <w:lang w:val="en-US"/>
        </w:rPr>
        <w:t>Kerangka Konseptual</w:t>
      </w:r>
      <w:bookmarkEnd w:id="5"/>
      <w:bookmarkEnd w:id="6"/>
    </w:p>
    <w:p w:rsidR="00DF05D8" w:rsidRPr="004C771F" w:rsidRDefault="00DF05D8" w:rsidP="00DF05D8">
      <w:pPr>
        <w:pStyle w:val="221"/>
      </w:pPr>
      <w:bookmarkStart w:id="7" w:name="_Toc73140536"/>
      <w:bookmarkStart w:id="8" w:name="_Toc86102994"/>
      <w:r w:rsidRPr="004C771F">
        <w:t>Komunikasi</w:t>
      </w:r>
      <w:bookmarkEnd w:id="7"/>
      <w:bookmarkEnd w:id="8"/>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t xml:space="preserve">A. Pengertian Komunikasi </w:t>
      </w:r>
    </w:p>
    <w:p w:rsidR="00DF05D8" w:rsidRPr="00116B42" w:rsidRDefault="00DF05D8" w:rsidP="00DF05D8">
      <w:pPr>
        <w:spacing w:line="36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 xml:space="preserve">Dalam kehidupan manusia membutuhkan komunikasi, hal ini menunjukan suatu interaksi sosial, baik kelompok maupun individu. Istilah komunikasi atau </w:t>
      </w:r>
      <w:r w:rsidRPr="00116B42">
        <w:rPr>
          <w:rFonts w:ascii="Times New Roman" w:hAnsi="Times New Roman" w:cs="Times New Roman"/>
          <w:i/>
          <w:iCs/>
          <w:sz w:val="24"/>
          <w:szCs w:val="24"/>
          <w:lang w:val="en-US"/>
        </w:rPr>
        <w:lastRenderedPageBreak/>
        <w:t xml:space="preserve">coomunication </w:t>
      </w:r>
      <w:r w:rsidRPr="00116B42">
        <w:rPr>
          <w:rFonts w:ascii="Times New Roman" w:hAnsi="Times New Roman" w:cs="Times New Roman"/>
          <w:sz w:val="24"/>
          <w:szCs w:val="24"/>
          <w:lang w:val="en-US"/>
        </w:rPr>
        <w:t xml:space="preserve">dalam bahasa Inggris berasal dari kata lain, </w:t>
      </w:r>
      <w:r w:rsidRPr="00116B42">
        <w:rPr>
          <w:rFonts w:ascii="Times New Roman" w:hAnsi="Times New Roman" w:cs="Times New Roman"/>
          <w:i/>
          <w:iCs/>
          <w:sz w:val="24"/>
          <w:szCs w:val="24"/>
          <w:lang w:val="en-US"/>
        </w:rPr>
        <w:t xml:space="preserve">communicat, </w:t>
      </w:r>
      <w:r w:rsidRPr="00116B42">
        <w:rPr>
          <w:rFonts w:ascii="Times New Roman" w:hAnsi="Times New Roman" w:cs="Times New Roman"/>
          <w:sz w:val="24"/>
          <w:szCs w:val="24"/>
          <w:lang w:val="en-US"/>
        </w:rPr>
        <w:t xml:space="preserve">dan bersumber dari kata </w:t>
      </w:r>
      <w:r w:rsidRPr="00116B42">
        <w:rPr>
          <w:rFonts w:ascii="Times New Roman" w:hAnsi="Times New Roman" w:cs="Times New Roman"/>
          <w:i/>
          <w:iCs/>
          <w:sz w:val="24"/>
          <w:szCs w:val="24"/>
          <w:lang w:val="en-US"/>
        </w:rPr>
        <w:t xml:space="preserve">communis </w:t>
      </w:r>
      <w:r w:rsidRPr="00116B42">
        <w:rPr>
          <w:rFonts w:ascii="Times New Roman" w:hAnsi="Times New Roman" w:cs="Times New Roman"/>
          <w:sz w:val="24"/>
          <w:szCs w:val="24"/>
          <w:lang w:val="en-US"/>
        </w:rPr>
        <w:t xml:space="preserve">yang berarti “sama” sama disini dimaksukan adalah sama maknanya. Diasumsikan, jika dua orang yang terlibat dalam komunikasi, misalnya dalam bentuk percakapan, maka komunikasi akan terjadi atau berlangsung selama ada kesamaan makna mengenai apa yang di percakapkan.   </w:t>
      </w:r>
    </w:p>
    <w:p w:rsidR="00DF05D8" w:rsidRPr="00116B42" w:rsidRDefault="00DF05D8" w:rsidP="00DF05D8">
      <w:pPr>
        <w:spacing w:line="36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t xml:space="preserve">Komunikasi juga berasal dari akar kata </w:t>
      </w:r>
      <w:r w:rsidRPr="00116B42">
        <w:rPr>
          <w:rFonts w:ascii="Times New Roman" w:hAnsi="Times New Roman" w:cs="Times New Roman"/>
          <w:i/>
          <w:iCs/>
          <w:sz w:val="24"/>
          <w:szCs w:val="24"/>
          <w:lang w:val="en-US"/>
        </w:rPr>
        <w:t>communico</w:t>
      </w:r>
      <w:r w:rsidRPr="00116B42">
        <w:rPr>
          <w:rFonts w:ascii="Times New Roman" w:hAnsi="Times New Roman" w:cs="Times New Roman"/>
          <w:sz w:val="24"/>
          <w:szCs w:val="24"/>
          <w:lang w:val="en-US"/>
        </w:rPr>
        <w:t xml:space="preserve"> yang artinya membagi. Everett M. Rogers (2004:19) seorang pakar Sosiologi Pedesaan Amerika yang kemudian lebih banyak memberikan perhatian pada studi riset komunikasi khususnya dalam hal penyebaran inovasi membuat definisi komunikasi, yaitu:</w:t>
      </w:r>
    </w:p>
    <w:p w:rsidR="00DF05D8" w:rsidRPr="008958AD" w:rsidRDefault="00DF05D8" w:rsidP="00DF05D8">
      <w:pPr>
        <w:spacing w:line="360" w:lineRule="auto"/>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tab/>
      </w:r>
      <w:r w:rsidRPr="00116B42">
        <w:rPr>
          <w:rFonts w:ascii="Times New Roman" w:hAnsi="Times New Roman" w:cs="Times New Roman"/>
          <w:b/>
          <w:bCs/>
          <w:sz w:val="24"/>
          <w:szCs w:val="24"/>
          <w:lang w:val="en-US"/>
        </w:rPr>
        <w:t>“Komunikasi adalah proses dimana suatu ide dialihkan dari sumber kepada satu penerima atau lebih dengan maksud untuk mengubah tingkah laku mereka”.</w:t>
      </w:r>
      <w:r>
        <w:rPr>
          <w:rFonts w:ascii="Times New Roman" w:hAnsi="Times New Roman" w:cs="Times New Roman"/>
          <w:b/>
          <w:bCs/>
          <w:sz w:val="24"/>
          <w:szCs w:val="24"/>
          <w:lang w:val="en-US"/>
        </w:rPr>
        <w:t xml:space="preserve"> </w:t>
      </w:r>
    </w:p>
    <w:p w:rsidR="00DF05D8" w:rsidRPr="00116B42" w:rsidRDefault="00DF05D8" w:rsidP="00DF05D8">
      <w:pPr>
        <w:spacing w:line="36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t>Definisi ini kemudian dikembangkan bersama dengan Lauwrence D. Kincaid sehingga melahirkan suatu definisi yang lebih maju dengan menyatakan :</w:t>
      </w:r>
    </w:p>
    <w:p w:rsidR="00DF05D8" w:rsidRPr="00116B42" w:rsidRDefault="00DF05D8" w:rsidP="00DF05D8">
      <w:pPr>
        <w:spacing w:line="360" w:lineRule="auto"/>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tab/>
      </w:r>
      <w:r w:rsidRPr="00116B42">
        <w:rPr>
          <w:rFonts w:ascii="Times New Roman" w:hAnsi="Times New Roman" w:cs="Times New Roman"/>
          <w:b/>
          <w:bCs/>
          <w:sz w:val="24"/>
          <w:szCs w:val="24"/>
          <w:lang w:val="en-US"/>
        </w:rPr>
        <w:t>“Komunikasi adalah suatu proses dimana dua orang atau lebih membentuk atau melakukan pertukaran informasi dengan satu sama lainnya, yang pada gilirannya akan tiba pada saling pengertian yang mendalam”. (Hafied, 2017:36)</w:t>
      </w:r>
    </w:p>
    <w:p w:rsidR="00DF05D8" w:rsidRPr="00116B42" w:rsidRDefault="00DF05D8" w:rsidP="00DF05D8">
      <w:pPr>
        <w:spacing w:line="360" w:lineRule="auto"/>
        <w:ind w:firstLine="720"/>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Komunikasi merupakan suatu kegiatan penyampaian informasi dari pemberi pesan (komunikator) terhadap penerima pesan (komunikan) dengan berharap adanya timbal balik, timbal balik disini yang dimaksud yaitu adanya respon dari komunikan sebagai penerima. Komunikasi dapat efektif apabila pertukaran informasi menghasilkan perubahan sikap sehingga terjalinnya hubungan baik antara komunikator dan komunikan.</w:t>
      </w:r>
    </w:p>
    <w:p w:rsidR="00DF05D8" w:rsidRPr="00116B42" w:rsidRDefault="00DF05D8" w:rsidP="00DF05D8">
      <w:pPr>
        <w:spacing w:line="36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t xml:space="preserve">Dikutip dari </w:t>
      </w:r>
      <w:r w:rsidRPr="00116B42">
        <w:rPr>
          <w:rFonts w:ascii="Times New Roman" w:hAnsi="Times New Roman" w:cs="Times New Roman"/>
          <w:b/>
          <w:bCs/>
          <w:sz w:val="24"/>
          <w:szCs w:val="24"/>
          <w:lang w:val="en-US"/>
        </w:rPr>
        <w:t xml:space="preserve">Hovland, Janis, </w:t>
      </w:r>
      <w:r w:rsidRPr="00116B42">
        <w:rPr>
          <w:rFonts w:ascii="Times New Roman" w:hAnsi="Times New Roman" w:cs="Times New Roman"/>
          <w:sz w:val="24"/>
          <w:szCs w:val="24"/>
          <w:lang w:val="en-US"/>
        </w:rPr>
        <w:t xml:space="preserve">dan </w:t>
      </w:r>
      <w:r w:rsidRPr="00116B42">
        <w:rPr>
          <w:rFonts w:ascii="Times New Roman" w:hAnsi="Times New Roman" w:cs="Times New Roman"/>
          <w:b/>
          <w:bCs/>
          <w:sz w:val="24"/>
          <w:szCs w:val="24"/>
          <w:lang w:val="en-US"/>
        </w:rPr>
        <w:t xml:space="preserve">Keley </w:t>
      </w:r>
      <w:r w:rsidRPr="00116B42">
        <w:rPr>
          <w:rFonts w:ascii="Times New Roman" w:hAnsi="Times New Roman" w:cs="Times New Roman"/>
          <w:sz w:val="24"/>
          <w:szCs w:val="24"/>
          <w:lang w:val="en-US"/>
        </w:rPr>
        <w:t xml:space="preserve">(dalam </w:t>
      </w:r>
      <w:r w:rsidRPr="00116B42">
        <w:rPr>
          <w:rFonts w:ascii="Times New Roman" w:hAnsi="Times New Roman" w:cs="Times New Roman"/>
          <w:b/>
          <w:bCs/>
          <w:sz w:val="24"/>
          <w:szCs w:val="24"/>
          <w:lang w:val="en-US"/>
        </w:rPr>
        <w:t>Djuarsa</w:t>
      </w:r>
      <w:r w:rsidRPr="00116B42">
        <w:rPr>
          <w:rFonts w:ascii="Times New Roman" w:hAnsi="Times New Roman" w:cs="Times New Roman"/>
          <w:sz w:val="24"/>
          <w:szCs w:val="24"/>
          <w:lang w:val="en-US"/>
        </w:rPr>
        <w:t xml:space="preserve">) dalam buku berjudul </w:t>
      </w:r>
      <w:r w:rsidRPr="00116B42">
        <w:rPr>
          <w:rFonts w:ascii="Times New Roman" w:hAnsi="Times New Roman" w:cs="Times New Roman"/>
          <w:b/>
          <w:bCs/>
          <w:sz w:val="24"/>
          <w:szCs w:val="24"/>
          <w:lang w:val="en-US"/>
        </w:rPr>
        <w:t xml:space="preserve">Pengantar Ilmu Komunikasi </w:t>
      </w:r>
      <w:r w:rsidRPr="00116B42">
        <w:rPr>
          <w:rFonts w:ascii="Times New Roman" w:hAnsi="Times New Roman" w:cs="Times New Roman"/>
          <w:sz w:val="24"/>
          <w:szCs w:val="24"/>
          <w:lang w:val="en-US"/>
        </w:rPr>
        <w:t xml:space="preserve">mengatakan bahwa </w:t>
      </w:r>
      <w:r w:rsidRPr="00116B42">
        <w:rPr>
          <w:rFonts w:ascii="Times New Roman" w:hAnsi="Times New Roman" w:cs="Times New Roman"/>
          <w:b/>
          <w:bCs/>
          <w:sz w:val="24"/>
          <w:szCs w:val="24"/>
          <w:lang w:val="en-US"/>
        </w:rPr>
        <w:t>“Komunikasi adalah suatu proses seseorang (komunikator) menyampaikan stimulus (biasanya dalam bentuk kata-kata) dengan tujuan mengubah atau membentuk prilaku orang-orang lainnya”. (1997:7).</w:t>
      </w:r>
    </w:p>
    <w:p w:rsidR="00DF05D8" w:rsidRPr="00116B42" w:rsidRDefault="00DF05D8" w:rsidP="00DF05D8">
      <w:pPr>
        <w:spacing w:line="360" w:lineRule="auto"/>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lastRenderedPageBreak/>
        <w:t xml:space="preserve">Dikutip dari </w:t>
      </w:r>
      <w:r w:rsidRPr="00116B42">
        <w:rPr>
          <w:rFonts w:ascii="Times New Roman" w:hAnsi="Times New Roman" w:cs="Times New Roman"/>
          <w:b/>
          <w:bCs/>
          <w:sz w:val="24"/>
          <w:szCs w:val="24"/>
          <w:lang w:val="en-US"/>
        </w:rPr>
        <w:t>Forsdale (dalam</w:t>
      </w:r>
      <w:r w:rsidRPr="00116B42">
        <w:rPr>
          <w:rFonts w:ascii="Times New Roman" w:hAnsi="Times New Roman" w:cs="Times New Roman"/>
          <w:sz w:val="24"/>
          <w:szCs w:val="24"/>
          <w:lang w:val="en-US"/>
        </w:rPr>
        <w:t xml:space="preserve"> </w:t>
      </w:r>
      <w:r w:rsidRPr="00116B42">
        <w:rPr>
          <w:rFonts w:ascii="Times New Roman" w:hAnsi="Times New Roman" w:cs="Times New Roman"/>
          <w:b/>
          <w:bCs/>
          <w:sz w:val="24"/>
          <w:szCs w:val="24"/>
          <w:lang w:val="en-US"/>
        </w:rPr>
        <w:t xml:space="preserve">Arini Muhammad), </w:t>
      </w:r>
      <w:r w:rsidRPr="00116B42">
        <w:rPr>
          <w:rFonts w:ascii="Times New Roman" w:hAnsi="Times New Roman" w:cs="Times New Roman"/>
          <w:sz w:val="24"/>
          <w:szCs w:val="24"/>
          <w:lang w:val="en-US"/>
        </w:rPr>
        <w:t>ahli komunikasi dan pendidikan menyatakan</w:t>
      </w:r>
      <w:r w:rsidRPr="00116B42">
        <w:rPr>
          <w:rFonts w:ascii="Times New Roman" w:hAnsi="Times New Roman" w:cs="Times New Roman"/>
          <w:b/>
          <w:bCs/>
          <w:sz w:val="24"/>
          <w:szCs w:val="24"/>
          <w:lang w:val="en-US"/>
        </w:rPr>
        <w:t xml:space="preserve"> :</w:t>
      </w:r>
    </w:p>
    <w:p w:rsidR="00DF05D8" w:rsidRPr="00116B42" w:rsidRDefault="00DF05D8" w:rsidP="00DF05D8">
      <w:pPr>
        <w:spacing w:line="360" w:lineRule="auto"/>
        <w:jc w:val="both"/>
        <w:rPr>
          <w:rFonts w:ascii="Times New Roman" w:hAnsi="Times New Roman" w:cs="Times New Roman"/>
          <w:b/>
          <w:bCs/>
          <w:i/>
          <w:iCs/>
          <w:sz w:val="24"/>
          <w:szCs w:val="24"/>
          <w:lang w:val="en-US"/>
        </w:rPr>
      </w:pPr>
      <w:r w:rsidRPr="00116B42">
        <w:rPr>
          <w:rFonts w:ascii="Times New Roman" w:hAnsi="Times New Roman" w:cs="Times New Roman"/>
          <w:b/>
          <w:bCs/>
          <w:sz w:val="24"/>
          <w:szCs w:val="24"/>
          <w:lang w:val="en-US"/>
        </w:rPr>
        <w:t>“</w:t>
      </w:r>
      <w:r w:rsidRPr="00116B42">
        <w:rPr>
          <w:rFonts w:ascii="Times New Roman" w:hAnsi="Times New Roman" w:cs="Times New Roman"/>
          <w:b/>
          <w:bCs/>
          <w:i/>
          <w:iCs/>
          <w:sz w:val="24"/>
          <w:szCs w:val="24"/>
          <w:lang w:val="en-US"/>
        </w:rPr>
        <w:t>communication is the process by which a system is estabilished, maintained, and altered by means of shared signals that operate according to rules”.</w:t>
      </w:r>
    </w:p>
    <w:p w:rsidR="00DF05D8" w:rsidRPr="00116B42" w:rsidRDefault="00DF05D8" w:rsidP="00DF05D8">
      <w:pPr>
        <w:spacing w:line="360" w:lineRule="auto"/>
        <w:ind w:firstLine="709"/>
        <w:jc w:val="both"/>
        <w:rPr>
          <w:rFonts w:ascii="Times New Roman" w:hAnsi="Times New Roman" w:cs="Times New Roman"/>
          <w:b/>
          <w:bCs/>
          <w:i/>
          <w:iCs/>
          <w:sz w:val="24"/>
          <w:szCs w:val="24"/>
          <w:lang w:val="en-US"/>
        </w:rPr>
      </w:pPr>
      <w:r w:rsidRPr="00116B42">
        <w:rPr>
          <w:rFonts w:ascii="Times New Roman" w:hAnsi="Times New Roman" w:cs="Times New Roman"/>
          <w:b/>
          <w:bCs/>
          <w:sz w:val="24"/>
          <w:szCs w:val="24"/>
          <w:lang w:val="en-US"/>
        </w:rPr>
        <w:t>“Komunikasi merupakan suatu proses memberikan signal menurut aturan tertentu, sehingga dengan cara ini suatu system dapat didirikan, dipelihara, dan di ubah. Dalam hal ini komunikasi dipandang sebagai suatu proses memberikan signal yang berarti ada verbal maupun non verbal didalamnya, signal tersebut memiliki aturan tertentu yang harus diikuti oleh pelaku komunikasi. Proses komunikasi dapat dilihat dari bagaimana pesan itu dapat disampaikan, signal verbal maupun nonverbal menjadi satu kesatuan yang tidak dapat dipisahkan, komunikasi akan berjalan dengan baik jika terdapat unsur keduanya didalam suatu proses komunikasi” (2014:2).</w:t>
      </w:r>
    </w:p>
    <w:p w:rsidR="00DF05D8" w:rsidRPr="00116B42" w:rsidRDefault="00DF05D8" w:rsidP="00DF05D8">
      <w:pPr>
        <w:spacing w:line="480" w:lineRule="auto"/>
        <w:ind w:firstLine="709"/>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 xml:space="preserve">Komunikasi dapat diajadikan sebagai penghubung dalam menjalin sosial antara sesama manusia. Penghubung yang dimaksud yaitu sebagai sarana penyambung hubungan sosial manusia, hal tersebut diisi oleh pesan-pesan, informasi, ide, dan gagasan. </w:t>
      </w:r>
    </w:p>
    <w:p w:rsidR="00DF05D8" w:rsidRPr="00116B42" w:rsidRDefault="00DF05D8" w:rsidP="00DF05D8">
      <w:pPr>
        <w:spacing w:line="480" w:lineRule="auto"/>
        <w:ind w:firstLine="709"/>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 xml:space="preserve">Untuk memahami pengertian komunikasi tersebut sehingga dapat dilancarkan secara efektif definisi komunikasi menurut </w:t>
      </w:r>
      <w:r w:rsidRPr="00116B42">
        <w:rPr>
          <w:rFonts w:ascii="Times New Roman" w:hAnsi="Times New Roman" w:cs="Times New Roman"/>
          <w:b/>
          <w:bCs/>
          <w:sz w:val="24"/>
          <w:szCs w:val="24"/>
          <w:lang w:val="en-US"/>
        </w:rPr>
        <w:t xml:space="preserve">Wilbur schramm </w:t>
      </w:r>
      <w:r w:rsidRPr="00116B42">
        <w:rPr>
          <w:rFonts w:ascii="Times New Roman" w:hAnsi="Times New Roman" w:cs="Times New Roman"/>
          <w:sz w:val="24"/>
          <w:szCs w:val="24"/>
          <w:lang w:val="en-US"/>
        </w:rPr>
        <w:t xml:space="preserve">yang di kutip oleh </w:t>
      </w:r>
      <w:r w:rsidRPr="00116B42">
        <w:rPr>
          <w:rFonts w:ascii="Times New Roman" w:hAnsi="Times New Roman" w:cs="Times New Roman"/>
          <w:b/>
          <w:bCs/>
          <w:sz w:val="24"/>
          <w:szCs w:val="24"/>
          <w:lang w:val="en-US"/>
        </w:rPr>
        <w:t xml:space="preserve">Suprapto </w:t>
      </w:r>
      <w:r w:rsidRPr="00116B42">
        <w:rPr>
          <w:rFonts w:ascii="Times New Roman" w:hAnsi="Times New Roman" w:cs="Times New Roman"/>
          <w:sz w:val="24"/>
          <w:szCs w:val="24"/>
          <w:lang w:val="en-US"/>
        </w:rPr>
        <w:t xml:space="preserve">dalam bukunya </w:t>
      </w:r>
      <w:r w:rsidRPr="00116B42">
        <w:rPr>
          <w:rFonts w:ascii="Times New Roman" w:hAnsi="Times New Roman" w:cs="Times New Roman"/>
          <w:b/>
          <w:bCs/>
          <w:sz w:val="24"/>
          <w:szCs w:val="24"/>
          <w:lang w:val="en-US"/>
        </w:rPr>
        <w:t xml:space="preserve">Pengantar Teori Komunikasi </w:t>
      </w:r>
      <w:r w:rsidRPr="00116B42">
        <w:rPr>
          <w:rFonts w:ascii="Times New Roman" w:hAnsi="Times New Roman" w:cs="Times New Roman"/>
          <w:sz w:val="24"/>
          <w:szCs w:val="24"/>
          <w:lang w:val="en-US"/>
        </w:rPr>
        <w:t>yaitu:</w:t>
      </w:r>
    </w:p>
    <w:p w:rsidR="00DF05D8" w:rsidRPr="00116B42" w:rsidRDefault="00DF05D8" w:rsidP="00DF05D8">
      <w:pPr>
        <w:spacing w:line="240" w:lineRule="auto"/>
        <w:ind w:firstLine="709"/>
        <w:rPr>
          <w:rFonts w:ascii="Times New Roman" w:hAnsi="Times New Roman" w:cs="Times New Roman"/>
          <w:b/>
          <w:bCs/>
          <w:i/>
          <w:iCs/>
          <w:sz w:val="24"/>
          <w:szCs w:val="24"/>
          <w:lang w:val="en-US"/>
        </w:rPr>
      </w:pPr>
      <w:r w:rsidRPr="00116B42">
        <w:rPr>
          <w:rFonts w:ascii="Times New Roman" w:hAnsi="Times New Roman" w:cs="Times New Roman"/>
          <w:b/>
          <w:bCs/>
          <w:sz w:val="24"/>
          <w:szCs w:val="24"/>
          <w:lang w:val="en-US"/>
        </w:rPr>
        <w:t xml:space="preserve">Komunikasi berasal dari kata-kata (Bahasa) Latin </w:t>
      </w:r>
      <w:r w:rsidRPr="00116B42">
        <w:rPr>
          <w:rFonts w:ascii="Times New Roman" w:hAnsi="Times New Roman" w:cs="Times New Roman"/>
          <w:b/>
          <w:bCs/>
          <w:i/>
          <w:iCs/>
          <w:sz w:val="24"/>
          <w:szCs w:val="24"/>
          <w:lang w:val="en-US"/>
        </w:rPr>
        <w:t>communis</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 xml:space="preserve">yang berarti umum atau Bersama. Apabila kita berkomunikasi,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 xml:space="preserve">sebenernya kita sedang berusaha menumbuhkan suatu kebersamaan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w:t>
      </w:r>
      <w:r w:rsidRPr="00116B42">
        <w:rPr>
          <w:rFonts w:ascii="Times New Roman" w:hAnsi="Times New Roman" w:cs="Times New Roman"/>
          <w:b/>
          <w:bCs/>
          <w:i/>
          <w:iCs/>
          <w:sz w:val="24"/>
          <w:szCs w:val="24"/>
          <w:lang w:val="en-US"/>
        </w:rPr>
        <w:t xml:space="preserve">commonness) </w:t>
      </w:r>
      <w:r w:rsidRPr="00116B42">
        <w:rPr>
          <w:rFonts w:ascii="Times New Roman" w:hAnsi="Times New Roman" w:cs="Times New Roman"/>
          <w:b/>
          <w:bCs/>
          <w:sz w:val="24"/>
          <w:szCs w:val="24"/>
          <w:lang w:val="en-US"/>
        </w:rPr>
        <w:t xml:space="preserve">dengan seseorang. Yaitu kita berusaha berbagi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 xml:space="preserve">informasi, ide atau sikap. Seperti dalam uraian ini, misalnya saya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 xml:space="preserve">sedang berusaha berkomunikasi dengan para pembaca untuk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lastRenderedPageBreak/>
        <w:t xml:space="preserve">menyampaikan ide bahwa hakikat sebuah komunikasi sebenernya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 xml:space="preserve">adalah usaha membuat atau pemberi komunikasi memiliki pengertian </w:t>
      </w:r>
    </w:p>
    <w:p w:rsidR="00DF05D8" w:rsidRPr="00116B42" w:rsidRDefault="00DF05D8" w:rsidP="00DF05D8">
      <w:pPr>
        <w:spacing w:line="240" w:lineRule="auto"/>
        <w:ind w:firstLine="709"/>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(pemahaman) yang sama terhadap pesan tertentu. (2006:2-3).</w:t>
      </w:r>
    </w:p>
    <w:p w:rsidR="00DF05D8" w:rsidRPr="00116B42" w:rsidRDefault="00DF05D8" w:rsidP="00DF05D8">
      <w:pPr>
        <w:spacing w:line="240" w:lineRule="auto"/>
        <w:ind w:firstLine="709"/>
        <w:jc w:val="both"/>
        <w:rPr>
          <w:rFonts w:ascii="Times New Roman" w:hAnsi="Times New Roman" w:cs="Times New Roman"/>
          <w:sz w:val="24"/>
          <w:szCs w:val="24"/>
          <w:lang w:val="en-US"/>
        </w:rPr>
      </w:pPr>
    </w:p>
    <w:p w:rsidR="00DF05D8" w:rsidRPr="00116B42" w:rsidRDefault="00DF05D8" w:rsidP="00DF05D8">
      <w:pPr>
        <w:spacing w:line="240" w:lineRule="auto"/>
        <w:ind w:firstLine="709"/>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 xml:space="preserve">Dari uraian tersebut, definisi komunikasi menurut </w:t>
      </w:r>
      <w:r w:rsidRPr="00116B42">
        <w:rPr>
          <w:rFonts w:ascii="Times New Roman" w:hAnsi="Times New Roman" w:cs="Times New Roman"/>
          <w:b/>
          <w:bCs/>
          <w:sz w:val="24"/>
          <w:szCs w:val="24"/>
          <w:lang w:val="en-US"/>
        </w:rPr>
        <w:t>Schramm</w:t>
      </w:r>
      <w:r w:rsidRPr="00116B42">
        <w:rPr>
          <w:rFonts w:ascii="Times New Roman" w:hAnsi="Times New Roman" w:cs="Times New Roman"/>
          <w:sz w:val="24"/>
          <w:szCs w:val="24"/>
          <w:lang w:val="en-US"/>
        </w:rPr>
        <w:t xml:space="preserve"> tampak lebih cenderung mengarah pada sejauhmana keefektifan proses berbagi antar pelaku komunikasi.</w:t>
      </w:r>
    </w:p>
    <w:p w:rsidR="00DF05D8" w:rsidRPr="00116B42" w:rsidRDefault="00DF05D8" w:rsidP="00DF05D8">
      <w:pPr>
        <w:spacing w:line="240" w:lineRule="auto"/>
        <w:ind w:firstLine="709"/>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Sinabela (2016:511), bahwa :</w:t>
      </w:r>
    </w:p>
    <w:p w:rsidR="00DF05D8" w:rsidRPr="00116B42" w:rsidRDefault="00DF05D8" w:rsidP="00DF05D8">
      <w:pPr>
        <w:spacing w:line="240" w:lineRule="auto"/>
        <w:ind w:left="709" w:firstLine="11"/>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t>“</w:t>
      </w:r>
      <w:r w:rsidRPr="00116B42">
        <w:rPr>
          <w:rFonts w:ascii="Times New Roman" w:hAnsi="Times New Roman" w:cs="Times New Roman"/>
          <w:b/>
          <w:bCs/>
          <w:sz w:val="24"/>
          <w:szCs w:val="24"/>
          <w:lang w:val="en-US"/>
        </w:rPr>
        <w:t>Komunikasi adalah suatu proses pembentukan, penyampaian, penerimaan, dan pengolahan pesan yang terjadi di dalam diri seseorang dan/atau di antara atau lebih dengan tujuan tertentu”</w:t>
      </w:r>
    </w:p>
    <w:p w:rsidR="00DF05D8"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r>
      <w:r>
        <w:rPr>
          <w:rFonts w:ascii="Times New Roman" w:hAnsi="Times New Roman" w:cs="Times New Roman"/>
          <w:sz w:val="24"/>
          <w:szCs w:val="24"/>
          <w:lang w:val="en-US"/>
        </w:rPr>
        <w:t>Jadi, maksud komunikasi menurut Sinabela yaitu dalam proses penyampaian pesan komunikator terhadap komunikan mengandung maksud dan tujuan tertentu sehingga menghasilkan perubahan perilaku seorang komunikan.</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  Unsur Komunikasi</w:t>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sz w:val="24"/>
          <w:szCs w:val="24"/>
          <w:lang w:val="en-US"/>
        </w:rPr>
        <w:tab/>
        <w:t xml:space="preserve">Menurut </w:t>
      </w:r>
      <w:r>
        <w:rPr>
          <w:rFonts w:ascii="Times New Roman" w:hAnsi="Times New Roman" w:cs="Times New Roman"/>
          <w:b/>
          <w:bCs/>
          <w:sz w:val="24"/>
          <w:szCs w:val="24"/>
          <w:lang w:val="en-US"/>
        </w:rPr>
        <w:t xml:space="preserve">Harold Laswell </w:t>
      </w:r>
      <w:r>
        <w:rPr>
          <w:rFonts w:ascii="Times New Roman" w:hAnsi="Times New Roman" w:cs="Times New Roman"/>
          <w:sz w:val="24"/>
          <w:szCs w:val="24"/>
          <w:lang w:val="en-US"/>
        </w:rPr>
        <w:t xml:space="preserve">dalam buku </w:t>
      </w:r>
      <w:r>
        <w:rPr>
          <w:rFonts w:ascii="Times New Roman" w:hAnsi="Times New Roman" w:cs="Times New Roman"/>
          <w:b/>
          <w:bCs/>
          <w:sz w:val="24"/>
          <w:szCs w:val="24"/>
          <w:lang w:val="en-US"/>
        </w:rPr>
        <w:t>Deddy Mulyana, Ilmu Komunikasi Suatu Pengantar, cara terbaik untuk menggambarkan komunikasi adalah menjawab pertanyaan “</w:t>
      </w:r>
      <w:r>
        <w:rPr>
          <w:rFonts w:ascii="Times New Roman" w:hAnsi="Times New Roman" w:cs="Times New Roman"/>
          <w:b/>
          <w:bCs/>
          <w:i/>
          <w:iCs/>
          <w:sz w:val="24"/>
          <w:szCs w:val="24"/>
          <w:lang w:val="en-US"/>
        </w:rPr>
        <w:t>who, says what, in wich channel, to whom, with what effect.”</w:t>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ab/>
        <w:t>1. Sumber (</w:t>
      </w:r>
      <w:r>
        <w:rPr>
          <w:rFonts w:ascii="Times New Roman" w:hAnsi="Times New Roman" w:cs="Times New Roman"/>
          <w:b/>
          <w:bCs/>
          <w:i/>
          <w:iCs/>
          <w:sz w:val="24"/>
          <w:szCs w:val="24"/>
          <w:lang w:val="en-US"/>
        </w:rPr>
        <w:t>source)</w:t>
      </w:r>
    </w:p>
    <w:p w:rsidR="00DF05D8" w:rsidRDefault="00DF05D8" w:rsidP="00DF05D8">
      <w:pPr>
        <w:spacing w:line="480" w:lineRule="auto"/>
        <w:ind w:left="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Nama lain dari sumber adalah </w:t>
      </w:r>
      <w:r>
        <w:rPr>
          <w:rFonts w:ascii="Times New Roman" w:hAnsi="Times New Roman" w:cs="Times New Roman"/>
          <w:b/>
          <w:bCs/>
          <w:i/>
          <w:iCs/>
          <w:sz w:val="24"/>
          <w:szCs w:val="24"/>
          <w:lang w:val="en-US"/>
        </w:rPr>
        <w:t xml:space="preserve">sender, communicator, speaker, encoder, </w:t>
      </w:r>
      <w:r>
        <w:rPr>
          <w:rFonts w:ascii="Times New Roman" w:hAnsi="Times New Roman" w:cs="Times New Roman"/>
          <w:b/>
          <w:bCs/>
          <w:sz w:val="24"/>
          <w:szCs w:val="24"/>
          <w:lang w:val="en-US"/>
        </w:rPr>
        <w:t xml:space="preserve">atau </w:t>
      </w:r>
      <w:r>
        <w:rPr>
          <w:rFonts w:ascii="Times New Roman" w:hAnsi="Times New Roman" w:cs="Times New Roman"/>
          <w:b/>
          <w:bCs/>
          <w:i/>
          <w:iCs/>
          <w:sz w:val="24"/>
          <w:szCs w:val="24"/>
          <w:lang w:val="en-US"/>
        </w:rPr>
        <w:t xml:space="preserve">originator. </w:t>
      </w:r>
      <w:r>
        <w:rPr>
          <w:rFonts w:ascii="Times New Roman" w:hAnsi="Times New Roman" w:cs="Times New Roman"/>
          <w:b/>
          <w:bCs/>
          <w:sz w:val="24"/>
          <w:szCs w:val="24"/>
          <w:lang w:val="en-US"/>
        </w:rPr>
        <w:t>Merupakan pihak yang berinisiatif atau mempunyai kebutuhan untuk berkomunikasi. Sumber bisa saja berupa individu, kelompok, organisasi perusahaan bahkan Negara.</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lastRenderedPageBreak/>
        <w:tab/>
        <w:t>2. Pesan (</w:t>
      </w:r>
      <w:r>
        <w:rPr>
          <w:rFonts w:ascii="Times New Roman" w:hAnsi="Times New Roman" w:cs="Times New Roman"/>
          <w:b/>
          <w:bCs/>
          <w:i/>
          <w:iCs/>
          <w:sz w:val="24"/>
          <w:szCs w:val="24"/>
          <w:lang w:val="en-US"/>
        </w:rPr>
        <w:t>message)</w:t>
      </w:r>
    </w:p>
    <w:p w:rsidR="00DF05D8" w:rsidRDefault="00DF05D8" w:rsidP="00DF05D8">
      <w:pPr>
        <w:spacing w:line="480" w:lineRule="auto"/>
        <w:ind w:left="993"/>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Merupakan seperangkat simbol verbal atau non verbal yang mewakili perasaan, nilai, gagasan, atau maksud dari sumber (</w:t>
      </w:r>
      <w:r>
        <w:rPr>
          <w:rFonts w:ascii="Times New Roman" w:hAnsi="Times New Roman" w:cs="Times New Roman"/>
          <w:b/>
          <w:bCs/>
          <w:i/>
          <w:iCs/>
          <w:sz w:val="24"/>
          <w:szCs w:val="24"/>
          <w:lang w:val="en-US"/>
        </w:rPr>
        <w:t>source).</w:t>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ab/>
        <w:t>3. Saluran (</w:t>
      </w:r>
      <w:r>
        <w:rPr>
          <w:rFonts w:ascii="Times New Roman" w:hAnsi="Times New Roman" w:cs="Times New Roman"/>
          <w:b/>
          <w:bCs/>
          <w:i/>
          <w:iCs/>
          <w:sz w:val="24"/>
          <w:szCs w:val="24"/>
          <w:lang w:val="en-US"/>
        </w:rPr>
        <w:t>channel)</w:t>
      </w:r>
    </w:p>
    <w:p w:rsidR="00DF05D8" w:rsidRDefault="00DF05D8" w:rsidP="00DF05D8">
      <w:pPr>
        <w:spacing w:line="480" w:lineRule="auto"/>
        <w:ind w:left="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Merupakan alat atau wahana yang digunakan sumber (</w:t>
      </w:r>
      <w:r>
        <w:rPr>
          <w:rFonts w:ascii="Times New Roman" w:hAnsi="Times New Roman" w:cs="Times New Roman"/>
          <w:b/>
          <w:bCs/>
          <w:i/>
          <w:iCs/>
          <w:sz w:val="24"/>
          <w:szCs w:val="24"/>
          <w:lang w:val="en-US"/>
        </w:rPr>
        <w:t>source)</w:t>
      </w:r>
      <w:r>
        <w:rPr>
          <w:rFonts w:ascii="Times New Roman" w:hAnsi="Times New Roman" w:cs="Times New Roman"/>
          <w:b/>
          <w:bCs/>
          <w:sz w:val="24"/>
          <w:szCs w:val="24"/>
          <w:lang w:val="en-US"/>
        </w:rPr>
        <w:t xml:space="preserve"> untuk menyampaikan pesannya kepada penerima. Saluran pun merajuk pada bentuk pesan dari cara penyajian pesan.</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t>4. Penerima (</w:t>
      </w:r>
      <w:r>
        <w:rPr>
          <w:rFonts w:ascii="Times New Roman" w:hAnsi="Times New Roman" w:cs="Times New Roman"/>
          <w:b/>
          <w:bCs/>
          <w:i/>
          <w:iCs/>
          <w:sz w:val="24"/>
          <w:szCs w:val="24"/>
          <w:lang w:val="en-US"/>
        </w:rPr>
        <w:t>receiver)</w:t>
      </w:r>
    </w:p>
    <w:p w:rsidR="00DF05D8" w:rsidRDefault="00DF05D8" w:rsidP="00DF05D8">
      <w:pPr>
        <w:spacing w:line="480" w:lineRule="auto"/>
        <w:ind w:left="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Nama lain dari penerima adalah </w:t>
      </w:r>
      <w:r>
        <w:rPr>
          <w:rFonts w:ascii="Times New Roman" w:hAnsi="Times New Roman" w:cs="Times New Roman"/>
          <w:b/>
          <w:bCs/>
          <w:i/>
          <w:iCs/>
          <w:sz w:val="24"/>
          <w:szCs w:val="24"/>
          <w:lang w:val="en-US"/>
        </w:rPr>
        <w:t xml:space="preserve">destination, communicant, decoder, audience, listener, </w:t>
      </w:r>
      <w:r>
        <w:rPr>
          <w:rFonts w:ascii="Times New Roman" w:hAnsi="Times New Roman" w:cs="Times New Roman"/>
          <w:b/>
          <w:bCs/>
          <w:sz w:val="24"/>
          <w:szCs w:val="24"/>
          <w:lang w:val="en-US"/>
        </w:rPr>
        <w:t xml:space="preserve">dan </w:t>
      </w:r>
      <w:r>
        <w:rPr>
          <w:rFonts w:ascii="Times New Roman" w:hAnsi="Times New Roman" w:cs="Times New Roman"/>
          <w:b/>
          <w:bCs/>
          <w:i/>
          <w:iCs/>
          <w:sz w:val="24"/>
          <w:szCs w:val="24"/>
          <w:lang w:val="en-US"/>
        </w:rPr>
        <w:t xml:space="preserve">interpreter </w:t>
      </w:r>
      <w:r>
        <w:rPr>
          <w:rFonts w:ascii="Times New Roman" w:hAnsi="Times New Roman" w:cs="Times New Roman"/>
          <w:b/>
          <w:bCs/>
          <w:sz w:val="24"/>
          <w:szCs w:val="24"/>
          <w:lang w:val="en-US"/>
        </w:rPr>
        <w:t>dimana penerima merupakan orang yang menerima pesan dari sumber.</w:t>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ab/>
        <w:t>5. Efek (</w:t>
      </w:r>
      <w:r>
        <w:rPr>
          <w:rFonts w:ascii="Times New Roman" w:hAnsi="Times New Roman" w:cs="Times New Roman"/>
          <w:b/>
          <w:bCs/>
          <w:i/>
          <w:iCs/>
          <w:sz w:val="24"/>
          <w:szCs w:val="24"/>
          <w:lang w:val="en-US"/>
        </w:rPr>
        <w:t>effect)</w:t>
      </w:r>
    </w:p>
    <w:p w:rsidR="00DF05D8" w:rsidRDefault="00DF05D8" w:rsidP="00DF05D8">
      <w:pPr>
        <w:spacing w:line="480" w:lineRule="auto"/>
        <w:ind w:left="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Merupakan apa yang terjadi pada penerima setelah ia menerima pesan tersebut. (2007:69-71)</w:t>
      </w:r>
    </w:p>
    <w:p w:rsidR="00DF05D8" w:rsidRDefault="00DF05D8" w:rsidP="00DF05D8">
      <w:p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Jadi, dari ke lima sumber yang ada diatas proses komunikasi ini berawal</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sumber (komunikator) yang menyampaikan sebuah pesan melalui sebuah perantara atau saluran kepada seorang komunikan sehingga diharapkan pesan yang disampaikan dapat menghasilakan </w:t>
      </w:r>
      <w:r>
        <w:rPr>
          <w:rFonts w:ascii="Times New Roman" w:hAnsi="Times New Roman" w:cs="Times New Roman"/>
          <w:i/>
          <w:iCs/>
          <w:sz w:val="24"/>
          <w:szCs w:val="24"/>
          <w:lang w:val="en-US"/>
        </w:rPr>
        <w:t xml:space="preserve">feedback </w:t>
      </w:r>
      <w:r>
        <w:rPr>
          <w:rFonts w:ascii="Times New Roman" w:hAnsi="Times New Roman" w:cs="Times New Roman"/>
          <w:sz w:val="24"/>
          <w:szCs w:val="24"/>
          <w:lang w:val="en-US"/>
        </w:rPr>
        <w:t>atau efek bagi seorang komunikan.</w:t>
      </w:r>
    </w:p>
    <w:p w:rsidR="00DF05D8" w:rsidRDefault="00DF05D8" w:rsidP="00DF05D8">
      <w:pPr>
        <w:spacing w:line="480" w:lineRule="auto"/>
        <w:jc w:val="center"/>
        <w:rPr>
          <w:rFonts w:ascii="Times New Roman" w:hAnsi="Times New Roman" w:cs="Times New Roman"/>
          <w:b/>
          <w:bCs/>
          <w:sz w:val="24"/>
          <w:szCs w:val="24"/>
          <w:lang w:val="en-US"/>
        </w:rPr>
      </w:pPr>
    </w:p>
    <w:p w:rsidR="00DF05D8" w:rsidRDefault="00DF05D8" w:rsidP="00DF05D8">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Gambar 2.2</w:t>
      </w:r>
    </w:p>
    <w:p w:rsidR="00DF05D8" w:rsidRPr="00E132EA" w:rsidRDefault="00DF05D8" w:rsidP="00DF05D8">
      <w:pPr>
        <w:widowControl w:val="0"/>
        <w:autoSpaceDE w:val="0"/>
        <w:autoSpaceDN w:val="0"/>
        <w:spacing w:after="0" w:line="240" w:lineRule="auto"/>
        <w:ind w:left="1088" w:right="743"/>
        <w:jc w:val="center"/>
        <w:rPr>
          <w:rFonts w:ascii="Times New Roman" w:eastAsia="Times New Roman" w:hAnsi="Times New Roman" w:cs="Times New Roman"/>
          <w:b/>
          <w:sz w:val="24"/>
          <w:lang w:val="id"/>
        </w:rPr>
      </w:pPr>
      <w:r w:rsidRPr="00E132EA">
        <w:rPr>
          <w:rFonts w:ascii="Times New Roman" w:eastAsia="Times New Roman" w:hAnsi="Times New Roman" w:cs="Times New Roman"/>
          <w:b/>
          <w:sz w:val="24"/>
          <w:lang w:val="id"/>
        </w:rPr>
        <w:t>Unsur-unsur Komunikasi</w:t>
      </w:r>
    </w:p>
    <w:p w:rsidR="00DF05D8" w:rsidRPr="00E132EA" w:rsidRDefault="00DF05D8" w:rsidP="00DF05D8">
      <w:pPr>
        <w:widowControl w:val="0"/>
        <w:autoSpaceDE w:val="0"/>
        <w:autoSpaceDN w:val="0"/>
        <w:spacing w:after="0" w:line="240" w:lineRule="auto"/>
        <w:rPr>
          <w:rFonts w:ascii="Times New Roman" w:eastAsia="Times New Roman" w:hAnsi="Times New Roman" w:cs="Times New Roman"/>
          <w:b/>
          <w:sz w:val="20"/>
          <w:szCs w:val="24"/>
          <w:lang w:val="id"/>
        </w:rPr>
      </w:pPr>
    </w:p>
    <w:p w:rsidR="00DF05D8" w:rsidRPr="00E132EA" w:rsidRDefault="00DF05D8" w:rsidP="00DF05D8">
      <w:pPr>
        <w:widowControl w:val="0"/>
        <w:autoSpaceDE w:val="0"/>
        <w:autoSpaceDN w:val="0"/>
        <w:spacing w:after="0" w:line="240" w:lineRule="auto"/>
        <w:rPr>
          <w:rFonts w:ascii="Times New Roman" w:eastAsia="Times New Roman" w:hAnsi="Times New Roman" w:cs="Times New Roman"/>
          <w:b/>
          <w:sz w:val="20"/>
          <w:szCs w:val="24"/>
          <w:lang w:val="id"/>
        </w:rPr>
      </w:pPr>
    </w:p>
    <w:p w:rsidR="00DF05D8" w:rsidRPr="00E132EA" w:rsidRDefault="00DF05D8" w:rsidP="00DF05D8">
      <w:pPr>
        <w:widowControl w:val="0"/>
        <w:autoSpaceDE w:val="0"/>
        <w:autoSpaceDN w:val="0"/>
        <w:spacing w:before="2" w:after="0" w:line="240" w:lineRule="auto"/>
        <w:rPr>
          <w:rFonts w:ascii="Times New Roman" w:eastAsia="Times New Roman" w:hAnsi="Times New Roman" w:cs="Times New Roman"/>
          <w:b/>
          <w:sz w:val="10"/>
          <w:szCs w:val="24"/>
          <w:lang w:val="id"/>
        </w:rPr>
      </w:pPr>
      <w:r w:rsidRPr="00E132EA">
        <w:rPr>
          <w:rFonts w:ascii="Times New Roman" w:eastAsia="Times New Roman" w:hAnsi="Times New Roman" w:cs="Times New Roman"/>
          <w:noProof/>
          <w:sz w:val="24"/>
          <w:szCs w:val="24"/>
          <w:lang w:val="id-ID" w:eastAsia="id-ID"/>
        </w:rPr>
        <mc:AlternateContent>
          <mc:Choice Requires="wpg">
            <w:drawing>
              <wp:anchor distT="0" distB="0" distL="0" distR="0" simplePos="0" relativeHeight="251659264" behindDoc="1" locked="0" layoutInCell="1" allowOverlap="1" wp14:anchorId="1C04E16B" wp14:editId="02487814">
                <wp:simplePos x="0" y="0"/>
                <wp:positionH relativeFrom="page">
                  <wp:posOffset>1132205</wp:posOffset>
                </wp:positionH>
                <wp:positionV relativeFrom="paragraph">
                  <wp:posOffset>99060</wp:posOffset>
                </wp:positionV>
                <wp:extent cx="5437505" cy="1862455"/>
                <wp:effectExtent l="0" t="0" r="10795" b="444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1862455"/>
                          <a:chOff x="1783" y="156"/>
                          <a:chExt cx="8563" cy="2933"/>
                        </a:xfrm>
                      </wpg:grpSpPr>
                      <wps:wsp>
                        <wps:cNvPr id="18" name="Rectangle 3"/>
                        <wps:cNvSpPr>
                          <a:spLocks noChangeArrowheads="1"/>
                        </wps:cNvSpPr>
                        <wps:spPr bwMode="auto">
                          <a:xfrm>
                            <a:off x="5223" y="2453"/>
                            <a:ext cx="1739"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203" y="2413"/>
                            <a:ext cx="173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5"/>
                        <wps:cNvSpPr>
                          <a:spLocks noChangeArrowheads="1"/>
                        </wps:cNvSpPr>
                        <wps:spPr bwMode="auto">
                          <a:xfrm>
                            <a:off x="1813" y="206"/>
                            <a:ext cx="1517"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93" y="166"/>
                            <a:ext cx="151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7"/>
                        <wps:cNvSpPr>
                          <a:spLocks noChangeArrowheads="1"/>
                        </wps:cNvSpPr>
                        <wps:spPr bwMode="auto">
                          <a:xfrm>
                            <a:off x="3592" y="206"/>
                            <a:ext cx="1517"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72" y="166"/>
                            <a:ext cx="151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99" y="442"/>
                            <a:ext cx="2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10"/>
                        <wps:cNvSpPr>
                          <a:spLocks noChangeArrowheads="1"/>
                        </wps:cNvSpPr>
                        <wps:spPr bwMode="auto">
                          <a:xfrm>
                            <a:off x="5337" y="206"/>
                            <a:ext cx="1517"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17" y="166"/>
                            <a:ext cx="151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78" y="423"/>
                            <a:ext cx="2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13"/>
                        <wps:cNvSpPr>
                          <a:spLocks noChangeArrowheads="1"/>
                        </wps:cNvSpPr>
                        <wps:spPr bwMode="auto">
                          <a:xfrm>
                            <a:off x="7070" y="206"/>
                            <a:ext cx="1517"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050" y="166"/>
                            <a:ext cx="151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823" y="442"/>
                            <a:ext cx="2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Rectangle 16"/>
                        <wps:cNvSpPr>
                          <a:spLocks noChangeArrowheads="1"/>
                        </wps:cNvSpPr>
                        <wps:spPr bwMode="auto">
                          <a:xfrm>
                            <a:off x="8829" y="206"/>
                            <a:ext cx="1517" cy="636"/>
                          </a:xfrm>
                          <a:prstGeom prst="rect">
                            <a:avLst/>
                          </a:prstGeom>
                          <a:solidFill>
                            <a:srgbClr val="3E3051">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9" y="166"/>
                            <a:ext cx="151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56" y="442"/>
                            <a:ext cx="2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19"/>
                        <wps:cNvSpPr>
                          <a:spLocks/>
                        </wps:cNvSpPr>
                        <wps:spPr bwMode="auto">
                          <a:xfrm>
                            <a:off x="2543" y="802"/>
                            <a:ext cx="6995" cy="1992"/>
                          </a:xfrm>
                          <a:custGeom>
                            <a:avLst/>
                            <a:gdLst>
                              <a:gd name="T0" fmla="+- 0 9538 2543"/>
                              <a:gd name="T1" fmla="*/ T0 w 6995"/>
                              <a:gd name="T2" fmla="+- 0 802 802"/>
                              <a:gd name="T3" fmla="*/ 802 h 1992"/>
                              <a:gd name="T4" fmla="+- 0 9538 2543"/>
                              <a:gd name="T5" fmla="*/ T4 w 6995"/>
                              <a:gd name="T6" fmla="+- 0 2794 802"/>
                              <a:gd name="T7" fmla="*/ 2794 h 1992"/>
                              <a:gd name="T8" fmla="+- 0 5203 2543"/>
                              <a:gd name="T9" fmla="*/ T8 w 6995"/>
                              <a:gd name="T10" fmla="+- 0 2794 802"/>
                              <a:gd name="T11" fmla="*/ 2794 h 1992"/>
                              <a:gd name="T12" fmla="+- 0 2543 2543"/>
                              <a:gd name="T13" fmla="*/ T12 w 6995"/>
                              <a:gd name="T14" fmla="+- 0 2794 802"/>
                              <a:gd name="T15" fmla="*/ 2794 h 1992"/>
                            </a:gdLst>
                            <a:ahLst/>
                            <a:cxnLst>
                              <a:cxn ang="0">
                                <a:pos x="T1" y="T3"/>
                              </a:cxn>
                              <a:cxn ang="0">
                                <a:pos x="T5" y="T7"/>
                              </a:cxn>
                              <a:cxn ang="0">
                                <a:pos x="T9" y="T11"/>
                              </a:cxn>
                              <a:cxn ang="0">
                                <a:pos x="T13" y="T15"/>
                              </a:cxn>
                            </a:cxnLst>
                            <a:rect l="0" t="0" r="r" b="b"/>
                            <a:pathLst>
                              <a:path w="6995" h="1992">
                                <a:moveTo>
                                  <a:pt x="6995" y="0"/>
                                </a:moveTo>
                                <a:lnTo>
                                  <a:pt x="6995" y="1992"/>
                                </a:lnTo>
                                <a:moveTo>
                                  <a:pt x="2660" y="1992"/>
                                </a:moveTo>
                                <a:lnTo>
                                  <a:pt x="0" y="199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20"/>
                        <wps:cNvSpPr>
                          <a:spLocks/>
                        </wps:cNvSpPr>
                        <wps:spPr bwMode="auto">
                          <a:xfrm>
                            <a:off x="2483" y="961"/>
                            <a:ext cx="7065" cy="1894"/>
                          </a:xfrm>
                          <a:custGeom>
                            <a:avLst/>
                            <a:gdLst>
                              <a:gd name="T0" fmla="+- 0 2603 2483"/>
                              <a:gd name="T1" fmla="*/ T0 w 7065"/>
                              <a:gd name="T2" fmla="+- 0 1081 961"/>
                              <a:gd name="T3" fmla="*/ 1081 h 1894"/>
                              <a:gd name="T4" fmla="+- 0 2588 2483"/>
                              <a:gd name="T5" fmla="*/ T4 w 7065"/>
                              <a:gd name="T6" fmla="+- 0 1051 961"/>
                              <a:gd name="T7" fmla="*/ 1051 h 1894"/>
                              <a:gd name="T8" fmla="+- 0 2543 2483"/>
                              <a:gd name="T9" fmla="*/ T8 w 7065"/>
                              <a:gd name="T10" fmla="+- 0 961 961"/>
                              <a:gd name="T11" fmla="*/ 961 h 1894"/>
                              <a:gd name="T12" fmla="+- 0 2483 2483"/>
                              <a:gd name="T13" fmla="*/ T12 w 7065"/>
                              <a:gd name="T14" fmla="+- 0 1081 961"/>
                              <a:gd name="T15" fmla="*/ 1081 h 1894"/>
                              <a:gd name="T16" fmla="+- 0 2533 2483"/>
                              <a:gd name="T17" fmla="*/ T16 w 7065"/>
                              <a:gd name="T18" fmla="+- 0 1081 961"/>
                              <a:gd name="T19" fmla="*/ 1081 h 1894"/>
                              <a:gd name="T20" fmla="+- 0 2532 2483"/>
                              <a:gd name="T21" fmla="*/ T20 w 7065"/>
                              <a:gd name="T22" fmla="+- 0 2794 961"/>
                              <a:gd name="T23" fmla="*/ 2794 h 1894"/>
                              <a:gd name="T24" fmla="+- 0 2532 2483"/>
                              <a:gd name="T25" fmla="*/ T24 w 7065"/>
                              <a:gd name="T26" fmla="+- 0 2800 961"/>
                              <a:gd name="T27" fmla="*/ 2800 h 1894"/>
                              <a:gd name="T28" fmla="+- 0 2536 2483"/>
                              <a:gd name="T29" fmla="*/ T28 w 7065"/>
                              <a:gd name="T30" fmla="+- 0 2804 961"/>
                              <a:gd name="T31" fmla="*/ 2804 h 1894"/>
                              <a:gd name="T32" fmla="+- 0 2548 2483"/>
                              <a:gd name="T33" fmla="*/ T32 w 7065"/>
                              <a:gd name="T34" fmla="+- 0 2804 961"/>
                              <a:gd name="T35" fmla="*/ 2804 h 1894"/>
                              <a:gd name="T36" fmla="+- 0 2552 2483"/>
                              <a:gd name="T37" fmla="*/ T36 w 7065"/>
                              <a:gd name="T38" fmla="+- 0 2800 961"/>
                              <a:gd name="T39" fmla="*/ 2800 h 1894"/>
                              <a:gd name="T40" fmla="+- 0 2553 2483"/>
                              <a:gd name="T41" fmla="*/ T40 w 7065"/>
                              <a:gd name="T42" fmla="+- 0 1081 961"/>
                              <a:gd name="T43" fmla="*/ 1081 h 1894"/>
                              <a:gd name="T44" fmla="+- 0 2603 2483"/>
                              <a:gd name="T45" fmla="*/ T44 w 7065"/>
                              <a:gd name="T46" fmla="+- 0 1081 961"/>
                              <a:gd name="T47" fmla="*/ 1081 h 1894"/>
                              <a:gd name="T48" fmla="+- 0 9548 2483"/>
                              <a:gd name="T49" fmla="*/ T48 w 7065"/>
                              <a:gd name="T50" fmla="+- 0 2789 961"/>
                              <a:gd name="T51" fmla="*/ 2789 h 1894"/>
                              <a:gd name="T52" fmla="+- 0 9544 2483"/>
                              <a:gd name="T53" fmla="*/ T52 w 7065"/>
                              <a:gd name="T54" fmla="+- 0 2784 961"/>
                              <a:gd name="T55" fmla="*/ 2784 h 1894"/>
                              <a:gd name="T56" fmla="+- 0 7170 2483"/>
                              <a:gd name="T57" fmla="*/ T56 w 7065"/>
                              <a:gd name="T58" fmla="+- 0 2785 961"/>
                              <a:gd name="T59" fmla="*/ 2785 h 1894"/>
                              <a:gd name="T60" fmla="+- 0 7170 2483"/>
                              <a:gd name="T61" fmla="*/ T60 w 7065"/>
                              <a:gd name="T62" fmla="+- 0 2735 961"/>
                              <a:gd name="T63" fmla="*/ 2735 h 1894"/>
                              <a:gd name="T64" fmla="+- 0 7050 2483"/>
                              <a:gd name="T65" fmla="*/ T64 w 7065"/>
                              <a:gd name="T66" fmla="+- 0 2795 961"/>
                              <a:gd name="T67" fmla="*/ 2795 h 1894"/>
                              <a:gd name="T68" fmla="+- 0 7170 2483"/>
                              <a:gd name="T69" fmla="*/ T68 w 7065"/>
                              <a:gd name="T70" fmla="+- 0 2855 961"/>
                              <a:gd name="T71" fmla="*/ 2855 h 1894"/>
                              <a:gd name="T72" fmla="+- 0 7170 2483"/>
                              <a:gd name="T73" fmla="*/ T72 w 7065"/>
                              <a:gd name="T74" fmla="+- 0 2805 961"/>
                              <a:gd name="T75" fmla="*/ 2805 h 1894"/>
                              <a:gd name="T76" fmla="+- 0 9544 2483"/>
                              <a:gd name="T77" fmla="*/ T76 w 7065"/>
                              <a:gd name="T78" fmla="+- 0 2804 961"/>
                              <a:gd name="T79" fmla="*/ 2804 h 1894"/>
                              <a:gd name="T80" fmla="+- 0 9548 2483"/>
                              <a:gd name="T81" fmla="*/ T80 w 7065"/>
                              <a:gd name="T82" fmla="+- 0 2800 961"/>
                              <a:gd name="T83" fmla="*/ 2800 h 1894"/>
                              <a:gd name="T84" fmla="+- 0 9548 2483"/>
                              <a:gd name="T85" fmla="*/ T84 w 7065"/>
                              <a:gd name="T86" fmla="+- 0 2789 961"/>
                              <a:gd name="T87" fmla="*/ 2789 h 1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65" h="1894">
                                <a:moveTo>
                                  <a:pt x="120" y="120"/>
                                </a:moveTo>
                                <a:lnTo>
                                  <a:pt x="105" y="90"/>
                                </a:lnTo>
                                <a:lnTo>
                                  <a:pt x="60" y="0"/>
                                </a:lnTo>
                                <a:lnTo>
                                  <a:pt x="0" y="120"/>
                                </a:lnTo>
                                <a:lnTo>
                                  <a:pt x="50" y="120"/>
                                </a:lnTo>
                                <a:lnTo>
                                  <a:pt x="49" y="1833"/>
                                </a:lnTo>
                                <a:lnTo>
                                  <a:pt x="49" y="1839"/>
                                </a:lnTo>
                                <a:lnTo>
                                  <a:pt x="53" y="1843"/>
                                </a:lnTo>
                                <a:lnTo>
                                  <a:pt x="65" y="1843"/>
                                </a:lnTo>
                                <a:lnTo>
                                  <a:pt x="69" y="1839"/>
                                </a:lnTo>
                                <a:lnTo>
                                  <a:pt x="70" y="120"/>
                                </a:lnTo>
                                <a:lnTo>
                                  <a:pt x="120" y="120"/>
                                </a:lnTo>
                                <a:close/>
                                <a:moveTo>
                                  <a:pt x="7065" y="1828"/>
                                </a:moveTo>
                                <a:lnTo>
                                  <a:pt x="7061" y="1823"/>
                                </a:lnTo>
                                <a:lnTo>
                                  <a:pt x="4687" y="1824"/>
                                </a:lnTo>
                                <a:lnTo>
                                  <a:pt x="4687" y="1774"/>
                                </a:lnTo>
                                <a:lnTo>
                                  <a:pt x="4567" y="1834"/>
                                </a:lnTo>
                                <a:lnTo>
                                  <a:pt x="4687" y="1894"/>
                                </a:lnTo>
                                <a:lnTo>
                                  <a:pt x="4687" y="1844"/>
                                </a:lnTo>
                                <a:lnTo>
                                  <a:pt x="7061" y="1843"/>
                                </a:lnTo>
                                <a:lnTo>
                                  <a:pt x="7065" y="1839"/>
                                </a:lnTo>
                                <a:lnTo>
                                  <a:pt x="7065" y="18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21"/>
                        <wps:cNvSpPr txBox="1">
                          <a:spLocks noChangeArrowheads="1"/>
                        </wps:cNvSpPr>
                        <wps:spPr bwMode="auto">
                          <a:xfrm>
                            <a:off x="5203" y="2413"/>
                            <a:ext cx="1739" cy="63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4"/>
                                <w:ind w:left="216"/>
                                <w:rPr>
                                  <w:sz w:val="24"/>
                                </w:rPr>
                              </w:pPr>
                              <w:r>
                                <w:rPr>
                                  <w:sz w:val="24"/>
                                </w:rPr>
                                <w:t>Umpan Balik</w:t>
                              </w:r>
                            </w:p>
                          </w:txbxContent>
                        </wps:txbx>
                        <wps:bodyPr rot="0" vert="horz" wrap="square" lIns="0" tIns="0" rIns="0" bIns="0" anchor="t" anchorCtr="0" upright="1">
                          <a:noAutofit/>
                        </wps:bodyPr>
                      </wps:wsp>
                      <wps:wsp>
                        <wps:cNvPr id="51" name="Text Box 22"/>
                        <wps:cNvSpPr txBox="1">
                          <a:spLocks noChangeArrowheads="1"/>
                        </wps:cNvSpPr>
                        <wps:spPr bwMode="auto">
                          <a:xfrm>
                            <a:off x="8809" y="166"/>
                            <a:ext cx="1517" cy="63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5"/>
                                <w:ind w:left="502" w:right="501"/>
                                <w:jc w:val="center"/>
                                <w:rPr>
                                  <w:sz w:val="24"/>
                                </w:rPr>
                              </w:pPr>
                              <w:r>
                                <w:rPr>
                                  <w:sz w:val="24"/>
                                </w:rPr>
                                <w:t>Efek</w:t>
                              </w:r>
                            </w:p>
                          </w:txbxContent>
                        </wps:txbx>
                        <wps:bodyPr rot="0" vert="horz" wrap="square" lIns="0" tIns="0" rIns="0" bIns="0" anchor="t" anchorCtr="0" upright="1">
                          <a:noAutofit/>
                        </wps:bodyPr>
                      </wps:wsp>
                      <wps:wsp>
                        <wps:cNvPr id="52" name="Text Box 23"/>
                        <wps:cNvSpPr txBox="1">
                          <a:spLocks noChangeArrowheads="1"/>
                        </wps:cNvSpPr>
                        <wps:spPr bwMode="auto">
                          <a:xfrm>
                            <a:off x="7050" y="166"/>
                            <a:ext cx="1517" cy="63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5"/>
                                <w:ind w:left="297"/>
                                <w:rPr>
                                  <w:sz w:val="24"/>
                                </w:rPr>
                              </w:pPr>
                              <w:r>
                                <w:rPr>
                                  <w:sz w:val="24"/>
                                </w:rPr>
                                <w:t>Penerima</w:t>
                              </w:r>
                            </w:p>
                          </w:txbxContent>
                        </wps:txbx>
                        <wps:bodyPr rot="0" vert="horz" wrap="square" lIns="0" tIns="0" rIns="0" bIns="0" anchor="t" anchorCtr="0" upright="1">
                          <a:noAutofit/>
                        </wps:bodyPr>
                      </wps:wsp>
                      <wps:wsp>
                        <wps:cNvPr id="53" name="Text Box 24"/>
                        <wps:cNvSpPr txBox="1">
                          <a:spLocks noChangeArrowheads="1"/>
                        </wps:cNvSpPr>
                        <wps:spPr bwMode="auto">
                          <a:xfrm>
                            <a:off x="5317" y="166"/>
                            <a:ext cx="1517" cy="63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5"/>
                                <w:ind w:left="443"/>
                                <w:rPr>
                                  <w:sz w:val="24"/>
                                </w:rPr>
                              </w:pPr>
                              <w:r>
                                <w:rPr>
                                  <w:sz w:val="24"/>
                                </w:rPr>
                                <w:t>Media</w:t>
                              </w:r>
                            </w:p>
                          </w:txbxContent>
                        </wps:txbx>
                        <wps:bodyPr rot="0" vert="horz" wrap="square" lIns="0" tIns="0" rIns="0" bIns="0" anchor="t" anchorCtr="0" upright="1">
                          <a:noAutofit/>
                        </wps:bodyPr>
                      </wps:wsp>
                      <wps:wsp>
                        <wps:cNvPr id="54" name="Text Box 25"/>
                        <wps:cNvSpPr txBox="1">
                          <a:spLocks noChangeArrowheads="1"/>
                        </wps:cNvSpPr>
                        <wps:spPr bwMode="auto">
                          <a:xfrm>
                            <a:off x="3572" y="166"/>
                            <a:ext cx="1517" cy="636"/>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5"/>
                                <w:ind w:left="470"/>
                                <w:rPr>
                                  <w:sz w:val="24"/>
                                </w:rPr>
                              </w:pPr>
                              <w:r>
                                <w:rPr>
                                  <w:sz w:val="24"/>
                                </w:rPr>
                                <w:t>Pesan</w:t>
                              </w:r>
                            </w:p>
                          </w:txbxContent>
                        </wps:txbx>
                        <wps:bodyPr rot="0" vert="horz" wrap="square" lIns="0" tIns="0" rIns="0" bIns="0" anchor="t" anchorCtr="0" upright="1">
                          <a:noAutofit/>
                        </wps:bodyPr>
                      </wps:wsp>
                      <wps:wsp>
                        <wps:cNvPr id="55" name="Text Box 26"/>
                        <wps:cNvSpPr txBox="1">
                          <a:spLocks noChangeArrowheads="1"/>
                        </wps:cNvSpPr>
                        <wps:spPr bwMode="auto">
                          <a:xfrm>
                            <a:off x="1793" y="166"/>
                            <a:ext cx="1517" cy="636"/>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DF05D8" w:rsidRDefault="00DF05D8" w:rsidP="00DF05D8">
                              <w:pPr>
                                <w:spacing w:before="75"/>
                                <w:ind w:left="374"/>
                                <w:rPr>
                                  <w:sz w:val="24"/>
                                </w:rPr>
                              </w:pPr>
                              <w:r>
                                <w:rPr>
                                  <w:sz w:val="24"/>
                                </w:rPr>
                                <w:t>Sumber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4E16B" id="Group 16" o:spid="_x0000_s1026" style="position:absolute;margin-left:89.15pt;margin-top:7.8pt;width:428.15pt;height:146.65pt;z-index:-251657216;mso-wrap-distance-left:0;mso-wrap-distance-right:0;mso-position-horizontal-relative:page" coordorigin="1783,156" coordsize="8563,2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0SyFA4AALSAAAAOAAAAZHJzL2Uyb0RvYy54bWzsXW2Po8gR/h4p/wH5&#10;YyLfAAYD1s6edufldNImWd2RH8BgbKOzwQFmZzZR/nueqqahwY3tfTnndpaVZo1N0V1d1VVdVV1d&#10;vPrxebc1PiRFmebZ9cT6wZwYSRbnyzRbX0/+Gd5P/YlRVlG2jLZ5llxPPibl5MfXf/7Tq6f9IrHz&#10;Tb5dJoWBRrJy8bS/nmyqar+4uirjTbKLyh/yfZLh5iovdlGFr8X6allET2h9t72yTXN+9ZQXy32R&#10;x0lZ4tdbcXPymttfrZK4+sdqVSaVsb2eALeK/y/4/wf6/+r1q2ixLqL9Jo1rNKLPwGIXpRk6bZq6&#10;jarIeCzSg6Z2aVzkZb6qfojz3VW+WqVxwmPAaCyzN5qfivxxz2NZL57W+4ZMIG2PTp/dbPz3D+8L&#10;I12Cd/OJkUU78Ii7NfAdxHnarxeA+anY/7p/X4gR4vJdHv9W4vZV/z59Xwtg4+Hpb/kS7UWPVc7E&#10;eV4VO2oCwzaemQcfGx4kz5UR40fXmXmu6U6MGPcsf247riu4FG/ASnrO8vzZxKDbLuMYLeLNXf24&#10;785xj561g9mMHryKFqJfxrXGjQaGCVe2NC2/jKa/bqJ9wqwqiV6Sppj9gqa/YCZG2XqbGIwU9Q4w&#10;SdNSENTI8psNoJI3RZE/bZJoCawsHkTnAfpSgh0nKezatqAUqMj9RgtJZ8ubBYJQ8xlTsaFTtNgX&#10;ZfVTku8MurieFMCd+Rd9eFdWgqQShNhZ5tt0eZ9ut/ylWD/cbAvjQwSJm93NTNcSz273m0j86ppW&#10;wDxFl6UAZzZ12tlm1FqWU7uiS/EL8AcSdI9GwiL2n8CyHfOtHUzv5743de4ddxp4pj9FP2+DuekE&#10;zu39fwkLy1ls0uUyyd6lWSLF3XLOY32teISgssAbT9eTwLVdHmAH+3pYYrwm/6vnYgdsl1bQftt0&#10;dz3xG6BoQZy/y5YYdrSoonQrrq+66DPJQAP5yVTBHBdTQ0zwh3z5EdOkyMFFaD/oaVxs8uLfE+MJ&#10;Ou96Uv7rMSqSibH9OcNUCyzHISXJXxzXs/GlUO88qHeiLEZT15NqYojLm0oo1sd9ka436ElwPsvf&#10;QAGsUp45hJ/ACnjTF8jg61f7NF7gr+YIrg44cnohwFPVI41FLCa7s9rYRcVvj/spdPE+qtKHdJtW&#10;H3ldAUsJqezD+zQmvUdfWrm2HSnXuE29Gg6xVwKJRyBHacyKspXrcg9ZIsK0Px2IereVK/raQeNh&#10;m+6ltNF1PWDQvrcoaGgmFpzbPH7cJVklVtAi2WLseVZu0n0Jhi+S3UOyhNj/vBQM1Imc7b8xzcB+&#10;O71xzZupY3p30zeB4009885zTMe3bqwbKXKPZQIyRNvbffoVZI4VCy/cUB8H8z9aEElIcMoiJqXL&#10;QlRWRVLFG/p5BX1S/07qR95gMreUJaKfqWFNqWGt30/DNmowWnySXjSDO//Od6aOPb8Dk25vp2/u&#10;b5zp/N7y3NvZ7c3NrSWZJPQizasv5xGTf3BRuOd/h+pQ0W9iekv+jqqejJiDqS7nKBQpXeLvQlYN&#10;FrwDq4bXc9LnF7BqLB+iRvafbdb2H2jDxqPlWt5o1MCVgqlwsBxofYTRqDFGo0Y4gDZERzgr72uj&#10;hqWLdAtZPi/GqLHZXB+NmmHH3PICoWCt+e+nYEebZnRf/0A2jSZS45GNeiGbZuYG9mjTjIEaBAfG&#10;QI0mcPGZgZrZQaDGf5GBmtlo05zYbJghnCk2DUabBhtNzYZVJx7dCVuPcZqvE5InB4piiWqchn7D&#10;Xx1qw9WBt67Rgb2dTzx1sYD3rAn5vK99w+BF6lFn1KOn9KgdYN8QwTfHsWkKiOAs7dzaHpxG3rXF&#10;vhHuIGYpN3zlbuGZG4qjazi6hn8c1xDb4wfhbotn+IV8Q3c2Q2hujHePm/ijb6jLCPtc37AJ+Uib&#10;xuJcG9hVLyvgLfJTxoD3cMDbndG+ITTsGPCmLMTROYTnV5uwHf/46+drkbL55p1DOATdjUOLXYMX&#10;p0hH7/BUSq9relhVyTtE4unoHcqs8I4SGYNsi8vo0Tq9tA6y4dtBkE2bEkMnCnTZ+PoUb0RBDr3D&#10;S+Z4e6aHHaPROxy9w9E7/IreoYNgZs+oeZk53mM61CmjxjNdoWFH73D0Die8KTh6h2eflXEOUjAs&#10;ThYfvcPv7rDM3K+PI457h2OU7f+tRy/jHTZ5E3TmTBwAlgerL3JWxvdtsV0/npWh1I7xADASTMcD&#10;wG01ic/cO3SanID3dT4UNpAQ73xxRs3oHZ7yDn3fFBp29A5H73D0Dj+xkoJzcOjQepkZ+uPe4UlF&#10;6qKcD+8djpmlYw5Gk3tPVTrUWhIvae+wyUCjCjm8v2hYnFivzyylpOrOHfpyVpkSG2W1WLZ8s5e1&#10;PQ9Qi0mkbQc4gtjN244fRSEoSvOWxZ9Q42xZV2BaL+stkhDx8dVui8ppf50aphG4M9/gLjkFoAVD&#10;3RsB9pcrIzSNJ4N77wFhQ1VpCwgbDdJtSxhN0xKBbEA4gT7hJ9FC6FFpahAtEKBpLHQG0IJuUtqy&#10;vcDR4YXlrGmKYfSIgfFKY65tzrT0gmHZtBb6A4ghF1ltbAgzJDe2jR1BDbk7neYwc7S4UQ2OFjnL&#10;HsKuy4NB7FQe9LCDBmimXLQRJchQ8+05q6chrlCBCkXxTD69sc9LqhIXYrzYFQ95Lx5NAIqm8QAw&#10;uidgduJOAgt7PxTpoieh62IloQh7S3DxWY+gQHCoX6GwmBioUPggsmhQnYoGTgOgSyo8JgR3g5xF&#10;mvh0Z5d/SMKcYSqigIDAsORuRQuwzbSAUoaAnIRon9lzo/Z8Xm+GteqihZFPCdgDQHEbrdMg+IRI&#10;MzCih6JtOkdAvrjOGp0/uY3KjajHxsuJoCsKLNZ11oZqrtUFl3TZs8HLKK8EysvRfaPl4y4TyoXU&#10;i4SAdrG2jxwDoZX0Mxdrp65vGcw5Ib09YuWZc7lY+wGnI4B58pCVKj6fsFjbc1p8qMveOqyuF7xY&#10;c+89oO5iYZm+ZTRYt+uwulQwDFbFegDDy7Xt+rAiNIipSwUv1zrEusu1hTKUOsTU5Zph9Ih1l2uy&#10;bLSIHSzXOsR6yzWopUOss1oTjB6x/mINamkx0yzWWty6i/UQO7GStUv/EX5SSVnFzLFxkEmPncqG&#10;0JrDlNBi12XDIHYqG45gB+HtYWdrsbM7gmCT2arDzu6KAtswGlGgHdDGbJKGjkYWqMRkl3YD2Km8&#10;CG2yXrXY9ViBcqO6aUc1oFrsCEg/7+wuK8DZuZ52Ki9Cm0xYHXazHit809FhN1M5YROQHrtZjxWu&#10;o1ckKBDcjjackQmrxa7HiiHsVE4cw67HCtfVc5YO/TW8CEHgAex6rBjgLFX7bVoDdkOcpQKwnXnn&#10;6mXWUXkROkNSQemxSnNDMkveaYPdEZmlZBKlucG1y1F5ETpDUkHbOEpzg9ipnDiGXZcVwdC8c1Re&#10;hJices5S1pmCne35gU4qUGC5pR0D6aXC7bIC2DlamUWl6La9EJNzALseKzxfK7Oo3t22BuyGZJZi&#10;f8pgPcsz9dipvAjdIalwu6xAx66WdionGEhPO/J5zsEOBls72nA+JBXzLitwcl6LHZUyF70iXsJA&#10;A9h1WUH5ilrakfHYtBfOh6QCBVLUwWKR0mOncoKBBrDrsmKQs3OVF+F8SCoo211hhe27Wuw8lRMM&#10;pMeOqsIozQ1iR8UNWtp5Q1LhdVkBRavHTuUEAw1g12XFoMx6Ki9Cb0gq6HCOMlhepDQ2iqdygoH0&#10;2PldVgzqO1/lRegPSYXfZQU61too5Bw1nGCgAey6rBjGTuVFCAWl13d+lxWsaDW081VOMFCLHZy1&#10;lxfIGgyp1UdqQxHRpvjO0QgcmdkUghMHx06Dg2sMfl7Irs6CCmFCkmN+ChmyDKl11L05CxxMZ3AO&#10;3p9snWwnAofVc07rZMww+HlDJeuCwGEXnNM6LfcMft5Q3Xqo7nlDpQWRWsdSdg4ytEIx+HlDpSWD&#10;wKHsz2mddDiDnzdUUqoMft5QScsRuIiknJwEfj1UKAwFd/HYF4SF2YExKCxMTqUuLGyR4wtE6VP0&#10;PBS/RUSEIQMJKMO78lOEeeuA8HGgfp+yCfkpmpIHLRrU5G35KcDqKW75zSte5H352YeTLJT35Wfd&#10;rZgYlt9IpLwvPwVcPT1Pw4l5CfyO91uf3Gs5IbuTn6LbQ47J+/E2LxMw8TD4L+YBsdmHs36cz4AV&#10;cxewUk5lD/KzJihesCImj48AhWhVQsjPPqQHm+gopDuXbaJc41HItvcm+il7lZ/93n24jMfaVMZ+&#10;gvkKRU+ytZkoDe0lfpJjEPSTmyCdfe/OseHh5OlPej/Et/renNPbNp1EX17wDwpKyc3zb+tVORfZ&#10;6yA1LPY6QpDNeJs/GzDPIEbKhoZRPeN36BdeZH6/N1hd4v0qQmiObgH2tsbK6uM2Ib27zX5JVniB&#10;WksJenVd0rwCK4pjvGlHGhwMTY+J19DUD4rtW37n3dCDNTw9mvBr7T6l1+YJ7jnPqubhXZrlhWBg&#10;F+3lb9KkWgn4ejerHjfNg+r54bmeEp/4ninMLvGOKVyI90vhQryGARdf8b1SlxEWrJ19YeFEmosL&#10;y0VSkUdZWfQk9UxZEW9ZlFr0+xYZRHr6IsOG58VF5iJnu0eR+RKRaXTp9y0ycFH7IsOezcVF5iLF&#10;8kaR+RKRaXTp9y0y2ADoiwwb4hcXmYu8fGAUmS8RmUaXft8ig4BvX2T4FWAXF5mLvINsm1FokMYm&#10;anDy1ejZk2fP3kqjLf+oQgHerRdPa7zwF/HUNV5pvUnj26iK1O/M4UVi55t8u0yK1/8D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C6HEQb4AAAAAsBAAAPAAAAZHJzL2Rvd25yZXYueG1sTI9BS8NAEIXvgv9hGcGb3cTYGmM2pRT1&#10;VAq2gnjbZqdJaHY2ZLdJ+u+dnvT2HvPx5r18OdlWDNj7xpGCeBaBQCqdaahS8LV/f0hB+KDJ6NYR&#10;Krigh2Vxe5PrzLiRPnHYhUpwCPlMK6hD6DIpfVmj1X7mOiS+HV1vdWDbV9L0euRw28rHKFpIqxvi&#10;D7XucF1jedqdrYKPUY+rJH4bNqfj+vKzn2+/NzEqdX83rV5BBJzCHwzX+lwdCu50cGcyXrTsn9OE&#10;URbzBYgrECVPrA4Kkih9AVnk8v+G4hcAAP//AwBQSwMECgAAAAAAAAAhAKlWu8xKAgAASgIAABQA&#10;AABkcnMvbWVkaWEvaW1hZ2U0LnBuZ4lQTkcNChoKAAAADUlIRFIAAAAkAAAAEAgGAAAAfuvdIwAA&#10;AAZiS0dEAP8A/wD/oL2nkwAAAAlwSFlzAAAOxAAADsQBlSsOGwAAAepJREFUSInFlTGIGkEUht/k&#10;dpGDMRwzlXaSFAELCbLXipFAMF0aJQQx9Rlw1bQWKQ3HBWRbQxAxKewMggRDytWApAgISrqkcpeV&#10;WzQkw75UG8R46sne5cEPM2+Yf755b5cBRASv1Gq1HmUymTe6rh/v6+EZDCJCp9N5AAAIABiNRj/X&#10;arWn8/n88L8B6bp+7AK5YowZpVLp5WQyuXXtQOPx+PYqkCtCiJNMJt+32+2HQoiDawEyDINdBLSs&#10;UCj0rVKpPJ9Op/xKgYQQB4QQZxcoAECfz/czm82+7vf7iutBEBH2DSGEZFnWkWEY3FUqlXq3WCwO&#10;L+ulKMpAVdUzCQAAEYlt29Q0TbZs7uqivGVZR3vfZiUopXYkEvkCiUTigyzLv2DHMnutYDD4vdls&#10;ph3HIYgIhFJ6bts23eUWsiz/5pwbnHODMWa642VpmnYyHA7vbvOSJEnk8/lX5XL5hd/vP/+bV1X1&#10;bDAYKOvMVw+llNqEkI0fXa/Xu7cNKB6Pf6xWq8/C4fDXfxa9/MsQEXK5XBV2bM863dhW2ssGY8xc&#10;zUmSJIrF4uloNLqTTqffbqqy5DUQ59xYnsdisU+app2sbc+68Lpl9Xr9CQBgIBD40Wg0Hm9qz5U/&#10;HYgI3W73fqFQOJ3NZjf32f8HDasSqznM4bIAAAAASUVORK5CYIJQSwMECgAAAAAAAAAhAEY0k2dx&#10;AgAAcQIAABQAAABkcnMvbWVkaWEvaW1hZ2UzLnBuZ4lQTkcNChoKAAAADUlIRFIAAADLAAAAVAgG&#10;AAAALMvDpQAAAAZiS0dEAP8A/wD/oL2nkwAAAAlwSFlzAAAOxAAADsQBlSsOGwAAAhFJREFUeJzt&#10;3EtyGzEMBUCAw/vf1pYlW4MsxllGwM5OVfcJuEGBD/xkVVUAra1UYGb99ALgf7EjtBaY0FlgSLHA&#10;0LYLg5mtVmBmh9kxjMgsMGQbBkMCPgztUi0wIrPAkG0YDG039KGX6SIljFSlzAIz5fEXTCkWGLgy&#10;i2qBAZkFRqrK6BimFAsMZKaADxOZ7obByHlW7FNrgZbRMYxl7Dp/ehHwu2VeAV9mgUZVxPN5xi6t&#10;BVpGxzCUGbHrVC3wSmbGFfB/eiXwy1VVnF9PnQVaGbGuzKJYoKVYoJeREemlJLSqKs7Pp84CE8s5&#10;C/Qy/h5KmobBa9flMHfDoFNV8fX4in3qLPDS1ViWgA+dqox1uBsGPe9ZYKgqPu8yC7QyI3K57gID&#10;6ZwFRjJi+TcMelUVd5kFepkRyzkLTOT3G3zFAq9lxFrpR0ro1LPifnv4kRJaGZFLZoFWRvqwAiYy&#10;I9bhpSS0ns+K2/vDoSRMHDIL9DIz1rFsw6BTdW3DnLPAgM4CQ8t7Fhj4ziymYdCpio/3h84CE8eW&#10;WaCVGbHWMg2DToXMAjNV8fF2tw2Die/MolrglcyM41ixQ63Aa1mxDt+3QqvOiNvbI7bGAr19GB1D&#10;LzPWXrFLaIGXMiIO5yzQq6q4vX2YhkEvr3OWq8kA/5QRx3HEDq0FXsrvziKzQOPKLO6GwYjOAhOp&#10;WGCmIu63z/gDAsPuP5H1EzUAAAAASUVORK5CYIJQSwMECgAAAAAAAAAhALhAUZhzAgAAcwIAABQA&#10;AABkcnMvbWVkaWEvaW1hZ2UyLnBuZ4lQTkcNChoKAAAADUlIRFIAAADKAAAAVAgGAAAAwwmomwAA&#10;AAZiS0dEAP8A/wD/oL2nkwAAAAlwSFlzAAAOxAAADsQBlSsOGwAAAhNJREFUeJzt3Uty4zoMBdAL&#10;ivvfbdqxExs9cN5QpGbpV3XOCjRBgRf8qLq7AyxNZQJ747c/AP4PZqKlwI6OAhcoFLhgWnnB3lQn&#10;sDdjPgxbMgpcYOkFFwjzcMFslQJbMgpcYOkFF0yn7GGtyqFI2OouGQX22sUtuEKhwMY7o6gU2JBR&#10;YKu7jYfhCoUCG1UlzMNOlbNesPV6deZLS4El42G4pDL79dsfAf+uqneYl1FgoTt5Pl+ZraXAkvEw&#10;XFCVzH6pFDhTVXmH+d/+EviHdXde308dBZYqGe+MolDgVCc5FAosVVVSbjjCUnfn9fXUUWBn2EeB&#10;tcp/G46mXnDufdjLWS9Y6e58P74zXzoKnHo3lCHMw0p3Mg5nvWCtyn0U2OrO111GgaWqpIYjLLBR&#10;9lFgq5LhXS9Y6+7cZRRYq0qGfRTYqZ878woFzlUyRnkpElb62bnfHl6KhKVKasgosFQpj0vAViXj&#10;cMMRlvrZuf152HCEnUNGgbWqyjiGpResdL+XXvZRYENHgQuG+yiw8ZNRTL1gpTuffx46CuwcU0aB&#10;papkjGHqBSsdGQX2uvP5cbf0gp2fjKJS4ExV5ThGZtQJnKvOODypCkv9Sm4fD/+Zh515GA/DWlXG&#10;HJktpMCpSnLYR4G17s7t49PUC3aOeWS+mwtw5jiOzGgpcKqqckwZBZbeGcVZL9jSUeAChQIX3G9f&#10;+QtYPu5C4OPKUgAAAABJRU5ErkJgglBLAwQKAAAAAAAAACEAPBlUQpgCAACYAgAAFAAAAGRycy9t&#10;ZWRpYS9pbWFnZTEucG5niVBORw0KGgoAAAANSUhEUgAAAOgAAABVCAYAAABD/ajTAAAABmJLR0QA&#10;/wD/AP+gvaeTAAAACXBIWXMAAA7EAAAOxAGVKw4bAAACOElEQVR4nO3dS64jNwwFULIsu/e/3AYi&#10;MYOyG0HyMvYdnLMCTQjxp6qemSkgz+/f1QIUQs3UEp4Qap9aVSIUIp1d17fPAPyPvavPOa5QSDRT&#10;S4YLofapJT4h1N61ShsXMp2jSQSxXi8pLsS6U9xvnwL40d0kEqEQaVtUgFy/XlJciLVPLY9ZINTe&#10;luUhlhoUgr1e3oNCrLPVoBBrW/WDXM+nMQvEuscs3z4F8CNzUAimSQTB1lOTCGIdKS7kkuJCMA+2&#10;Idiy6ge5jFkgV281KETqrpqjBoVIM1W1nrWOGxTidJUaFFJNfWpQPzeDON39+SYRkGZmatazlt+D&#10;Qp7uum9QNShk6nOkuJBopmoeq9acbx8F+JHnZpCr99EkgkTddb8H/fZBgP+6a9BnrXMUoZCo51iW&#10;h0hddnEhVVfr4kKqmam6HpblIVK/xyxuUMjT0+/PbrpBIU+/d3GFJ+SZmZpr+ewmxNLFhUz9J8VV&#10;g0Keq967uOIT4syu2r2kuBDpT4orQCHOP1b9vn0U4N9mps71EKCQqmekuJCo778n1SoBCnGmqq5z&#10;6vr2QYAfzNS+HrXsKUCerncNKsWFPNN9f5NIkwjyfHZx1aAQaM7UX20OCrEuNSiE+sxBxSfk6R41&#10;KKSa47kZ5Gq/foBo9xxUhEKcq/q9SQTEOTM1/ZDiQqSu6vLhaoj0WZY3ZoFAM3Wv+klxIVOXGxRi&#10;vbu4rlBI0911jVU/iDTjuRlEu9SgEKqNWSDXVO1+1N8EMUoZcAusjwAAAABJRU5ErkJgglBLAwQK&#10;AAAAAAAAACEA/k4Jy64BAACuAQAAFAAAAGRycy9tZWRpYS9pbWFnZTUucG5niVBORw0KGgoAAAAN&#10;SUhEUgAAAMoAAABUCAYAAADDCaibAAAABmJLR0QA/wD/AP+gvaeTAAAACXBIWXMAAA7EAAAOxAGV&#10;Kw4bAAABTklEQVR4nO3dwW3EMAxEUW3A/ku20kH4b94A71XgizEaioY/9957gD+N1wR2P28/APwH&#10;c45IgY1EgWAECuwkCgQjUGA3x3wYVhIFAh0FAlMvCOZ6U2AlUSDQUSAYW/awsxQJge9RINBRIJj7&#10;vP0I8P10FAhMvSDQUSCY55EosJEoEMyjo8BKokAwR0eBlRUWCBy9IJhrhwVWdr0gMB6GQEeBYK7x&#10;MKxsD0NgKRICHQUCRy8I3KNAIFEg0FEgMPWCwIsCgX84QqCjQODoBYGlSAjco0Cgo0Cgo0Dg6AXB&#10;3MdWJGx0FAis2UOgo0Dg6AWB8TAEEgUCiQKBRIHAh1sQjIt52M05EgU2OgoEbuYh8FdgCEy9INBR&#10;IHD0gkCZh2Bco8BOR4FgBArsjIchmKukwEpHgWDO/bz9DPD1JAoEvkeBQKJAYNcLAokCgRcFgl+n&#10;5X98TLTKSwAAAABJRU5ErkJgglBLAQItABQABgAIAAAAIQCxgme2CgEAABMCAAATAAAAAAAAAAAA&#10;AAAAAAAAAABbQ29udGVudF9UeXBlc10ueG1sUEsBAi0AFAAGAAgAAAAhADj9If/WAAAAlAEAAAsA&#10;AAAAAAAAAAAAAAAAOwEAAF9yZWxzLy5yZWxzUEsBAi0AFAAGAAgAAAAhALEjRLIUDgAAtIAAAA4A&#10;AAAAAAAAAAAAAAAAOgIAAGRycy9lMm9Eb2MueG1sUEsBAi0AFAAGAAgAAAAhAFyhR37aAAAAMQMA&#10;ABkAAAAAAAAAAAAAAAAAehAAAGRycy9fcmVscy9lMm9Eb2MueG1sLnJlbHNQSwECLQAUAAYACAAA&#10;ACEAuhxEG+AAAAALAQAADwAAAAAAAAAAAAAAAACLEQAAZHJzL2Rvd25yZXYueG1sUEsBAi0ACgAA&#10;AAAAAAAhAKlWu8xKAgAASgIAABQAAAAAAAAAAAAAAAAAmBIAAGRycy9tZWRpYS9pbWFnZTQucG5n&#10;UEsBAi0ACgAAAAAAAAAhAEY0k2dxAgAAcQIAABQAAAAAAAAAAAAAAAAAFBUAAGRycy9tZWRpYS9p&#10;bWFnZTMucG5nUEsBAi0ACgAAAAAAAAAhALhAUZhzAgAAcwIAABQAAAAAAAAAAAAAAAAAtxcAAGRy&#10;cy9tZWRpYS9pbWFnZTIucG5nUEsBAi0ACgAAAAAAAAAhADwZVEKYAgAAmAIAABQAAAAAAAAAAAAA&#10;AAAAXBoAAGRycy9tZWRpYS9pbWFnZTEucG5nUEsBAi0ACgAAAAAAAAAhAP5OCcuuAQAArgEAABQA&#10;AAAAAAAAAAAAAAAAJh0AAGRycy9tZWRpYS9pbWFnZTUucG5nUEsFBgAAAAAKAAoAhAIAAAYfAAAA&#10;AA==&#10;">
                <v:rect id="Rectangle 3" o:spid="_x0000_s1027" style="position:absolute;left:5223;top:2453;width:173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14cUA&#10;AADbAAAADwAAAGRycy9kb3ducmV2LnhtbESPQWvCQBCF70L/wzKFXsRs2oPY1FVCoFawF9NSPA7Z&#10;aRLMzobsauK/7xyE3mZ4b977Zr2dXKeuNITWs4HnJAVFXHnbcm3g++t9sQIVIrLFzjMZuFGA7eZh&#10;tsbM+pGPdC1jrSSEQ4YGmhj7TOtQNeQwJL4nFu3XDw6jrEOt7YCjhLtOv6TpUjtsWRoa7KloqDqX&#10;F2fgcFr2H+H8Wvlbnev8E3+K+X5nzNPjlL+BijTFf/P9em8FX2D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jXhxQAAANsAAAAPAAAAAAAAAAAAAAAAAJgCAABkcnMv&#10;ZG93bnJldi54bWxQSwUGAAAAAAQABAD1AAAAigMAAAAA&#10;" fillcolor="#3e3051" stroked="f">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203;top:2413;width:1739;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NtFbDAAAA2wAAAA8AAABkcnMvZG93bnJldi54bWxEj81qwzAQhO+FvoPYQm+NlFAS41gOTUKb&#10;HvP3AIu1tU2slSOpsfv2UaHQ4zAz3zDFarSduJEPrWMN04kCQVw503Kt4Xx6f8lAhIhssHNMGn4o&#10;wKp8fCgwN27gA92OsRYJwiFHDU2MfS5lqBqyGCauJ07el/MWY5K+lsbjkOC2kzOl5tJiy2mhwZ42&#10;DVWX47fVUJ0XKmPlL9v1+nQdPqa7a7bfaf38NL4tQUQa43/4r/1pNMxe4fdL+gGy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020VsMAAADbAAAADwAAAAAAAAAAAAAAAACf&#10;AgAAZHJzL2Rvd25yZXYueG1sUEsFBgAAAAAEAAQA9wAAAI8DAAAAAA==&#10;">
                  <v:imagedata r:id="rId12" o:title=""/>
                </v:shape>
                <v:rect id="Rectangle 5" o:spid="_x0000_s1029" style="position:absolute;left:1813;top:20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QwsUA&#10;AADbAAAADwAAAGRycy9kb3ducmV2LnhtbESPQWvCQBSE74L/YXmFXopuDFRs6kaCYCu0F7VIj4/s&#10;axKSfRt2VxP/fbdQ8DjMzDfMejOaTlzJ+caygsU8AUFcWt1wpeDrtJutQPiArLGzTApu5GGTTydr&#10;zLQd+EDXY6hEhLDPUEEdQp9J6cuaDPq57Ymj92OdwRClq6R2OES46WSaJEtpsOG4UGNP25rK9ngx&#10;Cj6+l/27b19Ke6sKWXziefu0f1Pq8WEsXkEEGsM9/N/eawXpM/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1DCxQAAANsAAAAPAAAAAAAAAAAAAAAAAJgCAABkcnMv&#10;ZG93bnJldi54bWxQSwUGAAAAAAQABAD1AAAAigMAAAAA&#10;" fillcolor="#3e3051" stroked="f">
                  <v:fill opacity="32896f"/>
                </v:rect>
                <v:shape id="Picture 6" o:spid="_x0000_s1030" type="#_x0000_t75" style="position:absolute;left:1793;top:166;width:1517;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NyY3FAAAA2wAAAA8AAABkcnMvZG93bnJldi54bWxEj0FrwkAUhO+F/oflFbzVTRRaiW6CWgqt&#10;0ENNKh4f2WcSkn0bsqvGf98VCj0OM/MNs8pG04kLDa6xrCCeRiCIS6sbrhQU+fvzAoTzyBo7y6Tg&#10;Rg6y9PFhhYm2V/6my95XIkDYJaig9r5PpHRlTQbd1PbEwTvZwaAPcqikHvAa4KaTsyh6kQYbDgs1&#10;9rStqWz3Z6NgV5y+bvlPmR/i46dZtAW/bc5zpSZP43oJwtPo/8N/7Q+tYPYK9y/hB8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cmNxQAAANsAAAAPAAAAAAAAAAAAAAAA&#10;AJ8CAABkcnMvZG93bnJldi54bWxQSwUGAAAAAAQABAD3AAAAkQMAAAAA&#10;">
                  <v:imagedata r:id="rId13" o:title=""/>
                </v:shape>
                <v:rect id="Rectangle 7" o:spid="_x0000_s1031" style="position:absolute;left:3592;top:20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4A&#10;AADbAAAADwAAAGRycy9kb3ducmV2LnhtbERPyQrCMBC9C/5DGMGLaKoH0WqUIriAXlwQj0MztsVm&#10;Upqo9e/NQfD4ePt82ZhSvKh2hWUFw0EEgji1uuBMweW87k9AOI+ssbRMCj7kYLlot+YYa/vmI71O&#10;PhMhhF2MCnLvq1hKl+Zk0A1sRRy4u60N+gDrTOoa3yHclHIURWNpsODQkGNFq5zSx+lpFOxv42rr&#10;HtPUfrJEJge8rnq7jVLdTpPMQHhq/F/8c++0glEYG76EH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1y+AAAA2wAAAA8AAAAAAAAAAAAAAAAAmAIAAGRycy9kb3ducmV2&#10;LnhtbFBLBQYAAAAABAAEAPUAAACDAwAAAAA=&#10;" fillcolor="#3e3051" stroked="f">
                  <v:fill opacity="32896f"/>
                </v:rect>
                <v:shape id="Picture 8" o:spid="_x0000_s1032" type="#_x0000_t75" style="position:absolute;left:3572;top:166;width:1517;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qj4fGAAAA2wAAAA8AAABkcnMvZG93bnJldi54bWxEj1tLAzEUhN8L/Q/hFHxrE6uIbJuWWi/4&#10;ovYKPh42p5vFzcm6Sbdrf70RhD4OM/MNM513rhItNaH0rOF6pEAQ596UXGjYbZ+H9yBCRDZYeSYN&#10;PxRgPuv3ppgZf+I1tZtYiAThkKEGG2OdSRlySw7DyNfEyTv4xmFMsimkafCU4K6SY6XupMOS04LF&#10;mpaW8q/N0WlYF++f7cf3i3p6OLu3g+WV2j8utL4adIsJiEhdvIT/269Gw80t/H1JP0D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uqPh8YAAADbAAAADwAAAAAAAAAAAAAA&#10;AACfAgAAZHJzL2Rvd25yZXYueG1sUEsFBgAAAAAEAAQA9wAAAJIDAAAAAA==&#10;">
                  <v:imagedata r:id="rId14" o:title=""/>
                </v:shape>
                <v:shape id="Picture 9" o:spid="_x0000_s1033" type="#_x0000_t75" style="position:absolute;left:3299;top:442;width:273;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d45jEAAAA2wAAAA8AAABkcnMvZG93bnJldi54bWxEj92KwjAUhO8F3yEcwRvRVBdFqlFUlBV2&#10;Rfy7PzTHtticlCba+vabhYW9HGbmG2a+bEwhXlS53LKC4SACQZxYnXOq4HrZ9acgnEfWWFgmBW9y&#10;sFy0W3OMta35RK+zT0WAsItRQeZ9GUvpkowMuoEtiYN3t5VBH2SVSl1hHeCmkKMomkiDOYeFDEva&#10;ZJQ8zk+jYCLrUbm6HG/rz2/sHbZfp+24WSvV7TSrGQhPjf8P/7X3WsHHGH6/h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d45jEAAAA2wAAAA8AAAAAAAAAAAAAAAAA&#10;nwIAAGRycy9kb3ducmV2LnhtbFBLBQYAAAAABAAEAPcAAACQAwAAAAA=&#10;">
                  <v:imagedata r:id="rId15" o:title=""/>
                </v:shape>
                <v:rect id="Rectangle 10" o:spid="_x0000_s1034" style="position:absolute;left:5337;top:20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YaMUA&#10;AADbAAAADwAAAGRycy9kb3ducmV2LnhtbESPQWvCQBSE74L/YXlCL2I2bSHUNKsEoW1AL41Senxk&#10;X5Ng9m3IbjX5926h4HGYmW+YbDuaTlxocK1lBY9RDIK4srrlWsHp+LZ6AeE8ssbOMimYyMF2M59l&#10;mGp75U+6lL4WAcIuRQWN930qpasaMugi2xMH78cOBn2QQy31gNcAN518iuNEGmw5LDTY066h6lz+&#10;GgX776T/cOd1Zac6l/kBv3bL4l2ph8WYv4LwNPp7+L9daAXPCfx9C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FhoxQAAANsAAAAPAAAAAAAAAAAAAAAAAJgCAABkcnMv&#10;ZG93bnJldi54bWxQSwUGAAAAAAQABAD1AAAAigMAAAAA&#10;" fillcolor="#3e3051" stroked="f">
                  <v:fill opacity="32896f"/>
                </v:rect>
                <v:shape id="Picture 11" o:spid="_x0000_s1035" type="#_x0000_t75" style="position:absolute;left:5317;top:166;width:1517;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zu5fBAAAA2wAAAA8AAABkcnMvZG93bnJldi54bWxET91qwjAUvh/sHcIZ7E5TN5StM8oYigVB&#10;0fUBDs2xrTYnXRJt9enNhbDLj+9/Ou9NIy7kfG1ZwWiYgCAurK65VJD/LgcfIHxA1thYJgVX8jCf&#10;PT9NMdW24x1d9qEUMYR9igqqENpUSl9UZNAPbUscuYN1BkOErpTaYRfDTSPfkmQiDdYcGyps6aei&#10;4rQ/GwVyzKP8b7Fd3TaH44p3hc7y9adSry/99xeIQH34Fz/cmVbwHsfGL/EH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zu5fBAAAA2wAAAA8AAAAAAAAAAAAAAAAAnwIA&#10;AGRycy9kb3ducmV2LnhtbFBLBQYAAAAABAAEAPcAAACNAwAAAAA=&#10;">
                  <v:imagedata r:id="rId16" o:title=""/>
                </v:shape>
                <v:shape id="Picture 12" o:spid="_x0000_s1036" type="#_x0000_t75" style="position:absolute;left:5078;top:423;width:273;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Q6Z3FAAAA2wAAAA8AAABkcnMvZG93bnJldi54bWxEj91qwkAUhO8LvsNyhN6UuqmitNFVtFgU&#10;VEr8uT9kj0lo9mzIbk18e1cQvBxm5htmMmtNKS5Uu8Kygo9eBII4tbrgTMHx8PP+CcJ5ZI2lZVJw&#10;JQezaedlgrG2DSd02ftMBAi7GBXk3lexlC7NyaDr2Yo4eGdbG/RB1pnUNTYBbkrZj6KRNFhwWMix&#10;ou+c0r/9v1Ewkk2/mh9+T4vVFt92y02yHLYLpV677XwMwlPrn+FHe60VDL7g/iX8AD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UOmdxQAAANsAAAAPAAAAAAAAAAAAAAAA&#10;AJ8CAABkcnMvZG93bnJldi54bWxQSwUGAAAAAAQABAD3AAAAkQMAAAAA&#10;">
                  <v:imagedata r:id="rId15" o:title=""/>
                </v:shape>
                <v:rect id="Rectangle 13" o:spid="_x0000_s1037" style="position:absolute;left:7070;top:20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tFsUA&#10;AADbAAAADwAAAGRycy9kb3ducmV2LnhtbESPQWvCQBSE74L/YXmFXopuDEVs6kaCYCu0F7VIj4/s&#10;axKSfRt2VxP/fbdQ8DjMzDfMejOaTlzJ+caygsU8AUFcWt1wpeDrtJutQPiArLGzTApu5GGTTydr&#10;zLQd+EDXY6hEhLDPUEEdQp9J6cuaDPq57Ymj92OdwRClq6R2OES46WSaJEtpsOG4UGNP25rK9ngx&#10;Cj6+l/27b19Ke6sKWXziefu0f1Pq8WEsXkEEGsM9/N/eawXPK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S0WxQAAANsAAAAPAAAAAAAAAAAAAAAAAJgCAABkcnMv&#10;ZG93bnJldi54bWxQSwUGAAAAAAQABAD1AAAAigMAAAAA&#10;" fillcolor="#3e3051" stroked="f">
                  <v:fill opacity="32896f"/>
                </v:rect>
                <v:shape id="Picture 14" o:spid="_x0000_s1038" type="#_x0000_t75" style="position:absolute;left:7050;top:166;width:1517;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pKi7FAAAA2wAAAA8AAABkcnMvZG93bnJldi54bWxEj0FrwkAUhO+F/oflFbzVTWopEt0EtQit&#10;0ENNKh4f2WcSkn0bsqvGf98VCj0OM/MNs8xG04kLDa6xrCCeRiCIS6sbrhQU+fZ5DsJ5ZI2dZVJw&#10;IwdZ+viwxETbK3/TZe8rESDsElRQe98nUrqyJoNuanvi4J3sYNAHOVRSD3gNcNPJlyh6kwYbDgs1&#10;9rSpqWz3Z6NgV5y+bvlPmR/i46eZtwW/r88zpSZP42oBwtPo/8N/7Q+t4HUG9y/hB8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6SouxQAAANsAAAAPAAAAAAAAAAAAAAAA&#10;AJ8CAABkcnMvZG93bnJldi54bWxQSwUGAAAAAAQABAD3AAAAkQMAAAAA&#10;">
                  <v:imagedata r:id="rId13" o:title=""/>
                </v:shape>
                <v:shape id="Picture 15" o:spid="_x0000_s1039" type="#_x0000_t75" style="position:absolute;left:6823;top:442;width:273;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XNX7EAAAA2wAAAA8AAABkcnMvZG93bnJldi54bWxEj92KwjAUhO8F3yEcwRvRVHFFqlFUlBV2&#10;Rfy7PzTHtticlCba7tubhYW9HGbmG2a+bEwhXlS53LKC4SACQZxYnXOq4HrZ9acgnEfWWFgmBT/k&#10;YLlot+YYa1vziV5nn4oAYRejgsz7MpbSJRkZdANbEgfvbiuDPsgqlbrCOsBNIUdRNJEGcw4LGZa0&#10;ySh5nJ9GwUTWo3J1Od7Wn9/YO2y/TtuPZq1Ut9OsZiA8Nf4//NfeawXjMfx+CT9AL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XNX7EAAAA2wAAAA8AAAAAAAAAAAAAAAAA&#10;nwIAAGRycy9kb3ducmV2LnhtbFBLBQYAAAAABAAEAPcAAACQAwAAAAA=&#10;">
                  <v:imagedata r:id="rId15" o:title=""/>
                </v:shape>
                <v:rect id="Rectangle 16" o:spid="_x0000_s1040" style="position:absolute;left:8829;top:20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1YsQA&#10;AADbAAAADwAAAGRycy9kb3ducmV2LnhtbESPS4vCQBCE78L+h6EXvIhOFFc0OkoQfMB68YF4bDJt&#10;Esz0hMyo8d/vLAgei6r6ipotGlOKB9WusKyg34tAEKdWF5wpOB1X3TEI55E1lpZJwYscLOZfrRnG&#10;2j55T4+Dz0SAsItRQe59FUvp0pwMup6tiIN3tbVBH2SdSV3jM8BNKQdRNJIGCw4LOVa0zCm9He5G&#10;we9lVG3cbZLaV5bIZIfnZWe7Vqr93SRTEJ4a/wm/21utYPgD/1/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0tWLEAAAA2wAAAA8AAAAAAAAAAAAAAAAAmAIAAGRycy9k&#10;b3ducmV2LnhtbFBLBQYAAAAABAAEAPUAAACJAwAAAAA=&#10;" fillcolor="#3e3051" stroked="f">
                  <v:fill opacity="32896f"/>
                </v:rect>
                <v:shape id="Picture 17" o:spid="_x0000_s1041" type="#_x0000_t75" style="position:absolute;left:8809;top:166;width:1517;height: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eibbGAAAA2wAAAA8AAABkcnMvZG93bnJldi54bWxEj09rwkAUxO9Cv8PyCr3pJq2IRFfpHwq1&#10;4KEmlR4f2WcSkn0bsmtMvn1XEDwOM/MbZr0dTCN66lxlWUE8i0AQ51ZXXCjI0s/pEoTzyBoby6Rg&#10;JAfbzcNkjYm2F/6h/uALESDsElRQet8mUrq8JINuZlvi4J1sZ9AH2RVSd3gJcNPI5yhaSIMVh4US&#10;W3ovKa8PZ6PgOzvtx/Q3T4/x384s64w/3s4vSj09Dq8rEJ4Gfw/f2l9awXwB1y/hB8j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56JtsYAAADbAAAADwAAAAAAAAAAAAAA&#10;AACfAgAAZHJzL2Rvd25yZXYueG1sUEsFBgAAAAAEAAQA9wAAAJIDAAAAAA==&#10;">
                  <v:imagedata r:id="rId13" o:title=""/>
                </v:shape>
                <v:shape id="Picture 18" o:spid="_x0000_s1042" type="#_x0000_t75" style="position:absolute;left:8556;top:442;width:273;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FqwnFAAAA2wAAAA8AAABkcnMvZG93bnJldi54bWxEj91qwkAUhO8LvsNyhN6UuqmoLdFVtFgU&#10;VEr8uT9kj0lo9mzIbk18e1cQvBxm5htmMmtNKS5Uu8Kygo9eBII4tbrgTMHx8PP+BcJ5ZI2lZVJw&#10;JQezaedlgrG2DSd02ftMBAi7GBXk3lexlC7NyaDr2Yo4eGdbG/RB1pnUNTYBbkrZj6KRNFhwWMix&#10;ou+c0r/9v1Ewkk2/mh9+T4vVFt92y02yHLYLpV677XwMwlPrn+FHe60VDD7h/iX8AD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hasJxQAAANsAAAAPAAAAAAAAAAAAAAAA&#10;AJ8CAABkcnMvZG93bnJldi54bWxQSwUGAAAAAAQABAD3AAAAkQMAAAAA&#10;">
                  <v:imagedata r:id="rId15" o:title=""/>
                </v:shape>
                <v:shape id="AutoShape 19" o:spid="_x0000_s1043" style="position:absolute;left:2543;top:802;width:6995;height:1992;visibility:visible;mso-wrap-style:square;v-text-anchor:top" coordsize="6995,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f0MEA&#10;AADbAAAADwAAAGRycy9kb3ducmV2LnhtbERPy2qDQBTdF/oPwy1kU5KxTcnDZAxSCITuasz+4tyo&#10;1bkjzkTN32cWgS4P570/TKYVA/WutqzgYxGBIC6srrlUkJ+P8w0I55E1tpZJwZ0cHJLXlz3G2o78&#10;S0PmSxFC2MWooPK+i6V0RUUG3cJ2xIG72t6gD7Avpe5xDOGmlZ9RtJIGaw4NFXb0XVHRZDej4L1b&#10;n/N0e00v9NMsb3nW+unvqNTsbUp3IDxN/l/8dJ+0gq8wNnwJP0A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939DBAAAA2wAAAA8AAAAAAAAAAAAAAAAAmAIAAGRycy9kb3du&#10;cmV2LnhtbFBLBQYAAAAABAAEAPUAAACGAwAAAAA=&#10;" path="m6995,r,1992m2660,1992l,1992e" filled="f">
                  <v:path arrowok="t" o:connecttype="custom" o:connectlocs="6995,802;6995,2794;2660,2794;0,2794" o:connectangles="0,0,0,0"/>
                </v:shape>
                <v:shape id="AutoShape 20" o:spid="_x0000_s1044" style="position:absolute;left:2483;top:961;width:7065;height:1894;visibility:visible;mso-wrap-style:square;v-text-anchor:top" coordsize="7065,1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fKgMIA&#10;AADbAAAADwAAAGRycy9kb3ducmV2LnhtbESPT4vCMBTE74LfITxhb2vq6opWo7iyC54U/4DXR/Ns&#10;i81LSVLtfnsjCB6HmfkNM1+2phI3cr60rGDQT0AQZ1aXnCs4Hf8+JyB8QNZYWSYF/+Rhueh25phq&#10;e+c93Q4hFxHCPkUFRQh1KqXPCjLo+7Ymjt7FOoMhSpdL7fAe4aaSX0kylgZLjgsF1rQuKLseGqPg&#10;hxv3bRo33vwO3XmXUXNut1ulPnrtagYiUBve4Vd7oxWMpv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qAwgAAANsAAAAPAAAAAAAAAAAAAAAAAJgCAABkcnMvZG93&#10;bnJldi54bWxQSwUGAAAAAAQABAD1AAAAhwMAAAAA&#10;" path="m120,120l105,90,60,,,120r50,l49,1833r,6l53,1843r12,l69,1839,70,120r50,xm7065,1828r-4,-5l4687,1824r,-50l4567,1834r120,60l4687,1844r2374,-1l7065,1839r,-11xe" fillcolor="black" stroked="f">
                  <v:path arrowok="t" o:connecttype="custom" o:connectlocs="120,1081;105,1051;60,961;0,1081;50,1081;49,2794;49,2800;53,2804;65,2804;69,2800;70,1081;120,1081;7065,2789;7061,2784;4687,2785;4687,2735;4567,2795;4687,2855;4687,2805;7061,2804;7065,2800;7065,2789" o:connectangles="0,0,0,0,0,0,0,0,0,0,0,0,0,0,0,0,0,0,0,0,0,0"/>
                </v:shape>
                <v:shapetype id="_x0000_t202" coordsize="21600,21600" o:spt="202" path="m,l,21600r21600,l21600,xe">
                  <v:stroke joinstyle="miter"/>
                  <v:path gradientshapeok="t" o:connecttype="rect"/>
                </v:shapetype>
                <v:shape id="Text Box 21" o:spid="_x0000_s1045" type="#_x0000_t202" style="position:absolute;left:5203;top:2413;width:173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U0r8A&#10;AADbAAAADwAAAGRycy9kb3ducmV2LnhtbERPTYvCMBC9C/6HMII3TV1Q1q5RRFZRQdC67Hm2GZti&#10;MylN1PrvzWHB4+N9zxatrcSdGl86VjAaJiCIc6dLLhT8nNeDTxA+IGusHJOCJ3lYzLudGabaPfhE&#10;9ywUIoawT1GBCaFOpfS5IYt+6GriyF1cYzFE2BRSN/iI4baSH0kykRZLjg0Ga1oZyq/ZzSr4PuAo&#10;/0XKDuPN3+54Mzg5TvdK9Xvt8gtEoDa8xf/urVYwjuvjl/g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6dTSvwAAANsAAAAPAAAAAAAAAAAAAAAAAJgCAABkcnMvZG93bnJl&#10;di54bWxQSwUGAAAAAAQABAD1AAAAhAM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4"/>
                          <w:ind w:left="216"/>
                          <w:rPr>
                            <w:sz w:val="24"/>
                          </w:rPr>
                        </w:pPr>
                        <w:r>
                          <w:rPr>
                            <w:sz w:val="24"/>
                          </w:rPr>
                          <w:t>Umpan Balik</w:t>
                        </w:r>
                      </w:p>
                    </w:txbxContent>
                  </v:textbox>
                </v:shape>
                <v:shape id="Text Box 22" o:spid="_x0000_s1046" type="#_x0000_t202" style="position:absolute;left:8809;top:16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xScMA&#10;AADbAAAADwAAAGRycy9kb3ducmV2LnhtbESPQWvCQBSE7wX/w/KE3uomgmJTV5FSiwqCTUvPz+wz&#10;G8y+DdlV4793BcHjMDPfMNN5Z2txptZXjhWkgwQEceF0xaWCv9/l2wSED8gaa8ek4Eoe5rPeyxQz&#10;7S78Q+c8lCJC2GeowITQZFL6wpBFP3ANcfQOrrUYomxLqVu8RLit5TBJxtJixXHBYEOfhopjfrIK&#10;vraYFv9I+Xb0vV/vTgbHu/eNUq/9bvEBIlAXnuFHe6UVjFK4f4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VxScMAAADbAAAADwAAAAAAAAAAAAAAAACYAgAAZHJzL2Rv&#10;d25yZXYueG1sUEsFBgAAAAAEAAQA9QAAAIgDA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5"/>
                          <w:ind w:left="502" w:right="501"/>
                          <w:jc w:val="center"/>
                          <w:rPr>
                            <w:sz w:val="24"/>
                          </w:rPr>
                        </w:pPr>
                        <w:r>
                          <w:rPr>
                            <w:sz w:val="24"/>
                          </w:rPr>
                          <w:t>Efek</w:t>
                        </w:r>
                      </w:p>
                    </w:txbxContent>
                  </v:textbox>
                </v:shape>
                <v:shape id="Text Box 23" o:spid="_x0000_s1047" type="#_x0000_t202" style="position:absolute;left:7050;top:16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vPsQA&#10;AADbAAAADwAAAGRycy9kb3ducmV2LnhtbESPQWvCQBSE7wX/w/KE3pqNglKjmyCipRUEG0vPz+xr&#10;NjT7NmRXTf99Vyj0OMzMN8yqGGwrrtT7xrGCSZKCIK6cbrhW8HHaPT2D8AFZY+uYFPyQhyIfPaww&#10;0+7G73QtQy0ihH2GCkwIXSalrwxZ9InriKP35XqLIcq+lrrHW4TbVk7TdC4tNhwXDHa0MVR9lxer&#10;YHvASfWJVB5mL+e348Xg/LjYK/U4HtZLEIGG8B/+a79qBbMp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37z7EAAAA2wAAAA8AAAAAAAAAAAAAAAAAmAIAAGRycy9k&#10;b3ducmV2LnhtbFBLBQYAAAAABAAEAPUAAACJAw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5"/>
                          <w:ind w:left="297"/>
                          <w:rPr>
                            <w:sz w:val="24"/>
                          </w:rPr>
                        </w:pPr>
                        <w:r>
                          <w:rPr>
                            <w:sz w:val="24"/>
                          </w:rPr>
                          <w:t>Penerima</w:t>
                        </w:r>
                      </w:p>
                    </w:txbxContent>
                  </v:textbox>
                </v:shape>
                <v:shape id="Text Box 24" o:spid="_x0000_s1048" type="#_x0000_t202" style="position:absolute;left:5317;top:16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KpcQA&#10;AADbAAAADwAAAGRycy9kb3ducmV2LnhtbESPQWvCQBSE7wX/w/KE3upGi9JG11CKLVYQbCqen9ln&#10;Nph9G7JrjP/eLRR6HGbmG2aR9bYWHbW+cqxgPEpAEBdOV1wq2P98PL2A8AFZY+2YFNzIQ7YcPCww&#10;1e7K39TloRQRwj5FBSaEJpXSF4Ys+pFriKN3cq3FEGVbSt3iNcJtLSdJMpMWK44LBht6N1Sc84tV&#10;sNriuDgg5dvp5/FrdzE4271ulHoc9m9zEIH68B/+a6+1gukz/H6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SqXEAAAA2wAAAA8AAAAAAAAAAAAAAAAAmAIAAGRycy9k&#10;b3ducmV2LnhtbFBLBQYAAAAABAAEAPUAAACJAw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5"/>
                          <w:ind w:left="443"/>
                          <w:rPr>
                            <w:sz w:val="24"/>
                          </w:rPr>
                        </w:pPr>
                        <w:r>
                          <w:rPr>
                            <w:sz w:val="24"/>
                          </w:rPr>
                          <w:t>Media</w:t>
                        </w:r>
                      </w:p>
                    </w:txbxContent>
                  </v:textbox>
                </v:shape>
                <v:shape id="Text Box 25" o:spid="_x0000_s1049" type="#_x0000_t202" style="position:absolute;left:3572;top:16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0cQA&#10;AADbAAAADwAAAGRycy9kb3ducmV2LnhtbESPQWvCQBSE7wX/w/KE3upGqdJG11CKLVYQbCqen9ln&#10;Nph9G7JrjP/eLRR6HGbmG2aR9bYWHbW+cqxgPEpAEBdOV1wq2P98PL2A8AFZY+2YFNzIQ7YcPCww&#10;1e7K39TloRQRwj5FBSaEJpXSF4Ys+pFriKN3cq3FEGVbSt3iNcJtLSdJMpMWK44LBht6N1Sc84tV&#10;sNriuDgg5dvp5/FrdzE4271ulHoc9m9zEIH68B/+a6+1gukz/H6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S0tHEAAAA2wAAAA8AAAAAAAAAAAAAAAAAmAIAAGRycy9k&#10;b3ducmV2LnhtbFBLBQYAAAAABAAEAPUAAACJAw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5"/>
                          <w:ind w:left="470"/>
                          <w:rPr>
                            <w:sz w:val="24"/>
                          </w:rPr>
                        </w:pPr>
                        <w:r>
                          <w:rPr>
                            <w:sz w:val="24"/>
                          </w:rPr>
                          <w:t>Pesan</w:t>
                        </w:r>
                      </w:p>
                    </w:txbxContent>
                  </v:textbox>
                </v:shape>
                <v:shape id="Text Box 26" o:spid="_x0000_s1050" type="#_x0000_t202" style="position:absolute;left:1793;top:166;width:1517;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3SsMA&#10;AADbAAAADwAAAGRycy9kb3ducmV2LnhtbESPQWvCQBSE7wX/w/KE3upGIVKjq0ippS0IGsXzM/vM&#10;BrNvQ3bV+O/dQsHjMDPfMLNFZ2txpdZXjhUMBwkI4sLpiksF+93q7R2ED8gaa8ek4E4eFvPeywwz&#10;7W68pWseShEh7DNUYEJoMil9YciiH7iGOHon11oMUbal1C3eItzWcpQkY2mx4rhgsKEPQ8U5v1gF&#10;n2scFgekfJ1+HX82F4PjzeRXqdd+t5yCCNSFZ/i//a0VpCn8fY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53SsMAAADbAAAADwAAAAAAAAAAAAAAAACYAgAAZHJzL2Rv&#10;d25yZXYueG1sUEsFBgAAAAAEAAQA9QAAAIgDAAAAAA==&#10;" fillcolor="#82a0d7 [2168]" strokecolor="#4472c4 [3208]" strokeweight=".5pt">
                  <v:fill color2="#678ccf [2616]" rotate="t" colors="0 #a8b7df;.5 #9aabd9;1 #879ed7" focus="100%" type="gradient">
                    <o:fill v:ext="view" type="gradientUnscaled"/>
                  </v:fill>
                  <v:textbox inset="0,0,0,0">
                    <w:txbxContent>
                      <w:p w:rsidR="00DF05D8" w:rsidRDefault="00DF05D8" w:rsidP="00DF05D8">
                        <w:pPr>
                          <w:spacing w:before="75"/>
                          <w:ind w:left="374"/>
                          <w:rPr>
                            <w:sz w:val="24"/>
                          </w:rPr>
                        </w:pPr>
                        <w:r>
                          <w:rPr>
                            <w:sz w:val="24"/>
                          </w:rPr>
                          <w:t>Sumber</w:t>
                        </w:r>
                      </w:p>
                    </w:txbxContent>
                  </v:textbox>
                </v:shape>
                <w10:wrap type="topAndBottom" anchorx="page"/>
              </v:group>
            </w:pict>
          </mc:Fallback>
        </mc:AlternateContent>
      </w:r>
    </w:p>
    <w:p w:rsidR="00DF05D8" w:rsidRPr="00E132EA" w:rsidRDefault="00DF05D8" w:rsidP="00DF05D8">
      <w:pPr>
        <w:widowControl w:val="0"/>
        <w:autoSpaceDE w:val="0"/>
        <w:autoSpaceDN w:val="0"/>
        <w:spacing w:before="6" w:after="0" w:line="240" w:lineRule="auto"/>
        <w:rPr>
          <w:rFonts w:ascii="Times New Roman" w:eastAsia="Times New Roman" w:hAnsi="Times New Roman" w:cs="Times New Roman"/>
          <w:b/>
          <w:sz w:val="24"/>
          <w:szCs w:val="24"/>
          <w:lang w:val="id"/>
        </w:rPr>
      </w:pPr>
    </w:p>
    <w:p w:rsidR="00DF05D8" w:rsidRDefault="00DF05D8" w:rsidP="00DF05D8">
      <w:pPr>
        <w:widowControl w:val="0"/>
        <w:autoSpaceDE w:val="0"/>
        <w:autoSpaceDN w:val="0"/>
        <w:spacing w:after="0" w:line="240" w:lineRule="auto"/>
        <w:ind w:left="1088" w:right="743"/>
        <w:jc w:val="center"/>
        <w:rPr>
          <w:rFonts w:ascii="Times New Roman" w:eastAsia="Times New Roman" w:hAnsi="Times New Roman" w:cs="Times New Roman"/>
          <w:i/>
          <w:sz w:val="24"/>
          <w:lang w:val="id"/>
        </w:rPr>
      </w:pPr>
      <w:r w:rsidRPr="00E132EA">
        <w:rPr>
          <w:rFonts w:ascii="Times New Roman" w:eastAsia="Times New Roman" w:hAnsi="Times New Roman" w:cs="Times New Roman"/>
          <w:i/>
          <w:sz w:val="24"/>
          <w:lang w:val="id"/>
        </w:rPr>
        <w:t>Sumber: Joseph devito</w:t>
      </w:r>
      <w:r w:rsidRPr="00E132EA">
        <w:rPr>
          <w:rFonts w:ascii="Times New Roman" w:eastAsia="Times New Roman" w:hAnsi="Times New Roman" w:cs="Times New Roman"/>
          <w:i/>
          <w:spacing w:val="-6"/>
          <w:sz w:val="24"/>
          <w:lang w:val="id"/>
        </w:rPr>
        <w:t xml:space="preserve"> </w:t>
      </w:r>
      <w:r w:rsidRPr="00E132EA">
        <w:rPr>
          <w:rFonts w:ascii="Times New Roman" w:eastAsia="Times New Roman" w:hAnsi="Times New Roman" w:cs="Times New Roman"/>
          <w:i/>
          <w:sz w:val="24"/>
          <w:lang w:val="id"/>
        </w:rPr>
        <w:t>(1997)</w:t>
      </w:r>
    </w:p>
    <w:p w:rsidR="00DF05D8" w:rsidRDefault="00DF05D8" w:rsidP="00DF05D8">
      <w:pPr>
        <w:spacing w:line="480" w:lineRule="auto"/>
        <w:rPr>
          <w:rFonts w:ascii="Times New Roman" w:eastAsia="Times New Roman" w:hAnsi="Times New Roman" w:cs="Times New Roman"/>
          <w:iCs/>
          <w:sz w:val="24"/>
          <w:lang w:val="id"/>
        </w:rPr>
      </w:pPr>
    </w:p>
    <w:p w:rsidR="00DF05D8" w:rsidRPr="007A52EE" w:rsidRDefault="00DF05D8" w:rsidP="00DF05D8">
      <w:pPr>
        <w:spacing w:line="480" w:lineRule="auto"/>
        <w:rPr>
          <w:rFonts w:ascii="Times New Roman" w:hAnsi="Times New Roman" w:cs="Times New Roman"/>
          <w:b/>
          <w:bCs/>
          <w:sz w:val="24"/>
          <w:szCs w:val="24"/>
          <w:lang w:val="id"/>
        </w:rPr>
      </w:pPr>
      <w:r w:rsidRPr="007A52EE">
        <w:rPr>
          <w:rFonts w:ascii="Times New Roman" w:eastAsia="Times New Roman" w:hAnsi="Times New Roman" w:cs="Times New Roman"/>
          <w:b/>
          <w:bCs/>
          <w:iCs/>
          <w:sz w:val="24"/>
          <w:lang w:val="id"/>
        </w:rPr>
        <w:t xml:space="preserve">C. </w:t>
      </w:r>
      <w:r w:rsidRPr="007A52EE">
        <w:rPr>
          <w:rFonts w:ascii="Times New Roman" w:hAnsi="Times New Roman" w:cs="Times New Roman"/>
          <w:b/>
          <w:bCs/>
          <w:sz w:val="24"/>
          <w:szCs w:val="24"/>
          <w:lang w:val="id"/>
        </w:rPr>
        <w:t>Prinsip-Prinsip Komunikasi</w:t>
      </w:r>
    </w:p>
    <w:p w:rsidR="00DF05D8" w:rsidRDefault="00DF05D8" w:rsidP="00DF05D8">
      <w:pPr>
        <w:spacing w:line="480" w:lineRule="auto"/>
        <w:jc w:val="both"/>
        <w:rPr>
          <w:rFonts w:ascii="Times New Roman" w:hAnsi="Times New Roman" w:cs="Times New Roman"/>
          <w:sz w:val="24"/>
          <w:szCs w:val="24"/>
          <w:lang w:val="en-US"/>
        </w:rPr>
      </w:pPr>
      <w:r w:rsidRPr="007A52EE">
        <w:rPr>
          <w:rFonts w:ascii="Times New Roman" w:hAnsi="Times New Roman" w:cs="Times New Roman"/>
          <w:b/>
          <w:bCs/>
          <w:sz w:val="24"/>
          <w:szCs w:val="24"/>
          <w:lang w:val="id"/>
        </w:rPr>
        <w:tab/>
      </w:r>
      <w:r w:rsidRPr="007A52EE">
        <w:rPr>
          <w:rFonts w:ascii="Times New Roman" w:hAnsi="Times New Roman" w:cs="Times New Roman"/>
          <w:sz w:val="24"/>
          <w:szCs w:val="24"/>
          <w:lang w:val="id"/>
        </w:rPr>
        <w:t xml:space="preserve">Prinsip merupakan dasar atau asas berpikir, maka dari itu prinsip komunikasi berarti dasar atau asas pikiran untuk membahas komunikasi. </w:t>
      </w:r>
      <w:r>
        <w:rPr>
          <w:rFonts w:ascii="Times New Roman" w:hAnsi="Times New Roman" w:cs="Times New Roman"/>
          <w:sz w:val="24"/>
          <w:szCs w:val="24"/>
          <w:lang w:val="en-US"/>
        </w:rPr>
        <w:t>Seperti fungsi dan definisi komunikasi, prinsip-prinsip komunikasi juga diuraikan dengan berbagai pendapat oleh pakar komunikasi. Para pakar komunikasi berbeda-beda dalam menggunakan istilah untuk menjabarkan tentang prinsip-prinsip komunikasi. Berikut ini adalah prinsip-prinsip komunikasi yang di jabarkan oleh Prof. Deddy Mulyana dalam (Ilmu Komunikasi, Suatu pengantar.2005) yaitu :</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Komunikasi Adalah Proses Simbolik </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Lambang atau simbol adalah sesuatu yang digunakan untuk menunjuk sesuatu lainya berdasarkan kesepakatan sekelompok orang. Lambang meliputi kata-kata (pesan verbal) perilaku non verbal, dan objek yang maknanya </w:t>
      </w:r>
      <w:r>
        <w:rPr>
          <w:rFonts w:ascii="Times New Roman" w:hAnsi="Times New Roman" w:cs="Times New Roman"/>
          <w:sz w:val="24"/>
          <w:szCs w:val="24"/>
          <w:lang w:val="en-US"/>
        </w:rPr>
        <w:lastRenderedPageBreak/>
        <w:t>disepakati bersama. Kemampuan manusia menggunakan lambang verbal memungkinkan perkembangan bahasa. Kemampuan manusia menggunakan lambang verbal memungkinakan perkembangan bahasa. Kemampuan manusia menggunakan lambang, baik dalam penyandian ataupun penyandian-balik, manusia dapat berbagi pengalaman dan pengetahuan.</w:t>
      </w:r>
    </w:p>
    <w:p w:rsidR="00DF05D8" w:rsidRDefault="00DF05D8" w:rsidP="00DF05D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Lambang memiliki beberapa sifat sebagai berikut :</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 Lambangbersifat sembarang, manasuka atau sewenang-wenang.</w:t>
      </w:r>
    </w:p>
    <w:p w:rsidR="00DF05D8" w:rsidRDefault="00DF05D8" w:rsidP="00DF05D8">
      <w:pPr>
        <w:spacing w:line="480" w:lineRule="auto"/>
        <w:ind w:left="960"/>
        <w:jc w:val="both"/>
        <w:rPr>
          <w:rFonts w:ascii="Times New Roman" w:hAnsi="Times New Roman" w:cs="Times New Roman"/>
          <w:sz w:val="24"/>
          <w:szCs w:val="24"/>
          <w:lang w:val="en-US"/>
        </w:rPr>
      </w:pPr>
      <w:r>
        <w:rPr>
          <w:rFonts w:ascii="Times New Roman" w:hAnsi="Times New Roman" w:cs="Times New Roman"/>
          <w:sz w:val="24"/>
          <w:szCs w:val="24"/>
          <w:lang w:val="en-US"/>
        </w:rPr>
        <w:t>Lambang hadir dimana-mana dan tidak henti-hentinya menerpa kita. Alam tidak memeberikan penjelasan kepada kita mengapa manusia menggukan lambang-lambang tertentu untuk merujuk pada hal-hal tertentu, baik yang konkrit maupun yang abstrak. Apa saja dapat dijadikan lambang, bergantung kepada kesepakatan bersama, kata-kata (lisan atau tulisan) isyarat anggota tubuh, dandanan dan penampilan bersifat fisik, makanan dan cara makan, tempat tinggal, jabatan, pekerjaan, olahraga, hobi, peristiwa, hewan, tumbuhan, artefak (alat), angka, bunyi, waktu, dan sebagainya.</w:t>
      </w:r>
    </w:p>
    <w:p w:rsidR="00DF05D8" w:rsidRDefault="00DF05D8" w:rsidP="00DF05D8">
      <w:pPr>
        <w:spacing w:line="276" w:lineRule="auto"/>
        <w:ind w:left="9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Lambang pada dasarnya tidak mempunyai makna, kitalah yang </w:t>
      </w:r>
    </w:p>
    <w:p w:rsidR="00DF05D8" w:rsidRDefault="00DF05D8" w:rsidP="00DF05D8">
      <w:pPr>
        <w:spacing w:line="480" w:lineRule="auto"/>
        <w:ind w:left="9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memberi makna pada lambang.</w:t>
      </w:r>
    </w:p>
    <w:p w:rsidR="00DF05D8" w:rsidRDefault="00DF05D8" w:rsidP="00DF05D8">
      <w:p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Makna sebenarnya ada dalam kepala kita dalam pikiran kita, bukan terletak pada lambang itu sendiri. Bila ada orang yang mengatakan bahwa kata-kata mempunyai makna, maka yang ia maksudkan sebenarnya adalah bahwa kata-kata itu mendorong orang untuk </w:t>
      </w:r>
      <w:r>
        <w:rPr>
          <w:rFonts w:ascii="Times New Roman" w:hAnsi="Times New Roman" w:cs="Times New Roman"/>
          <w:sz w:val="24"/>
          <w:szCs w:val="24"/>
          <w:lang w:val="en-US"/>
        </w:rPr>
        <w:lastRenderedPageBreak/>
        <w:t>memberi makna (yang telah disetujui bersama) terhadap kata-kata itu. Komunikasi telah terjadi bila penafsiran itu disengaja atau tidak.</w:t>
      </w:r>
    </w:p>
    <w:p w:rsidR="00DF05D8" w:rsidRDefault="00DF05D8" w:rsidP="00DF05D8">
      <w:pPr>
        <w:spacing w:line="480" w:lineRule="auto"/>
        <w:ind w:left="960"/>
        <w:jc w:val="both"/>
        <w:rPr>
          <w:rFonts w:ascii="Times New Roman" w:hAnsi="Times New Roman" w:cs="Times New Roman"/>
          <w:sz w:val="24"/>
          <w:szCs w:val="24"/>
          <w:lang w:val="en-US"/>
        </w:rPr>
      </w:pPr>
      <w:r>
        <w:rPr>
          <w:rFonts w:ascii="Times New Roman" w:hAnsi="Times New Roman" w:cs="Times New Roman"/>
          <w:sz w:val="24"/>
          <w:szCs w:val="24"/>
          <w:lang w:val="en-US"/>
        </w:rPr>
        <w:t>c. Lambang itu banyak variasinya</w:t>
      </w:r>
    </w:p>
    <w:p w:rsidR="00DF05D8" w:rsidRDefault="00DF05D8" w:rsidP="00DF05D8">
      <w:p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Lambang itu bervariasi dari satu budaya ke budaya lain, satu tempat ke tempat lain, dari satu konteks waktu ke konteks yang lain. Kita hanya memerlukan kesepakatan mengenai suatu lambang. Begitu juga makna yang diberikan kepada suatu lambang juga sangat bervariasi meskipun bisa berubah seiring bergantinya zaman.</w:t>
      </w:r>
    </w:p>
    <w:p w:rsidR="00DF05D8" w:rsidRDefault="00DF05D8" w:rsidP="00DF05D8">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 Setiap Perilaku Mempunyai Potensi Komunikasi</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Tidak berarti bahwa semua perilaku adalah komunikasi, namun komunikasi terjadi bila seseorang memberi makna pada perilaku orang lain atau perilakunya sendiri.</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t>Setiap perilaku seseorang punya potensi untuk ditafsirkan. Ketika seseorang tersenyum, cemberut, berdiam diri, ketika seseorang mengundurkan diri dari komunikasi kemudian menyendiri sebenarnya seseorang tersebut mengkomunikasikan banyak pesan. Orang lain akan menafsirkan tersenyum berarti gemmbira, cemberut ditafsirkan ngambek, diam ditafsirkan malu, segan, atau ragu-ragy atau tidak setuju atau bahkan ditafsirkan marah.</w:t>
      </w:r>
    </w:p>
    <w:p w:rsidR="00DF05D8" w:rsidRDefault="00DF05D8" w:rsidP="00DF05D8">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 Komunikasi Memiliki Dimensi Isi Dan Dimensi Hubungan</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Dimensi isi sandi secara verbal, sedangkan dimensi hubungan disandi secara nonverbal. Dimensi isi menunjukan muatan (isi) komunikasi, yaitu apa yang </w:t>
      </w:r>
      <w:r>
        <w:rPr>
          <w:rFonts w:ascii="Times New Roman" w:hAnsi="Times New Roman" w:cs="Times New Roman"/>
          <w:sz w:val="24"/>
          <w:szCs w:val="24"/>
          <w:lang w:val="en-US"/>
        </w:rPr>
        <w:lastRenderedPageBreak/>
        <w:t xml:space="preserve">dikatakan, sedangkan dimensi hubungan menunjukan bagaimana cara mengatakan, bagaimana cara mengatakan mengisyaratkan, bagaimana hubungan peserta komunikasi dan menunjukan bagaimana pesan itu ditafsirkan. Dalam dimensi isi, komunikasi akan menemukan bentuknya secara lebih baik apabila menggunakan bahasa sebagai alat penyampai pesan. Penggunaan bahasa secara efektif, bahsa yang digunakan, siapa yang menjadi sasaran adalah perwujudan dari komunikasi sebagai proses budaya. Selanjutnya dalam dimensi isi juga dinyatakan bahwa sistem pengetahuan berperan sangat penting. Pengetahuan merupakan substansi yang tidak terlepas dari isi komunikasi. </w:t>
      </w:r>
    </w:p>
    <w:p w:rsidR="00DF05D8" w:rsidRDefault="00DF05D8" w:rsidP="00DF05D8">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4. Komunikasi Berlangsung Dalam Berbagai Tingkat Kesengajaan</w:t>
      </w:r>
    </w:p>
    <w:p w:rsidR="00DF05D8" w:rsidRDefault="00DF05D8" w:rsidP="00DF05D8">
      <w:pPr>
        <w:spacing w:line="480" w:lineRule="auto"/>
        <w:ind w:left="284" w:firstLine="283"/>
        <w:jc w:val="both"/>
        <w:rPr>
          <w:rFonts w:ascii="Times New Roman" w:hAnsi="Times New Roman" w:cs="Times New Roman"/>
          <w:sz w:val="24"/>
          <w:szCs w:val="24"/>
          <w:lang w:val="en-US"/>
        </w:rPr>
      </w:pPr>
      <w:r>
        <w:rPr>
          <w:rFonts w:ascii="Times New Roman" w:hAnsi="Times New Roman" w:cs="Times New Roman"/>
          <w:sz w:val="24"/>
          <w:szCs w:val="24"/>
          <w:lang w:val="en-US"/>
        </w:rPr>
        <w:t>Komunikasi dilakukan dalam berbagai tingkat kesengajaan dari komunikasi yang tidak disengaja sama sekali hingga komunikasi yang benar-benar direncanakan dan disadari. Memang kesengajaan bukan merupakan syarat komunikasi. Kita sama sekali tidak bermaksud menyampaikan pesan kepada orang lain namun perilaku kita sangat potensial ditafsirkan oleh orang lain. Kita benar-benar tidak dapat mengendalikan orang lain untuk menafsirkan atau tidak menafsirkan perilaku kita. Implikasi dari komunikasi berlangsung dalam berbagai tingkat kesengajaan adalah bahwa komunikasi dilakukan dalam berbagai tingkat kesadran. Berkomunikasi biasanya kesadaran kita lebih tinggi dalam situasi khusus dibandingkan dengan berkomunikasi dalam situasi rutin.</w:t>
      </w:r>
    </w:p>
    <w:p w:rsidR="00DF05D8" w:rsidRDefault="00DF05D8" w:rsidP="00DF05D8">
      <w:pPr>
        <w:spacing w:line="480" w:lineRule="auto"/>
        <w:ind w:left="284" w:firstLine="283"/>
        <w:jc w:val="both"/>
        <w:rPr>
          <w:rFonts w:ascii="Times New Roman" w:hAnsi="Times New Roman" w:cs="Times New Roman"/>
          <w:sz w:val="24"/>
          <w:szCs w:val="24"/>
          <w:lang w:val="en-US"/>
        </w:rPr>
      </w:pPr>
    </w:p>
    <w:p w:rsidR="00DF05D8" w:rsidRDefault="00DF05D8" w:rsidP="00DF05D8">
      <w:pPr>
        <w:spacing w:line="480" w:lineRule="auto"/>
        <w:ind w:left="284" w:firstLine="283"/>
        <w:jc w:val="both"/>
        <w:rPr>
          <w:rFonts w:ascii="Times New Roman" w:hAnsi="Times New Roman" w:cs="Times New Roman"/>
          <w:sz w:val="24"/>
          <w:szCs w:val="24"/>
          <w:lang w:val="en-US"/>
        </w:rPr>
      </w:pP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5. Komunikasi Terjadi Dalam Konteks Ruang Dan Waktu</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Proses komunikasi terjadi dalam konteks ruang dan waktu. Pesan komunikasi yang dikirimkan oleh pihak pengirim disesuaikan dengan tempat, dimana proses kimunikasi itu berlangsung, kepada siapa pesan itu dikirimkan dan kapan komunikasi itu berlangsung, sehingga memenuhi konteks ruang dan waktu tersebut.</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 Komunikasi Melibatkan Prediksi Peserta Komunikasi</w:t>
      </w:r>
    </w:p>
    <w:p w:rsidR="00DF05D8" w:rsidRDefault="00DF05D8" w:rsidP="00DF05D8">
      <w:pPr>
        <w:spacing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Prinsip ini mengasumsikan bahwa hingga derajat tertentu ada keteraturan pada komunikasi manusia. Dengan kata lain bahwa karena perilaku manusia memiliki keteraturan maka minimal secara parsial dapat diramalkan. Ketika orang-orang berkomunikasi mereka meramalkan efek perilaku komunikasi mereka, ini artinya bahwa efek yang terjadi dalam komunikasi dipengaruhi oleh aturan atau tatakrama oleh sebab itu dalam berkomunikasi orang mempersiapkan strategi tertentu yang baik, berdasarkan bagaimana orang yang menerima pesan akan meresepon.</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7. Komunikasi Bersifat Sistemik</w:t>
      </w:r>
    </w:p>
    <w:p w:rsidR="00DF05D8" w:rsidRDefault="00DF05D8" w:rsidP="00DF05D8">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Setidaknya ada dua sistem dasar yang beroperasi dalam transaksi                                   komunikasi yaitu sistem internal dan sistem eksternal.</w:t>
      </w:r>
    </w:p>
    <w:p w:rsidR="00DF05D8" w:rsidRDefault="00DF05D8" w:rsidP="00DF05D8">
      <w:p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a. Sistem internal adalah seluruh sistem nilai yang dibawa individu ketika ia melakukan komunikasi. Nilai-nilai ini diperoleh selama dia bersosialisasi dalam lingkungan sosialnya. Istilah lain yang digunakan para pakar tentang sistem internal ini adalah kerangka rujukan (</w:t>
      </w:r>
      <w:r>
        <w:rPr>
          <w:rFonts w:ascii="Times New Roman" w:hAnsi="Times New Roman" w:cs="Times New Roman"/>
          <w:i/>
          <w:iCs/>
          <w:sz w:val="24"/>
          <w:szCs w:val="24"/>
          <w:lang w:val="en-US"/>
        </w:rPr>
        <w:t>frame of reference</w:t>
      </w:r>
      <w:r>
        <w:rPr>
          <w:rFonts w:ascii="Times New Roman" w:hAnsi="Times New Roman" w:cs="Times New Roman"/>
          <w:sz w:val="24"/>
          <w:szCs w:val="24"/>
          <w:lang w:val="en-US"/>
        </w:rPr>
        <w:t>)</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bidang </w:t>
      </w:r>
      <w:r>
        <w:rPr>
          <w:rFonts w:ascii="Times New Roman" w:hAnsi="Times New Roman" w:cs="Times New Roman"/>
          <w:sz w:val="24"/>
          <w:szCs w:val="24"/>
          <w:lang w:val="en-US"/>
        </w:rPr>
        <w:lastRenderedPageBreak/>
        <w:t>pengalaman (</w:t>
      </w:r>
      <w:r>
        <w:rPr>
          <w:rFonts w:ascii="Times New Roman" w:hAnsi="Times New Roman" w:cs="Times New Roman"/>
          <w:i/>
          <w:iCs/>
          <w:sz w:val="24"/>
          <w:szCs w:val="24"/>
          <w:lang w:val="en-US"/>
        </w:rPr>
        <w:t>field of experience</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struktur kognitif (</w:t>
      </w:r>
      <w:r>
        <w:rPr>
          <w:rFonts w:ascii="Times New Roman" w:hAnsi="Times New Roman" w:cs="Times New Roman"/>
          <w:i/>
          <w:iCs/>
          <w:sz w:val="24"/>
          <w:szCs w:val="24"/>
          <w:lang w:val="en-US"/>
        </w:rPr>
        <w:t>cognitif structure</w:t>
      </w:r>
      <w:r>
        <w:rPr>
          <w:rFonts w:ascii="Times New Roman" w:hAnsi="Times New Roman" w:cs="Times New Roman"/>
          <w:sz w:val="24"/>
          <w:szCs w:val="24"/>
          <w:lang w:val="en-US"/>
        </w:rPr>
        <w:t>)</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pola pikir (</w:t>
      </w:r>
      <w:r>
        <w:rPr>
          <w:rFonts w:ascii="Times New Roman" w:hAnsi="Times New Roman" w:cs="Times New Roman"/>
          <w:i/>
          <w:iCs/>
          <w:sz w:val="24"/>
          <w:szCs w:val="24"/>
          <w:lang w:val="en-US"/>
        </w:rPr>
        <w:t>thingking paterns</w:t>
      </w:r>
      <w:r>
        <w:rPr>
          <w:rFonts w:ascii="Times New Roman" w:hAnsi="Times New Roman" w:cs="Times New Roman"/>
          <w:sz w:val="24"/>
          <w:szCs w:val="24"/>
          <w:lang w:val="en-US"/>
        </w:rPr>
        <w:t>)</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keadaan internal (</w:t>
      </w:r>
      <w:r>
        <w:rPr>
          <w:rFonts w:ascii="Times New Roman" w:hAnsi="Times New Roman" w:cs="Times New Roman"/>
          <w:i/>
          <w:iCs/>
          <w:sz w:val="24"/>
          <w:szCs w:val="24"/>
          <w:lang w:val="en-US"/>
        </w:rPr>
        <w:t>internal state</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dan sikap (</w:t>
      </w:r>
      <w:r>
        <w:rPr>
          <w:rFonts w:ascii="Times New Roman" w:hAnsi="Times New Roman" w:cs="Times New Roman"/>
          <w:i/>
          <w:iCs/>
          <w:sz w:val="24"/>
          <w:szCs w:val="24"/>
          <w:lang w:val="en-US"/>
        </w:rPr>
        <w:t>attitude</w:t>
      </w:r>
      <w:r>
        <w:rPr>
          <w:rFonts w:ascii="Times New Roman" w:hAnsi="Times New Roman" w:cs="Times New Roman"/>
          <w:sz w:val="24"/>
          <w:szCs w:val="24"/>
          <w:lang w:val="en-US"/>
        </w:rPr>
        <w:t>). Sistem internal mengandung semua unsur yang membentuk individu yang unik termasuk ciri-ciri kepribadiannya, intelegensinya, pendidikannya, pengetahuannya, agama, bahasa, motif hidup, keinginan, ccita-cita, dan semua pengalaman masa lalunya yang pada dasarnya tersembunyi.</w:t>
      </w:r>
    </w:p>
    <w:p w:rsidR="00DF05D8" w:rsidRPr="00404C04" w:rsidRDefault="00DF05D8" w:rsidP="00DF05D8">
      <w:p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b. Sistem eksternal adalah seluruh unsur-unsur dalam lingkungan di luar dirinya termasuk kata-kata yang ia pilih untuk berbicara, isyarat fisik peserta komunikasi, kegaduhan disekitarnya, penataan ruang, cahaya dan suhu ruangan. Kemudian ada lingkungan lain yang lebih besar cakupannya termasuk tempat kerja kita, sekolah kita, masyarakat kota dimana kita tinggal. Elemen-elemen ini menjadi stimulus bagi kita dalam berkomunikasi.</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8. Semakin Mirip Latar Belakang Sosial Budaya Semakin Efektif</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Komunikasi akan menemukan bentuknya secara lebih baik apabila menggunakan komponen-komponen budaya. Komunikasi yang efektif adalah komunikasi yang hasilnya sesuai dengan harapan para pesertanya (orang-orang yang terlibat komunikasi). Makna suatu pesan baik verbal maupun non verbal pada dasarnya terkait budaya. Kesamaan dalam hal-hal tertentu misalnya agama, ras (suku), bahasa, tingkat pendidikan, tingkat ekonomi, hobi akan mendorong orang-orang untuk saling tertarik sehingga pada gilirannya menjadi dekat dan komunikasi menjadi efektif.</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9. Komunikasi Bersifat Non Sekuensial (Tidak Berurutan)</w:t>
      </w:r>
    </w:p>
    <w:p w:rsidR="00DF05D8" w:rsidRDefault="00DF05D8" w:rsidP="00DF05D8">
      <w:pPr>
        <w:spacing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Unsur-unsur proses komunikasi tidak terpola secara kaku. Pada dasarnya unsur-unsur komunikasi tidak berada dalam suatu tatanan yang bersifat linear, sirkuler, helikal atau tatanan lainnya. Unsur-unsur proses komunikasi boleh jadi beroperasi dalam suatu tatanan, tetapi mungkin pula hanya sebagian, sementara yang lainnya dalam suatu tatanan yang acak. Oleh karena itu sifat nonsekuensial lebih tepat digunakan untuk menandai proses komunikasinya. Implikasi dari komunikasi bersifat non sekuensal adalah unsur-unsur proses komunikasi sebenernya tidak terpola secara kaku. Pada dasarnya unsur-unsur tersebut tidak berada dalam tatanan yang bersifat.</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 Komunikasi Bersifat Prosesual, Dinamis Dan Transaksional</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Suatu proses adalah sesuatu yang tidak diketahui awalnya namun diketahui akhirnya, melainkan proses sinambung. Oleh sebab itu sebagai proses, maka komunikasi tidak mempunyai awal dan tidak mempunyai akhir. Ini artinya komunikasi kita tidak dapat mengukur terjadinya komunikasi berdasarkan apa yang terjadi diantara dua waktu awal dan akhir kegiatan. Sebab setelah kegiatan tatap muka misalnya kegiatan pidato, setelah seseorang menyelesaikan pidatonya para pendengar terus memberikan makna terhadap pidatonya berbulan-bulan bahkan bertahun-tahun.</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Komunikasi bersifat dinamis ini artinya dalam proses komunikasi para peserta komunikasi saling mempengaruhi, seberapapun kecilnya pengaruh tersebut. Yang juga penting kita pahami bahwa semua model komunikasi </w:t>
      </w:r>
      <w:r>
        <w:rPr>
          <w:rFonts w:ascii="Times New Roman" w:hAnsi="Times New Roman" w:cs="Times New Roman"/>
          <w:sz w:val="24"/>
          <w:szCs w:val="24"/>
          <w:lang w:val="en-US"/>
        </w:rPr>
        <w:lastRenderedPageBreak/>
        <w:t xml:space="preserve">sebenarnya merupakan “pemotretan” atas gambaran diam dari proses tersebut. Pernyataan bahwa komunikasi telah terjadi sebenarnya bersifat </w:t>
      </w:r>
      <w:r>
        <w:rPr>
          <w:rFonts w:ascii="Times New Roman" w:hAnsi="Times New Roman" w:cs="Times New Roman"/>
          <w:i/>
          <w:iCs/>
          <w:sz w:val="24"/>
          <w:szCs w:val="24"/>
          <w:lang w:val="en-US"/>
        </w:rPr>
        <w:t xml:space="preserve">artificial </w:t>
      </w:r>
      <w:r>
        <w:rPr>
          <w:rFonts w:ascii="Times New Roman" w:hAnsi="Times New Roman" w:cs="Times New Roman"/>
          <w:sz w:val="24"/>
          <w:szCs w:val="24"/>
          <w:lang w:val="en-US"/>
        </w:rPr>
        <w:t>(buatan), dalam arti bahwa kita mencoba menangkap suatu gambaran diam (stastis) dari proses tersebut dengan maksud untuk menganalisis kerumitan peristiwa tersebut, dengan menonjolkan komponen-komponen atau aspek-aspek yang penting.</w:t>
      </w:r>
    </w:p>
    <w:p w:rsidR="00DF05D8" w:rsidRDefault="00DF05D8" w:rsidP="00DF05D8">
      <w:p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t>Implikasi dari komunikasi sebagai proses yang dinamis dan transaksional ini adalah bahwa para peserta komunikasi berubah (dari yang sekedar berubah pengetahuannya hingga berubah pandangannya, keyakinan dan perilakunya).</w:t>
      </w:r>
    </w:p>
    <w:p w:rsidR="00DF05D8" w:rsidRDefault="00DF05D8" w:rsidP="00DF05D8">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11. Komunikasi Bersifat </w:t>
      </w:r>
      <w:r>
        <w:rPr>
          <w:rFonts w:ascii="Times New Roman" w:hAnsi="Times New Roman" w:cs="Times New Roman"/>
          <w:b/>
          <w:bCs/>
          <w:i/>
          <w:iCs/>
          <w:sz w:val="24"/>
          <w:szCs w:val="24"/>
          <w:lang w:val="en-US"/>
        </w:rPr>
        <w:t>Irreversibel</w:t>
      </w:r>
    </w:p>
    <w:p w:rsidR="00DF05D8" w:rsidRDefault="00DF05D8" w:rsidP="00DF05D8">
      <w:p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Suatu perilaku adalah suatu peristiwa, suatu peristiwa adalah sesuatu yang telah terjadi. Oleh karena merupakan suatu peristiwa, perilaku hanya berlangsung dalam waktu dan tidak dapat “diambil kembali”. Perilaku baru tidak akan mengubah perilaku sebelumnya. Sifat irreversibel ini adalah implikasi dari komunikasi sebagai proses yang selalu berubah. Prinsip ini seyogyanya menyadarkan kita bahwa kita harus berhati-hati untuk menyampaikan pesan kepada orang lain, sebab efeknya tidak bisa ditiadakan sama sekali.</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 Komunikasi Bukan Panasea Untuk Menyelesaikan Berbagai Malasah</w:t>
      </w:r>
    </w:p>
    <w:p w:rsidR="00DF05D8" w:rsidRDefault="00DF05D8" w:rsidP="00DF05D8">
      <w:pPr>
        <w:spacing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 persoalan dan konflik antar manusia disebabkan oleh masalah komunikasi. Namun komunikasi bukanlah panasea (obat mujarab) untuk menyelesaikan persoalan atau konflik itu, karena mungkin sekali bahwa persoalan itu berkaitan dengan masalah struktural atau aturan. Dan komunikasi </w:t>
      </w:r>
      <w:r>
        <w:rPr>
          <w:rFonts w:ascii="Times New Roman" w:hAnsi="Times New Roman" w:cs="Times New Roman"/>
          <w:sz w:val="24"/>
          <w:szCs w:val="24"/>
          <w:lang w:val="en-US"/>
        </w:rPr>
        <w:lastRenderedPageBreak/>
        <w:t>hanya bisa menjadi salah satu faktor pendukung terhadap penyelesaian masalah.</w:t>
      </w:r>
    </w:p>
    <w:p w:rsidR="00DF05D8" w:rsidRPr="004B1EE5" w:rsidRDefault="00DF05D8" w:rsidP="00DF05D8">
      <w:pPr>
        <w:spacing w:line="480" w:lineRule="auto"/>
        <w:ind w:left="426" w:hanging="426"/>
        <w:jc w:val="both"/>
        <w:rPr>
          <w:rFonts w:ascii="Times New Roman" w:hAnsi="Times New Roman" w:cs="Times New Roman"/>
          <w:sz w:val="24"/>
          <w:szCs w:val="24"/>
          <w:lang w:val="en-US"/>
        </w:rPr>
      </w:pPr>
      <w:r>
        <w:rPr>
          <w:rFonts w:ascii="Times New Roman" w:hAnsi="Times New Roman" w:cs="Times New Roman"/>
          <w:b/>
          <w:bCs/>
          <w:sz w:val="24"/>
          <w:szCs w:val="24"/>
          <w:lang w:val="en-US"/>
        </w:rPr>
        <w:t>D. Fungsi dan Tujuan Komunikasi</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Fungsi Komunikasi</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Apabila komunikasi dipandang dari arti yang lebih luas, tidak hanya diartikan sebagai pertukaran berita dari pesan tetapi sebagai kegiatan individu dan kelompok mengenai tukar-menukar data, fakta, dan ide, maka fungsinya dalam setiap sistem sosial adalah sebagai berikut :</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Informasi : </w:t>
      </w:r>
      <w:r>
        <w:rPr>
          <w:rFonts w:ascii="Times New Roman" w:hAnsi="Times New Roman" w:cs="Times New Roman"/>
          <w:sz w:val="24"/>
          <w:szCs w:val="24"/>
          <w:lang w:val="en-US"/>
        </w:rPr>
        <w:t>pengumpulan, penyimpanan, pemrosesan, penyebaran berita, data, gambar, fakta dan pesan opini serta komentar yang dibutuhkan agar dapat dimengerti dan beraksi secara jelas terhadap kondisi lingkungan dan orang lain agar dapat mengambil keputusan yang tepat.</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b. Sosialisasi : </w:t>
      </w:r>
      <w:r>
        <w:rPr>
          <w:rFonts w:ascii="Times New Roman" w:hAnsi="Times New Roman" w:cs="Times New Roman"/>
          <w:sz w:val="24"/>
          <w:szCs w:val="24"/>
          <w:lang w:val="en-US"/>
        </w:rPr>
        <w:t>penyediaan sumber ilmu pengetahuan yang memungkinkan orang bersikap dan bertindak sebagai anggota masyarakat yang efektif sehingga ia sadar akan fungsi sosialnya agar dapat aktif di dalam masyarakat.</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c. Motivasi : </w:t>
      </w:r>
      <w:r>
        <w:rPr>
          <w:rFonts w:ascii="Times New Roman" w:hAnsi="Times New Roman" w:cs="Times New Roman"/>
          <w:sz w:val="24"/>
          <w:szCs w:val="24"/>
          <w:lang w:val="en-US"/>
        </w:rPr>
        <w:t>menjelaskan tujuan setiap masyarakat jangka pendek maupun jangka panjang, mendorong orang menentukan pilihannya dan keinginannya, mendorong orang menentukan pilihannya dan keinginannya, mendorong kegiatan individu dan kelompok berdasarkan tujuan bersama yang akan dikejar.</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d. Perdebatan dan Diskusi :</w:t>
      </w:r>
      <w:r>
        <w:rPr>
          <w:rFonts w:ascii="Times New Roman" w:hAnsi="Times New Roman" w:cs="Times New Roman"/>
          <w:sz w:val="24"/>
          <w:szCs w:val="24"/>
          <w:lang w:val="en-US"/>
        </w:rPr>
        <w:t xml:space="preserve"> menyediakan dan saling menukar fakta yang diperlukan untuk memungkinkan persetujuan atau menyelesaikan perbedaan pendapat mengenai masalah publik, menyediakan bukti-bukti yang relevan yang diperlukan untuk kepentingan umum agar masyarakat lebih melibatkan diri dalam masalah yang menyangkut kepentingan bersama di tingkat kepentingan bersama di tingkat Nasional dan Lokal.</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e.</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Pendidikan : </w:t>
      </w:r>
      <w:r>
        <w:rPr>
          <w:rFonts w:ascii="Times New Roman" w:hAnsi="Times New Roman" w:cs="Times New Roman"/>
          <w:sz w:val="24"/>
          <w:szCs w:val="24"/>
          <w:lang w:val="en-US"/>
        </w:rPr>
        <w:t>pengalihan ilmu pengetahuan sehingga mendorong perkembangan intelektual, pembentuk watak dan pendidikan keterampilan dan kemahiran yang diperlukan pada semua bidang kehidupan.</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 Memajukan Kebudayaan : </w:t>
      </w:r>
      <w:r>
        <w:rPr>
          <w:rFonts w:ascii="Times New Roman" w:hAnsi="Times New Roman" w:cs="Times New Roman"/>
          <w:sz w:val="24"/>
          <w:szCs w:val="24"/>
          <w:lang w:val="en-US"/>
        </w:rPr>
        <w:t>penyebaran hasil kebudayaan dan seni dengan maksud melestarikan warisan masa lalu, perkembangan kebudayaan dengan memperluas horizon seseorang, membangunkan imajinasi dan mendorong kreativitas dan kebutuhan etikanya.</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g.</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Hiburan : </w:t>
      </w:r>
      <w:r>
        <w:rPr>
          <w:rFonts w:ascii="Times New Roman" w:hAnsi="Times New Roman" w:cs="Times New Roman"/>
          <w:sz w:val="24"/>
          <w:szCs w:val="24"/>
          <w:lang w:val="en-US"/>
        </w:rPr>
        <w:t>penyebaran sinyal, simbol, suara dan image dari drama, tari, kesenian, kesusasteraan, musik, olahraga, permainan, dan lain lain untuk rekreasi, kesenangan kelompok dan individu.</w:t>
      </w:r>
    </w:p>
    <w:p w:rsidR="00DF05D8" w:rsidRDefault="00DF05D8" w:rsidP="00DF05D8">
      <w:pPr>
        <w:spacing w:line="480" w:lineRule="auto"/>
        <w:ind w:left="720"/>
        <w:jc w:val="both"/>
        <w:rPr>
          <w:rFonts w:ascii="Times New Roman" w:hAnsi="Times New Roman" w:cs="Times New Roman"/>
          <w:sz w:val="24"/>
          <w:szCs w:val="24"/>
          <w:lang w:val="en-US"/>
        </w:rPr>
      </w:pPr>
      <w:r>
        <w:rPr>
          <w:rFonts w:ascii="Times New Roman" w:hAnsi="Times New Roman" w:cs="Times New Roman"/>
          <w:b/>
          <w:bCs/>
          <w:sz w:val="24"/>
          <w:szCs w:val="24"/>
          <w:lang w:val="en-US"/>
        </w:rPr>
        <w:t>h.</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Integrasi : </w:t>
      </w:r>
      <w:r>
        <w:rPr>
          <w:rFonts w:ascii="Times New Roman" w:hAnsi="Times New Roman" w:cs="Times New Roman"/>
          <w:sz w:val="24"/>
          <w:szCs w:val="24"/>
          <w:lang w:val="en-US"/>
        </w:rPr>
        <w:t>menyediakan bagi bangsa, kelompok dan individu kesempatan untuk memperoleh berbagai pesan yang mereka dapat saling kenal dan mengerti serta menghargai kondisi, pandangan dan keinginan orang lain.</w:t>
      </w:r>
    </w:p>
    <w:p w:rsidR="00DF05D8" w:rsidRDefault="00DF05D8" w:rsidP="00DF05D8">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Komunikasi merupakan ajang pertukaran informasi bagi masyarakat dimana masyarakat merupakan manusia yang memerlukan sosisalisasi didalam </w:t>
      </w:r>
      <w:r>
        <w:rPr>
          <w:rFonts w:ascii="Times New Roman" w:hAnsi="Times New Roman" w:cs="Times New Roman"/>
          <w:sz w:val="24"/>
          <w:szCs w:val="24"/>
          <w:lang w:val="en-US"/>
        </w:rPr>
        <w:lastRenderedPageBreak/>
        <w:t>kehidupannya. Dengan komunikasi juga dapat mendorong kegiatan individu dan kelompok berdasarkan tujuan bersama yang akan dikejar.</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2.Tujuan Komunikasi</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Pada dasarnya komunikasi merupakan suatu upaya dalam menyampaikan informasi kepada komunikan, agar apa yang kita sampaikan dapat dimengerti sehingga komunikasi yang kita laksanakan dapat tercapai. Menurut Effendy (2003), pada umumnya komunikasi mempunyai tujuan antara lain :</w:t>
      </w:r>
    </w:p>
    <w:p w:rsidR="00DF05D8" w:rsidRDefault="00DF05D8" w:rsidP="00DF05D8">
      <w:pPr>
        <w:spacing w:line="48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1. Untuk mengubah sikap (</w:t>
      </w:r>
      <w:r>
        <w:rPr>
          <w:rFonts w:ascii="Times New Roman" w:hAnsi="Times New Roman" w:cs="Times New Roman"/>
          <w:i/>
          <w:iCs/>
          <w:sz w:val="24"/>
          <w:szCs w:val="24"/>
          <w:lang w:val="en-US"/>
        </w:rPr>
        <w:t>to change the attitude)</w:t>
      </w:r>
      <w:r>
        <w:rPr>
          <w:rFonts w:ascii="Times New Roman" w:hAnsi="Times New Roman" w:cs="Times New Roman"/>
          <w:sz w:val="24"/>
          <w:szCs w:val="24"/>
          <w:lang w:val="en-US"/>
        </w:rPr>
        <w:t>, yaitu kegiatan memberikan berbagai informasi kepada masyarakat dengan tujuan supaya masyarakat akan berubah sikapnya dan gagasan kita dapat diterima dengan pendekatan persuasif.</w:t>
      </w:r>
    </w:p>
    <w:p w:rsidR="00DF05D8" w:rsidRDefault="00DF05D8" w:rsidP="00DF05D8">
      <w:pPr>
        <w:spacing w:line="48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2. Untuk mengubah opini/pendapat/pandangan (</w:t>
      </w:r>
      <w:r>
        <w:rPr>
          <w:rFonts w:ascii="Times New Roman" w:hAnsi="Times New Roman" w:cs="Times New Roman"/>
          <w:i/>
          <w:iCs/>
          <w:sz w:val="24"/>
          <w:szCs w:val="24"/>
          <w:lang w:val="en-US"/>
        </w:rPr>
        <w:t>to the change the opinion</w:t>
      </w:r>
      <w:r>
        <w:rPr>
          <w:rFonts w:ascii="Times New Roman" w:hAnsi="Times New Roman" w:cs="Times New Roman"/>
          <w:sz w:val="24"/>
          <w:szCs w:val="24"/>
          <w:lang w:val="en-US"/>
        </w:rPr>
        <w:t>), mencakup pemberian berbagai informasi pada masyarakat. Tujuan akhirnya supaya masyarakat mau berubah pendapat dan persepsinya terhadap tujuan informasi yang disampaikan.</w:t>
      </w:r>
    </w:p>
    <w:p w:rsidR="00DF05D8" w:rsidRDefault="00DF05D8" w:rsidP="00DF05D8">
      <w:pPr>
        <w:spacing w:line="48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3. Untuk mengubah perilaku (</w:t>
      </w:r>
      <w:r>
        <w:rPr>
          <w:rFonts w:ascii="Times New Roman" w:hAnsi="Times New Roman" w:cs="Times New Roman"/>
          <w:i/>
          <w:iCs/>
          <w:sz w:val="24"/>
          <w:szCs w:val="24"/>
          <w:lang w:val="en-US"/>
        </w:rPr>
        <w:t>to change the behavior</w:t>
      </w:r>
      <w:r>
        <w:rPr>
          <w:rFonts w:ascii="Times New Roman" w:hAnsi="Times New Roman" w:cs="Times New Roman"/>
          <w:sz w:val="24"/>
          <w:szCs w:val="24"/>
          <w:lang w:val="en-US"/>
        </w:rPr>
        <w:t>), yaitu kegiatan memberikan berbagai informasi pada masyarakat dengan tujuan supaya masyarakat akan berubah perilakunya.</w:t>
      </w:r>
    </w:p>
    <w:p w:rsidR="00DF05D8" w:rsidRDefault="00DF05D8" w:rsidP="00DF05D8">
      <w:pPr>
        <w:spacing w:line="480" w:lineRule="auto"/>
        <w:ind w:left="993" w:hanging="273"/>
        <w:jc w:val="both"/>
        <w:rPr>
          <w:rFonts w:ascii="Times New Roman" w:hAnsi="Times New Roman" w:cs="Times New Roman"/>
          <w:sz w:val="24"/>
          <w:szCs w:val="24"/>
          <w:lang w:val="en-US"/>
        </w:rPr>
      </w:pPr>
      <w:r>
        <w:rPr>
          <w:rFonts w:ascii="Times New Roman" w:hAnsi="Times New Roman" w:cs="Times New Roman"/>
          <w:sz w:val="24"/>
          <w:szCs w:val="24"/>
          <w:lang w:val="en-US"/>
        </w:rPr>
        <w:t>4. Untuk mengubah masyarakat (</w:t>
      </w:r>
      <w:r>
        <w:rPr>
          <w:rFonts w:ascii="Times New Roman" w:hAnsi="Times New Roman" w:cs="Times New Roman"/>
          <w:i/>
          <w:iCs/>
          <w:sz w:val="24"/>
          <w:szCs w:val="24"/>
          <w:lang w:val="en-US"/>
        </w:rPr>
        <w:t>to change the society</w:t>
      </w:r>
      <w:r>
        <w:rPr>
          <w:rFonts w:ascii="Times New Roman" w:hAnsi="Times New Roman" w:cs="Times New Roman"/>
          <w:sz w:val="24"/>
          <w:szCs w:val="24"/>
          <w:lang w:val="en-US"/>
        </w:rPr>
        <w:t>), mencakup pemberian berbagai informasi kepada masyarakat, yang pada akhirnya bertujuan agar masyarakat mau mendukung dan ikut serta terhadap tujuan informasi yang disampaikan.</w:t>
      </w:r>
    </w:p>
    <w:p w:rsidR="00DF05D8" w:rsidRDefault="00DF05D8" w:rsidP="00DF05D8">
      <w:pPr>
        <w:spacing w:line="480" w:lineRule="auto"/>
        <w:ind w:left="284" w:hanging="27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E. Proses Komunikasi</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Komunikasi tidak bisa terlepas dari sebuah proses. Oleh karena itu apakah suatu dapat berlangsung dengan baik atau tidak tergantung dari proses yang berlangsung tersebut. Menurut Rosady Ruslan proses komunikasi adalah : “Sebagai “transfer informasi” atau pesan-pesan (</w:t>
      </w:r>
      <w:r>
        <w:rPr>
          <w:rFonts w:ascii="Times New Roman" w:hAnsi="Times New Roman" w:cs="Times New Roman"/>
          <w:i/>
          <w:iCs/>
          <w:sz w:val="24"/>
          <w:szCs w:val="24"/>
          <w:lang w:val="en-US"/>
        </w:rPr>
        <w:t>message</w:t>
      </w:r>
      <w:r>
        <w:rPr>
          <w:rFonts w:ascii="Times New Roman" w:hAnsi="Times New Roman" w:cs="Times New Roman"/>
          <w:sz w:val="24"/>
          <w:szCs w:val="24"/>
          <w:lang w:val="en-US"/>
        </w:rPr>
        <w:t>) dari pengirim pesan sebagai komunikator dan kepada penerima sebagai komunikan, dalam proses komunikasi tersebut bertujuan (</w:t>
      </w:r>
      <w:r>
        <w:rPr>
          <w:rFonts w:ascii="Times New Roman" w:hAnsi="Times New Roman" w:cs="Times New Roman"/>
          <w:i/>
          <w:iCs/>
          <w:sz w:val="24"/>
          <w:szCs w:val="24"/>
          <w:lang w:val="en-US"/>
        </w:rPr>
        <w:t>feedback</w:t>
      </w:r>
      <w:r>
        <w:rPr>
          <w:rFonts w:ascii="Times New Roman" w:hAnsi="Times New Roman" w:cs="Times New Roman"/>
          <w:sz w:val="24"/>
          <w:szCs w:val="24"/>
          <w:lang w:val="en-US"/>
        </w:rPr>
        <w:t>) untuk mencapai saling pengertian (</w:t>
      </w:r>
      <w:r>
        <w:rPr>
          <w:rFonts w:ascii="Times New Roman" w:hAnsi="Times New Roman" w:cs="Times New Roman"/>
          <w:i/>
          <w:iCs/>
          <w:sz w:val="24"/>
          <w:szCs w:val="24"/>
          <w:lang w:val="en-US"/>
        </w:rPr>
        <w:t>mutual understanding</w:t>
      </w:r>
      <w:r>
        <w:rPr>
          <w:rFonts w:ascii="Times New Roman" w:hAnsi="Times New Roman" w:cs="Times New Roman"/>
          <w:sz w:val="24"/>
          <w:szCs w:val="24"/>
          <w:lang w:val="en-US"/>
        </w:rPr>
        <w:t>) atau kedua belah pihak”. (Ruslan, 2005, h101). Sementara menurut Onong Uchjana Effendy (2009, h11) proses komunikasi dibagi menjadi dua tahap yaitu :</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1. Proses Komunikasi Primer</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b/>
        <w:t>Proses komunikasi primer adalah proses penyampaian pikiran dan atau perasaan seseorang kepada orang lain dengan menggunakan lambang (simbol) sebagai media. Lambang sebagai media primer dalam proses komunikasi adalah bahasa, kial, isyarat, gambar, warna, dan lain sebagainya yang secara langsung mampu “menerjemahkan” pikiran atau perasaan komunikator kepada komunikan.” (Effendy, 2009, h11).</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Bahasa digambarkan paling banyak digunakan dalam proses komunikasi karena dengan jelas bahwa bahasa mampu menerjemahkan pikiran seseorang untuk dapat dipahami dan dimengerti oleh orang lain secara terbuka. (Effendy, 2009, h11). Komunikasi dapat berlangsung apabila terjadi kesamaan makna dalam pesan yang diterima oleh komunikan. Dengan kata lain dapat diartikan komunikasi adalah </w:t>
      </w:r>
      <w:r>
        <w:rPr>
          <w:rFonts w:ascii="Times New Roman" w:hAnsi="Times New Roman" w:cs="Times New Roman"/>
          <w:sz w:val="24"/>
          <w:szCs w:val="24"/>
          <w:lang w:val="en-US"/>
        </w:rPr>
        <w:lastRenderedPageBreak/>
        <w:t>proses membuat pesan setara. Effendy mengatakan bahwa, “Komunikasi akan berhasil apabila pesan yang disampaikan oleh komunikator cocok dengan kerangka acuan (</w:t>
      </w:r>
      <w:r>
        <w:rPr>
          <w:rFonts w:ascii="Times New Roman" w:hAnsi="Times New Roman" w:cs="Times New Roman"/>
          <w:i/>
          <w:iCs/>
          <w:sz w:val="24"/>
          <w:szCs w:val="24"/>
          <w:lang w:val="en-US"/>
        </w:rPr>
        <w:t>frame of reference</w:t>
      </w:r>
      <w:r>
        <w:rPr>
          <w:rFonts w:ascii="Times New Roman" w:hAnsi="Times New Roman" w:cs="Times New Roman"/>
          <w:sz w:val="24"/>
          <w:szCs w:val="24"/>
          <w:lang w:val="en-US"/>
        </w:rPr>
        <w:t>), yakni paduan pengalaman dan pengertian (</w:t>
      </w:r>
      <w:r>
        <w:rPr>
          <w:rFonts w:ascii="Times New Roman" w:hAnsi="Times New Roman" w:cs="Times New Roman"/>
          <w:i/>
          <w:iCs/>
          <w:sz w:val="24"/>
          <w:szCs w:val="24"/>
          <w:lang w:val="en-US"/>
        </w:rPr>
        <w:t>collection of experiences and meanings</w:t>
      </w:r>
      <w:r>
        <w:rPr>
          <w:rFonts w:ascii="Times New Roman" w:hAnsi="Times New Roman" w:cs="Times New Roman"/>
          <w:sz w:val="24"/>
          <w:szCs w:val="24"/>
          <w:lang w:val="en-US"/>
        </w:rPr>
        <w:t>) yang diperoleh oleh komunikan. (Effendy, 2009, h13). Kemudian Wilbur Schramm menambahkan, sebagaimana yang dikutip oleh Onong Uchjana Effendy bahwa, “Bidang pengalaman (</w:t>
      </w:r>
      <w:r>
        <w:rPr>
          <w:rFonts w:ascii="Times New Roman" w:hAnsi="Times New Roman" w:cs="Times New Roman"/>
          <w:i/>
          <w:iCs/>
          <w:sz w:val="24"/>
          <w:szCs w:val="24"/>
          <w:lang w:val="en-US"/>
        </w:rPr>
        <w:t>field of experience</w:t>
      </w:r>
      <w:r>
        <w:rPr>
          <w:rFonts w:ascii="Times New Roman" w:hAnsi="Times New Roman" w:cs="Times New Roman"/>
          <w:sz w:val="24"/>
          <w:szCs w:val="24"/>
          <w:lang w:val="en-US"/>
        </w:rPr>
        <w:t>) merupakan faktor yang penting dalam komunikasi”. (Effendy, 2009, h15). Pernyataan tersebut mengandung arti, jika bidang pengalaman komunikator sama dengan bidang pengalaman komunikan, maka komunikasi akan berlangsung lancar.</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2. Proses Komunikasi Sekunder</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tab/>
        <w:t>Proses Komunikasi Sekunder adalah proses penyampaian pesan oleh seseorang kepada orang lain dengan menggunakan alat atau sarana sebagai media kedua setelah memakai lambang sebagai media pertama.” (Effendy, 2009, h16). Proses komunikasi sekunder merupakan sambungan dari komunikasi primer untuk menembus dimensi ruang dan waktu. Seorang komunikator menggunakan media kedua dalam melancarkan komunikasinya karena komunikan sebagai sasarannya berada ditempat yang relatif jauh dengan jumlah yang banyak. Surat, telepon, surat kabar, majalah, radio, televisi, film, internet, dan lain-lain adalah media kedua yang sering digunakan dalam komunikasi. Media kedua ini memudahkan proses komunikasi yang disampaikan dengan meminimalisir berbagai keterbatasan manusia mengenai jarak, ruang, dan waktu.</w:t>
      </w:r>
    </w:p>
    <w:p w:rsidR="00DF05D8" w:rsidRDefault="00DF05D8" w:rsidP="00DF05D8">
      <w:pPr>
        <w:spacing w:line="480" w:lineRule="auto"/>
        <w:ind w:firstLine="1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Adapun model dari proses komunikasi dari tujuan bagian yaitu : sumber komunikasi, pengkodean, pesan, daluran, penerima, umpan balik.</w:t>
      </w:r>
    </w:p>
    <w:p w:rsidR="00DF05D8" w:rsidRDefault="00DF05D8" w:rsidP="00DF05D8">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komunikasi mengawali suatu pesan dengan pengkodean suatu pikiran dengan empat kondisi yang mempengaruhi pesan terkode, yaitu keterampilan, sikap, pengetahuan, dan sistem sosial budaya.</w:t>
      </w:r>
    </w:p>
    <w:p w:rsidR="00DF05D8" w:rsidRPr="00BC3914" w:rsidRDefault="00DF05D8" w:rsidP="00DF05D8">
      <w:pPr>
        <w:pStyle w:val="ListParagraph"/>
        <w:numPr>
          <w:ilvl w:val="0"/>
          <w:numId w:val="1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Pesan adalah suatu yang di komunikasikan.</w:t>
      </w:r>
    </w:p>
    <w:p w:rsidR="00DF05D8"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 xml:space="preserve">Dari beberapa teori tentang komunikasi, maka untuk mengetahui lebih lanjut tentang komunikasi di dalam organisasi, perlu adanya pembahasan tentang organisasi. </w:t>
      </w:r>
      <w:r>
        <w:rPr>
          <w:rFonts w:ascii="Times New Roman" w:hAnsi="Times New Roman" w:cs="Times New Roman"/>
          <w:sz w:val="24"/>
          <w:szCs w:val="24"/>
          <w:lang w:val="en-US"/>
        </w:rPr>
        <w:t>Selanjutnya pengertian teori komunikasi organisasi.</w:t>
      </w:r>
    </w:p>
    <w:p w:rsidR="00DF05D8" w:rsidRDefault="00DF05D8" w:rsidP="00DF05D8">
      <w:pPr>
        <w:pStyle w:val="221"/>
      </w:pPr>
      <w:bookmarkStart w:id="9" w:name="_Toc73140537"/>
      <w:bookmarkStart w:id="10" w:name="_Toc86102995"/>
      <w:r>
        <w:t>Komunikasi Organisasi</w:t>
      </w:r>
      <w:bookmarkEnd w:id="9"/>
      <w:bookmarkEnd w:id="10"/>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t>A. Pengertian Komunikasi Organisasi</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116B42">
        <w:rPr>
          <w:rFonts w:ascii="Times New Roman" w:hAnsi="Times New Roman" w:cs="Times New Roman"/>
          <w:sz w:val="24"/>
          <w:szCs w:val="24"/>
          <w:lang w:val="en-US"/>
        </w:rPr>
        <w:t>Organisasi merupakan sekumpulan individu yang memliki visi misi yang sama untuk mencapai tujuan bersama dan terdiri dari lingkungan internal maupun eksternal. Organisasi merupakan tempat dua individu</w:t>
      </w:r>
      <w:r>
        <w:rPr>
          <w:rFonts w:ascii="Times New Roman" w:hAnsi="Times New Roman" w:cs="Times New Roman"/>
          <w:sz w:val="24"/>
          <w:szCs w:val="24"/>
          <w:lang w:val="en-US"/>
        </w:rPr>
        <w:t xml:space="preserve"> </w:t>
      </w:r>
      <w:r w:rsidRPr="00116B4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116B42">
        <w:rPr>
          <w:rFonts w:ascii="Times New Roman" w:hAnsi="Times New Roman" w:cs="Times New Roman"/>
          <w:sz w:val="24"/>
          <w:szCs w:val="24"/>
          <w:lang w:val="en-US"/>
        </w:rPr>
        <w:t>tau lebih melakukan aktivitas dan memiliki tujuan tertentu.</w:t>
      </w:r>
      <w:r>
        <w:rPr>
          <w:rFonts w:ascii="Times New Roman" w:hAnsi="Times New Roman" w:cs="Times New Roman"/>
          <w:sz w:val="24"/>
          <w:szCs w:val="24"/>
          <w:lang w:val="en-US"/>
        </w:rPr>
        <w:t xml:space="preserve"> R. Wayne dan Don F. Fauls (dalam Abdullah Masmuh 2008:5) mengkalisifikasikan komunikasi organisasi menjadi dua bagian, yaitu definisi fungsional dan definisi </w:t>
      </w:r>
      <w:r>
        <w:rPr>
          <w:rFonts w:ascii="Times New Roman" w:hAnsi="Times New Roman" w:cs="Times New Roman"/>
          <w:i/>
          <w:iCs/>
          <w:sz w:val="24"/>
          <w:szCs w:val="24"/>
          <w:lang w:val="en-US"/>
        </w:rPr>
        <w:t xml:space="preserve">interpretative. </w:t>
      </w:r>
      <w:r>
        <w:rPr>
          <w:rFonts w:ascii="Times New Roman" w:hAnsi="Times New Roman" w:cs="Times New Roman"/>
          <w:sz w:val="24"/>
          <w:szCs w:val="24"/>
          <w:lang w:val="en-US"/>
        </w:rPr>
        <w:t>Definisi fungsional komunikasi organisasi adalah sebagai pertunjukan dan penafsiran pesan diantara unit-unit komunikasi yang merupakan suatu bagian tertentu. Suatu organisasi terdiri dari unit-unit komunikasi dalam hubungan hirarkis antara yang satu dengan yang lainnya dan berfungsi dalam suatu lingkungan.</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Definisi </w:t>
      </w:r>
      <w:r>
        <w:rPr>
          <w:rFonts w:ascii="Times New Roman" w:hAnsi="Times New Roman" w:cs="Times New Roman"/>
          <w:i/>
          <w:iCs/>
          <w:sz w:val="24"/>
          <w:szCs w:val="24"/>
          <w:lang w:val="en-US"/>
        </w:rPr>
        <w:t xml:space="preserve">interpretative </w:t>
      </w:r>
      <w:r>
        <w:rPr>
          <w:rFonts w:ascii="Times New Roman" w:hAnsi="Times New Roman" w:cs="Times New Roman"/>
          <w:sz w:val="24"/>
          <w:szCs w:val="24"/>
          <w:lang w:val="en-US"/>
        </w:rPr>
        <w:t xml:space="preserve">komunikasi organisasi adalah proses penciptaan makna atas interaksi yang menciptakan, memelihara, dan mengubah organisasi. </w:t>
      </w:r>
      <w:r>
        <w:rPr>
          <w:rFonts w:ascii="Times New Roman" w:hAnsi="Times New Roman" w:cs="Times New Roman"/>
          <w:i/>
          <w:iCs/>
          <w:sz w:val="24"/>
          <w:szCs w:val="24"/>
          <w:lang w:val="en-US"/>
        </w:rPr>
        <w:t xml:space="preserve">Interpretative </w:t>
      </w:r>
      <w:r>
        <w:rPr>
          <w:rFonts w:ascii="Times New Roman" w:hAnsi="Times New Roman" w:cs="Times New Roman"/>
          <w:sz w:val="24"/>
          <w:szCs w:val="24"/>
          <w:lang w:val="en-US"/>
        </w:rPr>
        <w:t>cenderung menekankan pada kegiatan penanganan-pesan yang terkandung dalam suatu batas organisasi. Sifat terpenting komunikasi organisasi adalah penciptaan pesan, penafsiran, dan penanganan kegiatan anggota organisasi.</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Komunikasi organisasi secara umum dapat dikatakan sebagai hubungan timbal balik antar individu dalam konteks organisasi, dimana terdapat jaringan pesan antara satu dengan yang lain, serta adanya saling ketergantungan antara organisasi tersebut. Komunikasi tersebut biasnya menyangkut pembahasan mengenai struktur dan fungsi organisasi, hubungan antar manusia, komunikasi dan proses pengorganisasian serta perilaku budaya kerja dalam sebuah organisasi. Secara spesifik, komunikasi organisasi meliputi arus pesan dalam suatu jaringan komunikasi dengan sifat saling ketergantungan. R wayne Pace dan Don F. Fauls yang dialih bahasakan oleh Mulyana (2001; 31-32) mengemukakan definisi fungsional komunikasi organisasi sebagai petunjuk dan penafsiran pesan diantara unit-unit komunikasi yang merupakan bagian dari unit-unit komunikasi dalam hubungan hirarkis antara yang satu dengan yang lainnya dan berfungsi dalam suatu lingkungan.</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Unit komunikasi adalah hubungan antara orang-orang atau internal dalam sebuah lembaga dalam kedudukan yang berbeda dalam organisasi tersebut. Komunikasi timbul apabila satu orang menciptakan pesan, lalu yang lain menafsirkan, menjadi sebuah “pertunjukan” dan menciptakan pesan baru.</w:t>
      </w:r>
      <w:r>
        <w:rPr>
          <w:rFonts w:ascii="Times New Roman" w:hAnsi="Times New Roman" w:cs="Times New Roman"/>
          <w:sz w:val="24"/>
          <w:szCs w:val="24"/>
          <w:lang w:val="en-US"/>
        </w:rPr>
        <w:tab/>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116B42">
        <w:rPr>
          <w:rFonts w:ascii="Times New Roman" w:hAnsi="Times New Roman" w:cs="Times New Roman"/>
          <w:sz w:val="24"/>
          <w:szCs w:val="24"/>
          <w:lang w:val="en-US"/>
        </w:rPr>
        <w:t>Berikut pengertian organisasi menurut para ahli :</w:t>
      </w:r>
      <w:r>
        <w:rPr>
          <w:rFonts w:ascii="Times New Roman" w:hAnsi="Times New Roman" w:cs="Times New Roman"/>
          <w:sz w:val="24"/>
          <w:szCs w:val="24"/>
          <w:lang w:val="en-US"/>
        </w:rPr>
        <w:t xml:space="preserve"> </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Pace dan faules (2015:17), bahwa:</w:t>
      </w:r>
    </w:p>
    <w:p w:rsidR="00DF05D8" w:rsidRPr="00116B42" w:rsidRDefault="00DF05D8" w:rsidP="00DF05D8">
      <w:pPr>
        <w:spacing w:line="480" w:lineRule="auto"/>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tab/>
        <w:t>“</w:t>
      </w:r>
      <w:r w:rsidRPr="00116B42">
        <w:rPr>
          <w:rFonts w:ascii="Times New Roman" w:hAnsi="Times New Roman" w:cs="Times New Roman"/>
          <w:b/>
          <w:bCs/>
          <w:sz w:val="24"/>
          <w:szCs w:val="24"/>
          <w:lang w:val="en-US"/>
        </w:rPr>
        <w:t>Organisasi adalah sebuah wadah yang menampung orang-orang dan objek-objek; orang-orang dalam organisasi yang berusaha mencapai tujuan bersama”.</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Stoner dalam Firmansyah dan Syamsudin (2016:35), bahwa:</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r>
      <w:r w:rsidRPr="00116B42">
        <w:rPr>
          <w:rFonts w:ascii="Times New Roman" w:hAnsi="Times New Roman" w:cs="Times New Roman"/>
          <w:b/>
          <w:bCs/>
          <w:sz w:val="24"/>
          <w:szCs w:val="24"/>
          <w:lang w:val="en-US"/>
        </w:rPr>
        <w:t>“Organisasi adalah suatu pola hubungan-hubungan yang melalui mana orang-orang dibawah pengarahan atasan mengejar tujuan bersama”.</w:t>
      </w:r>
      <w:r w:rsidRPr="00116B42">
        <w:rPr>
          <w:rFonts w:ascii="Times New Roman" w:hAnsi="Times New Roman" w:cs="Times New Roman"/>
          <w:sz w:val="24"/>
          <w:szCs w:val="24"/>
          <w:lang w:val="en-US"/>
        </w:rPr>
        <w:t xml:space="preserve"> </w:t>
      </w:r>
    </w:p>
    <w:p w:rsidR="00DF05D8" w:rsidRPr="00D237DD"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ab/>
        <w:t>Dari beberapa teori mengenai organisasi, di dalamnya terdapat pola hubungan untuk mencapai tujuan. Maka untuk mendukung tercipatanya pola hubungan perlu adanya komunikasi dalam organisasi, teori yang akan di bahas selanjutnya mengenai komunikasi organisasi.</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Wiryanto dalam Romli (2014:2), bahwa:</w:t>
      </w:r>
    </w:p>
    <w:p w:rsidR="00DF05D8" w:rsidRPr="00116B42" w:rsidRDefault="00DF05D8" w:rsidP="00DF05D8">
      <w:pPr>
        <w:spacing w:line="480" w:lineRule="auto"/>
        <w:jc w:val="both"/>
        <w:rPr>
          <w:rFonts w:ascii="Times New Roman" w:hAnsi="Times New Roman" w:cs="Times New Roman"/>
          <w:b/>
          <w:bCs/>
          <w:sz w:val="24"/>
          <w:szCs w:val="24"/>
          <w:lang w:val="en-US"/>
        </w:rPr>
      </w:pPr>
      <w:r w:rsidRPr="00116B42">
        <w:rPr>
          <w:rFonts w:ascii="Times New Roman" w:hAnsi="Times New Roman" w:cs="Times New Roman"/>
          <w:sz w:val="24"/>
          <w:szCs w:val="24"/>
          <w:lang w:val="en-US"/>
        </w:rPr>
        <w:tab/>
      </w:r>
      <w:r w:rsidRPr="00116B42">
        <w:rPr>
          <w:rFonts w:ascii="Times New Roman" w:hAnsi="Times New Roman" w:cs="Times New Roman"/>
          <w:b/>
          <w:bCs/>
          <w:sz w:val="24"/>
          <w:szCs w:val="24"/>
          <w:lang w:val="en-US"/>
        </w:rPr>
        <w:t>“Komunikasi organisasi adalah pengiriman dan penerimaan berbagai pesan organisasi di dalam kelompok formal maupun informal dari suatu organisasi”.</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b/>
          <w:bCs/>
          <w:sz w:val="24"/>
          <w:szCs w:val="24"/>
          <w:lang w:val="en-US"/>
        </w:rPr>
        <w:tab/>
      </w:r>
      <w:r w:rsidRPr="00116B42">
        <w:rPr>
          <w:rFonts w:ascii="Times New Roman" w:hAnsi="Times New Roman" w:cs="Times New Roman"/>
          <w:sz w:val="24"/>
          <w:szCs w:val="24"/>
          <w:lang w:val="en-US"/>
        </w:rPr>
        <w:t xml:space="preserve">Dari definisi tentang komunikasi organisasi tersebut dapat diketahui bahwa komunikasi organisasi saling berkaitan satu dengan yang lain. Komunikasi merupakan alat dalam membangun sebuah organisasi yang baik. Jika dalam organisasi terjadi sebuah kesalahan dalam penafsiran komunikasi, hal tersebut akan berpengaruh terhadap tujuan organisasi. Dalam upaya mencapai tujuan organisasi </w:t>
      </w:r>
      <w:r w:rsidRPr="00116B42">
        <w:rPr>
          <w:rFonts w:ascii="Times New Roman" w:hAnsi="Times New Roman" w:cs="Times New Roman"/>
          <w:sz w:val="24"/>
          <w:szCs w:val="24"/>
          <w:lang w:val="en-US"/>
        </w:rPr>
        <w:lastRenderedPageBreak/>
        <w:t>di dalam organisasi perlu ada pembahasan mengenai kepemimpinan, maka pemabahasan mengenai teori selanjutnya mengenai kepemimpinan.</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Griffin (2016:165, dalam Wijayanto), bahwa:</w:t>
      </w:r>
    </w:p>
    <w:p w:rsidR="00DF05D8" w:rsidRPr="00116B42" w:rsidRDefault="00DF05D8" w:rsidP="00DF05D8">
      <w:pPr>
        <w:spacing w:line="480" w:lineRule="auto"/>
        <w:ind w:left="720"/>
        <w:jc w:val="both"/>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“Pemimpin adalah individu yang mampu mempengaruhi perilaku orang lain tanpa harus mengandalkan kekerasan, sedangkan pemimpin adalah orang yang menjalankan kepemimpinan”</w:t>
      </w:r>
    </w:p>
    <w:p w:rsidR="00DF05D8" w:rsidRPr="00116B42" w:rsidRDefault="00DF05D8" w:rsidP="00DF05D8">
      <w:pPr>
        <w:spacing w:line="480" w:lineRule="auto"/>
        <w:jc w:val="both"/>
        <w:rPr>
          <w:rFonts w:ascii="Times New Roman" w:hAnsi="Times New Roman" w:cs="Times New Roman"/>
          <w:sz w:val="24"/>
          <w:szCs w:val="24"/>
          <w:lang w:val="en-US"/>
        </w:rPr>
      </w:pPr>
      <w:r w:rsidRPr="00116B42">
        <w:rPr>
          <w:rFonts w:ascii="Times New Roman" w:hAnsi="Times New Roman" w:cs="Times New Roman"/>
          <w:sz w:val="24"/>
          <w:szCs w:val="24"/>
          <w:lang w:val="en-US"/>
        </w:rPr>
        <w:t>Menurut Keating (2013:5, dalam Pasolong), bahwa:</w:t>
      </w:r>
    </w:p>
    <w:p w:rsidR="00DF05D8" w:rsidRDefault="00DF05D8" w:rsidP="00DF05D8">
      <w:pPr>
        <w:spacing w:line="480" w:lineRule="auto"/>
        <w:ind w:left="720"/>
        <w:jc w:val="both"/>
        <w:rPr>
          <w:rFonts w:ascii="Times New Roman" w:hAnsi="Times New Roman" w:cs="Times New Roman"/>
          <w:b/>
          <w:bCs/>
          <w:sz w:val="24"/>
          <w:szCs w:val="24"/>
          <w:lang w:val="en-US"/>
        </w:rPr>
      </w:pPr>
      <w:r w:rsidRPr="00116B42">
        <w:rPr>
          <w:rFonts w:ascii="Times New Roman" w:hAnsi="Times New Roman" w:cs="Times New Roman"/>
          <w:b/>
          <w:bCs/>
          <w:sz w:val="24"/>
          <w:szCs w:val="24"/>
          <w:lang w:val="en-US"/>
        </w:rPr>
        <w:t>“Kepemimpinan adalah proses mempengaruhi aktivitas seseorang atau sekelompok orang untuk mencapai tujuan dalam situasi tertentu”.</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Pr="00116B42">
        <w:rPr>
          <w:rFonts w:ascii="Times New Roman" w:hAnsi="Times New Roman" w:cs="Times New Roman"/>
          <w:sz w:val="24"/>
          <w:szCs w:val="24"/>
          <w:lang w:val="en-US"/>
        </w:rPr>
        <w:t xml:space="preserve">Peran pemimpin dalam proses komunikasi organisasi, sangat berpengaruh dalam membentuk iklim komunikasi yang terbuka. Agar terciptanya sinergitas dan penerimaan pesan yang baik </w:t>
      </w:r>
      <w:r>
        <w:rPr>
          <w:rFonts w:ascii="Times New Roman" w:hAnsi="Times New Roman" w:cs="Times New Roman"/>
          <w:sz w:val="24"/>
          <w:szCs w:val="24"/>
          <w:lang w:val="en-US"/>
        </w:rPr>
        <w:t>dalam berorganisasi.</w:t>
      </w:r>
    </w:p>
    <w:p w:rsidR="00DF05D8" w:rsidRDefault="00DF05D8" w:rsidP="00DF05D8">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 Fungsi Komunikasi Organisasi</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642D7">
        <w:rPr>
          <w:rFonts w:ascii="Times New Roman" w:hAnsi="Times New Roman" w:cs="Times New Roman"/>
          <w:sz w:val="24"/>
          <w:szCs w:val="24"/>
        </w:rPr>
        <w:t xml:space="preserve">Sendjaja (1994) menyatakan fungsi komunikasi dalam organisasi adalah sebagai berikut: </w:t>
      </w:r>
    </w:p>
    <w:p w:rsidR="00DF05D8" w:rsidRPr="007642D7" w:rsidRDefault="00DF05D8" w:rsidP="00DF05D8">
      <w:pPr>
        <w:pStyle w:val="ListParagraph"/>
        <w:numPr>
          <w:ilvl w:val="0"/>
          <w:numId w:val="9"/>
        </w:numPr>
        <w:spacing w:line="480" w:lineRule="auto"/>
        <w:jc w:val="both"/>
        <w:rPr>
          <w:rFonts w:ascii="Times New Roman" w:hAnsi="Times New Roman" w:cs="Times New Roman"/>
          <w:sz w:val="24"/>
          <w:szCs w:val="24"/>
          <w:lang w:val="en-US"/>
        </w:rPr>
      </w:pPr>
      <w:r w:rsidRPr="007642D7">
        <w:rPr>
          <w:rFonts w:ascii="Times New Roman" w:hAnsi="Times New Roman" w:cs="Times New Roman"/>
          <w:b/>
          <w:bCs/>
          <w:sz w:val="24"/>
          <w:szCs w:val="24"/>
        </w:rPr>
        <w:t>Fungsi informatif</w:t>
      </w:r>
      <w:r w:rsidRPr="007642D7">
        <w:rPr>
          <w:rFonts w:ascii="Times New Roman" w:hAnsi="Times New Roman" w:cs="Times New Roman"/>
          <w:sz w:val="24"/>
          <w:szCs w:val="24"/>
        </w:rPr>
        <w:t xml:space="preserve">. Organisasi dapat dipandang sebagai suatu sistem pemrosesan informasi. Maksudnya, seluruh anggota dalam suatu organisasi berharap dapat memperoleh informasi yang lebih banyak, lebih baik dan tepat waktu. Informasi yang didapat memungkinkan setiap anggota organisasi dapat melaksanakan pekerjaannya secara lebih pasti. Orang-orang dalam tataran manajemen membutuhkan informasi untuk membuat </w:t>
      </w:r>
      <w:r w:rsidRPr="007642D7">
        <w:rPr>
          <w:rFonts w:ascii="Times New Roman" w:hAnsi="Times New Roman" w:cs="Times New Roman"/>
          <w:sz w:val="24"/>
          <w:szCs w:val="24"/>
        </w:rPr>
        <w:lastRenderedPageBreak/>
        <w:t>suatu kebijakan organisasi ataupun guna mengatasi konflik yang terjadi di dalam organisasi. Sedangkan karyawan (bawahan) membutuhkan informasi untuk melaksanakan pekerjaan, di samping itu juga informasi tentang jaminan keamanan, jaminan sosial dan kesehatan, izin cuti, dan sebagainya.</w:t>
      </w:r>
    </w:p>
    <w:p w:rsidR="00DF05D8" w:rsidRPr="007642D7" w:rsidRDefault="00DF05D8" w:rsidP="00DF05D8">
      <w:pPr>
        <w:pStyle w:val="ListParagraph"/>
        <w:numPr>
          <w:ilvl w:val="0"/>
          <w:numId w:val="9"/>
        </w:numPr>
        <w:spacing w:line="480" w:lineRule="auto"/>
        <w:jc w:val="both"/>
        <w:rPr>
          <w:rFonts w:ascii="Times New Roman" w:hAnsi="Times New Roman" w:cs="Times New Roman"/>
          <w:sz w:val="24"/>
          <w:szCs w:val="24"/>
          <w:lang w:val="en-US"/>
        </w:rPr>
      </w:pPr>
      <w:r w:rsidRPr="007642D7">
        <w:rPr>
          <w:rFonts w:ascii="Times New Roman" w:hAnsi="Times New Roman" w:cs="Times New Roman"/>
          <w:b/>
          <w:bCs/>
          <w:sz w:val="24"/>
          <w:szCs w:val="24"/>
        </w:rPr>
        <w:t>Fungsi regulatif</w:t>
      </w:r>
      <w:r w:rsidRPr="007642D7">
        <w:rPr>
          <w:rFonts w:ascii="Times New Roman" w:hAnsi="Times New Roman" w:cs="Times New Roman"/>
          <w:sz w:val="24"/>
          <w:szCs w:val="24"/>
        </w:rPr>
        <w:t>. Fungsi ini berkaitan dengan peraturan</w:t>
      </w:r>
      <w:r>
        <w:rPr>
          <w:rFonts w:ascii="Times New Roman" w:hAnsi="Times New Roman" w:cs="Times New Roman"/>
          <w:sz w:val="24"/>
          <w:szCs w:val="24"/>
        </w:rPr>
        <w:t>-</w:t>
      </w:r>
      <w:r w:rsidRPr="007642D7">
        <w:rPr>
          <w:rFonts w:ascii="Times New Roman" w:hAnsi="Times New Roman" w:cs="Times New Roman"/>
          <w:sz w:val="24"/>
          <w:szCs w:val="24"/>
        </w:rPr>
        <w:t xml:space="preserve">peraturan yang berlaku dalam suatu organisasi. Terdapat dua hal yang berpengaruh terhadap fungsi regulatif, yaitu: a. Berkaitan dengan orang-orang yang berada dalam tataran manajemen, yaitu mereka yang memiliki kewenangan untuk mengendalikan semua informasi yang disampaikan.Juga memberi perintah atau intruksi supaya perintah-perintahnya dilaksanakan sebagaimana semestinya. b. Berkaitan dengan pesan. Pesan-pesan regulatif pada dasarnya berorientasi pada kerja. Artinya, bawahan membutuhkan kepastian peraturan tentang pekerjaan yang boleh dan tidak boleh untuk dilaksanakan. </w:t>
      </w:r>
    </w:p>
    <w:p w:rsidR="00DF05D8" w:rsidRPr="007642D7" w:rsidRDefault="00DF05D8" w:rsidP="00DF05D8">
      <w:pPr>
        <w:pStyle w:val="ListParagraph"/>
        <w:numPr>
          <w:ilvl w:val="0"/>
          <w:numId w:val="9"/>
        </w:numPr>
        <w:spacing w:line="480" w:lineRule="auto"/>
        <w:jc w:val="both"/>
        <w:rPr>
          <w:rFonts w:ascii="Times New Roman" w:hAnsi="Times New Roman" w:cs="Times New Roman"/>
          <w:sz w:val="24"/>
          <w:szCs w:val="24"/>
          <w:lang w:val="en-US"/>
        </w:rPr>
      </w:pPr>
      <w:r w:rsidRPr="007642D7">
        <w:rPr>
          <w:rFonts w:ascii="Times New Roman" w:hAnsi="Times New Roman" w:cs="Times New Roman"/>
          <w:b/>
          <w:bCs/>
          <w:sz w:val="24"/>
          <w:szCs w:val="24"/>
        </w:rPr>
        <w:t>Fungsi persuasif</w:t>
      </w:r>
      <w:r w:rsidRPr="007642D7">
        <w:rPr>
          <w:rFonts w:ascii="Times New Roman" w:hAnsi="Times New Roman" w:cs="Times New Roman"/>
          <w:sz w:val="24"/>
          <w:szCs w:val="24"/>
        </w:rPr>
        <w:t>. Dalam mengatur suatu organisasi, kekuasaan dan kewenangan tidak akan selalu membawa hasil sesuai dengan yang diharapkan. Adanya kenyataan ini, maka banyak pimpinan yang lebih suka untuk mempersuasi bawahannya daripada memberi perintah. Sebab pekerjaan yang dilakukan secara sukarela oleh karyawan akan menghasilkan kepedulian yang lebih besar dibanding kalau</w:t>
      </w:r>
      <w:r>
        <w:rPr>
          <w:rFonts w:ascii="Times New Roman" w:hAnsi="Times New Roman" w:cs="Times New Roman"/>
          <w:sz w:val="24"/>
          <w:szCs w:val="24"/>
        </w:rPr>
        <w:t xml:space="preserve"> </w:t>
      </w:r>
      <w:r w:rsidRPr="007642D7">
        <w:rPr>
          <w:rFonts w:ascii="Times New Roman" w:hAnsi="Times New Roman" w:cs="Times New Roman"/>
          <w:sz w:val="24"/>
          <w:szCs w:val="24"/>
        </w:rPr>
        <w:t xml:space="preserve">pimpinan sering memperlihatkan kekuasaan dan kewenangannya. </w:t>
      </w:r>
    </w:p>
    <w:p w:rsidR="00DF05D8" w:rsidRPr="004C771F" w:rsidRDefault="00DF05D8" w:rsidP="00DF05D8">
      <w:pPr>
        <w:pStyle w:val="ListParagraph"/>
        <w:numPr>
          <w:ilvl w:val="0"/>
          <w:numId w:val="9"/>
        </w:numPr>
        <w:spacing w:line="480" w:lineRule="auto"/>
        <w:jc w:val="both"/>
        <w:rPr>
          <w:rFonts w:ascii="Times New Roman" w:hAnsi="Times New Roman" w:cs="Times New Roman"/>
          <w:sz w:val="24"/>
          <w:szCs w:val="24"/>
          <w:lang w:val="en-US"/>
        </w:rPr>
      </w:pPr>
      <w:r w:rsidRPr="007642D7">
        <w:rPr>
          <w:rFonts w:ascii="Times New Roman" w:hAnsi="Times New Roman" w:cs="Times New Roman"/>
          <w:b/>
          <w:bCs/>
          <w:sz w:val="24"/>
          <w:szCs w:val="24"/>
        </w:rPr>
        <w:lastRenderedPageBreak/>
        <w:t>Fungsi integratif</w:t>
      </w:r>
      <w:r w:rsidRPr="007642D7">
        <w:rPr>
          <w:rFonts w:ascii="Times New Roman" w:hAnsi="Times New Roman" w:cs="Times New Roman"/>
          <w:sz w:val="24"/>
          <w:szCs w:val="24"/>
        </w:rPr>
        <w:t>. Setiap organisasi berusaha untuk menyediakan saluran yang memungkinkan karyawan dapat melaksanakan tugas dan pekerjaan dengan baik. Ada dua saluran komunikasi yang dapat mewujudkan hal tersebut, yaitu:</w:t>
      </w:r>
      <w:r w:rsidRPr="00F81B51">
        <w:rPr>
          <w:rFonts w:ascii="Times New Roman" w:hAnsi="Times New Roman" w:cs="Times New Roman"/>
          <w:sz w:val="24"/>
          <w:szCs w:val="24"/>
        </w:rPr>
        <w:t xml:space="preserve"> a. Saluran komunikasi formal seperti penerbitan khusus dalam organisasi tersebut (buletin, newsletter) dan laporan kemajuan organisasi. b. Saluran komunikasi informal seperti perbincangan antar pribadi selama masa istirahat kerja, pertandingan olahraga, ataupun kegiatan darmawisata. Pelaksanaan aktivitas ini akan menumbuhkan keinginan untuk berpartisipasi yang lebih besar dalam diri karyawan terhadap organisasi.</w:t>
      </w:r>
    </w:p>
    <w:p w:rsidR="00DF05D8" w:rsidRPr="00F81B51" w:rsidRDefault="00DF05D8" w:rsidP="00DF05D8">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Pr="00F81B51">
        <w:rPr>
          <w:rFonts w:ascii="Times New Roman" w:hAnsi="Times New Roman" w:cs="Times New Roman"/>
          <w:b/>
          <w:bCs/>
          <w:sz w:val="24"/>
          <w:szCs w:val="24"/>
        </w:rPr>
        <w:t xml:space="preserve">Tujuan Komunikasi Organisasi </w:t>
      </w:r>
    </w:p>
    <w:p w:rsidR="00DF05D8" w:rsidRDefault="00DF05D8" w:rsidP="00DF05D8">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Pr="00F81B51">
        <w:rPr>
          <w:rFonts w:ascii="Times New Roman" w:hAnsi="Times New Roman" w:cs="Times New Roman"/>
          <w:sz w:val="24"/>
          <w:szCs w:val="24"/>
        </w:rPr>
        <w:t>Pada hakikatnya tujuan komunikasi adalah menciptakan pemahaman bersama atau mengubah persepsi, bahkan perilaku Riant Nugroho (2004</w:t>
      </w:r>
      <w:r>
        <w:rPr>
          <w:rFonts w:ascii="Times New Roman" w:hAnsi="Times New Roman" w:cs="Times New Roman"/>
          <w:sz w:val="24"/>
          <w:szCs w:val="24"/>
        </w:rPr>
        <w:t>, h</w:t>
      </w:r>
      <w:r w:rsidRPr="00F81B51">
        <w:rPr>
          <w:rFonts w:ascii="Times New Roman" w:hAnsi="Times New Roman" w:cs="Times New Roman"/>
          <w:sz w:val="24"/>
          <w:szCs w:val="24"/>
        </w:rPr>
        <w:t>72). Berikut adalah tujuan komunikasi menurut Menurut R. Wayne. Pace dan Don F. Faules dalam bukunya “Komunikasi Organisasi” tujuan utama komunikasi organisasi yaitu memperbaiki organisasi ditafsirkan sebagai memperbaiki hal-hal untuk mencapai tujuan manajemen, serta memperoleh hasil yang diinginkan</w:t>
      </w:r>
      <w:r>
        <w:rPr>
          <w:rFonts w:ascii="Times New Roman" w:hAnsi="Times New Roman" w:cs="Times New Roman"/>
          <w:sz w:val="24"/>
          <w:szCs w:val="24"/>
        </w:rPr>
        <w:t xml:space="preserve">. </w:t>
      </w:r>
      <w:r>
        <w:rPr>
          <w:rFonts w:ascii="Times New Roman" w:hAnsi="Times New Roman" w:cs="Times New Roman"/>
          <w:sz w:val="24"/>
          <w:szCs w:val="24"/>
        </w:rPr>
        <w:tab/>
      </w:r>
      <w:r w:rsidRPr="00116B42">
        <w:rPr>
          <w:rFonts w:ascii="Times New Roman" w:hAnsi="Times New Roman" w:cs="Times New Roman"/>
          <w:sz w:val="24"/>
          <w:szCs w:val="24"/>
          <w:lang w:val="en-US"/>
        </w:rPr>
        <w:t xml:space="preserve">Untuk terciptanya komunikasi antara pemimpin dan bawahan harus adanya komunikasi dalam organisasi. </w:t>
      </w:r>
    </w:p>
    <w:p w:rsidR="00DF05D8" w:rsidRDefault="00DF05D8" w:rsidP="00DF05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lang w:val="en-US"/>
        </w:rPr>
        <w:t>D. Saluran komunikasi dalam organisasi</w:t>
      </w:r>
      <w:r w:rsidRPr="00245E02">
        <w:rPr>
          <w:rFonts w:ascii="Times New Roman" w:hAnsi="Times New Roman" w:cs="Times New Roman"/>
          <w:sz w:val="24"/>
          <w:szCs w:val="24"/>
        </w:rPr>
        <w:t xml:space="preserve"> </w:t>
      </w:r>
    </w:p>
    <w:p w:rsidR="00DF05D8" w:rsidRDefault="00DF05D8" w:rsidP="00DF05D8">
      <w:pPr>
        <w:pStyle w:val="ListParagraph"/>
        <w:spacing w:line="480" w:lineRule="auto"/>
        <w:ind w:left="0"/>
        <w:jc w:val="both"/>
        <w:rPr>
          <w:rFonts w:ascii="Times New Roman" w:hAnsi="Times New Roman" w:cs="Times New Roman"/>
          <w:sz w:val="24"/>
          <w:szCs w:val="24"/>
        </w:rPr>
      </w:pPr>
      <w:r w:rsidRPr="00245E02">
        <w:rPr>
          <w:rFonts w:ascii="Times New Roman" w:hAnsi="Times New Roman" w:cs="Times New Roman"/>
          <w:sz w:val="24"/>
          <w:szCs w:val="24"/>
        </w:rPr>
        <w:t xml:space="preserve">1) Komunikasi Vertikal </w:t>
      </w:r>
    </w:p>
    <w:p w:rsidR="00DF05D8" w:rsidRDefault="00DF05D8" w:rsidP="00DF05D8">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245E02">
        <w:rPr>
          <w:rFonts w:ascii="Times New Roman" w:hAnsi="Times New Roman" w:cs="Times New Roman"/>
          <w:sz w:val="24"/>
          <w:szCs w:val="24"/>
        </w:rPr>
        <w:t xml:space="preserve">Komunikasi vertikal terdiri atas komunikasi ke atas dan komunikasi ke bawah sesuai rantai perintah. Komunikasi kebawah (downward communication) </w:t>
      </w:r>
      <w:r w:rsidRPr="00245E02">
        <w:rPr>
          <w:rFonts w:ascii="Times New Roman" w:hAnsi="Times New Roman" w:cs="Times New Roman"/>
          <w:sz w:val="24"/>
          <w:szCs w:val="24"/>
        </w:rPr>
        <w:lastRenderedPageBreak/>
        <w:t>dimulai dari manajemen puncak kemudian mengalir kebawah melalui tingkatan-tingkatan manajemen sampai kekaryawan lini dan personalia paling bawah. Maksud utama komunikasi kebawah adalah untuk member pengarahan, informasi, instruksi, nasehat, dan penilaian kepada bawahan serta memberikan informasi kepada para anggota organisasi tentang tujuan dan kebijaksanaan organisasi. Fungsi utama komunikasi ke atas (upward communication) adalah untuk mensuplai infopormasi kepada tingkatan manajemen atas tentang apa yang terjadi pada tingakatan bawah. Tipe</w:t>
      </w:r>
      <w:r w:rsidRPr="00245E02">
        <w:t xml:space="preserve"> </w:t>
      </w:r>
      <w:r w:rsidRPr="00245E02">
        <w:rPr>
          <w:rFonts w:ascii="Times New Roman" w:hAnsi="Times New Roman" w:cs="Times New Roman"/>
          <w:sz w:val="24"/>
          <w:szCs w:val="24"/>
        </w:rPr>
        <w:t>komunikasi ini mencakup laporan-laporan periodik, penjelasan, gagasan, dan perimntaan untuk diberikan keputusan. Hal ini dapat di pandang sebagai atau informasi umpan balik bagi menejemen atas.</w:t>
      </w:r>
      <w:r>
        <w:rPr>
          <w:rFonts w:ascii="Times New Roman" w:hAnsi="Times New Roman" w:cs="Times New Roman"/>
          <w:sz w:val="24"/>
          <w:szCs w:val="24"/>
        </w:rPr>
        <w:t xml:space="preserve"> </w:t>
      </w:r>
    </w:p>
    <w:p w:rsidR="00DF05D8" w:rsidRDefault="00DF05D8" w:rsidP="00DF05D8">
      <w:pPr>
        <w:pStyle w:val="ListParagraph"/>
        <w:spacing w:line="480" w:lineRule="auto"/>
        <w:ind w:left="284" w:hanging="284"/>
        <w:jc w:val="both"/>
        <w:rPr>
          <w:rFonts w:ascii="Times New Roman" w:hAnsi="Times New Roman" w:cs="Times New Roman"/>
          <w:sz w:val="24"/>
          <w:szCs w:val="24"/>
        </w:rPr>
      </w:pPr>
      <w:r w:rsidRPr="00245E02">
        <w:rPr>
          <w:rFonts w:ascii="Times New Roman" w:hAnsi="Times New Roman" w:cs="Times New Roman"/>
          <w:sz w:val="24"/>
          <w:szCs w:val="24"/>
        </w:rPr>
        <w:t xml:space="preserve">2) Komunikasi Lateral </w:t>
      </w:r>
    </w:p>
    <w:p w:rsidR="00DF05D8" w:rsidRDefault="00DF05D8" w:rsidP="00DF05D8">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245E02">
        <w:rPr>
          <w:rFonts w:ascii="Times New Roman" w:hAnsi="Times New Roman" w:cs="Times New Roman"/>
          <w:sz w:val="24"/>
          <w:szCs w:val="24"/>
        </w:rPr>
        <w:t xml:space="preserve">Komunikasi lateral adalah pesan antara sesama, yakni dari manajer ke manajer, karyawan ke karyawan. Pesan semacam ini bisa bergerak dibagian yang sama di dalam organisasi atau mengalir antar bagian. Komunikasi lateral ini memperlancar pertukaran pengetahuan, pengalaman, metode, dan masalah. Hal ini membantu organisasi menghindari beberapa masalah dan memecahkan yang lainnya, serta membangun semangat kerja dan kepuasan pekerja. Salah satu masalah yang ada pada komunikasi lateral adalah bahasa yang khusus dikembangkan oleh divisi tertentu di dalam organisasi. Bahasa semacam itu seringkali sulit dipahami oleh penerima pesan. Untuk bisa berkomunikasi dengan psikolog, misalnya, perlu berbicara dengan bahsa psikolog untuk mengetahui arti dari beberapa istilah, seperti jadual pemantapan, egoisme, </w:t>
      </w:r>
      <w:r w:rsidRPr="00245E02">
        <w:rPr>
          <w:rFonts w:ascii="Times New Roman" w:hAnsi="Times New Roman" w:cs="Times New Roman"/>
          <w:sz w:val="24"/>
          <w:szCs w:val="24"/>
        </w:rPr>
        <w:lastRenderedPageBreak/>
        <w:t>katarsis, STM dan asosiasi bebas. Tidak semua orang mengerti istilah ini. Karena pengetahuan menjadi semakin terspesialisasi, maka akan semakin sulit bagi psikolog untuk memahami psikolog</w:t>
      </w:r>
      <w:r w:rsidRPr="00245E02">
        <w:t xml:space="preserve"> </w:t>
      </w:r>
      <w:r w:rsidRPr="00245E02">
        <w:rPr>
          <w:rFonts w:ascii="Times New Roman" w:hAnsi="Times New Roman" w:cs="Times New Roman"/>
          <w:sz w:val="24"/>
          <w:szCs w:val="24"/>
        </w:rPr>
        <w:t>klinis, dan bahkan diantara psikolog klinis itu sendiri, yaitu antara penganut aliran Freud dengan penganut Jung. Hambatan lain adalah kecenderungan para pekerja dalam organisasi yang terspesialisasi tersebut. Seringkali mereka melihat bahwa bidang mereka merupakan satu-satunya yang paling penting dalam menentukan keberhasilan perusahaan. Di universitas, hal ini tampak secara terang benderang. Setiap dosen menganggap bahwa mata kuliah yang diajar nya adalah yang paling penting bagi fakultas dan mahasiswa. Sikap semacam ini menghambat kita untuk melihat nilai dari keadaan orang lain. Seringkali hal itu menghalangi pertukaran gagasan yang bermanfaat. Komunikasi lateral efektif sebagai pertukaran dalam mengumpulakn pengalaman dan sumberdaya, tempat kita bekerja di organisasi yang kompetitif. Apabila hanya terdapat satu tempat promosi itu di dasarkan pada kualitas pekerjaan yang dicapai, maka sulit bagi para pekerja untuk berbagi pengalaman satu dengan yang lainnya</w:t>
      </w:r>
      <w:r>
        <w:rPr>
          <w:rFonts w:ascii="Times New Roman" w:hAnsi="Times New Roman" w:cs="Times New Roman"/>
          <w:sz w:val="24"/>
          <w:szCs w:val="24"/>
        </w:rPr>
        <w:t>.</w:t>
      </w:r>
    </w:p>
    <w:p w:rsidR="00DF05D8" w:rsidRDefault="00DF05D8" w:rsidP="00DF05D8">
      <w:pPr>
        <w:pStyle w:val="ListParagraph"/>
        <w:spacing w:line="480" w:lineRule="auto"/>
        <w:ind w:left="284" w:hanging="426"/>
        <w:jc w:val="both"/>
        <w:rPr>
          <w:rFonts w:ascii="Times New Roman" w:hAnsi="Times New Roman" w:cs="Times New Roman"/>
          <w:sz w:val="24"/>
          <w:szCs w:val="24"/>
        </w:rPr>
      </w:pPr>
      <w:r w:rsidRPr="00245E02">
        <w:rPr>
          <w:rFonts w:ascii="Times New Roman" w:hAnsi="Times New Roman" w:cs="Times New Roman"/>
          <w:sz w:val="24"/>
          <w:szCs w:val="24"/>
        </w:rPr>
        <w:t xml:space="preserve">3) Komunikasi Diagonal </w:t>
      </w:r>
    </w:p>
    <w:p w:rsidR="00DF05D8" w:rsidRDefault="00DF05D8" w:rsidP="00DF05D8">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245E02">
        <w:rPr>
          <w:rFonts w:ascii="Times New Roman" w:hAnsi="Times New Roman" w:cs="Times New Roman"/>
          <w:sz w:val="24"/>
          <w:szCs w:val="24"/>
        </w:rPr>
        <w:t>Komunikasi diagonal merupakan komunikasi yang memotong secara menyilang diagonal rantai perintah organisasi. Hal ini sering terjadi sebagai hasil hubungan-hubungan departemen ini dan staf.</w:t>
      </w:r>
    </w:p>
    <w:p w:rsidR="00DF05D8" w:rsidRDefault="00DF05D8" w:rsidP="00DF05D8">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E. Hambatan Pada Komunikasi Organisasi</w:t>
      </w:r>
    </w:p>
    <w:p w:rsidR="00DF05D8" w:rsidRDefault="00DF05D8" w:rsidP="00DF05D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97A2A">
        <w:rPr>
          <w:rFonts w:ascii="Times New Roman" w:hAnsi="Times New Roman" w:cs="Times New Roman"/>
          <w:sz w:val="24"/>
          <w:szCs w:val="24"/>
        </w:rPr>
        <w:t xml:space="preserve">Dalam proses organisasi tidaklah selalu mulus, tentunya akan banyak terjadi hambatan-hambatan pada perjalanananya. Hambatan yang sering muncul adalah </w:t>
      </w:r>
      <w:r w:rsidRPr="00D97A2A">
        <w:rPr>
          <w:rFonts w:ascii="Times New Roman" w:hAnsi="Times New Roman" w:cs="Times New Roman"/>
          <w:sz w:val="24"/>
          <w:szCs w:val="24"/>
        </w:rPr>
        <w:lastRenderedPageBreak/>
        <w:t xml:space="preserve">hambatan komunikasi, karena komunikasi adalah kunci utama dalam kesuksesan organisasi mengingat banyaknya orang yang terlibat didalammnya. Hambatan tersebut tentunya bukan menjadi suatu pengganjal dalam organisasi karena semua hambatan pastinya dapat diselesaikan dengan baik dan tepat. Berikut ini adalah macam-macam hambatan dalam organisasi yaitu : </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Hambatan dari Proses Komunikasi yaitu hambatan yang timbul dari ketidak jelasan informasi yang akan disampaikan. </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 Hambatan Fisik yaitu hambatan yang terjadi akibat ada gangguan cuaca, gangguan sinyal, dsb</w:t>
      </w:r>
      <w:r>
        <w:rPr>
          <w:rFonts w:ascii="Times New Roman" w:hAnsi="Times New Roman" w:cs="Times New Roman"/>
          <w:sz w:val="24"/>
          <w:szCs w:val="24"/>
        </w:rPr>
        <w:t>.</w:t>
      </w:r>
      <w:r w:rsidRPr="00D97A2A">
        <w:rPr>
          <w:rFonts w:ascii="Times New Roman" w:hAnsi="Times New Roman" w:cs="Times New Roman"/>
          <w:sz w:val="24"/>
          <w:szCs w:val="24"/>
        </w:rPr>
        <w:t xml:space="preserve"> </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Hambatan Semantik yaitu hambatan yang terjadi akibat pemahaman yang sedikit mengenai bahasa dan istilah-istilah asing yang digunakan dalam informasi atau pesan</w:t>
      </w:r>
      <w:r>
        <w:rPr>
          <w:rFonts w:ascii="Times New Roman" w:hAnsi="Times New Roman" w:cs="Times New Roman"/>
          <w:sz w:val="24"/>
          <w:szCs w:val="24"/>
        </w:rPr>
        <w:t>.</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 Hambatan Psikologis yaitu hambatan yang berasal dari gangguan kondisi kejiwaaan dari si pengirim pesan atau penerima pesan sehingga mengakibatkan informasi tersebut mengalami perubahan</w:t>
      </w:r>
      <w:r>
        <w:t>.</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 Hambatan Manusiawi yaitu hambatan yang terjadi akibat tingkat emosi manusia yang tidak menentu dalam menyikapi informasi atau pesan</w:t>
      </w:r>
      <w:r>
        <w:rPr>
          <w:rFonts w:ascii="Times New Roman" w:hAnsi="Times New Roman" w:cs="Times New Roman"/>
          <w:sz w:val="24"/>
          <w:szCs w:val="24"/>
        </w:rPr>
        <w:t>.</w:t>
      </w:r>
      <w:r w:rsidRPr="00D97A2A">
        <w:rPr>
          <w:rFonts w:ascii="Times New Roman" w:hAnsi="Times New Roman" w:cs="Times New Roman"/>
          <w:sz w:val="24"/>
          <w:szCs w:val="24"/>
        </w:rPr>
        <w:t xml:space="preserve"> </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 Hambatan Organisasional yaitu tingkat hirarkhi, wewenang manajerial dan spesialisasi yaitu hambatan yang timbul akibat komunikasi dengan atasan atau bawahan mengalami kendala seperti tingkat pemahaman terhadap suatu informasi yang berbeda yang mengakibatkan sebuah hambatan. </w:t>
      </w:r>
    </w:p>
    <w:p w:rsidR="00DF05D8" w:rsidRDefault="00DF05D8" w:rsidP="00DF05D8">
      <w:pPr>
        <w:pStyle w:val="ListParagraph"/>
        <w:numPr>
          <w:ilvl w:val="0"/>
          <w:numId w:val="10"/>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 xml:space="preserve"> Hambatan-hambatan Antar Pribadi yaitu hambatan yang timbul antar pribadi didalam sebuah organisasi, biasanya hambatan ini muncul karena </w:t>
      </w:r>
      <w:r w:rsidRPr="00D97A2A">
        <w:rPr>
          <w:rFonts w:ascii="Times New Roman" w:hAnsi="Times New Roman" w:cs="Times New Roman"/>
          <w:sz w:val="24"/>
          <w:szCs w:val="24"/>
        </w:rPr>
        <w:lastRenderedPageBreak/>
        <w:t xml:space="preserve">adanya salah paham antar pribadi yang menyangkut masalah tugas dan wewenang dari orang yang ada dalam organisasi. </w:t>
      </w:r>
    </w:p>
    <w:p w:rsidR="00DF05D8" w:rsidRDefault="00DF05D8" w:rsidP="00DF05D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97A2A">
        <w:rPr>
          <w:rFonts w:ascii="Times New Roman" w:hAnsi="Times New Roman" w:cs="Times New Roman"/>
          <w:sz w:val="24"/>
          <w:szCs w:val="24"/>
        </w:rPr>
        <w:t xml:space="preserve">Dari berbagai hambatan tersebut di atas dapat disimpulkan bahwa proses komunikasi itu tidak mudah dan memerlukan jalan yang sangat panjang untuk mencapai suatu tujuan tertentu dalam organisasi dan dalam aktivitas lainnya. Tetapi hambatan tersebut bukanlah menjadi satu-satunya penghambat dalam organisasi. Untuk memecahkan masalah hambatan tersebut diatas berikut ini diuraikan cara mengatasi hambatan komunikasi : </w:t>
      </w:r>
    </w:p>
    <w:p w:rsidR="00DF05D8" w:rsidRDefault="00DF05D8" w:rsidP="00DF05D8">
      <w:pPr>
        <w:pStyle w:val="ListParagraph"/>
        <w:numPr>
          <w:ilvl w:val="0"/>
          <w:numId w:val="11"/>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Mem</w:t>
      </w:r>
      <w:r>
        <w:rPr>
          <w:rFonts w:ascii="Times New Roman" w:hAnsi="Times New Roman" w:cs="Times New Roman"/>
          <w:sz w:val="24"/>
          <w:szCs w:val="24"/>
        </w:rPr>
        <w:t>b</w:t>
      </w:r>
      <w:r w:rsidRPr="00D97A2A">
        <w:rPr>
          <w:rFonts w:ascii="Times New Roman" w:hAnsi="Times New Roman" w:cs="Times New Roman"/>
          <w:sz w:val="24"/>
          <w:szCs w:val="24"/>
        </w:rPr>
        <w:t>erikan umpan balik atau Feed Back yaitu memberikan kesempatan pada seseorang untuk menyampaikan informasi dan gagasannya sehingga tercipta komunikasi 2 (dua) arah</w:t>
      </w:r>
      <w:r>
        <w:rPr>
          <w:rFonts w:ascii="Times New Roman" w:hAnsi="Times New Roman" w:cs="Times New Roman"/>
          <w:sz w:val="24"/>
          <w:szCs w:val="24"/>
        </w:rPr>
        <w:t>.</w:t>
      </w:r>
      <w:r w:rsidRPr="00D97A2A">
        <w:t xml:space="preserve"> </w:t>
      </w:r>
    </w:p>
    <w:p w:rsidR="00DF05D8" w:rsidRDefault="00DF05D8" w:rsidP="00DF05D8">
      <w:pPr>
        <w:pStyle w:val="ListParagraph"/>
        <w:numPr>
          <w:ilvl w:val="0"/>
          <w:numId w:val="11"/>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Mengenai si penerima berita yaitu mengenali latar belakang , pendidikan serta kondisi penerima pesan agar pesan yang disampaikan dapat diterima dengan baik dan mudah dimengerti oleh si penerima pesan.</w:t>
      </w:r>
    </w:p>
    <w:p w:rsidR="00DF05D8" w:rsidRDefault="00DF05D8" w:rsidP="00DF05D8">
      <w:pPr>
        <w:pStyle w:val="ListParagraph"/>
        <w:numPr>
          <w:ilvl w:val="0"/>
          <w:numId w:val="11"/>
        </w:numPr>
        <w:spacing w:line="480" w:lineRule="auto"/>
        <w:jc w:val="both"/>
        <w:rPr>
          <w:rFonts w:ascii="Times New Roman" w:hAnsi="Times New Roman" w:cs="Times New Roman"/>
          <w:sz w:val="24"/>
          <w:szCs w:val="24"/>
        </w:rPr>
      </w:pPr>
      <w:r w:rsidRPr="00D97A2A">
        <w:rPr>
          <w:rFonts w:ascii="Times New Roman" w:hAnsi="Times New Roman" w:cs="Times New Roman"/>
          <w:sz w:val="24"/>
          <w:szCs w:val="24"/>
        </w:rPr>
        <w:t>Susunlah secara terperinci apa, dan kapan informasi tersebut harus disampaikan dan kepada siapa informasi tersebut akan disampaikan</w:t>
      </w:r>
      <w:r>
        <w:rPr>
          <w:rFonts w:ascii="Times New Roman" w:hAnsi="Times New Roman" w:cs="Times New Roman"/>
          <w:sz w:val="24"/>
          <w:szCs w:val="24"/>
        </w:rPr>
        <w:t>.</w:t>
      </w:r>
    </w:p>
    <w:p w:rsidR="00DF05D8" w:rsidRDefault="00DF05D8" w:rsidP="00DF05D8">
      <w:pPr>
        <w:pStyle w:val="221"/>
      </w:pPr>
      <w:bookmarkStart w:id="11" w:name="_Toc73140538"/>
      <w:bookmarkStart w:id="12" w:name="_Toc86102996"/>
      <w:r>
        <w:t>Kepolisian Negara Republik Indonesia</w:t>
      </w:r>
      <w:bookmarkEnd w:id="11"/>
      <w:bookmarkEnd w:id="12"/>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Sebelum Kemerdekaan Indonesia pada zaman kerjaan Majapahit patih Gajah Mada membentuk pasukan pengamanan yang disebut dengan Bhayangkara yang bertugas melindungi raja dan kerajaan. Berlanjut dari zaman kerajaan pada masa kolonial belanda pada masa ini pembentukan pasukan-pasukan jaga yang diambil dari orang-orang pribumi untuk menjaga kekayaan aset dan kekayaan </w:t>
      </w:r>
      <w:r>
        <w:rPr>
          <w:rFonts w:ascii="Times New Roman" w:hAnsi="Times New Roman" w:cs="Times New Roman"/>
          <w:sz w:val="24"/>
          <w:szCs w:val="24"/>
        </w:rPr>
        <w:lastRenderedPageBreak/>
        <w:t>orang-orang Eropa di Hindia Belanda pada waktu itu. Pada tahun 1867 sejumlah warga Eropa di Semarang, merekrut 78 orang pribumi untuk menjaga keamanan mereka. Kepolisian modern Hindia Belanda yang dibentuk antara tahun 1897-1920 adalah merupakan cikal bakal dari terbentuknya Kepolisian Negara Republik Indonesia saat ini. Setelah itu beralih ke masa kependudukan jepang pada masa ini jepang membagi wilayah kepolisian Indonesia menjadi Kepolisian Jawa dan Madura yang berpusat di Jakarta, Kepolisian Sumatera yang berpusat di Bukittinggi, Kepolisian wilayah Indonesia Timur berpusat di Makassar dan Kepolisian Kalimantan yang berpusat di Banjarmasin. Tiap-tiap kantor polisi di daerah dikepalai oleh seorang pejabat kepolisian bangsa Indonesia, tapi selalu didampingi oleh pejabat Jepang yang disebut sidookaan yang dalam praktik lebih berkuasa dari kepala polisi.</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Masuk pada awal kemerdekaan Indonesia tidak lama setelah Jepang menyerah tanpa syarat kepada Sekutu, pemerintah militer Jepang membubarkan Peta dan Gyu-Gun, sedangkan polisi tetap bertugas, termasuk waktu Soekarno-Hatta memproklamasikan kemerdekaan Indonesia pada tanggal 17 Agustus 1945. Secara resmi kepolisian menjadi kepolisian Indonesia yang merdeka. Inspektur kelas I (Letnan satu) Polisi Mochammad Jassin, Komandan Polisi di Surabaya, pada tanggal 21 Agustus 1945 memproklamasikan Pasukan Polisi Republik Indonesia sebagai langkah awal yang dilakukan selain mengadakan pembersihan dan pelucutan senjata terhadap tentara Jepang yang kalah perang, juga membangkitkan semangat moral dan patriotik seluruh rakyat maupun satuan-satuan bersenjata yang dilanda depresi dan kekalahan perang yang panjang. Sebelumnya pada tanggal 19 </w:t>
      </w:r>
      <w:r>
        <w:rPr>
          <w:rFonts w:ascii="Times New Roman" w:hAnsi="Times New Roman" w:cs="Times New Roman"/>
          <w:sz w:val="24"/>
          <w:szCs w:val="24"/>
        </w:rPr>
        <w:lastRenderedPageBreak/>
        <w:t>Agustus 1945 dibentuk Badan Kepolisian Negara (BKN) oleh Panitia Persiapan Kemerdekaan Indonesia (PPKI). Pada tanggal 29 september 1945 Presiden Soekarno melantik R.S. Soekanto Tjokrodiatmodjo menjadi Kepala Kepolisian Negara (KKN).</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mulai tanggal 1 Juli 1946 dengan Penetapan Pemerintah tahun 1946 No. 11/S.D Djawatan Kepolsian Negara yang bertanggung jawab langsung kepada Perdana Menteri. Tanggal 1 Juli inilah yang setiap tahun diperingati sebagai Hari Bhayangkara hingga saat ini. Sebagai bangsa dan negara yang berjuang mempertahankan kemerdekaan maka Polri di samping bertugas sebagai penegak hukum juga ikut bertempur di seluruh wilayah RI. Polri menyatakan dirinya “combatant” yang tunduk pada konvensi Jenewa. Pada masa kabinet presidential, pada tanggal 4 Februari 1948 dikeluarkan Tap Pemerintah No. 1/1948 yang menetapkan bahwa Polri dipimpin langsung oleh presiden/wakil presiden dalam kedudukan sebagai perdana menteri/wakil perdana menteri. Pada masa revolusi fisik, Kapolri Jenderal Polisi R.S. Soekanto telah mulai menata organisasi kepolisisan di seluruh wilayah RI. Pada pemerintahan Darurat RI (PDRI) yang diketuai Mr. Sjafrudin Prawiranegara berkedudukan di Sumatera Tengah, Jawatan Kepolisian dipimpin KBP Umar Said (tanggal 22 Desember 1948). Dengan Keppres RIS No. 22 tahun 1950 dinyatakan bahwa Jawatan Kepolisian RIS dalam kebijaksanaan politik polisional berada dibawa perdana menteri dengan perantaraan jaksa agung dalam hal administrasi pembinaan, dipertanggungjawabkan pada menteri dalam negeri. Dengan dibentuknya negara kesatuan pada 17 Agustus 1950 dan diberlakukannya UUDS 1950 yang menganut sistem parlementer, Kepala </w:t>
      </w:r>
      <w:r>
        <w:rPr>
          <w:rFonts w:ascii="Times New Roman" w:hAnsi="Times New Roman" w:cs="Times New Roman"/>
          <w:sz w:val="24"/>
          <w:szCs w:val="24"/>
        </w:rPr>
        <w:lastRenderedPageBreak/>
        <w:t>Kepolisian Negara tetap dijabat R.S Soekanto yang bertanggung jawab kepada presiden.</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dekrit presiden 5 juli 1959, setelah kegagalan Konstituante, Indonesia kembali ke UUD 1945, namun dalam pelaksanaanya kemudian banyak menyimpampang dari UUD 1945. Jabatan Perdana Menteri (Alm. Ir. Juanda) diganti dengan sebutan Menteri Pertama, Polri masih tetap dibawah pada Menteri Pertama sampai keluarnya Keppres No. 153/1959, tertanggal 10 Juli dimana Kepala Kepolisian Negara diberi kedudukan Menteri Negara ex-officio. Berlanjut ke massa orde baru yang mengalami pengalaman pahit dengan peristiwa G30S/PKI yang mencerminkan tidak adanya integrasi antar unsur-unsur ABRI. Setelah Soeharto dipilih sebagai presiden pada tahun 1968, jabatan Menhakam/Pangab berpindah kepada Jenderal M. Panggabean. Kemudian ternyata betapa ketatnya integrasi ini yang dampaknya sangat menyulitkan perkembangan POLRI secara universal memang bukan angkatan perang. Pada tahun 1969 dengan Keppres No. 52/1969 sebutan Panglima Angkatan Kepolisian diganti kembali sesuai UU No. 13/1961 menjadi Kepala Kepolisian Negara RI, namun singkatnya tidak lagi KKN tetapi KAPOLRI. Pergantian sebutan ini diresmikan pada tanggal 1 Juli 1969. Mulai tanggal 1 April 1999, Kepolisian Negara Republik Indonesia dipisahkan dengan Tentara Nasional Indonesia dari ABRI dan menjadi berdiri sendiri. Kapolri dipilih oleh presiden berdasarkan persetujuan DPR dan bertanggung jawab langsung kepada Presiden.</w:t>
      </w:r>
    </w:p>
    <w:p w:rsidR="00DF05D8" w:rsidRDefault="00DF05D8" w:rsidP="00DF05D8">
      <w:pPr>
        <w:spacing w:line="480" w:lineRule="auto"/>
        <w:jc w:val="both"/>
        <w:rPr>
          <w:rFonts w:ascii="Times New Roman" w:hAnsi="Times New Roman" w:cs="Times New Roman"/>
          <w:sz w:val="24"/>
          <w:szCs w:val="24"/>
        </w:rPr>
      </w:pPr>
    </w:p>
    <w:p w:rsidR="00DF05D8" w:rsidRDefault="00DF05D8" w:rsidP="00DF05D8">
      <w:pPr>
        <w:pStyle w:val="221"/>
      </w:pPr>
      <w:bookmarkStart w:id="13" w:name="_Toc73140539"/>
      <w:bookmarkStart w:id="14" w:name="_Toc86102997"/>
      <w:r>
        <w:lastRenderedPageBreak/>
        <w:t>Penghargaan Pelayanan Prima (Kemenpan-RB)</w:t>
      </w:r>
      <w:bookmarkEnd w:id="13"/>
      <w:bookmarkEnd w:id="14"/>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Menteri Pendayagunaan Aparatur Negara dan Reformasi Birokrasi (PANRB) dijadwalkan memberi penghargaan kepada polres, polresta, dan polrestabes yang berhasil meraih predikat A atau Pelayanan Prima. Hasil evaluasi tahun 2020, 12 polres berhasil mendapatkan penghargaan Pelayanan Prima. Peningkatan signifikan terlihat dari tahun 2019 yang menempatkan enam polres predikat A.</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Deputi bidang Pelayanan Publik Kementrian PANRB menerangkan, evaluasi dilakukan pada 209 pelayanan publik di polres berbagai daerah. Ada enam aspek yang menjadi dasar penilaian berdasarkan peraturan Menteri PANRB No. 17/2017. Enam aspek tersebut adalah kebijakan pelayanan, profesionalisme SDM, sarana prasarana, sistem informasi pelayanan publik, konsultasi dan pengaduan, serta inovasi pelayanan publik.</w:t>
      </w:r>
    </w:p>
    <w:p w:rsidR="00DF05D8" w:rsidRDefault="00DF05D8" w:rsidP="00DF05D8">
      <w:pPr>
        <w:spacing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Tahap evaluasi dimulai dari pengisian kuesioner secara daring dengan aplikasi Sistem Informasi Pelayanan Publik (SIPP), melalui laman </w:t>
      </w:r>
      <w:r w:rsidRPr="007D06FB">
        <w:rPr>
          <w:rFonts w:ascii="Times New Roman" w:hAnsi="Times New Roman" w:cs="Times New Roman"/>
          <w:color w:val="000000" w:themeColor="text1"/>
          <w:sz w:val="24"/>
          <w:szCs w:val="24"/>
        </w:rPr>
        <w:t xml:space="preserve">sipp.menpan.go.id. </w:t>
      </w:r>
      <w:r>
        <w:rPr>
          <w:rFonts w:ascii="Times New Roman" w:hAnsi="Times New Roman" w:cs="Times New Roman"/>
          <w:color w:val="000000" w:themeColor="text1"/>
          <w:sz w:val="24"/>
          <w:szCs w:val="24"/>
        </w:rPr>
        <w:t xml:space="preserve">Untuk memastikan kebenaran dari kuesioner yang telah diisi, tim evaluator melakukan verifikasi lapangan ke lokasi layanan. Desk evaluasi dilakukan secara virtual, dengan susunan berita acara hasil pengamatan beserta rekomendasi perbaikan. </w:t>
      </w:r>
    </w:p>
    <w:p w:rsidR="00DF05D8" w:rsidRPr="00920CA2" w:rsidRDefault="00DF05D8" w:rsidP="00DF05D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Setiap unit pelayanan polres, khsusunya layanan SIM dan Surat Keterangan Catatan Kepolisian (SKCK) diharapkan selalu meningkatkan kualitas layanan. Terutama di masa krisis seperti ini, layanan kepolisian harus adaptif terhadap segala </w:t>
      </w:r>
      <w:r>
        <w:rPr>
          <w:rFonts w:ascii="Times New Roman" w:hAnsi="Times New Roman" w:cs="Times New Roman"/>
          <w:color w:val="000000" w:themeColor="text1"/>
          <w:sz w:val="24"/>
          <w:szCs w:val="24"/>
        </w:rPr>
        <w:lastRenderedPageBreak/>
        <w:t>jenis perubahan. Peningkatan kualitas pelayanan publik adalah simbol komitmen kuat kepolisian untuk terus hadir bagi masyarakat.</w:t>
      </w:r>
    </w:p>
    <w:p w:rsidR="00DF05D8" w:rsidRDefault="00DF05D8" w:rsidP="00DF05D8">
      <w:pPr>
        <w:pStyle w:val="21"/>
      </w:pPr>
      <w:bookmarkStart w:id="15" w:name="_Toc73140540"/>
      <w:bookmarkStart w:id="16" w:name="_Toc86102998"/>
      <w:r>
        <w:t>Kerangka teoritis</w:t>
      </w:r>
      <w:bookmarkEnd w:id="15"/>
      <w:bookmarkEnd w:id="16"/>
    </w:p>
    <w:p w:rsidR="00DF05D8" w:rsidRPr="004C771F" w:rsidRDefault="00DF05D8" w:rsidP="00DF05D8">
      <w:pPr>
        <w:pStyle w:val="231"/>
      </w:pPr>
      <w:bookmarkStart w:id="17" w:name="_Toc73140541"/>
      <w:bookmarkStart w:id="18" w:name="_Toc86102999"/>
      <w:r w:rsidRPr="004C771F">
        <w:t>Teori Fungsional Struktural</w:t>
      </w:r>
      <w:bookmarkEnd w:id="17"/>
      <w:bookmarkEnd w:id="18"/>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Teori fungsional Struktural adalah “suatu sistem sosial yang terdiri atas bagian-bagian atau elemen yang saling berkaitan dan saling menyatu dalam keseimbangan”. Fungsional struktural adalah sebuah sudut pandang luas dalam sosiologi dan antropologi yang berupaya menafsirkan masyarakat sebagai sebuah struktur dengan bagian-bagian yang saling berhubungan. Fungsionalisme menafsirkan masyarakat secara keseluruhan dalam hal fungsi dari elmen-elemen konstituennya; terutama norma, adat, tradisi dan institusi. </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Teori Fungsional struktural salah satu paham atau perspektif di dalam sosiologi yang memandang masyarakat sebagai sebuah sistem dimana seluruh struktur sosialnya terintegrasi menjadi satu, masing-masing memiliki fungsi yang berbeda-beda tapi saling berkaitan dan menciptakan konsensus dan keteraturan sosial serta keseluruhan elemen akan saling beradaptasi baik terhadap perubahan internal dan eksternal dari masyarakat.</w:t>
      </w:r>
      <w:r w:rsidRPr="001549A0">
        <w:rPr>
          <w:rFonts w:ascii="Times New Roman" w:hAnsi="Times New Roman" w:cs="Times New Roman"/>
          <w:sz w:val="24"/>
          <w:szCs w:val="24"/>
        </w:rPr>
        <w:t xml:space="preserve"> </w:t>
      </w:r>
      <w:r>
        <w:rPr>
          <w:rFonts w:ascii="Times New Roman" w:hAnsi="Times New Roman" w:cs="Times New Roman"/>
          <w:sz w:val="24"/>
          <w:szCs w:val="24"/>
        </w:rPr>
        <w:t xml:space="preserve">Sehingga jika ada salah satu unsur tidak bekerja maka masyarakat tersebut akan terganggu.Perubahan yang terjadi satu bagian akan membawa perubahan pula terhadap bagian lain. Dengan adanya saling ketergantungan, kerjasama menunjukan bahwa masyarakat terintegrasi utuh dan bertahan lama. </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Asumsi dasar teori fungsionalisme struktural adalah “</w:t>
      </w:r>
      <w:r w:rsidRPr="001549A0">
        <w:rPr>
          <w:rFonts w:ascii="Times New Roman" w:hAnsi="Times New Roman" w:cs="Times New Roman"/>
          <w:sz w:val="24"/>
          <w:szCs w:val="24"/>
        </w:rPr>
        <w:t>setiap struktur dalam sistem sosial, juga berlaku fungsional terhadap yang lainnya. Sebaliknya kalau tidak fungsional maka struktur itu tidak akan ada atau hilang dengan sendirinya</w:t>
      </w:r>
      <w:r>
        <w:rPr>
          <w:rFonts w:ascii="Times New Roman" w:hAnsi="Times New Roman" w:cs="Times New Roman"/>
          <w:sz w:val="24"/>
          <w:szCs w:val="24"/>
        </w:rPr>
        <w:t>”. (George Ritzer dan Gouglas J. Godman, 2007, h118)</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Teori ini cenderung melihat sumbangan sistem atau peristiwa terhadap sistem lain. Karena itu mengabaikan kemungkinan bahwa suatu peristiwa atau suatu sistem dalam beroperasi menentang fungsi-fungsi lainnya dalam suatu sistem sosial. Secara ekstrim penganut teori ini beranggapan bahwa semua peristiwa dan semua struktur adalah fungsional bagi masyarakat.</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Fungsi dikaitkan sebagai segala kegiatan yang diarahkan kepada pemenuhan kebutuhan dari sebuah sistem. Karya yang dilahirkan oleh Talcott Parsons yaitu Teori Fungsionalisme Struktural. Talcott Parsons terkenal dengan empat imperatif fungsional bagi sistem “tindakan” yaitu skema AGIL. AGIL, fungsi adalah suatu gugusan aktivitas yang diarahkan untuk memenuhi satu atau beberapa kebutuhan sistem. Parsons meyakini bahwa perkembangan masyarakat berkaitan erat dengan perkembangan keempat unsur subsistem utama yaitu kultural (pendidikan), kehakiman (integrasi), pemerintahan (pencapaian tujuan) dan ekonomi (adaptasi).</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definisi diatas, Parsons percaya bahwa ada empat imperatif fungsional yang diperlukan atau menjadi ciri seluruh sistem adaptasi (</w:t>
      </w:r>
      <w:r>
        <w:rPr>
          <w:rFonts w:ascii="Times New Roman" w:hAnsi="Times New Roman" w:cs="Times New Roman"/>
          <w:i/>
          <w:iCs/>
          <w:sz w:val="24"/>
          <w:szCs w:val="24"/>
        </w:rPr>
        <w:t xml:space="preserve">A/adaptation), </w:t>
      </w:r>
      <w:r>
        <w:rPr>
          <w:rFonts w:ascii="Times New Roman" w:hAnsi="Times New Roman" w:cs="Times New Roman"/>
          <w:sz w:val="24"/>
          <w:szCs w:val="24"/>
        </w:rPr>
        <w:t xml:space="preserve">(Goal attainment/pencapaian tujuan), (integrasi)dan (Latency pattrens) atau pemeliharaam pola. Secara bersama-sama, keempat imperatif fungsional tersebut </w:t>
      </w:r>
      <w:r>
        <w:rPr>
          <w:rFonts w:ascii="Times New Roman" w:hAnsi="Times New Roman" w:cs="Times New Roman"/>
          <w:sz w:val="24"/>
          <w:szCs w:val="24"/>
        </w:rPr>
        <w:lastRenderedPageBreak/>
        <w:t>di sebut dengan skema AGIL. Agar bertahan hidup maka sistem harus menjalankan keempat fungsi tersebut.</w:t>
      </w:r>
    </w:p>
    <w:p w:rsidR="00DF05D8" w:rsidRDefault="00DF05D8" w:rsidP="00DF05D8">
      <w:pPr>
        <w:spacing w:line="480" w:lineRule="auto"/>
        <w:jc w:val="both"/>
        <w:rPr>
          <w:rFonts w:ascii="Times New Roman" w:hAnsi="Times New Roman" w:cs="Times New Roman"/>
          <w:sz w:val="24"/>
          <w:szCs w:val="24"/>
        </w:rPr>
      </w:pPr>
      <w:r w:rsidRPr="00D674C5">
        <w:rPr>
          <w:rFonts w:ascii="Times New Roman" w:hAnsi="Times New Roman" w:cs="Times New Roman"/>
          <w:sz w:val="24"/>
          <w:szCs w:val="24"/>
        </w:rPr>
        <w:t>a. Adaptasi, sistem harus mengatasi kebutuhan situasional yang datang dari luar. Ia harus beradaptasi dengan lingkungan dan menyesuaikan lingkungan dengan kebutuhan–kebutuhannya.</w:t>
      </w:r>
    </w:p>
    <w:p w:rsidR="00DF05D8" w:rsidRDefault="00DF05D8" w:rsidP="00DF05D8">
      <w:pPr>
        <w:spacing w:line="480" w:lineRule="auto"/>
        <w:jc w:val="both"/>
        <w:rPr>
          <w:rFonts w:ascii="Times New Roman" w:hAnsi="Times New Roman" w:cs="Times New Roman"/>
          <w:sz w:val="24"/>
          <w:szCs w:val="24"/>
        </w:rPr>
      </w:pPr>
      <w:r w:rsidRPr="00D674C5">
        <w:rPr>
          <w:rFonts w:ascii="Times New Roman" w:hAnsi="Times New Roman" w:cs="Times New Roman"/>
          <w:sz w:val="24"/>
          <w:szCs w:val="24"/>
        </w:rPr>
        <w:t xml:space="preserve"> b. Pencapaian tujuan, sistem harus mendefinisikan dan mencapai tujuan– tujuan utamannya. </w:t>
      </w:r>
    </w:p>
    <w:p w:rsidR="00DF05D8" w:rsidRDefault="00DF05D8" w:rsidP="00DF05D8">
      <w:pPr>
        <w:spacing w:line="480" w:lineRule="auto"/>
        <w:jc w:val="both"/>
        <w:rPr>
          <w:rFonts w:ascii="Times New Roman" w:hAnsi="Times New Roman" w:cs="Times New Roman"/>
          <w:sz w:val="24"/>
          <w:szCs w:val="24"/>
        </w:rPr>
      </w:pPr>
      <w:r w:rsidRPr="00D674C5">
        <w:rPr>
          <w:rFonts w:ascii="Times New Roman" w:hAnsi="Times New Roman" w:cs="Times New Roman"/>
          <w:sz w:val="24"/>
          <w:szCs w:val="24"/>
        </w:rPr>
        <w:t xml:space="preserve">c. Integrasi, sistem harus mengatur hubungan bagian–bagian yang menjadi komponennya. Ia pun harus mengatur hubungan antar ketiga imperatif fungsional tersebut (A,G,L). </w:t>
      </w:r>
    </w:p>
    <w:p w:rsidR="00DF05D8" w:rsidRDefault="00DF05D8" w:rsidP="00DF05D8">
      <w:pPr>
        <w:spacing w:line="480" w:lineRule="auto"/>
        <w:jc w:val="both"/>
        <w:rPr>
          <w:rFonts w:ascii="Times New Roman" w:hAnsi="Times New Roman" w:cs="Times New Roman"/>
          <w:sz w:val="24"/>
          <w:szCs w:val="24"/>
        </w:rPr>
      </w:pPr>
      <w:r w:rsidRPr="00D674C5">
        <w:rPr>
          <w:rFonts w:ascii="Times New Roman" w:hAnsi="Times New Roman" w:cs="Times New Roman"/>
          <w:sz w:val="24"/>
          <w:szCs w:val="24"/>
        </w:rPr>
        <w:t>d. Latency</w:t>
      </w:r>
      <w:r>
        <w:rPr>
          <w:rFonts w:ascii="Times New Roman" w:hAnsi="Times New Roman" w:cs="Times New Roman"/>
          <w:sz w:val="24"/>
          <w:szCs w:val="24"/>
        </w:rPr>
        <w:t xml:space="preserve"> pattrens</w:t>
      </w:r>
      <w:r w:rsidRPr="00D674C5">
        <w:rPr>
          <w:rFonts w:ascii="Times New Roman" w:hAnsi="Times New Roman" w:cs="Times New Roman"/>
          <w:sz w:val="24"/>
          <w:szCs w:val="24"/>
        </w:rPr>
        <w:t xml:space="preserve"> (pemeliharaan pola), sistem harus melengkapi, memelihara dan memperbaharui motivasi individu dan pola–pola budaya yang menciptkan dan mempertahankan motivasi tersebut.</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Parsons mendesain skema AGIL agar dapat digunakan pada semua level sistem teoritisnya. Dalam pembahasan ini tentang keempat sistem tindakan maka akan menjabarkan cara parsons menggunakan AGIL. Organisme behavioral adalah sistem tindakan yang menangani fungsi adapatasi dengan menyesuaikan dan mengubah dunia luar. Sistem kepribadian menjalankan fungsi pencapaian tujuan dengan mendefinisikan tujuan sistem dan memonilitasi sumber daya yang digunakan untuk mencapainya. Sistem sosial menangani integrasi dengan mengontrol bagian-bagian yang menjadi komponennya, akhirnya, sistem kultur </w:t>
      </w:r>
      <w:r>
        <w:rPr>
          <w:rFonts w:ascii="Times New Roman" w:hAnsi="Times New Roman" w:cs="Times New Roman"/>
          <w:sz w:val="24"/>
          <w:szCs w:val="24"/>
        </w:rPr>
        <w:lastRenderedPageBreak/>
        <w:t>menjalankan fungsi latency dengan membekali aktor dengan norma dan nilai-nilai yang memotivasi mereka untuk bertindak.</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Desain skema AGIL parsons di gunakan semua tingkat dalam sistem teorinya. Dalam bahasa tentang empat sistem tindakan parsons menggunakan skema AGIL.</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Organisme prilaku </w:t>
      </w:r>
      <w:r>
        <w:rPr>
          <w:rFonts w:ascii="Times New Roman" w:hAnsi="Times New Roman" w:cs="Times New Roman"/>
          <w:sz w:val="24"/>
          <w:szCs w:val="24"/>
        </w:rPr>
        <w:t>: Adalah sistem tindakan yang melaksanakan fungsi adaptasi dengan menyesuaikan diri dengan dan mengubah lingkungan eksternal.</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Sistem kepribadian </w:t>
      </w:r>
      <w:r>
        <w:rPr>
          <w:rFonts w:ascii="Times New Roman" w:hAnsi="Times New Roman" w:cs="Times New Roman"/>
          <w:sz w:val="24"/>
          <w:szCs w:val="24"/>
        </w:rPr>
        <w:t>: Melaksanakan fungsi pencapaian tujuan dengan menetapkan tujuan sistem dan mobilisasi sumber daya yang ada untuk mencapainya.</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Sistem sosial </w:t>
      </w:r>
      <w:r>
        <w:rPr>
          <w:rFonts w:ascii="Times New Roman" w:hAnsi="Times New Roman" w:cs="Times New Roman"/>
          <w:sz w:val="24"/>
          <w:szCs w:val="24"/>
        </w:rPr>
        <w:t>: Menanggulangi fungsi integrasi dengan mengendalikan bagian-bagian yang menjadi komponenya.</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Sistem structural </w:t>
      </w:r>
      <w:r>
        <w:rPr>
          <w:rFonts w:ascii="Times New Roman" w:hAnsi="Times New Roman" w:cs="Times New Roman"/>
          <w:sz w:val="24"/>
          <w:szCs w:val="24"/>
        </w:rPr>
        <w:t>: Melaksanakan fungsi pemeliharaan pola dengan menyediakan aktor seperangkat norma dan nilai yang memotivasi mereka untuk bertindak.</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Teori structural menjelaskan bagaimana berfungsinya suatu struktur. Setiap struktur menjelaskan bagaimana berfungsinya suatu struktur (mikro seperti persahabatan, organisasi dan makro seperti masyarakat) akan tetap ada sepanjang ia memiliki fungsi. Konsep pemikiran Teori Fungsionalisme Struktural dipengaruhi oleh adanya asumsi kesamaan anatara kehidupan organisme biologis dengan struktur sosial tentang adanya keteraturan dan keseimbangan masyarakat.</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90707">
        <w:rPr>
          <w:rFonts w:ascii="Times New Roman" w:hAnsi="Times New Roman" w:cs="Times New Roman"/>
          <w:sz w:val="24"/>
          <w:szCs w:val="24"/>
        </w:rPr>
        <w:t>Asumsi dasar dari Teori Fungsionalisme Struktural, yaitu bahwa masyarakat terintegrasi atas dasar kesepakatan dari para anggotanya akan</w:t>
      </w:r>
      <w:r>
        <w:rPr>
          <w:rFonts w:ascii="Times New Roman" w:hAnsi="Times New Roman" w:cs="Times New Roman"/>
          <w:sz w:val="24"/>
          <w:szCs w:val="24"/>
        </w:rPr>
        <w:t xml:space="preserve"> </w:t>
      </w:r>
      <w:r w:rsidRPr="00E90707">
        <w:rPr>
          <w:rFonts w:ascii="Times New Roman" w:hAnsi="Times New Roman" w:cs="Times New Roman"/>
          <w:sz w:val="24"/>
          <w:szCs w:val="24"/>
        </w:rPr>
        <w:t xml:space="preserve"> nilai-nilai kemasyarakatan tertentu yang mempunyai kemampuan mengatasi perbedaan-perbedaan sehingga masyarakat tersebut dipandang sebagai suatu sistem yang secara fungsional terintegrasi dalam suatu keseimbangan. Dengan demikian masyarakat merupakan kumpulan sistem-sistem sosial yang satu sama lain berhubungan dan saling ketergantungan. </w:t>
      </w:r>
    </w:p>
    <w:p w:rsidR="00DF05D8" w:rsidRPr="00E90707" w:rsidRDefault="00DF05D8" w:rsidP="00DF05D8">
      <w:pPr>
        <w:spacing w:line="480" w:lineRule="auto"/>
        <w:jc w:val="both"/>
        <w:rPr>
          <w:rFonts w:ascii="Times New Roman" w:hAnsi="Times New Roman" w:cs="Times New Roman"/>
          <w:b/>
          <w:bCs/>
          <w:i/>
          <w:iCs/>
          <w:sz w:val="24"/>
          <w:szCs w:val="24"/>
        </w:rPr>
      </w:pPr>
      <w:r w:rsidRPr="00E90707">
        <w:rPr>
          <w:rFonts w:ascii="Times New Roman" w:hAnsi="Times New Roman" w:cs="Times New Roman"/>
          <w:b/>
          <w:bCs/>
          <w:i/>
          <w:iCs/>
          <w:sz w:val="24"/>
          <w:szCs w:val="24"/>
        </w:rPr>
        <w:t xml:space="preserve">Asumsi teori structural fungsional </w:t>
      </w:r>
    </w:p>
    <w:p w:rsidR="00DF05D8" w:rsidRDefault="00DF05D8" w:rsidP="00DF05D8">
      <w:pPr>
        <w:spacing w:line="480" w:lineRule="auto"/>
        <w:ind w:left="993" w:hanging="273"/>
        <w:jc w:val="both"/>
        <w:rPr>
          <w:rFonts w:ascii="Times New Roman" w:hAnsi="Times New Roman" w:cs="Times New Roman"/>
          <w:sz w:val="24"/>
          <w:szCs w:val="24"/>
        </w:rPr>
      </w:pPr>
      <w:r w:rsidRPr="00E90707">
        <w:rPr>
          <w:rFonts w:ascii="Times New Roman" w:hAnsi="Times New Roman" w:cs="Times New Roman"/>
          <w:sz w:val="24"/>
          <w:szCs w:val="24"/>
        </w:rPr>
        <w:t xml:space="preserve">a. Setiap masyarakat terdiri dari berbagai elemen yang tersetruktur secara relatif mantab dan stabil. </w:t>
      </w:r>
    </w:p>
    <w:p w:rsidR="00DF05D8" w:rsidRDefault="00DF05D8" w:rsidP="00DF05D8">
      <w:pPr>
        <w:spacing w:line="480" w:lineRule="auto"/>
        <w:ind w:left="720"/>
        <w:jc w:val="both"/>
        <w:rPr>
          <w:rFonts w:ascii="Times New Roman" w:hAnsi="Times New Roman" w:cs="Times New Roman"/>
          <w:sz w:val="24"/>
          <w:szCs w:val="24"/>
        </w:rPr>
      </w:pPr>
      <w:r w:rsidRPr="00E90707">
        <w:rPr>
          <w:rFonts w:ascii="Times New Roman" w:hAnsi="Times New Roman" w:cs="Times New Roman"/>
          <w:sz w:val="24"/>
          <w:szCs w:val="24"/>
        </w:rPr>
        <w:t xml:space="preserve">b. Elemen- elemen tersetruktur tersebut terintegrasi dengan baik. </w:t>
      </w:r>
    </w:p>
    <w:p w:rsidR="00DF05D8" w:rsidRDefault="00DF05D8" w:rsidP="00DF05D8">
      <w:pPr>
        <w:spacing w:line="480" w:lineRule="auto"/>
        <w:ind w:left="993" w:hanging="273"/>
        <w:jc w:val="both"/>
        <w:rPr>
          <w:rFonts w:ascii="Times New Roman" w:hAnsi="Times New Roman" w:cs="Times New Roman"/>
          <w:sz w:val="24"/>
          <w:szCs w:val="24"/>
        </w:rPr>
      </w:pPr>
      <w:r w:rsidRPr="00E90707">
        <w:rPr>
          <w:rFonts w:ascii="Times New Roman" w:hAnsi="Times New Roman" w:cs="Times New Roman"/>
          <w:sz w:val="24"/>
          <w:szCs w:val="24"/>
        </w:rPr>
        <w:t xml:space="preserve">c. Setiap elemen dan truktur memiliki fungsi, yaitu memberikan sumbangan pada bertahanya struktur itu sebagai suatu sistem. </w:t>
      </w:r>
    </w:p>
    <w:p w:rsidR="00DF05D8" w:rsidRDefault="00DF05D8" w:rsidP="00DF05D8">
      <w:pPr>
        <w:spacing w:line="480" w:lineRule="auto"/>
        <w:ind w:left="993" w:hanging="295"/>
        <w:jc w:val="both"/>
        <w:rPr>
          <w:rFonts w:ascii="Times New Roman" w:hAnsi="Times New Roman" w:cs="Times New Roman"/>
          <w:sz w:val="24"/>
          <w:szCs w:val="24"/>
        </w:rPr>
      </w:pPr>
      <w:r w:rsidRPr="00E90707">
        <w:rPr>
          <w:rFonts w:ascii="Times New Roman" w:hAnsi="Times New Roman" w:cs="Times New Roman"/>
          <w:sz w:val="24"/>
          <w:szCs w:val="24"/>
        </w:rPr>
        <w:t xml:space="preserve">d. Setiap struktur yang fungsional di landaskan pada suatu konsensus nilai diantara para anggotanya. </w:t>
      </w:r>
    </w:p>
    <w:p w:rsidR="00DF05D8" w:rsidRDefault="00DF05D8" w:rsidP="00DF05D8">
      <w:pPr>
        <w:spacing w:line="480" w:lineRule="auto"/>
        <w:ind w:firstLine="720"/>
        <w:jc w:val="both"/>
        <w:rPr>
          <w:rFonts w:ascii="Times New Roman" w:hAnsi="Times New Roman" w:cs="Times New Roman"/>
          <w:sz w:val="24"/>
          <w:szCs w:val="24"/>
        </w:rPr>
      </w:pPr>
      <w:r w:rsidRPr="00E90707">
        <w:rPr>
          <w:rFonts w:ascii="Times New Roman" w:hAnsi="Times New Roman" w:cs="Times New Roman"/>
          <w:sz w:val="24"/>
          <w:szCs w:val="24"/>
        </w:rPr>
        <w:t>Bedasarkan pandangan teori structural fungsional dapat di lihat sebagai elemen dalam masyarakat seperti juga orang lain sebagai elemen dalam masyarakat: seperti juga orang lain sebagai elemen masyarakat. Jaringan hubungan antara anda dan orang-orang lain yang terpola dilihat sebagai masyarakat. Jaringan hubungan yang terola tersebut mencerminkan struktur elemen- elemen yang relatife mantap dan stabil . Tindakan Sosial dan Orientasi Subjektif.</w:t>
      </w:r>
    </w:p>
    <w:p w:rsidR="00DF05D8" w:rsidRDefault="00DF05D8" w:rsidP="00DF05D8">
      <w:pPr>
        <w:spacing w:line="480" w:lineRule="auto"/>
        <w:ind w:firstLine="720"/>
        <w:jc w:val="both"/>
        <w:rPr>
          <w:rFonts w:ascii="Times New Roman" w:hAnsi="Times New Roman" w:cs="Times New Roman"/>
          <w:sz w:val="24"/>
          <w:szCs w:val="24"/>
        </w:rPr>
      </w:pPr>
      <w:r w:rsidRPr="00E90707">
        <w:rPr>
          <w:rFonts w:ascii="Times New Roman" w:hAnsi="Times New Roman" w:cs="Times New Roman"/>
          <w:sz w:val="24"/>
          <w:szCs w:val="24"/>
        </w:rPr>
        <w:lastRenderedPageBreak/>
        <w:t xml:space="preserve">Teori Fungsionalisme Struktural yang dibangun Talcott Parsons dan dipengaruhi oleh para sosiolog Eropa menyebabkan teorinya itu bersifat empiris, positivistis dan ideal. Pandangannya tentang tindakan manusia itu bersifat voluntaristik, artinya karena tindakan itu didasarkan pada dorongan kemauan, dengan mengindahkan nilai, ide dan norma yang disepakati. Tindakan individu manusia memiliki kebebasan untuk memilih sarana (alat) dan tujuan yang akan dicapai itu dipengaruhi oleh lingkungan atau kondisi-kondisi, dan apa yang dipilih tersebut dikendalikan oleh nilai dan norma. </w:t>
      </w:r>
    </w:p>
    <w:p w:rsidR="00DF05D8" w:rsidRDefault="00DF05D8" w:rsidP="00DF05D8">
      <w:pPr>
        <w:spacing w:line="480" w:lineRule="auto"/>
        <w:ind w:firstLine="720"/>
        <w:jc w:val="both"/>
        <w:rPr>
          <w:rFonts w:ascii="Times New Roman" w:hAnsi="Times New Roman" w:cs="Times New Roman"/>
          <w:sz w:val="24"/>
          <w:szCs w:val="24"/>
        </w:rPr>
      </w:pPr>
      <w:r w:rsidRPr="00E90707">
        <w:rPr>
          <w:rFonts w:ascii="Times New Roman" w:hAnsi="Times New Roman" w:cs="Times New Roman"/>
          <w:sz w:val="24"/>
          <w:szCs w:val="24"/>
        </w:rPr>
        <w:t>Prinsip-prinsip pemikiran Talcott Parsons, yaitu bahwa tindakan individu manusia itu diarahkan pada tujuan. Di samping itu, tindakan itu terjadi pada suatu kondisi yang unsurnya sudah pasti, sedang unsur-unsur lainnya digunakan sebagai alat untuk mencapai tujuan. Selain itu, secara normatif tindakan tersebut diatur berkenaan dengan penentuan alat dan tujuan. Atau dengan kata lain dapat dinyatakan bahwa tindakan itu dipandang sebagai kenyataan sosial yang terkecil dan mendasar, yang unsur-unsurnya berupa alat, tujuan, situasi, dan norma.</w:t>
      </w:r>
    </w:p>
    <w:p w:rsidR="00DF05D8" w:rsidRDefault="00DF05D8" w:rsidP="00DF05D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AGIL (Adaptation, Goal Attainment, Integration, dan Latency), yang diperkenalkan oleh Talcott Parsons, jika dikorelasikan dengan fenomena yang diteliti bahwa adanya sebuah organisasi yang dapat dianggap sebagai cotoh dari kelompok dalam sistem sosial, dimana organisasi memiliki berbagai fungsi penting yang menentukan kualitas kehidupan baik kehidupan individu, organisasi, maka ini sesuai dengan intansi yang menjadi objek penelitian yaitu Polrestabes Bandung karena di dalam organisasi tersebut mempunyai anggota dimana setiap anggota </w:t>
      </w:r>
      <w:r>
        <w:rPr>
          <w:rFonts w:ascii="Times New Roman" w:hAnsi="Times New Roman" w:cs="Times New Roman"/>
          <w:sz w:val="24"/>
          <w:szCs w:val="24"/>
        </w:rPr>
        <w:lastRenderedPageBreak/>
        <w:t xml:space="preserve">mempunyai peran dan fungsi berbeda dalam mencapai sebuah tujuan di dalam organisasi.  </w:t>
      </w:r>
    </w:p>
    <w:p w:rsidR="00DF05D8" w:rsidRPr="00B4333B" w:rsidRDefault="00DF05D8" w:rsidP="00DF05D8">
      <w:pPr>
        <w:pStyle w:val="21"/>
      </w:pPr>
      <w:bookmarkStart w:id="19" w:name="_Toc73140542"/>
      <w:bookmarkStart w:id="20" w:name="_Toc86103000"/>
      <w:r>
        <w:t>Kerangka Pemikiran</w:t>
      </w:r>
      <w:bookmarkEnd w:id="19"/>
      <w:bookmarkEnd w:id="20"/>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B4333B">
        <w:rPr>
          <w:rFonts w:ascii="Times New Roman" w:hAnsi="Times New Roman" w:cs="Times New Roman"/>
          <w:sz w:val="24"/>
          <w:szCs w:val="24"/>
          <w:lang w:val="en-US"/>
        </w:rPr>
        <w:t>Komuniasi organisasi adalah pengiriman dan penerimaan berbagai pesan organisasi di dalam kelompok formal maupun informal dari suatu organisasi.</w:t>
      </w:r>
      <w:r>
        <w:rPr>
          <w:rFonts w:ascii="Times New Roman" w:hAnsi="Times New Roman" w:cs="Times New Roman"/>
          <w:sz w:val="24"/>
          <w:szCs w:val="24"/>
          <w:lang w:val="en-US"/>
        </w:rPr>
        <w:t xml:space="preserve"> </w:t>
      </w:r>
      <w:r w:rsidRPr="00116B42">
        <w:rPr>
          <w:rFonts w:ascii="Times New Roman" w:hAnsi="Times New Roman" w:cs="Times New Roman"/>
          <w:sz w:val="24"/>
          <w:szCs w:val="24"/>
          <w:lang w:val="en-US"/>
        </w:rPr>
        <w:t>Menurut Wiryanto dalam Romli (2014:2) definisi tentang komunikasi organisasi tersebut dapat diketahui bahwa komunikasi organisasi saling berkaitan satu dengan yang lain. Komunikasi merupakan alat dalam membangun sebuah organisasi yang baik. Jika dalam organisasi terjadi sebuah kesalahan dalam penafsiran komunikasi, hal tersebut akan berpengaruh terhadap tujuan organisasi</w:t>
      </w:r>
      <w:r>
        <w:rPr>
          <w:rFonts w:ascii="Times New Roman" w:hAnsi="Times New Roman" w:cs="Times New Roman"/>
          <w:sz w:val="24"/>
          <w:szCs w:val="24"/>
          <w:lang w:val="en-US"/>
        </w:rPr>
        <w:t xml:space="preserve">. </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Peraihan penghargaan sebagai pelayanan prima yang diberikan oleh Kemenpan-RB menjadi suatu bentuk perwujudan keberhasilan dari sebuah organisasi yang pastinya mempunyai tujuan organisasi. Penghargaan ini adalah sebagian dari tujuan organisasi yang memang hasil dari sebuah organisasi bukan di hasilkan oleh individu semata. Penghargaan prima yang diberikan oleh Kemenpan-RB kepada instansi Kepolisian sebagai pelayan, pelindung dan pengayom masyarakat tentunya menjadi sebuah pencapaian bagi Kepolisian tersebut guna meningkatkan mutu kualitas kinerja Kepolisian dan peningkatan citra Kepolisian di masyarakat.</w:t>
      </w:r>
    </w:p>
    <w:p w:rsidR="00DF05D8" w:rsidRDefault="00DF05D8" w:rsidP="00DF05D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hal ini manajemen dari organisasi tersebut mengenai komunikasi di dalam internal organisasi terbilang berhasil untuk mencapai tujuan bersama. Keberhasilan tersebut adalah adanya peran komunikasi organisasi di dalamnya, </w:t>
      </w:r>
      <w:r>
        <w:rPr>
          <w:rFonts w:ascii="Times New Roman" w:hAnsi="Times New Roman" w:cs="Times New Roman"/>
          <w:sz w:val="24"/>
          <w:szCs w:val="24"/>
          <w:lang w:val="en-US"/>
        </w:rPr>
        <w:lastRenderedPageBreak/>
        <w:t>karena komunikasi merupakan suatu hal yang fundamental demi terciptanya koordinasi dan suasana lebih baik guna untuk mencapai tujuan organisasi. Oleh karena itu dalam menjalankan komunikasi organisasi yang baik perlu komunikasi yang baik yang terjalin oleh setiap individu di dalam organisasi tersebut. Perencanaan dalam hal komunikasi dibutuhkan sebagaimana kita mengetahui komunikasi yang terjalin dalam instansi Kepolisian bersifat hirarki. Maka dari itu perencanaan komunikasi di dalam organisasi yang tepat agar komunikasi berjalan secara efektif dan efisien. Peran pemimpin dalam hal ini berpangaruh besar terhadap perubahan perilaku individu didalam organisasi tersebut d</w:t>
      </w:r>
      <w:r w:rsidRPr="00116B42">
        <w:rPr>
          <w:rFonts w:ascii="Times New Roman" w:hAnsi="Times New Roman" w:cs="Times New Roman"/>
          <w:sz w:val="24"/>
          <w:szCs w:val="24"/>
          <w:lang w:val="en-US"/>
        </w:rPr>
        <w:t>alam upaya mencapai tujuan organisasi</w:t>
      </w:r>
      <w:r>
        <w:rPr>
          <w:rFonts w:ascii="Times New Roman" w:hAnsi="Times New Roman" w:cs="Times New Roman"/>
          <w:sz w:val="24"/>
          <w:szCs w:val="24"/>
          <w:lang w:val="en-US"/>
        </w:rPr>
        <w:t>.</w:t>
      </w:r>
      <w:r w:rsidRPr="00116B42">
        <w:rPr>
          <w:rFonts w:ascii="Times New Roman" w:hAnsi="Times New Roman" w:cs="Times New Roman"/>
          <w:sz w:val="24"/>
          <w:szCs w:val="24"/>
          <w:lang w:val="en-US"/>
        </w:rPr>
        <w:t xml:space="preserve"> </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Fungsional Struktural (Talcott Parsons, 1951) </w:t>
      </w:r>
      <w:r>
        <w:rPr>
          <w:rFonts w:ascii="Times New Roman" w:hAnsi="Times New Roman" w:cs="Times New Roman"/>
          <w:sz w:val="24"/>
          <w:szCs w:val="24"/>
        </w:rPr>
        <w:t xml:space="preserve">Teori fungsional Struktural adalah “suatu sistem sosial yang terdiri atas bagian-bagian atau elemen yang saling berkaitan dan saling menyatu dalam keseimbangan”. Fungsional struktural adalah sebuah sudut pandang luas dalam sosiologi dan antropologi yang berupaya menafsirkan masyarakat sebagai sebuah struktur dengan bagian-bagian yang saling berhubungan. Fungsionalisme menafsirkan masyarakat secara keseluruhan dalam hal fungsi dari elmen-elemen konstituennya; terutama norma, adat, tradisi dan institusi.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George Ritzer dan Gouglas J. Godman, 2007). </w: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Teori yang digagas oleh Talcott Parsons memiliki empat imperatif fungsional bagi sistem “tindakan” yaitu skema AGIL, Adaptasi, Goals, Integritas, dan Latency. Fungsi adalah suatu gugusan aktivitas yang diarahkan untuk memenuhi satu atau beberapa kebutuhan sistem. Oleh karena itu teori ini di </w:t>
      </w:r>
      <w:r>
        <w:rPr>
          <w:rFonts w:ascii="Times New Roman" w:hAnsi="Times New Roman" w:cs="Times New Roman"/>
          <w:sz w:val="24"/>
          <w:szCs w:val="24"/>
        </w:rPr>
        <w:lastRenderedPageBreak/>
        <w:t>butuhkan oleh sebuah organisasi untuk dapat menjaga sistem dalam organisasi agar sesuai dengan fungsinya guna mencapai tujuan organisasi.</w:t>
      </w:r>
    </w:p>
    <w:p w:rsidR="00DF05D8" w:rsidRPr="00BB3994" w:rsidRDefault="00DF05D8" w:rsidP="00DF05D8">
      <w:pPr>
        <w:spacing w:line="480" w:lineRule="auto"/>
        <w:rPr>
          <w:rFonts w:ascii="Times New Roman" w:hAnsi="Times New Roman" w:cs="Times New Roman"/>
          <w:sz w:val="24"/>
          <w:szCs w:val="24"/>
        </w:rPr>
      </w:pPr>
      <w:r>
        <w:rPr>
          <w:rFonts w:ascii="Times New Roman" w:hAnsi="Times New Roman" w:cs="Times New Roman"/>
          <w:sz w:val="24"/>
          <w:szCs w:val="24"/>
        </w:rPr>
        <w:tab/>
        <w:t>Berdasarkan penjelasan diatas peneliti membuat bagan kerangka pemikiran sebagai berikut :</w:t>
      </w:r>
    </w:p>
    <w:p w:rsidR="00DF05D8" w:rsidRDefault="00DF05D8" w:rsidP="00DF05D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Gambar 2.3 Kerangka Pemikiran</w:t>
      </w:r>
    </w:p>
    <w:p w:rsidR="00DF05D8" w:rsidRDefault="00DF05D8" w:rsidP="00DF05D8">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Kerangka pemikiran berjudul Komunikasi Organisasi Polrestabes Bandung</w:t>
      </w:r>
    </w:p>
    <w:p w:rsidR="00DF05D8" w:rsidRPr="00920CA2" w:rsidRDefault="00DF05D8" w:rsidP="00DF05D8">
      <w:pPr>
        <w:spacing w:line="240" w:lineRule="auto"/>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10F845F3" wp14:editId="1FA02AEF">
                <wp:simplePos x="0" y="0"/>
                <wp:positionH relativeFrom="margin">
                  <wp:posOffset>57813</wp:posOffset>
                </wp:positionH>
                <wp:positionV relativeFrom="paragraph">
                  <wp:posOffset>347815</wp:posOffset>
                </wp:positionV>
                <wp:extent cx="4897893" cy="871496"/>
                <wp:effectExtent l="19050" t="19050" r="17145" b="24130"/>
                <wp:wrapNone/>
                <wp:docPr id="6" name="Rectangle 6"/>
                <wp:cNvGraphicFramePr/>
                <a:graphic xmlns:a="http://schemas.openxmlformats.org/drawingml/2006/main">
                  <a:graphicData uri="http://schemas.microsoft.com/office/word/2010/wordprocessingShape">
                    <wps:wsp>
                      <wps:cNvSpPr/>
                      <wps:spPr>
                        <a:xfrm>
                          <a:off x="0" y="0"/>
                          <a:ext cx="4897893" cy="871496"/>
                        </a:xfrm>
                        <a:prstGeom prst="rect">
                          <a:avLst/>
                        </a:prstGeom>
                        <a:solidFill>
                          <a:schemeClr val="bg1"/>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D27E94" w:rsidRDefault="00DF05D8" w:rsidP="00DF05D8">
                            <w:pPr>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POLRESTABES BANDUNG</w:t>
                            </w:r>
                          </w:p>
                          <w:p w:rsidR="00DF05D8" w:rsidRPr="00A03A9E" w:rsidRDefault="00DF05D8" w:rsidP="00DF05D8">
                            <w:pPr>
                              <w:jc w:val="both"/>
                              <w:rPr>
                                <w:rFonts w:asciiTheme="majorBidi" w:hAnsiTheme="majorBidi" w:cstheme="majorBidi"/>
                                <w:sz w:val="20"/>
                                <w:szCs w:val="20"/>
                                <w:lang w:val="en-US"/>
                              </w:rPr>
                            </w:pPr>
                            <w:r w:rsidRPr="00A03A9E">
                              <w:rPr>
                                <w:rFonts w:asciiTheme="majorBidi" w:hAnsiTheme="majorBidi" w:cstheme="majorBidi"/>
                                <w:sz w:val="20"/>
                                <w:szCs w:val="20"/>
                                <w:lang w:val="en-US"/>
                              </w:rPr>
                              <w:t>Polrestabes Bandung mendapatkan penghargaan pelayanan prima dari Kemenpan-RB,  hal ini menjadi penelitian yang menarik untuk di teliti melalui komunikasi menggunakan komunikasi organisasi yang 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845F3" id="Rectangle 6" o:spid="_x0000_s1051" style="position:absolute;left:0;text-align:left;margin-left:4.55pt;margin-top:27.4pt;width:385.65pt;height:6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dFmQIAAKEFAAAOAAAAZHJzL2Uyb0RvYy54bWysVEtv2zAMvg/YfxB0Xx1nafNAnSJo0WFA&#10;0RZth54VWUqEyaImKbGzXz9KfrTpchp2kUWT/MiPInl51VSa7IXzCkxB87MRJcJwKJXZFPTHy+2X&#10;GSU+MFMyDUYU9CA8vVp+/nRZ24UYwxZ0KRxBEOMXtS3oNgS7yDLPt6Ji/gysMKiU4CoWUHSbrHSs&#10;RvRKZ+PR6CKrwZXWARfe49+bVkmXCV9KwcODlF4EoguKuYV0unSu45ktL9li45jdKt6lwf4hi4op&#10;g0EHqBsWGNk59RdUpbgDDzKccagykFJxkTggm3z0gc3zllmRuGBxvB3K5P8fLL/fPzqiyoJeUGJY&#10;hU/0hEVjZqMFuYjlqa1foNWzfXSd5PEauTbSVfGLLEiTSnoYSiqaQDj+nMzm09n8KyUcdbNpPpkn&#10;0OzN2zofvgmoSLwU1GH0VEm2v/MBI6JpbxKDedCqvFVaJyG2ibjWjuwZPvB6k8eM0ePIShtSF3Q8&#10;O5+eJ+QjZeq0N4jQnIBAQG0QN5aiJZ9u4aBFzEKbJyGxhkh33AY4TotxLkzoeSfr6CaRxOCYn3LU&#10;oU+ms41uInX14Dg65XgccfBIUcGEwblSBtwpgPLnELm179m3nCP90KybrnG6vlhDecBmctBOmbf8&#10;VuGb3jEfHpnDscIBxFURHvCQGvBNoLtRsgX3+9T/aI/djlpKahzTgvpfO+YEJfq7wTmY55NJnOsk&#10;TM6nYxTce836vcbsqmvARslxKVmertE+6P4qHVSvuFFWMSqqmOEYu6A8uF64Du36wJ3ExWqVzHCW&#10;LQt35tnyCB7rHHv2pXllznaNHXAk7qEfabb40N+tbfQ0sNoFkCo1f6x0W9fuBXAPpA7vdlZcNO/l&#10;ZPW2WZd/AAAA//8DAFBLAwQUAAYACAAAACEAsQiqnOAAAAAIAQAADwAAAGRycy9kb3ducmV2Lnht&#10;bEyPTUvDQBCG74L/YRnBS7G7DbUfMZsiQkU8CG0Fr5PdNQlmZ0N226b+eseTHof34Z3nLTaj78TJ&#10;DbENpGE2VSAcmWBbqjW8H7Z3KxAxIVnsAjkNFxdhU15fFZjbcKadO+1TLbiEYo4ampT6XMpoGucx&#10;TkPviLPPMHhMfA61tAOeudx3MlNqIT22xB8a7N1T48zX/ug1vO0+8PKymFTt93JbpcPEvGbPRuvb&#10;m/HxAURyY/qD4Vef1aFkpyocyUbRaVjPGNRwP+cBHC9Xag6iYm6dKZBlIf8PKH8AAAD//wMAUEsB&#10;Ai0AFAAGAAgAAAAhALaDOJL+AAAA4QEAABMAAAAAAAAAAAAAAAAAAAAAAFtDb250ZW50X1R5cGVz&#10;XS54bWxQSwECLQAUAAYACAAAACEAOP0h/9YAAACUAQAACwAAAAAAAAAAAAAAAAAvAQAAX3JlbHMv&#10;LnJlbHNQSwECLQAUAAYACAAAACEAa9mHRZkCAAChBQAADgAAAAAAAAAAAAAAAAAuAgAAZHJzL2Uy&#10;b0RvYy54bWxQSwECLQAUAAYACAAAACEAsQiqnOAAAAAIAQAADwAAAAAAAAAAAAAAAADzBAAAZHJz&#10;L2Rvd25yZXYueG1sUEsFBgAAAAAEAAQA8wAAAAAGAAAAAA==&#10;" fillcolor="white [3212]" strokecolor="black [3213]" strokeweight="2.25pt">
                <v:textbox>
                  <w:txbxContent>
                    <w:p w:rsidR="00DF05D8" w:rsidRPr="00D27E94" w:rsidRDefault="00DF05D8" w:rsidP="00DF05D8">
                      <w:pPr>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POLRESTABES BANDUNG</w:t>
                      </w:r>
                    </w:p>
                    <w:p w:rsidR="00DF05D8" w:rsidRPr="00A03A9E" w:rsidRDefault="00DF05D8" w:rsidP="00DF05D8">
                      <w:pPr>
                        <w:jc w:val="both"/>
                        <w:rPr>
                          <w:rFonts w:asciiTheme="majorBidi" w:hAnsiTheme="majorBidi" w:cstheme="majorBidi"/>
                          <w:sz w:val="20"/>
                          <w:szCs w:val="20"/>
                          <w:lang w:val="en-US"/>
                        </w:rPr>
                      </w:pPr>
                      <w:r w:rsidRPr="00A03A9E">
                        <w:rPr>
                          <w:rFonts w:asciiTheme="majorBidi" w:hAnsiTheme="majorBidi" w:cstheme="majorBidi"/>
                          <w:sz w:val="20"/>
                          <w:szCs w:val="20"/>
                          <w:lang w:val="en-US"/>
                        </w:rPr>
                        <w:t>Polrestabes Bandung mendapatkan penghargaan pelayanan prima dari Kemenpan-RB,  hal ini menjadi penelitian yang menarik untuk di teliti melalui komunikasi menggunakan komunikasi organisasi yang tepat.</w:t>
                      </w:r>
                    </w:p>
                  </w:txbxContent>
                </v:textbox>
                <w10:wrap anchorx="margin"/>
              </v:rect>
            </w:pict>
          </mc:Fallback>
        </mc:AlternateContent>
      </w:r>
      <w:r>
        <w:rPr>
          <w:rFonts w:ascii="Times New Roman" w:hAnsi="Times New Roman" w:cs="Times New Roman"/>
          <w:sz w:val="24"/>
          <w:szCs w:val="24"/>
        </w:rPr>
        <w:t>(Studi Kualitatif Deskriptif Polrestabes Kota Bandung dalam Meraih Penghargaan Pelayanan Prima)</w:t>
      </w:r>
    </w:p>
    <w:p w:rsidR="00DF05D8" w:rsidRPr="003C52A5" w:rsidRDefault="00DF05D8" w:rsidP="00DF05D8">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E9BDA61" wp14:editId="1C15A6FD">
                <wp:simplePos x="0" y="0"/>
                <wp:positionH relativeFrom="column">
                  <wp:posOffset>2471862</wp:posOffset>
                </wp:positionH>
                <wp:positionV relativeFrom="paragraph">
                  <wp:posOffset>314794</wp:posOffset>
                </wp:positionV>
                <wp:extent cx="0" cy="246767"/>
                <wp:effectExtent l="76200" t="0" r="57150" b="58420"/>
                <wp:wrapNone/>
                <wp:docPr id="62" name="Straight Arrow Connector 62"/>
                <wp:cNvGraphicFramePr/>
                <a:graphic xmlns:a="http://schemas.openxmlformats.org/drawingml/2006/main">
                  <a:graphicData uri="http://schemas.microsoft.com/office/word/2010/wordprocessingShape">
                    <wps:wsp>
                      <wps:cNvCnPr/>
                      <wps:spPr>
                        <a:xfrm>
                          <a:off x="0" y="0"/>
                          <a:ext cx="0" cy="2467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7EDFC5" id="_x0000_t32" coordsize="21600,21600" o:spt="32" o:oned="t" path="m,l21600,21600e" filled="f">
                <v:path arrowok="t" fillok="f" o:connecttype="none"/>
                <o:lock v:ext="edit" shapetype="t"/>
              </v:shapetype>
              <v:shape id="Straight Arrow Connector 62" o:spid="_x0000_s1026" type="#_x0000_t32" style="position:absolute;margin-left:194.65pt;margin-top:24.8pt;width:0;height:19.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n10QEAAPUDAAAOAAAAZHJzL2Uyb0RvYy54bWysU9uO0zAQfUfiHyy/06QV6qKq6Qp1gRcE&#10;FQsf4HXGiYVvGpsm/XvGTppFXCS02pdJbM+ZOed4vL8drWFnwKi9a/h6VXMGTvpWu67h376+f/WG&#10;s5iEa4XxDhp+gchvDy9f7Iewg43vvWkBGRVxcTeEhvcphV1VRdmDFXHlAzg6VB6tSLTErmpRDFTd&#10;mmpT19tq8NgG9BJipN276ZAfSn2lQKbPSkVIzDScuKUSscSHHKvDXuw6FKHXcqYhnsDCCu2o6VLq&#10;TiTBfqD+o5TVEn30Kq2kt5VXSksoGkjNuv5NzX0vAhQtZE4Mi03x+crKT+cTMt02fLvhzAlLd3Sf&#10;UOiuT+wtoh/Y0TtHPnpklEJ+DSHuCHZ0J5xXMZwwix8V2vwlWWwsHl8Wj2FMTE6bknY3r7c325tc&#10;rnrEBYzpA3jL8k/D48xjIbAuFovzx5gm4BWQmxqXYxLavHMtS5dAShJq4ToDc5+cUmX6E+Hyly4G&#10;JvgXUGQEUZzalBGEo0F2FjQ87ff1UoUyM0RpYxZQXbj9EzTnZhiUsfxf4JJdOnqXFqDVzuPfuqbx&#10;SlVN+VfVk9Ys+8G3l3J9xQ6arXIP8zvIw/vrusAfX+vhJwAAAP//AwBQSwMEFAAGAAgAAAAhAFj9&#10;IUvdAAAACQEAAA8AAABkcnMvZG93bnJldi54bWxMj8tOwzAQRfdI/IM1SOyoA4XipJlUCMGyQjQV&#10;6tKNJ3GEH1HstOHvMWIBy5k5unNuuZmtYScaQ+8dwu0iA0au8ap3HcK+fr0RwEKUTknjHSF8UYBN&#10;dXlRykL5s3un0y52LIW4UEgEHeNQcB4aTVaGhR/IpVvrRytjGseOq1GeU7g1/C7LVtzK3qUPWg70&#10;rKn53E0Woa27fXN4EXwy7dtj/aFzva23iNdX89MaWKQ5/sHwo5/UoUpORz85FZhBWIp8mVCE+3wF&#10;LAG/iyOCEA/Aq5L/b1B9AwAA//8DAFBLAQItABQABgAIAAAAIQC2gziS/gAAAOEBAAATAAAAAAAA&#10;AAAAAAAAAAAAAABbQ29udGVudF9UeXBlc10ueG1sUEsBAi0AFAAGAAgAAAAhADj9If/WAAAAlAEA&#10;AAsAAAAAAAAAAAAAAAAALwEAAF9yZWxzLy5yZWxzUEsBAi0AFAAGAAgAAAAhAAva+fXRAQAA9QMA&#10;AA4AAAAAAAAAAAAAAAAALgIAAGRycy9lMm9Eb2MueG1sUEsBAi0AFAAGAAgAAAAhAFj9IUv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sz w:val="24"/>
          <w:szCs w:val="24"/>
        </w:rPr>
        <w:tab/>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05B3F308" wp14:editId="637F3972">
                <wp:simplePos x="0" y="0"/>
                <wp:positionH relativeFrom="margin">
                  <wp:align>right</wp:align>
                </wp:positionH>
                <wp:positionV relativeFrom="paragraph">
                  <wp:posOffset>136442</wp:posOffset>
                </wp:positionV>
                <wp:extent cx="5005705" cy="1205451"/>
                <wp:effectExtent l="19050" t="19050" r="23495" b="13970"/>
                <wp:wrapNone/>
                <wp:docPr id="8" name="Rectangle 8"/>
                <wp:cNvGraphicFramePr/>
                <a:graphic xmlns:a="http://schemas.openxmlformats.org/drawingml/2006/main">
                  <a:graphicData uri="http://schemas.microsoft.com/office/word/2010/wordprocessingShape">
                    <wps:wsp>
                      <wps:cNvSpPr/>
                      <wps:spPr>
                        <a:xfrm>
                          <a:off x="0" y="0"/>
                          <a:ext cx="5005705" cy="1205451"/>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D27E94" w:rsidRDefault="00DF05D8" w:rsidP="00DF05D8">
                            <w:pPr>
                              <w:spacing w:line="240" w:lineRule="auto"/>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KOMUNIKASI ORGANISASI</w:t>
                            </w:r>
                          </w:p>
                          <w:p w:rsidR="00DF05D8" w:rsidRPr="00D27E94" w:rsidRDefault="00DF05D8" w:rsidP="00DF05D8">
                            <w:pPr>
                              <w:spacing w:line="240" w:lineRule="auto"/>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(Pace dan Faules)</w:t>
                            </w:r>
                          </w:p>
                          <w:p w:rsidR="00DF05D8" w:rsidRPr="00B57496" w:rsidRDefault="00DF05D8" w:rsidP="00DF05D8">
                            <w:pPr>
                              <w:spacing w:line="240" w:lineRule="auto"/>
                              <w:jc w:val="both"/>
                              <w:rPr>
                                <w:rFonts w:ascii="Times New Roman" w:hAnsi="Times New Roman" w:cs="Times New Roman"/>
                                <w:lang w:val="en-US"/>
                              </w:rPr>
                            </w:pPr>
                            <w:r w:rsidRPr="00D27E94">
                              <w:rPr>
                                <w:rFonts w:ascii="Times New Roman" w:hAnsi="Times New Roman" w:cs="Times New Roman"/>
                                <w:sz w:val="20"/>
                                <w:szCs w:val="20"/>
                                <w:lang w:val="en-US"/>
                              </w:rPr>
                              <w:t>Komunikasi Organisasi didefinisikan sebagai pertunjukan dan penafsiran pesan di antara unit-unit komunikasi yang merupakan bagian dari suatu</w:t>
                            </w:r>
                            <w:r w:rsidRPr="00D27E94">
                              <w:rPr>
                                <w:rFonts w:ascii="Times New Roman" w:hAnsi="Times New Roman" w:cs="Times New Roman"/>
                                <w:b/>
                                <w:bCs/>
                                <w:sz w:val="20"/>
                                <w:szCs w:val="20"/>
                                <w:lang w:val="en-US"/>
                              </w:rPr>
                              <w:t xml:space="preserve"> </w:t>
                            </w:r>
                            <w:r w:rsidRPr="00D27E94">
                              <w:rPr>
                                <w:rFonts w:ascii="Times New Roman" w:hAnsi="Times New Roman" w:cs="Times New Roman"/>
                                <w:sz w:val="20"/>
                                <w:szCs w:val="20"/>
                                <w:lang w:val="en-US"/>
                              </w:rPr>
                              <w:t>organisasi tersebut. Suatu organisasi terdiri dari unit-unit komunikasi</w:t>
                            </w:r>
                            <w:r w:rsidRPr="00D27E94">
                              <w:rPr>
                                <w:rFonts w:ascii="Times New Roman" w:hAnsi="Times New Roman" w:cs="Times New Roman"/>
                                <w:b/>
                                <w:bCs/>
                                <w:sz w:val="20"/>
                                <w:szCs w:val="20"/>
                                <w:lang w:val="en-US"/>
                              </w:rPr>
                              <w:t xml:space="preserve"> </w:t>
                            </w:r>
                            <w:r w:rsidRPr="00D27E94">
                              <w:rPr>
                                <w:rFonts w:ascii="Times New Roman" w:hAnsi="Times New Roman" w:cs="Times New Roman"/>
                                <w:sz w:val="20"/>
                                <w:szCs w:val="20"/>
                                <w:lang w:val="en-US"/>
                              </w:rPr>
                              <w:t>dalam hubungan hierarkis antara satu dengan lainnya dan berfungsi dalam suatu lingkungan</w:t>
                            </w:r>
                            <w:r w:rsidRPr="00B57496">
                              <w:rPr>
                                <w:rFonts w:ascii="Times New Roman" w:hAnsi="Times New Roman" w:cs="Times New Roman"/>
                                <w:sz w:val="16"/>
                                <w:szCs w:val="16"/>
                                <w:lang w:val="en-US"/>
                              </w:rPr>
                              <w:t>.</w:t>
                            </w:r>
                          </w:p>
                          <w:p w:rsidR="00DF05D8" w:rsidRPr="00B82F97" w:rsidRDefault="00DF05D8" w:rsidP="00DF05D8">
                            <w:pPr>
                              <w:spacing w:line="240" w:lineRule="auto"/>
                              <w:jc w:val="center"/>
                              <w:rPr>
                                <w:rFonts w:asciiTheme="majorBidi" w:hAnsiTheme="majorBidi" w:cstheme="majorBidi"/>
                                <w:b/>
                                <w:bCs/>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F308" id="Rectangle 8" o:spid="_x0000_s1052" style="position:absolute;left:0;text-align:left;margin-left:342.95pt;margin-top:10.75pt;width:394.15pt;height:94.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DdjQIAAG8FAAAOAAAAZHJzL2Uyb0RvYy54bWysVMlu2zAQvRfoPxC815IMK06MyIGRwEWB&#10;IAmSFDnTFGkLpTgsSVtyv75Daomb+lT0Qs1o3uzL9U1bK3IQ1lWgC5pNUkqE5lBWelvQ76/rL5eU&#10;OM90yRRoUdCjcPRm+fnTdWMWYgo7UKWwBI1ot2hMQXfem0WSOL4TNXMTMEKjUIKtmUfWbpPSsgat&#10;1yqZpulF0oAtjQUunMO/d52QLqN9KQX3j1I64YkqKMbm42vjuwlvsrxmi61lZlfxPgz2D1HUrNLo&#10;dDR1xzwje1v9ZaquuAUH0k841AlIWXERc8BssvRDNi87ZkTMBYvjzFgm9//M8ofDkyVVWVBslGY1&#10;tugZi8b0VglyGcrTGLdA1It5sj3nkAy5ttLW4YtZkDaW9DiWVLSecPyZp2k+T3NKOMqyaZrP8ixY&#10;Td7VjXX+q4CaBKKgFt3HUrLDvfMddIAEb0qTpqDTy3yeR5gDVZXrSqkgjHMjbpUlB4Yd9+3g7ASF&#10;rpXGCEJiXSqR8kclOvvPQmJFMPhp5yDM4rtNxrnQ/qJPQmlEBzWJEYyK2TlF5YdgemxQE3FGR8X0&#10;nOKfHkeN6BW0H5XrSoM9Z6D8MXru8EP2Xc4hfd9u2jgG86HnGyiPOBoWup1xhq8rbNA9c/6JWVwS&#10;XCdcfP+Ij1SAPYGeomQH9te5/wGPs4tSShpcuoK6n3tmBSXqm8apvspms7ClkZnl8yky9lSyOZXo&#10;fX0L2OUMT4zhkQx4rwZSWqjf8D6sglcUMc3Rd0G5twNz67tjgBeGi9UqwnAzDfP3+sXwYDzUOQzg&#10;a/vGrOmn1OOAP8CwoGzxYVg7bNDUsNp7kFWc5FDprq59B3Cr4y70FyicjVM+ot7v5PI3AAAA//8D&#10;AFBLAwQUAAYACAAAACEAwL0Vgt0AAAAHAQAADwAAAGRycy9kb3ducmV2LnhtbEyPwU7DMBBE70j8&#10;g7VIXCrqpIU2CnEqhKhypoWIoxsvcYS9jmy3DX+Pe6LHnRnNvK02kzXshD4MjgTk8wwYUufUQL2A&#10;j/32oQAWoiQljSMU8IsBNvXtTSVL5c70jqdd7FkqoVBKATrGseQ8dBqtDHM3IiXv23krYzp9z5WX&#10;51RuDV9k2YpbOVBa0HLEV43dz+5oBTRxFla+acP+s902Zqa/1m/toxD3d9PLM7CIU/wPwwU/oUOd&#10;mA7uSCowIyA9EgUs8idgyV0XxRLY4SLkS+B1xa/56z8AAAD//wMAUEsBAi0AFAAGAAgAAAAhALaD&#10;OJL+AAAA4QEAABMAAAAAAAAAAAAAAAAAAAAAAFtDb250ZW50X1R5cGVzXS54bWxQSwECLQAUAAYA&#10;CAAAACEAOP0h/9YAAACUAQAACwAAAAAAAAAAAAAAAAAvAQAAX3JlbHMvLnJlbHNQSwECLQAUAAYA&#10;CAAAACEAifXQ3Y0CAABvBQAADgAAAAAAAAAAAAAAAAAuAgAAZHJzL2Uyb0RvYy54bWxQSwECLQAU&#10;AAYACAAAACEAwL0Vgt0AAAAHAQAADwAAAAAAAAAAAAAAAADnBAAAZHJzL2Rvd25yZXYueG1sUEsF&#10;BgAAAAAEAAQA8wAAAPEFAAAAAA==&#10;" fillcolor="white [3201]" strokecolor="black [3213]" strokeweight="2.25pt">
                <v:textbox>
                  <w:txbxContent>
                    <w:p w:rsidR="00DF05D8" w:rsidRPr="00D27E94" w:rsidRDefault="00DF05D8" w:rsidP="00DF05D8">
                      <w:pPr>
                        <w:spacing w:line="240" w:lineRule="auto"/>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KOMUNIKASI ORGANISASI</w:t>
                      </w:r>
                    </w:p>
                    <w:p w:rsidR="00DF05D8" w:rsidRPr="00D27E94" w:rsidRDefault="00DF05D8" w:rsidP="00DF05D8">
                      <w:pPr>
                        <w:spacing w:line="240" w:lineRule="auto"/>
                        <w:jc w:val="center"/>
                        <w:rPr>
                          <w:rFonts w:asciiTheme="majorBidi" w:hAnsiTheme="majorBidi" w:cstheme="majorBidi"/>
                          <w:b/>
                          <w:bCs/>
                          <w:sz w:val="20"/>
                          <w:szCs w:val="20"/>
                          <w:lang w:val="en-US"/>
                        </w:rPr>
                      </w:pPr>
                      <w:r w:rsidRPr="00D27E94">
                        <w:rPr>
                          <w:rFonts w:asciiTheme="majorBidi" w:hAnsiTheme="majorBidi" w:cstheme="majorBidi"/>
                          <w:b/>
                          <w:bCs/>
                          <w:sz w:val="20"/>
                          <w:szCs w:val="20"/>
                          <w:lang w:val="en-US"/>
                        </w:rPr>
                        <w:t>(Pace dan Faules)</w:t>
                      </w:r>
                    </w:p>
                    <w:p w:rsidR="00DF05D8" w:rsidRPr="00B57496" w:rsidRDefault="00DF05D8" w:rsidP="00DF05D8">
                      <w:pPr>
                        <w:spacing w:line="240" w:lineRule="auto"/>
                        <w:jc w:val="both"/>
                        <w:rPr>
                          <w:rFonts w:ascii="Times New Roman" w:hAnsi="Times New Roman" w:cs="Times New Roman"/>
                          <w:lang w:val="en-US"/>
                        </w:rPr>
                      </w:pPr>
                      <w:r w:rsidRPr="00D27E94">
                        <w:rPr>
                          <w:rFonts w:ascii="Times New Roman" w:hAnsi="Times New Roman" w:cs="Times New Roman"/>
                          <w:sz w:val="20"/>
                          <w:szCs w:val="20"/>
                          <w:lang w:val="en-US"/>
                        </w:rPr>
                        <w:t>Komunikasi Organisasi didefinisikan sebagai pertunjukan dan penafsiran pesan di antara unit-unit komunikasi yang merupakan bagian dari suatu</w:t>
                      </w:r>
                      <w:r w:rsidRPr="00D27E94">
                        <w:rPr>
                          <w:rFonts w:ascii="Times New Roman" w:hAnsi="Times New Roman" w:cs="Times New Roman"/>
                          <w:b/>
                          <w:bCs/>
                          <w:sz w:val="20"/>
                          <w:szCs w:val="20"/>
                          <w:lang w:val="en-US"/>
                        </w:rPr>
                        <w:t xml:space="preserve"> </w:t>
                      </w:r>
                      <w:r w:rsidRPr="00D27E94">
                        <w:rPr>
                          <w:rFonts w:ascii="Times New Roman" w:hAnsi="Times New Roman" w:cs="Times New Roman"/>
                          <w:sz w:val="20"/>
                          <w:szCs w:val="20"/>
                          <w:lang w:val="en-US"/>
                        </w:rPr>
                        <w:t>organisasi tersebut. Suatu organisasi terdiri dari unit-unit komunikasi</w:t>
                      </w:r>
                      <w:r w:rsidRPr="00D27E94">
                        <w:rPr>
                          <w:rFonts w:ascii="Times New Roman" w:hAnsi="Times New Roman" w:cs="Times New Roman"/>
                          <w:b/>
                          <w:bCs/>
                          <w:sz w:val="20"/>
                          <w:szCs w:val="20"/>
                          <w:lang w:val="en-US"/>
                        </w:rPr>
                        <w:t xml:space="preserve"> </w:t>
                      </w:r>
                      <w:r w:rsidRPr="00D27E94">
                        <w:rPr>
                          <w:rFonts w:ascii="Times New Roman" w:hAnsi="Times New Roman" w:cs="Times New Roman"/>
                          <w:sz w:val="20"/>
                          <w:szCs w:val="20"/>
                          <w:lang w:val="en-US"/>
                        </w:rPr>
                        <w:t>dalam hubungan hierarkis antara satu dengan lainnya dan berfungsi dalam suatu lingkungan</w:t>
                      </w:r>
                      <w:r w:rsidRPr="00B57496">
                        <w:rPr>
                          <w:rFonts w:ascii="Times New Roman" w:hAnsi="Times New Roman" w:cs="Times New Roman"/>
                          <w:sz w:val="16"/>
                          <w:szCs w:val="16"/>
                          <w:lang w:val="en-US"/>
                        </w:rPr>
                        <w:t>.</w:t>
                      </w:r>
                    </w:p>
                    <w:p w:rsidR="00DF05D8" w:rsidRPr="00B82F97" w:rsidRDefault="00DF05D8" w:rsidP="00DF05D8">
                      <w:pPr>
                        <w:spacing w:line="240" w:lineRule="auto"/>
                        <w:jc w:val="center"/>
                        <w:rPr>
                          <w:rFonts w:asciiTheme="majorBidi" w:hAnsiTheme="majorBidi" w:cstheme="majorBidi"/>
                          <w:b/>
                          <w:bCs/>
                          <w:sz w:val="24"/>
                          <w:szCs w:val="24"/>
                          <w:lang w:val="en-US"/>
                        </w:rPr>
                      </w:pPr>
                    </w:p>
                  </w:txbxContent>
                </v:textbox>
                <w10:wrap anchorx="margin"/>
              </v:rect>
            </w:pict>
          </mc:Fallback>
        </mc:AlternateContent>
      </w:r>
    </w:p>
    <w:p w:rsidR="00DF05D8" w:rsidRDefault="00DF05D8" w:rsidP="00DF05D8">
      <w:pPr>
        <w:spacing w:line="480" w:lineRule="auto"/>
        <w:jc w:val="both"/>
        <w:rPr>
          <w:rFonts w:ascii="Times New Roman" w:hAnsi="Times New Roman" w:cs="Times New Roman"/>
          <w:sz w:val="24"/>
          <w:szCs w:val="24"/>
        </w:rPr>
      </w:pP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22CBA574" wp14:editId="79972136">
                <wp:simplePos x="0" y="0"/>
                <wp:positionH relativeFrom="column">
                  <wp:posOffset>2480282</wp:posOffset>
                </wp:positionH>
                <wp:positionV relativeFrom="paragraph">
                  <wp:posOffset>437432</wp:posOffset>
                </wp:positionV>
                <wp:extent cx="0" cy="262614"/>
                <wp:effectExtent l="76200" t="0" r="57150" b="61595"/>
                <wp:wrapNone/>
                <wp:docPr id="64" name="Straight Arrow Connector 64"/>
                <wp:cNvGraphicFramePr/>
                <a:graphic xmlns:a="http://schemas.openxmlformats.org/drawingml/2006/main">
                  <a:graphicData uri="http://schemas.microsoft.com/office/word/2010/wordprocessingShape">
                    <wps:wsp>
                      <wps:cNvCnPr/>
                      <wps:spPr>
                        <a:xfrm>
                          <a:off x="0" y="0"/>
                          <a:ext cx="0" cy="2626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BF74AB" id="Straight Arrow Connector 64" o:spid="_x0000_s1026" type="#_x0000_t32" style="position:absolute;margin-left:195.3pt;margin-top:34.45pt;width:0;height:2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3EU0QEAAPUDAAAOAAAAZHJzL2Uyb0RvYy54bWysU9uO0zAQfUfiHyy/0yQVqlDVdIW6wAuC&#10;ioUP8DrjxMI3jU2T/D1jp80iLhJCvExie87MOcfjw91kDbsARu1dy5tNzRk46Tvt+pZ/+fz2xSvO&#10;YhKuE8Y7aPkMkd8dnz87jGEPWz940wEyKuLifgwtH1IK+6qKcgAr4sYHcHSoPFqRaIl91aEYqbo1&#10;1baud9XosQvoJcRIu/fLIT+W+kqBTB+VipCYaTlxSyViiY85VseD2PcowqDllYb4BxZWaEdN11L3&#10;Ign2DfUvpayW6KNXaSO9rbxSWkLRQGqa+ic1D4MIULSQOTGsNsX/V1Z+uJyR6a7lu5ecOWHpjh4S&#10;Ct0Pib1G9CM7eefIR4+MUsivMcQ9wU7ujNdVDGfM4ieFNn9JFpuKx/PqMUyJyWVT0u52t901pVz1&#10;hAsY0zvwluWflscrj5VAUywWl/cxUWcC3gC5qXE5JqHNG9exNAdSklAL1xvItCk9p1SZ/kK4/KXZ&#10;wAL/BIqMIIpLmzKCcDLILoKGp/varFUoM0OUNmYF1YXbH0HX3AyDMpZ/C1yzS0fv0gq02nn8Xdc0&#10;3aiqJf+metGaZT/6bi7XV+yg2Sr+XN9BHt4f1wX+9FqP3wEAAP//AwBQSwMEFAAGAAgAAAAhAIKP&#10;r/HdAAAACgEAAA8AAABkcnMvZG93bnJldi54bWxMj01Lw0AQhu+C/2EZwZvdrYWYxGyKiB6L2BTx&#10;uM1OssH9CNlNG/+9Ix7scWYe3nnears4y044xSF4CeuVAIa+DXrwvYRD83qXA4tJea1s8CjhGyNs&#10;6+urSpU6nP07nvapZxTiY6kkmJTGkvPYGnQqrsKInm5dmJxKNE4915M6U7iz/F6IjDs1ePpg1IjP&#10;Btuv/ewkdE1/aD9fcj7b7u2h+TCF2TU7KW9vlqdHYAmX9A/Drz6pQ01OxzB7HZmVsClERqiELC+A&#10;EfC3OBK5FhvgdcUvK9Q/AAAA//8DAFBLAQItABQABgAIAAAAIQC2gziS/gAAAOEBAAATAAAAAAAA&#10;AAAAAAAAAAAAAABbQ29udGVudF9UeXBlc10ueG1sUEsBAi0AFAAGAAgAAAAhADj9If/WAAAAlAEA&#10;AAsAAAAAAAAAAAAAAAAALwEAAF9yZWxzLy5yZWxzUEsBAi0AFAAGAAgAAAAhAHXTcRTRAQAA9QMA&#10;AA4AAAAAAAAAAAAAAAAALgIAAGRycy9lMm9Eb2MueG1sUEsBAi0AFAAGAAgAAAAhAIKPr/HdAAAA&#10;CgEAAA8AAAAAAAAAAAAAAAAAKwQAAGRycy9kb3ducmV2LnhtbFBLBQYAAAAABAAEAPMAAAA1BQAA&#10;AAA=&#10;" strokecolor="black [3200]" strokeweight=".5pt">
                <v:stroke endarrow="block" joinstyle="miter"/>
              </v:shape>
            </w:pict>
          </mc:Fallback>
        </mc:AlternateConten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5E21F29" wp14:editId="3ED23C30">
                <wp:simplePos x="0" y="0"/>
                <wp:positionH relativeFrom="margin">
                  <wp:align>left</wp:align>
                </wp:positionH>
                <wp:positionV relativeFrom="paragraph">
                  <wp:posOffset>280366</wp:posOffset>
                </wp:positionV>
                <wp:extent cx="5005981" cy="1168428"/>
                <wp:effectExtent l="19050" t="19050" r="23495" b="12700"/>
                <wp:wrapNone/>
                <wp:docPr id="9" name="Rectangle 9"/>
                <wp:cNvGraphicFramePr/>
                <a:graphic xmlns:a="http://schemas.openxmlformats.org/drawingml/2006/main">
                  <a:graphicData uri="http://schemas.microsoft.com/office/word/2010/wordprocessingShape">
                    <wps:wsp>
                      <wps:cNvSpPr/>
                      <wps:spPr>
                        <a:xfrm>
                          <a:off x="0" y="0"/>
                          <a:ext cx="5005981" cy="116842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Default="00DF05D8" w:rsidP="00DF05D8">
                            <w:pPr>
                              <w:spacing w:line="240" w:lineRule="auto"/>
                              <w:jc w:val="center"/>
                              <w:rPr>
                                <w:rFonts w:asciiTheme="majorBidi" w:hAnsiTheme="majorBidi" w:cstheme="majorBidi"/>
                                <w:b/>
                                <w:bCs/>
                                <w:sz w:val="20"/>
                                <w:szCs w:val="20"/>
                                <w:lang w:val="en-US"/>
                              </w:rPr>
                            </w:pPr>
                            <w:r w:rsidRPr="009F4057">
                              <w:rPr>
                                <w:rFonts w:asciiTheme="majorBidi" w:hAnsiTheme="majorBidi" w:cstheme="majorBidi"/>
                                <w:b/>
                                <w:bCs/>
                                <w:sz w:val="20"/>
                                <w:szCs w:val="20"/>
                                <w:lang w:val="en-US"/>
                              </w:rPr>
                              <w:t>TEORI FUNGSIONAL STRUKTURAL</w:t>
                            </w:r>
                          </w:p>
                          <w:p w:rsidR="00DF05D8" w:rsidRDefault="00DF05D8" w:rsidP="00DF05D8">
                            <w:pPr>
                              <w:spacing w:line="240" w:lineRule="auto"/>
                              <w:jc w:val="center"/>
                              <w:rPr>
                                <w:rFonts w:ascii="Times New Roman" w:hAnsi="Times New Roman" w:cs="Times New Roman"/>
                                <w:sz w:val="20"/>
                                <w:szCs w:val="20"/>
                              </w:rPr>
                            </w:pPr>
                            <w:r>
                              <w:rPr>
                                <w:rFonts w:asciiTheme="majorBidi" w:hAnsiTheme="majorBidi" w:cstheme="majorBidi"/>
                                <w:b/>
                                <w:bCs/>
                                <w:sz w:val="20"/>
                                <w:szCs w:val="20"/>
                                <w:lang w:val="en-US"/>
                              </w:rPr>
                              <w:t>(Talcott Parsons)</w:t>
                            </w:r>
                            <w:r w:rsidRPr="00AE15C6">
                              <w:rPr>
                                <w:rFonts w:ascii="Times New Roman" w:hAnsi="Times New Roman" w:cs="Times New Roman"/>
                                <w:sz w:val="20"/>
                                <w:szCs w:val="20"/>
                              </w:rPr>
                              <w:t xml:space="preserve"> </w:t>
                            </w:r>
                          </w:p>
                          <w:p w:rsidR="00DF05D8" w:rsidRPr="009F4057" w:rsidRDefault="00DF05D8" w:rsidP="00DF05D8">
                            <w:pPr>
                              <w:spacing w:line="240" w:lineRule="auto"/>
                              <w:jc w:val="center"/>
                              <w:rPr>
                                <w:rFonts w:asciiTheme="majorBidi" w:hAnsiTheme="majorBidi" w:cstheme="majorBidi"/>
                                <w:b/>
                                <w:bCs/>
                                <w:sz w:val="20"/>
                                <w:szCs w:val="20"/>
                                <w:lang w:val="en-US"/>
                              </w:rPr>
                            </w:pPr>
                            <w:r>
                              <w:rPr>
                                <w:rFonts w:ascii="Times New Roman" w:hAnsi="Times New Roman" w:cs="Times New Roman"/>
                                <w:sz w:val="20"/>
                                <w:szCs w:val="20"/>
                              </w:rPr>
                              <w:t>T</w:t>
                            </w:r>
                            <w:r w:rsidRPr="00AE15C6">
                              <w:rPr>
                                <w:rFonts w:ascii="Times New Roman" w:hAnsi="Times New Roman" w:cs="Times New Roman"/>
                                <w:sz w:val="20"/>
                                <w:szCs w:val="20"/>
                              </w:rPr>
                              <w:t>erkenal dengan empat imperatif fungsional bagi sistem “tindakan” yaitu skema AGIL. fungsi adalah suatu gugusan aktivitas yang diarahkan untuk memenuhi satu atau beberapa kebutuhan sistem</w:t>
                            </w:r>
                            <w:r>
                              <w:rPr>
                                <w:rFonts w:ascii="Times New Roman" w:hAnsi="Times New Roman" w:cs="Times New Roman"/>
                                <w:sz w:val="20"/>
                                <w:szCs w:val="20"/>
                              </w:rPr>
                              <w:t>.</w:t>
                            </w:r>
                          </w:p>
                          <w:p w:rsidR="00DF05D8" w:rsidRPr="009F4057" w:rsidRDefault="00DF05D8" w:rsidP="00DF05D8">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1F29" id="Rectangle 9" o:spid="_x0000_s1053" style="position:absolute;left:0;text-align:left;margin-left:0;margin-top:22.1pt;width:394.15pt;height: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v4jQIAAG8FAAAOAAAAZHJzL2Uyb0RvYy54bWysVN9v2jAQfp+0/8Hy+5oEQQuooUKtOk2q&#10;2qrt1Gfj2GDN8Xm2IWF//c5OCKzjadpLYvu++/3dXd+0tSY74bwCU9LiIqdEGA6VMuuSfn+7/zKl&#10;xAdmKqbBiJLuhac3i8+frhs7FyPYgK6EI2jE+HljS7oJwc6zzPONqJm/ACsMCiW4mgW8unVWOdag&#10;9Vpnozy/zBpwlXXAhff4etcJ6SLZl1Lw8CSlF4HokmJsIX1d+q7iN1tcs/naMbtRvA+D/UMUNVMG&#10;nQ6m7lhgZOvUX6ZqxR14kOGCQ52BlIqLlANmU+QfsnndMCtSLlgcb4cy+f9nlj/unh1RVUlnlBhW&#10;Y4tesGjMrLUgs1iexvo5ol7ts+tvHo8x11a6Ov4xC9Kmku6Hkoo2EI6PkzyfzKYFJRxlRXE5HY+m&#10;0Wp2VLfOh68CahIPJXXoPpWS7R586KAHSPSmDWlKOppOriYJ5kGr6l5pHYWJN+JWO7Jj2PHQFr2z&#10;ExS61gYjiIl1qaRT2GvR2X8REiuCwY86B5GLR5uMc2HCZW9XG0RHNYkRDIrFOUUdDsH02KgmEkcH&#10;xfyc4p8eB43kFUwYlGtlwJ0zUP0YPHf4Q/ZdzjH90K7aRIPUnfiygmqP1HDQzYy3/F5hgx6YD8/M&#10;4ZDgOOHghyf8SA3YE+hPlGzA/Tr3HvHIXZRS0uDQldT/3DInKNHfDLJ6VozHcUrTZTy5GuHFnUpW&#10;pxKzrW8Bu4zswujSMeKDPhylg/od98MyekURMxx9l5QHd7jchm4Z4IbhYrlMMJxMy8KDebU8Go91&#10;jgR8a9+Zsz1LAxL8EQ4DyuYfyNpho6aB5TaAVInJx7r2HcCpTrPQb6C4Nk7vCXXck4vfAAAA//8D&#10;AFBLAwQUAAYACAAAACEATgQYSN0AAAAHAQAADwAAAGRycy9kb3ducmV2LnhtbEyPwU7DMBBE70j8&#10;g7VIXCrqYKI2SuNUCFHlTAtRj268xBH2OordNvw95gTH0Yxm3lTb2Vl2wSkMniQ8LjNgSJ3XA/US&#10;3g+7hwJYiIq0sp5QwjcG2Na3N5Uqtb/SG172sWephEKpJJgYx5Lz0Bl0Kiz9iJS8Tz85FZOceq4n&#10;dU3lznKRZSvu1EBpwagRXwx2X/uzk9DERVhNTRsOH+2usQtzXL+2uZT3d/PzBljEOf6F4Rc/oUOd&#10;mE7+TDowKyEdiRLyXABL7roonoCdJAhRCOB1xf/z1z8AAAD//wMAUEsBAi0AFAAGAAgAAAAhALaD&#10;OJL+AAAA4QEAABMAAAAAAAAAAAAAAAAAAAAAAFtDb250ZW50X1R5cGVzXS54bWxQSwECLQAUAAYA&#10;CAAAACEAOP0h/9YAAACUAQAACwAAAAAAAAAAAAAAAAAvAQAAX3JlbHMvLnJlbHNQSwECLQAUAAYA&#10;CAAAACEAbuSL+I0CAABvBQAADgAAAAAAAAAAAAAAAAAuAgAAZHJzL2Uyb0RvYy54bWxQSwECLQAU&#10;AAYACAAAACEATgQYSN0AAAAHAQAADwAAAAAAAAAAAAAAAADnBAAAZHJzL2Rvd25yZXYueG1sUEsF&#10;BgAAAAAEAAQA8wAAAPEFAAAAAA==&#10;" fillcolor="white [3201]" strokecolor="black [3213]" strokeweight="2.25pt">
                <v:textbox>
                  <w:txbxContent>
                    <w:p w:rsidR="00DF05D8" w:rsidRDefault="00DF05D8" w:rsidP="00DF05D8">
                      <w:pPr>
                        <w:spacing w:line="240" w:lineRule="auto"/>
                        <w:jc w:val="center"/>
                        <w:rPr>
                          <w:rFonts w:asciiTheme="majorBidi" w:hAnsiTheme="majorBidi" w:cstheme="majorBidi"/>
                          <w:b/>
                          <w:bCs/>
                          <w:sz w:val="20"/>
                          <w:szCs w:val="20"/>
                          <w:lang w:val="en-US"/>
                        </w:rPr>
                      </w:pPr>
                      <w:r w:rsidRPr="009F4057">
                        <w:rPr>
                          <w:rFonts w:asciiTheme="majorBidi" w:hAnsiTheme="majorBidi" w:cstheme="majorBidi"/>
                          <w:b/>
                          <w:bCs/>
                          <w:sz w:val="20"/>
                          <w:szCs w:val="20"/>
                          <w:lang w:val="en-US"/>
                        </w:rPr>
                        <w:t>TEORI FUNGSIONAL STRUKTURAL</w:t>
                      </w:r>
                    </w:p>
                    <w:p w:rsidR="00DF05D8" w:rsidRDefault="00DF05D8" w:rsidP="00DF05D8">
                      <w:pPr>
                        <w:spacing w:line="240" w:lineRule="auto"/>
                        <w:jc w:val="center"/>
                        <w:rPr>
                          <w:rFonts w:ascii="Times New Roman" w:hAnsi="Times New Roman" w:cs="Times New Roman"/>
                          <w:sz w:val="20"/>
                          <w:szCs w:val="20"/>
                        </w:rPr>
                      </w:pPr>
                      <w:r>
                        <w:rPr>
                          <w:rFonts w:asciiTheme="majorBidi" w:hAnsiTheme="majorBidi" w:cstheme="majorBidi"/>
                          <w:b/>
                          <w:bCs/>
                          <w:sz w:val="20"/>
                          <w:szCs w:val="20"/>
                          <w:lang w:val="en-US"/>
                        </w:rPr>
                        <w:t>(Talcott Parsons)</w:t>
                      </w:r>
                      <w:r w:rsidRPr="00AE15C6">
                        <w:rPr>
                          <w:rFonts w:ascii="Times New Roman" w:hAnsi="Times New Roman" w:cs="Times New Roman"/>
                          <w:sz w:val="20"/>
                          <w:szCs w:val="20"/>
                        </w:rPr>
                        <w:t xml:space="preserve"> </w:t>
                      </w:r>
                    </w:p>
                    <w:p w:rsidR="00DF05D8" w:rsidRPr="009F4057" w:rsidRDefault="00DF05D8" w:rsidP="00DF05D8">
                      <w:pPr>
                        <w:spacing w:line="240" w:lineRule="auto"/>
                        <w:jc w:val="center"/>
                        <w:rPr>
                          <w:rFonts w:asciiTheme="majorBidi" w:hAnsiTheme="majorBidi" w:cstheme="majorBidi"/>
                          <w:b/>
                          <w:bCs/>
                          <w:sz w:val="20"/>
                          <w:szCs w:val="20"/>
                          <w:lang w:val="en-US"/>
                        </w:rPr>
                      </w:pPr>
                      <w:r>
                        <w:rPr>
                          <w:rFonts w:ascii="Times New Roman" w:hAnsi="Times New Roman" w:cs="Times New Roman"/>
                          <w:sz w:val="20"/>
                          <w:szCs w:val="20"/>
                        </w:rPr>
                        <w:t>T</w:t>
                      </w:r>
                      <w:r w:rsidRPr="00AE15C6">
                        <w:rPr>
                          <w:rFonts w:ascii="Times New Roman" w:hAnsi="Times New Roman" w:cs="Times New Roman"/>
                          <w:sz w:val="20"/>
                          <w:szCs w:val="20"/>
                        </w:rPr>
                        <w:t>erkenal dengan empat imperatif fungsional bagi sistem “tindakan” yaitu skema AGIL. fungsi adalah suatu gugusan aktivitas yang diarahkan untuk memenuhi satu atau beberapa kebutuhan sistem</w:t>
                      </w:r>
                      <w:r>
                        <w:rPr>
                          <w:rFonts w:ascii="Times New Roman" w:hAnsi="Times New Roman" w:cs="Times New Roman"/>
                          <w:sz w:val="20"/>
                          <w:szCs w:val="20"/>
                        </w:rPr>
                        <w:t>.</w:t>
                      </w:r>
                    </w:p>
                    <w:p w:rsidR="00DF05D8" w:rsidRPr="009F4057" w:rsidRDefault="00DF05D8" w:rsidP="00DF05D8">
                      <w:pPr>
                        <w:jc w:val="center"/>
                        <w:rPr>
                          <w:rFonts w:asciiTheme="majorBidi" w:hAnsiTheme="majorBidi" w:cstheme="majorBidi"/>
                          <w:sz w:val="20"/>
                          <w:szCs w:val="20"/>
                          <w:lang w:val="en-US"/>
                        </w:rPr>
                      </w:pPr>
                    </w:p>
                  </w:txbxContent>
                </v:textbox>
                <w10:wrap anchorx="margin"/>
              </v:rect>
            </w:pict>
          </mc:Fallback>
        </mc:AlternateContent>
      </w:r>
    </w:p>
    <w:p w:rsidR="00DF05D8" w:rsidRDefault="00DF05D8" w:rsidP="00DF05D8">
      <w:pPr>
        <w:spacing w:line="480" w:lineRule="auto"/>
        <w:jc w:val="both"/>
        <w:rPr>
          <w:rFonts w:ascii="Times New Roman" w:hAnsi="Times New Roman" w:cs="Times New Roman"/>
          <w:sz w:val="24"/>
          <w:szCs w:val="24"/>
        </w:rPr>
      </w:pPr>
    </w:p>
    <w:p w:rsidR="00DF05D8" w:rsidRDefault="00DF05D8" w:rsidP="00DF05D8">
      <w:pPr>
        <w:spacing w:line="480" w:lineRule="auto"/>
        <w:jc w:val="both"/>
        <w:rPr>
          <w:rFonts w:ascii="Times New Roman" w:hAnsi="Times New Roman" w:cs="Times New Roman"/>
          <w:sz w:val="24"/>
          <w:szCs w:val="24"/>
        </w:rPr>
      </w:pP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225BE48A" wp14:editId="3A5B5993">
                <wp:simplePos x="0" y="0"/>
                <wp:positionH relativeFrom="column">
                  <wp:posOffset>2527521</wp:posOffset>
                </wp:positionH>
                <wp:positionV relativeFrom="paragraph">
                  <wp:posOffset>100799</wp:posOffset>
                </wp:positionV>
                <wp:extent cx="699715" cy="341906"/>
                <wp:effectExtent l="0" t="0" r="62865" b="58420"/>
                <wp:wrapNone/>
                <wp:docPr id="56" name="Straight Arrow Connector 56"/>
                <wp:cNvGraphicFramePr/>
                <a:graphic xmlns:a="http://schemas.openxmlformats.org/drawingml/2006/main">
                  <a:graphicData uri="http://schemas.microsoft.com/office/word/2010/wordprocessingShape">
                    <wps:wsp>
                      <wps:cNvCnPr/>
                      <wps:spPr>
                        <a:xfrm>
                          <a:off x="0" y="0"/>
                          <a:ext cx="699715" cy="3419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F3F76" id="Straight Arrow Connector 56" o:spid="_x0000_s1026" type="#_x0000_t32" style="position:absolute;margin-left:199pt;margin-top:7.95pt;width:55.1pt;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C89wEAAEMEAAAOAAAAZHJzL2Uyb0RvYy54bWysU02P0zAQvSPxHyzfaZLCdmnVdIW6LBcE&#10;Fbv8AK9jN5b8pbFpkn/P2ElTupwWcXFsz7yZ917G27veaHISEJSzNa0WJSXCctcoe6zpz6eHdx8p&#10;CZHZhmlnRU0HEejd7u2bbec3YulapxsBBIvYsOl8TdsY/aYoAm+FYWHhvLAYlA4Mi3iEY9EA67C6&#10;0cWyLFdF56Dx4LgIAW/vxyDd5fpSCh6/SxlEJLqmyC3mFfL6nNZit2WbIzDfKj7RYP/AwjBlselc&#10;6p5FRn6B+quUURxccDIuuDOFk1JxkTWgmqp8oeaxZV5kLWhO8LNN4f+V5d9OByCqqenNihLLDP6j&#10;xwhMHdtIPgG4juydteijA4Ip6FfnwwZhe3uA6RT8AZL4XoJJX5RF+uzxMHss+kg4Xq7W69vqhhKO&#10;ofcfqnWZaxYXsIcQvwhnSNrUNExkZhZV9pmdvoaI7RF4BqTO2pIOx3B5W5Y5LTitmgeldQrmoRJ7&#10;DeTEcBxiXyU5WOEqKzKlP9uGxMGjFxEUs0ctpkxtEZAMGCXnXRy0GHv/EBKtRJEjxxf9GOfCxnNP&#10;bTE7wSSym4ET6zT9F6LXwCk/QUUe8NeAZ0Tu7GycwUZZB6Nn190vNskx/+zAqDtZ8OyaIQ9DtgYn&#10;Nbs6var0FP48Z/jl7e9+AwAA//8DAFBLAwQUAAYACAAAACEAR+9pX98AAAAJAQAADwAAAGRycy9k&#10;b3ducmV2LnhtbEyPQU+EMBSE7yb+h+aZeHOL6CJlKZsNiR40msj6A7r0LaD0FWkX2H9vPelxMpOZ&#10;b/LtYno24eg6SxJuVxEwpNrqjhoJH/vHmxSY84q06i2hhDM62BaXF7nKtJ3pHafKNyyUkMuUhNb7&#10;IePc1S0a5VZ2QAre0Y5G+SDHhutRzaHc9DyOooQb1VFYaNWAZYv1V3UyEsTbtKuql09x77+TuHye&#10;z6/7p1LK66tltwHmcfF/YfjFD+hQBKaDPZF2rJdwJ9LwxQdjLYCFwDpKY2AHCYl4AF7k/P+D4gcA&#10;AP//AwBQSwECLQAUAAYACAAAACEAtoM4kv4AAADhAQAAEwAAAAAAAAAAAAAAAAAAAAAAW0NvbnRl&#10;bnRfVHlwZXNdLnhtbFBLAQItABQABgAIAAAAIQA4/SH/1gAAAJQBAAALAAAAAAAAAAAAAAAAAC8B&#10;AABfcmVscy8ucmVsc1BLAQItABQABgAIAAAAIQDbAEC89wEAAEMEAAAOAAAAAAAAAAAAAAAAAC4C&#10;AABkcnMvZTJvRG9jLnhtbFBLAQItABQABgAIAAAAIQBH72lf3wAAAAkBAAAPAAAAAAAAAAAAAAAA&#10;AFEEAABkcnMvZG93bnJldi54bWxQSwUGAAAAAAQABADzAAAAXQUAAAAA&#10;" strokecolor="black [3213]" strokeweight="1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5D883544" wp14:editId="4D705BE0">
                <wp:simplePos x="0" y="0"/>
                <wp:positionH relativeFrom="margin">
                  <wp:posOffset>2543424</wp:posOffset>
                </wp:positionH>
                <wp:positionV relativeFrom="paragraph">
                  <wp:posOffset>116702</wp:posOffset>
                </wp:positionV>
                <wp:extent cx="2361538" cy="270344"/>
                <wp:effectExtent l="0" t="0" r="77470" b="92075"/>
                <wp:wrapNone/>
                <wp:docPr id="40" name="Straight Arrow Connector 40"/>
                <wp:cNvGraphicFramePr/>
                <a:graphic xmlns:a="http://schemas.openxmlformats.org/drawingml/2006/main">
                  <a:graphicData uri="http://schemas.microsoft.com/office/word/2010/wordprocessingShape">
                    <wps:wsp>
                      <wps:cNvCnPr/>
                      <wps:spPr>
                        <a:xfrm>
                          <a:off x="0" y="0"/>
                          <a:ext cx="2361538" cy="27034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29BF9" id="Straight Arrow Connector 40" o:spid="_x0000_s1026" type="#_x0000_t32" style="position:absolute;margin-left:200.25pt;margin-top:9.2pt;width:185.95pt;height:21.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59AEAAEQEAAAOAAAAZHJzL2Uyb0RvYy54bWysU02P0zAQvSPxHyzfadIPFlQ1XaEuywVB&#10;xcIP8Dp2Y8n2WGPTtP+esZOmdDmBuDixZ97Me8/jzf3JWXZUGA34hs9nNWfKS2iNPzT8x/fHN+85&#10;i0n4VljwquFnFfn99vWrTR/WagEd2FYhoyI+rvvQ8C6lsK6qKDvlRJxBUJ6CGtCJRFs8VC2Knqo7&#10;Wy3q+q7qAduAIFWMdPowBPm21NdayfRV66gSsw0nbqmsWNbnvFbbjVgfUITOyJGG+AcWThhPTadS&#10;DyIJ9hPNH6WckQgRdJpJcBVobaQqGkjNvH6h5qkTQRUtZE4Mk03x/5WVX457ZKZt+Irs8cLRHT0l&#10;FObQJfYBEXq2A+/JR0BGKeRXH+KaYDu/x3EXwx6z+JNGl78ki52Kx+fJY3VKTNLhYnk3f7ukqZAU&#10;W7yrl6tVLlpd0QFj+qTAsfzT8DiymWjMi9Hi+DmmAXgB5NbWs57mkArXJS2CNe2jsTYHy1SpnUV2&#10;FDQP6TQfW99kJWHsR9+ydA5kRkIj/MGqMdN64podGDSXv3S2auj9TWnyklQOHF/0E1Iqny49rafs&#10;DNPEbgKOrPP4X4neAsf8DFVlwv8GPCFKZ/BpAjvjAQfPbrtfbdJD/sWBQXe24Bnac5mGYg2NarnQ&#10;8Vnlt/D7vsCvj3/7CwAA//8DAFBLAwQUAAYACAAAACEAShYkM+AAAAAJAQAADwAAAGRycy9kb3du&#10;cmV2LnhtbEyPQU7DMBBF90jcwRokdtRuFNI2xKmqSLAAUYmUA7jxNEmJ7RC7SXp7hhXsZvSf/rzJ&#10;trPp2IiDb52VsFwIYGgrp1tbS/g8PD+sgfmgrFadsyjhih62+e1NplLtJvuBYxlqRiXWp0pCE0Kf&#10;cu6rBo3yC9ejpezkBqMCrUPN9aAmKjcdj4RIuFGtpQuN6rFosPoqL0bCZj/uyvLtvInDdxIVr9P1&#10;/fBSSHl/N++egAWcwx8Mv/qkDjk5Hd3Fas86CbEQj4RSsI6BEbBaRTQcJSRLATzP+P8P8h8AAAD/&#10;/wMAUEsBAi0AFAAGAAgAAAAhALaDOJL+AAAA4QEAABMAAAAAAAAAAAAAAAAAAAAAAFtDb250ZW50&#10;X1R5cGVzXS54bWxQSwECLQAUAAYACAAAACEAOP0h/9YAAACUAQAACwAAAAAAAAAAAAAAAAAvAQAA&#10;X3JlbHMvLnJlbHNQSwECLQAUAAYACAAAACEA9pwfufQBAABEBAAADgAAAAAAAAAAAAAAAAAuAgAA&#10;ZHJzL2Uyb0RvYy54bWxQSwECLQAUAAYACAAAACEAShYkM+AAAAAJAQAADwAAAAAAAAAAAAAAAABO&#10;BAAAZHJzL2Rvd25yZXYueG1sUEsFBgAAAAAEAAQA8wAAAFsFAAAAAA==&#10;" strokecolor="black [3213]" strokeweight="1pt">
                <v:stroke endarrow="block" joinstyle="miter"/>
                <w10:wrap anchorx="margi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A8188F9" wp14:editId="0670A82E">
                <wp:simplePos x="0" y="0"/>
                <wp:positionH relativeFrom="column">
                  <wp:posOffset>1509753</wp:posOffset>
                </wp:positionH>
                <wp:positionV relativeFrom="paragraph">
                  <wp:posOffset>84897</wp:posOffset>
                </wp:positionV>
                <wp:extent cx="972351" cy="333955"/>
                <wp:effectExtent l="38100" t="0" r="18415" b="66675"/>
                <wp:wrapNone/>
                <wp:docPr id="37" name="Straight Arrow Connector 37"/>
                <wp:cNvGraphicFramePr/>
                <a:graphic xmlns:a="http://schemas.openxmlformats.org/drawingml/2006/main">
                  <a:graphicData uri="http://schemas.microsoft.com/office/word/2010/wordprocessingShape">
                    <wps:wsp>
                      <wps:cNvCnPr/>
                      <wps:spPr>
                        <a:xfrm flipH="1">
                          <a:off x="0" y="0"/>
                          <a:ext cx="972351" cy="3339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3ADA8" id="Straight Arrow Connector 37" o:spid="_x0000_s1026" type="#_x0000_t32" style="position:absolute;margin-left:118.9pt;margin-top:6.7pt;width:76.55pt;height:26.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FS/QEAAE0EAAAOAAAAZHJzL2Uyb0RvYy54bWysVE2P0zAUvCPxHyzfadJGpWzUdIW6LBwQ&#10;VCz8AK9jJ5b8pWfTtP+eZydN6XICcbHi+M28mclztvcno8lRQFDONnS5KCkRlrtW2a6hP74/vnlH&#10;SYjMtkw7Kxp6FoHe716/2g6+FivXO90KIEhiQz34hvYx+rooAu+FYWHhvLB4KB0YFnELXdECG5Dd&#10;6GJVlm+LwUHrwXERAr59GA/pLvNLKXj8KmUQkeiGoraYV8jrc1qL3ZbVHTDfKz7JYP+gwjBlselM&#10;9cAiIz9B/UFlFAcXnIwL7kzhpFRcZA/oZlm+cPPUMy+yFwwn+Dmm8P9o+ZfjAYhqG1ptKLHM4Dd6&#10;isBU10fyHsANZO+sxRwdECzBvAYfaoTt7QGmXfAHSOZPEgyRWvlPOAo5DjRITjnt85y2OEXC8eXd&#10;ZlWtl5RwPKqq6m69TuzFSJPoPIT4UThD0kNDwyRr1jO2YMfPIY7ACyCBtSUDqlhtyjIrCU6r9lFp&#10;nQ7zeIm9BnJkOBjxtJxa31RFpvQH25J49phKBMVsp8VUqS1qTVGM5vNTPGsx9v4mJIaKJkeNL/ox&#10;zoWNl57aYnWCSVQ3AyfV6R5chd4Cp/oEFXnU/wY8I3JnZ+MMNso6GDO77X6NSY71lwRG3ymCZ9ee&#10;81jkaHBm8wed7le6FL/vM/z6F9j9AgAA//8DAFBLAwQUAAYACAAAACEAAj4/lN4AAAAJAQAADwAA&#10;AGRycy9kb3ducmV2LnhtbEyPwU7DMBBE70j8g7VIXBC1SVBI0zgVQuJSkICmvbvxkkTE6yh22/D3&#10;LCc4jmY086Zcz24QJ5xC70nD3UKBQGq87anVsKufb3MQIRqyZvCEGr4xwLq6vChNYf2ZPvC0ja3g&#10;EgqF0dDFOBZShqZDZ8LCj0jsffrJmchyaqWdzJnL3SATpTLpTE+80JkRnzpsvrZHp+H1ZaawwTyh&#10;vY+bm/1bHd7zWuvrq/lxBSLiHP/C8IvP6FAx08EfyQYxaEjSB0aPbKT3IDiQLtUSxEFDlimQVSn/&#10;P6h+AAAA//8DAFBLAQItABQABgAIAAAAIQC2gziS/gAAAOEBAAATAAAAAAAAAAAAAAAAAAAAAABb&#10;Q29udGVudF9UeXBlc10ueG1sUEsBAi0AFAAGAAgAAAAhADj9If/WAAAAlAEAAAsAAAAAAAAAAAAA&#10;AAAALwEAAF9yZWxzLy5yZWxzUEsBAi0AFAAGAAgAAAAhAAok8VL9AQAATQQAAA4AAAAAAAAAAAAA&#10;AAAALgIAAGRycy9lMm9Eb2MueG1sUEsBAi0AFAAGAAgAAAAhAAI+P5TeAAAACQEAAA8AAAAAAAAA&#10;AAAAAAAAVwQAAGRycy9kb3ducmV2LnhtbFBLBQYAAAAABAAEAPMAAABiBQAAAAA=&#10;" strokecolor="black [3213]" strokeweight="1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2AF09985" wp14:editId="6B3E4E9E">
                <wp:simplePos x="0" y="0"/>
                <wp:positionH relativeFrom="column">
                  <wp:posOffset>-136166</wp:posOffset>
                </wp:positionH>
                <wp:positionV relativeFrom="paragraph">
                  <wp:posOffset>92849</wp:posOffset>
                </wp:positionV>
                <wp:extent cx="2649524" cy="384810"/>
                <wp:effectExtent l="38100" t="0" r="17780" b="91440"/>
                <wp:wrapNone/>
                <wp:docPr id="33" name="Straight Arrow Connector 33"/>
                <wp:cNvGraphicFramePr/>
                <a:graphic xmlns:a="http://schemas.openxmlformats.org/drawingml/2006/main">
                  <a:graphicData uri="http://schemas.microsoft.com/office/word/2010/wordprocessingShape">
                    <wps:wsp>
                      <wps:cNvCnPr/>
                      <wps:spPr>
                        <a:xfrm flipH="1">
                          <a:off x="0" y="0"/>
                          <a:ext cx="2649524" cy="3848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7DA54" id="Straight Arrow Connector 33" o:spid="_x0000_s1026" type="#_x0000_t32" style="position:absolute;margin-left:-10.7pt;margin-top:7.3pt;width:208.6pt;height:3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D8AQIAAE4EAAAOAAAAZHJzL2Uyb0RvYy54bWysVMtu2zAQvBfoPxC815IfTV3DclA4TXso&#10;GqNpP4ChSIsAX1iylvT3XVKyXKenBrkQorgzOzNaanvbGU1OAoJytqLzWUmJsNzVyh4r+uvn/bs1&#10;JSEyWzPtrKhoLwK93b19s239Rixc43QtgCCJDZvWV7SJ0W+KIvBGGBZmzguLh9KBYRG3cCxqYC2y&#10;G10syvKmaB3UHhwXIeDbu+GQ7jK/lILHBymDiERXFLXFvEJen9Ja7LZscwTmG8VHGewFKgxTFptO&#10;VHcsMvIb1D9URnFwwck4484UTkrFRfaAbublMzePDfMie8Fwgp9iCq9Hy7+fDkBUXdHlkhLLDH6j&#10;xwhMHZtIPgG4luydtZijA4IlmFfrwwZhe3uAcRf8AZL5ToIhUiv/FUchx4EGSZfT7qe0RRcJx5eL&#10;m9XH94sVJRzPluvVep4/RzHwJD4PIX4RzpD0UNEw6poEDT3Y6VuIqASBZ0ACa0talLH4UJZZSnBa&#10;1fdK63SY50vsNZATw8mI3Tw5Q4arqsiU/mxrEnuPsURQzB61GCu1RUDKYnCfn2KvxdD7h5CYKroc&#10;ND7rxzgXNp57aovVCSZR3QQcVaeLcBF6DRzrE1TkWf8f8ITInZ2NE9go62DI7Lr7JSY51J8TGHyn&#10;CJ5c3ee5yNHg0OZUxwuWbsXf+wy//AZ2fwAAAP//AwBQSwMEFAAGAAgAAAAhAJ6oakffAAAACQEA&#10;AA8AAABkcnMvZG93bnJldi54bWxMj01PwkAQhu8m/IfNkHgxsKXyUUu3xJh4QRKVwn3pjm1Dd7bp&#10;LlD/veNJj5P3yTvPm20G24or9r5xpGA2jUAglc40VCk4FK+TBIQPmoxuHaGCb/SwyUd3mU6Nu9En&#10;XvehElxCPtUK6hC6VEpf1mi1n7oOibMv11sd+OwraXp943LbyjiKltLqhvhDrTt8qbE87y9Wwe5t&#10;IL/FJKajC9uH43vhP5JCqfvx8LwGEXAIfzD86rM65Ox0chcyXrQKJvFszigH8yUIBh6fFrzlpGC1&#10;iEHmmfy/IP8BAAD//wMAUEsBAi0AFAAGAAgAAAAhALaDOJL+AAAA4QEAABMAAAAAAAAAAAAAAAAA&#10;AAAAAFtDb250ZW50X1R5cGVzXS54bWxQSwECLQAUAAYACAAAACEAOP0h/9YAAACUAQAACwAAAAAA&#10;AAAAAAAAAAAvAQAAX3JlbHMvLnJlbHNQSwECLQAUAAYACAAAACEAV31A/AECAABOBAAADgAAAAAA&#10;AAAAAAAAAAAuAgAAZHJzL2Uyb0RvYy54bWxQSwECLQAUAAYACAAAACEAnqhqR98AAAAJAQAADwAA&#10;AAAAAAAAAAAAAABbBAAAZHJzL2Rvd25yZXYueG1sUEsFBgAAAAAEAAQA8wAAAGcFAAAAAA==&#10;" strokecolor="black [3213]" strokeweight="1pt">
                <v:stroke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505AF24B" wp14:editId="4C0DFA7E">
                <wp:simplePos x="0" y="0"/>
                <wp:positionH relativeFrom="column">
                  <wp:posOffset>-676357</wp:posOffset>
                </wp:positionH>
                <wp:positionV relativeFrom="paragraph">
                  <wp:posOffset>506895</wp:posOffset>
                </wp:positionV>
                <wp:extent cx="1150620" cy="792480"/>
                <wp:effectExtent l="19050" t="19050" r="11430" b="26670"/>
                <wp:wrapNone/>
                <wp:docPr id="17" name="Rectangle 17"/>
                <wp:cNvGraphicFramePr/>
                <a:graphic xmlns:a="http://schemas.openxmlformats.org/drawingml/2006/main">
                  <a:graphicData uri="http://schemas.microsoft.com/office/word/2010/wordprocessingShape">
                    <wps:wsp>
                      <wps:cNvSpPr/>
                      <wps:spPr>
                        <a:xfrm>
                          <a:off x="0" y="0"/>
                          <a:ext cx="1150620" cy="79248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Proses adaptasi di lingkungan Polrestabes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F24B" id="Rectangle 17" o:spid="_x0000_s1054" style="position:absolute;left:0;text-align:left;margin-left:-53.25pt;margin-top:39.9pt;width:90.6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6GkQIAAHAFAAAOAAAAZHJzL2Uyb0RvYy54bWysVEtv2zAMvg/YfxB0Xx0HSdMGdYogRYYB&#10;RVu0HXpWZCkRJouapMTOfv0o+dGsy2nYxRbFl/jxI29um0qTg3BegSlofjGiRBgOpTLbgn5/XX+5&#10;osQHZkqmwYiCHoWnt4vPn25qOxdj2IEuhSMYxPh5bQu6C8HOs8zznaiYvwArDColuIoFFN02Kx2r&#10;MXqls/FodJnV4ErrgAvv8fauVdJFii+l4OFRSi8C0QXFt4X0dem7id9sccPmW8fsTvHuGewfXlEx&#10;ZTDpEOqOBUb2Tv0VqlLcgQcZLjhUGUipuEg1YDX56EM1LztmRaoFwfF2gMn/v7D84fDkiCqxdzNK&#10;DKuwR8+IGjNbLQjeIUC19XO0e7FPrpM8HmO1jXRV/GMdpEmgHgdQRRMIx8s8n44ux4g9R93sejy5&#10;Sqhn797W+fBVQEXioaAO0ycs2eHeB8yIpr1JTKYNqQs6vprOpsnMg1blWmkdlYk4YqUdOTBseWjy&#10;WAFGOLFCSRu8jHW1laRTOGrRxn8WEiHBt4/bBJGM7zEZ58KEyy6uNmgd3SS+YHDMzznq0D+ms41u&#10;IpF0cBydc/wz4+CRsoIJg3OlDLhzAcofQ+bWvq++rTmWH5pNk3hw3bd8A+URueGgHRpv+Vphg+6Z&#10;D0/M4ZRgT3HywyN+pAbsCXQnSnbgfp27j/ZIXtRSUuPUFdT/3DMnKNHfDNL6Op9M4pgmYTKdRd64&#10;U83mVGP21QqwyznuGMvTMdoH3R+lg+oNF8QyZkUVMxxzF5QH1wur0G4DXDFcLJfJDEfTsnBvXiyP&#10;wSPOkYCvzRtztmNpQH4/QD+hbP6BrK1t9DSw3AeQKjE5It3i2nUAxzrRs1tBcW+cysnqfVEufgMA&#10;AP//AwBQSwMEFAAGAAgAAAAhALzT4STfAAAACgEAAA8AAABkcnMvZG93bnJldi54bWxMj8FOwzAQ&#10;RO9I/IO1SFyq1m4VEgjZVAhR5UwLEUc3NnFEvI5stw1/jznBcbVPM2+q7WxHdtY+DI4Q1isBTFPn&#10;1EA9wttht7wHFqIkJUdHGuFbB9jW11eVLJW70Ks+72PPUgiFUiKYGKeS89AZbWVYuUlT+n06b2VM&#10;p++58vKSwu3IN0Lk3MqBUoORk342uvvanyxCExch900bDu/trhkX5qN4aTPE25v56RFY1HP8g+FX&#10;P6lDnZyO7kQqsBFhuRb5XWIRioe0IRFFVgA7ImxElgOvK/5/Qv0DAAD//wMAUEsBAi0AFAAGAAgA&#10;AAAhALaDOJL+AAAA4QEAABMAAAAAAAAAAAAAAAAAAAAAAFtDb250ZW50X1R5cGVzXS54bWxQSwEC&#10;LQAUAAYACAAAACEAOP0h/9YAAACUAQAACwAAAAAAAAAAAAAAAAAvAQAAX3JlbHMvLnJlbHNQSwEC&#10;LQAUAAYACAAAACEADwBehpECAABwBQAADgAAAAAAAAAAAAAAAAAuAgAAZHJzL2Uyb0RvYy54bWxQ&#10;SwECLQAUAAYACAAAACEAvNPhJN8AAAAKAQAADwAAAAAAAAAAAAAAAADrBAAAZHJzL2Rvd25yZXYu&#10;eG1sUEsFBgAAAAAEAAQA8wAAAPcFAAAAAA==&#10;" fillcolor="white [3201]" strokecolor="black [3213]" strokeweight="2.25pt">
                <v:textbo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Proses adaptasi di lingkungan Polrestabes Bandung</w:t>
                      </w:r>
                    </w:p>
                  </w:txbxContent>
                </v:textbox>
              </v:rect>
            </w:pict>
          </mc:Fallback>
        </mc:AlternateContent>
      </w:r>
    </w:p>
    <w:p w:rsidR="00DF05D8" w:rsidRDefault="00DF05D8" w:rsidP="00DF05D8">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F4F860B" wp14:editId="38D63EC5">
                <wp:simplePos x="0" y="0"/>
                <wp:positionH relativeFrom="margin">
                  <wp:posOffset>4246245</wp:posOffset>
                </wp:positionH>
                <wp:positionV relativeFrom="paragraph">
                  <wp:posOffset>27415</wp:posOffset>
                </wp:positionV>
                <wp:extent cx="1367790" cy="776605"/>
                <wp:effectExtent l="19050" t="19050" r="22860" b="23495"/>
                <wp:wrapNone/>
                <wp:docPr id="26" name="Rectangle 26"/>
                <wp:cNvGraphicFramePr/>
                <a:graphic xmlns:a="http://schemas.openxmlformats.org/drawingml/2006/main">
                  <a:graphicData uri="http://schemas.microsoft.com/office/word/2010/wordprocessingShape">
                    <wps:wsp>
                      <wps:cNvSpPr/>
                      <wps:spPr>
                        <a:xfrm>
                          <a:off x="0" y="0"/>
                          <a:ext cx="1367790" cy="7766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D27E94" w:rsidRDefault="00DF05D8" w:rsidP="00DF05D8">
                            <w:pPr>
                              <w:jc w:val="center"/>
                              <w:rPr>
                                <w:rFonts w:asciiTheme="majorBidi" w:hAnsiTheme="majorBidi" w:cstheme="majorBidi"/>
                                <w:sz w:val="20"/>
                                <w:szCs w:val="20"/>
                                <w:lang w:val="en-US"/>
                              </w:rPr>
                            </w:pPr>
                            <w:r w:rsidRPr="00D27E94">
                              <w:rPr>
                                <w:rFonts w:asciiTheme="majorBidi" w:hAnsiTheme="majorBidi" w:cstheme="majorBidi"/>
                                <w:sz w:val="20"/>
                                <w:szCs w:val="20"/>
                                <w:lang w:val="en-US"/>
                              </w:rPr>
                              <w:t>Upaya Polrestabes Bandung dalam memelihara pola komunikasi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F860B" id="Rectangle 26" o:spid="_x0000_s1055" style="position:absolute;left:0;text-align:left;margin-left:334.35pt;margin-top:2.15pt;width:107.7pt;height:6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fQjgIAAHEFAAAOAAAAZHJzL2Uyb0RvYy54bWysVN1v2jAQf5+0/8Hy+xrCCrSIUCGqTpOq&#10;tmo79dk4NlhzfJ5tSNhfv7MTAu14mvaS3Pl+9/0xu2kqTXbCeQWmoPnFgBJhOJTKrAv64/XuyxUl&#10;PjBTMg1GFHQvPL2Zf/40q+1UDGEDuhSOoBHjp7Ut6CYEO80yzzeiYv4CrDAolOAqFpB166x0rEbr&#10;lc6Gg8E4q8GV1gEX3uPrbSuk82RfSsHDo5ReBKILirGF9HXpu4rfbD5j07VjdqN4Fwb7hygqpgw6&#10;7U3dssDI1qm/TFWKO/AgwwWHKgMpFRcpB8wmH3zI5mXDrEi5YHG87cvk/59Z/rB7ckSVBR2OKTGs&#10;wh49Y9WYWWtB8A0LVFs/RdyLfXId55GM2TbSVfGPeZAmFXXfF1U0gXB8zL+OJ5NrrD1H2WQyHg9G&#10;0Wh21LbOh28CKhKJgjp0n2rJdvc+tNADJDrThtQY7tVoMkowD1qVd0rrKEyDI5bakR3Dlocm75yd&#10;oNC1NhhBzKvNJFFhr0Vr/1lILAnGPmwdxGE82mScCxNSZZIlREc1iRH0ivk5RR0OwXTYqCbSkPaK&#10;g3OK7z32GskrmNArV8qAO2eg/Nl7bvGH7NucY/qhWTVpDvK0FPFpBeUeh8NBuzXe8juFHbpnPjwx&#10;h2uCTcXVD4/4kRqwKdBRlGzA/T73HvE4vSilpMa1K6j/tWVOUKK/G5zr6/zyMu5pYi5HkyEy7lSy&#10;OpWYbbUEbHOOR8byREZ80AdSOqje8EIsolcUMcPRd0F5cAdmGdpzgDeGi8UiwXA3LQv35sXyaDwW&#10;Ok7ga/PGnO3GNOCAP8BhRdn0w7S22KhpYLENIFUa5WNduxbgXqdl6G5QPBynfEIdL+X8DwAAAP//&#10;AwBQSwMEFAAGAAgAAAAhAOi+D/neAAAACQEAAA8AAABkcnMvZG93bnJldi54bWxMj8tOwzAQRfdI&#10;/IM1SGwq6rREbhTiVAhRZU0LEUs3HuIIP6LYbcPfM6zocnSP7j1TbWdn2RmnOAQvYbXMgKHvgh58&#10;L+H9sHsogMWkvFY2eJTwgxG29e1NpUodLv4Nz/vUMyrxsVQSTEpjyXnsDDoVl2FET9lXmJxKdE49&#10;15O6ULmzfJ1lgjs1eFowasQXg933/uQkNGkRxdS08fDR7hq7MJ+b1zaX8v5ufn4ClnBO/zD86ZM6&#10;1OR0DCevI7MShCg2hErIH4FRXhT5CtiRwLUQwOuKX39Q/wIAAP//AwBQSwECLQAUAAYACAAAACEA&#10;toM4kv4AAADhAQAAEwAAAAAAAAAAAAAAAAAAAAAAW0NvbnRlbnRfVHlwZXNdLnhtbFBLAQItABQA&#10;BgAIAAAAIQA4/SH/1gAAAJQBAAALAAAAAAAAAAAAAAAAAC8BAABfcmVscy8ucmVsc1BLAQItABQA&#10;BgAIAAAAIQANgLfQjgIAAHEFAAAOAAAAAAAAAAAAAAAAAC4CAABkcnMvZTJvRG9jLnhtbFBLAQIt&#10;ABQABgAIAAAAIQDovg/53gAAAAkBAAAPAAAAAAAAAAAAAAAAAOgEAABkcnMvZG93bnJldi54bWxQ&#10;SwUGAAAAAAQABADzAAAA8wUAAAAA&#10;" fillcolor="white [3201]" strokecolor="black [3213]" strokeweight="2.25pt">
                <v:textbox>
                  <w:txbxContent>
                    <w:p w:rsidR="00DF05D8" w:rsidRPr="00D27E94" w:rsidRDefault="00DF05D8" w:rsidP="00DF05D8">
                      <w:pPr>
                        <w:jc w:val="center"/>
                        <w:rPr>
                          <w:rFonts w:asciiTheme="majorBidi" w:hAnsiTheme="majorBidi" w:cstheme="majorBidi"/>
                          <w:sz w:val="20"/>
                          <w:szCs w:val="20"/>
                          <w:lang w:val="en-US"/>
                        </w:rPr>
                      </w:pPr>
                      <w:r w:rsidRPr="00D27E94">
                        <w:rPr>
                          <w:rFonts w:asciiTheme="majorBidi" w:hAnsiTheme="majorBidi" w:cstheme="majorBidi"/>
                          <w:sz w:val="20"/>
                          <w:szCs w:val="20"/>
                          <w:lang w:val="en-US"/>
                        </w:rPr>
                        <w:t>Upaya Polrestabes Bandung dalam memelihara pola komunikasi organisasi</w:t>
                      </w:r>
                    </w:p>
                  </w:txbxContent>
                </v:textbox>
                <w10:wrap anchorx="margin"/>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0E32DF31" wp14:editId="50A90330">
                <wp:simplePos x="0" y="0"/>
                <wp:positionH relativeFrom="column">
                  <wp:posOffset>999021</wp:posOffset>
                </wp:positionH>
                <wp:positionV relativeFrom="paragraph">
                  <wp:posOffset>24930</wp:posOffset>
                </wp:positionV>
                <wp:extent cx="1099820" cy="808355"/>
                <wp:effectExtent l="19050" t="19050" r="24130" b="10795"/>
                <wp:wrapNone/>
                <wp:docPr id="22" name="Rectangle 22"/>
                <wp:cNvGraphicFramePr/>
                <a:graphic xmlns:a="http://schemas.openxmlformats.org/drawingml/2006/main">
                  <a:graphicData uri="http://schemas.microsoft.com/office/word/2010/wordprocessingShape">
                    <wps:wsp>
                      <wps:cNvSpPr/>
                      <wps:spPr>
                        <a:xfrm>
                          <a:off x="0" y="0"/>
                          <a:ext cx="1099820" cy="80835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Cara Polrestabes Bandung dalam mewujudkan tujuan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2DF31" id="Rectangle 22" o:spid="_x0000_s1056" style="position:absolute;left:0;text-align:left;margin-left:78.65pt;margin-top:1.95pt;width:86.6pt;height:6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C6jQIAAHEFAAAOAAAAZHJzL2Uyb0RvYy54bWysVN9P2zAQfp+0/8Hy+0jSUSgVKapATJMQ&#10;VMDEs+vYrTXH59luk+6v39lJ08L6NO0lsX3f/f7urm/aWpOtcF6BKWlxllMiDIdKmVVJf7zef5lQ&#10;4gMzFdNgREl3wtOb2edP142dihGsQVfCETRi/LSxJV2HYKdZ5vla1MyfgRUGhRJczQJe3SqrHGvQ&#10;eq2zUZ5fZA24yjrgwnt8veuEdJbsSyl4eJLSi0B0STG2kL4ufZfxm82u2XTlmF0r3ofB/iGKmimD&#10;TgdTdywwsnHqL1O14g48yHDGoc5ASsVFygGzKfIP2bysmRUpFyyOt0OZ/P8zyx+3C0dUVdLRiBLD&#10;auzRM1aNmZUWBN+wQI31U8S92IXrbx6PMdtWujr+MQ/SpqLuhqKKNhCOj0V+dTUZYe05yib55Ot4&#10;HI1mB23rfPgmoCbxUFKH7lMt2fbBhw66h0Rn2pAGw52ML8cJ5kGr6l5pHYWJOOJWO7Jl2PLQFr2z&#10;IxS61gYjiHl1maRT2GnR2X8WEkuCsY86B5GMB5uMc2HCRW9XG0RHNYkRDIrFKUUd9sH02KgmEkkH&#10;xfyU4nuPg0byCiYMyrUy4E4ZqH4Onjv8Pvsu55h+aJdt4kGRoPFpCdUOyeGgmxpv+b3CDj0wHxbM&#10;4ZhgU3H0wxN+pAZsCvQnStbgfp96j3hkL0opaXDsSup/bZgTlOjvBnl9VZyfxzlNl/PxZSSOO5Ys&#10;jyVmU98CtrnAJWN5OkZ80PujdFC/4YaYR68oYoaj75Ly4PaX29CtA9wxXMznCYazaVl4MC+WR+Ox&#10;0JGBr+0bc7anaUCCP8J+RNn0A1s7bNQ0MN8EkCpR+VDXvgU412kY+h0UF8fxPaEOm3L2BwAA//8D&#10;AFBLAwQUAAYACAAAACEA68PtGt4AAAAJAQAADwAAAGRycy9kb3ducmV2LnhtbEyPy07DMBBF90j8&#10;gzVIbCrqtKYPQpwKIaqs20LUpRsPcYQfUey24e8ZVrC8Old3zhSb0Vl2wSF2wUuYTTNg6JugO99K&#10;eD9sH9bAYlJeKxs8SvjGCJvy9qZQuQ5Xv8PLPrWMRnzMlQSTUp9zHhuDTsVp6NET+wyDU4ni0HI9&#10;qCuNO8vnWbbkTnWeLhjV46vB5mt/dhKqNInLoarj4aPeVnZijqu3+lHK+7vx5RlYwjH9leFXn9Sh&#10;JKdTOHsdmaW8WAmqShBPwIgLkS2AnQiI2Rx4WfD/H5Q/AAAA//8DAFBLAQItABQABgAIAAAAIQC2&#10;gziS/gAAAOEBAAATAAAAAAAAAAAAAAAAAAAAAABbQ29udGVudF9UeXBlc10ueG1sUEsBAi0AFAAG&#10;AAgAAAAhADj9If/WAAAAlAEAAAsAAAAAAAAAAAAAAAAALwEAAF9yZWxzLy5yZWxzUEsBAi0AFAAG&#10;AAgAAAAhALM0gLqNAgAAcQUAAA4AAAAAAAAAAAAAAAAALgIAAGRycy9lMm9Eb2MueG1sUEsBAi0A&#10;FAAGAAgAAAAhAOvD7RreAAAACQEAAA8AAAAAAAAAAAAAAAAA5wQAAGRycy9kb3ducmV2LnhtbFBL&#10;BQYAAAAABAAEAPMAAADyBQAAAAA=&#10;" fillcolor="white [3201]" strokecolor="black [3213]" strokeweight="2.25pt">
                <v:textbo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Cara Polrestabes Bandung dalam mewujudkan tujuan organisasi</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7EEC1E9A" wp14:editId="435EF5CD">
                <wp:simplePos x="0" y="0"/>
                <wp:positionH relativeFrom="margin">
                  <wp:posOffset>2630197</wp:posOffset>
                </wp:positionH>
                <wp:positionV relativeFrom="paragraph">
                  <wp:posOffset>57288</wp:posOffset>
                </wp:positionV>
                <wp:extent cx="1367790" cy="776605"/>
                <wp:effectExtent l="19050" t="19050" r="22860" b="23495"/>
                <wp:wrapNone/>
                <wp:docPr id="23" name="Rectangle 23"/>
                <wp:cNvGraphicFramePr/>
                <a:graphic xmlns:a="http://schemas.openxmlformats.org/drawingml/2006/main">
                  <a:graphicData uri="http://schemas.microsoft.com/office/word/2010/wordprocessingShape">
                    <wps:wsp>
                      <wps:cNvSpPr/>
                      <wps:spPr>
                        <a:xfrm>
                          <a:off x="0" y="0"/>
                          <a:ext cx="1367790" cy="7766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Polrestabes Bandung menciptakan integritas dalam lingkungan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1E9A" id="Rectangle 23" o:spid="_x0000_s1057" style="position:absolute;left:0;text-align:left;margin-left:207.1pt;margin-top:4.5pt;width:107.7pt;height:6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xwjwIAAHEFAAAOAAAAZHJzL2Uyb0RvYy54bWysVN1v2jAQf5+0/8Hy+xpCC7SIUCGqTpOq&#10;tmo79dk4NlhzfJ5tSNhfv7MTAut4mvaS3Pl+9/0xu20qTXbCeQWmoPnFgBJhOJTKrAv6/e3+yzUl&#10;PjBTMg1GFHQvPL2df/40q+1UDGEDuhSOoBHjp7Ut6CYEO80yzzeiYv4CrDAolOAqFpB166x0rEbr&#10;lc6Gg8E4q8GV1gEX3uPrXSuk82RfSsHDk5ReBKILirGF9HXpu4rfbD5j07VjdqN4Fwb7hygqpgw6&#10;7U3dscDI1qm/TFWKO/AgwwWHKgMpFRcpB8wmH3zI5nXDrEi5YHG87cvk/59Z/rh7dkSVBR1eUmJY&#10;hT16waoxs9aC4BsWqLZ+irhX++w6ziMZs22kq+If8yBNKuq+L6poAuH4mF+OJ5MbrD1H2WQyHg9G&#10;0Wh21LbOh68CKhKJgjp0n2rJdg8+tNADJDrThtQY7vVoMkowD1qV90rrKEyDI5bakR3Dlocm75yd&#10;oNC1NhhBzKvNJFFhr0Vr/0VILAnGPmwdxGE82mScCxPGnV1tEB3VJEbQK+bnFHU4BNNho5pIQ9or&#10;Ds4p/umx10hewYReuVIG3DkD5Y/ec4s/ZN/mHNMPzapJc5APY2bxaQXlHofDQbs13vJ7hR16YD48&#10;M4drgk3F1Q9P+JEasCnQUZRswP069x7xOL0opaTGtSuo/7llTlCivxmc65v86iruaWKuRpMhMu5U&#10;sjqVmG21BGxzjkfG8kRGfNAHUjqo3vFCLKJXFDHD0XdBeXAHZhnac4A3hovFIsFwNy0LD+bV8mg8&#10;FjpO4FvzzpztxjTggD/CYUXZ9MO0ttioaWCxDSBVGuVjXbsW4F6nZehuUDwcp3xCHS/l/DcAAAD/&#10;/wMAUEsDBBQABgAIAAAAIQC3Qx0G3gAAAAkBAAAPAAAAZHJzL2Rvd25yZXYueG1sTI/BTsMwEETv&#10;SPyDtUhcqtZJGqU0xKkQosqZFiKObmziCHsdxW4b/p7lBMfVPM2+qXazs+yipzB4FJCuEmAaO68G&#10;7AW8HffLB2AhSlTSetQCvnWAXX17U8lS+Su+6ssh9oxKMJRSgIlxLDkPndFOhpUfNVL26ScnI51T&#10;z9Ukr1TuLM+SpOBODkgfjBz1s9Hd1+HsBDRxEYqpacPxvd03dmE+Ni9tLsT93fz0CCzqOf7B8KtP&#10;6lCT08mfUQVmBeRpnhEqYEuTKC+ybQHsROA6XQOvK/5/Qf0DAAD//wMAUEsBAi0AFAAGAAgAAAAh&#10;ALaDOJL+AAAA4QEAABMAAAAAAAAAAAAAAAAAAAAAAFtDb250ZW50X1R5cGVzXS54bWxQSwECLQAU&#10;AAYACAAAACEAOP0h/9YAAACUAQAACwAAAAAAAAAAAAAAAAAvAQAAX3JlbHMvLnJlbHNQSwECLQAU&#10;AAYACAAAACEAQ3PccI8CAABxBQAADgAAAAAAAAAAAAAAAAAuAgAAZHJzL2Uyb0RvYy54bWxQSwEC&#10;LQAUAAYACAAAACEAt0MdBt4AAAAJAQAADwAAAAAAAAAAAAAAAADpBAAAZHJzL2Rvd25yZXYueG1s&#10;UEsFBgAAAAAEAAQA8wAAAPQFAAAAAA==&#10;" fillcolor="white [3201]" strokecolor="black [3213]" strokeweight="2.25pt">
                <v:textbox>
                  <w:txbxContent>
                    <w:p w:rsidR="00DF05D8" w:rsidRPr="0009273F" w:rsidRDefault="00DF05D8" w:rsidP="00DF05D8">
                      <w:pPr>
                        <w:jc w:val="center"/>
                        <w:rPr>
                          <w:rFonts w:asciiTheme="majorBidi" w:hAnsiTheme="majorBidi" w:cstheme="majorBidi"/>
                          <w:sz w:val="20"/>
                          <w:szCs w:val="20"/>
                          <w:lang w:val="en-US"/>
                        </w:rPr>
                      </w:pPr>
                      <w:r w:rsidRPr="0009273F">
                        <w:rPr>
                          <w:rFonts w:asciiTheme="majorBidi" w:hAnsiTheme="majorBidi" w:cstheme="majorBidi"/>
                          <w:sz w:val="20"/>
                          <w:szCs w:val="20"/>
                          <w:lang w:val="en-US"/>
                        </w:rPr>
                        <w:t>Polrestabes Bandung menciptakan integritas dalam lingkungan organisasi</w:t>
                      </w:r>
                    </w:p>
                  </w:txbxContent>
                </v:textbox>
                <w10:wrap anchorx="margin"/>
              </v:rect>
            </w:pict>
          </mc:Fallback>
        </mc:AlternateContent>
      </w:r>
    </w:p>
    <w:p w:rsidR="00DF05D8" w:rsidRDefault="00DF05D8" w:rsidP="00DF05D8">
      <w:pPr>
        <w:spacing w:line="480" w:lineRule="auto"/>
        <w:jc w:val="both"/>
        <w:rPr>
          <w:rFonts w:ascii="Times New Roman" w:hAnsi="Times New Roman" w:cs="Times New Roman"/>
          <w:sz w:val="24"/>
          <w:szCs w:val="24"/>
        </w:rPr>
      </w:pPr>
    </w:p>
    <w:p w:rsidR="00DF05D8" w:rsidRPr="00DF05D8" w:rsidRDefault="00DF05D8" w:rsidP="00DF05D8">
      <w:pPr>
        <w:spacing w:line="480" w:lineRule="auto"/>
        <w:jc w:val="center"/>
        <w:rPr>
          <w:rFonts w:ascii="Times New Roman" w:hAnsi="Times New Roman" w:cs="Times New Roman"/>
          <w:sz w:val="24"/>
          <w:szCs w:val="24"/>
        </w:rPr>
        <w:sectPr w:rsidR="00DF05D8" w:rsidRPr="00DF05D8" w:rsidSect="002F411D">
          <w:pgSz w:w="11906" w:h="16838"/>
          <w:pgMar w:top="2268" w:right="1701" w:bottom="1701" w:left="2268" w:header="709" w:footer="709" w:gutter="0"/>
          <w:cols w:space="708"/>
          <w:titlePg/>
          <w:docGrid w:linePitch="360"/>
        </w:sectPr>
      </w:pPr>
      <w:r>
        <w:rPr>
          <w:rFonts w:ascii="Times New Roman" w:hAnsi="Times New Roman" w:cs="Times New Roman"/>
          <w:sz w:val="24"/>
          <w:szCs w:val="24"/>
        </w:rPr>
        <w:t>Sumber: Modifikasi Penulis 2021</w:t>
      </w:r>
    </w:p>
    <w:bookmarkEnd w:id="2"/>
    <w:p w:rsidR="009C43A2" w:rsidRPr="00DF05D8" w:rsidRDefault="009C43A2" w:rsidP="00DF05D8"/>
    <w:sectPr w:rsidR="009C43A2" w:rsidRPr="00DF05D8" w:rsidSect="00007BBB">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E5" w:rsidRDefault="00ED1EE5" w:rsidP="00007BBB">
      <w:pPr>
        <w:spacing w:after="0" w:line="240" w:lineRule="auto"/>
      </w:pPr>
      <w:r>
        <w:separator/>
      </w:r>
    </w:p>
  </w:endnote>
  <w:endnote w:type="continuationSeparator" w:id="0">
    <w:p w:rsidR="00ED1EE5" w:rsidRDefault="00ED1EE5" w:rsidP="0000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E5" w:rsidRDefault="00ED1EE5" w:rsidP="00007BBB">
      <w:pPr>
        <w:spacing w:after="0" w:line="240" w:lineRule="auto"/>
      </w:pPr>
      <w:r>
        <w:separator/>
      </w:r>
    </w:p>
  </w:footnote>
  <w:footnote w:type="continuationSeparator" w:id="0">
    <w:p w:rsidR="00ED1EE5" w:rsidRDefault="00ED1EE5" w:rsidP="00007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50B92"/>
    <w:multiLevelType w:val="hybridMultilevel"/>
    <w:tmpl w:val="34F2A2AC"/>
    <w:lvl w:ilvl="0" w:tplc="48740D4E">
      <w:start w:val="1"/>
      <w:numFmt w:val="decimal"/>
      <w:pStyle w:val="231"/>
      <w:lvlText w:val="2.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A701A0E"/>
    <w:multiLevelType w:val="hybridMultilevel"/>
    <w:tmpl w:val="A7A033E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2736EFA"/>
    <w:multiLevelType w:val="hybridMultilevel"/>
    <w:tmpl w:val="598E211E"/>
    <w:lvl w:ilvl="0" w:tplc="3809000F">
      <w:start w:val="1"/>
      <w:numFmt w:val="decimal"/>
      <w:lvlText w:val="%1."/>
      <w:lvlJc w:val="left"/>
      <w:pPr>
        <w:ind w:left="781" w:hanging="360"/>
      </w:pPr>
    </w:lvl>
    <w:lvl w:ilvl="1" w:tplc="38090019" w:tentative="1">
      <w:start w:val="1"/>
      <w:numFmt w:val="lowerLetter"/>
      <w:lvlText w:val="%2."/>
      <w:lvlJc w:val="left"/>
      <w:pPr>
        <w:ind w:left="1501" w:hanging="360"/>
      </w:pPr>
    </w:lvl>
    <w:lvl w:ilvl="2" w:tplc="3809001B" w:tentative="1">
      <w:start w:val="1"/>
      <w:numFmt w:val="lowerRoman"/>
      <w:lvlText w:val="%3."/>
      <w:lvlJc w:val="right"/>
      <w:pPr>
        <w:ind w:left="2221" w:hanging="180"/>
      </w:pPr>
    </w:lvl>
    <w:lvl w:ilvl="3" w:tplc="3809000F" w:tentative="1">
      <w:start w:val="1"/>
      <w:numFmt w:val="decimal"/>
      <w:lvlText w:val="%4."/>
      <w:lvlJc w:val="left"/>
      <w:pPr>
        <w:ind w:left="2941" w:hanging="360"/>
      </w:pPr>
    </w:lvl>
    <w:lvl w:ilvl="4" w:tplc="38090019" w:tentative="1">
      <w:start w:val="1"/>
      <w:numFmt w:val="lowerLetter"/>
      <w:lvlText w:val="%5."/>
      <w:lvlJc w:val="left"/>
      <w:pPr>
        <w:ind w:left="3661" w:hanging="360"/>
      </w:pPr>
    </w:lvl>
    <w:lvl w:ilvl="5" w:tplc="3809001B" w:tentative="1">
      <w:start w:val="1"/>
      <w:numFmt w:val="lowerRoman"/>
      <w:lvlText w:val="%6."/>
      <w:lvlJc w:val="right"/>
      <w:pPr>
        <w:ind w:left="4381" w:hanging="180"/>
      </w:pPr>
    </w:lvl>
    <w:lvl w:ilvl="6" w:tplc="3809000F" w:tentative="1">
      <w:start w:val="1"/>
      <w:numFmt w:val="decimal"/>
      <w:lvlText w:val="%7."/>
      <w:lvlJc w:val="left"/>
      <w:pPr>
        <w:ind w:left="5101" w:hanging="360"/>
      </w:pPr>
    </w:lvl>
    <w:lvl w:ilvl="7" w:tplc="38090019" w:tentative="1">
      <w:start w:val="1"/>
      <w:numFmt w:val="lowerLetter"/>
      <w:lvlText w:val="%8."/>
      <w:lvlJc w:val="left"/>
      <w:pPr>
        <w:ind w:left="5821" w:hanging="360"/>
      </w:pPr>
    </w:lvl>
    <w:lvl w:ilvl="8" w:tplc="3809001B" w:tentative="1">
      <w:start w:val="1"/>
      <w:numFmt w:val="lowerRoman"/>
      <w:lvlText w:val="%9."/>
      <w:lvlJc w:val="right"/>
      <w:pPr>
        <w:ind w:left="6541" w:hanging="180"/>
      </w:pPr>
    </w:lvl>
  </w:abstractNum>
  <w:abstractNum w:abstractNumId="3">
    <w:nsid w:val="137B03FD"/>
    <w:multiLevelType w:val="hybridMultilevel"/>
    <w:tmpl w:val="5238A7EA"/>
    <w:lvl w:ilvl="0" w:tplc="6D4EB0FC">
      <w:start w:val="1"/>
      <w:numFmt w:val="decimal"/>
      <w:pStyle w:val="11"/>
      <w:lvlText w:val="1.%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4">
    <w:nsid w:val="1C1330C9"/>
    <w:multiLevelType w:val="hybridMultilevel"/>
    <w:tmpl w:val="D51A02F2"/>
    <w:lvl w:ilvl="0" w:tplc="561866DE">
      <w:start w:val="1"/>
      <w:numFmt w:val="decimal"/>
      <w:pStyle w:val="141"/>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C6B7DFD"/>
    <w:multiLevelType w:val="hybridMultilevel"/>
    <w:tmpl w:val="32D8E48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F857736"/>
    <w:multiLevelType w:val="hybridMultilevel"/>
    <w:tmpl w:val="586219CC"/>
    <w:lvl w:ilvl="0" w:tplc="08120D74">
      <w:start w:val="1"/>
      <w:numFmt w:val="decimal"/>
      <w:pStyle w:val="21"/>
      <w:lvlText w:val="2.%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7">
    <w:nsid w:val="2504553F"/>
    <w:multiLevelType w:val="hybridMultilevel"/>
    <w:tmpl w:val="53AEB4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13210E3"/>
    <w:multiLevelType w:val="hybridMultilevel"/>
    <w:tmpl w:val="B53C640E"/>
    <w:lvl w:ilvl="0" w:tplc="03E822B4">
      <w:start w:val="1"/>
      <w:numFmt w:val="decimal"/>
      <w:pStyle w:val="221"/>
      <w:lvlText w:val="2.2.%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9">
    <w:nsid w:val="350B3192"/>
    <w:multiLevelType w:val="hybridMultilevel"/>
    <w:tmpl w:val="D4520D4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nsid w:val="51F736CE"/>
    <w:multiLevelType w:val="hybridMultilevel"/>
    <w:tmpl w:val="F71A556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58947413"/>
    <w:multiLevelType w:val="hybridMultilevel"/>
    <w:tmpl w:val="F86AC1D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135045A"/>
    <w:multiLevelType w:val="hybridMultilevel"/>
    <w:tmpl w:val="265A9E3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nsid w:val="7CF356A7"/>
    <w:multiLevelType w:val="hybridMultilevel"/>
    <w:tmpl w:val="195652F4"/>
    <w:lvl w:ilvl="0" w:tplc="38090001">
      <w:start w:val="1"/>
      <w:numFmt w:val="bullet"/>
      <w:lvlText w:val=""/>
      <w:lvlJc w:val="left"/>
      <w:pPr>
        <w:ind w:left="783" w:hanging="360"/>
      </w:pPr>
      <w:rPr>
        <w:rFonts w:ascii="Symbol" w:hAnsi="Symbol" w:hint="default"/>
      </w:rPr>
    </w:lvl>
    <w:lvl w:ilvl="1" w:tplc="38090003" w:tentative="1">
      <w:start w:val="1"/>
      <w:numFmt w:val="bullet"/>
      <w:lvlText w:val="o"/>
      <w:lvlJc w:val="left"/>
      <w:pPr>
        <w:ind w:left="1503" w:hanging="360"/>
      </w:pPr>
      <w:rPr>
        <w:rFonts w:ascii="Courier New" w:hAnsi="Courier New" w:cs="Courier New" w:hint="default"/>
      </w:rPr>
    </w:lvl>
    <w:lvl w:ilvl="2" w:tplc="38090005" w:tentative="1">
      <w:start w:val="1"/>
      <w:numFmt w:val="bullet"/>
      <w:lvlText w:val=""/>
      <w:lvlJc w:val="left"/>
      <w:pPr>
        <w:ind w:left="2223" w:hanging="360"/>
      </w:pPr>
      <w:rPr>
        <w:rFonts w:ascii="Wingdings" w:hAnsi="Wingdings" w:hint="default"/>
      </w:rPr>
    </w:lvl>
    <w:lvl w:ilvl="3" w:tplc="38090001" w:tentative="1">
      <w:start w:val="1"/>
      <w:numFmt w:val="bullet"/>
      <w:lvlText w:val=""/>
      <w:lvlJc w:val="left"/>
      <w:pPr>
        <w:ind w:left="2943" w:hanging="360"/>
      </w:pPr>
      <w:rPr>
        <w:rFonts w:ascii="Symbol" w:hAnsi="Symbol" w:hint="default"/>
      </w:rPr>
    </w:lvl>
    <w:lvl w:ilvl="4" w:tplc="38090003" w:tentative="1">
      <w:start w:val="1"/>
      <w:numFmt w:val="bullet"/>
      <w:lvlText w:val="o"/>
      <w:lvlJc w:val="left"/>
      <w:pPr>
        <w:ind w:left="3663" w:hanging="360"/>
      </w:pPr>
      <w:rPr>
        <w:rFonts w:ascii="Courier New" w:hAnsi="Courier New" w:cs="Courier New" w:hint="default"/>
      </w:rPr>
    </w:lvl>
    <w:lvl w:ilvl="5" w:tplc="38090005" w:tentative="1">
      <w:start w:val="1"/>
      <w:numFmt w:val="bullet"/>
      <w:lvlText w:val=""/>
      <w:lvlJc w:val="left"/>
      <w:pPr>
        <w:ind w:left="4383" w:hanging="360"/>
      </w:pPr>
      <w:rPr>
        <w:rFonts w:ascii="Wingdings" w:hAnsi="Wingdings" w:hint="default"/>
      </w:rPr>
    </w:lvl>
    <w:lvl w:ilvl="6" w:tplc="38090001" w:tentative="1">
      <w:start w:val="1"/>
      <w:numFmt w:val="bullet"/>
      <w:lvlText w:val=""/>
      <w:lvlJc w:val="left"/>
      <w:pPr>
        <w:ind w:left="5103" w:hanging="360"/>
      </w:pPr>
      <w:rPr>
        <w:rFonts w:ascii="Symbol" w:hAnsi="Symbol" w:hint="default"/>
      </w:rPr>
    </w:lvl>
    <w:lvl w:ilvl="7" w:tplc="38090003" w:tentative="1">
      <w:start w:val="1"/>
      <w:numFmt w:val="bullet"/>
      <w:lvlText w:val="o"/>
      <w:lvlJc w:val="left"/>
      <w:pPr>
        <w:ind w:left="5823" w:hanging="360"/>
      </w:pPr>
      <w:rPr>
        <w:rFonts w:ascii="Courier New" w:hAnsi="Courier New" w:cs="Courier New" w:hint="default"/>
      </w:rPr>
    </w:lvl>
    <w:lvl w:ilvl="8" w:tplc="38090005" w:tentative="1">
      <w:start w:val="1"/>
      <w:numFmt w:val="bullet"/>
      <w:lvlText w:val=""/>
      <w:lvlJc w:val="left"/>
      <w:pPr>
        <w:ind w:left="6543" w:hanging="360"/>
      </w:pPr>
      <w:rPr>
        <w:rFonts w:ascii="Wingdings" w:hAnsi="Wingdings" w:hint="default"/>
      </w:rPr>
    </w:lvl>
  </w:abstractNum>
  <w:abstractNum w:abstractNumId="14">
    <w:nsid w:val="7F356058"/>
    <w:multiLevelType w:val="hybridMultilevel"/>
    <w:tmpl w:val="BCBA9DC0"/>
    <w:lvl w:ilvl="0" w:tplc="38090001">
      <w:start w:val="1"/>
      <w:numFmt w:val="bullet"/>
      <w:lvlText w:val=""/>
      <w:lvlJc w:val="left"/>
      <w:pPr>
        <w:ind w:left="1446" w:hanging="360"/>
      </w:pPr>
      <w:rPr>
        <w:rFonts w:ascii="Symbol" w:hAnsi="Symbol" w:hint="default"/>
      </w:rPr>
    </w:lvl>
    <w:lvl w:ilvl="1" w:tplc="38090003" w:tentative="1">
      <w:start w:val="1"/>
      <w:numFmt w:val="bullet"/>
      <w:lvlText w:val="o"/>
      <w:lvlJc w:val="left"/>
      <w:pPr>
        <w:ind w:left="2166" w:hanging="360"/>
      </w:pPr>
      <w:rPr>
        <w:rFonts w:ascii="Courier New" w:hAnsi="Courier New" w:cs="Courier New" w:hint="default"/>
      </w:rPr>
    </w:lvl>
    <w:lvl w:ilvl="2" w:tplc="38090005" w:tentative="1">
      <w:start w:val="1"/>
      <w:numFmt w:val="bullet"/>
      <w:lvlText w:val=""/>
      <w:lvlJc w:val="left"/>
      <w:pPr>
        <w:ind w:left="2886" w:hanging="360"/>
      </w:pPr>
      <w:rPr>
        <w:rFonts w:ascii="Wingdings" w:hAnsi="Wingdings" w:hint="default"/>
      </w:rPr>
    </w:lvl>
    <w:lvl w:ilvl="3" w:tplc="38090001" w:tentative="1">
      <w:start w:val="1"/>
      <w:numFmt w:val="bullet"/>
      <w:lvlText w:val=""/>
      <w:lvlJc w:val="left"/>
      <w:pPr>
        <w:ind w:left="3606" w:hanging="360"/>
      </w:pPr>
      <w:rPr>
        <w:rFonts w:ascii="Symbol" w:hAnsi="Symbol" w:hint="default"/>
      </w:rPr>
    </w:lvl>
    <w:lvl w:ilvl="4" w:tplc="38090003" w:tentative="1">
      <w:start w:val="1"/>
      <w:numFmt w:val="bullet"/>
      <w:lvlText w:val="o"/>
      <w:lvlJc w:val="left"/>
      <w:pPr>
        <w:ind w:left="4326" w:hanging="360"/>
      </w:pPr>
      <w:rPr>
        <w:rFonts w:ascii="Courier New" w:hAnsi="Courier New" w:cs="Courier New" w:hint="default"/>
      </w:rPr>
    </w:lvl>
    <w:lvl w:ilvl="5" w:tplc="38090005" w:tentative="1">
      <w:start w:val="1"/>
      <w:numFmt w:val="bullet"/>
      <w:lvlText w:val=""/>
      <w:lvlJc w:val="left"/>
      <w:pPr>
        <w:ind w:left="5046" w:hanging="360"/>
      </w:pPr>
      <w:rPr>
        <w:rFonts w:ascii="Wingdings" w:hAnsi="Wingdings" w:hint="default"/>
      </w:rPr>
    </w:lvl>
    <w:lvl w:ilvl="6" w:tplc="38090001" w:tentative="1">
      <w:start w:val="1"/>
      <w:numFmt w:val="bullet"/>
      <w:lvlText w:val=""/>
      <w:lvlJc w:val="left"/>
      <w:pPr>
        <w:ind w:left="5766" w:hanging="360"/>
      </w:pPr>
      <w:rPr>
        <w:rFonts w:ascii="Symbol" w:hAnsi="Symbol" w:hint="default"/>
      </w:rPr>
    </w:lvl>
    <w:lvl w:ilvl="7" w:tplc="38090003" w:tentative="1">
      <w:start w:val="1"/>
      <w:numFmt w:val="bullet"/>
      <w:lvlText w:val="o"/>
      <w:lvlJc w:val="left"/>
      <w:pPr>
        <w:ind w:left="6486" w:hanging="360"/>
      </w:pPr>
      <w:rPr>
        <w:rFonts w:ascii="Courier New" w:hAnsi="Courier New" w:cs="Courier New" w:hint="default"/>
      </w:rPr>
    </w:lvl>
    <w:lvl w:ilvl="8" w:tplc="38090005" w:tentative="1">
      <w:start w:val="1"/>
      <w:numFmt w:val="bullet"/>
      <w:lvlText w:val=""/>
      <w:lvlJc w:val="left"/>
      <w:pPr>
        <w:ind w:left="7206" w:hanging="360"/>
      </w:pPr>
      <w:rPr>
        <w:rFonts w:ascii="Wingdings" w:hAnsi="Wingdings" w:hint="default"/>
      </w:rPr>
    </w:lvl>
  </w:abstractNum>
  <w:num w:numId="1">
    <w:abstractNumId w:val="2"/>
  </w:num>
  <w:num w:numId="2">
    <w:abstractNumId w:val="7"/>
  </w:num>
  <w:num w:numId="3">
    <w:abstractNumId w:val="14"/>
  </w:num>
  <w:num w:numId="4">
    <w:abstractNumId w:val="9"/>
  </w:num>
  <w:num w:numId="5">
    <w:abstractNumId w:val="10"/>
  </w:num>
  <w:num w:numId="6">
    <w:abstractNumId w:val="5"/>
  </w:num>
  <w:num w:numId="7">
    <w:abstractNumId w:val="3"/>
  </w:num>
  <w:num w:numId="8">
    <w:abstractNumId w:val="4"/>
  </w:num>
  <w:num w:numId="9">
    <w:abstractNumId w:val="13"/>
  </w:num>
  <w:num w:numId="10">
    <w:abstractNumId w:val="11"/>
  </w:num>
  <w:num w:numId="11">
    <w:abstractNumId w:val="12"/>
  </w:num>
  <w:num w:numId="12">
    <w:abstractNumId w:val="1"/>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BB"/>
    <w:rsid w:val="00007BBB"/>
    <w:rsid w:val="000667D3"/>
    <w:rsid w:val="000E7AE9"/>
    <w:rsid w:val="00150FF7"/>
    <w:rsid w:val="003D23D5"/>
    <w:rsid w:val="006E294E"/>
    <w:rsid w:val="00795B6A"/>
    <w:rsid w:val="00797FDA"/>
    <w:rsid w:val="007D61F1"/>
    <w:rsid w:val="008966D3"/>
    <w:rsid w:val="009C43A2"/>
    <w:rsid w:val="00B66F8F"/>
    <w:rsid w:val="00DF05D8"/>
    <w:rsid w:val="00E34F1E"/>
    <w:rsid w:val="00ED1E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0AFB7-8DC7-44B3-A268-315AC520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D8"/>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BBB"/>
    <w:rPr>
      <w:lang w:val="en-ID"/>
    </w:rPr>
  </w:style>
  <w:style w:type="paragraph" w:styleId="Footer">
    <w:name w:val="footer"/>
    <w:basedOn w:val="Normal"/>
    <w:link w:val="FooterChar"/>
    <w:uiPriority w:val="99"/>
    <w:unhideWhenUsed/>
    <w:rsid w:val="00007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BBB"/>
    <w:rPr>
      <w:lang w:val="en-ID"/>
    </w:rPr>
  </w:style>
  <w:style w:type="paragraph" w:customStyle="1" w:styleId="LEMBARPERSETUJUAN">
    <w:name w:val="LEMBAR PERSETUJUAN"/>
    <w:basedOn w:val="Normal"/>
    <w:link w:val="LEMBARPERSETUJUANChar"/>
    <w:qFormat/>
    <w:rsid w:val="00797FDA"/>
    <w:pPr>
      <w:spacing w:line="480" w:lineRule="auto"/>
      <w:jc w:val="center"/>
    </w:pPr>
    <w:rPr>
      <w:rFonts w:ascii="Times New Roman" w:hAnsi="Times New Roman" w:cs="Times New Roman"/>
      <w:b/>
      <w:bCs/>
      <w:sz w:val="24"/>
      <w:szCs w:val="24"/>
    </w:rPr>
  </w:style>
  <w:style w:type="character" w:customStyle="1" w:styleId="LEMBARPERSETUJUANChar">
    <w:name w:val="LEMBAR PERSETUJUAN Char"/>
    <w:basedOn w:val="DefaultParagraphFont"/>
    <w:link w:val="LEMBARPERSETUJUAN"/>
    <w:rsid w:val="00797FDA"/>
    <w:rPr>
      <w:rFonts w:ascii="Times New Roman" w:hAnsi="Times New Roman" w:cs="Times New Roman"/>
      <w:b/>
      <w:bCs/>
      <w:sz w:val="24"/>
      <w:szCs w:val="24"/>
      <w:lang w:val="en-ID"/>
    </w:rPr>
  </w:style>
  <w:style w:type="paragraph" w:styleId="BodyText">
    <w:name w:val="Body Text"/>
    <w:basedOn w:val="Normal"/>
    <w:link w:val="BodyTextChar"/>
    <w:uiPriority w:val="1"/>
    <w:qFormat/>
    <w:rsid w:val="00E34F1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34F1E"/>
    <w:rPr>
      <w:rFonts w:ascii="Times New Roman" w:eastAsia="Times New Roman" w:hAnsi="Times New Roman" w:cs="Times New Roman"/>
      <w:sz w:val="24"/>
      <w:szCs w:val="24"/>
      <w:lang w:val="id"/>
    </w:rPr>
  </w:style>
  <w:style w:type="paragraph" w:customStyle="1" w:styleId="JUDUL">
    <w:name w:val="JUDUL"/>
    <w:basedOn w:val="Normal"/>
    <w:link w:val="JUDULChar"/>
    <w:qFormat/>
    <w:rsid w:val="00E34F1E"/>
    <w:pPr>
      <w:spacing w:line="480" w:lineRule="auto"/>
      <w:jc w:val="center"/>
    </w:pPr>
    <w:rPr>
      <w:rFonts w:ascii="Times New Roman" w:hAnsi="Times New Roman" w:cs="Times New Roman"/>
      <w:b/>
      <w:bCs/>
      <w:sz w:val="28"/>
      <w:szCs w:val="28"/>
    </w:rPr>
  </w:style>
  <w:style w:type="character" w:customStyle="1" w:styleId="JUDULChar">
    <w:name w:val="JUDUL Char"/>
    <w:basedOn w:val="DefaultParagraphFont"/>
    <w:link w:val="JUDUL"/>
    <w:rsid w:val="00E34F1E"/>
    <w:rPr>
      <w:rFonts w:ascii="Times New Roman" w:hAnsi="Times New Roman" w:cs="Times New Roman"/>
      <w:b/>
      <w:bCs/>
      <w:sz w:val="28"/>
      <w:szCs w:val="28"/>
      <w:lang w:val="en-ID"/>
    </w:rPr>
  </w:style>
  <w:style w:type="character" w:styleId="Hyperlink">
    <w:name w:val="Hyperlink"/>
    <w:basedOn w:val="DefaultParagraphFont"/>
    <w:uiPriority w:val="99"/>
    <w:unhideWhenUsed/>
    <w:rsid w:val="008966D3"/>
    <w:rPr>
      <w:color w:val="0563C1" w:themeColor="hyperlink"/>
      <w:u w:val="single"/>
    </w:rPr>
  </w:style>
  <w:style w:type="paragraph" w:styleId="TOC1">
    <w:name w:val="toc 1"/>
    <w:basedOn w:val="Normal"/>
    <w:next w:val="Normal"/>
    <w:autoRedefine/>
    <w:uiPriority w:val="39"/>
    <w:unhideWhenUsed/>
    <w:rsid w:val="008966D3"/>
    <w:pPr>
      <w:spacing w:after="0" w:line="480" w:lineRule="auto"/>
    </w:pPr>
    <w:rPr>
      <w:rFonts w:ascii="Times New Roman" w:hAnsi="Times New Roman"/>
      <w:b/>
      <w:sz w:val="24"/>
    </w:rPr>
  </w:style>
  <w:style w:type="paragraph" w:styleId="TOC2">
    <w:name w:val="toc 2"/>
    <w:basedOn w:val="Normal"/>
    <w:next w:val="Normal"/>
    <w:autoRedefine/>
    <w:uiPriority w:val="39"/>
    <w:unhideWhenUsed/>
    <w:rsid w:val="008966D3"/>
    <w:pPr>
      <w:tabs>
        <w:tab w:val="left" w:pos="630"/>
        <w:tab w:val="right" w:leader="dot" w:pos="7927"/>
      </w:tabs>
      <w:spacing w:after="100" w:line="480" w:lineRule="auto"/>
      <w:ind w:left="220"/>
    </w:pPr>
    <w:rPr>
      <w:rFonts w:ascii="Times New Roman" w:hAnsi="Times New Roman"/>
      <w:sz w:val="24"/>
    </w:rPr>
  </w:style>
  <w:style w:type="paragraph" w:styleId="TOC3">
    <w:name w:val="toc 3"/>
    <w:basedOn w:val="Normal"/>
    <w:next w:val="Normal"/>
    <w:autoRedefine/>
    <w:uiPriority w:val="39"/>
    <w:unhideWhenUsed/>
    <w:rsid w:val="008966D3"/>
    <w:pPr>
      <w:tabs>
        <w:tab w:val="left" w:pos="993"/>
        <w:tab w:val="right" w:leader="dot" w:pos="7927"/>
      </w:tabs>
      <w:spacing w:after="100" w:line="480" w:lineRule="auto"/>
      <w:ind w:left="440"/>
    </w:pPr>
    <w:rPr>
      <w:rFonts w:ascii="Times New Roman" w:hAnsi="Times New Roman"/>
      <w:sz w:val="24"/>
    </w:rPr>
  </w:style>
  <w:style w:type="paragraph" w:styleId="ListParagraph">
    <w:name w:val="List Paragraph"/>
    <w:basedOn w:val="Normal"/>
    <w:link w:val="ListParagraphChar"/>
    <w:uiPriority w:val="1"/>
    <w:qFormat/>
    <w:rsid w:val="00795B6A"/>
    <w:pPr>
      <w:ind w:left="720"/>
      <w:contextualSpacing/>
    </w:pPr>
  </w:style>
  <w:style w:type="paragraph" w:customStyle="1" w:styleId="11">
    <w:name w:val="1.1"/>
    <w:basedOn w:val="ListParagraph"/>
    <w:link w:val="11Char"/>
    <w:qFormat/>
    <w:rsid w:val="00795B6A"/>
    <w:pPr>
      <w:numPr>
        <w:numId w:val="7"/>
      </w:numPr>
      <w:spacing w:line="480" w:lineRule="auto"/>
      <w:ind w:left="450" w:hanging="450"/>
    </w:pPr>
    <w:rPr>
      <w:rFonts w:ascii="Times New Roman" w:hAnsi="Times New Roman" w:cs="Times New Roman"/>
      <w:b/>
      <w:bCs/>
      <w:sz w:val="24"/>
      <w:szCs w:val="24"/>
    </w:rPr>
  </w:style>
  <w:style w:type="paragraph" w:customStyle="1" w:styleId="141">
    <w:name w:val="1.4.1"/>
    <w:basedOn w:val="ListParagraph"/>
    <w:link w:val="141Char"/>
    <w:qFormat/>
    <w:rsid w:val="00795B6A"/>
    <w:pPr>
      <w:numPr>
        <w:numId w:val="8"/>
      </w:numPr>
      <w:spacing w:line="480" w:lineRule="auto"/>
      <w:ind w:left="360"/>
      <w:jc w:val="both"/>
    </w:pPr>
    <w:rPr>
      <w:rFonts w:ascii="Times New Roman" w:hAnsi="Times New Roman" w:cs="Times New Roman"/>
      <w:b/>
      <w:bCs/>
      <w:sz w:val="24"/>
      <w:szCs w:val="24"/>
    </w:rPr>
  </w:style>
  <w:style w:type="character" w:customStyle="1" w:styleId="ListParagraphChar">
    <w:name w:val="List Paragraph Char"/>
    <w:basedOn w:val="DefaultParagraphFont"/>
    <w:link w:val="ListParagraph"/>
    <w:uiPriority w:val="34"/>
    <w:rsid w:val="00795B6A"/>
    <w:rPr>
      <w:lang w:val="en-ID"/>
    </w:rPr>
  </w:style>
  <w:style w:type="character" w:customStyle="1" w:styleId="11Char">
    <w:name w:val="1.1 Char"/>
    <w:basedOn w:val="ListParagraphChar"/>
    <w:link w:val="11"/>
    <w:rsid w:val="00795B6A"/>
    <w:rPr>
      <w:rFonts w:ascii="Times New Roman" w:hAnsi="Times New Roman" w:cs="Times New Roman"/>
      <w:b/>
      <w:bCs/>
      <w:sz w:val="24"/>
      <w:szCs w:val="24"/>
      <w:lang w:val="en-ID"/>
    </w:rPr>
  </w:style>
  <w:style w:type="character" w:customStyle="1" w:styleId="141Char">
    <w:name w:val="1.4.1 Char"/>
    <w:basedOn w:val="ListParagraphChar"/>
    <w:link w:val="141"/>
    <w:rsid w:val="00795B6A"/>
    <w:rPr>
      <w:rFonts w:ascii="Times New Roman" w:hAnsi="Times New Roman" w:cs="Times New Roman"/>
      <w:b/>
      <w:bCs/>
      <w:sz w:val="24"/>
      <w:szCs w:val="24"/>
      <w:lang w:val="en-ID"/>
    </w:rPr>
  </w:style>
  <w:style w:type="table" w:styleId="TableGrid">
    <w:name w:val="Table Grid"/>
    <w:basedOn w:val="TableNormal"/>
    <w:uiPriority w:val="39"/>
    <w:rsid w:val="00DF05D8"/>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ListParagraph"/>
    <w:link w:val="21Char"/>
    <w:qFormat/>
    <w:rsid w:val="00DF05D8"/>
    <w:pPr>
      <w:numPr>
        <w:numId w:val="13"/>
      </w:numPr>
      <w:spacing w:line="480" w:lineRule="auto"/>
      <w:ind w:left="450" w:hanging="450"/>
      <w:jc w:val="both"/>
    </w:pPr>
    <w:rPr>
      <w:rFonts w:ascii="Times New Roman" w:hAnsi="Times New Roman" w:cs="Times New Roman"/>
      <w:b/>
      <w:bCs/>
      <w:sz w:val="24"/>
      <w:szCs w:val="24"/>
    </w:rPr>
  </w:style>
  <w:style w:type="paragraph" w:customStyle="1" w:styleId="221">
    <w:name w:val="2.2.1"/>
    <w:basedOn w:val="ListParagraph"/>
    <w:link w:val="221Char"/>
    <w:qFormat/>
    <w:rsid w:val="00DF05D8"/>
    <w:pPr>
      <w:numPr>
        <w:numId w:val="14"/>
      </w:numPr>
      <w:spacing w:line="480" w:lineRule="auto"/>
      <w:ind w:left="360"/>
      <w:jc w:val="both"/>
    </w:pPr>
    <w:rPr>
      <w:rFonts w:ascii="Times New Roman" w:hAnsi="Times New Roman" w:cs="Times New Roman"/>
      <w:b/>
      <w:bCs/>
      <w:sz w:val="24"/>
      <w:szCs w:val="24"/>
      <w:lang w:val="en-US"/>
    </w:rPr>
  </w:style>
  <w:style w:type="character" w:customStyle="1" w:styleId="21Char">
    <w:name w:val="2.1 Char"/>
    <w:basedOn w:val="ListParagraphChar"/>
    <w:link w:val="21"/>
    <w:rsid w:val="00DF05D8"/>
    <w:rPr>
      <w:rFonts w:ascii="Times New Roman" w:hAnsi="Times New Roman" w:cs="Times New Roman"/>
      <w:b/>
      <w:bCs/>
      <w:sz w:val="24"/>
      <w:szCs w:val="24"/>
      <w:lang w:val="en-ID"/>
    </w:rPr>
  </w:style>
  <w:style w:type="paragraph" w:customStyle="1" w:styleId="231">
    <w:name w:val="2.3.1"/>
    <w:basedOn w:val="ListParagraph"/>
    <w:link w:val="231Char"/>
    <w:qFormat/>
    <w:rsid w:val="00DF05D8"/>
    <w:pPr>
      <w:numPr>
        <w:numId w:val="15"/>
      </w:numPr>
      <w:spacing w:line="480" w:lineRule="auto"/>
      <w:ind w:left="360"/>
      <w:jc w:val="both"/>
    </w:pPr>
    <w:rPr>
      <w:rFonts w:ascii="Times New Roman" w:hAnsi="Times New Roman" w:cs="Times New Roman"/>
      <w:b/>
      <w:bCs/>
      <w:sz w:val="24"/>
      <w:szCs w:val="24"/>
    </w:rPr>
  </w:style>
  <w:style w:type="character" w:customStyle="1" w:styleId="221Char">
    <w:name w:val="2.2.1 Char"/>
    <w:basedOn w:val="ListParagraphChar"/>
    <w:link w:val="221"/>
    <w:rsid w:val="00DF05D8"/>
    <w:rPr>
      <w:rFonts w:ascii="Times New Roman" w:hAnsi="Times New Roman" w:cs="Times New Roman"/>
      <w:b/>
      <w:bCs/>
      <w:sz w:val="24"/>
      <w:szCs w:val="24"/>
      <w:lang w:val="en-US"/>
    </w:rPr>
  </w:style>
  <w:style w:type="character" w:customStyle="1" w:styleId="231Char">
    <w:name w:val="2.3.1 Char"/>
    <w:basedOn w:val="ListParagraphChar"/>
    <w:link w:val="231"/>
    <w:rsid w:val="00DF05D8"/>
    <w:rPr>
      <w:rFonts w:ascii="Times New Roman" w:hAnsi="Times New Roman" w:cs="Times New Roman"/>
      <w:b/>
      <w:bCs/>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9815</Words>
  <Characters>55949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4</cp:revision>
  <dcterms:created xsi:type="dcterms:W3CDTF">2023-10-06T09:26:00Z</dcterms:created>
  <dcterms:modified xsi:type="dcterms:W3CDTF">2023-10-06T09:28:00Z</dcterms:modified>
</cp:coreProperties>
</file>