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ED" w:rsidRDefault="004F34ED" w:rsidP="004F34ED">
      <w:pPr>
        <w:spacing w:after="0" w:line="480" w:lineRule="auto"/>
        <w:jc w:val="center"/>
        <w:rPr>
          <w:rFonts w:ascii="Times New Roman" w:hAnsi="Times New Roman"/>
          <w:sz w:val="28"/>
          <w:szCs w:val="28"/>
        </w:rPr>
      </w:pPr>
      <w:r>
        <w:rPr>
          <w:rFonts w:ascii="Times New Roman" w:hAnsi="Times New Roman"/>
          <w:sz w:val="28"/>
          <w:szCs w:val="28"/>
        </w:rPr>
        <w:t>ABSTRACT</w:t>
      </w:r>
    </w:p>
    <w:p w:rsidR="004F34ED" w:rsidRDefault="004F34ED" w:rsidP="004F34ED">
      <w:pPr>
        <w:spacing w:after="0" w:line="480" w:lineRule="auto"/>
        <w:jc w:val="both"/>
        <w:rPr>
          <w:rFonts w:ascii="Times New Roman" w:hAnsi="Times New Roman"/>
          <w:sz w:val="28"/>
          <w:szCs w:val="28"/>
        </w:rPr>
      </w:pPr>
      <w:r>
        <w:rPr>
          <w:rFonts w:ascii="Times New Roman" w:hAnsi="Times New Roman"/>
          <w:sz w:val="28"/>
          <w:szCs w:val="28"/>
        </w:rPr>
        <w:tab/>
      </w:r>
    </w:p>
    <w:p w:rsidR="004F34ED" w:rsidRPr="00F8575C" w:rsidRDefault="004F34ED" w:rsidP="00525569">
      <w:pPr>
        <w:spacing w:after="0" w:line="240" w:lineRule="auto"/>
        <w:ind w:firstLine="720"/>
        <w:jc w:val="both"/>
        <w:rPr>
          <w:rFonts w:ascii="Times New Roman" w:hAnsi="Times New Roman"/>
          <w:i/>
          <w:sz w:val="24"/>
          <w:szCs w:val="24"/>
        </w:rPr>
      </w:pPr>
      <w:r w:rsidRPr="00F8575C">
        <w:rPr>
          <w:rFonts w:ascii="Times New Roman" w:hAnsi="Times New Roman"/>
          <w:i/>
          <w:sz w:val="24"/>
          <w:szCs w:val="24"/>
        </w:rPr>
        <w:t xml:space="preserve">This research is motivated by the performance of teachers who have not been in accordance with the standards expected. The performance of teachers who are still in the </w:t>
      </w:r>
      <w:r w:rsidR="00CB3363" w:rsidRPr="00F8575C">
        <w:rPr>
          <w:rFonts w:ascii="Times New Roman" w:hAnsi="Times New Roman"/>
          <w:i/>
          <w:sz w:val="24"/>
          <w:szCs w:val="24"/>
          <w:lang w:val="id-ID"/>
        </w:rPr>
        <w:t xml:space="preserve">standard </w:t>
      </w:r>
      <w:r w:rsidR="00CB3363" w:rsidRPr="00F8575C">
        <w:rPr>
          <w:rFonts w:ascii="Times New Roman" w:hAnsi="Times New Roman"/>
          <w:i/>
          <w:sz w:val="24"/>
          <w:szCs w:val="24"/>
        </w:rPr>
        <w:t xml:space="preserve">category </w:t>
      </w:r>
      <w:r w:rsidR="00CB3363" w:rsidRPr="00F8575C">
        <w:rPr>
          <w:rFonts w:ascii="Times New Roman" w:hAnsi="Times New Roman"/>
          <w:i/>
          <w:sz w:val="24"/>
          <w:szCs w:val="24"/>
          <w:lang w:val="id-ID"/>
        </w:rPr>
        <w:t>is</w:t>
      </w:r>
      <w:r w:rsidRPr="00F8575C">
        <w:rPr>
          <w:rFonts w:ascii="Times New Roman" w:hAnsi="Times New Roman"/>
          <w:i/>
          <w:sz w:val="24"/>
          <w:szCs w:val="24"/>
        </w:rPr>
        <w:t xml:space="preserve"> supposedly influenced by school leadership which is not optimal,</w:t>
      </w:r>
      <w:r w:rsidR="00CB3363" w:rsidRPr="00F8575C">
        <w:rPr>
          <w:rFonts w:ascii="Times New Roman" w:hAnsi="Times New Roman"/>
          <w:i/>
          <w:sz w:val="24"/>
          <w:szCs w:val="24"/>
        </w:rPr>
        <w:t xml:space="preserve"> less supportive work environment result</w:t>
      </w:r>
      <w:r w:rsidRPr="00F8575C">
        <w:rPr>
          <w:rFonts w:ascii="Times New Roman" w:hAnsi="Times New Roman"/>
          <w:i/>
          <w:sz w:val="24"/>
          <w:szCs w:val="24"/>
        </w:rPr>
        <w:t xml:space="preserve"> lower motivation of teachers at SMAN 2 Cianjur</w:t>
      </w:r>
      <w:r w:rsidR="00281966" w:rsidRPr="00F8575C">
        <w:rPr>
          <w:rFonts w:ascii="Times New Roman" w:hAnsi="Times New Roman"/>
          <w:i/>
          <w:sz w:val="24"/>
          <w:szCs w:val="24"/>
        </w:rPr>
        <w:t xml:space="preserve">. The aim of this study is to obtain </w:t>
      </w:r>
      <w:r w:rsidR="00916EC2" w:rsidRPr="00F8575C">
        <w:rPr>
          <w:rFonts w:ascii="Times New Roman" w:hAnsi="Times New Roman"/>
          <w:i/>
          <w:sz w:val="24"/>
          <w:szCs w:val="24"/>
        </w:rPr>
        <w:t xml:space="preserve">the generalities </w:t>
      </w:r>
      <w:r w:rsidR="00281966" w:rsidRPr="00F8575C">
        <w:rPr>
          <w:rFonts w:ascii="Times New Roman" w:hAnsi="Times New Roman"/>
          <w:i/>
          <w:sz w:val="24"/>
          <w:szCs w:val="24"/>
        </w:rPr>
        <w:t>of the effect of the principals leadership and working environment</w:t>
      </w:r>
      <w:r w:rsidR="00916EC2" w:rsidRPr="00F8575C">
        <w:rPr>
          <w:rFonts w:ascii="Times New Roman" w:hAnsi="Times New Roman"/>
          <w:i/>
          <w:sz w:val="24"/>
          <w:szCs w:val="24"/>
        </w:rPr>
        <w:t>, and the implications for the performance of teachers at SMAN 2 Cianjur. The result of this study are expected to be useful for practitioners of education either principals or policy makers in order to improve the performance of teachers at schools to create</w:t>
      </w:r>
      <w:r w:rsidR="00737291" w:rsidRPr="00F8575C">
        <w:rPr>
          <w:rFonts w:ascii="Times New Roman" w:hAnsi="Times New Roman"/>
          <w:i/>
          <w:sz w:val="24"/>
          <w:szCs w:val="24"/>
        </w:rPr>
        <w:t xml:space="preserve"> the</w:t>
      </w:r>
      <w:r w:rsidR="00916EC2" w:rsidRPr="00F8575C">
        <w:rPr>
          <w:rFonts w:ascii="Times New Roman" w:hAnsi="Times New Roman"/>
          <w:i/>
          <w:sz w:val="24"/>
          <w:szCs w:val="24"/>
        </w:rPr>
        <w:t xml:space="preserve"> quality </w:t>
      </w:r>
      <w:r w:rsidR="00E318E1" w:rsidRPr="00F8575C">
        <w:rPr>
          <w:rFonts w:ascii="Times New Roman" w:hAnsi="Times New Roman"/>
          <w:i/>
          <w:sz w:val="24"/>
          <w:szCs w:val="24"/>
        </w:rPr>
        <w:t xml:space="preserve">of </w:t>
      </w:r>
      <w:r w:rsidR="00916EC2" w:rsidRPr="00F8575C">
        <w:rPr>
          <w:rFonts w:ascii="Times New Roman" w:hAnsi="Times New Roman"/>
          <w:i/>
          <w:sz w:val="24"/>
          <w:szCs w:val="24"/>
        </w:rPr>
        <w:t>education.</w:t>
      </w:r>
    </w:p>
    <w:p w:rsidR="00916EC2" w:rsidRPr="00F8575C" w:rsidRDefault="00B54464" w:rsidP="00525569">
      <w:pPr>
        <w:spacing w:after="0" w:line="240" w:lineRule="auto"/>
        <w:ind w:firstLine="720"/>
        <w:jc w:val="both"/>
        <w:rPr>
          <w:rFonts w:ascii="Times New Roman" w:hAnsi="Times New Roman"/>
          <w:i/>
          <w:color w:val="000000" w:themeColor="text1"/>
          <w:sz w:val="24"/>
          <w:szCs w:val="24"/>
        </w:rPr>
      </w:pPr>
      <w:r w:rsidRPr="00F8575C">
        <w:rPr>
          <w:rFonts w:ascii="Times New Roman" w:hAnsi="Times New Roman"/>
          <w:i/>
          <w:sz w:val="24"/>
          <w:szCs w:val="24"/>
        </w:rPr>
        <w:t>This study included in the qua</w:t>
      </w:r>
      <w:r w:rsidR="007C289B" w:rsidRPr="00F8575C">
        <w:rPr>
          <w:rFonts w:ascii="Times New Roman" w:hAnsi="Times New Roman"/>
          <w:i/>
          <w:sz w:val="24"/>
          <w:szCs w:val="24"/>
        </w:rPr>
        <w:t xml:space="preserve">ntitative </w:t>
      </w:r>
      <w:r w:rsidR="00E318E1" w:rsidRPr="00F8575C">
        <w:rPr>
          <w:rFonts w:ascii="Times New Roman" w:hAnsi="Times New Roman"/>
          <w:i/>
          <w:sz w:val="24"/>
          <w:szCs w:val="24"/>
        </w:rPr>
        <w:t xml:space="preserve">research with the type of research in the form of descriptive research and verificative explanation research by using the measurement of differential semantic scale. The </w:t>
      </w:r>
      <w:r w:rsidR="00E318E1" w:rsidRPr="00F8575C">
        <w:rPr>
          <w:rFonts w:ascii="Times New Roman" w:hAnsi="Times New Roman"/>
          <w:i/>
          <w:color w:val="000000" w:themeColor="text1"/>
          <w:sz w:val="24"/>
          <w:szCs w:val="24"/>
        </w:rPr>
        <w:t xml:space="preserve">data </w:t>
      </w:r>
      <w:r w:rsidR="00CB3363" w:rsidRPr="00F8575C">
        <w:rPr>
          <w:rFonts w:ascii="Times New Roman" w:hAnsi="Times New Roman"/>
          <w:i/>
          <w:color w:val="000000" w:themeColor="text1"/>
          <w:sz w:val="24"/>
          <w:szCs w:val="24"/>
          <w:lang w:val="id-ID"/>
        </w:rPr>
        <w:t xml:space="preserve">that was </w:t>
      </w:r>
      <w:r w:rsidR="00FD195D" w:rsidRPr="00F8575C">
        <w:rPr>
          <w:rFonts w:ascii="Times New Roman" w:hAnsi="Times New Roman"/>
          <w:i/>
          <w:color w:val="000000" w:themeColor="text1"/>
          <w:sz w:val="24"/>
          <w:szCs w:val="24"/>
        </w:rPr>
        <w:t>o</w:t>
      </w:r>
      <w:r w:rsidR="00FD195D" w:rsidRPr="00F8575C">
        <w:rPr>
          <w:rFonts w:ascii="Times New Roman" w:hAnsi="Times New Roman"/>
          <w:i/>
          <w:sz w:val="24"/>
          <w:szCs w:val="24"/>
        </w:rPr>
        <w:t>btained describes the factual conditions</w:t>
      </w:r>
      <w:r w:rsidR="00FD195D" w:rsidRPr="00F8575C">
        <w:rPr>
          <w:rFonts w:ascii="Times New Roman" w:hAnsi="Times New Roman"/>
          <w:i/>
          <w:color w:val="FF0000"/>
          <w:sz w:val="24"/>
          <w:szCs w:val="24"/>
        </w:rPr>
        <w:t xml:space="preserve"> </w:t>
      </w:r>
      <w:r w:rsidR="00FD195D" w:rsidRPr="00F8575C">
        <w:rPr>
          <w:rFonts w:ascii="Times New Roman" w:hAnsi="Times New Roman"/>
          <w:i/>
          <w:color w:val="000000" w:themeColor="text1"/>
          <w:sz w:val="24"/>
          <w:szCs w:val="24"/>
        </w:rPr>
        <w:t>of the principal leadership variable, work environment, motivation and the performance of the teachers. Hypothesis testing is done by using the statistical method of path analysis.</w:t>
      </w:r>
      <w:r w:rsidR="00AF7D39" w:rsidRPr="00F8575C">
        <w:rPr>
          <w:rFonts w:ascii="Times New Roman" w:hAnsi="Times New Roman"/>
          <w:i/>
          <w:color w:val="000000" w:themeColor="text1"/>
          <w:sz w:val="24"/>
          <w:szCs w:val="24"/>
        </w:rPr>
        <w:t xml:space="preserve"> </w:t>
      </w:r>
    </w:p>
    <w:p w:rsidR="00AF7D39" w:rsidRPr="00F8575C" w:rsidRDefault="00AF7D39" w:rsidP="00525569">
      <w:pPr>
        <w:spacing w:after="0" w:line="240" w:lineRule="auto"/>
        <w:ind w:firstLine="720"/>
        <w:jc w:val="both"/>
        <w:rPr>
          <w:rFonts w:ascii="Times New Roman" w:hAnsi="Times New Roman"/>
          <w:i/>
          <w:color w:val="000000" w:themeColor="text1"/>
          <w:sz w:val="24"/>
          <w:szCs w:val="24"/>
        </w:rPr>
      </w:pPr>
      <w:r w:rsidRPr="00F8575C">
        <w:rPr>
          <w:rFonts w:ascii="Times New Roman" w:hAnsi="Times New Roman"/>
          <w:i/>
          <w:color w:val="000000" w:themeColor="text1"/>
          <w:sz w:val="24"/>
          <w:szCs w:val="24"/>
        </w:rPr>
        <w:t>The result of the descriptive research show</w:t>
      </w:r>
      <w:r w:rsidR="00CB3363" w:rsidRPr="00F8575C">
        <w:rPr>
          <w:rFonts w:ascii="Times New Roman" w:hAnsi="Times New Roman"/>
          <w:i/>
          <w:color w:val="000000" w:themeColor="text1"/>
          <w:sz w:val="24"/>
          <w:szCs w:val="24"/>
          <w:lang w:val="id-ID"/>
        </w:rPr>
        <w:t>ed</w:t>
      </w:r>
      <w:r w:rsidRPr="00F8575C">
        <w:rPr>
          <w:rFonts w:ascii="Times New Roman" w:hAnsi="Times New Roman"/>
          <w:i/>
          <w:color w:val="000000" w:themeColor="text1"/>
          <w:sz w:val="24"/>
          <w:szCs w:val="24"/>
        </w:rPr>
        <w:t xml:space="preserve"> that the school leadership and the work environment</w:t>
      </w:r>
      <w:r w:rsidR="00CB3363" w:rsidRPr="00F8575C">
        <w:rPr>
          <w:rFonts w:ascii="Times New Roman" w:hAnsi="Times New Roman"/>
          <w:i/>
          <w:color w:val="000000" w:themeColor="text1"/>
          <w:sz w:val="24"/>
          <w:szCs w:val="24"/>
          <w:lang w:val="id-ID"/>
        </w:rPr>
        <w:t xml:space="preserve"> </w:t>
      </w:r>
      <w:r w:rsidRPr="00F8575C">
        <w:rPr>
          <w:rFonts w:ascii="Times New Roman" w:hAnsi="Times New Roman"/>
          <w:i/>
          <w:color w:val="000000" w:themeColor="text1"/>
          <w:sz w:val="24"/>
          <w:szCs w:val="24"/>
        </w:rPr>
        <w:t xml:space="preserve">included, </w:t>
      </w:r>
      <w:r w:rsidR="00CB3363" w:rsidRPr="00F8575C">
        <w:rPr>
          <w:rFonts w:ascii="Times New Roman" w:hAnsi="Times New Roman"/>
          <w:i/>
          <w:color w:val="000000" w:themeColor="text1"/>
          <w:sz w:val="24"/>
          <w:szCs w:val="24"/>
          <w:lang w:val="id-ID"/>
        </w:rPr>
        <w:t>in a standard category</w:t>
      </w:r>
      <w:r w:rsidR="003104BA" w:rsidRPr="00F8575C">
        <w:rPr>
          <w:rFonts w:ascii="Times New Roman" w:hAnsi="Times New Roman"/>
          <w:i/>
          <w:color w:val="000000" w:themeColor="text1"/>
          <w:sz w:val="24"/>
          <w:szCs w:val="24"/>
        </w:rPr>
        <w:t xml:space="preserve">, while the motivation and the performance of the </w:t>
      </w:r>
      <w:r w:rsidR="0067512F" w:rsidRPr="00F8575C">
        <w:rPr>
          <w:rFonts w:ascii="Times New Roman" w:hAnsi="Times New Roman"/>
          <w:i/>
          <w:color w:val="000000" w:themeColor="text1"/>
          <w:sz w:val="24"/>
          <w:szCs w:val="24"/>
        </w:rPr>
        <w:t xml:space="preserve">teachers included </w:t>
      </w:r>
      <w:r w:rsidR="00CB3363" w:rsidRPr="00F8575C">
        <w:rPr>
          <w:rFonts w:ascii="Times New Roman" w:hAnsi="Times New Roman"/>
          <w:i/>
          <w:color w:val="000000" w:themeColor="text1"/>
          <w:sz w:val="24"/>
          <w:szCs w:val="24"/>
          <w:lang w:val="id-ID"/>
        </w:rPr>
        <w:t xml:space="preserve">in </w:t>
      </w:r>
      <w:r w:rsidR="0067512F" w:rsidRPr="00F8575C">
        <w:rPr>
          <w:rFonts w:ascii="Times New Roman" w:hAnsi="Times New Roman"/>
          <w:i/>
          <w:color w:val="000000" w:themeColor="text1"/>
          <w:sz w:val="24"/>
          <w:szCs w:val="24"/>
        </w:rPr>
        <w:t>good categories. The result of the verification test showed that the partial study found a significant relationship between the principals leadership and the working environment on the motivation of the teachers performance. The contribution of the school leadership on the motivation is 38,003%. The work environment contributtion</w:t>
      </w:r>
      <w:r w:rsidR="0067512F" w:rsidRPr="00F8575C">
        <w:rPr>
          <w:rFonts w:ascii="Times New Roman" w:hAnsi="Times New Roman"/>
          <w:i/>
          <w:color w:val="FF0000"/>
          <w:sz w:val="24"/>
          <w:szCs w:val="24"/>
        </w:rPr>
        <w:t xml:space="preserve"> </w:t>
      </w:r>
      <w:r w:rsidR="0067512F" w:rsidRPr="00F8575C">
        <w:rPr>
          <w:rFonts w:ascii="Times New Roman" w:hAnsi="Times New Roman"/>
          <w:i/>
          <w:color w:val="000000" w:themeColor="text1"/>
          <w:sz w:val="24"/>
          <w:szCs w:val="24"/>
        </w:rPr>
        <w:t>to the motivation is 28,675% and the contribution of motivation toward teachers performance is 78,146%. The test result simultaneously reveal any significant relationship between school leadership and the motivation of work to the environment is 66,7%.</w:t>
      </w:r>
    </w:p>
    <w:p w:rsidR="00AF7D39" w:rsidRPr="00F8575C" w:rsidRDefault="00AF7D39" w:rsidP="00525569">
      <w:pPr>
        <w:spacing w:after="0" w:line="240" w:lineRule="auto"/>
        <w:jc w:val="both"/>
        <w:rPr>
          <w:rFonts w:ascii="Times New Roman" w:hAnsi="Times New Roman"/>
          <w:i/>
          <w:color w:val="000000" w:themeColor="text1"/>
          <w:sz w:val="28"/>
          <w:szCs w:val="28"/>
        </w:rPr>
      </w:pPr>
    </w:p>
    <w:p w:rsidR="004F34ED" w:rsidRPr="00F8575C" w:rsidRDefault="004F34ED" w:rsidP="004F34ED">
      <w:pPr>
        <w:spacing w:after="0" w:line="480" w:lineRule="auto"/>
        <w:jc w:val="center"/>
        <w:rPr>
          <w:rFonts w:ascii="Times New Roman" w:hAnsi="Times New Roman"/>
          <w:i/>
          <w:sz w:val="28"/>
          <w:szCs w:val="28"/>
        </w:rPr>
      </w:pPr>
    </w:p>
    <w:p w:rsidR="00200F3B" w:rsidRPr="00F8575C" w:rsidRDefault="00525569" w:rsidP="00200F3B">
      <w:pPr>
        <w:spacing w:after="0" w:line="240" w:lineRule="auto"/>
        <w:jc w:val="both"/>
        <w:rPr>
          <w:rFonts w:ascii="Times New Roman" w:hAnsi="Times New Roman"/>
          <w:i/>
          <w:sz w:val="24"/>
          <w:szCs w:val="24"/>
        </w:rPr>
      </w:pPr>
      <w:r w:rsidRPr="00F8575C">
        <w:rPr>
          <w:rFonts w:ascii="Times New Roman" w:hAnsi="Times New Roman"/>
          <w:i/>
          <w:sz w:val="24"/>
          <w:szCs w:val="24"/>
        </w:rPr>
        <w:t>Keywords : Principal Leadership, Work Environment, Motivation and Teacher</w:t>
      </w:r>
    </w:p>
    <w:p w:rsidR="004F34ED" w:rsidRPr="00F8575C" w:rsidRDefault="00200F3B" w:rsidP="00200F3B">
      <w:pPr>
        <w:spacing w:after="0" w:line="240" w:lineRule="auto"/>
        <w:ind w:left="720"/>
        <w:jc w:val="both"/>
        <w:rPr>
          <w:rFonts w:ascii="Times New Roman" w:hAnsi="Times New Roman"/>
          <w:i/>
          <w:sz w:val="24"/>
          <w:szCs w:val="24"/>
        </w:rPr>
      </w:pPr>
      <w:r w:rsidRPr="00F8575C">
        <w:rPr>
          <w:rFonts w:ascii="Times New Roman" w:hAnsi="Times New Roman"/>
          <w:i/>
          <w:sz w:val="24"/>
          <w:szCs w:val="24"/>
        </w:rPr>
        <w:t xml:space="preserve">        </w:t>
      </w:r>
      <w:r w:rsidR="00525569" w:rsidRPr="00F8575C">
        <w:rPr>
          <w:rFonts w:ascii="Times New Roman" w:hAnsi="Times New Roman"/>
          <w:i/>
          <w:sz w:val="24"/>
          <w:szCs w:val="24"/>
        </w:rPr>
        <w:t>Performance</w:t>
      </w:r>
    </w:p>
    <w:p w:rsidR="004F34ED" w:rsidRPr="00F8575C" w:rsidRDefault="004F34ED" w:rsidP="004F34ED">
      <w:pPr>
        <w:spacing w:after="0" w:line="480" w:lineRule="auto"/>
        <w:jc w:val="center"/>
        <w:rPr>
          <w:rFonts w:ascii="Times New Roman" w:hAnsi="Times New Roman"/>
          <w:i/>
          <w:sz w:val="28"/>
          <w:szCs w:val="28"/>
        </w:rPr>
      </w:pPr>
    </w:p>
    <w:p w:rsidR="004F34ED" w:rsidRDefault="004F34ED" w:rsidP="004F34ED">
      <w:pPr>
        <w:spacing w:after="0" w:line="240" w:lineRule="auto"/>
        <w:jc w:val="center"/>
        <w:rPr>
          <w:rFonts w:ascii="Times New Roman" w:hAnsi="Times New Roman"/>
          <w:sz w:val="28"/>
          <w:szCs w:val="28"/>
        </w:rPr>
      </w:pPr>
    </w:p>
    <w:p w:rsidR="004F34ED" w:rsidRDefault="004F34ED" w:rsidP="004F34ED">
      <w:pPr>
        <w:spacing w:after="0" w:line="240" w:lineRule="auto"/>
        <w:jc w:val="center"/>
        <w:rPr>
          <w:rFonts w:ascii="Times New Roman" w:hAnsi="Times New Roman"/>
          <w:sz w:val="28"/>
          <w:szCs w:val="28"/>
        </w:rPr>
      </w:pPr>
    </w:p>
    <w:p w:rsidR="004F34ED" w:rsidRDefault="004F34ED" w:rsidP="004F34ED">
      <w:pPr>
        <w:spacing w:after="0" w:line="240" w:lineRule="auto"/>
        <w:jc w:val="center"/>
        <w:rPr>
          <w:rFonts w:ascii="Times New Roman" w:hAnsi="Times New Roman"/>
          <w:sz w:val="28"/>
          <w:szCs w:val="28"/>
        </w:rPr>
      </w:pPr>
    </w:p>
    <w:p w:rsidR="004F34ED" w:rsidRDefault="004F34ED" w:rsidP="004F34ED">
      <w:pPr>
        <w:spacing w:after="0" w:line="240" w:lineRule="auto"/>
        <w:jc w:val="center"/>
        <w:rPr>
          <w:rFonts w:ascii="Times New Roman" w:hAnsi="Times New Roman"/>
          <w:sz w:val="28"/>
          <w:szCs w:val="28"/>
        </w:rPr>
      </w:pPr>
    </w:p>
    <w:p w:rsidR="004F34ED" w:rsidRPr="00D002FF" w:rsidRDefault="004F34ED" w:rsidP="00864FCE">
      <w:pPr>
        <w:spacing w:after="0" w:line="240" w:lineRule="auto"/>
        <w:rPr>
          <w:rFonts w:ascii="Times New Roman" w:hAnsi="Times New Roman"/>
          <w:sz w:val="28"/>
          <w:szCs w:val="28"/>
          <w:lang w:val="id-ID"/>
        </w:rPr>
      </w:pPr>
    </w:p>
    <w:sectPr w:rsidR="004F34ED" w:rsidRPr="00D002FF" w:rsidSect="00F06A2B">
      <w:footerReference w:type="default" r:id="rId6"/>
      <w:pgSz w:w="11907" w:h="16839" w:code="9"/>
      <w:pgMar w:top="2275" w:right="1699" w:bottom="1699" w:left="2275"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CE8" w:rsidRDefault="00556CE8" w:rsidP="00864FCE">
      <w:pPr>
        <w:spacing w:after="0" w:line="240" w:lineRule="auto"/>
      </w:pPr>
      <w:r>
        <w:separator/>
      </w:r>
    </w:p>
  </w:endnote>
  <w:endnote w:type="continuationSeparator" w:id="1">
    <w:p w:rsidR="00556CE8" w:rsidRDefault="00556CE8" w:rsidP="00864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0756"/>
      <w:docPartObj>
        <w:docPartGallery w:val="Page Numbers (Bottom of Page)"/>
        <w:docPartUnique/>
      </w:docPartObj>
    </w:sdtPr>
    <w:sdtContent>
      <w:p w:rsidR="00864FCE" w:rsidRDefault="00D220A2">
        <w:pPr>
          <w:pStyle w:val="Footer"/>
          <w:jc w:val="center"/>
        </w:pPr>
        <w:fldSimple w:instr=" PAGE   \* MERGEFORMAT ">
          <w:r w:rsidR="00F8575C">
            <w:rPr>
              <w:noProof/>
            </w:rPr>
            <w:t>v</w:t>
          </w:r>
        </w:fldSimple>
      </w:p>
    </w:sdtContent>
  </w:sdt>
  <w:p w:rsidR="00351728" w:rsidRDefault="00556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CE8" w:rsidRDefault="00556CE8" w:rsidP="00864FCE">
      <w:pPr>
        <w:spacing w:after="0" w:line="240" w:lineRule="auto"/>
      </w:pPr>
      <w:r>
        <w:separator/>
      </w:r>
    </w:p>
  </w:footnote>
  <w:footnote w:type="continuationSeparator" w:id="1">
    <w:p w:rsidR="00556CE8" w:rsidRDefault="00556CE8" w:rsidP="00864F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34ED"/>
    <w:rsid w:val="00200F3B"/>
    <w:rsid w:val="00281966"/>
    <w:rsid w:val="003104BA"/>
    <w:rsid w:val="00417CB0"/>
    <w:rsid w:val="0046201A"/>
    <w:rsid w:val="004F34ED"/>
    <w:rsid w:val="00525569"/>
    <w:rsid w:val="00551B3C"/>
    <w:rsid w:val="005545C9"/>
    <w:rsid w:val="00556CE8"/>
    <w:rsid w:val="0067512F"/>
    <w:rsid w:val="00737291"/>
    <w:rsid w:val="007C289B"/>
    <w:rsid w:val="00864FCE"/>
    <w:rsid w:val="008D6D93"/>
    <w:rsid w:val="008F3452"/>
    <w:rsid w:val="00916EC2"/>
    <w:rsid w:val="009E456C"/>
    <w:rsid w:val="00AF7D39"/>
    <w:rsid w:val="00B54464"/>
    <w:rsid w:val="00CB3363"/>
    <w:rsid w:val="00D220A2"/>
    <w:rsid w:val="00D32D4D"/>
    <w:rsid w:val="00E318E1"/>
    <w:rsid w:val="00E438FC"/>
    <w:rsid w:val="00F06A2B"/>
    <w:rsid w:val="00F06BC3"/>
    <w:rsid w:val="00F8575C"/>
    <w:rsid w:val="00FD1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3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ED"/>
    <w:rPr>
      <w:rFonts w:ascii="Calibri" w:eastAsia="Calibri" w:hAnsi="Calibri" w:cs="Times New Roman"/>
    </w:rPr>
  </w:style>
  <w:style w:type="paragraph" w:styleId="Header">
    <w:name w:val="header"/>
    <w:basedOn w:val="Normal"/>
    <w:link w:val="HeaderChar"/>
    <w:uiPriority w:val="99"/>
    <w:semiHidden/>
    <w:unhideWhenUsed/>
    <w:rsid w:val="00864F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FC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21</cp:revision>
  <cp:lastPrinted>2015-05-19T09:29:00Z</cp:lastPrinted>
  <dcterms:created xsi:type="dcterms:W3CDTF">2015-05-13T00:58:00Z</dcterms:created>
  <dcterms:modified xsi:type="dcterms:W3CDTF">2015-05-29T13:50:00Z</dcterms:modified>
</cp:coreProperties>
</file>