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EE" w:rsidRPr="00B92E5A" w:rsidRDefault="00FA17EE" w:rsidP="00B92E5A">
      <w:pPr>
        <w:spacing w:line="240" w:lineRule="auto"/>
        <w:contextualSpacing/>
        <w:jc w:val="center"/>
        <w:rPr>
          <w:rFonts w:ascii="Times New Roman" w:hAnsi="Times New Roman" w:cs="Times New Roman"/>
          <w:b/>
        </w:rPr>
      </w:pPr>
      <w:bookmarkStart w:id="0" w:name="_GoBack"/>
      <w:bookmarkEnd w:id="0"/>
      <w:r w:rsidRPr="00B92E5A">
        <w:rPr>
          <w:rFonts w:ascii="Times New Roman" w:hAnsi="Times New Roman" w:cs="Times New Roman"/>
          <w:b/>
        </w:rPr>
        <w:t>Opini Masyarakat Tentang Berita Pilg</w:t>
      </w:r>
      <w:r w:rsidR="00BF414B">
        <w:rPr>
          <w:rFonts w:ascii="Times New Roman" w:hAnsi="Times New Roman" w:cs="Times New Roman"/>
          <w:b/>
        </w:rPr>
        <w:t>ub</w:t>
      </w:r>
      <w:r w:rsidRPr="00B92E5A">
        <w:rPr>
          <w:rFonts w:ascii="Times New Roman" w:hAnsi="Times New Roman" w:cs="Times New Roman"/>
          <w:b/>
        </w:rPr>
        <w:t xml:space="preserve"> JABAR pada Program iNews JABAR </w:t>
      </w:r>
    </w:p>
    <w:p w:rsidR="00B92E5A" w:rsidRDefault="00FA17EE" w:rsidP="00B92E5A">
      <w:pPr>
        <w:spacing w:line="240" w:lineRule="auto"/>
        <w:contextualSpacing/>
        <w:jc w:val="center"/>
        <w:rPr>
          <w:rFonts w:ascii="Times New Roman" w:hAnsi="Times New Roman" w:cs="Times New Roman"/>
          <w:b/>
        </w:rPr>
      </w:pPr>
      <w:r w:rsidRPr="00B92E5A">
        <w:rPr>
          <w:rFonts w:ascii="Times New Roman" w:hAnsi="Times New Roman" w:cs="Times New Roman"/>
          <w:b/>
        </w:rPr>
        <w:t xml:space="preserve">di Stasiun Televisi Lokal iNews Bandung </w:t>
      </w:r>
    </w:p>
    <w:p w:rsidR="00B92E5A" w:rsidRDefault="00B92E5A" w:rsidP="00B92E5A">
      <w:pPr>
        <w:spacing w:line="240" w:lineRule="auto"/>
        <w:contextualSpacing/>
        <w:jc w:val="center"/>
        <w:rPr>
          <w:rStyle w:val="SubtleEmphasis"/>
          <w:rFonts w:ascii="Times New Roman" w:hAnsi="Times New Roman" w:cs="Times New Roman"/>
          <w:i w:val="0"/>
          <w:iCs w:val="0"/>
          <w:color w:val="auto"/>
        </w:rPr>
      </w:pPr>
      <w:r w:rsidRPr="00B92E5A">
        <w:rPr>
          <w:rStyle w:val="SubtleEmphasis"/>
          <w:rFonts w:ascii="Times New Roman" w:hAnsi="Times New Roman" w:cs="Times New Roman"/>
          <w:i w:val="0"/>
          <w:iCs w:val="0"/>
          <w:color w:val="auto"/>
        </w:rPr>
        <w:t xml:space="preserve">Studi Kasus Masyarakat Kota Bandung Tentang Berita Pilkada Jabar2018 </w:t>
      </w:r>
    </w:p>
    <w:p w:rsidR="00B92E5A" w:rsidRDefault="00B92E5A" w:rsidP="00B92E5A">
      <w:pPr>
        <w:spacing w:line="240" w:lineRule="auto"/>
        <w:contextualSpacing/>
        <w:jc w:val="center"/>
        <w:rPr>
          <w:rStyle w:val="SubtleEmphasis"/>
          <w:rFonts w:ascii="Times New Roman" w:hAnsi="Times New Roman" w:cs="Times New Roman"/>
          <w:i w:val="0"/>
          <w:iCs w:val="0"/>
          <w:color w:val="auto"/>
        </w:rPr>
      </w:pPr>
      <w:r w:rsidRPr="00B92E5A">
        <w:rPr>
          <w:rStyle w:val="SubtleEmphasis"/>
          <w:rFonts w:ascii="Times New Roman" w:hAnsi="Times New Roman" w:cs="Times New Roman"/>
          <w:i w:val="0"/>
          <w:iCs w:val="0"/>
          <w:color w:val="auto"/>
        </w:rPr>
        <w:t xml:space="preserve">yang Tayang Pukul 09.00-10.00 WIB </w:t>
      </w:r>
    </w:p>
    <w:p w:rsidR="00B92E5A" w:rsidRPr="00B92E5A" w:rsidRDefault="00B92E5A" w:rsidP="00B92E5A">
      <w:pPr>
        <w:spacing w:line="240" w:lineRule="auto"/>
        <w:contextualSpacing/>
        <w:jc w:val="center"/>
        <w:rPr>
          <w:rStyle w:val="SubtleEmphasis"/>
          <w:rFonts w:ascii="Times New Roman" w:hAnsi="Times New Roman" w:cs="Times New Roman"/>
          <w:b/>
          <w:i w:val="0"/>
          <w:iCs w:val="0"/>
          <w:color w:val="auto"/>
        </w:rPr>
      </w:pPr>
    </w:p>
    <w:p w:rsidR="00B92E5A" w:rsidRPr="00B92E5A" w:rsidRDefault="00B92E5A" w:rsidP="00B92E5A">
      <w:pPr>
        <w:pStyle w:val="NoSpacing"/>
        <w:rPr>
          <w:rStyle w:val="SubtleEmphasis"/>
          <w:rFonts w:ascii="Times New Roman" w:hAnsi="Times New Roman" w:cs="Times New Roman"/>
          <w:i w:val="0"/>
          <w:iCs w:val="0"/>
          <w:color w:val="auto"/>
        </w:rPr>
      </w:pPr>
    </w:p>
    <w:p w:rsidR="00B92E5A" w:rsidRPr="00B92E5A" w:rsidRDefault="00B92E5A" w:rsidP="00B92E5A">
      <w:pPr>
        <w:pStyle w:val="NoSpacing"/>
        <w:rPr>
          <w:rStyle w:val="SubtleEmphasis"/>
          <w:rFonts w:ascii="Times New Roman" w:hAnsi="Times New Roman" w:cs="Times New Roman"/>
          <w:i w:val="0"/>
          <w:iCs w:val="0"/>
          <w:color w:val="auto"/>
        </w:rPr>
      </w:pPr>
      <w:r w:rsidRPr="00B92E5A">
        <w:rPr>
          <w:rStyle w:val="SubtleEmphasis"/>
          <w:rFonts w:ascii="Times New Roman" w:hAnsi="Times New Roman" w:cs="Times New Roman"/>
          <w:i w:val="0"/>
          <w:iCs w:val="0"/>
          <w:color w:val="auto"/>
        </w:rPr>
        <w:t xml:space="preserve">Tresia Wulandari </w:t>
      </w:r>
    </w:p>
    <w:p w:rsidR="00B92E5A" w:rsidRDefault="00B92E5A" w:rsidP="00B92E5A">
      <w:pPr>
        <w:pStyle w:val="NoSpacing"/>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Magister Ilmu Komunikasi Unive</w:t>
      </w:r>
      <w:r w:rsidRPr="00B92E5A">
        <w:rPr>
          <w:rStyle w:val="SubtleEmphasis"/>
          <w:rFonts w:ascii="Times New Roman" w:hAnsi="Times New Roman" w:cs="Times New Roman"/>
          <w:i w:val="0"/>
          <w:iCs w:val="0"/>
          <w:color w:val="auto"/>
        </w:rPr>
        <w:t>rsitas Pasundan</w:t>
      </w:r>
    </w:p>
    <w:p w:rsidR="00B92E5A" w:rsidRDefault="00B92E5A" w:rsidP="00B92E5A">
      <w:pPr>
        <w:pStyle w:val="NoSpacing"/>
        <w:rPr>
          <w:rStyle w:val="SubtleEmphasis"/>
          <w:rFonts w:ascii="Times New Roman" w:hAnsi="Times New Roman" w:cs="Times New Roman"/>
          <w:i w:val="0"/>
          <w:iCs w:val="0"/>
          <w:color w:val="auto"/>
        </w:rPr>
      </w:pPr>
    </w:p>
    <w:p w:rsidR="00B92E5A" w:rsidRDefault="00B92E5A" w:rsidP="00B92E5A">
      <w:pPr>
        <w:pStyle w:val="NoSpacing"/>
        <w:rPr>
          <w:rStyle w:val="SubtleEmphasis"/>
          <w:rFonts w:ascii="Times New Roman" w:hAnsi="Times New Roman" w:cs="Times New Roman"/>
          <w:i w:val="0"/>
          <w:iCs w:val="0"/>
          <w:color w:val="auto"/>
        </w:rPr>
      </w:pPr>
    </w:p>
    <w:p w:rsidR="006E43FB" w:rsidRPr="006E43FB" w:rsidRDefault="006E43FB" w:rsidP="006E43FB">
      <w:pPr>
        <w:pStyle w:val="ListParagraph"/>
        <w:spacing w:line="240" w:lineRule="auto"/>
        <w:ind w:left="0"/>
        <w:jc w:val="both"/>
        <w:rPr>
          <w:rFonts w:ascii="Times New Roman" w:hAnsi="Times New Roman"/>
          <w:i/>
          <w:sz w:val="20"/>
          <w:szCs w:val="20"/>
        </w:rPr>
      </w:pPr>
      <w:r w:rsidRPr="006E43FB">
        <w:rPr>
          <w:rStyle w:val="SubtleEmphasis"/>
          <w:rFonts w:ascii="Times New Roman" w:hAnsi="Times New Roman" w:cs="Times New Roman"/>
          <w:b/>
          <w:iCs w:val="0"/>
          <w:color w:val="auto"/>
          <w:sz w:val="20"/>
          <w:szCs w:val="20"/>
        </w:rPr>
        <w:t>Abstract</w:t>
      </w:r>
      <w:r w:rsidRPr="006E43FB">
        <w:rPr>
          <w:rStyle w:val="SubtleEmphasis"/>
          <w:rFonts w:ascii="Times New Roman" w:hAnsi="Times New Roman" w:cs="Times New Roman"/>
          <w:iCs w:val="0"/>
          <w:color w:val="auto"/>
          <w:sz w:val="20"/>
          <w:szCs w:val="20"/>
        </w:rPr>
        <w:t xml:space="preserve">. </w:t>
      </w:r>
      <w:r w:rsidRPr="006E43FB">
        <w:rPr>
          <w:rFonts w:ascii="Times New Roman" w:hAnsi="Times New Roman"/>
          <w:i/>
          <w:sz w:val="20"/>
          <w:szCs w:val="20"/>
        </w:rPr>
        <w:t xml:space="preserve">This thesis is titled "Public Opinion About Pilgub JABAR  News on iNews JABAR program on Station Television Local  iNews Bandung " (Case Study of Bandung City Community About Pilkada JABAR  2018  on air at 09:00 to 10:00 WIB). Many television stations offer News and Talkshow programs that can appeal to the audience. The program of interest that is in demand must suit the needs of the audience. This phenomenon is used by iNews Bandung to create a program that can attract the hearts of the audience, increase ratting and become a mine of money flooded with advertisements. </w:t>
      </w:r>
      <w:r w:rsidRPr="006E43FB">
        <w:rPr>
          <w:rFonts w:ascii="Times New Roman" w:hAnsi="Times New Roman"/>
          <w:i/>
          <w:sz w:val="20"/>
          <w:szCs w:val="20"/>
          <w:lang w:val="en-GB"/>
        </w:rPr>
        <w:t>One TV program that can be said to be phenomenal is news and talk shows broadcast by iNew TV JABAR every Monday to Friday at 09.00 WIB. The purpose of this study is to determine the public opinion regarding iNews JABAR program. This study is using a qualitative method with case study approach. The theory used is the Active Audience Theory, the informants were elected by purposive sampling. Data collection was conducted by interview, observation and Documentation study.</w:t>
      </w:r>
    </w:p>
    <w:p w:rsidR="006E43FB" w:rsidRPr="006E43FB" w:rsidRDefault="006E43FB" w:rsidP="006E43FB">
      <w:pPr>
        <w:pStyle w:val="ListParagraph"/>
        <w:spacing w:after="0" w:line="240" w:lineRule="auto"/>
        <w:ind w:left="0" w:firstLine="720"/>
        <w:jc w:val="both"/>
        <w:rPr>
          <w:rFonts w:ascii="Times New Roman" w:hAnsi="Times New Roman"/>
          <w:i/>
          <w:sz w:val="20"/>
          <w:szCs w:val="20"/>
        </w:rPr>
      </w:pPr>
      <w:r w:rsidRPr="006E43FB">
        <w:rPr>
          <w:rFonts w:ascii="Times New Roman" w:hAnsi="Times New Roman"/>
          <w:i/>
          <w:sz w:val="20"/>
          <w:szCs w:val="20"/>
          <w:lang w:val="en-GB"/>
        </w:rPr>
        <w:t>The result of study showed that the opinion of informants regarding the program’s hosts, contents and reaction from audience are presented at iNews JABAR public opinion show were quite diverse. But it could be concluded that those to had one common agreement, they agreed that program is highly qualified to host the program whose made iNews JABAR as a very attractive Television program.</w:t>
      </w:r>
      <w:r w:rsidRPr="006E43FB">
        <w:rPr>
          <w:rStyle w:val="hps"/>
          <w:rFonts w:ascii="Times New Roman" w:hAnsi="Times New Roman"/>
          <w:i/>
          <w:sz w:val="20"/>
          <w:szCs w:val="20"/>
        </w:rPr>
        <w:t>Suggestionsresearcher</w:t>
      </w:r>
      <w:r w:rsidRPr="006E43FB">
        <w:rPr>
          <w:rFonts w:ascii="Times New Roman" w:hAnsi="Times New Roman"/>
          <w:i/>
          <w:sz w:val="20"/>
          <w:szCs w:val="20"/>
        </w:rPr>
        <w:t xml:space="preserve">, </w:t>
      </w:r>
      <w:r w:rsidRPr="006E43FB">
        <w:rPr>
          <w:rStyle w:val="hps"/>
          <w:rFonts w:ascii="Times New Roman" w:hAnsi="Times New Roman"/>
          <w:i/>
          <w:sz w:val="20"/>
          <w:szCs w:val="20"/>
        </w:rPr>
        <w:t>preferablyopinionresearch ontelevisionaudiencescan continuetodo research onsimilar programsinseveral television stationsin order toget an idea ofthedepthof what isliked andnot liked by theaudience</w:t>
      </w:r>
    </w:p>
    <w:p w:rsidR="006E43FB" w:rsidRPr="006E43FB" w:rsidRDefault="006E43FB" w:rsidP="006E43FB">
      <w:pPr>
        <w:pStyle w:val="NormalWeb"/>
        <w:spacing w:before="0" w:beforeAutospacing="0"/>
        <w:ind w:firstLine="720"/>
        <w:jc w:val="both"/>
        <w:rPr>
          <w:rFonts w:eastAsiaTheme="minorHAnsi" w:cstheme="minorBidi"/>
          <w:b/>
          <w:i/>
          <w:sz w:val="20"/>
          <w:szCs w:val="20"/>
        </w:rPr>
      </w:pPr>
    </w:p>
    <w:p w:rsidR="006E43FB" w:rsidRPr="006E43FB" w:rsidRDefault="006E43FB" w:rsidP="006E43FB">
      <w:pPr>
        <w:pStyle w:val="NormalWeb"/>
        <w:spacing w:before="0" w:beforeAutospacing="0"/>
        <w:jc w:val="both"/>
        <w:rPr>
          <w:sz w:val="20"/>
          <w:szCs w:val="20"/>
        </w:rPr>
      </w:pPr>
      <w:r w:rsidRPr="006E43FB">
        <w:rPr>
          <w:b/>
          <w:sz w:val="20"/>
          <w:szCs w:val="20"/>
        </w:rPr>
        <w:t>Abstrak.</w:t>
      </w:r>
      <w:r w:rsidRPr="006E43FB">
        <w:rPr>
          <w:sz w:val="20"/>
          <w:szCs w:val="20"/>
        </w:rPr>
        <w:t xml:space="preserve"> Tesis ini berjudul “Opini Masyarakat Tentang Berita Pilgub JABAR pada program iNews JABAR di Stasiun Televisi Lokal iNews Bandung” (Studi Kasus Masyarakat Kota Bandung Tentang Pilkada JABAR 2018 yang Tayang Pukul 09:00-10:00 WIB). Banyak stasiun televisi yang menawarkan program Berita dan Talkshow yang dapat menarik hati penonton. Program tayangan yang diminati harus sesuai dengan kebutuhan penonton. Oleh karena ini iNews Bandung menhadirkan program yang berbeda dari stasiun televise lain. Fenomena tersebut dimanfaatkan oleh iNews Bandung untuk mebuat program yang dapat menarik hati penonton, meningkatkan ratting dan menjadi tambang uang dengan dibanjiri iklan.  Salah satu program TV yang bisa dikatakan fenomenal yakni news dan talk show yang disiarkan iNew TV JABAR tiap Senin sampai Jumat jam 09.00  WIB. Tujuan penelitian ini untuk mengetahui opini masyarakat mengenai program iNews JABAR. Penelitian ini menggunakan metode kualitatif dengan pendekatan studi kasus. Teori yg digunakan yakni Teori Khalayak Aktif, pemilihan informan dilakukan dengan cara purposive sampling. Pengumpulan data dilakukan dengan wawancara, observasi dan studi dokumentasi.</w:t>
      </w:r>
    </w:p>
    <w:p w:rsidR="006E43FB" w:rsidRPr="006E43FB" w:rsidRDefault="006E43FB" w:rsidP="006E43FB">
      <w:pPr>
        <w:pStyle w:val="NormalWeb"/>
        <w:spacing w:before="0" w:beforeAutospacing="0"/>
        <w:ind w:firstLine="720"/>
        <w:jc w:val="both"/>
        <w:rPr>
          <w:sz w:val="20"/>
          <w:szCs w:val="20"/>
        </w:rPr>
      </w:pPr>
      <w:r w:rsidRPr="006E43FB">
        <w:rPr>
          <w:sz w:val="20"/>
          <w:szCs w:val="20"/>
        </w:rPr>
        <w:t>Hasil penilitian menunjukkan opini  informan  mengenai host, konten dan reaksi masyarakat,  yang dihadirkan di program iNews JABAR beragam. Namun bisa disimpulkan masyarakat satu suara bahwa iNews JABAR sangat mumpuni sehingga bisa menjadikan  iNews JABAR sebagai program TV  yg memikat. Sebaiknya penelitian mengenai  opini audiens televisi bisa dilanjutkan dengan melakukan penelitian terhadap program sejenis di beberapa stasiun televisi agar  mendapat gambaran yang mendalam mengenai apa yang disukai dan tidak disukai oleh audiens</w:t>
      </w:r>
    </w:p>
    <w:p w:rsidR="00E716FB" w:rsidRDefault="00E716FB" w:rsidP="00E14427">
      <w:pPr>
        <w:pStyle w:val="NoSpacing"/>
        <w:jc w:val="both"/>
        <w:rPr>
          <w:rStyle w:val="SubtleEmphasis"/>
          <w:rFonts w:ascii="Times New Roman" w:hAnsi="Times New Roman" w:cs="Times New Roman"/>
          <w:iCs w:val="0"/>
          <w:color w:val="auto"/>
        </w:rPr>
      </w:pPr>
    </w:p>
    <w:p w:rsidR="00D236F1" w:rsidRDefault="00D236F1" w:rsidP="00E14427">
      <w:pPr>
        <w:pStyle w:val="NoSpacing"/>
        <w:jc w:val="both"/>
        <w:rPr>
          <w:rStyle w:val="SubtleEmphasis"/>
          <w:rFonts w:ascii="Times New Roman" w:hAnsi="Times New Roman" w:cs="Times New Roman"/>
          <w:iCs w:val="0"/>
          <w:color w:val="auto"/>
        </w:rPr>
      </w:pPr>
      <w:r>
        <w:rPr>
          <w:rStyle w:val="SubtleEmphasis"/>
          <w:rFonts w:ascii="Times New Roman" w:hAnsi="Times New Roman" w:cs="Times New Roman"/>
          <w:iCs w:val="0"/>
          <w:color w:val="auto"/>
        </w:rPr>
        <w:t>Keyword :</w:t>
      </w:r>
      <w:r w:rsidR="00B97FE0" w:rsidRPr="00BF414B">
        <w:rPr>
          <w:rStyle w:val="SubtleEmphasis"/>
          <w:rFonts w:ascii="Times New Roman" w:hAnsi="Times New Roman" w:cs="Times New Roman"/>
          <w:i w:val="0"/>
          <w:iCs w:val="0"/>
          <w:color w:val="auto"/>
        </w:rPr>
        <w:t>Opini, berita iNews Bandung</w:t>
      </w:r>
    </w:p>
    <w:p w:rsidR="00D236F1" w:rsidRDefault="00D236F1" w:rsidP="00E14427">
      <w:pPr>
        <w:pStyle w:val="NoSpacing"/>
        <w:jc w:val="both"/>
        <w:rPr>
          <w:rStyle w:val="SubtleEmphasis"/>
          <w:rFonts w:ascii="Times New Roman" w:hAnsi="Times New Roman" w:cs="Times New Roman"/>
          <w:iCs w:val="0"/>
          <w:color w:val="auto"/>
        </w:rPr>
      </w:pPr>
    </w:p>
    <w:p w:rsidR="006E43FB" w:rsidRDefault="006E43FB" w:rsidP="00E14427">
      <w:pPr>
        <w:pStyle w:val="NoSpacing"/>
        <w:jc w:val="both"/>
        <w:rPr>
          <w:rStyle w:val="SubtleEmphasis"/>
          <w:rFonts w:ascii="Times New Roman" w:hAnsi="Times New Roman" w:cs="Times New Roman"/>
          <w:iCs w:val="0"/>
          <w:color w:val="auto"/>
        </w:rPr>
      </w:pPr>
    </w:p>
    <w:p w:rsidR="00E716FB" w:rsidRDefault="00E716FB" w:rsidP="00E14427">
      <w:pPr>
        <w:pStyle w:val="NoSpacing"/>
        <w:jc w:val="both"/>
        <w:rPr>
          <w:rStyle w:val="SubtleEmphasis"/>
          <w:rFonts w:ascii="Times New Roman" w:hAnsi="Times New Roman" w:cs="Times New Roman"/>
          <w:i w:val="0"/>
          <w:iCs w:val="0"/>
          <w:color w:val="auto"/>
        </w:rPr>
      </w:pPr>
    </w:p>
    <w:p w:rsidR="00E716FB" w:rsidRDefault="00E716FB" w:rsidP="00E716FB">
      <w:pPr>
        <w:pStyle w:val="ListParagraph"/>
        <w:numPr>
          <w:ilvl w:val="0"/>
          <w:numId w:val="2"/>
        </w:numPr>
        <w:spacing w:after="0" w:line="480" w:lineRule="auto"/>
        <w:jc w:val="both"/>
        <w:rPr>
          <w:rFonts w:ascii="Times New Roman" w:eastAsia="Calibri" w:hAnsi="Times New Roman" w:cs="Times New Roman"/>
          <w:sz w:val="24"/>
          <w:szCs w:val="24"/>
        </w:rPr>
        <w:sectPr w:rsidR="00E716FB">
          <w:pgSz w:w="12240" w:h="15840"/>
          <w:pgMar w:top="1440" w:right="1440" w:bottom="1440" w:left="1440" w:header="720" w:footer="720" w:gutter="0"/>
          <w:cols w:space="720"/>
          <w:docGrid w:linePitch="360"/>
        </w:sectPr>
      </w:pPr>
    </w:p>
    <w:p w:rsidR="00C14883" w:rsidRPr="00046E11" w:rsidRDefault="00C14883" w:rsidP="00C14883">
      <w:pPr>
        <w:spacing w:after="0" w:line="360" w:lineRule="auto"/>
        <w:rPr>
          <w:rFonts w:ascii="Times New Roman" w:hAnsi="Times New Roman" w:cs="Times New Roman"/>
          <w:b/>
        </w:rPr>
      </w:pPr>
      <w:r w:rsidRPr="00046E11">
        <w:rPr>
          <w:rFonts w:ascii="Times New Roman" w:hAnsi="Times New Roman" w:cs="Times New Roman"/>
          <w:b/>
        </w:rPr>
        <w:lastRenderedPageBreak/>
        <w:t>DAFTAR PUSTAKA</w:t>
      </w:r>
    </w:p>
    <w:p w:rsidR="00C14883" w:rsidRPr="007C7450" w:rsidRDefault="00C14883" w:rsidP="00C14883">
      <w:pPr>
        <w:spacing w:after="0" w:line="360" w:lineRule="auto"/>
        <w:jc w:val="center"/>
        <w:rPr>
          <w:rFonts w:ascii="Times New Roman" w:hAnsi="Times New Roman" w:cs="Times New Roman"/>
        </w:rPr>
      </w:pPr>
    </w:p>
    <w:p w:rsidR="00C14883" w:rsidRPr="007C7450"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Alwasilah, A Chaedar,2015, </w:t>
      </w:r>
      <w:r w:rsidRPr="007C7450">
        <w:rPr>
          <w:rFonts w:ascii="Times New Roman" w:eastAsia="Times New Roman" w:hAnsi="Times New Roman" w:cs="Times New Roman"/>
          <w:i/>
        </w:rPr>
        <w:t>Pokoknya Studi Kasus, Pendekatan Kualitatif</w:t>
      </w:r>
      <w:r w:rsidRPr="007C7450">
        <w:rPr>
          <w:rFonts w:ascii="Times New Roman" w:eastAsia="Times New Roman" w:hAnsi="Times New Roman" w:cs="Times New Roman"/>
        </w:rPr>
        <w:t>, PT Kiblat Buku Utama, Bandung</w:t>
      </w:r>
    </w:p>
    <w:p w:rsidR="00C14883" w:rsidRDefault="00C14883" w:rsidP="00C14883">
      <w:pPr>
        <w:spacing w:after="0" w:line="360" w:lineRule="auto"/>
        <w:ind w:left="1134" w:hanging="1134"/>
        <w:jc w:val="both"/>
        <w:rPr>
          <w:rFonts w:ascii="Times New Roman" w:eastAsia="Times New Roman" w:hAnsi="Times New Roman" w:cs="Times New Roman"/>
        </w:rPr>
      </w:pPr>
      <w:r>
        <w:rPr>
          <w:rFonts w:ascii="Times New Roman" w:eastAsia="Times New Roman" w:hAnsi="Times New Roman" w:cs="Times New Roman"/>
        </w:rPr>
        <w:t xml:space="preserve">Ardianto, Elvinaro, 2007, </w:t>
      </w:r>
      <w:r w:rsidRPr="00E61C3C">
        <w:rPr>
          <w:rFonts w:ascii="Times New Roman" w:eastAsia="Times New Roman" w:hAnsi="Times New Roman" w:cs="Times New Roman"/>
          <w:i/>
        </w:rPr>
        <w:t>Komunikasi Massa, Suatu Pengantar</w:t>
      </w:r>
      <w:r>
        <w:rPr>
          <w:rFonts w:ascii="Times New Roman" w:eastAsia="Times New Roman" w:hAnsi="Times New Roman" w:cs="Times New Roman"/>
        </w:rPr>
        <w:t>, Jakarta, Penerbit Simbiosa Rekatama, Media</w:t>
      </w:r>
    </w:p>
    <w:p w:rsidR="00C14883" w:rsidRPr="007C7450"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Barker, Christ, 2011, </w:t>
      </w:r>
      <w:r w:rsidRPr="007C7450">
        <w:rPr>
          <w:rFonts w:ascii="Times New Roman" w:eastAsia="Times New Roman" w:hAnsi="Times New Roman" w:cs="Times New Roman"/>
          <w:i/>
        </w:rPr>
        <w:t>Cultural Studies Teori dan Praktek</w:t>
      </w:r>
      <w:r w:rsidRPr="007C7450">
        <w:rPr>
          <w:rFonts w:ascii="Times New Roman" w:eastAsia="Times New Roman" w:hAnsi="Times New Roman" w:cs="Times New Roman"/>
        </w:rPr>
        <w:t>, Bantul, Penerbit Kreasi Wacana</w:t>
      </w:r>
    </w:p>
    <w:p w:rsidR="00C14883" w:rsidRPr="007C7450"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Bungin, Burhan, 2011, </w:t>
      </w:r>
      <w:r w:rsidRPr="007C7450">
        <w:rPr>
          <w:rFonts w:ascii="Times New Roman" w:eastAsia="Times New Roman" w:hAnsi="Times New Roman" w:cs="Times New Roman"/>
          <w:i/>
        </w:rPr>
        <w:t>Penelitian Kualitatif</w:t>
      </w:r>
      <w:r w:rsidRPr="007C7450">
        <w:rPr>
          <w:rFonts w:ascii="Times New Roman" w:eastAsia="Times New Roman" w:hAnsi="Times New Roman" w:cs="Times New Roman"/>
        </w:rPr>
        <w:t>, Jakarta, Penerbit Kencana Prenada Media Group.</w:t>
      </w:r>
    </w:p>
    <w:p w:rsidR="00C14883" w:rsidRPr="007C7450"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Burton, Graeme, 2007, </w:t>
      </w:r>
      <w:r w:rsidRPr="007C7450">
        <w:rPr>
          <w:rFonts w:ascii="Times New Roman" w:eastAsia="Times New Roman" w:hAnsi="Times New Roman" w:cs="Times New Roman"/>
          <w:i/>
        </w:rPr>
        <w:t>Memperbincangkan Televisi</w:t>
      </w:r>
      <w:r w:rsidRPr="007C7450">
        <w:rPr>
          <w:rFonts w:ascii="Times New Roman" w:eastAsia="Times New Roman" w:hAnsi="Times New Roman" w:cs="Times New Roman"/>
        </w:rPr>
        <w:t>, Yogyakarta, Penerbit Jalasutra.</w:t>
      </w:r>
    </w:p>
    <w:p w:rsidR="00C14883" w:rsidRPr="007C7450"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Burton, Graeme, 2012, </w:t>
      </w:r>
      <w:r w:rsidRPr="007C7450">
        <w:rPr>
          <w:rFonts w:ascii="Times New Roman" w:eastAsia="Times New Roman" w:hAnsi="Times New Roman" w:cs="Times New Roman"/>
          <w:i/>
        </w:rPr>
        <w:t>Media dan Budaya Populer</w:t>
      </w:r>
      <w:r w:rsidRPr="007C7450">
        <w:rPr>
          <w:rFonts w:ascii="Times New Roman" w:eastAsia="Times New Roman" w:hAnsi="Times New Roman" w:cs="Times New Roman"/>
        </w:rPr>
        <w:t xml:space="preserve">, Yogyakarta, Penerbit Jalasutra. </w:t>
      </w:r>
    </w:p>
    <w:p w:rsidR="00C14883" w:rsidRPr="003C6943"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Denis MCQuail dan Sven Windahl, </w:t>
      </w:r>
      <w:r w:rsidRPr="007C7450">
        <w:rPr>
          <w:rFonts w:ascii="Times New Roman" w:eastAsia="Times New Roman" w:hAnsi="Times New Roman" w:cs="Times New Roman"/>
          <w:i/>
        </w:rPr>
        <w:t>Model Model Komunikasi</w:t>
      </w:r>
      <w:r w:rsidRPr="007C7450">
        <w:rPr>
          <w:rFonts w:ascii="Times New Roman" w:eastAsia="Times New Roman" w:hAnsi="Times New Roman" w:cs="Times New Roman"/>
        </w:rPr>
        <w:t xml:space="preserve">, Sekolah Tinggi Publistik Jakarta 1985 </w:t>
      </w:r>
    </w:p>
    <w:p w:rsidR="00C14883" w:rsidRPr="007C7450"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Elvinaro, Ardianto dan LukitaKomala, </w:t>
      </w:r>
      <w:r w:rsidRPr="007C7450">
        <w:rPr>
          <w:rFonts w:ascii="Times New Roman" w:eastAsia="Times New Roman" w:hAnsi="Times New Roman" w:cs="Times New Roman"/>
          <w:i/>
          <w:iCs/>
        </w:rPr>
        <w:t>Komunkasi Massa Suatu Pengantar</w:t>
      </w:r>
      <w:r w:rsidRPr="007C7450">
        <w:rPr>
          <w:rFonts w:ascii="Times New Roman" w:eastAsia="Times New Roman" w:hAnsi="Times New Roman" w:cs="Times New Roman"/>
        </w:rPr>
        <w:t>, SimbiosaRekatama</w:t>
      </w:r>
    </w:p>
    <w:p w:rsidR="00C14883" w:rsidRDefault="00C14883" w:rsidP="00C14883">
      <w:pPr>
        <w:spacing w:after="0" w:line="360" w:lineRule="auto"/>
        <w:ind w:left="1134" w:hanging="1134"/>
        <w:jc w:val="both"/>
        <w:rPr>
          <w:rFonts w:ascii="Times New Roman" w:eastAsia="Times New Roman" w:hAnsi="Times New Roman" w:cs="Times New Roman"/>
        </w:rPr>
      </w:pPr>
      <w:r w:rsidRPr="007C7450">
        <w:rPr>
          <w:rFonts w:ascii="Times New Roman" w:eastAsia="Times New Roman" w:hAnsi="Times New Roman" w:cs="Times New Roman"/>
        </w:rPr>
        <w:t xml:space="preserve">Fadli, R, </w:t>
      </w:r>
      <w:r w:rsidRPr="007C7450">
        <w:rPr>
          <w:rFonts w:ascii="Times New Roman" w:eastAsia="Times New Roman" w:hAnsi="Times New Roman" w:cs="Times New Roman"/>
          <w:i/>
        </w:rPr>
        <w:t>Terampil Wawancara untuk Panduan Talk Show</w:t>
      </w:r>
      <w:r w:rsidRPr="007C7450">
        <w:rPr>
          <w:rFonts w:ascii="Times New Roman" w:eastAsia="Times New Roman" w:hAnsi="Times New Roman" w:cs="Times New Roman"/>
        </w:rPr>
        <w:t>, Penerbit PT GramediaWidiasarana, Indonesia, Jakarta, 2001</w:t>
      </w:r>
    </w:p>
    <w:p w:rsidR="00C14883" w:rsidRPr="003C6943" w:rsidRDefault="00C14883" w:rsidP="00C14883">
      <w:pPr>
        <w:spacing w:after="0" w:line="360" w:lineRule="auto"/>
        <w:ind w:left="1134" w:hanging="1134"/>
        <w:jc w:val="both"/>
        <w:rPr>
          <w:rFonts w:ascii="Times New Roman" w:hAnsi="Times New Roman"/>
          <w:i/>
        </w:rPr>
      </w:pPr>
      <w:r>
        <w:rPr>
          <w:rFonts w:ascii="Times New Roman" w:hAnsi="Times New Roman"/>
        </w:rPr>
        <w:t>Hidayat Syah</w:t>
      </w:r>
      <w:r w:rsidRPr="005A0A55">
        <w:rPr>
          <w:rFonts w:ascii="Times New Roman" w:hAnsi="Times New Roman"/>
        </w:rPr>
        <w:t>.</w:t>
      </w:r>
      <w:r w:rsidRPr="00BF57D6">
        <w:rPr>
          <w:rFonts w:ascii="Times New Roman" w:hAnsi="Times New Roman"/>
          <w:i/>
        </w:rPr>
        <w:t>Pengantar Umum Metodologi Penelitian Pendidikan Pendekatan</w:t>
      </w:r>
      <w:r w:rsidRPr="005A0A55">
        <w:rPr>
          <w:rFonts w:ascii="Times New Roman" w:hAnsi="Times New Roman"/>
        </w:rPr>
        <w:t>Verivikatif.Suska Pres</w:t>
      </w:r>
      <w:r>
        <w:rPr>
          <w:rFonts w:ascii="Times New Roman" w:hAnsi="Times New Roman"/>
        </w:rPr>
        <w:t>, Pakanbaru.2010.</w:t>
      </w:r>
    </w:p>
    <w:p w:rsidR="00C14883" w:rsidRDefault="00C14883" w:rsidP="00C14883">
      <w:pPr>
        <w:spacing w:after="0" w:line="360" w:lineRule="auto"/>
        <w:ind w:left="1170" w:hanging="1170"/>
        <w:jc w:val="both"/>
        <w:rPr>
          <w:rFonts w:ascii="Times New Roman" w:eastAsia="Times New Roman" w:hAnsi="Times New Roman" w:cs="Times New Roman"/>
        </w:rPr>
      </w:pPr>
      <w:r>
        <w:rPr>
          <w:rFonts w:ascii="Times New Roman" w:eastAsia="Times New Roman" w:hAnsi="Times New Roman" w:cs="Times New Roman"/>
        </w:rPr>
        <w:lastRenderedPageBreak/>
        <w:t>Heryanto, Ariel, 2012, Budaya Populer di Indonesia, Yogyakarta, Penerbit Jalasutra.</w:t>
      </w:r>
    </w:p>
    <w:p w:rsidR="00C14883" w:rsidRDefault="00C14883" w:rsidP="00C14883">
      <w:pPr>
        <w:spacing w:after="0" w:line="360" w:lineRule="auto"/>
        <w:ind w:left="1170" w:hanging="1170"/>
        <w:jc w:val="both"/>
        <w:rPr>
          <w:rFonts w:ascii="Times New Roman" w:eastAsia="Times New Roman" w:hAnsi="Times New Roman" w:cs="Times New Roman"/>
        </w:rPr>
      </w:pPr>
      <w:r>
        <w:rPr>
          <w:rFonts w:ascii="Times New Roman" w:eastAsia="Times New Roman" w:hAnsi="Times New Roman" w:cs="Times New Roman"/>
        </w:rPr>
        <w:t>Kasali, Rhenald, 1994, Manajemen Public Relation, Konsep dan aplikasinya di Indonesia, Jakarta, Penerbit Grafiti.</w:t>
      </w:r>
    </w:p>
    <w:p w:rsidR="00C14883" w:rsidRPr="007C7450" w:rsidRDefault="00C14883" w:rsidP="00C14883">
      <w:pPr>
        <w:spacing w:after="0" w:line="360" w:lineRule="auto"/>
        <w:jc w:val="both"/>
        <w:rPr>
          <w:rFonts w:ascii="Times New Roman" w:eastAsia="Times New Roman" w:hAnsi="Times New Roman" w:cs="Times New Roman"/>
        </w:rPr>
      </w:pPr>
      <w:r w:rsidRPr="007C7450">
        <w:rPr>
          <w:rFonts w:ascii="Times New Roman" w:eastAsia="Times New Roman" w:hAnsi="Times New Roman" w:cs="Times New Roman"/>
        </w:rPr>
        <w:t xml:space="preserve">Morrisan, 2008, </w:t>
      </w:r>
      <w:r w:rsidRPr="007C7450">
        <w:rPr>
          <w:rFonts w:ascii="Times New Roman" w:eastAsia="Times New Roman" w:hAnsi="Times New Roman" w:cs="Times New Roman"/>
          <w:i/>
        </w:rPr>
        <w:t>Manajemen Media Penyiaran</w:t>
      </w:r>
      <w:r w:rsidRPr="007C7450">
        <w:rPr>
          <w:rFonts w:ascii="Times New Roman" w:eastAsia="Times New Roman" w:hAnsi="Times New Roman" w:cs="Times New Roman"/>
        </w:rPr>
        <w:t>, Jakarta, Penerbit Remaja</w:t>
      </w:r>
    </w:p>
    <w:p w:rsidR="00C14883" w:rsidRPr="007C7450" w:rsidRDefault="00C14883" w:rsidP="00C14883">
      <w:pPr>
        <w:spacing w:after="0" w:line="360" w:lineRule="auto"/>
        <w:ind w:left="414" w:firstLine="720"/>
        <w:jc w:val="both"/>
        <w:rPr>
          <w:rFonts w:ascii="Times New Roman" w:eastAsia="Times New Roman" w:hAnsi="Times New Roman" w:cs="Times New Roman"/>
        </w:rPr>
      </w:pPr>
      <w:r w:rsidRPr="007C7450">
        <w:rPr>
          <w:rFonts w:ascii="Times New Roman" w:eastAsia="Times New Roman" w:hAnsi="Times New Roman" w:cs="Times New Roman"/>
        </w:rPr>
        <w:t>Rasdakarya</w:t>
      </w:r>
    </w:p>
    <w:p w:rsidR="00C14883" w:rsidRPr="007C7450"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t xml:space="preserve">Moleong, Lexy J, 2006, </w:t>
      </w:r>
      <w:r w:rsidRPr="007C7450">
        <w:rPr>
          <w:rFonts w:ascii="Times New Roman" w:eastAsia="Times New Roman" w:hAnsi="Times New Roman"/>
          <w:i/>
          <w:sz w:val="24"/>
          <w:szCs w:val="24"/>
        </w:rPr>
        <w:t>Metodologi Penelitian Kualitatif</w:t>
      </w:r>
      <w:r w:rsidRPr="007C7450">
        <w:rPr>
          <w:rFonts w:ascii="Times New Roman" w:eastAsia="Times New Roman" w:hAnsi="Times New Roman"/>
          <w:sz w:val="24"/>
          <w:szCs w:val="24"/>
        </w:rPr>
        <w:t>, Bandung, Penerbit Rosdakarya.</w:t>
      </w:r>
    </w:p>
    <w:p w:rsidR="00C14883" w:rsidRPr="007C7450" w:rsidRDefault="00C14883" w:rsidP="00C14883">
      <w:pPr>
        <w:spacing w:after="0" w:line="360" w:lineRule="auto"/>
        <w:jc w:val="both"/>
        <w:rPr>
          <w:rFonts w:ascii="Times New Roman" w:eastAsia="Times New Roman" w:hAnsi="Times New Roman" w:cs="Times New Roman"/>
        </w:rPr>
      </w:pPr>
      <w:r w:rsidRPr="007C7450">
        <w:rPr>
          <w:rFonts w:ascii="Times New Roman" w:eastAsia="Times New Roman" w:hAnsi="Times New Roman" w:cs="Times New Roman"/>
        </w:rPr>
        <w:t xml:space="preserve">Nazir, Moh, </w:t>
      </w:r>
      <w:r w:rsidRPr="007C7450">
        <w:rPr>
          <w:rFonts w:ascii="Times New Roman" w:eastAsia="Times New Roman" w:hAnsi="Times New Roman" w:cs="Times New Roman"/>
          <w:i/>
        </w:rPr>
        <w:t>Metode Penelitian,</w:t>
      </w:r>
      <w:r w:rsidRPr="007C7450">
        <w:rPr>
          <w:rFonts w:ascii="Times New Roman" w:eastAsia="Times New Roman" w:hAnsi="Times New Roman" w:cs="Times New Roman"/>
        </w:rPr>
        <w:t>Gahlia Indonesia 1985</w:t>
      </w:r>
    </w:p>
    <w:p w:rsidR="00C14883" w:rsidRDefault="00C14883" w:rsidP="00C14883">
      <w:pPr>
        <w:pStyle w:val="FootnoteText"/>
        <w:spacing w:line="360" w:lineRule="auto"/>
        <w:ind w:left="1134" w:hanging="113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Panjaitan, Erica L, 2006, </w:t>
      </w:r>
      <w:r w:rsidRPr="00A1520D">
        <w:rPr>
          <w:rFonts w:ascii="Times New Roman" w:eastAsia="Times New Roman" w:hAnsi="Times New Roman"/>
          <w:i/>
          <w:sz w:val="24"/>
          <w:szCs w:val="24"/>
          <w:lang w:val="id-ID"/>
        </w:rPr>
        <w:t>Matinya Ratig Televisi</w:t>
      </w:r>
      <w:r>
        <w:rPr>
          <w:rFonts w:ascii="Times New Roman" w:eastAsia="Times New Roman" w:hAnsi="Times New Roman"/>
          <w:sz w:val="24"/>
          <w:szCs w:val="24"/>
          <w:lang w:val="id-ID"/>
        </w:rPr>
        <w:t>, Jakarta, Yayasan Obor Indonesia</w:t>
      </w:r>
    </w:p>
    <w:p w:rsidR="00C14883" w:rsidRDefault="00C14883" w:rsidP="00C14883">
      <w:pPr>
        <w:pStyle w:val="FootnoteText"/>
        <w:spacing w:line="360" w:lineRule="auto"/>
        <w:ind w:left="1134" w:hanging="1134"/>
        <w:jc w:val="both"/>
        <w:rPr>
          <w:rFonts w:ascii="Times New Roman" w:eastAsia="Times New Roman" w:hAnsi="Times New Roman"/>
          <w:sz w:val="24"/>
          <w:szCs w:val="24"/>
        </w:rPr>
      </w:pPr>
    </w:p>
    <w:p w:rsidR="00C14883" w:rsidRDefault="00C14883" w:rsidP="00C14883">
      <w:pPr>
        <w:pStyle w:val="FootnoteText"/>
        <w:spacing w:line="360" w:lineRule="auto"/>
        <w:ind w:left="1134" w:hanging="1134"/>
        <w:jc w:val="both"/>
        <w:rPr>
          <w:rFonts w:ascii="Times New Roman" w:eastAsia="Times New Roman" w:hAnsi="Times New Roman"/>
          <w:sz w:val="24"/>
          <w:szCs w:val="24"/>
        </w:rPr>
      </w:pPr>
    </w:p>
    <w:p w:rsidR="00C14883" w:rsidRPr="007C7450"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t xml:space="preserve">Progo, Nursjaman, </w:t>
      </w:r>
      <w:r>
        <w:rPr>
          <w:rFonts w:ascii="Times New Roman" w:eastAsia="Times New Roman" w:hAnsi="Times New Roman"/>
          <w:sz w:val="24"/>
          <w:szCs w:val="24"/>
          <w:lang w:val="id-ID"/>
        </w:rPr>
        <w:t xml:space="preserve">2000, </w:t>
      </w:r>
      <w:r w:rsidRPr="007C7450">
        <w:rPr>
          <w:rFonts w:ascii="Times New Roman" w:eastAsia="Times New Roman" w:hAnsi="Times New Roman"/>
          <w:i/>
          <w:iCs/>
          <w:sz w:val="24"/>
          <w:szCs w:val="24"/>
        </w:rPr>
        <w:t>Metodologi Penelitian Sosial</w:t>
      </w:r>
      <w:r w:rsidRPr="007C7450">
        <w:rPr>
          <w:rFonts w:ascii="Times New Roman" w:eastAsia="Times New Roman" w:hAnsi="Times New Roman"/>
          <w:sz w:val="24"/>
          <w:szCs w:val="24"/>
        </w:rPr>
        <w:t>, Departemen Dala</w:t>
      </w:r>
      <w:r>
        <w:rPr>
          <w:rFonts w:ascii="Times New Roman" w:eastAsia="Times New Roman" w:hAnsi="Times New Roman"/>
          <w:sz w:val="24"/>
          <w:szCs w:val="24"/>
        </w:rPr>
        <w:t>m Negeri dan Otonomi Daerah</w:t>
      </w:r>
      <w:r w:rsidRPr="007C7450">
        <w:rPr>
          <w:rFonts w:ascii="Times New Roman" w:eastAsia="Times New Roman" w:hAnsi="Times New Roman"/>
          <w:sz w:val="24"/>
          <w:szCs w:val="24"/>
        </w:rPr>
        <w:t>.</w:t>
      </w:r>
    </w:p>
    <w:p w:rsidR="00C14883" w:rsidRPr="007C7450"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t xml:space="preserve">Parwito, 2007, </w:t>
      </w:r>
      <w:r w:rsidRPr="007C7450">
        <w:rPr>
          <w:rFonts w:ascii="Times New Roman" w:eastAsia="Times New Roman" w:hAnsi="Times New Roman"/>
          <w:i/>
          <w:sz w:val="24"/>
          <w:szCs w:val="24"/>
        </w:rPr>
        <w:t>Penelitian Komunikasi Kualitatif</w:t>
      </w:r>
      <w:r w:rsidRPr="007C7450">
        <w:rPr>
          <w:rFonts w:ascii="Times New Roman" w:eastAsia="Times New Roman" w:hAnsi="Times New Roman"/>
          <w:sz w:val="24"/>
          <w:szCs w:val="24"/>
        </w:rPr>
        <w:t>, Yogyakarta, Penerbit, KSIS Pelangi Aksara.</w:t>
      </w:r>
    </w:p>
    <w:p w:rsidR="00C14883" w:rsidRPr="003C6943" w:rsidRDefault="00C14883" w:rsidP="00C14883">
      <w:pPr>
        <w:spacing w:after="0" w:line="480" w:lineRule="auto"/>
        <w:ind w:left="1134" w:hanging="1134"/>
        <w:jc w:val="both"/>
        <w:rPr>
          <w:rFonts w:ascii="Times New Roman" w:hAnsi="Times New Roman"/>
        </w:rPr>
      </w:pPr>
      <w:r>
        <w:rPr>
          <w:rFonts w:ascii="Times New Roman" w:hAnsi="Times New Roman"/>
        </w:rPr>
        <w:t xml:space="preserve">Punaji, Setyosari, </w:t>
      </w:r>
      <w:r w:rsidRPr="00BF57D6">
        <w:rPr>
          <w:rFonts w:ascii="Times New Roman" w:hAnsi="Times New Roman"/>
          <w:i/>
        </w:rPr>
        <w:t>Metode Penelitian Pendidikan dan Pengembangan</w:t>
      </w:r>
      <w:r>
        <w:rPr>
          <w:rFonts w:ascii="Times New Roman" w:hAnsi="Times New Roman"/>
          <w:i/>
        </w:rPr>
        <w:t xml:space="preserve">, </w:t>
      </w:r>
      <w:r>
        <w:rPr>
          <w:rFonts w:ascii="Times New Roman" w:hAnsi="Times New Roman"/>
        </w:rPr>
        <w:t>Penerbit Ke</w:t>
      </w:r>
      <w:r w:rsidRPr="005A0A55">
        <w:rPr>
          <w:rFonts w:ascii="Times New Roman" w:hAnsi="Times New Roman"/>
        </w:rPr>
        <w:t>ncana</w:t>
      </w:r>
      <w:r>
        <w:rPr>
          <w:rFonts w:ascii="Times New Roman" w:hAnsi="Times New Roman"/>
        </w:rPr>
        <w:t>, Jakarta 2010</w:t>
      </w:r>
      <w:r w:rsidRPr="005A0A55">
        <w:rPr>
          <w:rFonts w:ascii="Times New Roman" w:hAnsi="Times New Roman"/>
        </w:rPr>
        <w:t>.</w:t>
      </w:r>
    </w:p>
    <w:p w:rsidR="00C14883"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lastRenderedPageBreak/>
        <w:t>Rahmat,</w:t>
      </w:r>
      <w:r w:rsidRPr="00D240E9">
        <w:rPr>
          <w:rFonts w:ascii="Times New Roman" w:eastAsia="Times New Roman" w:hAnsi="Times New Roman"/>
          <w:sz w:val="24"/>
          <w:szCs w:val="24"/>
        </w:rPr>
        <w:t>Jalaluddin</w:t>
      </w:r>
      <w:r w:rsidRPr="007C7450">
        <w:rPr>
          <w:rFonts w:ascii="Times New Roman" w:eastAsia="Times New Roman" w:hAnsi="Times New Roman"/>
          <w:i/>
          <w:iCs/>
          <w:sz w:val="24"/>
          <w:szCs w:val="24"/>
        </w:rPr>
        <w:t>PsikologiKomunkasi</w:t>
      </w:r>
      <w:r w:rsidRPr="007C7450">
        <w:rPr>
          <w:rFonts w:ascii="Times New Roman" w:eastAsia="Times New Roman" w:hAnsi="Times New Roman"/>
          <w:iCs/>
          <w:sz w:val="24"/>
          <w:szCs w:val="24"/>
        </w:rPr>
        <w:t>,</w:t>
      </w:r>
      <w:r w:rsidRPr="007C7450">
        <w:rPr>
          <w:rFonts w:ascii="Times New Roman" w:eastAsia="Times New Roman" w:hAnsi="Times New Roman"/>
          <w:sz w:val="24"/>
          <w:szCs w:val="24"/>
        </w:rPr>
        <w:t xml:space="preserve"> PT Remaja Rosdakarya Bandung, 2003 </w:t>
      </w:r>
    </w:p>
    <w:p w:rsidR="00C14883" w:rsidRPr="003C6943" w:rsidRDefault="00C14883" w:rsidP="00C14883">
      <w:pPr>
        <w:pStyle w:val="FootnoteText"/>
        <w:spacing w:line="360" w:lineRule="auto"/>
        <w:ind w:left="1170" w:hanging="1170"/>
        <w:jc w:val="both"/>
        <w:rPr>
          <w:rFonts w:ascii="Times New Roman" w:hAnsi="Times New Roman"/>
          <w:sz w:val="24"/>
          <w:szCs w:val="24"/>
        </w:rPr>
      </w:pPr>
      <w:r w:rsidRPr="007C7450">
        <w:rPr>
          <w:rFonts w:ascii="Times New Roman" w:eastAsia="Times New Roman" w:hAnsi="Times New Roman"/>
          <w:sz w:val="24"/>
          <w:szCs w:val="24"/>
        </w:rPr>
        <w:t xml:space="preserve">Ronny Kountur, </w:t>
      </w:r>
      <w:r w:rsidRPr="007C7450">
        <w:rPr>
          <w:rFonts w:ascii="Times New Roman" w:eastAsia="Times New Roman" w:hAnsi="Times New Roman"/>
          <w:i/>
          <w:sz w:val="24"/>
          <w:szCs w:val="24"/>
        </w:rPr>
        <w:t>Metode Penelitian Untuk Penulisan Skripsi dan Tesis</w:t>
      </w:r>
      <w:r w:rsidRPr="007C7450">
        <w:rPr>
          <w:rFonts w:ascii="Times New Roman" w:eastAsia="Times New Roman" w:hAnsi="Times New Roman"/>
          <w:sz w:val="24"/>
          <w:szCs w:val="24"/>
        </w:rPr>
        <w:t xml:space="preserve">, PPM Jakarta 2007 </w:t>
      </w:r>
    </w:p>
    <w:p w:rsidR="00C14883" w:rsidRPr="007C7450"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t xml:space="preserve">Satori, Djam’an, 2009, </w:t>
      </w:r>
      <w:r w:rsidRPr="007C7450">
        <w:rPr>
          <w:rFonts w:ascii="Times New Roman" w:eastAsia="Times New Roman" w:hAnsi="Times New Roman"/>
          <w:i/>
          <w:sz w:val="24"/>
          <w:szCs w:val="24"/>
        </w:rPr>
        <w:t>Metodologi Penelitian Kualitatif</w:t>
      </w:r>
      <w:r w:rsidRPr="007C7450">
        <w:rPr>
          <w:rFonts w:ascii="Times New Roman" w:eastAsia="Times New Roman" w:hAnsi="Times New Roman"/>
          <w:sz w:val="24"/>
          <w:szCs w:val="24"/>
        </w:rPr>
        <w:t>, Bandung, Penerbit Alfabeta.</w:t>
      </w:r>
    </w:p>
    <w:p w:rsidR="00C14883" w:rsidRPr="007C7450"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t xml:space="preserve">Siregar, Ashadi, 2001, </w:t>
      </w:r>
      <w:r w:rsidRPr="007C7450">
        <w:rPr>
          <w:rFonts w:ascii="Times New Roman" w:eastAsia="Times New Roman" w:hAnsi="Times New Roman"/>
          <w:i/>
          <w:sz w:val="24"/>
          <w:szCs w:val="24"/>
        </w:rPr>
        <w:t>Menyingkap Media Penyiaran</w:t>
      </w:r>
      <w:r w:rsidRPr="007C7450">
        <w:rPr>
          <w:rFonts w:ascii="Times New Roman" w:eastAsia="Times New Roman" w:hAnsi="Times New Roman"/>
          <w:sz w:val="24"/>
          <w:szCs w:val="24"/>
        </w:rPr>
        <w:t>, Yogyakarta, Penerbit LP3Y.</w:t>
      </w:r>
    </w:p>
    <w:p w:rsidR="00C14883" w:rsidRPr="007C7450" w:rsidRDefault="00C14883" w:rsidP="00C14883">
      <w:pPr>
        <w:pStyle w:val="FootnoteText"/>
        <w:spacing w:line="360" w:lineRule="auto"/>
        <w:ind w:left="1134" w:hanging="1134"/>
        <w:jc w:val="both"/>
        <w:rPr>
          <w:rFonts w:ascii="Times New Roman" w:eastAsia="Times New Roman" w:hAnsi="Times New Roman"/>
          <w:sz w:val="24"/>
          <w:szCs w:val="24"/>
        </w:rPr>
      </w:pPr>
      <w:r w:rsidRPr="007C7450">
        <w:rPr>
          <w:rFonts w:ascii="Times New Roman" w:eastAsia="Times New Roman" w:hAnsi="Times New Roman"/>
          <w:sz w:val="24"/>
          <w:szCs w:val="24"/>
        </w:rPr>
        <w:t xml:space="preserve">Soerjono, Soekanto, </w:t>
      </w:r>
      <w:r w:rsidRPr="007C7450">
        <w:rPr>
          <w:rFonts w:ascii="Times New Roman" w:eastAsia="Times New Roman" w:hAnsi="Times New Roman"/>
          <w:i/>
          <w:iCs/>
          <w:sz w:val="24"/>
          <w:szCs w:val="24"/>
        </w:rPr>
        <w:t>Sosiologi Suatu Pengantar</w:t>
      </w:r>
      <w:r w:rsidRPr="007C7450">
        <w:rPr>
          <w:rFonts w:ascii="Times New Roman" w:eastAsia="Times New Roman" w:hAnsi="Times New Roman"/>
          <w:sz w:val="24"/>
          <w:szCs w:val="24"/>
        </w:rPr>
        <w:t>, PT RadjaGraafindo Persada, Jakarta 2002</w:t>
      </w:r>
    </w:p>
    <w:p w:rsidR="00C14883" w:rsidRPr="007C7450" w:rsidRDefault="00C14883" w:rsidP="00C14883">
      <w:pPr>
        <w:pStyle w:val="FootnoteText"/>
        <w:spacing w:line="360" w:lineRule="auto"/>
        <w:ind w:left="1134" w:hanging="1134"/>
        <w:jc w:val="both"/>
        <w:rPr>
          <w:rFonts w:ascii="Times New Roman" w:hAnsi="Times New Roman"/>
          <w:sz w:val="24"/>
          <w:szCs w:val="24"/>
          <w:lang w:val="id-ID"/>
        </w:rPr>
      </w:pPr>
      <w:r w:rsidRPr="007C7450">
        <w:rPr>
          <w:rFonts w:ascii="Times New Roman" w:hAnsi="Times New Roman"/>
          <w:sz w:val="24"/>
          <w:szCs w:val="24"/>
        </w:rPr>
        <w:t xml:space="preserve">Subroto, DarwantoSastro, </w:t>
      </w:r>
      <w:r w:rsidRPr="007C7450">
        <w:rPr>
          <w:rFonts w:ascii="Times New Roman" w:hAnsi="Times New Roman"/>
          <w:i/>
          <w:sz w:val="24"/>
          <w:szCs w:val="24"/>
        </w:rPr>
        <w:t>Produksi Acara Televisi</w:t>
      </w:r>
      <w:r w:rsidRPr="007C7450">
        <w:rPr>
          <w:rFonts w:ascii="Times New Roman" w:hAnsi="Times New Roman"/>
          <w:sz w:val="24"/>
          <w:szCs w:val="24"/>
        </w:rPr>
        <w:t>, Duta Wacana University Press, 1994.</w:t>
      </w:r>
    </w:p>
    <w:p w:rsidR="00C14883" w:rsidRDefault="00C14883" w:rsidP="00C14883">
      <w:pPr>
        <w:spacing w:after="0" w:line="480" w:lineRule="auto"/>
        <w:rPr>
          <w:rFonts w:ascii="Times New Roman" w:hAnsi="Times New Roman"/>
        </w:rPr>
      </w:pPr>
      <w:r>
        <w:rPr>
          <w:rFonts w:ascii="Times New Roman" w:hAnsi="Times New Roman"/>
        </w:rPr>
        <w:t xml:space="preserve">Sanapiah Faisal, </w:t>
      </w:r>
      <w:r w:rsidRPr="00BF57D6">
        <w:rPr>
          <w:rFonts w:ascii="Times New Roman" w:hAnsi="Times New Roman"/>
          <w:i/>
        </w:rPr>
        <w:t>Format-format Penelitian Sosial.</w:t>
      </w:r>
      <w:r w:rsidRPr="00BF57D6">
        <w:rPr>
          <w:rFonts w:ascii="Times New Roman" w:hAnsi="Times New Roman"/>
        </w:rPr>
        <w:t>Rajawali Pers</w:t>
      </w:r>
      <w:r w:rsidRPr="00BF57D6">
        <w:rPr>
          <w:rFonts w:ascii="Times New Roman" w:hAnsi="Times New Roman"/>
          <w:i/>
        </w:rPr>
        <w:t>,</w:t>
      </w:r>
      <w:r>
        <w:rPr>
          <w:rFonts w:ascii="Times New Roman" w:hAnsi="Times New Roman"/>
        </w:rPr>
        <w:t xml:space="preserve"> Jakarta 2008</w:t>
      </w:r>
      <w:r w:rsidRPr="005A0A55">
        <w:rPr>
          <w:rFonts w:ascii="Times New Roman" w:hAnsi="Times New Roman"/>
        </w:rPr>
        <w:t>.</w:t>
      </w:r>
    </w:p>
    <w:p w:rsidR="00C14883" w:rsidRDefault="00C14883" w:rsidP="00C14883">
      <w:pPr>
        <w:spacing w:after="0" w:line="480" w:lineRule="auto"/>
        <w:rPr>
          <w:rFonts w:ascii="Times New Roman" w:hAnsi="Times New Roman"/>
        </w:rPr>
      </w:pPr>
      <w:r>
        <w:rPr>
          <w:rFonts w:ascii="Times New Roman" w:hAnsi="Times New Roman"/>
        </w:rPr>
        <w:t>Sukardi</w:t>
      </w:r>
      <w:r w:rsidRPr="005A0A55">
        <w:rPr>
          <w:rFonts w:ascii="Times New Roman" w:hAnsi="Times New Roman"/>
        </w:rPr>
        <w:t>.</w:t>
      </w:r>
      <w:r w:rsidRPr="00BF57D6">
        <w:rPr>
          <w:rFonts w:ascii="Times New Roman" w:hAnsi="Times New Roman"/>
          <w:i/>
        </w:rPr>
        <w:t>Metodologi Penelitian Pendidikan</w:t>
      </w:r>
      <w:r w:rsidRPr="005A0A55">
        <w:rPr>
          <w:rFonts w:ascii="Times New Roman" w:hAnsi="Times New Roman"/>
        </w:rPr>
        <w:t>.Jakarta : Bumi Aksara</w:t>
      </w:r>
      <w:r>
        <w:rPr>
          <w:rFonts w:ascii="Times New Roman" w:hAnsi="Times New Roman"/>
        </w:rPr>
        <w:t>, 2003</w:t>
      </w:r>
      <w:r w:rsidRPr="005A0A55">
        <w:rPr>
          <w:rFonts w:ascii="Times New Roman" w:hAnsi="Times New Roman"/>
        </w:rPr>
        <w:t>.</w:t>
      </w:r>
    </w:p>
    <w:p w:rsidR="00C14883" w:rsidRDefault="00C14883" w:rsidP="00C14883">
      <w:pPr>
        <w:spacing w:after="0" w:line="480" w:lineRule="auto"/>
        <w:ind w:left="1134" w:hanging="1134"/>
        <w:rPr>
          <w:rFonts w:ascii="Times New Roman" w:hAnsi="Times New Roman"/>
        </w:rPr>
      </w:pPr>
      <w:r>
        <w:rPr>
          <w:rFonts w:ascii="Times New Roman" w:hAnsi="Times New Roman"/>
        </w:rPr>
        <w:t>Sumardi Suryabrata,</w:t>
      </w:r>
      <w:r w:rsidRPr="005A0A55">
        <w:rPr>
          <w:rFonts w:ascii="Times New Roman" w:hAnsi="Times New Roman"/>
        </w:rPr>
        <w:t>.</w:t>
      </w:r>
      <w:r w:rsidRPr="00BF57D6">
        <w:rPr>
          <w:rFonts w:ascii="Times New Roman" w:hAnsi="Times New Roman"/>
          <w:i/>
        </w:rPr>
        <w:t>Metodologi Penelitian</w:t>
      </w:r>
      <w:r w:rsidRPr="005A0A55">
        <w:rPr>
          <w:rFonts w:ascii="Times New Roman" w:hAnsi="Times New Roman"/>
        </w:rPr>
        <w:t>. Jakarta : Raja Grafindo Persada</w:t>
      </w:r>
      <w:r>
        <w:rPr>
          <w:rFonts w:ascii="Times New Roman" w:hAnsi="Times New Roman"/>
        </w:rPr>
        <w:t>, Jakarta 2008</w:t>
      </w:r>
      <w:r w:rsidRPr="005A0A55">
        <w:rPr>
          <w:rFonts w:ascii="Times New Roman" w:hAnsi="Times New Roman"/>
        </w:rPr>
        <w:t>.</w:t>
      </w:r>
    </w:p>
    <w:p w:rsidR="00C14883" w:rsidRDefault="00C14883" w:rsidP="00C14883">
      <w:pPr>
        <w:spacing w:after="0" w:line="480" w:lineRule="auto"/>
        <w:ind w:left="1134" w:hanging="1134"/>
        <w:rPr>
          <w:rFonts w:ascii="Times New Roman" w:hAnsi="Times New Roman"/>
        </w:rPr>
      </w:pPr>
      <w:r>
        <w:rPr>
          <w:rFonts w:ascii="Times New Roman" w:hAnsi="Times New Roman"/>
        </w:rPr>
        <w:t xml:space="preserve">Sunardjo, Djoenasih S, 1997, </w:t>
      </w:r>
      <w:r w:rsidRPr="00A1520D">
        <w:rPr>
          <w:rFonts w:ascii="Times New Roman" w:hAnsi="Times New Roman"/>
          <w:i/>
        </w:rPr>
        <w:t>Opini Publik</w:t>
      </w:r>
      <w:r>
        <w:rPr>
          <w:rFonts w:ascii="Times New Roman" w:hAnsi="Times New Roman"/>
        </w:rPr>
        <w:t>, Jakarta, Penerbit Liberty.</w:t>
      </w:r>
    </w:p>
    <w:p w:rsidR="00C14883" w:rsidRDefault="00C14883" w:rsidP="00C14883">
      <w:pPr>
        <w:spacing w:after="0" w:line="480" w:lineRule="auto"/>
        <w:rPr>
          <w:rFonts w:ascii="Times New Roman" w:hAnsi="Times New Roman"/>
        </w:rPr>
      </w:pPr>
      <w:r>
        <w:rPr>
          <w:rFonts w:ascii="Times New Roman" w:hAnsi="Times New Roman"/>
        </w:rPr>
        <w:t xml:space="preserve">Wahyudi, 2004, </w:t>
      </w:r>
      <w:r w:rsidRPr="00A1520D">
        <w:rPr>
          <w:rFonts w:ascii="Times New Roman" w:hAnsi="Times New Roman"/>
          <w:i/>
        </w:rPr>
        <w:t>Dasar-Dasar Manajemen Penyiaran</w:t>
      </w:r>
      <w:r>
        <w:rPr>
          <w:rFonts w:ascii="Times New Roman" w:hAnsi="Times New Roman"/>
        </w:rPr>
        <w:t>, Jakarta, Gramedia Pustaka.</w:t>
      </w:r>
    </w:p>
    <w:p w:rsidR="00C14883" w:rsidRPr="005A0A55" w:rsidRDefault="00C14883" w:rsidP="00C14883">
      <w:pPr>
        <w:spacing w:after="0" w:line="480" w:lineRule="auto"/>
        <w:ind w:left="1080" w:hanging="1080"/>
        <w:rPr>
          <w:rFonts w:ascii="Times New Roman" w:hAnsi="Times New Roman"/>
        </w:rPr>
      </w:pPr>
      <w:r>
        <w:rPr>
          <w:rFonts w:ascii="Times New Roman" w:hAnsi="Times New Roman"/>
        </w:rPr>
        <w:lastRenderedPageBreak/>
        <w:t xml:space="preserve">Wahyudi, 1996, </w:t>
      </w:r>
      <w:r w:rsidRPr="00A1520D">
        <w:rPr>
          <w:rFonts w:ascii="Times New Roman" w:hAnsi="Times New Roman"/>
          <w:i/>
        </w:rPr>
        <w:t>Dasar-Dasar Jurnalistik Radio dan Televisi,</w:t>
      </w:r>
      <w:r>
        <w:rPr>
          <w:rFonts w:ascii="Times New Roman" w:hAnsi="Times New Roman"/>
        </w:rPr>
        <w:t xml:space="preserve"> Jakarta, Gajah Gita Nusa.</w:t>
      </w:r>
    </w:p>
    <w:p w:rsidR="00C14883" w:rsidRDefault="00C14883" w:rsidP="00C14883">
      <w:pPr>
        <w:spacing w:after="0"/>
      </w:pPr>
    </w:p>
    <w:p w:rsidR="00C14883" w:rsidRDefault="00C14883" w:rsidP="00C14883">
      <w:pPr>
        <w:spacing w:after="0" w:line="480" w:lineRule="auto"/>
        <w:rPr>
          <w:rFonts w:ascii="Times New Roman" w:hAnsi="Times New Roman" w:cs="Times New Roman"/>
          <w:b/>
        </w:rPr>
      </w:pPr>
    </w:p>
    <w:p w:rsidR="00C14883" w:rsidRDefault="00C14883" w:rsidP="00C14883">
      <w:pPr>
        <w:spacing w:after="0" w:line="480" w:lineRule="auto"/>
        <w:rPr>
          <w:rFonts w:ascii="Times New Roman" w:hAnsi="Times New Roman" w:cs="Times New Roman"/>
          <w:b/>
        </w:rPr>
      </w:pPr>
    </w:p>
    <w:p w:rsidR="00C14883" w:rsidRPr="003C6943" w:rsidRDefault="00C14883" w:rsidP="00C14883">
      <w:pPr>
        <w:spacing w:after="0" w:line="480" w:lineRule="auto"/>
        <w:ind w:left="1080" w:hanging="1080"/>
        <w:rPr>
          <w:rFonts w:ascii="Times New Roman" w:hAnsi="Times New Roman" w:cs="Times New Roman"/>
          <w:b/>
        </w:rPr>
      </w:pPr>
      <w:r w:rsidRPr="003C6943">
        <w:rPr>
          <w:rFonts w:ascii="Times New Roman" w:hAnsi="Times New Roman" w:cs="Times New Roman"/>
          <w:b/>
        </w:rPr>
        <w:t xml:space="preserve">Sumber lain: </w:t>
      </w:r>
    </w:p>
    <w:p w:rsidR="00C14883" w:rsidRDefault="00C14883" w:rsidP="00C14883">
      <w:pPr>
        <w:spacing w:after="0" w:line="480" w:lineRule="auto"/>
        <w:ind w:left="1080" w:hanging="1080"/>
        <w:rPr>
          <w:rFonts w:ascii="Times New Roman" w:hAnsi="Times New Roman" w:cs="Times New Roman"/>
        </w:rPr>
      </w:pPr>
      <w:r>
        <w:rPr>
          <w:rFonts w:ascii="Times New Roman" w:hAnsi="Times New Roman" w:cs="Times New Roman"/>
        </w:rPr>
        <w:t xml:space="preserve">Soraya, 2004,  </w:t>
      </w:r>
      <w:r w:rsidRPr="00A1520D">
        <w:rPr>
          <w:rFonts w:ascii="Times New Roman" w:hAnsi="Times New Roman" w:cs="Times New Roman"/>
          <w:i/>
        </w:rPr>
        <w:t>Opini Khalayak Atas Wacana Politik di Media Massa (Studi Kualitatif Opini Mahasiswa Terhadap Pemberitaan Media Cetak Atas Konflik Elit Politik Indonesia Pasca Reformasi,</w:t>
      </w:r>
      <w:r>
        <w:rPr>
          <w:rFonts w:ascii="Times New Roman" w:hAnsi="Times New Roman" w:cs="Times New Roman"/>
        </w:rPr>
        <w:t xml:space="preserve"> Program Pasca Sarjana, Departemen Komunikasi FISIP, Universitas Indonesia, Jakarta</w:t>
      </w:r>
    </w:p>
    <w:p w:rsidR="00C14883" w:rsidRDefault="00C14883" w:rsidP="00C14883">
      <w:pPr>
        <w:spacing w:after="0" w:line="480" w:lineRule="auto"/>
        <w:ind w:left="1080" w:hanging="1080"/>
        <w:rPr>
          <w:rFonts w:ascii="Times New Roman" w:hAnsi="Times New Roman" w:cs="Times New Roman"/>
        </w:rPr>
      </w:pPr>
      <w:r>
        <w:rPr>
          <w:rFonts w:ascii="Times New Roman" w:hAnsi="Times New Roman" w:cs="Times New Roman"/>
        </w:rPr>
        <w:t xml:space="preserve">Bambang Hermawan, 2013, </w:t>
      </w:r>
      <w:r w:rsidRPr="00A1520D">
        <w:rPr>
          <w:rFonts w:ascii="Times New Roman" w:hAnsi="Times New Roman" w:cs="Times New Roman"/>
          <w:i/>
        </w:rPr>
        <w:t>Pemaknaan Khalayak Terhadap Talk Show di Televisi (Analisis Resepsi pada Talk Show Golden Ways</w:t>
      </w:r>
      <w:r>
        <w:rPr>
          <w:rFonts w:ascii="Times New Roman" w:hAnsi="Times New Roman" w:cs="Times New Roman"/>
          <w:i/>
          <w:lang w:val="id-ID"/>
        </w:rPr>
        <w:t>)</w:t>
      </w:r>
      <w:r w:rsidRPr="00A1520D">
        <w:rPr>
          <w:rFonts w:ascii="Times New Roman" w:hAnsi="Times New Roman" w:cs="Times New Roman"/>
          <w:i/>
        </w:rPr>
        <w:t>,</w:t>
      </w:r>
      <w:r>
        <w:rPr>
          <w:rFonts w:ascii="Times New Roman" w:hAnsi="Times New Roman" w:cs="Times New Roman"/>
        </w:rPr>
        <w:t xml:space="preserve"> Program Studi Magister Ilmu Komunikasi, Universitas Mercubuana, Jakarta.</w:t>
      </w:r>
    </w:p>
    <w:p w:rsidR="00C14883" w:rsidRDefault="00C14883" w:rsidP="00C14883">
      <w:pPr>
        <w:spacing w:after="0" w:line="480" w:lineRule="auto"/>
        <w:ind w:left="1080" w:hanging="1080"/>
        <w:rPr>
          <w:rFonts w:ascii="Times New Roman" w:hAnsi="Times New Roman" w:cs="Times New Roman"/>
          <w:shd w:val="clear" w:color="auto" w:fill="FFFFFF"/>
        </w:rPr>
      </w:pPr>
      <w:r w:rsidRPr="004F7564">
        <w:rPr>
          <w:rFonts w:ascii="Times New Roman" w:hAnsi="Times New Roman" w:cs="Times New Roman"/>
          <w:shd w:val="clear" w:color="auto" w:fill="FFFFFF"/>
        </w:rPr>
        <w:t>Hamdam, Yusuf. 2006</w:t>
      </w:r>
      <w:r>
        <w:rPr>
          <w:rFonts w:ascii="Times New Roman" w:hAnsi="Times New Roman" w:cs="Times New Roman"/>
          <w:shd w:val="clear" w:color="auto" w:fill="FFFFFF"/>
        </w:rPr>
        <w:t>.</w:t>
      </w:r>
      <w:r w:rsidRPr="004F7564">
        <w:rPr>
          <w:rFonts w:ascii="Times New Roman" w:hAnsi="Times New Roman" w:cs="Times New Roman"/>
          <w:i/>
          <w:shd w:val="clear" w:color="auto" w:fill="FFFFFF"/>
        </w:rPr>
        <w:t xml:space="preserve">Konstruksi Sosial Realitas Politik Dalam Media, Analisis Kabar Pikiran Rakyat dan Metro Bandung Mengenai Calon </w:t>
      </w:r>
      <w:r w:rsidRPr="004F7564">
        <w:rPr>
          <w:rFonts w:ascii="Times New Roman" w:hAnsi="Times New Roman" w:cs="Times New Roman"/>
          <w:i/>
          <w:shd w:val="clear" w:color="auto" w:fill="FFFFFF"/>
        </w:rPr>
        <w:lastRenderedPageBreak/>
        <w:t>Gubernur Dalam Pemilihan Gubernur Jawa Barat Tahun 2003 Berdasarkan Perspektif Konstruksionisme</w:t>
      </w:r>
      <w:r>
        <w:rPr>
          <w:rFonts w:ascii="Times New Roman" w:hAnsi="Times New Roman" w:cs="Times New Roman"/>
          <w:shd w:val="clear" w:color="auto" w:fill="FFFFFF"/>
        </w:rPr>
        <w:t>. Program Pascasarjana Universitas Indonesia : Tesis : Depok : FIKOM UI</w:t>
      </w:r>
    </w:p>
    <w:p w:rsidR="00C14883" w:rsidRDefault="00C14883" w:rsidP="00C14883">
      <w:pPr>
        <w:shd w:val="clear" w:color="auto" w:fill="FFFFFF"/>
        <w:spacing w:line="360" w:lineRule="auto"/>
        <w:ind w:left="1080" w:hanging="1080"/>
        <w:jc w:val="both"/>
        <w:rPr>
          <w:rFonts w:ascii="Times New Roman" w:eastAsia="Times New Roman" w:hAnsi="Times New Roman" w:cs="Times New Roman"/>
          <w:i/>
        </w:rPr>
      </w:pPr>
      <w:r w:rsidRPr="004F7564">
        <w:rPr>
          <w:rFonts w:ascii="Times New Roman" w:eastAsia="Times New Roman" w:hAnsi="Times New Roman" w:cs="Times New Roman"/>
        </w:rPr>
        <w:t>Gounari, P. 2004</w:t>
      </w:r>
      <w:r>
        <w:rPr>
          <w:rFonts w:ascii="Times New Roman" w:eastAsia="Times New Roman" w:hAnsi="Times New Roman" w:cs="Times New Roman"/>
        </w:rPr>
        <w:t>.</w:t>
      </w:r>
      <w:r w:rsidRPr="004F7564">
        <w:rPr>
          <w:rFonts w:ascii="Times New Roman" w:eastAsia="Times New Roman" w:hAnsi="Times New Roman" w:cs="Times New Roman"/>
          <w:i/>
        </w:rPr>
        <w:t>Contesting common sense Discourse: Language, Politics And Democracy.</w:t>
      </w:r>
    </w:p>
    <w:p w:rsidR="00C14883" w:rsidRDefault="00C14883" w:rsidP="00C14883">
      <w:pPr>
        <w:shd w:val="clear" w:color="auto" w:fill="FFFFFF"/>
        <w:spacing w:line="360" w:lineRule="auto"/>
        <w:ind w:left="990" w:hanging="990"/>
        <w:jc w:val="both"/>
        <w:rPr>
          <w:rFonts w:ascii="Times New Roman" w:eastAsia="Times New Roman" w:hAnsi="Times New Roman" w:cs="Times New Roman"/>
          <w:i/>
        </w:rPr>
      </w:pPr>
      <w:r w:rsidRPr="004F7564">
        <w:rPr>
          <w:rFonts w:ascii="Times New Roman" w:eastAsia="Times New Roman" w:hAnsi="Times New Roman" w:cs="Times New Roman"/>
        </w:rPr>
        <w:t>Qiu, Q. 2006</w:t>
      </w:r>
      <w:r>
        <w:rPr>
          <w:rFonts w:ascii="Times New Roman" w:eastAsia="Times New Roman" w:hAnsi="Times New Roman" w:cs="Times New Roman"/>
        </w:rPr>
        <w:t xml:space="preserve">. </w:t>
      </w:r>
      <w:r w:rsidRPr="004F7564">
        <w:rPr>
          <w:rFonts w:ascii="Times New Roman" w:eastAsia="Times New Roman" w:hAnsi="Times New Roman" w:cs="Times New Roman"/>
          <w:i/>
        </w:rPr>
        <w:t>Building A Media Agenda on Health Disparities: How Issue Perceptions And News Values Work To Infuence Effectiveness</w:t>
      </w:r>
      <w:r>
        <w:rPr>
          <w:rFonts w:ascii="Times New Roman" w:eastAsia="Times New Roman" w:hAnsi="Times New Roman" w:cs="Times New Roman"/>
          <w:i/>
        </w:rPr>
        <w:t xml:space="preserve">. </w:t>
      </w:r>
    </w:p>
    <w:p w:rsidR="00C14883" w:rsidRDefault="00C14883" w:rsidP="00C14883">
      <w:pPr>
        <w:shd w:val="clear" w:color="auto" w:fill="FFFFFF"/>
        <w:spacing w:line="360" w:lineRule="auto"/>
        <w:ind w:left="990" w:hanging="990"/>
        <w:jc w:val="both"/>
        <w:rPr>
          <w:rFonts w:ascii="Times New Roman" w:eastAsia="Times New Roman" w:hAnsi="Times New Roman" w:cs="Times New Roman"/>
          <w:i/>
        </w:rPr>
      </w:pPr>
      <w:r w:rsidRPr="004F7564">
        <w:rPr>
          <w:rFonts w:ascii="Times New Roman" w:eastAsia="Times New Roman" w:hAnsi="Times New Roman" w:cs="Times New Roman"/>
        </w:rPr>
        <w:t>Mihal, C. 2004</w:t>
      </w:r>
      <w:r>
        <w:rPr>
          <w:rFonts w:ascii="Times New Roman" w:eastAsia="Times New Roman" w:hAnsi="Times New Roman" w:cs="Times New Roman"/>
        </w:rPr>
        <w:t>.</w:t>
      </w:r>
      <w:r w:rsidRPr="004F7564">
        <w:rPr>
          <w:rFonts w:ascii="Times New Roman" w:eastAsia="Times New Roman" w:hAnsi="Times New Roman" w:cs="Times New Roman"/>
          <w:i/>
        </w:rPr>
        <w:t>Democracy, Citizens' Media, And Resistance: A Study of The New River Free Press</w:t>
      </w:r>
    </w:p>
    <w:p w:rsidR="00C14883" w:rsidRPr="004F7564" w:rsidRDefault="00C14883" w:rsidP="00C14883">
      <w:pPr>
        <w:shd w:val="clear" w:color="auto" w:fill="FFFFFF"/>
        <w:spacing w:line="480" w:lineRule="auto"/>
        <w:ind w:left="900" w:hanging="900"/>
        <w:jc w:val="both"/>
        <w:rPr>
          <w:rFonts w:ascii="Times New Roman" w:eastAsia="Times New Roman" w:hAnsi="Times New Roman" w:cs="Times New Roman"/>
          <w:i/>
        </w:rPr>
      </w:pPr>
      <w:r w:rsidRPr="004F7564">
        <w:rPr>
          <w:rFonts w:ascii="Times New Roman" w:eastAsia="Times New Roman" w:hAnsi="Times New Roman" w:cs="Times New Roman"/>
        </w:rPr>
        <w:t>Beltran, J.d.M</w:t>
      </w:r>
      <w:r>
        <w:rPr>
          <w:rFonts w:ascii="Times New Roman" w:eastAsia="Times New Roman" w:hAnsi="Times New Roman" w:cs="Times New Roman"/>
        </w:rPr>
        <w:t>.</w:t>
      </w:r>
      <w:r w:rsidRPr="004F7564">
        <w:rPr>
          <w:rFonts w:ascii="Times New Roman" w:eastAsia="Times New Roman" w:hAnsi="Times New Roman" w:cs="Times New Roman"/>
        </w:rPr>
        <w:t xml:space="preserve"> 2007</w:t>
      </w:r>
      <w:r>
        <w:rPr>
          <w:rFonts w:ascii="Times New Roman" w:eastAsia="Times New Roman" w:hAnsi="Times New Roman" w:cs="Times New Roman"/>
        </w:rPr>
        <w:t xml:space="preserve">, </w:t>
      </w:r>
      <w:r w:rsidRPr="004F7564">
        <w:rPr>
          <w:rFonts w:ascii="Times New Roman" w:eastAsia="Times New Roman" w:hAnsi="Times New Roman" w:cs="Times New Roman"/>
          <w:i/>
        </w:rPr>
        <w:t>Essays on Networks in Economy: Pairwise Influence and Communications Process</w:t>
      </w:r>
      <w:r>
        <w:rPr>
          <w:rFonts w:ascii="Times New Roman" w:eastAsia="Times New Roman" w:hAnsi="Times New Roman" w:cs="Times New Roman"/>
          <w:i/>
        </w:rPr>
        <w:t>.</w:t>
      </w:r>
    </w:p>
    <w:p w:rsidR="00C14883" w:rsidRDefault="00C14883" w:rsidP="00C14883">
      <w:pPr>
        <w:shd w:val="clear" w:color="auto" w:fill="FFFFFF"/>
        <w:spacing w:line="360" w:lineRule="auto"/>
        <w:ind w:left="720" w:hanging="720"/>
        <w:jc w:val="both"/>
        <w:rPr>
          <w:rFonts w:ascii="Times New Roman" w:eastAsia="Times New Roman" w:hAnsi="Times New Roman" w:cs="Times New Roman"/>
        </w:rPr>
      </w:pPr>
    </w:p>
    <w:p w:rsidR="00C14883" w:rsidRDefault="00C14883" w:rsidP="00C14883">
      <w:pPr>
        <w:shd w:val="clear" w:color="auto" w:fill="FFFFFF"/>
        <w:spacing w:line="360" w:lineRule="auto"/>
        <w:ind w:left="720" w:hanging="720"/>
        <w:jc w:val="both"/>
        <w:rPr>
          <w:rFonts w:ascii="Times New Roman" w:eastAsia="Times New Roman" w:hAnsi="Times New Roman" w:cs="Times New Roman"/>
          <w:i/>
        </w:rPr>
      </w:pPr>
      <w:r w:rsidRPr="004F7564">
        <w:rPr>
          <w:rFonts w:ascii="Times New Roman" w:eastAsia="Times New Roman" w:hAnsi="Times New Roman" w:cs="Times New Roman"/>
        </w:rPr>
        <w:t>Alla-Fossi, M. 2005</w:t>
      </w:r>
      <w:r>
        <w:rPr>
          <w:rFonts w:ascii="Times New Roman" w:eastAsia="Times New Roman" w:hAnsi="Times New Roman" w:cs="Times New Roman"/>
          <w:b/>
        </w:rPr>
        <w:t xml:space="preserve">. </w:t>
      </w:r>
      <w:r w:rsidRPr="004F7564">
        <w:rPr>
          <w:rFonts w:ascii="Times New Roman" w:eastAsia="Times New Roman" w:hAnsi="Times New Roman" w:cs="Times New Roman"/>
          <w:i/>
        </w:rPr>
        <w:t xml:space="preserve">Saleable Compromise: Quality Culture in Finnish and US Commercial Radio </w:t>
      </w:r>
    </w:p>
    <w:p w:rsidR="00C14883" w:rsidRDefault="00C14883" w:rsidP="00C14883">
      <w:pPr>
        <w:shd w:val="clear" w:color="auto" w:fill="FFFFFF"/>
        <w:spacing w:line="360" w:lineRule="auto"/>
        <w:ind w:left="720" w:hanging="720"/>
        <w:jc w:val="both"/>
        <w:rPr>
          <w:rFonts w:ascii="Times New Roman" w:eastAsia="Times New Roman" w:hAnsi="Times New Roman" w:cs="Times New Roman"/>
          <w:i/>
        </w:rPr>
      </w:pPr>
      <w:r w:rsidRPr="004F7564">
        <w:rPr>
          <w:rFonts w:ascii="Times New Roman" w:eastAsia="Times New Roman" w:hAnsi="Times New Roman" w:cs="Times New Roman"/>
        </w:rPr>
        <w:t>Verser, R.M. 2007</w:t>
      </w:r>
      <w:r w:rsidRPr="001E5A63">
        <w:rPr>
          <w:rFonts w:ascii="Times New Roman" w:eastAsia="Times New Roman" w:hAnsi="Times New Roman" w:cs="Times New Roman"/>
          <w:b/>
        </w:rPr>
        <w:t xml:space="preserve">. </w:t>
      </w:r>
      <w:r w:rsidRPr="004F7564">
        <w:rPr>
          <w:rFonts w:ascii="Times New Roman" w:eastAsia="Times New Roman" w:hAnsi="Times New Roman" w:cs="Times New Roman"/>
          <w:i/>
        </w:rPr>
        <w:t>The 2004 Presidential Election Between George W. Bush And John F. Kerry: An Analysis of Visually Comparative Televised Advertisements</w:t>
      </w:r>
      <w:r>
        <w:rPr>
          <w:rFonts w:ascii="Times New Roman" w:eastAsia="Times New Roman" w:hAnsi="Times New Roman" w:cs="Times New Roman"/>
          <w:i/>
        </w:rPr>
        <w:t>.</w:t>
      </w:r>
    </w:p>
    <w:p w:rsidR="00C14883" w:rsidRPr="00C812EF" w:rsidRDefault="00C14883" w:rsidP="00C14883">
      <w:pPr>
        <w:shd w:val="clear" w:color="auto" w:fill="FFFFFF"/>
        <w:spacing w:line="360" w:lineRule="auto"/>
        <w:ind w:left="720" w:hanging="720"/>
        <w:jc w:val="both"/>
        <w:rPr>
          <w:rFonts w:ascii="Times New Roman" w:eastAsia="Times New Roman" w:hAnsi="Times New Roman" w:cs="Times New Roman"/>
          <w:i/>
        </w:rPr>
      </w:pPr>
      <w:r w:rsidRPr="004F7564">
        <w:rPr>
          <w:rFonts w:ascii="Times New Roman" w:eastAsia="Times New Roman" w:hAnsi="Times New Roman" w:cs="Times New Roman"/>
        </w:rPr>
        <w:lastRenderedPageBreak/>
        <w:t>Hamad, Ibnu. 2004</w:t>
      </w:r>
      <w:r w:rsidRPr="004F7564">
        <w:rPr>
          <w:rFonts w:ascii="Times New Roman" w:eastAsia="Times New Roman" w:hAnsi="Times New Roman" w:cs="Times New Roman"/>
          <w:i/>
        </w:rPr>
        <w:t>. Konstruksi Realitas Politik Dalam Media Massa. Sebuah Studi Critical Discourse Analysis Terhadap Berita-berita Politik.</w:t>
      </w:r>
    </w:p>
    <w:p w:rsidR="00C14883" w:rsidRDefault="003B5BD5" w:rsidP="00C14883">
      <w:pPr>
        <w:spacing w:after="0" w:line="480" w:lineRule="auto"/>
        <w:ind w:left="1080" w:hanging="1080"/>
        <w:rPr>
          <w:rStyle w:val="Hyperlink"/>
          <w:rFonts w:ascii="Times New Roman" w:hAnsi="Times New Roman" w:cs="Times New Roman"/>
        </w:rPr>
      </w:pPr>
      <w:hyperlink r:id="rId7" w:history="1">
        <w:r w:rsidR="00C14883" w:rsidRPr="000664EE">
          <w:rPr>
            <w:rStyle w:val="Hyperlink"/>
            <w:rFonts w:ascii="Times New Roman" w:hAnsi="Times New Roman" w:cs="Times New Roman"/>
          </w:rPr>
          <w:t>http://id.wikipedia.org/wiki_oprah_winfrey_show</w:t>
        </w:r>
      </w:hyperlink>
    </w:p>
    <w:p w:rsidR="00C14883" w:rsidRDefault="00C14883" w:rsidP="00C14883">
      <w:pPr>
        <w:spacing w:after="0" w:line="480" w:lineRule="auto"/>
        <w:ind w:left="1080" w:hanging="1080"/>
        <w:rPr>
          <w:rStyle w:val="Hyperlink"/>
          <w:rFonts w:ascii="Times New Roman" w:hAnsi="Times New Roman" w:cs="Times New Roman"/>
        </w:rPr>
      </w:pPr>
    </w:p>
    <w:p w:rsidR="00C14883" w:rsidRDefault="00C14883" w:rsidP="00C14883">
      <w:pPr>
        <w:spacing w:after="0" w:line="480" w:lineRule="auto"/>
        <w:ind w:left="1080" w:hanging="1080"/>
        <w:rPr>
          <w:rFonts w:ascii="Times New Roman" w:hAnsi="Times New Roman" w:cs="Times New Roman"/>
        </w:rPr>
      </w:pPr>
    </w:p>
    <w:p w:rsidR="00C14883" w:rsidRDefault="00C14883" w:rsidP="00C14883">
      <w:pPr>
        <w:spacing w:after="0" w:line="480" w:lineRule="auto"/>
        <w:rPr>
          <w:rFonts w:ascii="Times New Roman" w:hAnsi="Times New Roman" w:cs="Times New Roman"/>
          <w:i/>
        </w:rPr>
      </w:pPr>
      <w:r>
        <w:rPr>
          <w:rFonts w:ascii="Times New Roman" w:hAnsi="Times New Roman" w:cs="Times New Roman"/>
          <w:i/>
        </w:rPr>
        <w:t xml:space="preserve">Tambahan : </w:t>
      </w:r>
    </w:p>
    <w:p w:rsidR="00C14883" w:rsidRDefault="00C14883" w:rsidP="00C14883">
      <w:pPr>
        <w:spacing w:after="0" w:line="480" w:lineRule="auto"/>
        <w:rPr>
          <w:rFonts w:ascii="Times New Roman" w:eastAsia="Times New Roman" w:hAnsi="Times New Roman" w:cs="Times New Roman"/>
          <w:color w:val="26282A"/>
        </w:rPr>
      </w:pPr>
      <w:r w:rsidRPr="00B86193">
        <w:rPr>
          <w:rFonts w:ascii="Times New Roman" w:hAnsi="Times New Roman" w:cs="Times New Roman"/>
          <w:i/>
        </w:rPr>
        <w:t>H</w:t>
      </w:r>
      <w:r w:rsidRPr="00B86193">
        <w:rPr>
          <w:rFonts w:ascii="Times New Roman" w:eastAsia="Times New Roman" w:hAnsi="Times New Roman" w:cs="Times New Roman"/>
          <w:i/>
          <w:color w:val="26282A"/>
        </w:rPr>
        <w:t>arian Kompas ,</w:t>
      </w:r>
      <w:r>
        <w:rPr>
          <w:rFonts w:ascii="Times New Roman" w:eastAsia="Times New Roman" w:hAnsi="Times New Roman" w:cs="Times New Roman"/>
          <w:color w:val="26282A"/>
        </w:rPr>
        <w:t xml:space="preserve"> 16 Maret 2009,  hal : 5</w:t>
      </w:r>
    </w:p>
    <w:p w:rsidR="00C14883" w:rsidRDefault="00C14883" w:rsidP="00C14883">
      <w:pPr>
        <w:spacing w:after="0" w:line="480" w:lineRule="auto"/>
        <w:rPr>
          <w:rFonts w:ascii="Times New Roman" w:eastAsia="Times New Roman" w:hAnsi="Times New Roman" w:cs="Times New Roman"/>
          <w:color w:val="26282A"/>
        </w:rPr>
      </w:pPr>
    </w:p>
    <w:p w:rsidR="00C14883" w:rsidRDefault="00C14883" w:rsidP="00C14883">
      <w:pPr>
        <w:spacing w:after="0" w:line="480" w:lineRule="auto"/>
        <w:rPr>
          <w:rFonts w:ascii="Times New Roman" w:eastAsia="Times New Roman" w:hAnsi="Times New Roman" w:cs="Times New Roman"/>
          <w:color w:val="26282A"/>
        </w:rPr>
      </w:pPr>
      <w:r>
        <w:rPr>
          <w:rFonts w:ascii="Times New Roman" w:eastAsia="Times New Roman" w:hAnsi="Times New Roman" w:cs="Times New Roman"/>
          <w:color w:val="26282A"/>
        </w:rPr>
        <w:t xml:space="preserve">Plaisance, P.L. &amp; Skewes, E.A. 2003. Personal and Professional Dimensions of      New Work : Exploring the Link Between Journalists’s Values and Roles. </w:t>
      </w:r>
      <w:r w:rsidRPr="00C443AF">
        <w:rPr>
          <w:rFonts w:ascii="Times New Roman" w:eastAsia="Times New Roman" w:hAnsi="Times New Roman" w:cs="Times New Roman"/>
          <w:i/>
          <w:color w:val="26282A"/>
        </w:rPr>
        <w:t>Jornalism &amp; Mass Communication Quarterly</w:t>
      </w:r>
      <w:r>
        <w:rPr>
          <w:rFonts w:ascii="Times New Roman" w:eastAsia="Times New Roman" w:hAnsi="Times New Roman" w:cs="Times New Roman"/>
          <w:color w:val="26282A"/>
        </w:rPr>
        <w:t xml:space="preserve"> Vol. 80/2 : 833-848</w:t>
      </w:r>
    </w:p>
    <w:p w:rsidR="00C14883" w:rsidRDefault="00C14883" w:rsidP="00C14883">
      <w:pPr>
        <w:spacing w:after="0" w:line="480" w:lineRule="auto"/>
        <w:rPr>
          <w:rFonts w:ascii="Times New Roman" w:eastAsia="Times New Roman" w:hAnsi="Times New Roman" w:cs="Times New Roman"/>
          <w:color w:val="26282A"/>
        </w:rPr>
      </w:pPr>
    </w:p>
    <w:p w:rsidR="00C14883" w:rsidRDefault="00C14883" w:rsidP="00C14883">
      <w:pPr>
        <w:spacing w:after="0" w:line="480" w:lineRule="auto"/>
        <w:rPr>
          <w:rFonts w:ascii="Times New Roman" w:eastAsia="Times New Roman" w:hAnsi="Times New Roman" w:cs="Times New Roman"/>
          <w:color w:val="26282A"/>
        </w:rPr>
      </w:pPr>
      <w:r>
        <w:rPr>
          <w:rFonts w:ascii="Times New Roman" w:eastAsia="Times New Roman" w:hAnsi="Times New Roman" w:cs="Times New Roman"/>
          <w:color w:val="26282A"/>
        </w:rPr>
        <w:t xml:space="preserve">Sen, K. dan Hill, D. T. 2001. </w:t>
      </w:r>
      <w:r w:rsidRPr="007E1FA9">
        <w:rPr>
          <w:rFonts w:ascii="Times New Roman" w:eastAsia="Times New Roman" w:hAnsi="Times New Roman" w:cs="Times New Roman"/>
          <w:i/>
          <w:color w:val="26282A"/>
        </w:rPr>
        <w:t>Media Budaya dan Politik di Indonesia.</w:t>
      </w:r>
      <w:r>
        <w:rPr>
          <w:rFonts w:ascii="Times New Roman" w:eastAsia="Times New Roman" w:hAnsi="Times New Roman" w:cs="Times New Roman"/>
          <w:color w:val="26282A"/>
        </w:rPr>
        <w:t xml:space="preserve"> Jakarta: Institut Studi Arus Informasi.</w:t>
      </w:r>
    </w:p>
    <w:p w:rsidR="00C14883" w:rsidRDefault="00C14883" w:rsidP="00C14883">
      <w:pPr>
        <w:spacing w:after="0" w:line="480" w:lineRule="auto"/>
        <w:rPr>
          <w:rFonts w:ascii="Times New Roman" w:eastAsia="Times New Roman" w:hAnsi="Times New Roman" w:cs="Times New Roman"/>
          <w:color w:val="26282A"/>
        </w:rPr>
      </w:pPr>
    </w:p>
    <w:p w:rsidR="00C14883" w:rsidRPr="00D240E9" w:rsidRDefault="00C14883" w:rsidP="00C14883">
      <w:pPr>
        <w:spacing w:after="0" w:line="480" w:lineRule="auto"/>
        <w:rPr>
          <w:rFonts w:ascii="Times New Roman" w:hAnsi="Times New Roman" w:cs="Times New Roman"/>
        </w:rPr>
      </w:pPr>
      <w:r w:rsidRPr="00927BCF">
        <w:rPr>
          <w:rFonts w:ascii="Times New Roman" w:eastAsia="Times New Roman" w:hAnsi="Times New Roman"/>
        </w:rPr>
        <w:t xml:space="preserve">Morisson MA, </w:t>
      </w:r>
      <w:r>
        <w:rPr>
          <w:rFonts w:ascii="Times New Roman" w:eastAsia="Times New Roman" w:hAnsi="Times New Roman"/>
        </w:rPr>
        <w:t xml:space="preserve">2005. </w:t>
      </w:r>
      <w:r w:rsidRPr="00274E52">
        <w:rPr>
          <w:rFonts w:ascii="Times New Roman" w:eastAsia="Times New Roman" w:hAnsi="Times New Roman"/>
          <w:i/>
        </w:rPr>
        <w:t>Strategi Mengelola Radio dan Televisi</w:t>
      </w:r>
      <w:r w:rsidRPr="00927BCF">
        <w:rPr>
          <w:rFonts w:ascii="Times New Roman" w:eastAsia="Times New Roman" w:hAnsi="Times New Roman"/>
        </w:rPr>
        <w:t>,</w:t>
      </w:r>
      <w:r>
        <w:rPr>
          <w:rFonts w:ascii="Times New Roman" w:eastAsia="Times New Roman" w:hAnsi="Times New Roman"/>
        </w:rPr>
        <w:t xml:space="preserve"> Jakarta, Penerbit </w:t>
      </w:r>
      <w:r w:rsidRPr="00927BCF">
        <w:rPr>
          <w:rFonts w:ascii="Times New Roman" w:eastAsia="Times New Roman" w:hAnsi="Times New Roman"/>
        </w:rPr>
        <w:t xml:space="preserve"> Ramidina</w:t>
      </w:r>
      <w:r>
        <w:rPr>
          <w:rFonts w:ascii="Times New Roman" w:eastAsia="Times New Roman" w:hAnsi="Times New Roman"/>
        </w:rPr>
        <w:t xml:space="preserve"> Prakasa.</w:t>
      </w:r>
    </w:p>
    <w:p w:rsidR="007F0F78" w:rsidRDefault="007F0F78" w:rsidP="007F0F78">
      <w:pPr>
        <w:spacing w:after="0" w:line="240" w:lineRule="auto"/>
        <w:ind w:left="993" w:right="567"/>
        <w:jc w:val="both"/>
        <w:rPr>
          <w:rFonts w:ascii="Times New Roman" w:hAnsi="Times New Roman"/>
          <w:b/>
          <w:sz w:val="24"/>
          <w:szCs w:val="24"/>
          <w:lang w:val="id-ID"/>
        </w:rPr>
      </w:pPr>
    </w:p>
    <w:p w:rsidR="007F0F78" w:rsidRPr="002509DC" w:rsidRDefault="007F0F78" w:rsidP="007F0F78">
      <w:pPr>
        <w:spacing w:after="0" w:line="240" w:lineRule="auto"/>
        <w:ind w:left="993" w:right="567"/>
        <w:jc w:val="both"/>
        <w:rPr>
          <w:rFonts w:ascii="Times New Roman" w:hAnsi="Times New Roman"/>
          <w:sz w:val="24"/>
          <w:szCs w:val="24"/>
          <w:lang w:val="id-ID"/>
        </w:rPr>
      </w:pPr>
    </w:p>
    <w:p w:rsidR="007F0F78" w:rsidRPr="00F26573" w:rsidRDefault="007F0F78" w:rsidP="00F26573">
      <w:pPr>
        <w:spacing w:after="0" w:line="480" w:lineRule="auto"/>
        <w:jc w:val="both"/>
        <w:outlineLvl w:val="1"/>
        <w:rPr>
          <w:rStyle w:val="SubtleEmphasis"/>
          <w:rFonts w:ascii="Times New Roman" w:hAnsi="Times New Roman" w:cs="Times New Roman"/>
          <w:bCs/>
          <w:i w:val="0"/>
          <w:iCs w:val="0"/>
          <w:color w:val="auto"/>
          <w:sz w:val="24"/>
          <w:szCs w:val="24"/>
        </w:rPr>
      </w:pPr>
    </w:p>
    <w:sectPr w:rsidR="007F0F78" w:rsidRPr="00F26573" w:rsidSect="00E716FB">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51" w:rsidRDefault="00CE7651" w:rsidP="00E716FB">
      <w:pPr>
        <w:spacing w:after="0" w:line="240" w:lineRule="auto"/>
      </w:pPr>
      <w:r>
        <w:separator/>
      </w:r>
    </w:p>
  </w:endnote>
  <w:endnote w:type="continuationSeparator" w:id="1">
    <w:p w:rsidR="00CE7651" w:rsidRDefault="00CE7651" w:rsidP="00E7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51" w:rsidRDefault="00CE7651" w:rsidP="00E716FB">
      <w:pPr>
        <w:spacing w:after="0" w:line="240" w:lineRule="auto"/>
      </w:pPr>
      <w:r>
        <w:separator/>
      </w:r>
    </w:p>
  </w:footnote>
  <w:footnote w:type="continuationSeparator" w:id="1">
    <w:p w:rsidR="00CE7651" w:rsidRDefault="00CE7651" w:rsidP="00E71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1F9"/>
    <w:multiLevelType w:val="hybridMultilevel"/>
    <w:tmpl w:val="CE4CD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3587"/>
    <w:multiLevelType w:val="hybridMultilevel"/>
    <w:tmpl w:val="11647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73F1E"/>
    <w:multiLevelType w:val="hybridMultilevel"/>
    <w:tmpl w:val="87C2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3A16"/>
    <w:multiLevelType w:val="multilevel"/>
    <w:tmpl w:val="488817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701A9A"/>
    <w:multiLevelType w:val="multilevel"/>
    <w:tmpl w:val="89A05C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00543"/>
    <w:multiLevelType w:val="hybridMultilevel"/>
    <w:tmpl w:val="50008B52"/>
    <w:lvl w:ilvl="0" w:tplc="6DA8301E">
      <w:start w:val="1"/>
      <w:numFmt w:val="decimal"/>
      <w:lvlText w:val="%1)"/>
      <w:lvlJc w:val="left"/>
      <w:pPr>
        <w:ind w:left="1440" w:hanging="360"/>
      </w:pPr>
      <w:rPr>
        <w:rFonts w:ascii="Times New Roman" w:eastAsia="Times New Roman"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A11978"/>
    <w:multiLevelType w:val="hybridMultilevel"/>
    <w:tmpl w:val="7FD8FBDC"/>
    <w:lvl w:ilvl="0" w:tplc="B4E4FB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10110"/>
    <w:multiLevelType w:val="hybridMultilevel"/>
    <w:tmpl w:val="DF56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F76DF"/>
    <w:multiLevelType w:val="hybridMultilevel"/>
    <w:tmpl w:val="50F888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9E7228"/>
    <w:multiLevelType w:val="multilevel"/>
    <w:tmpl w:val="6A803B3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6D7112"/>
    <w:multiLevelType w:val="hybridMultilevel"/>
    <w:tmpl w:val="8E98FDA2"/>
    <w:lvl w:ilvl="0" w:tplc="6D141756">
      <w:start w:val="1"/>
      <w:numFmt w:val="decimal"/>
      <w:lvlText w:val="%1."/>
      <w:lvlJc w:val="left"/>
      <w:pPr>
        <w:ind w:left="720" w:hanging="360"/>
      </w:pPr>
      <w:rPr>
        <w:rFonts w:hint="default"/>
      </w:rPr>
    </w:lvl>
    <w:lvl w:ilvl="1" w:tplc="FFF02066">
      <w:start w:val="1"/>
      <w:numFmt w:val="decimal"/>
      <w:lvlText w:val="%2."/>
      <w:lvlJc w:val="left"/>
      <w:pPr>
        <w:ind w:left="1800" w:hanging="720"/>
      </w:pPr>
      <w:rPr>
        <w:rFonts w:hint="default"/>
      </w:rPr>
    </w:lvl>
    <w:lvl w:ilvl="2" w:tplc="E32494C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833EC"/>
    <w:multiLevelType w:val="multilevel"/>
    <w:tmpl w:val="CF36087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6A366A24"/>
    <w:multiLevelType w:val="hybridMultilevel"/>
    <w:tmpl w:val="EC806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E6032"/>
    <w:multiLevelType w:val="hybridMultilevel"/>
    <w:tmpl w:val="8080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8"/>
  </w:num>
  <w:num w:numId="5">
    <w:abstractNumId w:val="1"/>
  </w:num>
  <w:num w:numId="6">
    <w:abstractNumId w:val="11"/>
  </w:num>
  <w:num w:numId="7">
    <w:abstractNumId w:val="9"/>
  </w:num>
  <w:num w:numId="8">
    <w:abstractNumId w:val="7"/>
  </w:num>
  <w:num w:numId="9">
    <w:abstractNumId w:val="3"/>
  </w:num>
  <w:num w:numId="10">
    <w:abstractNumId w:val="5"/>
  </w:num>
  <w:num w:numId="11">
    <w:abstractNumId w:val="10"/>
  </w:num>
  <w:num w:numId="12">
    <w:abstractNumId w:val="4"/>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FA17EE"/>
    <w:rsid w:val="00192350"/>
    <w:rsid w:val="003B5BD5"/>
    <w:rsid w:val="006E43FB"/>
    <w:rsid w:val="007F0F78"/>
    <w:rsid w:val="009E51C0"/>
    <w:rsid w:val="00A47AC8"/>
    <w:rsid w:val="00AA176A"/>
    <w:rsid w:val="00B279A9"/>
    <w:rsid w:val="00B92E5A"/>
    <w:rsid w:val="00B97FE0"/>
    <w:rsid w:val="00BF414B"/>
    <w:rsid w:val="00C14883"/>
    <w:rsid w:val="00C3506F"/>
    <w:rsid w:val="00CE7651"/>
    <w:rsid w:val="00D236F1"/>
    <w:rsid w:val="00D934BC"/>
    <w:rsid w:val="00DF2209"/>
    <w:rsid w:val="00E14427"/>
    <w:rsid w:val="00E62D01"/>
    <w:rsid w:val="00E716FB"/>
    <w:rsid w:val="00E87BA5"/>
    <w:rsid w:val="00EB0859"/>
    <w:rsid w:val="00F26573"/>
    <w:rsid w:val="00FA1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92E5A"/>
    <w:rPr>
      <w:i/>
      <w:iCs/>
      <w:color w:val="808080" w:themeColor="text1" w:themeTint="7F"/>
    </w:rPr>
  </w:style>
  <w:style w:type="paragraph" w:styleId="NoSpacing">
    <w:name w:val="No Spacing"/>
    <w:uiPriority w:val="1"/>
    <w:qFormat/>
    <w:rsid w:val="00B92E5A"/>
    <w:pPr>
      <w:spacing w:after="0" w:line="240" w:lineRule="auto"/>
    </w:pPr>
  </w:style>
  <w:style w:type="character" w:customStyle="1" w:styleId="Heading3">
    <w:name w:val="Heading #3_"/>
    <w:link w:val="Heading30"/>
    <w:uiPriority w:val="99"/>
    <w:locked/>
    <w:rsid w:val="00E716FB"/>
    <w:rPr>
      <w:b/>
      <w:bCs/>
      <w:sz w:val="23"/>
      <w:szCs w:val="23"/>
      <w:shd w:val="clear" w:color="auto" w:fill="FFFFFF"/>
    </w:rPr>
  </w:style>
  <w:style w:type="paragraph" w:customStyle="1" w:styleId="Heading30">
    <w:name w:val="Heading #3"/>
    <w:basedOn w:val="Normal"/>
    <w:link w:val="Heading3"/>
    <w:uiPriority w:val="99"/>
    <w:rsid w:val="00E716FB"/>
    <w:pPr>
      <w:shd w:val="clear" w:color="auto" w:fill="FFFFFF"/>
      <w:spacing w:before="780" w:after="540" w:line="557" w:lineRule="exact"/>
      <w:jc w:val="center"/>
      <w:outlineLvl w:val="2"/>
    </w:pPr>
    <w:rPr>
      <w:b/>
      <w:bCs/>
      <w:sz w:val="23"/>
      <w:szCs w:val="23"/>
    </w:rPr>
  </w:style>
  <w:style w:type="character" w:styleId="FootnoteReference">
    <w:name w:val="footnote reference"/>
    <w:uiPriority w:val="99"/>
    <w:semiHidden/>
    <w:unhideWhenUsed/>
    <w:rsid w:val="00E716FB"/>
    <w:rPr>
      <w:vertAlign w:val="superscript"/>
    </w:rPr>
  </w:style>
  <w:style w:type="paragraph" w:styleId="ListParagraph">
    <w:name w:val="List Paragraph"/>
    <w:basedOn w:val="Normal"/>
    <w:link w:val="ListParagraphChar"/>
    <w:qFormat/>
    <w:rsid w:val="00E716FB"/>
    <w:pPr>
      <w:ind w:left="720"/>
      <w:contextualSpacing/>
    </w:pPr>
  </w:style>
  <w:style w:type="paragraph" w:styleId="FootnoteText">
    <w:name w:val="footnote text"/>
    <w:basedOn w:val="Normal"/>
    <w:link w:val="FootnoteTextChar"/>
    <w:uiPriority w:val="99"/>
    <w:unhideWhenUsed/>
    <w:rsid w:val="00E87BA5"/>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rsid w:val="00E87BA5"/>
    <w:rPr>
      <w:rFonts w:ascii="Calibri" w:eastAsia="Calibri" w:hAnsi="Calibri" w:cs="Times New Roman"/>
      <w:sz w:val="20"/>
      <w:szCs w:val="20"/>
      <w:lang/>
    </w:rPr>
  </w:style>
  <w:style w:type="character" w:styleId="Hyperlink">
    <w:name w:val="Hyperlink"/>
    <w:uiPriority w:val="99"/>
    <w:unhideWhenUsed/>
    <w:rsid w:val="00C14883"/>
    <w:rPr>
      <w:color w:val="0000FF"/>
      <w:u w:val="single"/>
    </w:rPr>
  </w:style>
  <w:style w:type="paragraph" w:styleId="BalloonText">
    <w:name w:val="Balloon Text"/>
    <w:basedOn w:val="Normal"/>
    <w:link w:val="BalloonTextChar"/>
    <w:uiPriority w:val="99"/>
    <w:semiHidden/>
    <w:unhideWhenUsed/>
    <w:rsid w:val="00BF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4B"/>
    <w:rPr>
      <w:rFonts w:ascii="Tahoma" w:hAnsi="Tahoma" w:cs="Tahoma"/>
      <w:sz w:val="16"/>
      <w:szCs w:val="16"/>
    </w:rPr>
  </w:style>
  <w:style w:type="character" w:customStyle="1" w:styleId="ListParagraphChar">
    <w:name w:val="List Paragraph Char"/>
    <w:link w:val="ListParagraph"/>
    <w:locked/>
    <w:rsid w:val="006E43FB"/>
  </w:style>
  <w:style w:type="character" w:customStyle="1" w:styleId="WW8Num2z2">
    <w:name w:val="WW8Num2z2"/>
    <w:rsid w:val="006E43FB"/>
    <w:rPr>
      <w:rFonts w:ascii="Symbol" w:hAnsi="Symbol" w:hint="default"/>
    </w:rPr>
  </w:style>
  <w:style w:type="character" w:customStyle="1" w:styleId="hps">
    <w:name w:val="hps"/>
    <w:basedOn w:val="DefaultParagraphFont"/>
    <w:rsid w:val="006E43FB"/>
  </w:style>
  <w:style w:type="paragraph" w:styleId="NormalWeb">
    <w:name w:val="Normal (Web)"/>
    <w:basedOn w:val="Normal"/>
    <w:uiPriority w:val="99"/>
    <w:unhideWhenUsed/>
    <w:rsid w:val="006E43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92E5A"/>
    <w:rPr>
      <w:i/>
      <w:iCs/>
      <w:color w:val="808080" w:themeColor="text1" w:themeTint="7F"/>
    </w:rPr>
  </w:style>
  <w:style w:type="paragraph" w:styleId="NoSpacing">
    <w:name w:val="No Spacing"/>
    <w:uiPriority w:val="1"/>
    <w:qFormat/>
    <w:rsid w:val="00B92E5A"/>
    <w:pPr>
      <w:spacing w:after="0" w:line="240" w:lineRule="auto"/>
    </w:pPr>
  </w:style>
  <w:style w:type="character" w:customStyle="1" w:styleId="Heading3">
    <w:name w:val="Heading #3_"/>
    <w:link w:val="Heading30"/>
    <w:uiPriority w:val="99"/>
    <w:locked/>
    <w:rsid w:val="00E716FB"/>
    <w:rPr>
      <w:b/>
      <w:bCs/>
      <w:sz w:val="23"/>
      <w:szCs w:val="23"/>
      <w:shd w:val="clear" w:color="auto" w:fill="FFFFFF"/>
    </w:rPr>
  </w:style>
  <w:style w:type="paragraph" w:customStyle="1" w:styleId="Heading30">
    <w:name w:val="Heading #3"/>
    <w:basedOn w:val="Normal"/>
    <w:link w:val="Heading3"/>
    <w:uiPriority w:val="99"/>
    <w:rsid w:val="00E716FB"/>
    <w:pPr>
      <w:shd w:val="clear" w:color="auto" w:fill="FFFFFF"/>
      <w:spacing w:before="780" w:after="540" w:line="557" w:lineRule="exact"/>
      <w:jc w:val="center"/>
      <w:outlineLvl w:val="2"/>
    </w:pPr>
    <w:rPr>
      <w:b/>
      <w:bCs/>
      <w:sz w:val="23"/>
      <w:szCs w:val="23"/>
    </w:rPr>
  </w:style>
  <w:style w:type="character" w:styleId="FootnoteReference">
    <w:name w:val="footnote reference"/>
    <w:uiPriority w:val="99"/>
    <w:semiHidden/>
    <w:unhideWhenUsed/>
    <w:rsid w:val="00E716FB"/>
    <w:rPr>
      <w:vertAlign w:val="superscript"/>
    </w:rPr>
  </w:style>
  <w:style w:type="paragraph" w:styleId="ListParagraph">
    <w:name w:val="List Paragraph"/>
    <w:basedOn w:val="Normal"/>
    <w:link w:val="ListParagraphChar"/>
    <w:qFormat/>
    <w:rsid w:val="00E716FB"/>
    <w:pPr>
      <w:ind w:left="720"/>
      <w:contextualSpacing/>
    </w:pPr>
  </w:style>
  <w:style w:type="paragraph" w:styleId="FootnoteText">
    <w:name w:val="footnote text"/>
    <w:basedOn w:val="Normal"/>
    <w:link w:val="FootnoteTextChar"/>
    <w:uiPriority w:val="99"/>
    <w:unhideWhenUsed/>
    <w:rsid w:val="00E87BA5"/>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87BA5"/>
    <w:rPr>
      <w:rFonts w:ascii="Calibri" w:eastAsia="Calibri" w:hAnsi="Calibri" w:cs="Times New Roman"/>
      <w:sz w:val="20"/>
      <w:szCs w:val="20"/>
      <w:lang w:val="x-none" w:eastAsia="x-none"/>
    </w:rPr>
  </w:style>
  <w:style w:type="character" w:styleId="Hyperlink">
    <w:name w:val="Hyperlink"/>
    <w:uiPriority w:val="99"/>
    <w:unhideWhenUsed/>
    <w:rsid w:val="00C14883"/>
    <w:rPr>
      <w:color w:val="0000FF"/>
      <w:u w:val="single"/>
    </w:rPr>
  </w:style>
  <w:style w:type="paragraph" w:styleId="BalloonText">
    <w:name w:val="Balloon Text"/>
    <w:basedOn w:val="Normal"/>
    <w:link w:val="BalloonTextChar"/>
    <w:uiPriority w:val="99"/>
    <w:semiHidden/>
    <w:unhideWhenUsed/>
    <w:rsid w:val="00BF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4B"/>
    <w:rPr>
      <w:rFonts w:ascii="Tahoma" w:hAnsi="Tahoma" w:cs="Tahoma"/>
      <w:sz w:val="16"/>
      <w:szCs w:val="16"/>
    </w:rPr>
  </w:style>
  <w:style w:type="character" w:customStyle="1" w:styleId="ListParagraphChar">
    <w:name w:val="List Paragraph Char"/>
    <w:link w:val="ListParagraph"/>
    <w:locked/>
    <w:rsid w:val="006E43FB"/>
  </w:style>
  <w:style w:type="character" w:customStyle="1" w:styleId="WW8Num2z2">
    <w:name w:val="WW8Num2z2"/>
    <w:rsid w:val="006E43FB"/>
    <w:rPr>
      <w:rFonts w:ascii="Symbol" w:hAnsi="Symbol" w:hint="default"/>
    </w:rPr>
  </w:style>
  <w:style w:type="character" w:customStyle="1" w:styleId="hps">
    <w:name w:val="hps"/>
    <w:basedOn w:val="DefaultParagraphFont"/>
    <w:rsid w:val="006E43FB"/>
  </w:style>
  <w:style w:type="paragraph" w:styleId="NormalWeb">
    <w:name w:val="Normal (Web)"/>
    <w:basedOn w:val="Normal"/>
    <w:uiPriority w:val="99"/>
    <w:unhideWhenUsed/>
    <w:rsid w:val="006E4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_oprah_winfrey_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9</cp:revision>
  <cp:lastPrinted>2018-10-18T21:40:00Z</cp:lastPrinted>
  <dcterms:created xsi:type="dcterms:W3CDTF">2018-10-18T07:54:00Z</dcterms:created>
  <dcterms:modified xsi:type="dcterms:W3CDTF">2018-10-19T07:35:00Z</dcterms:modified>
</cp:coreProperties>
</file>