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58" w:rsidRDefault="008B79A0" w:rsidP="008B79A0">
      <w:pPr>
        <w:jc w:val="center"/>
        <w:rPr>
          <w:rFonts w:ascii="Times New Roman" w:hAnsi="Times New Roman" w:cs="Times New Roman"/>
          <w:b/>
          <w:sz w:val="24"/>
        </w:rPr>
      </w:pPr>
      <w:bookmarkStart w:id="0" w:name="_GoBack"/>
      <w:bookmarkEnd w:id="0"/>
      <w:r>
        <w:rPr>
          <w:rFonts w:ascii="Times New Roman" w:hAnsi="Times New Roman" w:cs="Times New Roman"/>
          <w:b/>
          <w:sz w:val="24"/>
        </w:rPr>
        <w:t>ABSTRAK</w:t>
      </w:r>
    </w:p>
    <w:p w:rsidR="007011B9" w:rsidRDefault="007011B9" w:rsidP="007D2900">
      <w:pPr>
        <w:spacing w:line="240" w:lineRule="auto"/>
        <w:jc w:val="both"/>
        <w:rPr>
          <w:rFonts w:ascii="Times New Roman" w:hAnsi="Times New Roman" w:cs="Times New Roman"/>
          <w:b/>
          <w:sz w:val="24"/>
        </w:rPr>
      </w:pPr>
      <w:r>
        <w:rPr>
          <w:rFonts w:ascii="Times New Roman" w:hAnsi="Times New Roman" w:cs="Times New Roman"/>
          <w:b/>
          <w:sz w:val="24"/>
        </w:rPr>
        <w:tab/>
        <w:t xml:space="preserve">Skripsi yang berjudul “SIKAP PENGGUNA SMARTPHONE DALAM MELAKSANAKAN REGISTRASI ULANG DIKALANGAN MAHASISWA UNIVERSITAS TELKOM” bertujuan untuk mengetahui sikap dari aspek kognitif, afektif dan konatif mahasiswa Uniersitas Telkom dalam menerima informasi mengenai peraturan Menteri Komunikasi dan Informatika nomor 14 tahun 2017 mengenai registrasi jasa telekomunikasi. </w:t>
      </w:r>
    </w:p>
    <w:p w:rsidR="008B79A0" w:rsidRDefault="008B79A0" w:rsidP="007D2900">
      <w:pPr>
        <w:spacing w:line="240" w:lineRule="auto"/>
        <w:jc w:val="both"/>
        <w:rPr>
          <w:rFonts w:ascii="Times New Roman" w:hAnsi="Times New Roman" w:cs="Times New Roman"/>
          <w:b/>
          <w:sz w:val="24"/>
        </w:rPr>
      </w:pPr>
      <w:r>
        <w:rPr>
          <w:rFonts w:ascii="Times New Roman" w:hAnsi="Times New Roman" w:cs="Times New Roman"/>
          <w:b/>
          <w:sz w:val="24"/>
        </w:rPr>
        <w:tab/>
        <w:t xml:space="preserve">Metode dalam penelitian ini adalah metode deskriptif kualitatif </w:t>
      </w:r>
      <w:r w:rsidR="00541807">
        <w:rPr>
          <w:rFonts w:ascii="Times New Roman" w:hAnsi="Times New Roman" w:cs="Times New Roman"/>
          <w:b/>
          <w:sz w:val="24"/>
        </w:rPr>
        <w:t xml:space="preserve">yaitu </w:t>
      </w:r>
      <w:r w:rsidR="00541807">
        <w:rPr>
          <w:rFonts w:ascii="Times New Roman" w:eastAsia="Times New Roman" w:hAnsi="Times New Roman" w:cs="Times New Roman"/>
          <w:b/>
          <w:sz w:val="24"/>
          <w:szCs w:val="24"/>
          <w:lang w:eastAsia="id-ID"/>
        </w:rPr>
        <w:t>suatu penelitian ilmiah</w:t>
      </w:r>
      <w:r w:rsidR="00541807" w:rsidRPr="00541807">
        <w:rPr>
          <w:rFonts w:ascii="Times New Roman" w:hAnsi="Times New Roman" w:cs="Times New Roman"/>
          <w:b/>
          <w:sz w:val="24"/>
        </w:rPr>
        <w:t>untuk mendeskripsikan segala kejadian atau proses yang sedang berlangsung dengan cara mengumpulkan data terlebih dahuludan</w:t>
      </w:r>
      <w:r w:rsidR="00541807" w:rsidRPr="00541807">
        <w:rPr>
          <w:rFonts w:ascii="Times New Roman" w:eastAsia="Times New Roman" w:hAnsi="Times New Roman" w:cs="Times New Roman"/>
          <w:b/>
          <w:sz w:val="24"/>
          <w:szCs w:val="24"/>
          <w:lang w:eastAsia="id-ID"/>
        </w:rPr>
        <w:t xml:space="preserve"> bertujuan untuk memahami suatu fenomena dalam konteks sosial secara alamiah dengan mengedepankan proses interaksi komunikasi yang mendalam antara peneliti dengan fenomena yang diteliti. Oleh karena itu dalam penelitian kualitatif peneliti adalah sebagai sumber instrumen yakni sebagai pengumpul data secara langsung</w:t>
      </w:r>
      <w:r w:rsidR="00541807">
        <w:rPr>
          <w:rFonts w:ascii="Times New Roman" w:eastAsia="Times New Roman" w:hAnsi="Times New Roman" w:cs="Times New Roman"/>
          <w:b/>
          <w:sz w:val="24"/>
          <w:szCs w:val="24"/>
          <w:lang w:eastAsia="id-ID"/>
        </w:rPr>
        <w:t>, d</w:t>
      </w:r>
      <w:r>
        <w:rPr>
          <w:rFonts w:ascii="Times New Roman" w:hAnsi="Times New Roman" w:cs="Times New Roman"/>
          <w:b/>
          <w:sz w:val="24"/>
        </w:rPr>
        <w:t xml:space="preserve">engan penggunaan  </w:t>
      </w:r>
      <w:r>
        <w:rPr>
          <w:rFonts w:ascii="Times New Roman" w:hAnsi="Times New Roman" w:cs="Times New Roman"/>
          <w:b/>
          <w:i/>
          <w:sz w:val="24"/>
        </w:rPr>
        <w:t>Social Judgement Theory</w:t>
      </w:r>
      <w:r w:rsidR="00541807">
        <w:rPr>
          <w:rFonts w:ascii="Times New Roman" w:hAnsi="Times New Roman" w:cs="Times New Roman"/>
          <w:b/>
          <w:sz w:val="24"/>
        </w:rPr>
        <w:t>(Teori perubahan sikap dan pertimbangan sosial) yang di kembangkan oleh Muzafer Sherif seorang psikolog dari Oklahoma University AS.</w:t>
      </w:r>
    </w:p>
    <w:p w:rsidR="00541807" w:rsidRDefault="00541807" w:rsidP="007D2900">
      <w:pPr>
        <w:spacing w:line="240" w:lineRule="auto"/>
        <w:jc w:val="both"/>
        <w:rPr>
          <w:rFonts w:ascii="Times New Roman" w:hAnsi="Times New Roman" w:cs="Times New Roman"/>
          <w:b/>
          <w:sz w:val="24"/>
        </w:rPr>
      </w:pPr>
      <w:r>
        <w:rPr>
          <w:rFonts w:ascii="Times New Roman" w:hAnsi="Times New Roman" w:cs="Times New Roman"/>
          <w:b/>
          <w:sz w:val="24"/>
        </w:rPr>
        <w:tab/>
      </w:r>
      <w:r w:rsidR="009E5CB1">
        <w:rPr>
          <w:rFonts w:ascii="Times New Roman" w:hAnsi="Times New Roman" w:cs="Times New Roman"/>
          <w:b/>
          <w:sz w:val="24"/>
        </w:rPr>
        <w:t>P</w:t>
      </w:r>
      <w:r>
        <w:rPr>
          <w:rFonts w:ascii="Times New Roman" w:hAnsi="Times New Roman" w:cs="Times New Roman"/>
          <w:b/>
          <w:sz w:val="24"/>
        </w:rPr>
        <w:t>engumpulan data berupa observasi, studi kepustakaan dan wawancara mendalam</w:t>
      </w:r>
      <w:r w:rsidR="009E5CB1">
        <w:rPr>
          <w:rFonts w:ascii="Times New Roman" w:hAnsi="Times New Roman" w:cs="Times New Roman"/>
          <w:b/>
          <w:sz w:val="24"/>
        </w:rPr>
        <w:t>dijadikan sebagai teknik pengumpulan data oleh peneliti</w:t>
      </w:r>
      <w:r>
        <w:rPr>
          <w:rFonts w:ascii="Times New Roman" w:hAnsi="Times New Roman" w:cs="Times New Roman"/>
          <w:b/>
          <w:sz w:val="24"/>
        </w:rPr>
        <w:t>. Teknik analisis data pada penelitian kualitatif ini dilakukan beberapa tahapan yakni reduksi data, penyajian data dan penarikan kesimpulan.</w:t>
      </w:r>
    </w:p>
    <w:p w:rsidR="009E5CB1" w:rsidRPr="00541807" w:rsidRDefault="00541807" w:rsidP="007D2900">
      <w:pPr>
        <w:spacing w:line="240" w:lineRule="auto"/>
        <w:jc w:val="both"/>
        <w:rPr>
          <w:rFonts w:ascii="Times New Roman" w:hAnsi="Times New Roman" w:cs="Times New Roman"/>
          <w:b/>
          <w:sz w:val="24"/>
        </w:rPr>
      </w:pPr>
      <w:r>
        <w:rPr>
          <w:rFonts w:ascii="Times New Roman" w:hAnsi="Times New Roman" w:cs="Times New Roman"/>
          <w:b/>
          <w:sz w:val="24"/>
        </w:rPr>
        <w:tab/>
        <w:t xml:space="preserve">Hasil dari penelitian ini membuktikan bahwa </w:t>
      </w:r>
      <w:r w:rsidR="007011B9">
        <w:rPr>
          <w:rFonts w:ascii="Times New Roman" w:hAnsi="Times New Roman" w:cs="Times New Roman"/>
          <w:b/>
          <w:sz w:val="24"/>
        </w:rPr>
        <w:t>mahasiswa Universitas Telkom</w:t>
      </w:r>
      <w:r>
        <w:rPr>
          <w:rFonts w:ascii="Times New Roman" w:hAnsi="Times New Roman" w:cs="Times New Roman"/>
          <w:b/>
          <w:sz w:val="24"/>
        </w:rPr>
        <w:t xml:space="preserve"> mengetahui akan informasi mengenai peraturan Menkominfo nomor 14 tahun 2017 mengenai registrasi jasa telekomunikasi</w:t>
      </w:r>
      <w:r w:rsidR="009E5CB1">
        <w:rPr>
          <w:rFonts w:ascii="Times New Roman" w:hAnsi="Times New Roman" w:cs="Times New Roman"/>
          <w:b/>
          <w:sz w:val="24"/>
        </w:rPr>
        <w:t xml:space="preserve">. Namun halnya respon sikap masyarakat berbeda – beda terutama antara masyarakat yang terlibat langsung dengan peraturan tersebut dan yang tidak terlalu terlibat. Faktor – faktor internal dan eksternal mempengaruhi seseorang dalam merespon hingga melakukan tindakan atas informasi yang di terimanya. </w:t>
      </w:r>
    </w:p>
    <w:sectPr w:rsidR="009E5CB1" w:rsidRPr="00541807" w:rsidSect="00F72890">
      <w:footerReference w:type="default" r:id="rId6"/>
      <w:pgSz w:w="11906" w:h="16838"/>
      <w:pgMar w:top="2268"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890" w:rsidRDefault="00F72890" w:rsidP="00F72890">
      <w:pPr>
        <w:spacing w:after="0" w:line="240" w:lineRule="auto"/>
      </w:pPr>
      <w:r>
        <w:separator/>
      </w:r>
    </w:p>
  </w:endnote>
  <w:endnote w:type="continuationSeparator" w:id="1">
    <w:p w:rsidR="00F72890" w:rsidRDefault="00F72890" w:rsidP="00F7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426"/>
      <w:docPartObj>
        <w:docPartGallery w:val="Page Numbers (Bottom of Page)"/>
        <w:docPartUnique/>
      </w:docPartObj>
    </w:sdtPr>
    <w:sdtContent>
      <w:p w:rsidR="00056A80" w:rsidRDefault="00334942">
        <w:pPr>
          <w:pStyle w:val="Footer"/>
          <w:jc w:val="center"/>
        </w:pPr>
        <w:r>
          <w:fldChar w:fldCharType="begin"/>
        </w:r>
        <w:r w:rsidR="00056A80">
          <w:instrText xml:space="preserve"> PAGE   \* MERGEFORMAT </w:instrText>
        </w:r>
        <w:r>
          <w:fldChar w:fldCharType="separate"/>
        </w:r>
        <w:r w:rsidR="007011B9">
          <w:rPr>
            <w:noProof/>
          </w:rPr>
          <w:t>iv</w:t>
        </w:r>
        <w:r>
          <w:fldChar w:fldCharType="end"/>
        </w:r>
      </w:p>
    </w:sdtContent>
  </w:sdt>
  <w:p w:rsidR="00F72890" w:rsidRDefault="00F72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890" w:rsidRDefault="00F72890" w:rsidP="00F72890">
      <w:pPr>
        <w:spacing w:after="0" w:line="240" w:lineRule="auto"/>
      </w:pPr>
      <w:r>
        <w:separator/>
      </w:r>
    </w:p>
  </w:footnote>
  <w:footnote w:type="continuationSeparator" w:id="1">
    <w:p w:rsidR="00F72890" w:rsidRDefault="00F72890" w:rsidP="00F72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B79A0"/>
    <w:rsid w:val="00056A80"/>
    <w:rsid w:val="00312458"/>
    <w:rsid w:val="00334942"/>
    <w:rsid w:val="004C1B1E"/>
    <w:rsid w:val="00541807"/>
    <w:rsid w:val="007011B9"/>
    <w:rsid w:val="007D2900"/>
    <w:rsid w:val="008B79A0"/>
    <w:rsid w:val="009E5CB1"/>
    <w:rsid w:val="00D277D3"/>
    <w:rsid w:val="00F7289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890"/>
  </w:style>
  <w:style w:type="paragraph" w:styleId="Footer">
    <w:name w:val="footer"/>
    <w:basedOn w:val="Normal"/>
    <w:link w:val="FooterChar"/>
    <w:uiPriority w:val="99"/>
    <w:unhideWhenUsed/>
    <w:rsid w:val="00F72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890"/>
  </w:style>
  <w:style w:type="paragraph" w:styleId="BalloonText">
    <w:name w:val="Balloon Text"/>
    <w:basedOn w:val="Normal"/>
    <w:link w:val="BalloonTextChar"/>
    <w:uiPriority w:val="99"/>
    <w:semiHidden/>
    <w:unhideWhenUsed/>
    <w:rsid w:val="00F72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8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perpustakaan</cp:lastModifiedBy>
  <cp:revision>4</cp:revision>
  <cp:lastPrinted>2018-09-18T02:14:00Z</cp:lastPrinted>
  <dcterms:created xsi:type="dcterms:W3CDTF">2018-09-15T15:12:00Z</dcterms:created>
  <dcterms:modified xsi:type="dcterms:W3CDTF">2018-10-11T02:44:00Z</dcterms:modified>
</cp:coreProperties>
</file>