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66" w:rsidRPr="00E5027E" w:rsidRDefault="002E2C66" w:rsidP="002E2C66">
      <w:pPr>
        <w:spacing w:after="0" w:line="480" w:lineRule="auto"/>
        <w:jc w:val="center"/>
        <w:rPr>
          <w:rFonts w:ascii="Times New Roman" w:hAnsi="Times New Roman" w:cs="Times New Roman"/>
          <w:b/>
          <w:sz w:val="24"/>
          <w:szCs w:val="24"/>
          <w:lang w:val="de-LU"/>
        </w:rPr>
      </w:pPr>
      <w:r w:rsidRPr="00E5027E">
        <w:rPr>
          <w:rFonts w:ascii="Times New Roman" w:hAnsi="Times New Roman" w:cs="Times New Roman"/>
          <w:b/>
          <w:sz w:val="24"/>
          <w:szCs w:val="24"/>
          <w:lang w:val="de-LU"/>
        </w:rPr>
        <w:t>BAB II</w:t>
      </w:r>
    </w:p>
    <w:p w:rsidR="002E2C66" w:rsidRPr="00E5027E" w:rsidRDefault="00B116FB" w:rsidP="002E2C66">
      <w:pPr>
        <w:spacing w:after="0" w:line="480" w:lineRule="auto"/>
        <w:jc w:val="center"/>
        <w:rPr>
          <w:rFonts w:ascii="Times New Roman" w:hAnsi="Times New Roman" w:cs="Times New Roman"/>
          <w:b/>
          <w:sz w:val="24"/>
          <w:szCs w:val="24"/>
          <w:lang w:val="de-LU"/>
        </w:rPr>
      </w:pPr>
      <w:r>
        <w:rPr>
          <w:rFonts w:ascii="Times New Roman" w:hAnsi="Times New Roman" w:cs="Times New Roman"/>
          <w:b/>
          <w:sz w:val="24"/>
          <w:szCs w:val="24"/>
          <w:lang w:val="de-LU"/>
        </w:rPr>
        <w:t>KAJIAN</w:t>
      </w:r>
      <w:r w:rsidR="002E2C66" w:rsidRPr="00E5027E">
        <w:rPr>
          <w:rFonts w:ascii="Times New Roman" w:hAnsi="Times New Roman" w:cs="Times New Roman"/>
          <w:b/>
          <w:sz w:val="24"/>
          <w:szCs w:val="24"/>
          <w:lang w:val="de-LU"/>
        </w:rPr>
        <w:t xml:space="preserve"> PUSTAKA, KERANGKA PEMIKIRAN DAN HIPOTESIS</w:t>
      </w:r>
    </w:p>
    <w:p w:rsidR="002E2C66" w:rsidRDefault="002E2C66" w:rsidP="002E2C66">
      <w:pPr>
        <w:spacing w:after="0" w:line="480" w:lineRule="auto"/>
        <w:rPr>
          <w:rFonts w:ascii="Times New Roman" w:hAnsi="Times New Roman" w:cs="Times New Roman"/>
          <w:b/>
          <w:sz w:val="24"/>
          <w:szCs w:val="24"/>
          <w:lang w:val="de-LU"/>
        </w:rPr>
      </w:pPr>
    </w:p>
    <w:p w:rsidR="00FA42C9" w:rsidRPr="00E5027E" w:rsidRDefault="00FA42C9" w:rsidP="002E2C66">
      <w:pPr>
        <w:spacing w:after="0" w:line="480" w:lineRule="auto"/>
        <w:rPr>
          <w:rFonts w:ascii="Times New Roman" w:hAnsi="Times New Roman" w:cs="Times New Roman"/>
          <w:b/>
          <w:sz w:val="24"/>
          <w:szCs w:val="24"/>
          <w:lang w:val="de-LU"/>
        </w:rPr>
      </w:pPr>
    </w:p>
    <w:p w:rsidR="002E2C66" w:rsidRDefault="00A8115F" w:rsidP="002E2C66">
      <w:pPr>
        <w:pStyle w:val="ListParagraph"/>
        <w:numPr>
          <w:ilvl w:val="0"/>
          <w:numId w:val="1"/>
        </w:numPr>
        <w:spacing w:after="0" w:line="480" w:lineRule="auto"/>
        <w:ind w:left="709" w:hanging="709"/>
        <w:contextualSpacing w:val="0"/>
        <w:rPr>
          <w:rFonts w:ascii="Times New Roman" w:hAnsi="Times New Roman" w:cs="Times New Roman"/>
          <w:b/>
          <w:sz w:val="24"/>
          <w:szCs w:val="24"/>
          <w:lang w:val="en-US"/>
        </w:rPr>
      </w:pPr>
      <w:r>
        <w:rPr>
          <w:rFonts w:ascii="Times New Roman" w:hAnsi="Times New Roman" w:cs="Times New Roman"/>
          <w:b/>
          <w:sz w:val="24"/>
          <w:szCs w:val="24"/>
          <w:lang w:val="en-US"/>
        </w:rPr>
        <w:t>Kajian Pustaka</w:t>
      </w:r>
    </w:p>
    <w:p w:rsidR="00C10381" w:rsidRDefault="00C10381" w:rsidP="00F07EB9">
      <w:pPr>
        <w:pStyle w:val="ListParagraph"/>
        <w:spacing w:after="0" w:line="480" w:lineRule="auto"/>
        <w:ind w:left="0" w:firstLine="720"/>
        <w:jc w:val="both"/>
        <w:rPr>
          <w:rFonts w:ascii="Times New Roman" w:hAnsi="Times New Roman" w:cs="Times New Roman"/>
          <w:sz w:val="24"/>
          <w:szCs w:val="24"/>
          <w:lang w:val="en-US"/>
        </w:rPr>
      </w:pPr>
      <w:r w:rsidRPr="00C10381">
        <w:rPr>
          <w:rFonts w:ascii="Times New Roman" w:hAnsi="Times New Roman" w:cs="Times New Roman"/>
          <w:sz w:val="24"/>
          <w:szCs w:val="24"/>
          <w:lang w:val="en-US"/>
        </w:rPr>
        <w:t xml:space="preserve">Dalam rangka memperoleh suatu </w:t>
      </w:r>
      <w:r>
        <w:rPr>
          <w:rFonts w:ascii="Times New Roman" w:hAnsi="Times New Roman" w:cs="Times New Roman"/>
          <w:sz w:val="24"/>
          <w:szCs w:val="24"/>
          <w:lang w:val="en-US"/>
        </w:rPr>
        <w:t xml:space="preserve">pedoman guna lebih memperdalam </w:t>
      </w:r>
      <w:r w:rsidRPr="00C10381">
        <w:rPr>
          <w:rFonts w:ascii="Times New Roman" w:hAnsi="Times New Roman" w:cs="Times New Roman"/>
          <w:sz w:val="24"/>
          <w:szCs w:val="24"/>
          <w:lang w:val="en-US"/>
        </w:rPr>
        <w:t xml:space="preserve">masalah, maka perlu dikemukakan suatu landasan teori yang bersifat ilmiah, landasan teori ini dikemukakan teori yang ada kaitannya dengan materi-materi yang digunakan dalam pemecahan masalah yaitu mengenai kualitas pelayanan dan kepuasan </w:t>
      </w:r>
      <w:r>
        <w:rPr>
          <w:rFonts w:ascii="Times New Roman" w:hAnsi="Times New Roman" w:cs="Times New Roman"/>
          <w:sz w:val="24"/>
          <w:szCs w:val="24"/>
          <w:lang w:val="en-US"/>
        </w:rPr>
        <w:t>nasabah</w:t>
      </w:r>
      <w:r w:rsidR="00892D1A">
        <w:rPr>
          <w:rFonts w:ascii="Times New Roman" w:hAnsi="Times New Roman" w:cs="Times New Roman"/>
          <w:sz w:val="24"/>
          <w:szCs w:val="24"/>
        </w:rPr>
        <w:t xml:space="preserve"> terhadap kepercayaan</w:t>
      </w:r>
      <w:r w:rsidRPr="00C103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BA0F1E" w:rsidRDefault="00BA0F1E" w:rsidP="00F07EB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mengenai kualitas pelayanan sudah sering kali dilakukan di berbagai instansi. Kebanyakan penelitian mengenai kualitas pelayanan dilakukan untuk mengetahui pengaruhnya terhadap kepuasan ataupun loyalitas. Kemampuan karyawan dalam menyampaikan layanan kepada konsumen atau nasabahnya menjadi bagian penting. Dimana layanan pada sekarang ini tidak hanya sebagai alat untuk menyampaikan jasa saja tetapi sebagai alat pendorong keberlangsungan perusahaan dengan cara menciptakan kepuasan nasabah sehingga tercipta kepercayaan nasabah yang menjadi nilai tambah bagi perusahaan dalam memenangkan persaingan dengan kompetitornya.</w:t>
      </w:r>
    </w:p>
    <w:p w:rsidR="00C91030" w:rsidRPr="00C91030" w:rsidRDefault="00BA0F1E" w:rsidP="00BA0F1E">
      <w:pPr>
        <w:pStyle w:val="ListParagraph"/>
        <w:spacing w:after="0" w:line="480" w:lineRule="auto"/>
        <w:ind w:left="0" w:firstLine="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E2C66" w:rsidRPr="00E5027E" w:rsidRDefault="002E2C66" w:rsidP="002E2C66">
      <w:pPr>
        <w:pStyle w:val="ListParagraph"/>
        <w:numPr>
          <w:ilvl w:val="0"/>
          <w:numId w:val="2"/>
        </w:numPr>
        <w:spacing w:after="0" w:line="480" w:lineRule="auto"/>
        <w:ind w:left="709" w:hanging="709"/>
        <w:contextualSpacing w:val="0"/>
        <w:rPr>
          <w:rFonts w:ascii="Times New Roman" w:hAnsi="Times New Roman" w:cs="Times New Roman"/>
          <w:b/>
          <w:sz w:val="24"/>
          <w:szCs w:val="24"/>
          <w:lang w:val="en-US"/>
        </w:rPr>
      </w:pPr>
      <w:r w:rsidRPr="00E5027E">
        <w:rPr>
          <w:rFonts w:ascii="Times New Roman" w:hAnsi="Times New Roman" w:cs="Times New Roman"/>
          <w:b/>
          <w:sz w:val="24"/>
          <w:szCs w:val="24"/>
        </w:rPr>
        <w:t>Teori Manajemen</w:t>
      </w:r>
      <w:r w:rsidR="003C654A">
        <w:rPr>
          <w:rFonts w:ascii="Times New Roman" w:hAnsi="Times New Roman" w:cs="Times New Roman"/>
          <w:b/>
          <w:sz w:val="24"/>
          <w:szCs w:val="24"/>
          <w:lang w:val="en-US"/>
        </w:rPr>
        <w:t xml:space="preserve"> </w:t>
      </w:r>
    </w:p>
    <w:p w:rsidR="00E5027E" w:rsidRDefault="002E2C66" w:rsidP="00E5027E">
      <w:pPr>
        <w:spacing w:after="0" w:line="480" w:lineRule="auto"/>
        <w:ind w:firstLine="720"/>
        <w:jc w:val="both"/>
        <w:rPr>
          <w:rStyle w:val="apple-style-span"/>
          <w:rFonts w:ascii="Times New Roman" w:eastAsia="Calibri" w:hAnsi="Times New Roman" w:cs="Times New Roman"/>
          <w:color w:val="000000"/>
          <w:sz w:val="24"/>
          <w:szCs w:val="24"/>
          <w:lang w:val="en-US"/>
        </w:rPr>
      </w:pPr>
      <w:r w:rsidRPr="00E5027E">
        <w:rPr>
          <w:rStyle w:val="apple-style-span"/>
          <w:rFonts w:ascii="Times New Roman" w:eastAsia="Calibri" w:hAnsi="Times New Roman" w:cs="Times New Roman"/>
          <w:color w:val="000000"/>
          <w:sz w:val="24"/>
          <w:szCs w:val="24"/>
        </w:rPr>
        <w:t xml:space="preserve">Ricky W. Griffin (2006) mendefinisikan manajemen sebagai sebuah proses perencanaan, pengorganisasian, pengkoordinasian, dan pengontrolan </w:t>
      </w:r>
      <w:r w:rsidRPr="00E5027E">
        <w:rPr>
          <w:rStyle w:val="apple-style-span"/>
          <w:rFonts w:ascii="Times New Roman" w:eastAsia="Calibri" w:hAnsi="Times New Roman" w:cs="Times New Roman"/>
          <w:color w:val="000000"/>
          <w:sz w:val="24"/>
          <w:szCs w:val="24"/>
        </w:rPr>
        <w:lastRenderedPageBreak/>
        <w:t>sumber daya untuk mencapai sasaran (</w:t>
      </w:r>
      <w:r w:rsidRPr="00E5027E">
        <w:rPr>
          <w:rStyle w:val="apple-style-span"/>
          <w:rFonts w:ascii="Times New Roman" w:eastAsia="Calibri" w:hAnsi="Times New Roman" w:cs="Times New Roman"/>
          <w:i/>
          <w:iCs/>
          <w:color w:val="000000"/>
          <w:sz w:val="24"/>
          <w:szCs w:val="24"/>
        </w:rPr>
        <w:t>goals</w:t>
      </w:r>
      <w:r w:rsidRPr="00E5027E">
        <w:rPr>
          <w:rStyle w:val="apple-style-span"/>
          <w:rFonts w:ascii="Times New Roman" w:eastAsia="Calibri" w:hAnsi="Times New Roman" w:cs="Times New Roman"/>
          <w:color w:val="000000"/>
          <w:sz w:val="24"/>
          <w:szCs w:val="24"/>
        </w:rPr>
        <w:t>) secara efektif dan efesien. Efektif berarti bahwa tujuan dapat dicapai sesuai dengan perencanaan, sementara efisien berarti bahwa tugas yang ada dilaksanakan secara benar, terorganisir, dan sesuai dengan jadwal.</w:t>
      </w:r>
    </w:p>
    <w:p w:rsidR="002E2C66" w:rsidRPr="00E5027E" w:rsidRDefault="002E2C66" w:rsidP="00E5027E">
      <w:pPr>
        <w:spacing w:after="0" w:line="480" w:lineRule="auto"/>
        <w:ind w:firstLine="720"/>
        <w:jc w:val="both"/>
        <w:rPr>
          <w:rStyle w:val="apple-style-span"/>
          <w:rFonts w:ascii="Times New Roman" w:eastAsia="Calibri" w:hAnsi="Times New Roman" w:cs="Times New Roman"/>
          <w:color w:val="000000"/>
          <w:sz w:val="24"/>
          <w:szCs w:val="24"/>
        </w:rPr>
      </w:pPr>
      <w:r w:rsidRPr="00E5027E">
        <w:rPr>
          <w:rStyle w:val="apple-style-span"/>
          <w:rFonts w:ascii="Times New Roman" w:hAnsi="Times New Roman" w:cs="Times New Roman"/>
          <w:color w:val="000000"/>
          <w:sz w:val="24"/>
          <w:szCs w:val="24"/>
          <w:shd w:val="clear" w:color="auto" w:fill="FFFFFF"/>
        </w:rPr>
        <w:t>Daft (2003:4)</w:t>
      </w:r>
      <w:r w:rsidR="00E5027E" w:rsidRPr="00E5027E">
        <w:rPr>
          <w:rStyle w:val="apple-style-span"/>
          <w:rFonts w:ascii="Times New Roman" w:hAnsi="Times New Roman" w:cs="Times New Roman"/>
          <w:color w:val="000000"/>
          <w:sz w:val="24"/>
          <w:szCs w:val="24"/>
          <w:shd w:val="clear" w:color="auto" w:fill="FFFFFF"/>
          <w:lang w:val="en-US"/>
        </w:rPr>
        <w:t xml:space="preserve"> mendefinisikan manajemen sebagai berikut</w:t>
      </w:r>
      <w:r w:rsidRPr="00E5027E">
        <w:rPr>
          <w:rStyle w:val="apple-style-span"/>
          <w:rFonts w:ascii="Times New Roman" w:hAnsi="Times New Roman" w:cs="Times New Roman"/>
          <w:color w:val="000000"/>
          <w:sz w:val="24"/>
          <w:szCs w:val="24"/>
          <w:shd w:val="clear" w:color="auto" w:fill="FFFFFF"/>
        </w:rPr>
        <w:t xml:space="preserve"> sebagai berikut: “</w:t>
      </w:r>
      <w:r w:rsidRPr="00E5027E">
        <w:rPr>
          <w:rStyle w:val="Emphasis"/>
          <w:rFonts w:ascii="Times New Roman" w:hAnsi="Times New Roman" w:cs="Times New Roman"/>
          <w:color w:val="000000"/>
          <w:sz w:val="24"/>
          <w:szCs w:val="24"/>
          <w:shd w:val="clear" w:color="auto" w:fill="FFFFFF"/>
        </w:rPr>
        <w:t>Management is the attainment of organizational goals in an effective and efficient manner through planning organizing leading and controlling organizational resources”.</w:t>
      </w:r>
      <w:r w:rsidRPr="00E5027E">
        <w:rPr>
          <w:rStyle w:val="apple-converted-space"/>
          <w:rFonts w:ascii="Times New Roman" w:hAnsi="Times New Roman" w:cs="Times New Roman"/>
          <w:color w:val="000000"/>
          <w:sz w:val="24"/>
          <w:szCs w:val="24"/>
          <w:shd w:val="clear" w:color="auto" w:fill="FFFFFF"/>
        </w:rPr>
        <w:t> </w:t>
      </w:r>
      <w:r w:rsidRPr="00E5027E">
        <w:rPr>
          <w:rStyle w:val="apple-style-span"/>
          <w:rFonts w:ascii="Times New Roman" w:hAnsi="Times New Roman" w:cs="Times New Roman"/>
          <w:color w:val="000000"/>
          <w:sz w:val="24"/>
          <w:szCs w:val="24"/>
          <w:shd w:val="clear" w:color="auto" w:fill="FFFFFF"/>
        </w:rPr>
        <w:t>Pendapat tersebut kurang lebih mempunyai arti bahwa manajemen merupakan pencapaian tujuan organisasi dengan cara yang efektif dan efisien lewat perencanaan pengorganisasian pengarahan dan pengawasan sumber daya organisasi.</w:t>
      </w:r>
    </w:p>
    <w:p w:rsidR="002E2C66" w:rsidRPr="00790400" w:rsidRDefault="002E2C66" w:rsidP="002E2C66">
      <w:pPr>
        <w:spacing w:after="0" w:line="480" w:lineRule="auto"/>
        <w:ind w:firstLine="720"/>
        <w:jc w:val="both"/>
        <w:rPr>
          <w:rFonts w:ascii="Times New Roman" w:hAnsi="Times New Roman" w:cs="Times New Roman"/>
          <w:color w:val="000000"/>
          <w:sz w:val="24"/>
          <w:szCs w:val="24"/>
          <w:shd w:val="clear" w:color="auto" w:fill="FFFFFF"/>
        </w:rPr>
      </w:pPr>
      <w:r w:rsidRPr="00E5027E">
        <w:rPr>
          <w:rFonts w:ascii="Times New Roman" w:hAnsi="Times New Roman" w:cs="Times New Roman"/>
          <w:color w:val="000000"/>
          <w:sz w:val="24"/>
          <w:szCs w:val="24"/>
          <w:shd w:val="clear" w:color="auto" w:fill="FFFFFF"/>
        </w:rPr>
        <w:t>Plunket dkk.</w:t>
      </w:r>
      <w:r w:rsidR="00E5027E">
        <w:rPr>
          <w:rFonts w:ascii="Times New Roman" w:hAnsi="Times New Roman" w:cs="Times New Roman"/>
          <w:color w:val="000000"/>
          <w:sz w:val="24"/>
          <w:szCs w:val="24"/>
          <w:shd w:val="clear" w:color="auto" w:fill="FFFFFF"/>
          <w:lang w:val="en-US"/>
        </w:rPr>
        <w:t xml:space="preserve"> </w:t>
      </w:r>
      <w:r w:rsidRPr="00E5027E">
        <w:rPr>
          <w:rFonts w:ascii="Times New Roman" w:hAnsi="Times New Roman" w:cs="Times New Roman"/>
          <w:color w:val="000000"/>
          <w:sz w:val="24"/>
          <w:szCs w:val="24"/>
          <w:shd w:val="clear" w:color="auto" w:fill="FFFFFF"/>
        </w:rPr>
        <w:t>(2005:5) mendefinisikan manajemen sebagai “</w:t>
      </w:r>
      <w:r w:rsidRPr="00E5027E">
        <w:rPr>
          <w:rStyle w:val="Emphasis"/>
          <w:rFonts w:ascii="Times New Roman" w:hAnsi="Times New Roman" w:cs="Times New Roman"/>
          <w:color w:val="000000"/>
          <w:sz w:val="24"/>
          <w:szCs w:val="24"/>
          <w:shd w:val="clear" w:color="auto" w:fill="FFFFFF"/>
        </w:rPr>
        <w:t>One or more managers individually and collectively setting and achieving goals by exercising related functions</w:t>
      </w:r>
      <w:r w:rsidRPr="00E5027E">
        <w:rPr>
          <w:rStyle w:val="apple-converted-space"/>
          <w:rFonts w:ascii="Times New Roman" w:hAnsi="Times New Roman" w:cs="Times New Roman"/>
          <w:i/>
          <w:iCs/>
          <w:color w:val="000000"/>
          <w:sz w:val="24"/>
          <w:szCs w:val="24"/>
          <w:shd w:val="clear" w:color="auto" w:fill="FFFFFF"/>
        </w:rPr>
        <w:t> </w:t>
      </w:r>
      <w:r w:rsidRPr="00E5027E">
        <w:rPr>
          <w:rFonts w:ascii="Times New Roman" w:hAnsi="Times New Roman" w:cs="Times New Roman"/>
          <w:color w:val="000000"/>
          <w:sz w:val="24"/>
          <w:szCs w:val="24"/>
          <w:shd w:val="clear" w:color="auto" w:fill="FFFFFF"/>
        </w:rPr>
        <w:t>(</w:t>
      </w:r>
      <w:r w:rsidRPr="00E5027E">
        <w:rPr>
          <w:rStyle w:val="Emphasis"/>
          <w:rFonts w:ascii="Times New Roman" w:hAnsi="Times New Roman" w:cs="Times New Roman"/>
          <w:color w:val="000000"/>
          <w:sz w:val="24"/>
          <w:szCs w:val="24"/>
          <w:shd w:val="clear" w:color="auto" w:fill="FFFFFF"/>
        </w:rPr>
        <w:t>planning organizing staffing leading and controlling</w:t>
      </w:r>
      <w:r w:rsidRPr="00E5027E">
        <w:rPr>
          <w:rFonts w:ascii="Times New Roman" w:hAnsi="Times New Roman" w:cs="Times New Roman"/>
          <w:color w:val="000000"/>
          <w:sz w:val="24"/>
          <w:szCs w:val="24"/>
          <w:shd w:val="clear" w:color="auto" w:fill="FFFFFF"/>
        </w:rPr>
        <w:t>)</w:t>
      </w:r>
      <w:r w:rsidRPr="00E5027E">
        <w:rPr>
          <w:rStyle w:val="apple-converted-space"/>
          <w:rFonts w:ascii="Times New Roman" w:hAnsi="Times New Roman" w:cs="Times New Roman"/>
          <w:i/>
          <w:iCs/>
          <w:color w:val="000000"/>
          <w:sz w:val="24"/>
          <w:szCs w:val="24"/>
          <w:shd w:val="clear" w:color="auto" w:fill="FFFFFF"/>
        </w:rPr>
        <w:t> </w:t>
      </w:r>
      <w:r w:rsidRPr="00E5027E">
        <w:rPr>
          <w:rStyle w:val="Emphasis"/>
          <w:rFonts w:ascii="Times New Roman" w:hAnsi="Times New Roman" w:cs="Times New Roman"/>
          <w:color w:val="000000"/>
          <w:sz w:val="24"/>
          <w:szCs w:val="24"/>
          <w:shd w:val="clear" w:color="auto" w:fill="FFFFFF"/>
        </w:rPr>
        <w:t>and coordinating various resources</w:t>
      </w:r>
      <w:r w:rsidRPr="00E5027E">
        <w:rPr>
          <w:rStyle w:val="apple-converted-space"/>
          <w:rFonts w:ascii="Times New Roman" w:hAnsi="Times New Roman" w:cs="Times New Roman"/>
          <w:i/>
          <w:iCs/>
          <w:color w:val="000000"/>
          <w:sz w:val="24"/>
          <w:szCs w:val="24"/>
          <w:shd w:val="clear" w:color="auto" w:fill="FFFFFF"/>
        </w:rPr>
        <w:t> </w:t>
      </w:r>
      <w:r w:rsidRPr="00E5027E">
        <w:rPr>
          <w:rFonts w:ascii="Times New Roman" w:hAnsi="Times New Roman" w:cs="Times New Roman"/>
          <w:color w:val="000000"/>
          <w:sz w:val="24"/>
          <w:szCs w:val="24"/>
          <w:shd w:val="clear" w:color="auto" w:fill="FFFFFF"/>
        </w:rPr>
        <w:t>(</w:t>
      </w:r>
      <w:r w:rsidRPr="00E5027E">
        <w:rPr>
          <w:rStyle w:val="Emphasis"/>
          <w:rFonts w:ascii="Times New Roman" w:hAnsi="Times New Roman" w:cs="Times New Roman"/>
          <w:color w:val="000000"/>
          <w:sz w:val="24"/>
          <w:szCs w:val="24"/>
          <w:shd w:val="clear" w:color="auto" w:fill="FFFFFF"/>
        </w:rPr>
        <w:t>information materials money and people</w:t>
      </w:r>
      <w:r w:rsidRPr="00E5027E">
        <w:rPr>
          <w:rFonts w:ascii="Times New Roman" w:hAnsi="Times New Roman" w:cs="Times New Roman"/>
          <w:color w:val="000000"/>
          <w:sz w:val="24"/>
          <w:szCs w:val="24"/>
          <w:shd w:val="clear" w:color="auto" w:fill="FFFFFF"/>
        </w:rPr>
        <w:t>)”. Pendapat tersebut kurang l</w:t>
      </w:r>
      <w:r w:rsidR="00E5027E">
        <w:rPr>
          <w:rFonts w:ascii="Times New Roman" w:hAnsi="Times New Roman" w:cs="Times New Roman"/>
          <w:color w:val="000000"/>
          <w:sz w:val="24"/>
          <w:szCs w:val="24"/>
          <w:shd w:val="clear" w:color="auto" w:fill="FFFFFF"/>
          <w:lang w:val="en-US"/>
        </w:rPr>
        <w:t>e</w:t>
      </w:r>
      <w:r w:rsidRPr="00E5027E">
        <w:rPr>
          <w:rFonts w:ascii="Times New Roman" w:hAnsi="Times New Roman" w:cs="Times New Roman"/>
          <w:color w:val="000000"/>
          <w:sz w:val="24"/>
          <w:szCs w:val="24"/>
          <w:shd w:val="clear" w:color="auto" w:fill="FFFFFF"/>
        </w:rPr>
        <w:t>b</w:t>
      </w:r>
      <w:r w:rsidR="00E5027E">
        <w:rPr>
          <w:rFonts w:ascii="Times New Roman" w:hAnsi="Times New Roman" w:cs="Times New Roman"/>
          <w:color w:val="000000"/>
          <w:sz w:val="24"/>
          <w:szCs w:val="24"/>
          <w:shd w:val="clear" w:color="auto" w:fill="FFFFFF"/>
          <w:lang w:val="en-US"/>
        </w:rPr>
        <w:t>i</w:t>
      </w:r>
      <w:r w:rsidRPr="00E5027E">
        <w:rPr>
          <w:rFonts w:ascii="Times New Roman" w:hAnsi="Times New Roman" w:cs="Times New Roman"/>
          <w:color w:val="000000"/>
          <w:sz w:val="24"/>
          <w:szCs w:val="24"/>
          <w:shd w:val="clear" w:color="auto" w:fill="FFFFFF"/>
        </w:rPr>
        <w:t>h mempunyai arti bahwa manajemen merupakan satu atau l</w:t>
      </w:r>
      <w:r w:rsidR="00790400">
        <w:rPr>
          <w:rFonts w:ascii="Times New Roman" w:hAnsi="Times New Roman" w:cs="Times New Roman"/>
          <w:color w:val="000000"/>
          <w:sz w:val="24"/>
          <w:szCs w:val="24"/>
          <w:shd w:val="clear" w:color="auto" w:fill="FFFFFF"/>
          <w:lang w:val="en-US"/>
        </w:rPr>
        <w:t>e</w:t>
      </w:r>
      <w:r w:rsidRPr="00E5027E">
        <w:rPr>
          <w:rFonts w:ascii="Times New Roman" w:hAnsi="Times New Roman" w:cs="Times New Roman"/>
          <w:color w:val="000000"/>
          <w:sz w:val="24"/>
          <w:szCs w:val="24"/>
          <w:shd w:val="clear" w:color="auto" w:fill="FFFFFF"/>
        </w:rPr>
        <w:t>b</w:t>
      </w:r>
      <w:r w:rsidR="00790400">
        <w:rPr>
          <w:rFonts w:ascii="Times New Roman" w:hAnsi="Times New Roman" w:cs="Times New Roman"/>
          <w:color w:val="000000"/>
          <w:sz w:val="24"/>
          <w:szCs w:val="24"/>
          <w:shd w:val="clear" w:color="auto" w:fill="FFFFFF"/>
          <w:lang w:val="en-US"/>
        </w:rPr>
        <w:t>i</w:t>
      </w:r>
      <w:r w:rsidRPr="00E5027E">
        <w:rPr>
          <w:rFonts w:ascii="Times New Roman" w:hAnsi="Times New Roman" w:cs="Times New Roman"/>
          <w:color w:val="000000"/>
          <w:sz w:val="24"/>
          <w:szCs w:val="24"/>
          <w:shd w:val="clear" w:color="auto" w:fill="FFFFFF"/>
        </w:rPr>
        <w:t>h manajer yg secara individu maupun bersama-sama menyusun dan mencapai tujuan organisasi d</w:t>
      </w:r>
      <w:r w:rsidR="00790400">
        <w:rPr>
          <w:rFonts w:ascii="Times New Roman" w:hAnsi="Times New Roman" w:cs="Times New Roman"/>
          <w:color w:val="000000"/>
          <w:sz w:val="24"/>
          <w:szCs w:val="24"/>
          <w:shd w:val="clear" w:color="auto" w:fill="FFFFFF"/>
          <w:lang w:val="en-US"/>
        </w:rPr>
        <w:t>e</w:t>
      </w:r>
      <w:r w:rsidR="00790400">
        <w:rPr>
          <w:rFonts w:ascii="Times New Roman" w:hAnsi="Times New Roman" w:cs="Times New Roman"/>
          <w:color w:val="000000"/>
          <w:sz w:val="24"/>
          <w:szCs w:val="24"/>
          <w:shd w:val="clear" w:color="auto" w:fill="FFFFFF"/>
        </w:rPr>
        <w:t>ngan</w:t>
      </w:r>
      <w:r w:rsidRPr="00E5027E">
        <w:rPr>
          <w:rFonts w:ascii="Times New Roman" w:hAnsi="Times New Roman" w:cs="Times New Roman"/>
          <w:color w:val="000000"/>
          <w:sz w:val="24"/>
          <w:szCs w:val="24"/>
          <w:shd w:val="clear" w:color="auto" w:fill="FFFFFF"/>
        </w:rPr>
        <w:t xml:space="preserve"> melakukan fungsi-fungsi terkait </w:t>
      </w:r>
      <w:r w:rsidRPr="00790400">
        <w:rPr>
          <w:rFonts w:ascii="Times New Roman" w:hAnsi="Times New Roman" w:cs="Times New Roman"/>
          <w:color w:val="000000"/>
          <w:sz w:val="24"/>
          <w:szCs w:val="24"/>
          <w:shd w:val="clear" w:color="auto" w:fill="FFFFFF"/>
        </w:rPr>
        <w:t>(</w:t>
      </w:r>
      <w:r w:rsidRPr="00275FBA">
        <w:rPr>
          <w:rStyle w:val="Strong"/>
          <w:rFonts w:ascii="Times New Roman" w:hAnsi="Times New Roman" w:cs="Times New Roman"/>
          <w:b w:val="0"/>
          <w:color w:val="000000"/>
          <w:sz w:val="24"/>
          <w:szCs w:val="24"/>
          <w:shd w:val="clear" w:color="auto" w:fill="FFFFFF"/>
        </w:rPr>
        <w:t>perencanaan pengorgnisasian penyusunan staf pengarahan dan pengawasan</w:t>
      </w:r>
      <w:r w:rsidRPr="00790400">
        <w:rPr>
          <w:rFonts w:ascii="Times New Roman" w:hAnsi="Times New Roman" w:cs="Times New Roman"/>
          <w:color w:val="000000"/>
          <w:sz w:val="24"/>
          <w:szCs w:val="24"/>
          <w:shd w:val="clear" w:color="auto" w:fill="FFFFFF"/>
        </w:rPr>
        <w:t>)</w:t>
      </w:r>
      <w:r w:rsidRPr="00275FBA">
        <w:rPr>
          <w:rFonts w:ascii="Times New Roman" w:hAnsi="Times New Roman" w:cs="Times New Roman"/>
          <w:b/>
          <w:color w:val="000000"/>
          <w:sz w:val="24"/>
          <w:szCs w:val="24"/>
          <w:shd w:val="clear" w:color="auto" w:fill="FFFFFF"/>
        </w:rPr>
        <w:t xml:space="preserve"> </w:t>
      </w:r>
      <w:r w:rsidRPr="00E5027E">
        <w:rPr>
          <w:rFonts w:ascii="Times New Roman" w:hAnsi="Times New Roman" w:cs="Times New Roman"/>
          <w:color w:val="000000"/>
          <w:sz w:val="24"/>
          <w:szCs w:val="24"/>
          <w:shd w:val="clear" w:color="auto" w:fill="FFFFFF"/>
        </w:rPr>
        <w:t xml:space="preserve">dan mengkoordinasi berbagai sumber </w:t>
      </w:r>
      <w:r w:rsidRPr="00790400">
        <w:rPr>
          <w:rFonts w:ascii="Times New Roman" w:hAnsi="Times New Roman" w:cs="Times New Roman"/>
          <w:color w:val="000000"/>
          <w:sz w:val="24"/>
          <w:szCs w:val="24"/>
          <w:shd w:val="clear" w:color="auto" w:fill="FFFFFF"/>
        </w:rPr>
        <w:t>daya (informasi material uang dan orang).</w:t>
      </w:r>
    </w:p>
    <w:p w:rsidR="002E2C66" w:rsidRPr="00E5027E" w:rsidRDefault="002E2C66" w:rsidP="002E2C66">
      <w:pPr>
        <w:spacing w:after="0" w:line="480" w:lineRule="auto"/>
        <w:ind w:firstLine="720"/>
        <w:jc w:val="both"/>
        <w:rPr>
          <w:rFonts w:ascii="Times New Roman" w:hAnsi="Times New Roman" w:cs="Times New Roman"/>
          <w:color w:val="000000"/>
          <w:sz w:val="24"/>
          <w:szCs w:val="24"/>
          <w:shd w:val="clear" w:color="auto" w:fill="FFFFFF"/>
        </w:rPr>
      </w:pPr>
      <w:r w:rsidRPr="00E5027E">
        <w:rPr>
          <w:rFonts w:ascii="Times New Roman" w:hAnsi="Times New Roman" w:cs="Times New Roman"/>
          <w:color w:val="000000"/>
          <w:sz w:val="24"/>
          <w:szCs w:val="24"/>
          <w:shd w:val="clear" w:color="auto" w:fill="FFFFFF"/>
        </w:rPr>
        <w:t>Manajer sendiri menurut</w:t>
      </w:r>
      <w:r w:rsidRPr="00E5027E">
        <w:rPr>
          <w:rStyle w:val="apple-converted-space"/>
          <w:rFonts w:ascii="Times New Roman" w:hAnsi="Times New Roman" w:cs="Times New Roman"/>
          <w:color w:val="000000"/>
          <w:sz w:val="24"/>
          <w:szCs w:val="24"/>
          <w:shd w:val="clear" w:color="auto" w:fill="FFFFFF"/>
        </w:rPr>
        <w:t> </w:t>
      </w:r>
      <w:r w:rsidRPr="001F62C7">
        <w:rPr>
          <w:rStyle w:val="Strong"/>
          <w:rFonts w:ascii="Times New Roman" w:hAnsi="Times New Roman" w:cs="Times New Roman"/>
          <w:b w:val="0"/>
          <w:color w:val="000000"/>
          <w:sz w:val="24"/>
          <w:szCs w:val="24"/>
          <w:shd w:val="clear" w:color="auto" w:fill="FFFFFF"/>
        </w:rPr>
        <w:t>Plunket</w:t>
      </w:r>
      <w:r w:rsidRPr="00E5027E">
        <w:rPr>
          <w:rStyle w:val="apple-converted-space"/>
          <w:rFonts w:ascii="Times New Roman" w:hAnsi="Times New Roman" w:cs="Times New Roman"/>
          <w:color w:val="000000"/>
          <w:sz w:val="24"/>
          <w:szCs w:val="24"/>
          <w:shd w:val="clear" w:color="auto" w:fill="FFFFFF"/>
        </w:rPr>
        <w:t> </w:t>
      </w:r>
      <w:r w:rsidRPr="00E5027E">
        <w:rPr>
          <w:rFonts w:ascii="Times New Roman" w:hAnsi="Times New Roman" w:cs="Times New Roman"/>
          <w:color w:val="000000"/>
          <w:sz w:val="24"/>
          <w:szCs w:val="24"/>
          <w:shd w:val="clear" w:color="auto" w:fill="FFFFFF"/>
        </w:rPr>
        <w:t>dkk.</w:t>
      </w:r>
      <w:r w:rsidR="001F62C7">
        <w:rPr>
          <w:rFonts w:ascii="Times New Roman" w:hAnsi="Times New Roman" w:cs="Times New Roman"/>
          <w:color w:val="000000"/>
          <w:sz w:val="24"/>
          <w:szCs w:val="24"/>
          <w:shd w:val="clear" w:color="auto" w:fill="FFFFFF"/>
          <w:lang w:val="en-US"/>
        </w:rPr>
        <w:t xml:space="preserve"> </w:t>
      </w:r>
      <w:r w:rsidRPr="00E5027E">
        <w:rPr>
          <w:rFonts w:ascii="Times New Roman" w:hAnsi="Times New Roman" w:cs="Times New Roman"/>
          <w:color w:val="000000"/>
          <w:sz w:val="24"/>
          <w:szCs w:val="24"/>
          <w:shd w:val="clear" w:color="auto" w:fill="FFFFFF"/>
        </w:rPr>
        <w:t>(2005:5) merupakan</w:t>
      </w:r>
      <w:r w:rsidRPr="00E5027E">
        <w:rPr>
          <w:rStyle w:val="apple-converted-space"/>
          <w:rFonts w:ascii="Times New Roman" w:hAnsi="Times New Roman" w:cs="Times New Roman"/>
          <w:color w:val="000000"/>
          <w:sz w:val="24"/>
          <w:szCs w:val="24"/>
          <w:shd w:val="clear" w:color="auto" w:fill="FFFFFF"/>
        </w:rPr>
        <w:t> </w:t>
      </w:r>
      <w:r w:rsidRPr="00E5027E">
        <w:rPr>
          <w:rStyle w:val="Emphasis"/>
          <w:rFonts w:ascii="Times New Roman" w:hAnsi="Times New Roman" w:cs="Times New Roman"/>
          <w:color w:val="000000"/>
          <w:sz w:val="24"/>
          <w:szCs w:val="24"/>
          <w:shd w:val="clear" w:color="auto" w:fill="FFFFFF"/>
        </w:rPr>
        <w:t>people who are allocate and oversee the use of resources</w:t>
      </w:r>
      <w:r w:rsidRPr="00E5027E">
        <w:rPr>
          <w:rStyle w:val="apple-converted-space"/>
          <w:rFonts w:ascii="Times New Roman" w:hAnsi="Times New Roman" w:cs="Times New Roman"/>
          <w:color w:val="000000"/>
          <w:sz w:val="24"/>
          <w:szCs w:val="24"/>
          <w:shd w:val="clear" w:color="auto" w:fill="FFFFFF"/>
        </w:rPr>
        <w:t> </w:t>
      </w:r>
      <w:r w:rsidRPr="00E5027E">
        <w:rPr>
          <w:rFonts w:ascii="Times New Roman" w:hAnsi="Times New Roman" w:cs="Times New Roman"/>
          <w:color w:val="000000"/>
          <w:sz w:val="24"/>
          <w:szCs w:val="24"/>
          <w:shd w:val="clear" w:color="auto" w:fill="FFFFFF"/>
        </w:rPr>
        <w:t>jadi merupakan orang yg mengatur dan mengawasi penggunaan sumber daya. Lewis dkk.</w:t>
      </w:r>
      <w:r w:rsidR="001F62C7">
        <w:rPr>
          <w:rFonts w:ascii="Times New Roman" w:hAnsi="Times New Roman" w:cs="Times New Roman"/>
          <w:color w:val="000000"/>
          <w:sz w:val="24"/>
          <w:szCs w:val="24"/>
          <w:shd w:val="clear" w:color="auto" w:fill="FFFFFF"/>
          <w:lang w:val="en-US"/>
        </w:rPr>
        <w:t xml:space="preserve"> </w:t>
      </w:r>
      <w:r w:rsidRPr="00E5027E">
        <w:rPr>
          <w:rFonts w:ascii="Times New Roman" w:hAnsi="Times New Roman" w:cs="Times New Roman"/>
          <w:color w:val="000000"/>
          <w:sz w:val="24"/>
          <w:szCs w:val="24"/>
          <w:shd w:val="clear" w:color="auto" w:fill="FFFFFF"/>
        </w:rPr>
        <w:t xml:space="preserve">(2004:5) mendefinisikan </w:t>
      </w:r>
      <w:r w:rsidRPr="00E5027E">
        <w:rPr>
          <w:rFonts w:ascii="Times New Roman" w:hAnsi="Times New Roman" w:cs="Times New Roman"/>
          <w:color w:val="000000"/>
          <w:sz w:val="24"/>
          <w:szCs w:val="24"/>
          <w:shd w:val="clear" w:color="auto" w:fill="FFFFFF"/>
        </w:rPr>
        <w:lastRenderedPageBreak/>
        <w:t>manajemen sebagai: “</w:t>
      </w:r>
      <w:r w:rsidRPr="00E5027E">
        <w:rPr>
          <w:rStyle w:val="Emphasis"/>
          <w:rFonts w:ascii="Times New Roman" w:hAnsi="Times New Roman" w:cs="Times New Roman"/>
          <w:color w:val="000000"/>
          <w:sz w:val="24"/>
          <w:szCs w:val="24"/>
          <w:shd w:val="clear" w:color="auto" w:fill="FFFFFF"/>
        </w:rPr>
        <w:t>the process of administering and coordinating resources effectively and efficiently in an effort to achieve the goals of the organization</w:t>
      </w:r>
      <w:r w:rsidRPr="00E5027E">
        <w:rPr>
          <w:rFonts w:ascii="Times New Roman" w:hAnsi="Times New Roman" w:cs="Times New Roman"/>
          <w:color w:val="000000"/>
          <w:sz w:val="24"/>
          <w:szCs w:val="24"/>
          <w:shd w:val="clear" w:color="auto" w:fill="FFFFFF"/>
        </w:rPr>
        <w:t>.” Pendapat tersebut kurang l</w:t>
      </w:r>
      <w:r w:rsidR="000152B7">
        <w:rPr>
          <w:rFonts w:ascii="Times New Roman" w:hAnsi="Times New Roman" w:cs="Times New Roman"/>
          <w:color w:val="000000"/>
          <w:sz w:val="24"/>
          <w:szCs w:val="24"/>
          <w:shd w:val="clear" w:color="auto" w:fill="FFFFFF"/>
          <w:lang w:val="en-US"/>
        </w:rPr>
        <w:t>e</w:t>
      </w:r>
      <w:r w:rsidRPr="00E5027E">
        <w:rPr>
          <w:rFonts w:ascii="Times New Roman" w:hAnsi="Times New Roman" w:cs="Times New Roman"/>
          <w:color w:val="000000"/>
          <w:sz w:val="24"/>
          <w:szCs w:val="24"/>
          <w:shd w:val="clear" w:color="auto" w:fill="FFFFFF"/>
        </w:rPr>
        <w:t>b</w:t>
      </w:r>
      <w:r w:rsidR="000152B7">
        <w:rPr>
          <w:rFonts w:ascii="Times New Roman" w:hAnsi="Times New Roman" w:cs="Times New Roman"/>
          <w:color w:val="000000"/>
          <w:sz w:val="24"/>
          <w:szCs w:val="24"/>
          <w:shd w:val="clear" w:color="auto" w:fill="FFFFFF"/>
          <w:lang w:val="en-US"/>
        </w:rPr>
        <w:t>i</w:t>
      </w:r>
      <w:r w:rsidRPr="00E5027E">
        <w:rPr>
          <w:rFonts w:ascii="Times New Roman" w:hAnsi="Times New Roman" w:cs="Times New Roman"/>
          <w:color w:val="000000"/>
          <w:sz w:val="24"/>
          <w:szCs w:val="24"/>
          <w:shd w:val="clear" w:color="auto" w:fill="FFFFFF"/>
        </w:rPr>
        <w:t>h mempunyai arti bahwa manajemen merupakan proses mengelola dan mengkoordinasi sumber daya-sumber daya secara efektif dan efisien sebagai usaha utk mencapai tujuan organisasi.</w:t>
      </w:r>
    </w:p>
    <w:p w:rsidR="002E2C66" w:rsidRPr="00E5027E" w:rsidRDefault="002E2C66" w:rsidP="002E2C66">
      <w:pPr>
        <w:spacing w:after="0" w:line="480" w:lineRule="auto"/>
        <w:ind w:firstLine="720"/>
        <w:jc w:val="both"/>
        <w:rPr>
          <w:rFonts w:ascii="Times New Roman" w:hAnsi="Times New Roman" w:cs="Times New Roman"/>
          <w:noProof/>
          <w:sz w:val="24"/>
          <w:szCs w:val="24"/>
          <w:lang w:val="en-US"/>
        </w:rPr>
      </w:pPr>
      <w:r w:rsidRPr="00E5027E">
        <w:rPr>
          <w:rFonts w:ascii="Times New Roman" w:hAnsi="Times New Roman" w:cs="Times New Roman"/>
          <w:color w:val="000000"/>
          <w:sz w:val="24"/>
          <w:szCs w:val="24"/>
          <w:shd w:val="clear" w:color="auto" w:fill="FFFFFF"/>
        </w:rPr>
        <w:t>Menurut</w:t>
      </w:r>
      <w:r w:rsidR="00032A48" w:rsidRPr="00E5027E">
        <w:rPr>
          <w:rFonts w:ascii="Times New Roman" w:hAnsi="Times New Roman" w:cs="Times New Roman"/>
          <w:color w:val="000000"/>
          <w:sz w:val="24"/>
          <w:szCs w:val="24"/>
          <w:shd w:val="clear" w:color="auto" w:fill="FFFFFF"/>
        </w:rPr>
        <w:t xml:space="preserve"> </w:t>
      </w:r>
      <w:r w:rsidRPr="001F62C7">
        <w:rPr>
          <w:rStyle w:val="Strong"/>
          <w:rFonts w:ascii="Times New Roman" w:hAnsi="Times New Roman" w:cs="Times New Roman"/>
          <w:b w:val="0"/>
          <w:color w:val="000000"/>
          <w:sz w:val="24"/>
          <w:szCs w:val="24"/>
          <w:shd w:val="clear" w:color="auto" w:fill="FFFFFF"/>
        </w:rPr>
        <w:t>Mary Parker Follet</w:t>
      </w:r>
      <w:r w:rsidR="00032A48" w:rsidRPr="00E5027E">
        <w:rPr>
          <w:rStyle w:val="Strong"/>
          <w:rFonts w:ascii="Times New Roman" w:hAnsi="Times New Roman" w:cs="Times New Roman"/>
          <w:color w:val="000000"/>
          <w:sz w:val="24"/>
          <w:szCs w:val="24"/>
          <w:shd w:val="clear" w:color="auto" w:fill="FFFFFF"/>
        </w:rPr>
        <w:t xml:space="preserve"> </w:t>
      </w:r>
      <w:r w:rsidRPr="00E5027E">
        <w:rPr>
          <w:rFonts w:ascii="Times New Roman" w:hAnsi="Times New Roman" w:cs="Times New Roman"/>
          <w:color w:val="000000"/>
          <w:sz w:val="24"/>
          <w:szCs w:val="24"/>
          <w:shd w:val="clear" w:color="auto" w:fill="FFFFFF"/>
        </w:rPr>
        <w:t xml:space="preserve">yg dikutip oleh Handoko (2000:8) manajemen merupakan seni dalam menyelesaikan pekerjaan melalui orang lain. Definisi ini mengandung arti bahwa para manajer mencapai tujuan-tujuan organisasi melalui pengaturan orang-orang lain </w:t>
      </w:r>
      <w:r w:rsidRPr="00E5027E">
        <w:rPr>
          <w:rFonts w:ascii="Times New Roman" w:hAnsi="Times New Roman" w:cs="Times New Roman"/>
          <w:color w:val="000000"/>
          <w:sz w:val="24"/>
          <w:szCs w:val="24"/>
          <w:shd w:val="clear" w:color="auto" w:fill="FFFFFF"/>
          <w:lang w:val="en-US"/>
        </w:rPr>
        <w:t>untuk</w:t>
      </w:r>
      <w:r w:rsidRPr="00E5027E">
        <w:rPr>
          <w:rFonts w:ascii="Times New Roman" w:hAnsi="Times New Roman" w:cs="Times New Roman"/>
          <w:color w:val="000000"/>
          <w:sz w:val="24"/>
          <w:szCs w:val="24"/>
          <w:shd w:val="clear" w:color="auto" w:fill="FFFFFF"/>
        </w:rPr>
        <w:t xml:space="preserve"> melaksanakan berbagai tugas y</w:t>
      </w:r>
      <w:r w:rsidR="00790400">
        <w:rPr>
          <w:rFonts w:ascii="Times New Roman" w:hAnsi="Times New Roman" w:cs="Times New Roman"/>
          <w:color w:val="000000"/>
          <w:sz w:val="24"/>
          <w:szCs w:val="24"/>
          <w:shd w:val="clear" w:color="auto" w:fill="FFFFFF"/>
          <w:lang w:val="en-US"/>
        </w:rPr>
        <w:t>an</w:t>
      </w:r>
      <w:r w:rsidRPr="00E5027E">
        <w:rPr>
          <w:rFonts w:ascii="Times New Roman" w:hAnsi="Times New Roman" w:cs="Times New Roman"/>
          <w:color w:val="000000"/>
          <w:sz w:val="24"/>
          <w:szCs w:val="24"/>
          <w:shd w:val="clear" w:color="auto" w:fill="FFFFFF"/>
        </w:rPr>
        <w:t>g mungkin diperlukan.</w:t>
      </w:r>
    </w:p>
    <w:p w:rsidR="002E2C66" w:rsidRDefault="002E2C66" w:rsidP="002E2C66">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rPr>
        <w:t>Perkembangan teori manajemen sampai pada saat ini telah berkembang dengan pesat. Tapi sampai detik ini pula belum ada suatu teori yang bersifat umum ataupun berupa kumpulan-kumpulan hukum bagi manajemen yang dapat diterapkan dalam berbagai situasi dan kondisi.</w:t>
      </w:r>
    </w:p>
    <w:p w:rsidR="003C654A" w:rsidRDefault="003C654A" w:rsidP="002E2C66">
      <w:pPr>
        <w:spacing w:after="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Pemasaran memegang peranan</w:t>
      </w:r>
      <w:r w:rsidRPr="003C654A">
        <w:rPr>
          <w:rFonts w:ascii="Times New Roman" w:eastAsia="Calibri" w:hAnsi="Times New Roman" w:cs="Times New Roman"/>
          <w:color w:val="000000"/>
          <w:sz w:val="24"/>
          <w:szCs w:val="24"/>
          <w:lang w:val="en-US"/>
        </w:rPr>
        <w:t xml:space="preserve"> yang sangat penting dalam suatu usaha, terlebih dalam kondisi persaingan yang sema</w:t>
      </w:r>
      <w:r w:rsidR="00813BC6">
        <w:rPr>
          <w:rFonts w:ascii="Times New Roman" w:eastAsia="Calibri" w:hAnsi="Times New Roman" w:cs="Times New Roman"/>
          <w:color w:val="000000"/>
          <w:sz w:val="24"/>
          <w:szCs w:val="24"/>
          <w:lang w:val="en-US"/>
        </w:rPr>
        <w:t xml:space="preserve">kin kompetitif seperti sekarang </w:t>
      </w:r>
      <w:r w:rsidRPr="003C654A">
        <w:rPr>
          <w:rFonts w:ascii="Times New Roman" w:eastAsia="Calibri" w:hAnsi="Times New Roman" w:cs="Times New Roman"/>
          <w:color w:val="000000"/>
          <w:sz w:val="24"/>
          <w:szCs w:val="24"/>
          <w:lang w:val="en-US"/>
        </w:rPr>
        <w:t>ini. Maka fungsi pemasaran</w:t>
      </w:r>
      <w:r w:rsidR="00A7321B">
        <w:rPr>
          <w:rFonts w:ascii="Times New Roman" w:eastAsia="Calibri" w:hAnsi="Times New Roman" w:cs="Times New Roman"/>
          <w:color w:val="000000"/>
          <w:sz w:val="24"/>
          <w:szCs w:val="24"/>
          <w:lang w:val="en-US"/>
        </w:rPr>
        <w:t xml:space="preserve"> </w:t>
      </w:r>
      <w:r w:rsidRPr="003C654A">
        <w:rPr>
          <w:rFonts w:ascii="Times New Roman" w:eastAsia="Calibri" w:hAnsi="Times New Roman" w:cs="Times New Roman"/>
          <w:color w:val="000000"/>
          <w:sz w:val="24"/>
          <w:szCs w:val="24"/>
          <w:lang w:val="en-US"/>
        </w:rPr>
        <w:t>sangatlah penting untuk mengantisipasi adanya persaingan dan perubahan pasar, untu</w:t>
      </w:r>
      <w:r w:rsidR="00813BC6">
        <w:rPr>
          <w:rFonts w:ascii="Times New Roman" w:eastAsia="Calibri" w:hAnsi="Times New Roman" w:cs="Times New Roman"/>
          <w:color w:val="000000"/>
          <w:sz w:val="24"/>
          <w:szCs w:val="24"/>
          <w:lang w:val="en-US"/>
        </w:rPr>
        <w:t>k kemudian diadakan kebijaka</w:t>
      </w:r>
      <w:r w:rsidRPr="003C654A">
        <w:rPr>
          <w:rFonts w:ascii="Times New Roman" w:eastAsia="Calibri" w:hAnsi="Times New Roman" w:cs="Times New Roman"/>
          <w:color w:val="000000"/>
          <w:sz w:val="24"/>
          <w:szCs w:val="24"/>
          <w:lang w:val="en-US"/>
        </w:rPr>
        <w:t xml:space="preserve">n di dalam perusahaan agar terus berusaha memuaskan pelanggan secara menguntungkan, efisien dan bertanggung jawab. </w:t>
      </w:r>
    </w:p>
    <w:p w:rsidR="0097722C" w:rsidRDefault="003C654A" w:rsidP="002E2C66">
      <w:pPr>
        <w:spacing w:after="0" w:line="480" w:lineRule="auto"/>
        <w:ind w:firstLine="720"/>
        <w:jc w:val="both"/>
        <w:rPr>
          <w:rFonts w:ascii="Times New Roman" w:eastAsia="Calibri" w:hAnsi="Times New Roman" w:cs="Times New Roman"/>
          <w:color w:val="000000"/>
          <w:sz w:val="24"/>
          <w:szCs w:val="24"/>
          <w:lang w:val="en-US"/>
        </w:rPr>
      </w:pPr>
      <w:r w:rsidRPr="003C654A">
        <w:rPr>
          <w:rFonts w:ascii="Times New Roman" w:eastAsia="Calibri" w:hAnsi="Times New Roman" w:cs="Times New Roman"/>
          <w:color w:val="000000"/>
          <w:sz w:val="24"/>
          <w:szCs w:val="24"/>
          <w:lang w:val="en-US"/>
        </w:rPr>
        <w:t>Pemasaran berhubungan dengan mengidentifikasi dan memenuhi kebutuhan</w:t>
      </w:r>
      <w:r>
        <w:rPr>
          <w:rFonts w:ascii="Times New Roman" w:eastAsia="Calibri" w:hAnsi="Times New Roman" w:cs="Times New Roman"/>
          <w:color w:val="000000"/>
          <w:sz w:val="24"/>
          <w:szCs w:val="24"/>
          <w:lang w:val="en-US"/>
        </w:rPr>
        <w:t xml:space="preserve">  manusia dan masyarakat. Salah</w:t>
      </w:r>
      <w:r w:rsidRPr="003C654A">
        <w:rPr>
          <w:rFonts w:ascii="Times New Roman" w:eastAsia="Calibri" w:hAnsi="Times New Roman" w:cs="Times New Roman"/>
          <w:color w:val="000000"/>
          <w:sz w:val="24"/>
          <w:szCs w:val="24"/>
          <w:lang w:val="en-US"/>
        </w:rPr>
        <w:t xml:space="preserve"> satu dari definisi pemasaran terpendek adalah memenuhi kebutuhan secara menguntungkan.</w:t>
      </w:r>
    </w:p>
    <w:p w:rsidR="003C654A" w:rsidRDefault="003C654A" w:rsidP="002E2C66">
      <w:pPr>
        <w:spacing w:after="0" w:line="480" w:lineRule="auto"/>
        <w:ind w:firstLine="720"/>
        <w:jc w:val="both"/>
        <w:rPr>
          <w:rFonts w:ascii="Times New Roman" w:eastAsia="Calibri" w:hAnsi="Times New Roman" w:cs="Times New Roman"/>
          <w:color w:val="000000"/>
          <w:sz w:val="24"/>
          <w:szCs w:val="24"/>
          <w:lang w:val="en-US"/>
        </w:rPr>
      </w:pPr>
      <w:r w:rsidRPr="003C654A">
        <w:rPr>
          <w:rFonts w:ascii="Times New Roman" w:eastAsia="Calibri" w:hAnsi="Times New Roman" w:cs="Times New Roman"/>
          <w:color w:val="000000"/>
          <w:sz w:val="24"/>
          <w:szCs w:val="24"/>
          <w:lang w:val="en-US"/>
        </w:rPr>
        <w:lastRenderedPageBreak/>
        <w:t>Pengertian  pemasaran  menurut American  Marketing Association (AMA) yang dikutip oleh Kotler dan Keller (2012;6) yang diterjemahkan oleh Benyamin Molan adalah sebagai berikut :</w:t>
      </w:r>
    </w:p>
    <w:p w:rsidR="003C654A" w:rsidRPr="00960ECA" w:rsidRDefault="003C654A" w:rsidP="003C654A">
      <w:pPr>
        <w:spacing w:after="0" w:line="240" w:lineRule="auto"/>
        <w:ind w:left="720" w:hanging="90"/>
        <w:jc w:val="both"/>
        <w:rPr>
          <w:rFonts w:ascii="Times New Roman" w:eastAsia="Calibri" w:hAnsi="Times New Roman" w:cs="Times New Roman"/>
          <w:color w:val="000000"/>
          <w:sz w:val="24"/>
          <w:szCs w:val="24"/>
          <w:lang w:val="en-US"/>
        </w:rPr>
      </w:pPr>
      <w:r w:rsidRPr="00960ECA">
        <w:rPr>
          <w:rFonts w:ascii="Times New Roman" w:eastAsia="Calibri" w:hAnsi="Times New Roman" w:cs="Times New Roman"/>
          <w:color w:val="000000"/>
          <w:sz w:val="24"/>
          <w:szCs w:val="24"/>
          <w:lang w:val="en-US"/>
        </w:rPr>
        <w:t>“</w:t>
      </w:r>
      <w:r w:rsidR="00960ECA">
        <w:rPr>
          <w:rFonts w:ascii="Times New Roman" w:eastAsia="Calibri" w:hAnsi="Times New Roman" w:cs="Times New Roman"/>
          <w:color w:val="000000"/>
          <w:sz w:val="24"/>
          <w:szCs w:val="24"/>
          <w:lang w:val="en-US"/>
        </w:rPr>
        <w:t xml:space="preserve">Satu </w:t>
      </w:r>
      <w:r w:rsidRPr="00960ECA">
        <w:rPr>
          <w:rFonts w:ascii="Times New Roman" w:eastAsia="Calibri" w:hAnsi="Times New Roman" w:cs="Times New Roman"/>
          <w:color w:val="000000"/>
          <w:sz w:val="24"/>
          <w:szCs w:val="24"/>
          <w:lang w:val="en-US"/>
        </w:rPr>
        <w:t>fungsi organisasi dan seperangkat proses untuk menciptakan, mengomunikasikan, dan menyerahkan nilai kepada pelanggan dan mengelola hubungan pelanggan dengan cara yang menguntungkan organisasi dan para pemilik sahamnya”.</w:t>
      </w:r>
    </w:p>
    <w:p w:rsidR="00E009A5" w:rsidRDefault="00E009A5" w:rsidP="002E2C66">
      <w:pPr>
        <w:spacing w:after="0" w:line="480" w:lineRule="auto"/>
        <w:ind w:firstLine="720"/>
        <w:jc w:val="both"/>
        <w:rPr>
          <w:rFonts w:ascii="Times New Roman" w:eastAsia="Calibri" w:hAnsi="Times New Roman" w:cs="Times New Roman"/>
          <w:color w:val="000000"/>
          <w:sz w:val="24"/>
          <w:szCs w:val="24"/>
        </w:rPr>
      </w:pPr>
    </w:p>
    <w:p w:rsidR="003C654A" w:rsidRDefault="003C654A" w:rsidP="002E2C66">
      <w:pPr>
        <w:spacing w:after="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w:t>
      </w:r>
      <w:r w:rsidRPr="003C654A">
        <w:rPr>
          <w:rFonts w:ascii="Times New Roman" w:eastAsia="Calibri" w:hAnsi="Times New Roman" w:cs="Times New Roman"/>
          <w:color w:val="000000"/>
          <w:sz w:val="24"/>
          <w:szCs w:val="24"/>
          <w:lang w:val="en-US"/>
        </w:rPr>
        <w:t>edangkan menurut Marketing Association of Australia and New Zealand (MAANZ) yang dikutip oleh Buchari Alma (2009;3), memberikan pengertian pemasaran sebagai berikut:</w:t>
      </w:r>
    </w:p>
    <w:p w:rsidR="003C654A" w:rsidRPr="00960ECA" w:rsidRDefault="003C654A" w:rsidP="003C654A">
      <w:pPr>
        <w:spacing w:after="0" w:line="240" w:lineRule="auto"/>
        <w:ind w:left="720" w:hanging="90"/>
        <w:jc w:val="both"/>
        <w:rPr>
          <w:rFonts w:ascii="Times New Roman" w:eastAsia="Calibri" w:hAnsi="Times New Roman" w:cs="Times New Roman"/>
          <w:color w:val="000000"/>
          <w:sz w:val="24"/>
          <w:szCs w:val="24"/>
          <w:lang w:val="en-US"/>
        </w:rPr>
      </w:pPr>
      <w:r w:rsidRPr="00960ECA">
        <w:rPr>
          <w:rFonts w:ascii="Times New Roman" w:eastAsia="Calibri" w:hAnsi="Times New Roman" w:cs="Times New Roman"/>
          <w:color w:val="000000"/>
          <w:sz w:val="24"/>
          <w:szCs w:val="24"/>
          <w:lang w:val="en-US"/>
        </w:rPr>
        <w:t>“</w:t>
      </w:r>
      <w:r w:rsidR="00960ECA">
        <w:rPr>
          <w:rFonts w:ascii="Times New Roman" w:eastAsia="Calibri" w:hAnsi="Times New Roman" w:cs="Times New Roman"/>
          <w:color w:val="000000"/>
          <w:sz w:val="24"/>
          <w:szCs w:val="24"/>
          <w:lang w:val="en-US"/>
        </w:rPr>
        <w:t xml:space="preserve">Pemasaran </w:t>
      </w:r>
      <w:r w:rsidRPr="00960ECA">
        <w:rPr>
          <w:rFonts w:ascii="Times New Roman" w:eastAsia="Calibri" w:hAnsi="Times New Roman" w:cs="Times New Roman"/>
          <w:color w:val="000000"/>
          <w:sz w:val="24"/>
          <w:szCs w:val="24"/>
          <w:lang w:val="en-US"/>
        </w:rPr>
        <w:t>adalah</w:t>
      </w:r>
      <w:r w:rsidR="00960ECA">
        <w:rPr>
          <w:rFonts w:ascii="Times New Roman" w:eastAsia="Calibri" w:hAnsi="Times New Roman" w:cs="Times New Roman"/>
          <w:color w:val="000000"/>
          <w:sz w:val="24"/>
          <w:szCs w:val="24"/>
          <w:lang w:val="en-US"/>
        </w:rPr>
        <w:t xml:space="preserve"> </w:t>
      </w:r>
      <w:r w:rsidRPr="00960ECA">
        <w:rPr>
          <w:rFonts w:ascii="Times New Roman" w:eastAsia="Calibri" w:hAnsi="Times New Roman" w:cs="Times New Roman"/>
          <w:color w:val="000000"/>
          <w:sz w:val="24"/>
          <w:szCs w:val="24"/>
          <w:lang w:val="en-US"/>
        </w:rPr>
        <w:t xml:space="preserve">aktivitas yang </w:t>
      </w:r>
      <w:r w:rsidR="002C6807">
        <w:rPr>
          <w:rFonts w:ascii="Times New Roman" w:eastAsia="Calibri" w:hAnsi="Times New Roman" w:cs="Times New Roman"/>
          <w:color w:val="000000"/>
          <w:sz w:val="24"/>
          <w:szCs w:val="24"/>
          <w:lang w:val="en-US"/>
        </w:rPr>
        <w:t xml:space="preserve">memfasilitasi dan memperlancar </w:t>
      </w:r>
      <w:r w:rsidRPr="00960ECA">
        <w:rPr>
          <w:rFonts w:ascii="Times New Roman" w:eastAsia="Calibri" w:hAnsi="Times New Roman" w:cs="Times New Roman"/>
          <w:color w:val="000000"/>
          <w:sz w:val="24"/>
          <w:szCs w:val="24"/>
          <w:lang w:val="en-US"/>
        </w:rPr>
        <w:t>suatu hubungan pertukaran</w:t>
      </w:r>
      <w:r w:rsidR="002C6807">
        <w:rPr>
          <w:rFonts w:ascii="Times New Roman" w:eastAsia="Calibri" w:hAnsi="Times New Roman" w:cs="Times New Roman"/>
          <w:color w:val="000000"/>
          <w:sz w:val="24"/>
          <w:szCs w:val="24"/>
          <w:lang w:val="en-US"/>
        </w:rPr>
        <w:t xml:space="preserve"> </w:t>
      </w:r>
      <w:r w:rsidRPr="00960ECA">
        <w:rPr>
          <w:rFonts w:ascii="Times New Roman" w:eastAsia="Calibri" w:hAnsi="Times New Roman" w:cs="Times New Roman"/>
          <w:color w:val="000000"/>
          <w:sz w:val="24"/>
          <w:szCs w:val="24"/>
          <w:lang w:val="en-US"/>
        </w:rPr>
        <w:t>yang saling memuaskan melalui penciptaan, pendistribusian, promosi dan penentuan harga dari barang, jasa, dan ide”.</w:t>
      </w:r>
    </w:p>
    <w:p w:rsidR="003C654A" w:rsidRDefault="003C654A" w:rsidP="003C654A">
      <w:pPr>
        <w:spacing w:after="0" w:line="240" w:lineRule="auto"/>
        <w:ind w:left="720" w:hanging="90"/>
        <w:jc w:val="both"/>
        <w:rPr>
          <w:rFonts w:ascii="Times New Roman" w:eastAsia="Calibri" w:hAnsi="Times New Roman" w:cs="Times New Roman"/>
          <w:b/>
          <w:color w:val="000000"/>
          <w:sz w:val="24"/>
          <w:szCs w:val="24"/>
          <w:lang w:val="en-US"/>
        </w:rPr>
      </w:pPr>
    </w:p>
    <w:p w:rsidR="003C654A" w:rsidRDefault="003C654A" w:rsidP="003C654A">
      <w:pPr>
        <w:spacing w:after="0" w:line="240" w:lineRule="auto"/>
        <w:ind w:left="720" w:hanging="90"/>
        <w:jc w:val="both"/>
        <w:rPr>
          <w:rFonts w:ascii="Times New Roman" w:eastAsia="Calibri" w:hAnsi="Times New Roman" w:cs="Times New Roman"/>
          <w:b/>
          <w:color w:val="000000"/>
          <w:sz w:val="24"/>
          <w:szCs w:val="24"/>
          <w:lang w:val="en-US"/>
        </w:rPr>
      </w:pPr>
    </w:p>
    <w:p w:rsidR="003C654A" w:rsidRPr="003C654A" w:rsidRDefault="00960ECA" w:rsidP="003C654A">
      <w:pPr>
        <w:spacing w:after="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Berdasarkan </w:t>
      </w:r>
      <w:r w:rsidR="003C654A" w:rsidRPr="003C654A">
        <w:rPr>
          <w:rFonts w:ascii="Times New Roman" w:eastAsia="Calibri" w:hAnsi="Times New Roman" w:cs="Times New Roman"/>
          <w:color w:val="000000"/>
          <w:sz w:val="24"/>
          <w:szCs w:val="24"/>
          <w:lang w:val="en-US"/>
        </w:rPr>
        <w:t xml:space="preserve">definisi-definisi tersebut, dapat disimpulkan bahwa pemasaran  merupakan  suatu  kegiatan  manusia untuk memenuhi  kebutuhan dan keinginan  melalui </w:t>
      </w:r>
      <w:r>
        <w:rPr>
          <w:rFonts w:ascii="Times New Roman" w:eastAsia="Calibri" w:hAnsi="Times New Roman" w:cs="Times New Roman"/>
          <w:color w:val="000000"/>
          <w:sz w:val="24"/>
          <w:szCs w:val="24"/>
          <w:lang w:val="en-US"/>
        </w:rPr>
        <w:t xml:space="preserve"> proses  penciptaan,  penawaran</w:t>
      </w:r>
      <w:r w:rsidR="003C654A" w:rsidRPr="003C654A">
        <w:rPr>
          <w:rFonts w:ascii="Times New Roman" w:eastAsia="Calibri" w:hAnsi="Times New Roman" w:cs="Times New Roman"/>
          <w:color w:val="000000"/>
          <w:sz w:val="24"/>
          <w:szCs w:val="24"/>
          <w:lang w:val="en-US"/>
        </w:rPr>
        <w:t xml:space="preserve"> dan  pertukaran (nilai)  produk dengan  yang  lain, dimana dalam  pemasaran</w:t>
      </w:r>
      <w:r>
        <w:rPr>
          <w:rFonts w:ascii="Times New Roman" w:eastAsia="Calibri" w:hAnsi="Times New Roman" w:cs="Times New Roman"/>
          <w:color w:val="000000"/>
          <w:sz w:val="24"/>
          <w:szCs w:val="24"/>
          <w:lang w:val="en-US"/>
        </w:rPr>
        <w:t xml:space="preserve">  ini kegiatan bisnis dirancang</w:t>
      </w:r>
      <w:r w:rsidR="003C654A" w:rsidRPr="003C654A">
        <w:rPr>
          <w:rFonts w:ascii="Times New Roman" w:eastAsia="Calibri" w:hAnsi="Times New Roman" w:cs="Times New Roman"/>
          <w:color w:val="000000"/>
          <w:sz w:val="24"/>
          <w:szCs w:val="24"/>
          <w:lang w:val="en-US"/>
        </w:rPr>
        <w:t xml:space="preserve"> untuk  mendistribusikan barang-barang dari produsen kepada konsumen untuk mencapai sasaran serta tujuan organisasi.</w:t>
      </w:r>
    </w:p>
    <w:p w:rsidR="003C654A" w:rsidRDefault="003C654A" w:rsidP="002E2C66">
      <w:pPr>
        <w:spacing w:after="0" w:line="480" w:lineRule="auto"/>
        <w:ind w:firstLine="720"/>
        <w:jc w:val="both"/>
        <w:rPr>
          <w:rFonts w:ascii="Times New Roman" w:eastAsia="Calibri" w:hAnsi="Times New Roman" w:cs="Times New Roman"/>
          <w:color w:val="000000"/>
          <w:sz w:val="24"/>
          <w:szCs w:val="24"/>
          <w:lang w:val="en-US"/>
        </w:rPr>
      </w:pPr>
    </w:p>
    <w:p w:rsidR="00DA2080" w:rsidRDefault="00DA2080" w:rsidP="00DA2080">
      <w:pPr>
        <w:spacing w:after="0" w:line="480" w:lineRule="auto"/>
        <w:jc w:val="both"/>
        <w:rPr>
          <w:rFonts w:ascii="Times New Roman" w:eastAsia="Calibri" w:hAnsi="Times New Roman" w:cs="Times New Roman"/>
          <w:b/>
          <w:color w:val="000000"/>
          <w:sz w:val="24"/>
          <w:szCs w:val="24"/>
          <w:lang w:val="en-US"/>
        </w:rPr>
      </w:pPr>
      <w:r w:rsidRPr="00DA2080">
        <w:rPr>
          <w:rFonts w:ascii="Times New Roman" w:eastAsia="Calibri" w:hAnsi="Times New Roman" w:cs="Times New Roman"/>
          <w:b/>
          <w:color w:val="000000"/>
          <w:sz w:val="24"/>
          <w:szCs w:val="24"/>
          <w:lang w:val="en-US"/>
        </w:rPr>
        <w:t>2.1.2</w:t>
      </w:r>
      <w:r w:rsidRPr="00DA2080">
        <w:rPr>
          <w:rFonts w:ascii="Times New Roman" w:eastAsia="Calibri" w:hAnsi="Times New Roman" w:cs="Times New Roman"/>
          <w:b/>
          <w:color w:val="000000"/>
          <w:sz w:val="24"/>
          <w:szCs w:val="24"/>
          <w:lang w:val="en-US"/>
        </w:rPr>
        <w:tab/>
      </w:r>
      <w:r>
        <w:rPr>
          <w:rFonts w:ascii="Times New Roman" w:eastAsia="Calibri" w:hAnsi="Times New Roman" w:cs="Times New Roman"/>
          <w:b/>
          <w:color w:val="000000"/>
          <w:sz w:val="24"/>
          <w:szCs w:val="24"/>
          <w:lang w:val="en-US"/>
        </w:rPr>
        <w:t>Pemasaran Jasa</w:t>
      </w:r>
    </w:p>
    <w:p w:rsidR="00DA2080" w:rsidRPr="00DA2080" w:rsidRDefault="00DA2080" w:rsidP="00DA2080">
      <w:pPr>
        <w:spacing w:after="0" w:line="480" w:lineRule="auto"/>
        <w:ind w:firstLine="720"/>
        <w:jc w:val="both"/>
        <w:rPr>
          <w:rFonts w:ascii="Times New Roman" w:eastAsia="Calibri" w:hAnsi="Times New Roman" w:cs="Times New Roman"/>
          <w:color w:val="000000"/>
          <w:sz w:val="24"/>
          <w:szCs w:val="24"/>
          <w:lang w:val="en-US"/>
        </w:rPr>
      </w:pPr>
      <w:r w:rsidRPr="00DA2080">
        <w:rPr>
          <w:rFonts w:ascii="Times New Roman" w:eastAsia="Calibri" w:hAnsi="Times New Roman" w:cs="Times New Roman"/>
          <w:color w:val="000000"/>
          <w:sz w:val="24"/>
          <w:szCs w:val="24"/>
          <w:lang w:val="en-US"/>
        </w:rPr>
        <w:t>Menurut Lovelock dan Lauren K. W</w:t>
      </w:r>
      <w:r>
        <w:rPr>
          <w:rFonts w:ascii="Times New Roman" w:eastAsia="Calibri" w:hAnsi="Times New Roman" w:cs="Times New Roman"/>
          <w:color w:val="000000"/>
          <w:sz w:val="24"/>
          <w:szCs w:val="24"/>
          <w:lang w:val="en-US"/>
        </w:rPr>
        <w:t xml:space="preserve">right (2007:52) pemasaran jasa </w:t>
      </w:r>
      <w:r w:rsidRPr="00DA2080">
        <w:rPr>
          <w:rFonts w:ascii="Times New Roman" w:eastAsia="Calibri" w:hAnsi="Times New Roman" w:cs="Times New Roman"/>
          <w:color w:val="000000"/>
          <w:sz w:val="24"/>
          <w:szCs w:val="24"/>
          <w:lang w:val="en-US"/>
        </w:rPr>
        <w:t>merupakan bagian dari sistem jasa keseluru</w:t>
      </w:r>
      <w:r>
        <w:rPr>
          <w:rFonts w:ascii="Times New Roman" w:eastAsia="Calibri" w:hAnsi="Times New Roman" w:cs="Times New Roman"/>
          <w:color w:val="000000"/>
          <w:sz w:val="24"/>
          <w:szCs w:val="24"/>
          <w:lang w:val="en-US"/>
        </w:rPr>
        <w:t xml:space="preserve">han, Dimana perusahaan tersebut </w:t>
      </w:r>
      <w:r w:rsidRPr="00DA2080">
        <w:rPr>
          <w:rFonts w:ascii="Times New Roman" w:eastAsia="Calibri" w:hAnsi="Times New Roman" w:cs="Times New Roman"/>
          <w:color w:val="000000"/>
          <w:sz w:val="24"/>
          <w:szCs w:val="24"/>
          <w:lang w:val="en-US"/>
        </w:rPr>
        <w:t>memiliki semua bentuk kontak dengan pelangg</w:t>
      </w:r>
      <w:r>
        <w:rPr>
          <w:rFonts w:ascii="Times New Roman" w:eastAsia="Calibri" w:hAnsi="Times New Roman" w:cs="Times New Roman"/>
          <w:color w:val="000000"/>
          <w:sz w:val="24"/>
          <w:szCs w:val="24"/>
          <w:lang w:val="en-US"/>
        </w:rPr>
        <w:t xml:space="preserve">annya, mulai dari pengiklanan, </w:t>
      </w:r>
      <w:r w:rsidRPr="00DA2080">
        <w:rPr>
          <w:rFonts w:ascii="Times New Roman" w:eastAsia="Calibri" w:hAnsi="Times New Roman" w:cs="Times New Roman"/>
          <w:color w:val="000000"/>
          <w:sz w:val="24"/>
          <w:szCs w:val="24"/>
          <w:lang w:val="en-US"/>
        </w:rPr>
        <w:lastRenderedPageBreak/>
        <w:t xml:space="preserve">hingga penagihan. Hal itu mencakup kontak yang </w:t>
      </w:r>
      <w:r>
        <w:rPr>
          <w:rFonts w:ascii="Times New Roman" w:eastAsia="Calibri" w:hAnsi="Times New Roman" w:cs="Times New Roman"/>
          <w:color w:val="000000"/>
          <w:sz w:val="24"/>
          <w:szCs w:val="24"/>
          <w:lang w:val="en-US"/>
        </w:rPr>
        <w:t xml:space="preserve">dilakukan pada saat penyerahan </w:t>
      </w:r>
      <w:r w:rsidRPr="00DA2080">
        <w:rPr>
          <w:rFonts w:ascii="Times New Roman" w:eastAsia="Calibri" w:hAnsi="Times New Roman" w:cs="Times New Roman"/>
          <w:color w:val="000000"/>
          <w:sz w:val="24"/>
          <w:szCs w:val="24"/>
          <w:lang w:val="en-US"/>
        </w:rPr>
        <w:t>jasa.</w:t>
      </w:r>
    </w:p>
    <w:p w:rsidR="009C48ED" w:rsidRDefault="009C48ED" w:rsidP="002E2C66">
      <w:pPr>
        <w:spacing w:after="0" w:line="480" w:lineRule="auto"/>
        <w:ind w:firstLine="720"/>
        <w:jc w:val="both"/>
        <w:rPr>
          <w:rFonts w:ascii="Times New Roman" w:eastAsia="Calibri" w:hAnsi="Times New Roman" w:cs="Times New Roman"/>
          <w:color w:val="000000"/>
          <w:sz w:val="24"/>
          <w:szCs w:val="24"/>
          <w:lang w:val="en-US"/>
        </w:rPr>
      </w:pPr>
      <w:r w:rsidRPr="009C48ED">
        <w:rPr>
          <w:rFonts w:ascii="Times New Roman" w:eastAsia="Calibri" w:hAnsi="Times New Roman" w:cs="Times New Roman"/>
          <w:color w:val="000000"/>
          <w:sz w:val="24"/>
          <w:szCs w:val="24"/>
        </w:rPr>
        <w:t>Jasa terkadang cukup sulit dibedakan secara khusus dengan barang. Hal ini disebabkan pembelian suatu barang kerap kali disertai jasa-jasa tertentu dan begitu pula sebaliknya dengan pembelian jasa yang sering melibatkan barang-barang tertentu untuk melengkapinya. Untuk memahami hal ini, kita perlu membahas pengertian, karakteristik dan klasifikasi jasa.</w:t>
      </w:r>
      <w:r>
        <w:rPr>
          <w:rFonts w:ascii="Times New Roman" w:eastAsia="Calibri" w:hAnsi="Times New Roman" w:cs="Times New Roman"/>
          <w:color w:val="000000"/>
          <w:sz w:val="24"/>
          <w:szCs w:val="24"/>
          <w:lang w:val="en-US"/>
        </w:rPr>
        <w:t xml:space="preserve"> </w:t>
      </w:r>
      <w:r w:rsidR="00013833" w:rsidRPr="00E5027E">
        <w:rPr>
          <w:rFonts w:ascii="Times New Roman" w:eastAsia="Calibri" w:hAnsi="Times New Roman" w:cs="Times New Roman"/>
          <w:color w:val="000000"/>
          <w:sz w:val="24"/>
          <w:szCs w:val="24"/>
        </w:rPr>
        <w:t>Pengertian dan Karakteristik Jasa menurut Zethaml dan Bitner dalam Lupiyoadi (2001) jasa merupakan semua aktivitas ekonomi yang hasilnya tidak merupakan produk dalam bentuk fisik</w:t>
      </w:r>
      <w:r w:rsidR="00EA0F1E" w:rsidRPr="00E5027E">
        <w:rPr>
          <w:rFonts w:ascii="Times New Roman" w:eastAsia="Calibri" w:hAnsi="Times New Roman" w:cs="Times New Roman"/>
          <w:color w:val="000000"/>
          <w:sz w:val="24"/>
          <w:szCs w:val="24"/>
          <w:lang w:val="en-US"/>
        </w:rPr>
        <w:t xml:space="preserve"> dan konstruksi, yang biasanya dikonsumsi pada saat yang sama dengan waktu yang dihasilkan dan memberikan nilai tambah atau pemecahan </w:t>
      </w:r>
      <w:r>
        <w:rPr>
          <w:rFonts w:ascii="Times New Roman" w:eastAsia="Calibri" w:hAnsi="Times New Roman" w:cs="Times New Roman"/>
          <w:color w:val="000000"/>
          <w:sz w:val="24"/>
          <w:szCs w:val="24"/>
          <w:lang w:val="en-US"/>
        </w:rPr>
        <w:t>masalah yang dihadapi konsumen.</w:t>
      </w:r>
    </w:p>
    <w:p w:rsidR="009C48ED" w:rsidRDefault="009C48ED" w:rsidP="002E2C66">
      <w:pPr>
        <w:spacing w:after="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J</w:t>
      </w:r>
      <w:r w:rsidRPr="009C48ED">
        <w:rPr>
          <w:rFonts w:ascii="Times New Roman" w:eastAsia="Calibri" w:hAnsi="Times New Roman" w:cs="Times New Roman"/>
          <w:color w:val="000000"/>
          <w:sz w:val="24"/>
          <w:szCs w:val="24"/>
          <w:lang w:val="en-US"/>
        </w:rPr>
        <w:t>asa (</w:t>
      </w:r>
      <w:r w:rsidRPr="009C48ED">
        <w:rPr>
          <w:rFonts w:ascii="Times New Roman" w:eastAsia="Calibri" w:hAnsi="Times New Roman" w:cs="Times New Roman"/>
          <w:i/>
          <w:color w:val="000000"/>
          <w:sz w:val="24"/>
          <w:szCs w:val="24"/>
          <w:lang w:val="en-US"/>
        </w:rPr>
        <w:t>service</w:t>
      </w:r>
      <w:r w:rsidRPr="009C48ED">
        <w:rPr>
          <w:rFonts w:ascii="Times New Roman" w:eastAsia="Calibri" w:hAnsi="Times New Roman" w:cs="Times New Roman"/>
          <w:color w:val="000000"/>
          <w:sz w:val="24"/>
          <w:szCs w:val="24"/>
          <w:lang w:val="en-US"/>
        </w:rPr>
        <w:t>) menurut Kotler dan Keller (2012;214)</w:t>
      </w:r>
      <w:r>
        <w:rPr>
          <w:rFonts w:ascii="Times New Roman" w:eastAsia="Calibri" w:hAnsi="Times New Roman" w:cs="Times New Roman"/>
          <w:color w:val="000000"/>
          <w:sz w:val="24"/>
          <w:szCs w:val="24"/>
          <w:lang w:val="en-US"/>
        </w:rPr>
        <w:t>:</w:t>
      </w:r>
    </w:p>
    <w:p w:rsidR="009C48ED" w:rsidRPr="00960ECA" w:rsidRDefault="009C48ED" w:rsidP="009C48ED">
      <w:pPr>
        <w:spacing w:after="0" w:line="240" w:lineRule="auto"/>
        <w:ind w:left="720"/>
        <w:jc w:val="both"/>
        <w:rPr>
          <w:rFonts w:ascii="Times New Roman" w:eastAsia="Calibri" w:hAnsi="Times New Roman" w:cs="Times New Roman"/>
          <w:i/>
          <w:color w:val="000000"/>
          <w:sz w:val="24"/>
          <w:szCs w:val="24"/>
          <w:lang w:val="en-US"/>
        </w:rPr>
      </w:pPr>
      <w:r w:rsidRPr="00960ECA">
        <w:rPr>
          <w:rFonts w:ascii="Times New Roman" w:eastAsia="Calibri" w:hAnsi="Times New Roman" w:cs="Times New Roman"/>
          <w:i/>
          <w:color w:val="000000"/>
          <w:sz w:val="24"/>
          <w:szCs w:val="24"/>
          <w:lang w:val="en-US"/>
        </w:rPr>
        <w:t>“any act or performance that one party can offer another that is essensially intangible and does not result in the ownership of anything. It’s production may or not</w:t>
      </w:r>
      <w:r w:rsidR="0053380A" w:rsidRPr="00960ECA">
        <w:rPr>
          <w:rFonts w:ascii="Times New Roman" w:eastAsia="Calibri" w:hAnsi="Times New Roman" w:cs="Times New Roman"/>
          <w:i/>
          <w:color w:val="000000"/>
          <w:sz w:val="24"/>
          <w:szCs w:val="24"/>
          <w:lang w:val="en-US"/>
        </w:rPr>
        <w:t xml:space="preserve"> be tied to a physical product.</w:t>
      </w:r>
      <w:r w:rsidRPr="00960ECA">
        <w:rPr>
          <w:rFonts w:ascii="Times New Roman" w:eastAsia="Calibri" w:hAnsi="Times New Roman" w:cs="Times New Roman"/>
          <w:i/>
          <w:color w:val="000000"/>
          <w:sz w:val="24"/>
          <w:szCs w:val="24"/>
          <w:lang w:val="en-US"/>
        </w:rPr>
        <w:t>“</w:t>
      </w:r>
    </w:p>
    <w:p w:rsidR="009C48ED" w:rsidRPr="009C48ED" w:rsidRDefault="009C48ED" w:rsidP="009C48ED">
      <w:pPr>
        <w:spacing w:after="0" w:line="240" w:lineRule="auto"/>
        <w:ind w:left="720"/>
        <w:jc w:val="both"/>
        <w:rPr>
          <w:rFonts w:ascii="Times New Roman" w:eastAsia="Calibri" w:hAnsi="Times New Roman" w:cs="Times New Roman"/>
          <w:b/>
          <w:i/>
          <w:color w:val="000000"/>
          <w:sz w:val="24"/>
          <w:szCs w:val="24"/>
          <w:lang w:val="en-US"/>
        </w:rPr>
      </w:pPr>
    </w:p>
    <w:p w:rsidR="009C48ED" w:rsidRDefault="00EA0F1E" w:rsidP="002E2C66">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 xml:space="preserve"> </w:t>
      </w:r>
      <w:r w:rsidR="009C48ED" w:rsidRPr="009C48ED">
        <w:rPr>
          <w:rFonts w:ascii="Times New Roman" w:eastAsia="Calibri" w:hAnsi="Times New Roman" w:cs="Times New Roman"/>
          <w:color w:val="000000"/>
          <w:sz w:val="24"/>
          <w:szCs w:val="24"/>
          <w:lang w:val="en-US"/>
        </w:rPr>
        <w:t>Kotler mendefinisikan jasa adalah setiap aktifitas, manfaat atau performance yang ditawarkan oleh satu pihak ke pihak lain yang bersifat intangible dan tidak menyebabkan perpindahan kepemilikan apapun dimana dalam produksinya dapat terikat maupun tidak dengan produk fisik.</w:t>
      </w:r>
    </w:p>
    <w:p w:rsidR="009C48ED" w:rsidRDefault="009C48ED" w:rsidP="002E2C66">
      <w:pPr>
        <w:spacing w:after="0" w:line="480" w:lineRule="auto"/>
        <w:ind w:firstLine="720"/>
        <w:jc w:val="both"/>
        <w:rPr>
          <w:rFonts w:ascii="Times New Roman" w:eastAsia="Calibri" w:hAnsi="Times New Roman" w:cs="Times New Roman"/>
          <w:color w:val="000000"/>
          <w:sz w:val="24"/>
          <w:szCs w:val="24"/>
          <w:lang w:val="en-US"/>
        </w:rPr>
      </w:pPr>
      <w:r w:rsidRPr="009C48ED">
        <w:rPr>
          <w:rFonts w:ascii="Times New Roman" w:eastAsia="Calibri" w:hAnsi="Times New Roman" w:cs="Times New Roman"/>
          <w:color w:val="000000"/>
          <w:sz w:val="24"/>
          <w:szCs w:val="24"/>
          <w:lang w:val="en-US"/>
        </w:rPr>
        <w:t>Sedangkan Lovelock (2007;5) mendefinisikan terhadap arti jasa :</w:t>
      </w:r>
    </w:p>
    <w:p w:rsidR="009C48ED" w:rsidRPr="00960ECA" w:rsidRDefault="009C48ED" w:rsidP="009C48ED">
      <w:pPr>
        <w:spacing w:after="0" w:line="240" w:lineRule="auto"/>
        <w:ind w:left="720"/>
        <w:jc w:val="both"/>
        <w:rPr>
          <w:rFonts w:ascii="Times New Roman" w:eastAsia="Calibri" w:hAnsi="Times New Roman" w:cs="Times New Roman"/>
          <w:i/>
          <w:color w:val="000000"/>
          <w:sz w:val="24"/>
          <w:szCs w:val="24"/>
          <w:lang w:val="en-US"/>
        </w:rPr>
      </w:pPr>
      <w:r w:rsidRPr="00960ECA">
        <w:rPr>
          <w:rFonts w:ascii="Times New Roman" w:eastAsia="Calibri" w:hAnsi="Times New Roman" w:cs="Times New Roman"/>
          <w:i/>
          <w:color w:val="000000"/>
          <w:sz w:val="24"/>
          <w:szCs w:val="24"/>
          <w:lang w:val="en-US"/>
        </w:rPr>
        <w:t>“A service is an act or performance offered by one party to another. Although the process may be tied to aphsycal product, the performance essentially intangible and does not normally result in ownership of any of the factors of production”.</w:t>
      </w:r>
    </w:p>
    <w:p w:rsidR="009C48ED" w:rsidRPr="00960ECA" w:rsidRDefault="009C48ED" w:rsidP="002E2C66">
      <w:pPr>
        <w:spacing w:after="0" w:line="480" w:lineRule="auto"/>
        <w:ind w:firstLine="720"/>
        <w:jc w:val="both"/>
        <w:rPr>
          <w:rFonts w:ascii="Times New Roman" w:eastAsia="Calibri" w:hAnsi="Times New Roman" w:cs="Times New Roman"/>
          <w:color w:val="000000"/>
          <w:sz w:val="24"/>
          <w:szCs w:val="24"/>
          <w:lang w:val="en-US"/>
        </w:rPr>
      </w:pPr>
    </w:p>
    <w:p w:rsidR="00EA0F1E" w:rsidRPr="00E5027E" w:rsidRDefault="00EA0F1E" w:rsidP="002E2C66">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lastRenderedPageBreak/>
        <w:t>Menurut Rangkuti (2003) jasa merupakan pemberian suatu kinerja atau tindakan tak kasat mata dari satu pihak kepada pihak lain.  Pada umumnya jasa diproduksi dan dikonsumsi secara bersamaan, dimana interaksi antara pemberi jasa dan penerima jasa mempengaruhi hasil jasa tersebut.</w:t>
      </w:r>
    </w:p>
    <w:p w:rsidR="00EA0F1E" w:rsidRPr="00E5027E" w:rsidRDefault="00EA0F1E" w:rsidP="002E2C66">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Jasa memiliki karakteristik yang berbeda dengan barang (produk fisik).  Griffin dalam Lupiyoadi (2001) diantaranya menyebutkan karakteristik tersebut sebagai berikut:</w:t>
      </w:r>
    </w:p>
    <w:p w:rsidR="00EA0F1E" w:rsidRPr="00E5027E" w:rsidRDefault="00EA0F1E" w:rsidP="00E5027E">
      <w:pPr>
        <w:pStyle w:val="ListParagraph"/>
        <w:numPr>
          <w:ilvl w:val="4"/>
          <w:numId w:val="1"/>
        </w:numPr>
        <w:spacing w:after="0" w:line="480" w:lineRule="auto"/>
        <w:ind w:left="720" w:hanging="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i/>
          <w:color w:val="000000"/>
          <w:sz w:val="24"/>
          <w:szCs w:val="24"/>
          <w:lang w:val="en-US"/>
        </w:rPr>
        <w:t>Intangibility.</w:t>
      </w:r>
      <w:r w:rsidRPr="00E5027E">
        <w:rPr>
          <w:rFonts w:ascii="Times New Roman" w:eastAsia="Calibri" w:hAnsi="Times New Roman" w:cs="Times New Roman"/>
          <w:color w:val="000000"/>
          <w:sz w:val="24"/>
          <w:szCs w:val="24"/>
          <w:lang w:val="en-US"/>
        </w:rPr>
        <w:t xml:space="preserve">  Jasa tidak dapat dilihat, diraba, dirasa, didengar, atau dicium sebelum jasa itu dibeli.  Nilai penting dari hal ini adalah nilai tidak berwujud yang dialami konsumen dalam bentuk kenikmatan, kepuasan, atau rasa aman.</w:t>
      </w:r>
    </w:p>
    <w:p w:rsidR="00EA0F1E" w:rsidRPr="00E5027E" w:rsidRDefault="00EA0F1E" w:rsidP="00E5027E">
      <w:pPr>
        <w:pStyle w:val="ListParagraph"/>
        <w:numPr>
          <w:ilvl w:val="4"/>
          <w:numId w:val="1"/>
        </w:numPr>
        <w:spacing w:after="0" w:line="480" w:lineRule="auto"/>
        <w:ind w:left="720" w:hanging="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i/>
          <w:color w:val="000000"/>
          <w:sz w:val="24"/>
          <w:szCs w:val="24"/>
          <w:lang w:val="en-US"/>
        </w:rPr>
        <w:t>Unstorability.</w:t>
      </w:r>
      <w:r w:rsidRPr="00E5027E">
        <w:rPr>
          <w:rFonts w:ascii="Times New Roman" w:eastAsia="Calibri" w:hAnsi="Times New Roman" w:cs="Times New Roman"/>
          <w:color w:val="000000"/>
          <w:sz w:val="24"/>
          <w:szCs w:val="24"/>
          <w:lang w:val="en-US"/>
        </w:rPr>
        <w:t xml:space="preserve">  Jasa tidak mengenal persediaan atau penyimpanan dari produk yang telah dihasilkan.  Karakteristik ini disebut juga tidak dapat dipisahkan (</w:t>
      </w:r>
      <w:r w:rsidRPr="00E5027E">
        <w:rPr>
          <w:rFonts w:ascii="Times New Roman" w:eastAsia="Calibri" w:hAnsi="Times New Roman" w:cs="Times New Roman"/>
          <w:i/>
          <w:color w:val="000000"/>
          <w:sz w:val="24"/>
          <w:szCs w:val="24"/>
          <w:lang w:val="en-US"/>
        </w:rPr>
        <w:t>inseparability</w:t>
      </w:r>
      <w:r w:rsidRPr="00E5027E">
        <w:rPr>
          <w:rFonts w:ascii="Times New Roman" w:eastAsia="Calibri" w:hAnsi="Times New Roman" w:cs="Times New Roman"/>
          <w:color w:val="000000"/>
          <w:sz w:val="24"/>
          <w:szCs w:val="24"/>
          <w:lang w:val="en-US"/>
        </w:rPr>
        <w:t>) mengingat pada umumnya jasa dihasilkan dan dikonsumsi secara bersamaan.</w:t>
      </w:r>
    </w:p>
    <w:p w:rsidR="00EA0F1E" w:rsidRPr="00E5027E" w:rsidRDefault="00EA0F1E" w:rsidP="00E5027E">
      <w:pPr>
        <w:pStyle w:val="ListParagraph"/>
        <w:numPr>
          <w:ilvl w:val="4"/>
          <w:numId w:val="1"/>
        </w:numPr>
        <w:spacing w:after="0" w:line="480" w:lineRule="auto"/>
        <w:ind w:left="720" w:hanging="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i/>
          <w:color w:val="000000"/>
          <w:sz w:val="24"/>
          <w:szCs w:val="24"/>
          <w:lang w:val="en-US"/>
        </w:rPr>
        <w:t>Customization.</w:t>
      </w:r>
      <w:r w:rsidR="00E5027E">
        <w:rPr>
          <w:rFonts w:ascii="Times New Roman" w:eastAsia="Calibri" w:hAnsi="Times New Roman" w:cs="Times New Roman"/>
          <w:color w:val="000000"/>
          <w:sz w:val="24"/>
          <w:szCs w:val="24"/>
          <w:lang w:val="en-US"/>
        </w:rPr>
        <w:t xml:space="preserve"> Jasa juga sering kali didesain</w:t>
      </w:r>
      <w:r w:rsidRPr="00E5027E">
        <w:rPr>
          <w:rFonts w:ascii="Times New Roman" w:eastAsia="Calibri" w:hAnsi="Times New Roman" w:cs="Times New Roman"/>
          <w:color w:val="000000"/>
          <w:sz w:val="24"/>
          <w:szCs w:val="24"/>
          <w:lang w:val="en-US"/>
        </w:rPr>
        <w:t xml:space="preserve"> khusu</w:t>
      </w:r>
      <w:r w:rsidR="00E5027E">
        <w:rPr>
          <w:rFonts w:ascii="Times New Roman" w:eastAsia="Calibri" w:hAnsi="Times New Roman" w:cs="Times New Roman"/>
          <w:color w:val="000000"/>
          <w:sz w:val="24"/>
          <w:szCs w:val="24"/>
          <w:lang w:val="en-US"/>
        </w:rPr>
        <w:t xml:space="preserve">s untuk kebutuhan </w:t>
      </w:r>
      <w:r w:rsidRPr="00E5027E">
        <w:rPr>
          <w:rFonts w:ascii="Times New Roman" w:eastAsia="Calibri" w:hAnsi="Times New Roman" w:cs="Times New Roman"/>
          <w:color w:val="000000"/>
          <w:sz w:val="24"/>
          <w:szCs w:val="24"/>
          <w:lang w:val="en-US"/>
        </w:rPr>
        <w:t>pelanggan, sebagaimana pada jasa asuransi dan kesehatan.</w:t>
      </w:r>
    </w:p>
    <w:p w:rsidR="00410EA3" w:rsidRDefault="00410EA3" w:rsidP="00E5027E">
      <w:pPr>
        <w:pStyle w:val="ListParagraph"/>
        <w:spacing w:after="0" w:line="480" w:lineRule="auto"/>
        <w:ind w:left="0" w:firstLine="72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 xml:space="preserve">Karakteristik </w:t>
      </w:r>
      <w:r w:rsidR="0053380A">
        <w:rPr>
          <w:rFonts w:ascii="Times New Roman" w:eastAsia="Calibri" w:hAnsi="Times New Roman" w:cs="Times New Roman"/>
          <w:color w:val="000000"/>
          <w:sz w:val="24"/>
          <w:szCs w:val="24"/>
          <w:lang w:val="en-US"/>
        </w:rPr>
        <w:t xml:space="preserve">jasa adalah </w:t>
      </w:r>
      <w:r w:rsidRPr="00410EA3">
        <w:rPr>
          <w:rFonts w:ascii="Times New Roman" w:eastAsia="Calibri" w:hAnsi="Times New Roman" w:cs="Times New Roman"/>
          <w:color w:val="000000"/>
          <w:sz w:val="24"/>
          <w:szCs w:val="24"/>
          <w:lang w:val="en-US"/>
        </w:rPr>
        <w:t>suatu sifat dari j</w:t>
      </w:r>
      <w:r w:rsidR="0053380A">
        <w:rPr>
          <w:rFonts w:ascii="Times New Roman" w:eastAsia="Calibri" w:hAnsi="Times New Roman" w:cs="Times New Roman"/>
          <w:color w:val="000000"/>
          <w:sz w:val="24"/>
          <w:szCs w:val="24"/>
          <w:lang w:val="en-US"/>
        </w:rPr>
        <w:t>asa yang ditawarkan oleh suatu pihak kepada</w:t>
      </w:r>
      <w:r w:rsidRPr="00410EA3">
        <w:rPr>
          <w:rFonts w:ascii="Times New Roman" w:eastAsia="Calibri" w:hAnsi="Times New Roman" w:cs="Times New Roman"/>
          <w:color w:val="000000"/>
          <w:sz w:val="24"/>
          <w:szCs w:val="24"/>
          <w:lang w:val="en-US"/>
        </w:rPr>
        <w:t xml:space="preserve"> pihak lain yang berfungsi untuk membedakan dengan produk barang.  Menurut Kotler dan </w:t>
      </w:r>
      <w:r w:rsidR="0058132E">
        <w:rPr>
          <w:rFonts w:ascii="Times New Roman" w:eastAsia="Calibri" w:hAnsi="Times New Roman" w:cs="Times New Roman"/>
          <w:color w:val="000000"/>
          <w:sz w:val="24"/>
          <w:szCs w:val="24"/>
          <w:lang w:val="en-US"/>
        </w:rPr>
        <w:t>Keller</w:t>
      </w:r>
      <w:r w:rsidRPr="00410EA3">
        <w:rPr>
          <w:rFonts w:ascii="Times New Roman" w:eastAsia="Calibri" w:hAnsi="Times New Roman" w:cs="Times New Roman"/>
          <w:color w:val="000000"/>
          <w:sz w:val="24"/>
          <w:szCs w:val="24"/>
          <w:lang w:val="en-US"/>
        </w:rPr>
        <w:t xml:space="preserve"> (2012;223) menerangkan empat karakteristik jasa sebagai berikut :</w:t>
      </w:r>
    </w:p>
    <w:p w:rsidR="00410EA3" w:rsidRDefault="00410EA3" w:rsidP="00410EA3">
      <w:pPr>
        <w:pStyle w:val="ListParagraph"/>
        <w:spacing w:after="0" w:line="480" w:lineRule="auto"/>
        <w:ind w:hanging="27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1. Tidak berwujud (</w:t>
      </w:r>
      <w:r w:rsidRPr="00A7321B">
        <w:rPr>
          <w:rFonts w:ascii="Times New Roman" w:eastAsia="Calibri" w:hAnsi="Times New Roman" w:cs="Times New Roman"/>
          <w:i/>
          <w:color w:val="000000"/>
          <w:sz w:val="24"/>
          <w:szCs w:val="24"/>
          <w:lang w:val="en-US"/>
        </w:rPr>
        <w:t>intangibility</w:t>
      </w:r>
      <w:r w:rsidR="002C6807">
        <w:rPr>
          <w:rFonts w:ascii="Times New Roman" w:eastAsia="Calibri" w:hAnsi="Times New Roman" w:cs="Times New Roman"/>
          <w:color w:val="000000"/>
          <w:sz w:val="24"/>
          <w:szCs w:val="24"/>
          <w:lang w:val="en-US"/>
        </w:rPr>
        <w:t xml:space="preserve">) Jasa bersifat </w:t>
      </w:r>
      <w:r w:rsidRPr="00410EA3">
        <w:rPr>
          <w:rFonts w:ascii="Times New Roman" w:eastAsia="Calibri" w:hAnsi="Times New Roman" w:cs="Times New Roman"/>
          <w:color w:val="000000"/>
          <w:sz w:val="24"/>
          <w:szCs w:val="24"/>
          <w:lang w:val="en-US"/>
        </w:rPr>
        <w:t xml:space="preserve">abstak dan  tidak  berwujud. Tidak seperti halnya produk fisik, jasa tidak dapat dilihat, dirasa, diraba, </w:t>
      </w:r>
      <w:r w:rsidRPr="00410EA3">
        <w:rPr>
          <w:rFonts w:ascii="Times New Roman" w:eastAsia="Calibri" w:hAnsi="Times New Roman" w:cs="Times New Roman"/>
          <w:color w:val="000000"/>
          <w:sz w:val="24"/>
          <w:szCs w:val="24"/>
          <w:lang w:val="en-US"/>
        </w:rPr>
        <w:lastRenderedPageBreak/>
        <w:t>didengar, dicium sebelum jasa itu dibeli. Untuk mengurangi ketidak pastian tersebut, maka para calon pembeli akan mencari tanda atau bukti d</w:t>
      </w:r>
      <w:r w:rsidR="0053380A">
        <w:rPr>
          <w:rFonts w:ascii="Times New Roman" w:eastAsia="Calibri" w:hAnsi="Times New Roman" w:cs="Times New Roman"/>
          <w:color w:val="000000"/>
          <w:sz w:val="24"/>
          <w:szCs w:val="24"/>
          <w:lang w:val="en-US"/>
        </w:rPr>
        <w:t xml:space="preserve">ari mutu jasa. Konsumen mencari bukti kualitas pelayanan jasa berdasarkan enam </w:t>
      </w:r>
      <w:r w:rsidRPr="00410EA3">
        <w:rPr>
          <w:rFonts w:ascii="Times New Roman" w:eastAsia="Calibri" w:hAnsi="Times New Roman" w:cs="Times New Roman"/>
          <w:color w:val="000000"/>
          <w:sz w:val="24"/>
          <w:szCs w:val="24"/>
          <w:lang w:val="en-US"/>
        </w:rPr>
        <w:t>hal berikut ini :</w:t>
      </w:r>
    </w:p>
    <w:p w:rsidR="00410EA3" w:rsidRDefault="00410EA3" w:rsidP="00410EA3">
      <w:pPr>
        <w:pStyle w:val="ListParagraph"/>
        <w:spacing w:after="0" w:line="480" w:lineRule="auto"/>
        <w:ind w:left="1350" w:hanging="27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a. Tempat (</w:t>
      </w:r>
      <w:r w:rsidRPr="00A7321B">
        <w:rPr>
          <w:rFonts w:ascii="Times New Roman" w:eastAsia="Calibri" w:hAnsi="Times New Roman" w:cs="Times New Roman"/>
          <w:i/>
          <w:color w:val="000000"/>
          <w:sz w:val="24"/>
          <w:szCs w:val="24"/>
          <w:lang w:val="en-US"/>
        </w:rPr>
        <w:t>place</w:t>
      </w:r>
      <w:r w:rsidRPr="00410EA3">
        <w:rPr>
          <w:rFonts w:ascii="Times New Roman" w:eastAsia="Calibri" w:hAnsi="Times New Roman" w:cs="Times New Roman"/>
          <w:color w:val="000000"/>
          <w:sz w:val="24"/>
          <w:szCs w:val="24"/>
          <w:lang w:val="en-US"/>
        </w:rPr>
        <w:t xml:space="preserve">) Tempat yang mendukung seperti kebersihan yang terjaga, kenyamanan untuk konsumen, dan suasana yang mendukung. </w:t>
      </w:r>
    </w:p>
    <w:p w:rsidR="00410EA3" w:rsidRDefault="00410EA3" w:rsidP="00410EA3">
      <w:pPr>
        <w:pStyle w:val="ListParagraph"/>
        <w:spacing w:after="0" w:line="480" w:lineRule="auto"/>
        <w:ind w:left="1350" w:hanging="27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b. Orang (</w:t>
      </w:r>
      <w:r w:rsidRPr="00A7321B">
        <w:rPr>
          <w:rFonts w:ascii="Times New Roman" w:eastAsia="Calibri" w:hAnsi="Times New Roman" w:cs="Times New Roman"/>
          <w:i/>
          <w:color w:val="000000"/>
          <w:sz w:val="24"/>
          <w:szCs w:val="24"/>
          <w:lang w:val="en-US"/>
        </w:rPr>
        <w:t>people</w:t>
      </w:r>
      <w:r w:rsidRPr="00410EA3">
        <w:rPr>
          <w:rFonts w:ascii="Times New Roman" w:eastAsia="Calibri" w:hAnsi="Times New Roman" w:cs="Times New Roman"/>
          <w:color w:val="000000"/>
          <w:sz w:val="24"/>
          <w:szCs w:val="24"/>
          <w:lang w:val="en-US"/>
        </w:rPr>
        <w:t>) Orang yang menangani mampu melaksanakan tugas dengan ba</w:t>
      </w:r>
      <w:r w:rsidR="0053380A">
        <w:rPr>
          <w:rFonts w:ascii="Times New Roman" w:eastAsia="Calibri" w:hAnsi="Times New Roman" w:cs="Times New Roman"/>
          <w:color w:val="000000"/>
          <w:sz w:val="24"/>
          <w:szCs w:val="24"/>
          <w:lang w:val="en-US"/>
        </w:rPr>
        <w:t>ik.</w:t>
      </w:r>
      <w:r w:rsidR="00813BC6">
        <w:rPr>
          <w:rFonts w:ascii="Times New Roman" w:eastAsia="Calibri" w:hAnsi="Times New Roman" w:cs="Times New Roman"/>
          <w:color w:val="000000"/>
          <w:sz w:val="24"/>
          <w:szCs w:val="24"/>
          <w:lang w:val="en-US"/>
        </w:rPr>
        <w:t xml:space="preserve"> </w:t>
      </w:r>
      <w:r w:rsidR="0053380A">
        <w:rPr>
          <w:rFonts w:ascii="Times New Roman" w:eastAsia="Calibri" w:hAnsi="Times New Roman" w:cs="Times New Roman"/>
          <w:color w:val="000000"/>
          <w:sz w:val="24"/>
          <w:szCs w:val="24"/>
          <w:lang w:val="en-US"/>
        </w:rPr>
        <w:t>Sudah terlatih, cepat dalam menangani masalah dan</w:t>
      </w:r>
      <w:r w:rsidRPr="00410EA3">
        <w:rPr>
          <w:rFonts w:ascii="Times New Roman" w:eastAsia="Calibri" w:hAnsi="Times New Roman" w:cs="Times New Roman"/>
          <w:color w:val="000000"/>
          <w:sz w:val="24"/>
          <w:szCs w:val="24"/>
          <w:lang w:val="en-US"/>
        </w:rPr>
        <w:t xml:space="preserve"> lain-lain.</w:t>
      </w:r>
    </w:p>
    <w:p w:rsidR="00410EA3" w:rsidRDefault="00410EA3" w:rsidP="00410EA3">
      <w:pPr>
        <w:pStyle w:val="ListParagraph"/>
        <w:spacing w:after="0" w:line="480" w:lineRule="auto"/>
        <w:ind w:left="1350" w:hanging="27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c. Peralatan (</w:t>
      </w:r>
      <w:r w:rsidRPr="00A7321B">
        <w:rPr>
          <w:rFonts w:ascii="Times New Roman" w:eastAsia="Calibri" w:hAnsi="Times New Roman" w:cs="Times New Roman"/>
          <w:i/>
          <w:color w:val="000000"/>
          <w:sz w:val="24"/>
          <w:szCs w:val="24"/>
          <w:lang w:val="en-US"/>
        </w:rPr>
        <w:t>equipment</w:t>
      </w:r>
      <w:r w:rsidRPr="00410EA3">
        <w:rPr>
          <w:rFonts w:ascii="Times New Roman" w:eastAsia="Calibri" w:hAnsi="Times New Roman" w:cs="Times New Roman"/>
          <w:color w:val="000000"/>
          <w:sz w:val="24"/>
          <w:szCs w:val="24"/>
          <w:lang w:val="en-US"/>
        </w:rPr>
        <w:t>) Perala</w:t>
      </w:r>
      <w:r w:rsidR="0053380A">
        <w:rPr>
          <w:rFonts w:ascii="Times New Roman" w:eastAsia="Calibri" w:hAnsi="Times New Roman" w:cs="Times New Roman"/>
          <w:color w:val="000000"/>
          <w:sz w:val="24"/>
          <w:szCs w:val="24"/>
          <w:lang w:val="en-US"/>
        </w:rPr>
        <w:t>tan penunjang seperti</w:t>
      </w:r>
      <w:r w:rsidRPr="00410EA3">
        <w:rPr>
          <w:rFonts w:ascii="Times New Roman" w:eastAsia="Calibri" w:hAnsi="Times New Roman" w:cs="Times New Roman"/>
          <w:color w:val="000000"/>
          <w:sz w:val="24"/>
          <w:szCs w:val="24"/>
          <w:lang w:val="en-US"/>
        </w:rPr>
        <w:t xml:space="preserve"> komputer, meja, mesin fax, dan lain sebagainya. </w:t>
      </w:r>
    </w:p>
    <w:p w:rsidR="00410EA3" w:rsidRDefault="00410EA3" w:rsidP="00410EA3">
      <w:pPr>
        <w:pStyle w:val="ListParagraph"/>
        <w:spacing w:after="0" w:line="480" w:lineRule="auto"/>
        <w:ind w:left="1350" w:hanging="27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d. Komunikasi material (</w:t>
      </w:r>
      <w:r w:rsidRPr="00A7321B">
        <w:rPr>
          <w:rFonts w:ascii="Times New Roman" w:eastAsia="Calibri" w:hAnsi="Times New Roman" w:cs="Times New Roman"/>
          <w:i/>
          <w:color w:val="000000"/>
          <w:sz w:val="24"/>
          <w:szCs w:val="24"/>
          <w:lang w:val="en-US"/>
        </w:rPr>
        <w:t>communication material</w:t>
      </w:r>
      <w:r w:rsidRPr="00410EA3">
        <w:rPr>
          <w:rFonts w:ascii="Times New Roman" w:eastAsia="Calibri" w:hAnsi="Times New Roman" w:cs="Times New Roman"/>
          <w:color w:val="000000"/>
          <w:sz w:val="24"/>
          <w:szCs w:val="24"/>
          <w:lang w:val="en-US"/>
        </w:rPr>
        <w:t>) Bukti-bukti berupa</w:t>
      </w:r>
      <w:r w:rsidR="0058132E">
        <w:rPr>
          <w:rFonts w:ascii="Times New Roman" w:eastAsia="Calibri" w:hAnsi="Times New Roman" w:cs="Times New Roman"/>
          <w:color w:val="000000"/>
          <w:sz w:val="24"/>
          <w:szCs w:val="24"/>
          <w:lang w:val="en-US"/>
        </w:rPr>
        <w:t xml:space="preserve"> teks </w:t>
      </w:r>
      <w:r w:rsidRPr="00410EA3">
        <w:rPr>
          <w:rFonts w:ascii="Times New Roman" w:eastAsia="Calibri" w:hAnsi="Times New Roman" w:cs="Times New Roman"/>
          <w:color w:val="000000"/>
          <w:sz w:val="24"/>
          <w:szCs w:val="24"/>
          <w:lang w:val="en-US"/>
        </w:rPr>
        <w:t xml:space="preserve">tertulis </w:t>
      </w:r>
      <w:r w:rsidR="000152B7">
        <w:rPr>
          <w:rFonts w:ascii="Times New Roman" w:eastAsia="Calibri" w:hAnsi="Times New Roman" w:cs="Times New Roman"/>
          <w:color w:val="000000"/>
          <w:sz w:val="24"/>
          <w:szCs w:val="24"/>
          <w:lang w:val="en-US"/>
        </w:rPr>
        <w:t xml:space="preserve">dan </w:t>
      </w:r>
      <w:r w:rsidR="0004143B">
        <w:rPr>
          <w:rFonts w:ascii="Times New Roman" w:eastAsia="Calibri" w:hAnsi="Times New Roman" w:cs="Times New Roman"/>
          <w:color w:val="000000"/>
          <w:sz w:val="24"/>
          <w:szCs w:val="24"/>
          <w:lang w:val="en-US"/>
        </w:rPr>
        <w:t xml:space="preserve">foto, misalnya </w:t>
      </w:r>
      <w:r w:rsidR="00DA2080">
        <w:rPr>
          <w:rFonts w:ascii="Times New Roman" w:eastAsia="Calibri" w:hAnsi="Times New Roman" w:cs="Times New Roman"/>
          <w:color w:val="000000"/>
          <w:sz w:val="24"/>
          <w:szCs w:val="24"/>
          <w:lang w:val="en-US"/>
        </w:rPr>
        <w:t xml:space="preserve">kontrak </w:t>
      </w:r>
      <w:r w:rsidRPr="00410EA3">
        <w:rPr>
          <w:rFonts w:ascii="Times New Roman" w:eastAsia="Calibri" w:hAnsi="Times New Roman" w:cs="Times New Roman"/>
          <w:color w:val="000000"/>
          <w:sz w:val="24"/>
          <w:szCs w:val="24"/>
          <w:lang w:val="en-US"/>
        </w:rPr>
        <w:t xml:space="preserve">atau hasil jadi dalam foto. </w:t>
      </w:r>
    </w:p>
    <w:p w:rsidR="00410EA3" w:rsidRDefault="00410EA3" w:rsidP="00410EA3">
      <w:pPr>
        <w:pStyle w:val="ListParagraph"/>
        <w:spacing w:after="0" w:line="480" w:lineRule="auto"/>
        <w:ind w:left="1350" w:hanging="27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e. Simbol (symbol) Nama dan s</w:t>
      </w:r>
      <w:r w:rsidR="00A7321B">
        <w:rPr>
          <w:rFonts w:ascii="Times New Roman" w:eastAsia="Calibri" w:hAnsi="Times New Roman" w:cs="Times New Roman"/>
          <w:color w:val="000000"/>
          <w:sz w:val="24"/>
          <w:szCs w:val="24"/>
          <w:lang w:val="en-US"/>
        </w:rPr>
        <w:t>i</w:t>
      </w:r>
      <w:r w:rsidRPr="00410EA3">
        <w:rPr>
          <w:rFonts w:ascii="Times New Roman" w:eastAsia="Calibri" w:hAnsi="Times New Roman" w:cs="Times New Roman"/>
          <w:color w:val="000000"/>
          <w:sz w:val="24"/>
          <w:szCs w:val="24"/>
          <w:lang w:val="en-US"/>
        </w:rPr>
        <w:t xml:space="preserve">mbol pemberi jasa mencerminkan kemampuan dan kelebihannya dalam melayani konsumen. </w:t>
      </w:r>
    </w:p>
    <w:p w:rsidR="00410EA3" w:rsidRDefault="00410EA3" w:rsidP="00410EA3">
      <w:pPr>
        <w:pStyle w:val="ListParagraph"/>
        <w:spacing w:after="0" w:line="480" w:lineRule="auto"/>
        <w:ind w:left="1350" w:hanging="27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f. Harga (</w:t>
      </w:r>
      <w:r w:rsidRPr="00A7321B">
        <w:rPr>
          <w:rFonts w:ascii="Times New Roman" w:eastAsia="Calibri" w:hAnsi="Times New Roman" w:cs="Times New Roman"/>
          <w:i/>
          <w:color w:val="000000"/>
          <w:sz w:val="24"/>
          <w:szCs w:val="24"/>
          <w:lang w:val="en-US"/>
        </w:rPr>
        <w:t>price</w:t>
      </w:r>
      <w:r w:rsidRPr="00410EA3">
        <w:rPr>
          <w:rFonts w:ascii="Times New Roman" w:eastAsia="Calibri" w:hAnsi="Times New Roman" w:cs="Times New Roman"/>
          <w:color w:val="000000"/>
          <w:sz w:val="24"/>
          <w:szCs w:val="24"/>
          <w:lang w:val="en-US"/>
        </w:rPr>
        <w:t>) Harga yang masuk akal dan dapat pula dipadukan dengan berbagai macam promosi penjualan, seperti bonus, diskon dan lain-lain.</w:t>
      </w:r>
    </w:p>
    <w:p w:rsidR="00410EA3" w:rsidRDefault="00410EA3" w:rsidP="00410EA3">
      <w:pPr>
        <w:pStyle w:val="ListParagraph"/>
        <w:spacing w:after="0" w:line="480" w:lineRule="auto"/>
        <w:ind w:left="900" w:hanging="36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2. Bervariasi (</w:t>
      </w:r>
      <w:r w:rsidRPr="00A7321B">
        <w:rPr>
          <w:rFonts w:ascii="Times New Roman" w:eastAsia="Calibri" w:hAnsi="Times New Roman" w:cs="Times New Roman"/>
          <w:i/>
          <w:color w:val="000000"/>
          <w:sz w:val="24"/>
          <w:szCs w:val="24"/>
          <w:lang w:val="en-US"/>
        </w:rPr>
        <w:t>variability</w:t>
      </w:r>
      <w:r w:rsidRPr="00410EA3">
        <w:rPr>
          <w:rFonts w:ascii="Times New Roman" w:eastAsia="Calibri" w:hAnsi="Times New Roman" w:cs="Times New Roman"/>
          <w:color w:val="000000"/>
          <w:sz w:val="24"/>
          <w:szCs w:val="24"/>
          <w:lang w:val="en-US"/>
        </w:rPr>
        <w:t xml:space="preserve">) Jasa bersifat nonstandard dan sangat </w:t>
      </w:r>
      <w:r w:rsidR="00A7321B">
        <w:rPr>
          <w:rFonts w:ascii="Times New Roman" w:eastAsia="Calibri" w:hAnsi="Times New Roman" w:cs="Times New Roman"/>
          <w:color w:val="000000"/>
          <w:sz w:val="24"/>
          <w:szCs w:val="24"/>
          <w:lang w:val="en-US"/>
        </w:rPr>
        <w:t>variatif</w:t>
      </w:r>
      <w:r w:rsidRPr="00410EA3">
        <w:rPr>
          <w:rFonts w:ascii="Times New Roman" w:eastAsia="Calibri" w:hAnsi="Times New Roman" w:cs="Times New Roman"/>
          <w:color w:val="000000"/>
          <w:sz w:val="24"/>
          <w:szCs w:val="24"/>
          <w:lang w:val="en-US"/>
        </w:rPr>
        <w:t xml:space="preserve">. Berbeda dengan kualitas produk fisik yang sudah terstandar, kualitas pelayanan jasa bergantung pada siapa penyedianya, kapan, dimana, dan </w:t>
      </w:r>
      <w:r w:rsidRPr="00410EA3">
        <w:rPr>
          <w:rFonts w:ascii="Times New Roman" w:eastAsia="Calibri" w:hAnsi="Times New Roman" w:cs="Times New Roman"/>
          <w:color w:val="000000"/>
          <w:sz w:val="24"/>
          <w:szCs w:val="24"/>
          <w:lang w:val="en-US"/>
        </w:rPr>
        <w:lastRenderedPageBreak/>
        <w:t>bagaimana jasa itu diberik</w:t>
      </w:r>
      <w:r w:rsidR="00A7321B">
        <w:rPr>
          <w:rFonts w:ascii="Times New Roman" w:eastAsia="Calibri" w:hAnsi="Times New Roman" w:cs="Times New Roman"/>
          <w:color w:val="000000"/>
          <w:sz w:val="24"/>
          <w:szCs w:val="24"/>
          <w:lang w:val="en-US"/>
        </w:rPr>
        <w:t>an.</w:t>
      </w:r>
      <w:r w:rsidR="00813BC6">
        <w:rPr>
          <w:rFonts w:ascii="Times New Roman" w:eastAsia="Calibri" w:hAnsi="Times New Roman" w:cs="Times New Roman"/>
          <w:color w:val="000000"/>
          <w:sz w:val="24"/>
          <w:szCs w:val="24"/>
          <w:lang w:val="en-US"/>
        </w:rPr>
        <w:t xml:space="preserve"> </w:t>
      </w:r>
      <w:r w:rsidR="00A7321B">
        <w:rPr>
          <w:rFonts w:ascii="Times New Roman" w:eastAsia="Calibri" w:hAnsi="Times New Roman" w:cs="Times New Roman"/>
          <w:color w:val="000000"/>
          <w:sz w:val="24"/>
          <w:szCs w:val="24"/>
          <w:lang w:val="en-US"/>
        </w:rPr>
        <w:t xml:space="preserve">Oleh karena itu jasa sangat </w:t>
      </w:r>
      <w:r w:rsidR="0058132E">
        <w:rPr>
          <w:rFonts w:ascii="Times New Roman" w:eastAsia="Calibri" w:hAnsi="Times New Roman" w:cs="Times New Roman"/>
          <w:color w:val="000000"/>
          <w:sz w:val="24"/>
          <w:szCs w:val="24"/>
          <w:lang w:val="en-US"/>
        </w:rPr>
        <w:t>b</w:t>
      </w:r>
      <w:r w:rsidRPr="00410EA3">
        <w:rPr>
          <w:rFonts w:ascii="Times New Roman" w:eastAsia="Calibri" w:hAnsi="Times New Roman" w:cs="Times New Roman"/>
          <w:color w:val="000000"/>
          <w:sz w:val="24"/>
          <w:szCs w:val="24"/>
          <w:lang w:val="en-US"/>
        </w:rPr>
        <w:t xml:space="preserve">ervariasi dan  berbeda satu dengan lainnya. </w:t>
      </w:r>
    </w:p>
    <w:p w:rsidR="00410EA3" w:rsidRDefault="00410EA3" w:rsidP="00410EA3">
      <w:pPr>
        <w:pStyle w:val="ListParagraph"/>
        <w:spacing w:after="0" w:line="480" w:lineRule="auto"/>
        <w:ind w:left="900" w:hanging="36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3. Tidak dapat dipisahkan (</w:t>
      </w:r>
      <w:r w:rsidRPr="00A7321B">
        <w:rPr>
          <w:rFonts w:ascii="Times New Roman" w:eastAsia="Calibri" w:hAnsi="Times New Roman" w:cs="Times New Roman"/>
          <w:i/>
          <w:color w:val="000000"/>
          <w:sz w:val="24"/>
          <w:szCs w:val="24"/>
          <w:lang w:val="en-US"/>
        </w:rPr>
        <w:t>inseparability</w:t>
      </w:r>
      <w:r w:rsidRPr="00410EA3">
        <w:rPr>
          <w:rFonts w:ascii="Times New Roman" w:eastAsia="Calibri" w:hAnsi="Times New Roman" w:cs="Times New Roman"/>
          <w:color w:val="000000"/>
          <w:sz w:val="24"/>
          <w:szCs w:val="24"/>
          <w:lang w:val="en-US"/>
        </w:rPr>
        <w:t xml:space="preserve">) Jasa umumnya diproduksi dan dikonsumsi pada waktu yang bersamaan dengan partisipasi konsumen di dalamnya. </w:t>
      </w:r>
    </w:p>
    <w:p w:rsidR="00410EA3" w:rsidRDefault="00410EA3" w:rsidP="00410EA3">
      <w:pPr>
        <w:pStyle w:val="ListParagraph"/>
        <w:spacing w:after="0" w:line="480" w:lineRule="auto"/>
        <w:ind w:left="900" w:hanging="360"/>
        <w:jc w:val="both"/>
        <w:rPr>
          <w:rFonts w:ascii="Times New Roman" w:eastAsia="Calibri" w:hAnsi="Times New Roman" w:cs="Times New Roman"/>
          <w:color w:val="000000"/>
          <w:sz w:val="24"/>
          <w:szCs w:val="24"/>
          <w:lang w:val="en-US"/>
        </w:rPr>
      </w:pPr>
      <w:r w:rsidRPr="00410EA3">
        <w:rPr>
          <w:rFonts w:ascii="Times New Roman" w:eastAsia="Calibri" w:hAnsi="Times New Roman" w:cs="Times New Roman"/>
          <w:color w:val="000000"/>
          <w:sz w:val="24"/>
          <w:szCs w:val="24"/>
          <w:lang w:val="en-US"/>
        </w:rPr>
        <w:t>4. Tidak dapat disimpan (</w:t>
      </w:r>
      <w:r w:rsidRPr="00A7321B">
        <w:rPr>
          <w:rFonts w:ascii="Times New Roman" w:eastAsia="Calibri" w:hAnsi="Times New Roman" w:cs="Times New Roman"/>
          <w:i/>
          <w:color w:val="000000"/>
          <w:sz w:val="24"/>
          <w:szCs w:val="24"/>
          <w:lang w:val="en-US"/>
        </w:rPr>
        <w:t>pershability</w:t>
      </w:r>
      <w:r w:rsidRPr="00410EA3">
        <w:rPr>
          <w:rFonts w:ascii="Times New Roman" w:eastAsia="Calibri" w:hAnsi="Times New Roman" w:cs="Times New Roman"/>
          <w:color w:val="000000"/>
          <w:sz w:val="24"/>
          <w:szCs w:val="24"/>
          <w:lang w:val="en-US"/>
        </w:rPr>
        <w:t xml:space="preserve">) Jasa tidak mungkin disimpan dalam bentuk persediaan. Nilai jasa hanya ada pada saat jasa tersebut diproduksi dan langsung diterima oleh si penerimanya. Karakteristik seperti ini berbeda dengan barang </w:t>
      </w:r>
      <w:r w:rsidR="000152B7">
        <w:rPr>
          <w:rFonts w:ascii="Times New Roman" w:eastAsia="Calibri" w:hAnsi="Times New Roman" w:cs="Times New Roman"/>
          <w:color w:val="000000"/>
          <w:sz w:val="24"/>
          <w:szCs w:val="24"/>
          <w:lang w:val="en-US"/>
        </w:rPr>
        <w:t xml:space="preserve">berwujud yang dapat diproduksi </w:t>
      </w:r>
      <w:r w:rsidRPr="00410EA3">
        <w:rPr>
          <w:rFonts w:ascii="Times New Roman" w:eastAsia="Calibri" w:hAnsi="Times New Roman" w:cs="Times New Roman"/>
          <w:color w:val="000000"/>
          <w:sz w:val="24"/>
          <w:szCs w:val="24"/>
          <w:lang w:val="en-US"/>
        </w:rPr>
        <w:t>terlebih dahulu, disimpan dan dipergunakan lain waktu.</w:t>
      </w:r>
    </w:p>
    <w:p w:rsidR="00EA0F1E" w:rsidRPr="00E5027E" w:rsidRDefault="00EA0F1E" w:rsidP="00EA0F1E">
      <w:pPr>
        <w:pStyle w:val="ListParagraph"/>
        <w:spacing w:after="0" w:line="480" w:lineRule="auto"/>
        <w:ind w:left="810"/>
        <w:jc w:val="both"/>
        <w:rPr>
          <w:rFonts w:ascii="Times New Roman" w:eastAsia="Calibri" w:hAnsi="Times New Roman" w:cs="Times New Roman"/>
          <w:color w:val="000000"/>
          <w:sz w:val="24"/>
          <w:szCs w:val="24"/>
          <w:lang w:val="en-US"/>
        </w:rPr>
      </w:pPr>
    </w:p>
    <w:p w:rsidR="00AD0795" w:rsidRPr="00E5027E" w:rsidRDefault="00AD0795" w:rsidP="00AD0795">
      <w:pPr>
        <w:spacing w:after="0" w:line="480" w:lineRule="auto"/>
        <w:jc w:val="both"/>
        <w:rPr>
          <w:rFonts w:ascii="Times New Roman" w:eastAsia="Calibri" w:hAnsi="Times New Roman" w:cs="Times New Roman"/>
          <w:b/>
          <w:color w:val="000000"/>
          <w:sz w:val="24"/>
          <w:szCs w:val="24"/>
        </w:rPr>
      </w:pPr>
      <w:r w:rsidRPr="00E5027E">
        <w:rPr>
          <w:rFonts w:ascii="Times New Roman" w:eastAsia="Calibri" w:hAnsi="Times New Roman" w:cs="Times New Roman"/>
          <w:b/>
          <w:color w:val="000000"/>
          <w:sz w:val="24"/>
          <w:szCs w:val="24"/>
          <w:lang w:val="en-US"/>
        </w:rPr>
        <w:t>2.</w:t>
      </w:r>
      <w:r w:rsidR="00A8115F">
        <w:rPr>
          <w:rFonts w:ascii="Times New Roman" w:eastAsia="Calibri" w:hAnsi="Times New Roman" w:cs="Times New Roman"/>
          <w:b/>
          <w:color w:val="000000"/>
          <w:sz w:val="24"/>
          <w:szCs w:val="24"/>
          <w:lang w:val="en-US"/>
        </w:rPr>
        <w:t>1.3</w:t>
      </w:r>
      <w:r w:rsidRPr="00E5027E">
        <w:rPr>
          <w:rFonts w:ascii="Times New Roman" w:eastAsia="Calibri" w:hAnsi="Times New Roman" w:cs="Times New Roman"/>
          <w:b/>
          <w:color w:val="000000"/>
          <w:sz w:val="24"/>
          <w:szCs w:val="24"/>
          <w:lang w:val="en-US"/>
        </w:rPr>
        <w:t>.</w:t>
      </w:r>
      <w:r w:rsidRPr="00E5027E">
        <w:rPr>
          <w:rFonts w:ascii="Times New Roman" w:eastAsia="Calibri" w:hAnsi="Times New Roman" w:cs="Times New Roman"/>
          <w:b/>
          <w:color w:val="000000"/>
          <w:sz w:val="24"/>
          <w:szCs w:val="24"/>
          <w:lang w:val="en-US"/>
        </w:rPr>
        <w:tab/>
      </w:r>
      <w:r w:rsidRPr="00E5027E">
        <w:rPr>
          <w:rFonts w:ascii="Times New Roman" w:eastAsia="Calibri" w:hAnsi="Times New Roman" w:cs="Times New Roman"/>
          <w:b/>
          <w:color w:val="000000"/>
          <w:sz w:val="24"/>
          <w:szCs w:val="24"/>
        </w:rPr>
        <w:t>Kualitas Pelayanan</w:t>
      </w:r>
    </w:p>
    <w:p w:rsidR="00E97D30" w:rsidRDefault="002D1015" w:rsidP="00AD0795">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rPr>
        <w:t xml:space="preserve">Perusahaan yang ingin berkembang dan mendapatkan keunggulan kompetitif harus dapat memberikan produk berupa barang atau jasa yang berkualitas dengan harga yang bersaing, penyerahan lebih cepat, dan pelayanan yang baik kepada para pelanggan. Untuk memenuhi kepuasan pelanggan pada industri jasa, kualitas pelayanan sangat penting dikelola perusahaan dengan baik. Wyckof dalam Lovelock, dan Luaren (2007) mendefinisikan kualitas pelayanan sebagai tingkat keunggulan yang diharapkan dan pengendalian atas tingkat keunggulan tersebut untuk memenuhi harapan pelanggan. Berry, et. al; Gronroos dalam Lovelock, dan Luaren (2007) mengemukakan bahwa kualitas pelayanan merupakan penilaian atau sikap secara menyeluruh yang berhubungan dengan </w:t>
      </w:r>
      <w:r w:rsidRPr="00E5027E">
        <w:rPr>
          <w:rFonts w:ascii="Times New Roman" w:eastAsia="Calibri" w:hAnsi="Times New Roman" w:cs="Times New Roman"/>
          <w:color w:val="000000"/>
          <w:sz w:val="24"/>
          <w:szCs w:val="24"/>
        </w:rPr>
        <w:lastRenderedPageBreak/>
        <w:t xml:space="preserve">pelayanan dan sebagai hasil dari perbandingan antara harapan pelanggan dan persepsi atas kinerja pelayanan yang sebenarnya. </w:t>
      </w:r>
    </w:p>
    <w:p w:rsidR="00E97D30" w:rsidRDefault="00E97D30" w:rsidP="00AD0795">
      <w:pPr>
        <w:spacing w:after="0" w:line="480" w:lineRule="auto"/>
        <w:ind w:firstLine="720"/>
        <w:jc w:val="both"/>
        <w:rPr>
          <w:rFonts w:ascii="Times New Roman" w:eastAsia="Calibri" w:hAnsi="Times New Roman" w:cs="Times New Roman"/>
          <w:color w:val="000000"/>
          <w:sz w:val="24"/>
          <w:szCs w:val="24"/>
          <w:lang w:val="en-US"/>
        </w:rPr>
      </w:pPr>
      <w:r w:rsidRPr="00E97D30">
        <w:rPr>
          <w:rFonts w:ascii="Times New Roman" w:eastAsia="Calibri" w:hAnsi="Times New Roman" w:cs="Times New Roman"/>
          <w:color w:val="000000"/>
          <w:sz w:val="24"/>
          <w:szCs w:val="24"/>
          <w:lang w:val="en-US"/>
        </w:rPr>
        <w:t>Definisi kualitas pelayanan jasa berpusat pada upaya pemenuhan kebutuhan dan kerugian pelanggan serta ketetapan penyampaian untuk mengimbangi harapan pelanggan. Pengertian kualitas pelayanan jasa me</w:t>
      </w:r>
      <w:r w:rsidR="009D2DA6">
        <w:rPr>
          <w:rFonts w:ascii="Times New Roman" w:eastAsia="Calibri" w:hAnsi="Times New Roman" w:cs="Times New Roman"/>
          <w:color w:val="000000"/>
          <w:sz w:val="24"/>
          <w:szCs w:val="24"/>
          <w:lang w:val="en-US"/>
        </w:rPr>
        <w:t>nurut Tjiptono (2011:59), yaitu kualitas</w:t>
      </w:r>
      <w:r w:rsidRPr="00E97D30">
        <w:rPr>
          <w:rFonts w:ascii="Times New Roman" w:eastAsia="Calibri" w:hAnsi="Times New Roman" w:cs="Times New Roman"/>
          <w:color w:val="000000"/>
          <w:sz w:val="24"/>
          <w:szCs w:val="24"/>
          <w:lang w:val="en-US"/>
        </w:rPr>
        <w:t xml:space="preserve"> pelayanan</w:t>
      </w:r>
      <w:r w:rsidR="003E03CB">
        <w:rPr>
          <w:rFonts w:ascii="Times New Roman" w:eastAsia="Calibri" w:hAnsi="Times New Roman" w:cs="Times New Roman"/>
          <w:color w:val="000000"/>
          <w:sz w:val="24"/>
          <w:szCs w:val="24"/>
          <w:lang w:val="en-US"/>
        </w:rPr>
        <w:t xml:space="preserve"> </w:t>
      </w:r>
      <w:r w:rsidRPr="00E97D30">
        <w:rPr>
          <w:rFonts w:ascii="Times New Roman" w:eastAsia="Calibri" w:hAnsi="Times New Roman" w:cs="Times New Roman"/>
          <w:color w:val="000000"/>
          <w:sz w:val="24"/>
          <w:szCs w:val="24"/>
          <w:lang w:val="en-US"/>
        </w:rPr>
        <w:t xml:space="preserve">jasa adalah tingkat keunggulan yang diharapkan dan pengendalian atas tingkat keunggulan tersebut untuk memenuhi keinginan pelanggan. Dengan kata lain ada dua faktor utama yang mempengaruhi kualitas pelayanan jasa </w:t>
      </w:r>
      <w:r w:rsidR="00813BC6">
        <w:rPr>
          <w:rFonts w:ascii="Times New Roman" w:eastAsia="Calibri" w:hAnsi="Times New Roman" w:cs="Times New Roman"/>
          <w:color w:val="000000"/>
          <w:sz w:val="24"/>
          <w:szCs w:val="24"/>
          <w:lang w:val="en-US"/>
        </w:rPr>
        <w:t>yang</w:t>
      </w:r>
      <w:r w:rsidRPr="00E97D30">
        <w:rPr>
          <w:rFonts w:ascii="Times New Roman" w:eastAsia="Calibri" w:hAnsi="Times New Roman" w:cs="Times New Roman"/>
          <w:color w:val="000000"/>
          <w:sz w:val="24"/>
          <w:szCs w:val="24"/>
          <w:lang w:val="en-US"/>
        </w:rPr>
        <w:t xml:space="preserve"> dirasakan </w:t>
      </w:r>
      <w:r w:rsidRPr="009D2DA6">
        <w:rPr>
          <w:rFonts w:ascii="Times New Roman" w:eastAsia="Calibri" w:hAnsi="Times New Roman" w:cs="Times New Roman"/>
          <w:i/>
          <w:color w:val="000000"/>
          <w:sz w:val="24"/>
          <w:szCs w:val="24"/>
          <w:lang w:val="en-US"/>
        </w:rPr>
        <w:t>expected</w:t>
      </w:r>
      <w:r w:rsidR="009D2DA6" w:rsidRPr="009D2DA6">
        <w:rPr>
          <w:rFonts w:ascii="Times New Roman" w:eastAsia="Calibri" w:hAnsi="Times New Roman" w:cs="Times New Roman"/>
          <w:i/>
          <w:color w:val="000000"/>
          <w:sz w:val="24"/>
          <w:szCs w:val="24"/>
          <w:lang w:val="en-US"/>
        </w:rPr>
        <w:t xml:space="preserve"> </w:t>
      </w:r>
      <w:r w:rsidRPr="009D2DA6">
        <w:rPr>
          <w:rFonts w:ascii="Times New Roman" w:eastAsia="Calibri" w:hAnsi="Times New Roman" w:cs="Times New Roman"/>
          <w:i/>
          <w:color w:val="000000"/>
          <w:sz w:val="24"/>
          <w:szCs w:val="24"/>
          <w:lang w:val="en-US"/>
        </w:rPr>
        <w:t>service</w:t>
      </w:r>
      <w:r w:rsidRPr="00E97D30">
        <w:rPr>
          <w:rFonts w:ascii="Times New Roman" w:eastAsia="Calibri" w:hAnsi="Times New Roman" w:cs="Times New Roman"/>
          <w:color w:val="000000"/>
          <w:sz w:val="24"/>
          <w:szCs w:val="24"/>
          <w:lang w:val="en-US"/>
        </w:rPr>
        <w:t xml:space="preserve"> dan </w:t>
      </w:r>
      <w:r w:rsidRPr="009D2DA6">
        <w:rPr>
          <w:rFonts w:ascii="Times New Roman" w:eastAsia="Calibri" w:hAnsi="Times New Roman" w:cs="Times New Roman"/>
          <w:i/>
          <w:color w:val="000000"/>
          <w:sz w:val="24"/>
          <w:szCs w:val="24"/>
          <w:lang w:val="en-US"/>
        </w:rPr>
        <w:t>perceived service</w:t>
      </w:r>
      <w:r w:rsidRPr="00E97D30">
        <w:rPr>
          <w:rFonts w:ascii="Times New Roman" w:eastAsia="Calibri" w:hAnsi="Times New Roman" w:cs="Times New Roman"/>
          <w:color w:val="000000"/>
          <w:sz w:val="24"/>
          <w:szCs w:val="24"/>
          <w:lang w:val="en-US"/>
        </w:rPr>
        <w:t>.  Apabila jasa yang diterima atau dirasakan (</w:t>
      </w:r>
      <w:r w:rsidRPr="009D2DA6">
        <w:rPr>
          <w:rFonts w:ascii="Times New Roman" w:eastAsia="Calibri" w:hAnsi="Times New Roman" w:cs="Times New Roman"/>
          <w:i/>
          <w:color w:val="000000"/>
          <w:sz w:val="24"/>
          <w:szCs w:val="24"/>
          <w:lang w:val="en-US"/>
        </w:rPr>
        <w:t>perceived service</w:t>
      </w:r>
      <w:r w:rsidRPr="00E97D30">
        <w:rPr>
          <w:rFonts w:ascii="Times New Roman" w:eastAsia="Calibri" w:hAnsi="Times New Roman" w:cs="Times New Roman"/>
          <w:color w:val="000000"/>
          <w:sz w:val="24"/>
          <w:szCs w:val="24"/>
          <w:lang w:val="en-US"/>
        </w:rPr>
        <w:t xml:space="preserve">) </w:t>
      </w:r>
      <w:r w:rsidR="009D2DA6">
        <w:rPr>
          <w:rFonts w:ascii="Times New Roman" w:eastAsia="Calibri" w:hAnsi="Times New Roman" w:cs="Times New Roman"/>
          <w:color w:val="000000"/>
          <w:sz w:val="24"/>
          <w:szCs w:val="24"/>
          <w:lang w:val="en-US"/>
        </w:rPr>
        <w:t>sesuai dengan yang diharapkan, maka kualitas pelayanan jasa dipresepsikan baik dan</w:t>
      </w:r>
      <w:r w:rsidRPr="00E97D30">
        <w:rPr>
          <w:rFonts w:ascii="Times New Roman" w:eastAsia="Calibri" w:hAnsi="Times New Roman" w:cs="Times New Roman"/>
          <w:color w:val="000000"/>
          <w:sz w:val="24"/>
          <w:szCs w:val="24"/>
          <w:lang w:val="en-US"/>
        </w:rPr>
        <w:t xml:space="preserve"> memuaskan. Jika jasa yang diterima melampaui ha</w:t>
      </w:r>
      <w:r w:rsidR="009D2DA6">
        <w:rPr>
          <w:rFonts w:ascii="Times New Roman" w:eastAsia="Calibri" w:hAnsi="Times New Roman" w:cs="Times New Roman"/>
          <w:color w:val="000000"/>
          <w:sz w:val="24"/>
          <w:szCs w:val="24"/>
          <w:lang w:val="en-US"/>
        </w:rPr>
        <w:t xml:space="preserve">rapan pelanggan, maka kualitas </w:t>
      </w:r>
      <w:r w:rsidRPr="00E97D30">
        <w:rPr>
          <w:rFonts w:ascii="Times New Roman" w:eastAsia="Calibri" w:hAnsi="Times New Roman" w:cs="Times New Roman"/>
          <w:color w:val="000000"/>
          <w:sz w:val="24"/>
          <w:szCs w:val="24"/>
          <w:lang w:val="en-US"/>
        </w:rPr>
        <w:t>pelayanan ja</w:t>
      </w:r>
      <w:r w:rsidR="009D2DA6">
        <w:rPr>
          <w:rFonts w:ascii="Times New Roman" w:eastAsia="Calibri" w:hAnsi="Times New Roman" w:cs="Times New Roman"/>
          <w:color w:val="000000"/>
          <w:sz w:val="24"/>
          <w:szCs w:val="24"/>
          <w:lang w:val="en-US"/>
        </w:rPr>
        <w:t xml:space="preserve">sa dipresepsikan sebagai </w:t>
      </w:r>
      <w:r w:rsidRPr="00E97D30">
        <w:rPr>
          <w:rFonts w:ascii="Times New Roman" w:eastAsia="Calibri" w:hAnsi="Times New Roman" w:cs="Times New Roman"/>
          <w:color w:val="000000"/>
          <w:sz w:val="24"/>
          <w:szCs w:val="24"/>
          <w:lang w:val="en-US"/>
        </w:rPr>
        <w:t>kualitas</w:t>
      </w:r>
      <w:r w:rsidR="009D2DA6">
        <w:rPr>
          <w:rFonts w:ascii="Times New Roman" w:eastAsia="Calibri" w:hAnsi="Times New Roman" w:cs="Times New Roman"/>
          <w:color w:val="000000"/>
          <w:sz w:val="24"/>
          <w:szCs w:val="24"/>
          <w:lang w:val="en-US"/>
        </w:rPr>
        <w:t xml:space="preserve"> yang ideal. Sebaliknya, jika </w:t>
      </w:r>
      <w:r w:rsidRPr="00E97D30">
        <w:rPr>
          <w:rFonts w:ascii="Times New Roman" w:eastAsia="Calibri" w:hAnsi="Times New Roman" w:cs="Times New Roman"/>
          <w:color w:val="000000"/>
          <w:sz w:val="24"/>
          <w:szCs w:val="24"/>
          <w:lang w:val="en-US"/>
        </w:rPr>
        <w:t>diterima lebih rendah dari pada yang diharapkan maka kualitas pelayanan jasa dipresepsikan buruk. Dengan demikian baik tidaknya kualitas pelayanan jasa tergantung pada kemampuan penyedia jasa dalam memenuhi harapan pelanggannya secara konsisten.</w:t>
      </w:r>
    </w:p>
    <w:p w:rsidR="00E97D30" w:rsidRDefault="00E97D30" w:rsidP="00AD0795">
      <w:pPr>
        <w:spacing w:after="0" w:line="480" w:lineRule="auto"/>
        <w:ind w:firstLine="720"/>
        <w:jc w:val="both"/>
        <w:rPr>
          <w:rFonts w:ascii="Times New Roman" w:eastAsia="Calibri" w:hAnsi="Times New Roman" w:cs="Times New Roman"/>
          <w:color w:val="000000"/>
          <w:sz w:val="24"/>
          <w:szCs w:val="24"/>
          <w:lang w:val="en-US"/>
        </w:rPr>
      </w:pPr>
      <w:r w:rsidRPr="00E97D30">
        <w:rPr>
          <w:rFonts w:ascii="Times New Roman" w:eastAsia="Calibri" w:hAnsi="Times New Roman" w:cs="Times New Roman"/>
          <w:color w:val="000000"/>
          <w:sz w:val="24"/>
          <w:szCs w:val="24"/>
          <w:lang w:val="en-US"/>
        </w:rPr>
        <w:t xml:space="preserve">Tjiptono (2011;80) mengidentifikasikan lima </w:t>
      </w:r>
      <w:r w:rsidRPr="000152B7">
        <w:rPr>
          <w:rFonts w:ascii="Times New Roman" w:eastAsia="Calibri" w:hAnsi="Times New Roman" w:cs="Times New Roman"/>
          <w:i/>
          <w:color w:val="000000"/>
          <w:sz w:val="24"/>
          <w:szCs w:val="24"/>
          <w:lang w:val="en-US"/>
        </w:rPr>
        <w:t>gap</w:t>
      </w:r>
      <w:r w:rsidRPr="00E97D30">
        <w:rPr>
          <w:rFonts w:ascii="Times New Roman" w:eastAsia="Calibri" w:hAnsi="Times New Roman" w:cs="Times New Roman"/>
          <w:color w:val="000000"/>
          <w:sz w:val="24"/>
          <w:szCs w:val="24"/>
          <w:lang w:val="en-US"/>
        </w:rPr>
        <w:t xml:space="preserve"> (kesenjangan) yang menyebabkan kegagalan penyampaian ja</w:t>
      </w:r>
      <w:r w:rsidR="00813BC6">
        <w:rPr>
          <w:rFonts w:ascii="Times New Roman" w:eastAsia="Calibri" w:hAnsi="Times New Roman" w:cs="Times New Roman"/>
          <w:color w:val="000000"/>
          <w:sz w:val="24"/>
          <w:szCs w:val="24"/>
          <w:lang w:val="en-US"/>
        </w:rPr>
        <w:t>sa, mengungkapkan formula</w:t>
      </w:r>
      <w:r w:rsidRPr="00E97D30">
        <w:rPr>
          <w:rFonts w:ascii="Times New Roman" w:eastAsia="Calibri" w:hAnsi="Times New Roman" w:cs="Times New Roman"/>
          <w:color w:val="000000"/>
          <w:sz w:val="24"/>
          <w:szCs w:val="24"/>
          <w:lang w:val="en-US"/>
        </w:rPr>
        <w:t>si  model  kualitas pelayanan jasa yang diperlukan dalam  pelayanan jasa. Dalam model ini dijelaskan ada lima kesenjangan yang dapat menimbulkan kegagalan penyampaian jasa, kelima gap tersebut adalah :</w:t>
      </w:r>
    </w:p>
    <w:p w:rsidR="00E97D30" w:rsidRDefault="00E97D30" w:rsidP="00E97D30">
      <w:pPr>
        <w:spacing w:after="0" w:line="480" w:lineRule="auto"/>
        <w:ind w:left="810" w:hanging="360"/>
        <w:jc w:val="both"/>
        <w:rPr>
          <w:rFonts w:ascii="Times New Roman" w:eastAsia="Calibri" w:hAnsi="Times New Roman" w:cs="Times New Roman"/>
          <w:color w:val="000000"/>
          <w:sz w:val="24"/>
          <w:szCs w:val="24"/>
          <w:lang w:val="en-US"/>
        </w:rPr>
      </w:pPr>
      <w:r w:rsidRPr="00E97D30">
        <w:rPr>
          <w:rFonts w:ascii="Times New Roman" w:eastAsia="Calibri" w:hAnsi="Times New Roman" w:cs="Times New Roman"/>
          <w:color w:val="000000"/>
          <w:sz w:val="24"/>
          <w:szCs w:val="24"/>
          <w:lang w:val="en-US"/>
        </w:rPr>
        <w:lastRenderedPageBreak/>
        <w:t xml:space="preserve">1. Kesenjangan antara harapan konsumen dan persepsi manajemen. Pada kenyataannya pihak manajemen suatu perusahaan tidak selalu </w:t>
      </w:r>
      <w:r w:rsidR="00813BC6">
        <w:rPr>
          <w:rFonts w:ascii="Times New Roman" w:eastAsia="Calibri" w:hAnsi="Times New Roman" w:cs="Times New Roman"/>
          <w:color w:val="000000"/>
          <w:sz w:val="24"/>
          <w:szCs w:val="24"/>
          <w:lang w:val="en-US"/>
        </w:rPr>
        <w:t>dapat atau memahami apa yang di</w:t>
      </w:r>
      <w:r w:rsidRPr="00E97D30">
        <w:rPr>
          <w:rFonts w:ascii="Times New Roman" w:eastAsia="Calibri" w:hAnsi="Times New Roman" w:cs="Times New Roman"/>
          <w:color w:val="000000"/>
          <w:sz w:val="24"/>
          <w:szCs w:val="24"/>
          <w:lang w:val="en-US"/>
        </w:rPr>
        <w:t>inginkan para pe</w:t>
      </w:r>
      <w:r>
        <w:rPr>
          <w:rFonts w:ascii="Times New Roman" w:eastAsia="Calibri" w:hAnsi="Times New Roman" w:cs="Times New Roman"/>
          <w:color w:val="000000"/>
          <w:sz w:val="24"/>
          <w:szCs w:val="24"/>
          <w:lang w:val="en-US"/>
        </w:rPr>
        <w:t>langgan secara tepat. Akibatnya</w:t>
      </w:r>
      <w:r w:rsidRPr="00E97D30">
        <w:rPr>
          <w:rFonts w:ascii="Times New Roman" w:eastAsia="Calibri" w:hAnsi="Times New Roman" w:cs="Times New Roman"/>
          <w:color w:val="000000"/>
          <w:sz w:val="24"/>
          <w:szCs w:val="24"/>
          <w:lang w:val="en-US"/>
        </w:rPr>
        <w:t xml:space="preserve"> m</w:t>
      </w:r>
      <w:r w:rsidR="003E03CB">
        <w:rPr>
          <w:rFonts w:ascii="Times New Roman" w:eastAsia="Calibri" w:hAnsi="Times New Roman" w:cs="Times New Roman"/>
          <w:color w:val="000000"/>
          <w:sz w:val="24"/>
          <w:szCs w:val="24"/>
          <w:lang w:val="en-US"/>
        </w:rPr>
        <w:t>anajemen</w:t>
      </w:r>
      <w:r w:rsidRPr="00E97D30">
        <w:rPr>
          <w:rFonts w:ascii="Times New Roman" w:eastAsia="Calibri" w:hAnsi="Times New Roman" w:cs="Times New Roman"/>
          <w:color w:val="000000"/>
          <w:sz w:val="24"/>
          <w:szCs w:val="24"/>
          <w:lang w:val="en-US"/>
        </w:rPr>
        <w:t xml:space="preserve"> tidak mengetahui bagaimana suatu jasa seharusnya di desain, dan jasa-jasa pendukung atau sekunder apa yang diinginkan oleh pelanggan. </w:t>
      </w:r>
    </w:p>
    <w:p w:rsidR="00E97D30" w:rsidRDefault="00E97D30" w:rsidP="00E97D30">
      <w:pPr>
        <w:spacing w:after="0" w:line="480" w:lineRule="auto"/>
        <w:ind w:left="810" w:hanging="36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2.</w:t>
      </w:r>
      <w:r>
        <w:rPr>
          <w:rFonts w:ascii="Times New Roman" w:eastAsia="Calibri" w:hAnsi="Times New Roman" w:cs="Times New Roman"/>
          <w:color w:val="000000"/>
          <w:sz w:val="24"/>
          <w:szCs w:val="24"/>
          <w:lang w:val="en-US"/>
        </w:rPr>
        <w:tab/>
      </w:r>
      <w:r w:rsidRPr="00E97D30">
        <w:rPr>
          <w:rFonts w:ascii="Times New Roman" w:eastAsia="Calibri" w:hAnsi="Times New Roman" w:cs="Times New Roman"/>
          <w:color w:val="000000"/>
          <w:sz w:val="24"/>
          <w:szCs w:val="24"/>
          <w:lang w:val="en-US"/>
        </w:rPr>
        <w:t>Kesenjangan antara persepsi manajemen terhadap pelanggan dan spesifikasi kualitas pelayanan jasa.</w:t>
      </w:r>
      <w:r>
        <w:rPr>
          <w:rFonts w:ascii="Times New Roman" w:eastAsia="Calibri" w:hAnsi="Times New Roman" w:cs="Times New Roman"/>
          <w:color w:val="000000"/>
          <w:sz w:val="24"/>
          <w:szCs w:val="24"/>
          <w:lang w:val="en-US"/>
        </w:rPr>
        <w:t xml:space="preserve"> </w:t>
      </w:r>
      <w:r w:rsidRPr="00E97D30">
        <w:rPr>
          <w:rFonts w:ascii="Times New Roman" w:eastAsia="Calibri" w:hAnsi="Times New Roman" w:cs="Times New Roman"/>
          <w:color w:val="000000"/>
          <w:sz w:val="24"/>
          <w:szCs w:val="24"/>
          <w:lang w:val="en-US"/>
        </w:rPr>
        <w:t>Kadang kala manajemen mampu memahami s</w:t>
      </w:r>
      <w:r w:rsidR="003E03CB">
        <w:rPr>
          <w:rFonts w:ascii="Times New Roman" w:eastAsia="Calibri" w:hAnsi="Times New Roman" w:cs="Times New Roman"/>
          <w:color w:val="000000"/>
          <w:sz w:val="24"/>
          <w:szCs w:val="24"/>
          <w:lang w:val="en-US"/>
        </w:rPr>
        <w:t>ecara tepat apa yang diinginkan</w:t>
      </w:r>
      <w:r w:rsidRPr="00E97D30">
        <w:rPr>
          <w:rFonts w:ascii="Times New Roman" w:eastAsia="Calibri" w:hAnsi="Times New Roman" w:cs="Times New Roman"/>
          <w:color w:val="000000"/>
          <w:sz w:val="24"/>
          <w:szCs w:val="24"/>
          <w:lang w:val="en-US"/>
        </w:rPr>
        <w:t xml:space="preserve"> pelanggan, tetapi mereka tidak menyusun suatu standar kinerja tertentu yang jelas. Hal ini bisa dikarenakan t</w:t>
      </w:r>
      <w:r w:rsidR="003E03CB">
        <w:rPr>
          <w:rFonts w:ascii="Times New Roman" w:eastAsia="Calibri" w:hAnsi="Times New Roman" w:cs="Times New Roman"/>
          <w:color w:val="000000"/>
          <w:sz w:val="24"/>
          <w:szCs w:val="24"/>
          <w:lang w:val="en-US"/>
        </w:rPr>
        <w:t>iga fa</w:t>
      </w:r>
      <w:r w:rsidR="00813BC6">
        <w:rPr>
          <w:rFonts w:ascii="Times New Roman" w:eastAsia="Calibri" w:hAnsi="Times New Roman" w:cs="Times New Roman"/>
          <w:color w:val="000000"/>
          <w:sz w:val="24"/>
          <w:szCs w:val="24"/>
          <w:lang w:val="en-US"/>
        </w:rPr>
        <w:t>k</w:t>
      </w:r>
      <w:r w:rsidR="003E03CB">
        <w:rPr>
          <w:rFonts w:ascii="Times New Roman" w:eastAsia="Calibri" w:hAnsi="Times New Roman" w:cs="Times New Roman"/>
          <w:color w:val="000000"/>
          <w:sz w:val="24"/>
          <w:szCs w:val="24"/>
          <w:lang w:val="en-US"/>
        </w:rPr>
        <w:t xml:space="preserve">tor, yaitu tidak adanya </w:t>
      </w:r>
      <w:r w:rsidRPr="00E97D30">
        <w:rPr>
          <w:rFonts w:ascii="Times New Roman" w:eastAsia="Calibri" w:hAnsi="Times New Roman" w:cs="Times New Roman"/>
          <w:color w:val="000000"/>
          <w:sz w:val="24"/>
          <w:szCs w:val="24"/>
          <w:lang w:val="en-US"/>
        </w:rPr>
        <w:t xml:space="preserve">komitmen total manajemen terhadap kualitas pelayanan jasa, kekurangan sumber daya, atau karena adanya kelebihan permintaan. </w:t>
      </w:r>
    </w:p>
    <w:p w:rsidR="00E97D30" w:rsidRDefault="00E97D30" w:rsidP="00E97D30">
      <w:pPr>
        <w:spacing w:after="0" w:line="480" w:lineRule="auto"/>
        <w:ind w:left="810" w:hanging="360"/>
        <w:jc w:val="both"/>
        <w:rPr>
          <w:rFonts w:ascii="Times New Roman" w:eastAsia="Calibri" w:hAnsi="Times New Roman" w:cs="Times New Roman"/>
          <w:color w:val="000000"/>
          <w:sz w:val="24"/>
          <w:szCs w:val="24"/>
          <w:lang w:val="en-US"/>
        </w:rPr>
      </w:pPr>
      <w:r w:rsidRPr="00E97D30">
        <w:rPr>
          <w:rFonts w:ascii="Times New Roman" w:eastAsia="Calibri" w:hAnsi="Times New Roman" w:cs="Times New Roman"/>
          <w:color w:val="000000"/>
          <w:sz w:val="24"/>
          <w:szCs w:val="24"/>
          <w:lang w:val="en-US"/>
        </w:rPr>
        <w:t>3. Kesenjangan antara spesifikasi mutu jasa dan penyampaian jasa. Ada beberapa terjadinya gap ini, misalnya k</w:t>
      </w:r>
      <w:r w:rsidR="003E03CB">
        <w:rPr>
          <w:rFonts w:ascii="Times New Roman" w:eastAsia="Calibri" w:hAnsi="Times New Roman" w:cs="Times New Roman"/>
          <w:color w:val="000000"/>
          <w:sz w:val="24"/>
          <w:szCs w:val="24"/>
          <w:lang w:val="en-US"/>
        </w:rPr>
        <w:t xml:space="preserve">aryawan kurang terlatih (belum </w:t>
      </w:r>
      <w:r w:rsidRPr="00E97D30">
        <w:rPr>
          <w:rFonts w:ascii="Times New Roman" w:eastAsia="Calibri" w:hAnsi="Times New Roman" w:cs="Times New Roman"/>
          <w:color w:val="000000"/>
          <w:sz w:val="24"/>
          <w:szCs w:val="24"/>
          <w:lang w:val="en-US"/>
        </w:rPr>
        <w:t xml:space="preserve">menguasai tugasnya), beban kinerja melampaui batas, tidak dapat memenuhi standar kinerja, atau bahkan tidak memenuhi standar kinerja yang ditetapkan. </w:t>
      </w:r>
    </w:p>
    <w:p w:rsidR="00E97D30" w:rsidRDefault="00E97D30" w:rsidP="00813BC6">
      <w:pPr>
        <w:spacing w:after="0" w:line="480" w:lineRule="auto"/>
        <w:ind w:left="720" w:hanging="270"/>
        <w:jc w:val="both"/>
        <w:rPr>
          <w:rFonts w:ascii="Times New Roman" w:eastAsia="Calibri" w:hAnsi="Times New Roman" w:cs="Times New Roman"/>
          <w:color w:val="000000"/>
          <w:sz w:val="24"/>
          <w:szCs w:val="24"/>
          <w:lang w:val="en-US"/>
        </w:rPr>
      </w:pPr>
      <w:r w:rsidRPr="00E97D30">
        <w:rPr>
          <w:rFonts w:ascii="Times New Roman" w:eastAsia="Calibri" w:hAnsi="Times New Roman" w:cs="Times New Roman"/>
          <w:color w:val="000000"/>
          <w:sz w:val="24"/>
          <w:szCs w:val="24"/>
          <w:lang w:val="en-US"/>
        </w:rPr>
        <w:t xml:space="preserve">4. Kesenjangan antara penyampaian jasa dan komunikasi eksternal. Sering kali </w:t>
      </w:r>
      <w:r>
        <w:rPr>
          <w:rFonts w:ascii="Times New Roman" w:eastAsia="Calibri" w:hAnsi="Times New Roman" w:cs="Times New Roman"/>
          <w:color w:val="000000"/>
          <w:sz w:val="24"/>
          <w:szCs w:val="24"/>
          <w:lang w:val="en-US"/>
        </w:rPr>
        <w:t xml:space="preserve">harapan </w:t>
      </w:r>
      <w:r w:rsidRPr="00E97D30">
        <w:rPr>
          <w:rFonts w:ascii="Times New Roman" w:eastAsia="Calibri" w:hAnsi="Times New Roman" w:cs="Times New Roman"/>
          <w:color w:val="000000"/>
          <w:sz w:val="24"/>
          <w:szCs w:val="24"/>
          <w:lang w:val="en-US"/>
        </w:rPr>
        <w:t xml:space="preserve">pelanggan dipengaruhi oleh iklan dan pernyataan atau janji yang dibuat oleh perusahaan, resiko yang dihadapi oleh perusahaan adalah janji yang diberikan ternyata tidak dapat dipenuhi. </w:t>
      </w:r>
    </w:p>
    <w:p w:rsidR="00E97D30" w:rsidRDefault="00E97D30" w:rsidP="00813BC6">
      <w:pPr>
        <w:spacing w:after="0" w:line="480" w:lineRule="auto"/>
        <w:ind w:left="720" w:hanging="270"/>
        <w:jc w:val="both"/>
        <w:rPr>
          <w:rFonts w:ascii="Times New Roman" w:eastAsia="Calibri" w:hAnsi="Times New Roman" w:cs="Times New Roman"/>
          <w:color w:val="000000"/>
          <w:sz w:val="24"/>
          <w:szCs w:val="24"/>
          <w:lang w:val="en-US"/>
        </w:rPr>
      </w:pPr>
      <w:r w:rsidRPr="00E97D30">
        <w:rPr>
          <w:rFonts w:ascii="Times New Roman" w:eastAsia="Calibri" w:hAnsi="Times New Roman" w:cs="Times New Roman"/>
          <w:color w:val="000000"/>
          <w:sz w:val="24"/>
          <w:szCs w:val="24"/>
          <w:lang w:val="en-US"/>
        </w:rPr>
        <w:lastRenderedPageBreak/>
        <w:t>5. Kesenjangan antara jasa yang dialami dan jasa yang diharapkan. Gap ini terjadi apabila pelanggan mengukur kinerja atau prestasi perusahaan dengan cara yang berlainan, atau bisa juga keliru mempersepsikan kualitas pelayanan jasa tersebut.</w:t>
      </w:r>
    </w:p>
    <w:p w:rsidR="00AD0795" w:rsidRPr="00E5027E" w:rsidRDefault="00AD0795" w:rsidP="00AD0795">
      <w:pPr>
        <w:spacing w:after="0" w:line="480" w:lineRule="auto"/>
        <w:ind w:firstLine="720"/>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Kualitas pelayanan yang baik sering dikatakan sebagai</w:t>
      </w:r>
      <w:r w:rsidR="004F300E">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salah satu faktor penting dalam keberhasilan suatu bisnis.</w:t>
      </w:r>
      <w:r w:rsidR="004F300E">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Penelitian yang dilakukan oleh Dabholkar, et. al. (2000)</w:t>
      </w:r>
      <w:r w:rsidR="004F300E">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menyatakan bahwa kualitas jasa mempunyai pengaruh yang</w:t>
      </w:r>
      <w:r w:rsidR="004F300E">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signifikan terhadap kepuasan pelanggan. Maka, suatu perusahaan</w:t>
      </w:r>
      <w:r w:rsidR="004F300E">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dituntut untuk memaksimalkan kualitas pelayanannya agar</w:t>
      </w:r>
      <w:r w:rsidR="004F300E">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mampu menciptakan kepuasan para pelanggannya.</w:t>
      </w:r>
    </w:p>
    <w:p w:rsidR="005C39A4" w:rsidRPr="00E5027E" w:rsidRDefault="005C39A4" w:rsidP="00E551EE">
      <w:pPr>
        <w:spacing w:after="0" w:line="480" w:lineRule="auto"/>
        <w:ind w:hanging="90"/>
        <w:jc w:val="both"/>
        <w:rPr>
          <w:rFonts w:ascii="Times New Roman" w:eastAsia="Calibri" w:hAnsi="Times New Roman" w:cs="Times New Roman"/>
          <w:color w:val="000000"/>
          <w:sz w:val="24"/>
          <w:szCs w:val="24"/>
          <w:lang w:val="en-US"/>
        </w:rPr>
      </w:pPr>
    </w:p>
    <w:p w:rsidR="00594FE3" w:rsidRPr="00517DE1" w:rsidRDefault="004D3D4C" w:rsidP="00594FE3">
      <w:pPr>
        <w:spacing w:after="0" w:line="480" w:lineRule="auto"/>
        <w:ind w:hanging="90"/>
        <w:jc w:val="both"/>
        <w:rPr>
          <w:rFonts w:ascii="Times New Roman" w:eastAsia="Calibri" w:hAnsi="Times New Roman" w:cs="Times New Roman"/>
          <w:b/>
          <w:color w:val="000000"/>
          <w:sz w:val="24"/>
          <w:szCs w:val="24"/>
        </w:rPr>
      </w:pPr>
      <w:r w:rsidRPr="00E5027E">
        <w:rPr>
          <w:rFonts w:ascii="Times New Roman" w:eastAsia="Calibri" w:hAnsi="Times New Roman" w:cs="Times New Roman"/>
          <w:b/>
          <w:color w:val="000000"/>
          <w:sz w:val="24"/>
          <w:szCs w:val="24"/>
          <w:lang w:val="en-US"/>
        </w:rPr>
        <w:t>2.</w:t>
      </w:r>
      <w:r w:rsidR="00A8115F">
        <w:rPr>
          <w:rFonts w:ascii="Times New Roman" w:eastAsia="Calibri" w:hAnsi="Times New Roman" w:cs="Times New Roman"/>
          <w:b/>
          <w:color w:val="000000"/>
          <w:sz w:val="24"/>
          <w:szCs w:val="24"/>
          <w:lang w:val="en-US"/>
        </w:rPr>
        <w:t>1.4.</w:t>
      </w:r>
      <w:r w:rsidRPr="00E5027E">
        <w:rPr>
          <w:rFonts w:ascii="Times New Roman" w:eastAsia="Calibri" w:hAnsi="Times New Roman" w:cs="Times New Roman"/>
          <w:b/>
          <w:color w:val="000000"/>
          <w:sz w:val="24"/>
          <w:szCs w:val="24"/>
          <w:lang w:val="en-US"/>
        </w:rPr>
        <w:t xml:space="preserve"> Kepuasan </w:t>
      </w:r>
      <w:r w:rsidR="00517DE1">
        <w:rPr>
          <w:rFonts w:ascii="Times New Roman" w:eastAsia="Calibri" w:hAnsi="Times New Roman" w:cs="Times New Roman"/>
          <w:b/>
          <w:color w:val="000000"/>
          <w:sz w:val="24"/>
          <w:szCs w:val="24"/>
        </w:rPr>
        <w:t>Nasabah</w:t>
      </w:r>
    </w:p>
    <w:p w:rsidR="004D3D4C" w:rsidRPr="00E5027E" w:rsidRDefault="004D3D4C" w:rsidP="00594FE3">
      <w:pPr>
        <w:spacing w:after="0" w:line="480" w:lineRule="auto"/>
        <w:ind w:hanging="90"/>
        <w:jc w:val="both"/>
        <w:rPr>
          <w:rFonts w:ascii="Times New Roman" w:eastAsia="Calibri" w:hAnsi="Times New Roman" w:cs="Times New Roman"/>
          <w:b/>
          <w:color w:val="000000"/>
          <w:sz w:val="24"/>
          <w:szCs w:val="24"/>
          <w:lang w:val="en-US"/>
        </w:rPr>
      </w:pPr>
      <w:r w:rsidRPr="00E5027E">
        <w:rPr>
          <w:rFonts w:ascii="Times New Roman" w:eastAsia="Calibri" w:hAnsi="Times New Roman" w:cs="Times New Roman"/>
          <w:b/>
          <w:color w:val="000000"/>
          <w:sz w:val="24"/>
          <w:szCs w:val="24"/>
          <w:lang w:val="en-US"/>
        </w:rPr>
        <w:t>2.</w:t>
      </w:r>
      <w:r w:rsidR="00A8115F">
        <w:rPr>
          <w:rFonts w:ascii="Times New Roman" w:eastAsia="Calibri" w:hAnsi="Times New Roman" w:cs="Times New Roman"/>
          <w:b/>
          <w:color w:val="000000"/>
          <w:sz w:val="24"/>
          <w:szCs w:val="24"/>
          <w:lang w:val="en-US"/>
        </w:rPr>
        <w:t>1.4.1.</w:t>
      </w:r>
      <w:r w:rsidRPr="00E5027E">
        <w:rPr>
          <w:rFonts w:ascii="Times New Roman" w:eastAsia="Calibri" w:hAnsi="Times New Roman" w:cs="Times New Roman"/>
          <w:b/>
          <w:color w:val="000000"/>
          <w:sz w:val="24"/>
          <w:szCs w:val="24"/>
          <w:lang w:val="en-US"/>
        </w:rPr>
        <w:t xml:space="preserve"> Konsep dan Definisi Kepuasan </w:t>
      </w:r>
    </w:p>
    <w:p w:rsidR="004D3D4C" w:rsidRPr="00E5027E" w:rsidRDefault="004D3D4C" w:rsidP="004D3D4C">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Seiring dengan sem</w:t>
      </w:r>
      <w:r w:rsidR="00594FE3">
        <w:rPr>
          <w:rFonts w:ascii="Times New Roman" w:eastAsia="Calibri" w:hAnsi="Times New Roman" w:cs="Times New Roman"/>
          <w:color w:val="000000"/>
          <w:sz w:val="24"/>
          <w:szCs w:val="24"/>
          <w:lang w:val="en-US"/>
        </w:rPr>
        <w:t xml:space="preserve">akin ketatnya persaingan bisnis, </w:t>
      </w:r>
      <w:r w:rsidRPr="00E5027E">
        <w:rPr>
          <w:rFonts w:ascii="Times New Roman" w:eastAsia="Calibri" w:hAnsi="Times New Roman" w:cs="Times New Roman"/>
          <w:color w:val="000000"/>
          <w:sz w:val="24"/>
          <w:szCs w:val="24"/>
          <w:lang w:val="en-US"/>
        </w:rPr>
        <w:t>dewasa ini semakin banyak pihak yang menaruh</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perhatian terhadap kepuasan dan ketidakpuasan</w:t>
      </w:r>
      <w:r w:rsidR="00594FE3">
        <w:rPr>
          <w:rFonts w:ascii="Times New Roman" w:eastAsia="Calibri" w:hAnsi="Times New Roman" w:cs="Times New Roman"/>
          <w:color w:val="000000"/>
          <w:sz w:val="24"/>
          <w:szCs w:val="24"/>
          <w:lang w:val="en-US"/>
        </w:rPr>
        <w:t xml:space="preserve"> pelanggan. </w:t>
      </w:r>
      <w:r w:rsidRPr="00E5027E">
        <w:rPr>
          <w:rFonts w:ascii="Times New Roman" w:eastAsia="Calibri" w:hAnsi="Times New Roman" w:cs="Times New Roman"/>
          <w:color w:val="000000"/>
          <w:sz w:val="24"/>
          <w:szCs w:val="24"/>
          <w:lang w:val="en-US"/>
        </w:rPr>
        <w:t>Pihak-pihak yang berhubungan langsung</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dengan kepuasan atau ketidakpuasan pelanggan adalah</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pemasar, konsumen, dan peneliti konsumen. Ini berarti</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pihak perusahaan harus menempatkan orientasi</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perhatiannya pada kepuasan pelanggan yang diyakini</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merupakan kunci utama untuk dapat memenangkan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persaingan dengan memberikan nilai dan kepuasan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kepada pelanggan melalui produk dan jasa yang</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berkualitas.</w:t>
      </w:r>
    </w:p>
    <w:p w:rsidR="004D3D4C" w:rsidRDefault="004D3D4C" w:rsidP="004D3D4C">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 xml:space="preserve">Kotler </w:t>
      </w:r>
      <w:r w:rsidR="00A67325">
        <w:rPr>
          <w:rFonts w:ascii="Times New Roman" w:eastAsia="Calibri" w:hAnsi="Times New Roman" w:cs="Times New Roman"/>
          <w:color w:val="000000"/>
          <w:sz w:val="24"/>
          <w:szCs w:val="24"/>
          <w:lang w:val="en-US"/>
        </w:rPr>
        <w:t xml:space="preserve">dan Amstrong </w:t>
      </w:r>
      <w:r w:rsidRPr="00E5027E">
        <w:rPr>
          <w:rFonts w:ascii="Times New Roman" w:eastAsia="Calibri" w:hAnsi="Times New Roman" w:cs="Times New Roman"/>
          <w:color w:val="000000"/>
          <w:sz w:val="24"/>
          <w:szCs w:val="24"/>
          <w:lang w:val="en-US"/>
        </w:rPr>
        <w:t>(</w:t>
      </w:r>
      <w:r w:rsidR="009672BD">
        <w:rPr>
          <w:rFonts w:ascii="Times New Roman" w:eastAsia="Calibri" w:hAnsi="Times New Roman" w:cs="Times New Roman"/>
          <w:color w:val="000000"/>
          <w:sz w:val="24"/>
          <w:szCs w:val="24"/>
          <w:lang w:val="en-US"/>
        </w:rPr>
        <w:t>2012</w:t>
      </w:r>
      <w:r w:rsidRPr="00E5027E">
        <w:rPr>
          <w:rFonts w:ascii="Times New Roman" w:eastAsia="Calibri" w:hAnsi="Times New Roman" w:cs="Times New Roman"/>
          <w:color w:val="000000"/>
          <w:sz w:val="24"/>
          <w:szCs w:val="24"/>
          <w:lang w:val="en-US"/>
        </w:rPr>
        <w:t xml:space="preserve">) menyatakan bahwa kepuasan adalah perasaan senang atau kecewa seseorang yang berasal dari perbandingan kesannya terhadap </w:t>
      </w:r>
      <w:r w:rsidRPr="00E5027E">
        <w:rPr>
          <w:rFonts w:ascii="Times New Roman" w:eastAsia="Calibri" w:hAnsi="Times New Roman" w:cs="Times New Roman"/>
          <w:color w:val="000000"/>
          <w:sz w:val="24"/>
          <w:szCs w:val="24"/>
          <w:lang w:val="en-US"/>
        </w:rPr>
        <w:lastRenderedPageBreak/>
        <w:t>kinerja atau hasil suatu produk dan harapan-harapannya. Jika kinerja berada dibawah harapan, pelanggan tidak puas. Hal ini dapat membawa dampak negatif bagi perusahaan yaitu dapat menurunkan jumlah pelanggan dan menyebabkan pelanggan tidak tertarik lagi menggunakan jasa perusahaan sehingga akan menurunkan laba perusahaan. Menurut Schanaars (1991), pada dasarnya tujuan dari</w:t>
      </w:r>
      <w:r w:rsidR="0026073C">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suatu bisnis adalah untuk menciptakan pelanggan yang merasa puas. Terciptanya kepuasan pelanggan dapat memberikan beberapa manfaat antara lain, hubungan yang harmonis antara perusahaan dan konsumennya, memberikan dasar yang baik bagi pembelian ulang dan terciptanya loyalitas pelanggan dan membentuk suatu rekomendasi dari mulut ke mulut (</w:t>
      </w:r>
      <w:r w:rsidRPr="00594FE3">
        <w:rPr>
          <w:rFonts w:ascii="Times New Roman" w:eastAsia="Calibri" w:hAnsi="Times New Roman" w:cs="Times New Roman"/>
          <w:i/>
          <w:color w:val="000000"/>
          <w:sz w:val="24"/>
          <w:szCs w:val="24"/>
          <w:lang w:val="en-US"/>
        </w:rPr>
        <w:t>word-of-mouth</w:t>
      </w:r>
      <w:r w:rsidRPr="00E5027E">
        <w:rPr>
          <w:rFonts w:ascii="Times New Roman" w:eastAsia="Calibri" w:hAnsi="Times New Roman" w:cs="Times New Roman"/>
          <w:color w:val="000000"/>
          <w:sz w:val="24"/>
          <w:szCs w:val="24"/>
          <w:lang w:val="en-US"/>
        </w:rPr>
        <w:t xml:space="preserve">) yang menguntungkan bagi perusahaan (Tjiptono, </w:t>
      </w:r>
      <w:r w:rsidR="00556B54">
        <w:rPr>
          <w:rFonts w:ascii="Times New Roman" w:eastAsia="Calibri" w:hAnsi="Times New Roman" w:cs="Times New Roman"/>
          <w:color w:val="000000"/>
          <w:sz w:val="24"/>
          <w:szCs w:val="24"/>
          <w:lang w:val="en-US"/>
        </w:rPr>
        <w:t>2008</w:t>
      </w:r>
      <w:r w:rsidRPr="00E5027E">
        <w:rPr>
          <w:rFonts w:ascii="Times New Roman" w:eastAsia="Calibri" w:hAnsi="Times New Roman" w:cs="Times New Roman"/>
          <w:color w:val="000000"/>
          <w:sz w:val="24"/>
          <w:szCs w:val="24"/>
          <w:lang w:val="en-US"/>
        </w:rPr>
        <w:t>).</w:t>
      </w:r>
    </w:p>
    <w:p w:rsidR="00556B54" w:rsidRPr="00556B54" w:rsidRDefault="00556B54" w:rsidP="00556B54">
      <w:pPr>
        <w:spacing w:after="0" w:line="480" w:lineRule="auto"/>
        <w:ind w:firstLine="720"/>
        <w:jc w:val="both"/>
        <w:rPr>
          <w:rFonts w:ascii="Times New Roman" w:eastAsia="Calibri" w:hAnsi="Times New Roman" w:cs="Times New Roman"/>
          <w:color w:val="000000"/>
          <w:sz w:val="24"/>
          <w:szCs w:val="24"/>
          <w:lang w:val="en-US"/>
        </w:rPr>
      </w:pPr>
      <w:r w:rsidRPr="00556B54">
        <w:rPr>
          <w:rFonts w:ascii="Times New Roman" w:eastAsia="Calibri" w:hAnsi="Times New Roman" w:cs="Times New Roman"/>
          <w:color w:val="000000"/>
          <w:sz w:val="24"/>
          <w:szCs w:val="24"/>
          <w:lang w:val="en-US"/>
        </w:rPr>
        <w:t xml:space="preserve">Menurut Zheithaml and Bitner (2003: 87 dalam Sento, </w:t>
      </w:r>
      <w:r>
        <w:rPr>
          <w:rFonts w:ascii="Times New Roman" w:eastAsia="Calibri" w:hAnsi="Times New Roman" w:cs="Times New Roman"/>
          <w:color w:val="000000"/>
          <w:sz w:val="24"/>
          <w:szCs w:val="24"/>
          <w:lang w:val="en-US"/>
        </w:rPr>
        <w:t xml:space="preserve">2010: 19) </w:t>
      </w:r>
      <w:r w:rsidRPr="00556B54">
        <w:rPr>
          <w:rFonts w:ascii="Times New Roman" w:eastAsia="Calibri" w:hAnsi="Times New Roman" w:cs="Times New Roman"/>
          <w:color w:val="000000"/>
          <w:sz w:val="24"/>
          <w:szCs w:val="24"/>
          <w:lang w:val="en-US"/>
        </w:rPr>
        <w:t xml:space="preserve">ada beberapa faktor yang mempengaruhi kepuasan pelanggan, antara lain : </w:t>
      </w:r>
    </w:p>
    <w:p w:rsidR="00556B54" w:rsidRPr="00556B54" w:rsidRDefault="00556B54" w:rsidP="00556B54">
      <w:pPr>
        <w:spacing w:after="0" w:line="480" w:lineRule="auto"/>
        <w:ind w:left="720" w:hanging="270"/>
        <w:jc w:val="both"/>
        <w:rPr>
          <w:rFonts w:ascii="Times New Roman" w:eastAsia="Calibri" w:hAnsi="Times New Roman" w:cs="Times New Roman"/>
          <w:color w:val="000000"/>
          <w:sz w:val="24"/>
          <w:szCs w:val="24"/>
          <w:lang w:val="en-US"/>
        </w:rPr>
      </w:pPr>
      <w:r w:rsidRPr="00556B54">
        <w:rPr>
          <w:rFonts w:ascii="Times New Roman" w:eastAsia="Calibri" w:hAnsi="Times New Roman" w:cs="Times New Roman"/>
          <w:color w:val="000000"/>
          <w:sz w:val="24"/>
          <w:szCs w:val="24"/>
          <w:lang w:val="en-US"/>
        </w:rPr>
        <w:t xml:space="preserve">1. Fitur produk dan jasa </w:t>
      </w:r>
      <w:r>
        <w:rPr>
          <w:rFonts w:ascii="Times New Roman" w:eastAsia="Calibri" w:hAnsi="Times New Roman" w:cs="Times New Roman"/>
          <w:color w:val="000000"/>
          <w:sz w:val="24"/>
          <w:szCs w:val="24"/>
          <w:lang w:val="en-US"/>
        </w:rPr>
        <w:t xml:space="preserve">(meliputi karyawan yang sangat </w:t>
      </w:r>
      <w:r w:rsidRPr="00556B54">
        <w:rPr>
          <w:rFonts w:ascii="Times New Roman" w:eastAsia="Calibri" w:hAnsi="Times New Roman" w:cs="Times New Roman"/>
          <w:color w:val="000000"/>
          <w:sz w:val="24"/>
          <w:szCs w:val="24"/>
          <w:lang w:val="en-US"/>
        </w:rPr>
        <w:t>membantu dan sopan, ruang</w:t>
      </w:r>
      <w:r>
        <w:rPr>
          <w:rFonts w:ascii="Times New Roman" w:eastAsia="Calibri" w:hAnsi="Times New Roman" w:cs="Times New Roman"/>
          <w:color w:val="000000"/>
          <w:sz w:val="24"/>
          <w:szCs w:val="24"/>
          <w:lang w:val="en-US"/>
        </w:rPr>
        <w:t xml:space="preserve"> transaksi yang nyaman, sarana </w:t>
      </w:r>
      <w:r w:rsidRPr="00556B54">
        <w:rPr>
          <w:rFonts w:ascii="Times New Roman" w:eastAsia="Calibri" w:hAnsi="Times New Roman" w:cs="Times New Roman"/>
          <w:color w:val="000000"/>
          <w:sz w:val="24"/>
          <w:szCs w:val="24"/>
          <w:lang w:val="en-US"/>
        </w:rPr>
        <w:t xml:space="preserve">pelayanan yang menyenangkan dan sebagainya) </w:t>
      </w:r>
    </w:p>
    <w:p w:rsidR="00556B54" w:rsidRPr="00556B54" w:rsidRDefault="00556B54" w:rsidP="00556B54">
      <w:pPr>
        <w:spacing w:after="0" w:line="480" w:lineRule="auto"/>
        <w:ind w:left="720" w:hanging="270"/>
        <w:jc w:val="both"/>
        <w:rPr>
          <w:rFonts w:ascii="Times New Roman" w:eastAsia="Calibri" w:hAnsi="Times New Roman" w:cs="Times New Roman"/>
          <w:color w:val="000000"/>
          <w:sz w:val="24"/>
          <w:szCs w:val="24"/>
          <w:lang w:val="en-US"/>
        </w:rPr>
      </w:pPr>
      <w:r w:rsidRPr="00556B54">
        <w:rPr>
          <w:rFonts w:ascii="Times New Roman" w:eastAsia="Calibri" w:hAnsi="Times New Roman" w:cs="Times New Roman"/>
          <w:color w:val="000000"/>
          <w:sz w:val="24"/>
          <w:szCs w:val="24"/>
          <w:lang w:val="en-US"/>
        </w:rPr>
        <w:t>2.</w:t>
      </w:r>
      <w:r w:rsidR="00813BC6">
        <w:rPr>
          <w:rFonts w:ascii="Times New Roman" w:eastAsia="Calibri" w:hAnsi="Times New Roman" w:cs="Times New Roman"/>
          <w:color w:val="000000"/>
          <w:sz w:val="24"/>
          <w:szCs w:val="24"/>
          <w:lang w:val="en-US"/>
        </w:rPr>
        <w:t xml:space="preserve"> Emosi pelanggan (agar dapat st</w:t>
      </w:r>
      <w:r w:rsidRPr="00556B54">
        <w:rPr>
          <w:rFonts w:ascii="Times New Roman" w:eastAsia="Calibri" w:hAnsi="Times New Roman" w:cs="Times New Roman"/>
          <w:color w:val="000000"/>
          <w:sz w:val="24"/>
          <w:szCs w:val="24"/>
          <w:lang w:val="en-US"/>
        </w:rPr>
        <w:t xml:space="preserve">abil seperti keadaan pikiran atau perasaan atau kepuasan hidup) </w:t>
      </w:r>
    </w:p>
    <w:p w:rsidR="00556B54" w:rsidRPr="00556B54" w:rsidRDefault="00556B54" w:rsidP="00556B54">
      <w:pPr>
        <w:spacing w:after="0" w:line="480" w:lineRule="auto"/>
        <w:ind w:left="720" w:hanging="270"/>
        <w:jc w:val="both"/>
        <w:rPr>
          <w:rFonts w:ascii="Times New Roman" w:eastAsia="Calibri" w:hAnsi="Times New Roman" w:cs="Times New Roman"/>
          <w:color w:val="000000"/>
          <w:sz w:val="24"/>
          <w:szCs w:val="24"/>
          <w:lang w:val="en-US"/>
        </w:rPr>
      </w:pPr>
      <w:r w:rsidRPr="00556B54">
        <w:rPr>
          <w:rFonts w:ascii="Times New Roman" w:eastAsia="Calibri" w:hAnsi="Times New Roman" w:cs="Times New Roman"/>
          <w:color w:val="000000"/>
          <w:sz w:val="24"/>
          <w:szCs w:val="24"/>
          <w:lang w:val="en-US"/>
        </w:rPr>
        <w:t xml:space="preserve">3. Atribusi untuk keberhasilan </w:t>
      </w:r>
      <w:r>
        <w:rPr>
          <w:rFonts w:ascii="Times New Roman" w:eastAsia="Calibri" w:hAnsi="Times New Roman" w:cs="Times New Roman"/>
          <w:color w:val="000000"/>
          <w:sz w:val="24"/>
          <w:szCs w:val="24"/>
          <w:lang w:val="en-US"/>
        </w:rPr>
        <w:t xml:space="preserve">atau kegagalan jasa (penilaian </w:t>
      </w:r>
      <w:r w:rsidRPr="00556B54">
        <w:rPr>
          <w:rFonts w:ascii="Times New Roman" w:eastAsia="Calibri" w:hAnsi="Times New Roman" w:cs="Times New Roman"/>
          <w:color w:val="000000"/>
          <w:sz w:val="24"/>
          <w:szCs w:val="24"/>
          <w:lang w:val="en-US"/>
        </w:rPr>
        <w:t>terhadap jasa lebih b</w:t>
      </w:r>
      <w:r>
        <w:rPr>
          <w:rFonts w:ascii="Times New Roman" w:eastAsia="Calibri" w:hAnsi="Times New Roman" w:cs="Times New Roman"/>
          <w:color w:val="000000"/>
          <w:sz w:val="24"/>
          <w:szCs w:val="24"/>
          <w:lang w:val="en-US"/>
        </w:rPr>
        <w:t xml:space="preserve">aik atau labih buruk dari yang </w:t>
      </w:r>
      <w:r w:rsidRPr="00556B54">
        <w:rPr>
          <w:rFonts w:ascii="Times New Roman" w:eastAsia="Calibri" w:hAnsi="Times New Roman" w:cs="Times New Roman"/>
          <w:color w:val="000000"/>
          <w:sz w:val="24"/>
          <w:szCs w:val="24"/>
          <w:lang w:val="en-US"/>
        </w:rPr>
        <w:t xml:space="preserve">diharapkan) </w:t>
      </w:r>
    </w:p>
    <w:p w:rsidR="00556B54" w:rsidRPr="00556B54" w:rsidRDefault="00556B54" w:rsidP="00556B54">
      <w:pPr>
        <w:spacing w:after="0" w:line="480" w:lineRule="auto"/>
        <w:ind w:left="720" w:hanging="270"/>
        <w:jc w:val="both"/>
        <w:rPr>
          <w:rFonts w:ascii="Times New Roman" w:eastAsia="Calibri" w:hAnsi="Times New Roman" w:cs="Times New Roman"/>
          <w:color w:val="000000"/>
          <w:sz w:val="24"/>
          <w:szCs w:val="24"/>
          <w:lang w:val="en-US"/>
        </w:rPr>
      </w:pPr>
      <w:r w:rsidRPr="00556B54">
        <w:rPr>
          <w:rFonts w:ascii="Times New Roman" w:eastAsia="Calibri" w:hAnsi="Times New Roman" w:cs="Times New Roman"/>
          <w:color w:val="000000"/>
          <w:sz w:val="24"/>
          <w:szCs w:val="24"/>
          <w:lang w:val="en-US"/>
        </w:rPr>
        <w:t>4. Persepsi terhadap kew</w:t>
      </w:r>
      <w:r>
        <w:rPr>
          <w:rFonts w:ascii="Times New Roman" w:eastAsia="Calibri" w:hAnsi="Times New Roman" w:cs="Times New Roman"/>
          <w:color w:val="000000"/>
          <w:sz w:val="24"/>
          <w:szCs w:val="24"/>
          <w:lang w:val="en-US"/>
        </w:rPr>
        <w:t>ajaran dan keadilan (equ</w:t>
      </w:r>
      <w:r w:rsidR="00813BC6">
        <w:rPr>
          <w:rFonts w:ascii="Times New Roman" w:eastAsia="Calibri" w:hAnsi="Times New Roman" w:cs="Times New Roman"/>
          <w:color w:val="000000"/>
          <w:sz w:val="24"/>
          <w:szCs w:val="24"/>
          <w:lang w:val="en-US"/>
        </w:rPr>
        <w:t>i</w:t>
      </w:r>
      <w:r>
        <w:rPr>
          <w:rFonts w:ascii="Times New Roman" w:eastAsia="Calibri" w:hAnsi="Times New Roman" w:cs="Times New Roman"/>
          <w:color w:val="000000"/>
          <w:sz w:val="24"/>
          <w:szCs w:val="24"/>
          <w:lang w:val="en-US"/>
        </w:rPr>
        <w:t xml:space="preserve">ty and </w:t>
      </w:r>
      <w:r w:rsidRPr="00556B54">
        <w:rPr>
          <w:rFonts w:ascii="Times New Roman" w:eastAsia="Calibri" w:hAnsi="Times New Roman" w:cs="Times New Roman"/>
          <w:color w:val="000000"/>
          <w:sz w:val="24"/>
          <w:szCs w:val="24"/>
          <w:lang w:val="en-US"/>
        </w:rPr>
        <w:t>fairness).</w:t>
      </w:r>
    </w:p>
    <w:p w:rsidR="00556B54" w:rsidRPr="00E5027E" w:rsidRDefault="000152B7" w:rsidP="00556B54">
      <w:pPr>
        <w:spacing w:after="0" w:line="480" w:lineRule="auto"/>
        <w:ind w:left="720" w:hanging="27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 xml:space="preserve">5. </w:t>
      </w:r>
      <w:r w:rsidR="00556B54" w:rsidRPr="00556B54">
        <w:rPr>
          <w:rFonts w:ascii="Times New Roman" w:eastAsia="Calibri" w:hAnsi="Times New Roman" w:cs="Times New Roman"/>
          <w:color w:val="000000"/>
          <w:sz w:val="24"/>
          <w:szCs w:val="24"/>
          <w:lang w:val="en-US"/>
        </w:rPr>
        <w:t xml:space="preserve">Pelanggan lain, keluarga dan </w:t>
      </w:r>
      <w:r w:rsidR="00556B54">
        <w:rPr>
          <w:rFonts w:ascii="Times New Roman" w:eastAsia="Calibri" w:hAnsi="Times New Roman" w:cs="Times New Roman"/>
          <w:color w:val="000000"/>
          <w:sz w:val="24"/>
          <w:szCs w:val="24"/>
          <w:lang w:val="en-US"/>
        </w:rPr>
        <w:t xml:space="preserve">rekan kerja, misalnya kepuasan </w:t>
      </w:r>
      <w:r w:rsidR="00556B54" w:rsidRPr="00556B54">
        <w:rPr>
          <w:rFonts w:ascii="Times New Roman" w:eastAsia="Calibri" w:hAnsi="Times New Roman" w:cs="Times New Roman"/>
          <w:color w:val="000000"/>
          <w:sz w:val="24"/>
          <w:szCs w:val="24"/>
          <w:lang w:val="en-US"/>
        </w:rPr>
        <w:t>terhadap perjalanan liburan</w:t>
      </w:r>
      <w:r w:rsidR="00556B54">
        <w:rPr>
          <w:rFonts w:ascii="Times New Roman" w:eastAsia="Calibri" w:hAnsi="Times New Roman" w:cs="Times New Roman"/>
          <w:color w:val="000000"/>
          <w:sz w:val="24"/>
          <w:szCs w:val="24"/>
          <w:lang w:val="en-US"/>
        </w:rPr>
        <w:t xml:space="preserve"> keluarga adalah fenomena yang </w:t>
      </w:r>
      <w:r w:rsidR="00556B54" w:rsidRPr="00556B54">
        <w:rPr>
          <w:rFonts w:ascii="Times New Roman" w:eastAsia="Calibri" w:hAnsi="Times New Roman" w:cs="Times New Roman"/>
          <w:color w:val="000000"/>
          <w:sz w:val="24"/>
          <w:szCs w:val="24"/>
          <w:lang w:val="en-US"/>
        </w:rPr>
        <w:t>dinamis dipeng</w:t>
      </w:r>
      <w:r w:rsidR="00813BC6">
        <w:rPr>
          <w:rFonts w:ascii="Times New Roman" w:eastAsia="Calibri" w:hAnsi="Times New Roman" w:cs="Times New Roman"/>
          <w:color w:val="000000"/>
          <w:sz w:val="24"/>
          <w:szCs w:val="24"/>
          <w:lang w:val="en-US"/>
        </w:rPr>
        <w:t>a</w:t>
      </w:r>
      <w:r w:rsidR="00556B54" w:rsidRPr="00556B54">
        <w:rPr>
          <w:rFonts w:ascii="Times New Roman" w:eastAsia="Calibri" w:hAnsi="Times New Roman" w:cs="Times New Roman"/>
          <w:color w:val="000000"/>
          <w:sz w:val="24"/>
          <w:szCs w:val="24"/>
          <w:lang w:val="en-US"/>
        </w:rPr>
        <w:t>ruhi oleh re</w:t>
      </w:r>
      <w:r w:rsidR="00556B54">
        <w:rPr>
          <w:rFonts w:ascii="Times New Roman" w:eastAsia="Calibri" w:hAnsi="Times New Roman" w:cs="Times New Roman"/>
          <w:color w:val="000000"/>
          <w:sz w:val="24"/>
          <w:szCs w:val="24"/>
          <w:lang w:val="en-US"/>
        </w:rPr>
        <w:t xml:space="preserve">aksi dan ekspresi oleh anggota </w:t>
      </w:r>
      <w:r w:rsidR="00556B54" w:rsidRPr="00556B54">
        <w:rPr>
          <w:rFonts w:ascii="Times New Roman" w:eastAsia="Calibri" w:hAnsi="Times New Roman" w:cs="Times New Roman"/>
          <w:color w:val="000000"/>
          <w:sz w:val="24"/>
          <w:szCs w:val="24"/>
          <w:lang w:val="en-US"/>
        </w:rPr>
        <w:t>keluarga selama liburan.</w:t>
      </w:r>
    </w:p>
    <w:p w:rsidR="006B2FF8" w:rsidRPr="00E5027E" w:rsidRDefault="006B2FF8" w:rsidP="006B2FF8">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 xml:space="preserve">Menurut Engel, </w:t>
      </w:r>
      <w:r w:rsidR="00275FBA">
        <w:rPr>
          <w:rFonts w:ascii="Times New Roman" w:eastAsia="Calibri" w:hAnsi="Times New Roman" w:cs="Times New Roman"/>
          <w:color w:val="000000"/>
          <w:sz w:val="24"/>
          <w:szCs w:val="24"/>
          <w:lang w:val="en-US"/>
        </w:rPr>
        <w:t>(</w:t>
      </w:r>
      <w:r w:rsidRPr="00E5027E">
        <w:rPr>
          <w:rFonts w:ascii="Times New Roman" w:eastAsia="Calibri" w:hAnsi="Times New Roman" w:cs="Times New Roman"/>
          <w:color w:val="000000"/>
          <w:sz w:val="24"/>
          <w:szCs w:val="24"/>
          <w:lang w:val="en-US"/>
        </w:rPr>
        <w:t>1990</w:t>
      </w:r>
      <w:r w:rsidR="00275FBA">
        <w:rPr>
          <w:rFonts w:ascii="Times New Roman" w:eastAsia="Calibri" w:hAnsi="Times New Roman" w:cs="Times New Roman"/>
          <w:color w:val="000000"/>
          <w:sz w:val="24"/>
          <w:szCs w:val="24"/>
          <w:lang w:val="en-US"/>
        </w:rPr>
        <w:t>)</w:t>
      </w:r>
      <w:r w:rsidRPr="00E5027E">
        <w:rPr>
          <w:rFonts w:ascii="Times New Roman" w:eastAsia="Calibri" w:hAnsi="Times New Roman" w:cs="Times New Roman"/>
          <w:color w:val="000000"/>
          <w:sz w:val="24"/>
          <w:szCs w:val="24"/>
          <w:lang w:val="en-US"/>
        </w:rPr>
        <w:t>, kepuasan pelanggan merupakan evaluasi purna beli dimana alternatif yang dipilih sekurang-kurangnya sama atau melampaui harapan pelanggan, sedangkan ketidakpuasan timbul apabila hasil tidak memenuhi harapan.</w:t>
      </w:r>
    </w:p>
    <w:p w:rsidR="006B2FF8" w:rsidRPr="00E5027E" w:rsidRDefault="006B2FF8" w:rsidP="006B2FF8">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Dari berbagai definisi diatas, dapat ditarik</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kesimpulan bahwa pada dasarnya pengertian kepuasan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pelanggan mencakup</w:t>
      </w:r>
      <w:r w:rsidR="00AB714D" w:rsidRPr="00E5027E">
        <w:rPr>
          <w:rFonts w:ascii="Times New Roman" w:eastAsia="Calibri" w:hAnsi="Times New Roman" w:cs="Times New Roman"/>
          <w:color w:val="000000"/>
          <w:sz w:val="24"/>
          <w:szCs w:val="24"/>
          <w:lang w:val="en-US"/>
        </w:rPr>
        <w:t xml:space="preserve"> perbedaan antara harapan dan </w:t>
      </w:r>
      <w:r w:rsidRPr="00E5027E">
        <w:rPr>
          <w:rFonts w:ascii="Times New Roman" w:eastAsia="Calibri" w:hAnsi="Times New Roman" w:cs="Times New Roman"/>
          <w:color w:val="000000"/>
          <w:sz w:val="24"/>
          <w:szCs w:val="24"/>
          <w:lang w:val="en-US"/>
        </w:rPr>
        <w:t>kinerja atau hasil yang dirasakan. Penilaian kepuasan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pelanggan mempunyai tiga bentuk yang berbeda, yaitu:</w:t>
      </w:r>
    </w:p>
    <w:p w:rsidR="00AB714D" w:rsidRPr="00E5027E" w:rsidRDefault="00AB714D" w:rsidP="00AB714D">
      <w:pPr>
        <w:pStyle w:val="ListParagraph"/>
        <w:numPr>
          <w:ilvl w:val="0"/>
          <w:numId w:val="3"/>
        </w:numPr>
        <w:spacing w:after="0" w:line="480" w:lineRule="auto"/>
        <w:jc w:val="both"/>
        <w:rPr>
          <w:rFonts w:ascii="Times New Roman" w:eastAsia="Calibri" w:hAnsi="Times New Roman" w:cs="Times New Roman"/>
          <w:color w:val="000000"/>
          <w:sz w:val="24"/>
          <w:szCs w:val="24"/>
        </w:rPr>
      </w:pPr>
      <w:r w:rsidRPr="00646645">
        <w:rPr>
          <w:rFonts w:ascii="Times New Roman" w:eastAsia="Calibri" w:hAnsi="Times New Roman" w:cs="Times New Roman"/>
          <w:i/>
          <w:color w:val="000000"/>
          <w:sz w:val="24"/>
          <w:szCs w:val="24"/>
        </w:rPr>
        <w:t>Positive disconfirmation</w:t>
      </w:r>
      <w:r w:rsidRPr="00E5027E">
        <w:rPr>
          <w:rFonts w:ascii="Times New Roman" w:eastAsia="Calibri" w:hAnsi="Times New Roman" w:cs="Times New Roman"/>
          <w:color w:val="000000"/>
          <w:sz w:val="24"/>
          <w:szCs w:val="24"/>
        </w:rPr>
        <w:t>, dimana kinerja lebih baik</w:t>
      </w:r>
      <w:r w:rsidR="00813BC6">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dari harapan</w:t>
      </w:r>
    </w:p>
    <w:p w:rsidR="00AB714D" w:rsidRPr="00E5027E" w:rsidRDefault="00AB714D" w:rsidP="00AB714D">
      <w:pPr>
        <w:spacing w:after="0" w:line="480" w:lineRule="auto"/>
        <w:ind w:firstLine="360"/>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 xml:space="preserve">- </w:t>
      </w:r>
      <w:r w:rsidRPr="00E5027E">
        <w:rPr>
          <w:rFonts w:ascii="Times New Roman" w:eastAsia="Calibri" w:hAnsi="Times New Roman" w:cs="Times New Roman"/>
          <w:color w:val="000000"/>
          <w:sz w:val="24"/>
          <w:szCs w:val="24"/>
        </w:rPr>
        <w:tab/>
      </w:r>
      <w:r w:rsidRPr="00646645">
        <w:rPr>
          <w:rFonts w:ascii="Times New Roman" w:eastAsia="Calibri" w:hAnsi="Times New Roman" w:cs="Times New Roman"/>
          <w:i/>
          <w:color w:val="000000"/>
          <w:sz w:val="24"/>
          <w:szCs w:val="24"/>
        </w:rPr>
        <w:t>Simple confirmation</w:t>
      </w:r>
      <w:r w:rsidRPr="00E5027E">
        <w:rPr>
          <w:rFonts w:ascii="Times New Roman" w:eastAsia="Calibri" w:hAnsi="Times New Roman" w:cs="Times New Roman"/>
          <w:color w:val="000000"/>
          <w:sz w:val="24"/>
          <w:szCs w:val="24"/>
        </w:rPr>
        <w:t>, dimana kinerja sama dengan harapan</w:t>
      </w:r>
    </w:p>
    <w:p w:rsidR="00AD0795" w:rsidRPr="00E5027E" w:rsidRDefault="00AB714D" w:rsidP="00AB714D">
      <w:pPr>
        <w:spacing w:after="0" w:line="480" w:lineRule="auto"/>
        <w:ind w:firstLine="360"/>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 xml:space="preserve">- </w:t>
      </w:r>
      <w:r w:rsidRPr="00E5027E">
        <w:rPr>
          <w:rFonts w:ascii="Times New Roman" w:eastAsia="Calibri" w:hAnsi="Times New Roman" w:cs="Times New Roman"/>
          <w:color w:val="000000"/>
          <w:sz w:val="24"/>
          <w:szCs w:val="24"/>
        </w:rPr>
        <w:tab/>
      </w:r>
      <w:r w:rsidRPr="00646645">
        <w:rPr>
          <w:rFonts w:ascii="Times New Roman" w:eastAsia="Calibri" w:hAnsi="Times New Roman" w:cs="Times New Roman"/>
          <w:i/>
          <w:color w:val="000000"/>
          <w:sz w:val="24"/>
          <w:szCs w:val="24"/>
        </w:rPr>
        <w:t>Negative disconfirmation</w:t>
      </w:r>
      <w:r w:rsidRPr="00E5027E">
        <w:rPr>
          <w:rFonts w:ascii="Times New Roman" w:eastAsia="Calibri" w:hAnsi="Times New Roman" w:cs="Times New Roman"/>
          <w:color w:val="000000"/>
          <w:sz w:val="24"/>
          <w:szCs w:val="24"/>
        </w:rPr>
        <w:t>, dimana kinerja lebih buruk</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dari harapan.</w:t>
      </w:r>
    </w:p>
    <w:p w:rsidR="00594FE3" w:rsidRDefault="00AB714D" w:rsidP="00594FE3">
      <w:pPr>
        <w:spacing w:after="0" w:line="480" w:lineRule="auto"/>
        <w:ind w:firstLine="72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rPr>
        <w:t>Dengan demikian, kepuasan pelanggan tidak berarti</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memberikan kepada pelanggan apa yang kita perkirakan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disukai oleh pelanggan. Namun kita harus memberikan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apa yang sebenarnya mereka inginkan, kapan diperlukan</w:t>
      </w:r>
      <w:r w:rsidR="000152B7">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da</w:t>
      </w:r>
      <w:r w:rsidR="0079013C">
        <w:rPr>
          <w:rFonts w:ascii="Times New Roman" w:eastAsia="Calibri" w:hAnsi="Times New Roman" w:cs="Times New Roman"/>
          <w:color w:val="000000"/>
          <w:sz w:val="24"/>
          <w:szCs w:val="24"/>
        </w:rPr>
        <w:t>n dengan cara apa mereka mempero</w:t>
      </w:r>
      <w:r w:rsidRPr="00E5027E">
        <w:rPr>
          <w:rFonts w:ascii="Times New Roman" w:eastAsia="Calibri" w:hAnsi="Times New Roman" w:cs="Times New Roman"/>
          <w:color w:val="000000"/>
          <w:sz w:val="24"/>
          <w:szCs w:val="24"/>
        </w:rPr>
        <w:t>lahnya, oleh</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 xml:space="preserve">karena itu perlu </w:t>
      </w:r>
      <w:r w:rsidRPr="00E5027E">
        <w:rPr>
          <w:rFonts w:ascii="Times New Roman" w:eastAsia="Calibri" w:hAnsi="Times New Roman" w:cs="Times New Roman"/>
          <w:color w:val="000000"/>
          <w:sz w:val="24"/>
          <w:szCs w:val="24"/>
          <w:lang w:val="en-US"/>
        </w:rPr>
        <w:t>diketahui</w:t>
      </w:r>
      <w:r w:rsidRPr="00E5027E">
        <w:rPr>
          <w:rFonts w:ascii="Times New Roman" w:eastAsia="Calibri" w:hAnsi="Times New Roman" w:cs="Times New Roman"/>
          <w:color w:val="000000"/>
          <w:sz w:val="24"/>
          <w:szCs w:val="24"/>
        </w:rPr>
        <w:t xml:space="preserve"> tahapan-tahapan yang</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membentuk kepuasan pelanggan, yaitu:</w:t>
      </w:r>
    </w:p>
    <w:p w:rsidR="00AB714D" w:rsidRPr="00594FE3" w:rsidRDefault="00AB714D" w:rsidP="00594FE3">
      <w:pPr>
        <w:pStyle w:val="ListParagraph"/>
        <w:numPr>
          <w:ilvl w:val="0"/>
          <w:numId w:val="7"/>
        </w:numPr>
        <w:spacing w:after="0" w:line="480" w:lineRule="auto"/>
        <w:ind w:left="720" w:hanging="720"/>
        <w:jc w:val="both"/>
        <w:rPr>
          <w:rFonts w:ascii="Times New Roman" w:eastAsia="Calibri" w:hAnsi="Times New Roman" w:cs="Times New Roman"/>
          <w:color w:val="000000"/>
          <w:sz w:val="24"/>
          <w:szCs w:val="24"/>
        </w:rPr>
      </w:pPr>
      <w:r w:rsidRPr="00594FE3">
        <w:rPr>
          <w:rFonts w:ascii="Times New Roman" w:eastAsia="Calibri" w:hAnsi="Times New Roman" w:cs="Times New Roman"/>
          <w:color w:val="000000"/>
          <w:sz w:val="24"/>
          <w:szCs w:val="24"/>
        </w:rPr>
        <w:t>Menemukan kebutuhan pokok, yang</w:t>
      </w:r>
      <w:r w:rsidR="00594FE3">
        <w:rPr>
          <w:rFonts w:ascii="Times New Roman" w:eastAsia="Calibri" w:hAnsi="Times New Roman" w:cs="Times New Roman"/>
          <w:color w:val="000000"/>
          <w:sz w:val="24"/>
          <w:szCs w:val="24"/>
          <w:lang w:val="en-US"/>
        </w:rPr>
        <w:t xml:space="preserve"> </w:t>
      </w:r>
      <w:r w:rsidRPr="00594FE3">
        <w:rPr>
          <w:rFonts w:ascii="Times New Roman" w:eastAsia="Calibri" w:hAnsi="Times New Roman" w:cs="Times New Roman"/>
          <w:color w:val="000000"/>
          <w:sz w:val="24"/>
          <w:szCs w:val="24"/>
        </w:rPr>
        <w:t>merupakan “</w:t>
      </w:r>
      <w:r w:rsidRPr="00594FE3">
        <w:rPr>
          <w:rFonts w:ascii="Times New Roman" w:eastAsia="Calibri" w:hAnsi="Times New Roman" w:cs="Times New Roman"/>
          <w:i/>
          <w:color w:val="000000"/>
          <w:sz w:val="24"/>
          <w:szCs w:val="24"/>
        </w:rPr>
        <w:t>the</w:t>
      </w:r>
      <w:r w:rsidR="00594FE3">
        <w:rPr>
          <w:rFonts w:ascii="Times New Roman" w:eastAsia="Calibri" w:hAnsi="Times New Roman" w:cs="Times New Roman"/>
          <w:i/>
          <w:color w:val="000000"/>
          <w:sz w:val="24"/>
          <w:szCs w:val="24"/>
          <w:lang w:val="en-US"/>
        </w:rPr>
        <w:t xml:space="preserve"> </w:t>
      </w:r>
      <w:r w:rsidRPr="00594FE3">
        <w:rPr>
          <w:rFonts w:ascii="Times New Roman" w:eastAsia="Calibri" w:hAnsi="Times New Roman" w:cs="Times New Roman"/>
          <w:i/>
          <w:color w:val="000000"/>
          <w:sz w:val="24"/>
          <w:szCs w:val="24"/>
        </w:rPr>
        <w:t>basic needs of costumers</w:t>
      </w:r>
      <w:r w:rsidRPr="00594FE3">
        <w:rPr>
          <w:rFonts w:ascii="Times New Roman" w:eastAsia="Calibri" w:hAnsi="Times New Roman" w:cs="Times New Roman"/>
          <w:color w:val="000000"/>
          <w:sz w:val="24"/>
          <w:szCs w:val="24"/>
        </w:rPr>
        <w:t>”</w:t>
      </w:r>
    </w:p>
    <w:p w:rsidR="00AB714D" w:rsidRPr="00594FE3" w:rsidRDefault="00AB714D" w:rsidP="00594FE3">
      <w:pPr>
        <w:pStyle w:val="ListParagraph"/>
        <w:numPr>
          <w:ilvl w:val="0"/>
          <w:numId w:val="7"/>
        </w:numPr>
        <w:spacing w:after="0" w:line="480" w:lineRule="auto"/>
        <w:ind w:left="720" w:hanging="720"/>
        <w:jc w:val="both"/>
        <w:rPr>
          <w:rFonts w:ascii="Times New Roman" w:eastAsia="Calibri" w:hAnsi="Times New Roman" w:cs="Times New Roman"/>
          <w:color w:val="000000"/>
          <w:sz w:val="24"/>
          <w:szCs w:val="24"/>
        </w:rPr>
      </w:pPr>
      <w:r w:rsidRPr="00594FE3">
        <w:rPr>
          <w:rFonts w:ascii="Times New Roman" w:eastAsia="Calibri" w:hAnsi="Times New Roman" w:cs="Times New Roman"/>
          <w:color w:val="000000"/>
          <w:sz w:val="24"/>
          <w:szCs w:val="24"/>
        </w:rPr>
        <w:lastRenderedPageBreak/>
        <w:t>Mencari tahu apa yang sebenarnya menjadi harapan</w:t>
      </w:r>
      <w:r w:rsidR="00594FE3">
        <w:rPr>
          <w:rFonts w:ascii="Times New Roman" w:eastAsia="Calibri" w:hAnsi="Times New Roman" w:cs="Times New Roman"/>
          <w:color w:val="000000"/>
          <w:sz w:val="24"/>
          <w:szCs w:val="24"/>
          <w:lang w:val="en-US"/>
        </w:rPr>
        <w:t xml:space="preserve"> </w:t>
      </w:r>
      <w:r w:rsidRPr="00594FE3">
        <w:rPr>
          <w:rFonts w:ascii="Times New Roman" w:eastAsia="Calibri" w:hAnsi="Times New Roman" w:cs="Times New Roman"/>
          <w:color w:val="000000"/>
          <w:sz w:val="24"/>
          <w:szCs w:val="24"/>
        </w:rPr>
        <w:t>pelanggan, sehingga mereka bersedia datang</w:t>
      </w:r>
      <w:r w:rsidR="00594FE3">
        <w:rPr>
          <w:rFonts w:ascii="Times New Roman" w:eastAsia="Calibri" w:hAnsi="Times New Roman" w:cs="Times New Roman"/>
          <w:color w:val="000000"/>
          <w:sz w:val="24"/>
          <w:szCs w:val="24"/>
          <w:lang w:val="en-US"/>
        </w:rPr>
        <w:t xml:space="preserve"> </w:t>
      </w:r>
      <w:r w:rsidRPr="00594FE3">
        <w:rPr>
          <w:rFonts w:ascii="Times New Roman" w:eastAsia="Calibri" w:hAnsi="Times New Roman" w:cs="Times New Roman"/>
          <w:color w:val="000000"/>
          <w:sz w:val="24"/>
          <w:szCs w:val="24"/>
        </w:rPr>
        <w:t>kembali untuk membeli produk dan jasa yang</w:t>
      </w:r>
      <w:r w:rsidR="00594FE3">
        <w:rPr>
          <w:rFonts w:ascii="Times New Roman" w:eastAsia="Calibri" w:hAnsi="Times New Roman" w:cs="Times New Roman"/>
          <w:color w:val="000000"/>
          <w:sz w:val="24"/>
          <w:szCs w:val="24"/>
          <w:lang w:val="en-US"/>
        </w:rPr>
        <w:t xml:space="preserve"> </w:t>
      </w:r>
      <w:r w:rsidRPr="00594FE3">
        <w:rPr>
          <w:rFonts w:ascii="Times New Roman" w:eastAsia="Calibri" w:hAnsi="Times New Roman" w:cs="Times New Roman"/>
          <w:color w:val="000000"/>
          <w:sz w:val="24"/>
          <w:szCs w:val="24"/>
        </w:rPr>
        <w:t>ditawarkan.</w:t>
      </w:r>
    </w:p>
    <w:p w:rsidR="00E25842" w:rsidRPr="00E5027E" w:rsidRDefault="00E25842" w:rsidP="00594FE3">
      <w:pPr>
        <w:pStyle w:val="ListParagraph"/>
        <w:numPr>
          <w:ilvl w:val="0"/>
          <w:numId w:val="7"/>
        </w:numPr>
        <w:spacing w:after="0" w:line="480" w:lineRule="auto"/>
        <w:ind w:left="720" w:hanging="720"/>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Harus selalu memperhatikan apa yang menjadi</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harapan pelanggan dan melakukan hal-hal yang</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melebihi harapan pelanggan.</w:t>
      </w:r>
    </w:p>
    <w:p w:rsidR="00E25842" w:rsidRPr="00E5027E" w:rsidRDefault="00E25842" w:rsidP="00D30C0D">
      <w:pPr>
        <w:spacing w:after="0" w:line="480" w:lineRule="auto"/>
        <w:ind w:firstLine="720"/>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Menurut Fandy Tjiptono (</w:t>
      </w:r>
      <w:r w:rsidR="00A76A7B">
        <w:rPr>
          <w:rFonts w:ascii="Times New Roman" w:eastAsia="Calibri" w:hAnsi="Times New Roman" w:cs="Times New Roman"/>
          <w:color w:val="000000"/>
          <w:sz w:val="24"/>
          <w:szCs w:val="24"/>
          <w:lang w:val="en-US"/>
        </w:rPr>
        <w:t>2011</w:t>
      </w:r>
      <w:r w:rsidRPr="00E5027E">
        <w:rPr>
          <w:rFonts w:ascii="Times New Roman" w:eastAsia="Calibri" w:hAnsi="Times New Roman" w:cs="Times New Roman"/>
          <w:color w:val="000000"/>
          <w:sz w:val="24"/>
          <w:szCs w:val="24"/>
        </w:rPr>
        <w:t>) ada 2</w:t>
      </w:r>
      <w:r w:rsidR="0079013C">
        <w:rPr>
          <w:rFonts w:ascii="Times New Roman" w:eastAsia="Calibri" w:hAnsi="Times New Roman" w:cs="Times New Roman"/>
          <w:color w:val="000000"/>
          <w:sz w:val="24"/>
          <w:szCs w:val="24"/>
        </w:rPr>
        <w:t xml:space="preserve"> (dua)</w:t>
      </w:r>
      <w:r w:rsidRPr="00E5027E">
        <w:rPr>
          <w:rFonts w:ascii="Times New Roman" w:eastAsia="Calibri" w:hAnsi="Times New Roman" w:cs="Times New Roman"/>
          <w:color w:val="000000"/>
          <w:sz w:val="24"/>
          <w:szCs w:val="24"/>
        </w:rPr>
        <w:t xml:space="preserve"> model kepuasan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pelanggan yaitu:</w:t>
      </w:r>
    </w:p>
    <w:p w:rsidR="00E25842" w:rsidRPr="00E5027E" w:rsidRDefault="00E25842" w:rsidP="00594FE3">
      <w:pPr>
        <w:spacing w:after="0" w:line="480" w:lineRule="auto"/>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1. Model Kognitif</w:t>
      </w:r>
    </w:p>
    <w:p w:rsidR="00E25842" w:rsidRPr="00E5027E" w:rsidRDefault="00E25842" w:rsidP="00594FE3">
      <w:pPr>
        <w:spacing w:after="0" w:line="480" w:lineRule="auto"/>
        <w:ind w:left="450"/>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Penilaian pelanggan berdasarkan pada perbedaan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antara suatu kumpulan dari kombinasi atribut yang</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dipandang ideal untuk individu dan persepsinya</w:t>
      </w:r>
      <w:r w:rsidR="00813BC6">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tentang kombinasi dari atribut yang sebenarnya.</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Dengan kata lain penilaian berdasarkan perbedaan</w:t>
      </w:r>
      <w:r w:rsidR="00C50B78">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yang ideal dengan yang aktual.</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Apabila yang ideal sama dengan persepsinya maka</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pelanggan akan puas, sebaliknya apabila perbedaan</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antara yang ideal dan yang aktual semakin besar maka</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konsumen semakin tidak puas. Berdasarkan model ini</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maka kepuasan pelanggan dapat dicapai dengan dua</w:t>
      </w:r>
      <w:r w:rsidR="00594FE3">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cara yang utama, yaitu :</w:t>
      </w:r>
    </w:p>
    <w:p w:rsidR="00B919A6" w:rsidRPr="00E5027E" w:rsidRDefault="00B919A6" w:rsidP="00FB508F">
      <w:pPr>
        <w:pStyle w:val="ListParagraph"/>
        <w:numPr>
          <w:ilvl w:val="0"/>
          <w:numId w:val="4"/>
        </w:numPr>
        <w:tabs>
          <w:tab w:val="left" w:pos="720"/>
        </w:tabs>
        <w:spacing w:after="0" w:line="480" w:lineRule="auto"/>
        <w:ind w:hanging="720"/>
        <w:jc w:val="both"/>
        <w:rPr>
          <w:rFonts w:ascii="Times New Roman" w:eastAsia="Calibri" w:hAnsi="Times New Roman" w:cs="Times New Roman"/>
          <w:color w:val="000000"/>
          <w:sz w:val="24"/>
          <w:szCs w:val="24"/>
        </w:rPr>
      </w:pPr>
      <w:r w:rsidRPr="00E5027E">
        <w:rPr>
          <w:rFonts w:ascii="Times New Roman" w:eastAsia="Calibri" w:hAnsi="Times New Roman" w:cs="Times New Roman"/>
          <w:color w:val="000000"/>
          <w:sz w:val="24"/>
          <w:szCs w:val="24"/>
        </w:rPr>
        <w:t>Mengubah penawaran perusahaan agar sesuai</w:t>
      </w:r>
      <w:r w:rsidR="00FB508F">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dengan yang ideal.</w:t>
      </w:r>
    </w:p>
    <w:p w:rsidR="005C39A4" w:rsidRDefault="00B919A6" w:rsidP="00FB508F">
      <w:pPr>
        <w:pStyle w:val="ListParagraph"/>
        <w:numPr>
          <w:ilvl w:val="0"/>
          <w:numId w:val="4"/>
        </w:numPr>
        <w:spacing w:after="0" w:line="480" w:lineRule="auto"/>
        <w:ind w:left="720" w:hanging="27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rPr>
        <w:t>Meyakinkan pelanggan bahwa yang ideal tidak</w:t>
      </w:r>
      <w:r w:rsidR="00C50B78">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sesuai dengan kenyataan yang sebenarnya</w:t>
      </w:r>
      <w:r w:rsidRPr="00E5027E">
        <w:rPr>
          <w:rFonts w:ascii="Times New Roman" w:eastAsia="Calibri" w:hAnsi="Times New Roman" w:cs="Times New Roman"/>
          <w:color w:val="000000"/>
          <w:sz w:val="24"/>
          <w:szCs w:val="24"/>
          <w:lang w:val="en-US"/>
        </w:rPr>
        <w:t>.</w:t>
      </w:r>
    </w:p>
    <w:p w:rsidR="000152B7" w:rsidRDefault="000152B7" w:rsidP="000152B7">
      <w:pPr>
        <w:pStyle w:val="ListParagraph"/>
        <w:spacing w:after="0" w:line="480" w:lineRule="auto"/>
        <w:jc w:val="both"/>
        <w:rPr>
          <w:rFonts w:ascii="Times New Roman" w:eastAsia="Calibri" w:hAnsi="Times New Roman" w:cs="Times New Roman"/>
          <w:color w:val="000000"/>
          <w:sz w:val="24"/>
          <w:szCs w:val="24"/>
          <w:lang w:val="en-US"/>
        </w:rPr>
      </w:pPr>
    </w:p>
    <w:p w:rsidR="00543BC8" w:rsidRPr="00E5027E" w:rsidRDefault="00543BC8" w:rsidP="008600BC">
      <w:pPr>
        <w:spacing w:after="0" w:line="480" w:lineRule="auto"/>
        <w:ind w:left="27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2. Model Afektif</w:t>
      </w:r>
    </w:p>
    <w:p w:rsidR="00543BC8" w:rsidRPr="00E5027E" w:rsidRDefault="00543BC8" w:rsidP="00543BC8">
      <w:pPr>
        <w:spacing w:after="0" w:line="480" w:lineRule="auto"/>
        <w:ind w:left="720" w:firstLine="45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Model Afektif mengatakan bahwa penilaian</w:t>
      </w:r>
      <w:r w:rsidR="00FB508F">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pelanggan individual terhadap suatu produk tidak</w:t>
      </w:r>
      <w:r w:rsidR="00FB508F">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 xml:space="preserve">semata-mata berdasarkan perhitungan </w:t>
      </w:r>
      <w:r w:rsidRPr="00E5027E">
        <w:rPr>
          <w:rFonts w:ascii="Times New Roman" w:eastAsia="Calibri" w:hAnsi="Times New Roman" w:cs="Times New Roman"/>
          <w:color w:val="000000"/>
          <w:sz w:val="24"/>
          <w:szCs w:val="24"/>
          <w:lang w:val="en-US"/>
        </w:rPr>
        <w:lastRenderedPageBreak/>
        <w:t>regional saja</w:t>
      </w:r>
      <w:r w:rsidR="00FB508F">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tetapi juga berdasarkan pada tingkat aspirasi, perilaku</w:t>
      </w:r>
      <w:r w:rsidR="00FB508F">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belajar (</w:t>
      </w:r>
      <w:r w:rsidRPr="00FB508F">
        <w:rPr>
          <w:rFonts w:ascii="Times New Roman" w:eastAsia="Calibri" w:hAnsi="Times New Roman" w:cs="Times New Roman"/>
          <w:i/>
          <w:color w:val="000000"/>
          <w:sz w:val="24"/>
          <w:szCs w:val="24"/>
          <w:lang w:val="en-US"/>
        </w:rPr>
        <w:t>learning behavior</w:t>
      </w:r>
      <w:r w:rsidRPr="00E5027E">
        <w:rPr>
          <w:rFonts w:ascii="Times New Roman" w:eastAsia="Calibri" w:hAnsi="Times New Roman" w:cs="Times New Roman"/>
          <w:color w:val="000000"/>
          <w:sz w:val="24"/>
          <w:szCs w:val="24"/>
          <w:lang w:val="en-US"/>
        </w:rPr>
        <w:t>), emosi perasaan spesifik</w:t>
      </w:r>
      <w:r w:rsidR="00FB508F">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(kepuasan, keengganan), suasana hati (</w:t>
      </w:r>
      <w:r w:rsidRPr="00FB508F">
        <w:rPr>
          <w:rFonts w:ascii="Times New Roman" w:eastAsia="Calibri" w:hAnsi="Times New Roman" w:cs="Times New Roman"/>
          <w:i/>
          <w:color w:val="000000"/>
          <w:sz w:val="24"/>
          <w:szCs w:val="24"/>
          <w:lang w:val="en-US"/>
        </w:rPr>
        <w:t>mood</w:t>
      </w:r>
      <w:r w:rsidRPr="00E5027E">
        <w:rPr>
          <w:rFonts w:ascii="Times New Roman" w:eastAsia="Calibri" w:hAnsi="Times New Roman" w:cs="Times New Roman"/>
          <w:color w:val="000000"/>
          <w:sz w:val="24"/>
          <w:szCs w:val="24"/>
          <w:lang w:val="en-US"/>
        </w:rPr>
        <w:t>) dan</w:t>
      </w:r>
      <w:r w:rsidR="00FB508F">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lain-lain.</w:t>
      </w:r>
    </w:p>
    <w:p w:rsidR="005C39A4" w:rsidRPr="00E5027E" w:rsidRDefault="005C39A4" w:rsidP="00543BC8">
      <w:pPr>
        <w:spacing w:after="0" w:line="480" w:lineRule="auto"/>
        <w:ind w:left="720" w:firstLine="450"/>
        <w:jc w:val="both"/>
        <w:rPr>
          <w:rFonts w:ascii="Times New Roman" w:eastAsia="Calibri" w:hAnsi="Times New Roman" w:cs="Times New Roman"/>
          <w:color w:val="000000"/>
          <w:sz w:val="24"/>
          <w:szCs w:val="24"/>
          <w:lang w:val="en-US"/>
        </w:rPr>
      </w:pPr>
    </w:p>
    <w:p w:rsidR="005D1B40" w:rsidRPr="00E5027E" w:rsidRDefault="005D1B40" w:rsidP="005D1B40">
      <w:pPr>
        <w:spacing w:after="0" w:line="480" w:lineRule="auto"/>
        <w:jc w:val="both"/>
        <w:rPr>
          <w:rFonts w:ascii="Times New Roman" w:eastAsia="Calibri" w:hAnsi="Times New Roman" w:cs="Times New Roman"/>
          <w:b/>
          <w:color w:val="000000"/>
          <w:sz w:val="24"/>
          <w:szCs w:val="24"/>
          <w:lang w:val="en-US"/>
        </w:rPr>
      </w:pPr>
      <w:r w:rsidRPr="00E5027E">
        <w:rPr>
          <w:rFonts w:ascii="Times New Roman" w:eastAsia="Calibri" w:hAnsi="Times New Roman" w:cs="Times New Roman"/>
          <w:b/>
          <w:color w:val="000000"/>
          <w:sz w:val="24"/>
          <w:szCs w:val="24"/>
          <w:lang w:val="en-US"/>
        </w:rPr>
        <w:t>2.</w:t>
      </w:r>
      <w:r w:rsidR="00A8115F">
        <w:rPr>
          <w:rFonts w:ascii="Times New Roman" w:eastAsia="Calibri" w:hAnsi="Times New Roman" w:cs="Times New Roman"/>
          <w:b/>
          <w:color w:val="000000"/>
          <w:sz w:val="24"/>
          <w:szCs w:val="24"/>
          <w:lang w:val="en-US"/>
        </w:rPr>
        <w:t>1.4.2.</w:t>
      </w:r>
      <w:r w:rsidRPr="00E5027E">
        <w:rPr>
          <w:rFonts w:ascii="Times New Roman" w:eastAsia="Calibri" w:hAnsi="Times New Roman" w:cs="Times New Roman"/>
          <w:b/>
          <w:color w:val="000000"/>
          <w:sz w:val="24"/>
          <w:szCs w:val="24"/>
          <w:lang w:val="en-US"/>
        </w:rPr>
        <w:t xml:space="preserve"> Pengukuran Kepuasan Pelanggan</w:t>
      </w:r>
    </w:p>
    <w:p w:rsidR="005D1B40" w:rsidRPr="00E5027E" w:rsidRDefault="005D1B40" w:rsidP="005D1B40">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Salah satu faktor yang menentukan kepuasan pelanggan adalah persepsi pelanggan mengenai kualitas jasa yang berfokus pada dimensi jasa. Selain itu juga dipengaruhi oleh</w:t>
      </w:r>
      <w:r w:rsidR="002E4D93">
        <w:rPr>
          <w:rFonts w:ascii="Times New Roman" w:eastAsia="Calibri" w:hAnsi="Times New Roman" w:cs="Times New Roman"/>
          <w:color w:val="000000"/>
          <w:sz w:val="24"/>
          <w:szCs w:val="24"/>
          <w:lang w:val="en-US"/>
        </w:rPr>
        <w:t xml:space="preserve"> kualitas produk, harga, dan fak</w:t>
      </w:r>
      <w:r w:rsidRPr="00E5027E">
        <w:rPr>
          <w:rFonts w:ascii="Times New Roman" w:eastAsia="Calibri" w:hAnsi="Times New Roman" w:cs="Times New Roman"/>
          <w:color w:val="000000"/>
          <w:sz w:val="24"/>
          <w:szCs w:val="24"/>
          <w:lang w:val="en-US"/>
        </w:rPr>
        <w:t>tor-faktor yang bersifat pribadi serta yang bersifat sesaat. Pengukuran terhadap kepuasan pelanggan telah menjadi sesuatu yang sangat penting bagi perusahaan. Hal ini disebabkan karena kepuasan pelanggan dapat menjadi umpan balik dan masukan bagi pengembangan dan implementasi strategi peningkatan kepuasan pelanggan.</w:t>
      </w:r>
    </w:p>
    <w:p w:rsidR="0088798C" w:rsidRPr="00E5027E" w:rsidRDefault="0088798C" w:rsidP="0088798C">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Beberapa metode yang dapat digunakan untuk mengukur dan memantau kepuasan pelanggan, Tjiptono (</w:t>
      </w:r>
      <w:r w:rsidR="00C93115">
        <w:rPr>
          <w:rFonts w:ascii="Times New Roman" w:eastAsia="Calibri" w:hAnsi="Times New Roman" w:cs="Times New Roman"/>
          <w:color w:val="000000"/>
          <w:sz w:val="24"/>
          <w:szCs w:val="24"/>
          <w:lang w:val="en-US"/>
        </w:rPr>
        <w:t>2006</w:t>
      </w:r>
      <w:r w:rsidRPr="00E5027E">
        <w:rPr>
          <w:rFonts w:ascii="Times New Roman" w:eastAsia="Calibri" w:hAnsi="Times New Roman" w:cs="Times New Roman"/>
          <w:color w:val="000000"/>
          <w:sz w:val="24"/>
          <w:szCs w:val="24"/>
          <w:lang w:val="en-US"/>
        </w:rPr>
        <w:t>) mengemukakan ada 4 metode yang dapat dijadikan acuan mengukur kepuasan pelanggan, yaitu:</w:t>
      </w:r>
    </w:p>
    <w:p w:rsidR="0088798C" w:rsidRPr="00E5027E" w:rsidRDefault="0088798C" w:rsidP="0088798C">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1. Sistem Keluhan dan Saran</w:t>
      </w:r>
    </w:p>
    <w:p w:rsidR="0088798C" w:rsidRPr="00E5027E" w:rsidRDefault="0088798C" w:rsidP="0088798C">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Suatu perusahaan yang berorientasi pada pelanggan akan memberikan kesempatan yang luas pada para pelanggannya untuk menyampaikan saran</w:t>
      </w:r>
      <w:r w:rsidR="00813BC6">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dan keluhan, misalnya dengan menyediakan kotak</w:t>
      </w:r>
      <w:r w:rsidR="00813BC6">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saran, kartu komentar dan lain-lain. Informasi dari</w:t>
      </w:r>
      <w:r w:rsidR="00CC72E9">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pelanggan ini akan memberikan masukan dan ide-ide bagi perusahaan agar bereaksi dengan tanggap dan cepat dalam menghadapi masalah-masalah yang timbul. Sehingga perusahaan akan tahu apa yang dikeluhkan oleh para pelanggan dan segera memperbaikinya. Metode</w:t>
      </w:r>
      <w:r w:rsidR="00562D08">
        <w:rPr>
          <w:rFonts w:ascii="Times New Roman" w:eastAsia="Calibri" w:hAnsi="Times New Roman" w:cs="Times New Roman"/>
          <w:color w:val="000000"/>
          <w:sz w:val="24"/>
          <w:szCs w:val="24"/>
        </w:rPr>
        <w:t xml:space="preserve"> </w:t>
      </w:r>
      <w:bookmarkStart w:id="0" w:name="_GoBack"/>
      <w:bookmarkEnd w:id="0"/>
      <w:r w:rsidRPr="00E5027E">
        <w:rPr>
          <w:rFonts w:ascii="Times New Roman" w:eastAsia="Calibri" w:hAnsi="Times New Roman" w:cs="Times New Roman"/>
          <w:color w:val="000000"/>
          <w:sz w:val="24"/>
          <w:szCs w:val="24"/>
          <w:lang w:val="en-US"/>
        </w:rPr>
        <w:t xml:space="preserve">ini </w:t>
      </w:r>
      <w:r w:rsidRPr="00E5027E">
        <w:rPr>
          <w:rFonts w:ascii="Times New Roman" w:eastAsia="Calibri" w:hAnsi="Times New Roman" w:cs="Times New Roman"/>
          <w:color w:val="000000"/>
          <w:sz w:val="24"/>
          <w:szCs w:val="24"/>
          <w:lang w:val="en-US"/>
        </w:rPr>
        <w:lastRenderedPageBreak/>
        <w:t>berfokus</w:t>
      </w:r>
      <w:r w:rsidR="009C79E9">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pada identifikasi masalah dan juga pengumpulan saran-saran dari pelanggan langsung.</w:t>
      </w:r>
    </w:p>
    <w:p w:rsidR="00C50F07" w:rsidRPr="00E5027E" w:rsidRDefault="00C50F07" w:rsidP="00C50F07">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 xml:space="preserve">2. </w:t>
      </w:r>
      <w:r w:rsidR="00CC72E9" w:rsidRPr="00CC72E9">
        <w:rPr>
          <w:rFonts w:ascii="Times New Roman" w:eastAsia="Calibri" w:hAnsi="Times New Roman" w:cs="Times New Roman"/>
          <w:i/>
          <w:color w:val="000000"/>
          <w:sz w:val="24"/>
          <w:szCs w:val="24"/>
          <w:lang w:val="en-US"/>
        </w:rPr>
        <w:t>Mystery</w:t>
      </w:r>
      <w:r w:rsidRPr="00CC72E9">
        <w:rPr>
          <w:rFonts w:ascii="Times New Roman" w:eastAsia="Calibri" w:hAnsi="Times New Roman" w:cs="Times New Roman"/>
          <w:i/>
          <w:color w:val="000000"/>
          <w:sz w:val="24"/>
          <w:szCs w:val="24"/>
          <w:lang w:val="en-US"/>
        </w:rPr>
        <w:t xml:space="preserve"> Shopping</w:t>
      </w:r>
    </w:p>
    <w:p w:rsidR="00C50F07" w:rsidRPr="00E5027E" w:rsidRDefault="00C50F07" w:rsidP="00C50F07">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 xml:space="preserve">Sebagai pembeli potensial terhadap produk dari perusahaan dan juga dari produk pesaing. Kemudian mereka akan melaporkan temuan-temuannya mengenai kekuatan dan kelemahan dari produk perusahaan dan pesaing berdasarkan pengalaman mereka dalam pembelian produk-produk tersebut. Selain itu para </w:t>
      </w:r>
      <w:r w:rsidRPr="009C79E9">
        <w:rPr>
          <w:rFonts w:ascii="Times New Roman" w:eastAsia="Calibri" w:hAnsi="Times New Roman" w:cs="Times New Roman"/>
          <w:i/>
          <w:color w:val="000000"/>
          <w:sz w:val="24"/>
          <w:szCs w:val="24"/>
          <w:lang w:val="en-US"/>
        </w:rPr>
        <w:t>ghost shopper</w:t>
      </w:r>
      <w:r w:rsidRPr="00E5027E">
        <w:rPr>
          <w:rFonts w:ascii="Times New Roman" w:eastAsia="Calibri" w:hAnsi="Times New Roman" w:cs="Times New Roman"/>
          <w:color w:val="000000"/>
          <w:sz w:val="24"/>
          <w:szCs w:val="24"/>
          <w:lang w:val="en-US"/>
        </w:rPr>
        <w:t xml:space="preserve"> juga bisa mengamati cara penanganan terhadap setiap keluhan yang ada, baik oleh perusahaan yang bersangkutan maupun dari pesaingnya.</w:t>
      </w:r>
    </w:p>
    <w:p w:rsidR="00C50F07" w:rsidRPr="00E5027E" w:rsidRDefault="00C50F07" w:rsidP="00C50F07">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 xml:space="preserve">3. </w:t>
      </w:r>
      <w:r w:rsidRPr="00CC72E9">
        <w:rPr>
          <w:rFonts w:ascii="Times New Roman" w:eastAsia="Calibri" w:hAnsi="Times New Roman" w:cs="Times New Roman"/>
          <w:i/>
          <w:color w:val="000000"/>
          <w:sz w:val="24"/>
          <w:szCs w:val="24"/>
          <w:lang w:val="en-US"/>
        </w:rPr>
        <w:t>Lost Customer Analysis</w:t>
      </w:r>
    </w:p>
    <w:p w:rsidR="00C50F07" w:rsidRPr="00E5027E" w:rsidRDefault="00C50F07" w:rsidP="005F5EAC">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Perusahaan</w:t>
      </w:r>
      <w:r w:rsidR="005F5EAC" w:rsidRPr="00E5027E">
        <w:rPr>
          <w:rFonts w:ascii="Times New Roman" w:eastAsia="Calibri" w:hAnsi="Times New Roman" w:cs="Times New Roman"/>
          <w:color w:val="000000"/>
          <w:sz w:val="24"/>
          <w:szCs w:val="24"/>
          <w:lang w:val="en-US"/>
        </w:rPr>
        <w:t xml:space="preserve"> akan menghubungi para </w:t>
      </w:r>
      <w:r w:rsidRPr="00E5027E">
        <w:rPr>
          <w:rFonts w:ascii="Times New Roman" w:eastAsia="Calibri" w:hAnsi="Times New Roman" w:cs="Times New Roman"/>
          <w:color w:val="000000"/>
          <w:sz w:val="24"/>
          <w:szCs w:val="24"/>
          <w:lang w:val="en-US"/>
        </w:rPr>
        <w:t>pelanggann</w:t>
      </w:r>
      <w:r w:rsidR="005F5EAC" w:rsidRPr="00E5027E">
        <w:rPr>
          <w:rFonts w:ascii="Times New Roman" w:eastAsia="Calibri" w:hAnsi="Times New Roman" w:cs="Times New Roman"/>
          <w:color w:val="000000"/>
          <w:sz w:val="24"/>
          <w:szCs w:val="24"/>
          <w:lang w:val="en-US"/>
        </w:rPr>
        <w:t xml:space="preserve">ya atau setidaknya mencari tahu </w:t>
      </w:r>
      <w:r w:rsidRPr="00E5027E">
        <w:rPr>
          <w:rFonts w:ascii="Times New Roman" w:eastAsia="Calibri" w:hAnsi="Times New Roman" w:cs="Times New Roman"/>
          <w:color w:val="000000"/>
          <w:sz w:val="24"/>
          <w:szCs w:val="24"/>
          <w:lang w:val="en-US"/>
        </w:rPr>
        <w:t>pelanggannya yan</w:t>
      </w:r>
      <w:r w:rsidR="005F5EAC" w:rsidRPr="00E5027E">
        <w:rPr>
          <w:rFonts w:ascii="Times New Roman" w:eastAsia="Calibri" w:hAnsi="Times New Roman" w:cs="Times New Roman"/>
          <w:color w:val="000000"/>
          <w:sz w:val="24"/>
          <w:szCs w:val="24"/>
          <w:lang w:val="en-US"/>
        </w:rPr>
        <w:t xml:space="preserve">g telah berhenti membeli produk </w:t>
      </w:r>
      <w:r w:rsidRPr="00E5027E">
        <w:rPr>
          <w:rFonts w:ascii="Times New Roman" w:eastAsia="Calibri" w:hAnsi="Times New Roman" w:cs="Times New Roman"/>
          <w:color w:val="000000"/>
          <w:sz w:val="24"/>
          <w:szCs w:val="24"/>
          <w:lang w:val="en-US"/>
        </w:rPr>
        <w:t>atau yang telah</w:t>
      </w:r>
      <w:r w:rsidR="005F5EAC" w:rsidRPr="00E5027E">
        <w:rPr>
          <w:rFonts w:ascii="Times New Roman" w:eastAsia="Calibri" w:hAnsi="Times New Roman" w:cs="Times New Roman"/>
          <w:color w:val="000000"/>
          <w:sz w:val="24"/>
          <w:szCs w:val="24"/>
          <w:lang w:val="en-US"/>
        </w:rPr>
        <w:t xml:space="preserve"> pindah pemasok, agar diketahui </w:t>
      </w:r>
      <w:r w:rsidRPr="00E5027E">
        <w:rPr>
          <w:rFonts w:ascii="Times New Roman" w:eastAsia="Calibri" w:hAnsi="Times New Roman" w:cs="Times New Roman"/>
          <w:color w:val="000000"/>
          <w:sz w:val="24"/>
          <w:szCs w:val="24"/>
          <w:lang w:val="en-US"/>
        </w:rPr>
        <w:t>penyebab me</w:t>
      </w:r>
      <w:r w:rsidR="005F5EAC" w:rsidRPr="00E5027E">
        <w:rPr>
          <w:rFonts w:ascii="Times New Roman" w:eastAsia="Calibri" w:hAnsi="Times New Roman" w:cs="Times New Roman"/>
          <w:color w:val="000000"/>
          <w:sz w:val="24"/>
          <w:szCs w:val="24"/>
          <w:lang w:val="en-US"/>
        </w:rPr>
        <w:t xml:space="preserve">ngapa pelanggan tersebut kabur. </w:t>
      </w:r>
      <w:r w:rsidRPr="00E5027E">
        <w:rPr>
          <w:rFonts w:ascii="Times New Roman" w:eastAsia="Calibri" w:hAnsi="Times New Roman" w:cs="Times New Roman"/>
          <w:color w:val="000000"/>
          <w:sz w:val="24"/>
          <w:szCs w:val="24"/>
          <w:lang w:val="en-US"/>
        </w:rPr>
        <w:t>Dengan adanya</w:t>
      </w:r>
      <w:r w:rsidR="005F5EAC" w:rsidRPr="00E5027E">
        <w:rPr>
          <w:rFonts w:ascii="Times New Roman" w:eastAsia="Calibri" w:hAnsi="Times New Roman" w:cs="Times New Roman"/>
          <w:color w:val="000000"/>
          <w:sz w:val="24"/>
          <w:szCs w:val="24"/>
          <w:lang w:val="en-US"/>
        </w:rPr>
        <w:t xml:space="preserve"> peningkatan </w:t>
      </w:r>
      <w:r w:rsidR="005F5EAC" w:rsidRPr="00C50B78">
        <w:rPr>
          <w:rFonts w:ascii="Times New Roman" w:eastAsia="Calibri" w:hAnsi="Times New Roman" w:cs="Times New Roman"/>
          <w:i/>
          <w:color w:val="000000"/>
          <w:sz w:val="24"/>
          <w:szCs w:val="24"/>
          <w:lang w:val="en-US"/>
        </w:rPr>
        <w:t>customer lost rate</w:t>
      </w:r>
      <w:r w:rsidR="005F5EAC" w:rsidRPr="00E5027E">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lang w:val="en-US"/>
        </w:rPr>
        <w:t>maka menunjuk</w:t>
      </w:r>
      <w:r w:rsidR="005F5EAC" w:rsidRPr="00E5027E">
        <w:rPr>
          <w:rFonts w:ascii="Times New Roman" w:eastAsia="Calibri" w:hAnsi="Times New Roman" w:cs="Times New Roman"/>
          <w:color w:val="000000"/>
          <w:sz w:val="24"/>
          <w:szCs w:val="24"/>
          <w:lang w:val="en-US"/>
        </w:rPr>
        <w:t xml:space="preserve">kan adanya kegagalan dari pihak </w:t>
      </w:r>
      <w:r w:rsidRPr="00E5027E">
        <w:rPr>
          <w:rFonts w:ascii="Times New Roman" w:eastAsia="Calibri" w:hAnsi="Times New Roman" w:cs="Times New Roman"/>
          <w:color w:val="000000"/>
          <w:sz w:val="24"/>
          <w:szCs w:val="24"/>
          <w:lang w:val="en-US"/>
        </w:rPr>
        <w:t>perusahaan untuk dapat memuaskan pelanggannya.</w:t>
      </w:r>
      <w:r w:rsidR="005A54CE" w:rsidRPr="00E5027E">
        <w:rPr>
          <w:rFonts w:ascii="Times New Roman" w:eastAsia="Calibri" w:hAnsi="Times New Roman" w:cs="Times New Roman"/>
          <w:color w:val="000000"/>
          <w:sz w:val="24"/>
          <w:szCs w:val="24"/>
          <w:lang w:val="en-US"/>
        </w:rPr>
        <w:tab/>
      </w:r>
    </w:p>
    <w:p w:rsidR="005A54CE" w:rsidRPr="00E5027E" w:rsidRDefault="005A54CE" w:rsidP="005A54CE">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4. Survei Kepuasan Pelanggan</w:t>
      </w:r>
    </w:p>
    <w:p w:rsidR="005A54CE" w:rsidRPr="00E5027E" w:rsidRDefault="005A54CE" w:rsidP="005A54CE">
      <w:pPr>
        <w:spacing w:after="0" w:line="480" w:lineRule="auto"/>
        <w:ind w:left="270" w:firstLine="540"/>
        <w:jc w:val="both"/>
        <w:rPr>
          <w:rFonts w:ascii="Times New Roman" w:eastAsia="Calibri" w:hAnsi="Times New Roman" w:cs="Times New Roman"/>
          <w:color w:val="000000"/>
          <w:sz w:val="24"/>
          <w:szCs w:val="24"/>
          <w:lang w:val="en-US"/>
        </w:rPr>
      </w:pPr>
      <w:r w:rsidRPr="00E5027E">
        <w:rPr>
          <w:rFonts w:ascii="Times New Roman" w:eastAsia="Calibri" w:hAnsi="Times New Roman" w:cs="Times New Roman"/>
          <w:color w:val="000000"/>
          <w:sz w:val="24"/>
          <w:szCs w:val="24"/>
          <w:lang w:val="en-US"/>
        </w:rPr>
        <w:t>Pada umumnya penelitian mengenai kepuasan pelanggan dilakukan dengan mengadakan survey melalui berbagai media baik melalui telepon, pos, ataupun dengan wawancara secara langsung. Dengan dilakukannya survei kepada pelanggan oleh pihak perusahaan, maka perusahaan akan memperoleh tanggapan dan umpan balik (</w:t>
      </w:r>
      <w:r w:rsidRPr="00F0296E">
        <w:rPr>
          <w:rFonts w:ascii="Times New Roman" w:eastAsia="Calibri" w:hAnsi="Times New Roman" w:cs="Times New Roman"/>
          <w:i/>
          <w:color w:val="000000"/>
          <w:sz w:val="24"/>
          <w:szCs w:val="24"/>
          <w:lang w:val="en-US"/>
        </w:rPr>
        <w:t>feedback</w:t>
      </w:r>
      <w:r w:rsidRPr="00E5027E">
        <w:rPr>
          <w:rFonts w:ascii="Times New Roman" w:eastAsia="Calibri" w:hAnsi="Times New Roman" w:cs="Times New Roman"/>
          <w:color w:val="000000"/>
          <w:sz w:val="24"/>
          <w:szCs w:val="24"/>
          <w:lang w:val="en-US"/>
        </w:rPr>
        <w:t xml:space="preserve">) secara langsung dari palanggan dan juga </w:t>
      </w:r>
      <w:r w:rsidRPr="00E5027E">
        <w:rPr>
          <w:rFonts w:ascii="Times New Roman" w:eastAsia="Calibri" w:hAnsi="Times New Roman" w:cs="Times New Roman"/>
          <w:color w:val="000000"/>
          <w:sz w:val="24"/>
          <w:szCs w:val="24"/>
          <w:lang w:val="en-US"/>
        </w:rPr>
        <w:lastRenderedPageBreak/>
        <w:t>akan memberikan tanda bahwa perusahaan menaruh perhatian yang besar terhadap para pelanggannya.</w:t>
      </w:r>
    </w:p>
    <w:p w:rsidR="00B621AD" w:rsidRDefault="00B621AD" w:rsidP="005A54CE">
      <w:pPr>
        <w:spacing w:after="0" w:line="480" w:lineRule="auto"/>
        <w:ind w:left="270" w:firstLine="540"/>
        <w:jc w:val="both"/>
        <w:rPr>
          <w:rFonts w:ascii="Times New Roman" w:eastAsia="Calibri" w:hAnsi="Times New Roman" w:cs="Times New Roman"/>
          <w:color w:val="000000"/>
          <w:sz w:val="24"/>
          <w:szCs w:val="24"/>
          <w:lang w:val="en-US"/>
        </w:rPr>
      </w:pPr>
      <w:r w:rsidRPr="00B621AD">
        <w:rPr>
          <w:rFonts w:ascii="Times New Roman" w:eastAsia="Calibri" w:hAnsi="Times New Roman" w:cs="Times New Roman"/>
          <w:color w:val="000000"/>
          <w:sz w:val="24"/>
          <w:szCs w:val="24"/>
          <w:lang w:val="en-US"/>
        </w:rPr>
        <w:t>Lewis dan Booms dalam Tjiptono</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(2005:121) merupakan pakar yang pertama kali</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mendefinisikan kualitas jasa sebagai ukuran</w:t>
      </w:r>
      <w:r w:rsidR="00813BC6">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seberapa bagus tingkat layanan yang diberikan</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mampu sesuai dengan ekspektasi pelanggan.</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Parasuraman, et al. dalam Tjiptono (2005:121)</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menyatakan ada dua faktor utama yang</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mempengaruhi kualitas jasa: jasa yang</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diharapkan (expected service) dan jasa yang</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dirasakan/dipersepsikan (perceived service).</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Apabila</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i/>
          <w:color w:val="000000"/>
          <w:sz w:val="24"/>
          <w:szCs w:val="24"/>
          <w:lang w:val="en-US"/>
        </w:rPr>
        <w:t>perceived service</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sesuai dengan</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i/>
          <w:color w:val="000000"/>
          <w:sz w:val="24"/>
          <w:szCs w:val="24"/>
          <w:lang w:val="en-US"/>
        </w:rPr>
        <w:t>expected service</w:t>
      </w:r>
      <w:r w:rsidRPr="00B621AD">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maka kualitas jasa</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bersangkutan akan dipersepsikan baik atau</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positif. Jika</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i/>
          <w:color w:val="000000"/>
          <w:sz w:val="24"/>
          <w:szCs w:val="24"/>
          <w:lang w:val="en-US"/>
        </w:rPr>
        <w:t>perceived service</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melebihi</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i/>
          <w:color w:val="000000"/>
          <w:sz w:val="24"/>
          <w:szCs w:val="24"/>
          <w:lang w:val="en-US"/>
        </w:rPr>
        <w:t>expected service</w:t>
      </w:r>
      <w:r w:rsidRPr="00B621AD">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maka kualitas</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 xml:space="preserve">jasa dipersepsikan </w:t>
      </w:r>
      <w:r w:rsidR="00C50B78">
        <w:rPr>
          <w:rFonts w:ascii="Times New Roman" w:eastAsia="Calibri" w:hAnsi="Times New Roman" w:cs="Times New Roman"/>
          <w:color w:val="000000"/>
          <w:sz w:val="24"/>
          <w:szCs w:val="24"/>
          <w:lang w:val="en-US"/>
        </w:rPr>
        <w:t>negatif</w:t>
      </w:r>
      <w:r>
        <w:rPr>
          <w:rFonts w:ascii="Times New Roman" w:eastAsia="Calibri" w:hAnsi="Times New Roman" w:cs="Times New Roman"/>
          <w:color w:val="000000"/>
          <w:sz w:val="24"/>
          <w:szCs w:val="24"/>
          <w:lang w:val="en-US"/>
        </w:rPr>
        <w:t xml:space="preserve"> </w:t>
      </w:r>
      <w:r w:rsidRPr="00B621AD">
        <w:rPr>
          <w:rFonts w:ascii="Times New Roman" w:eastAsia="Calibri" w:hAnsi="Times New Roman" w:cs="Times New Roman"/>
          <w:color w:val="000000"/>
          <w:sz w:val="24"/>
          <w:szCs w:val="24"/>
          <w:lang w:val="en-US"/>
        </w:rPr>
        <w:t>atau buruk</w:t>
      </w:r>
    </w:p>
    <w:p w:rsidR="00AD0795" w:rsidRPr="00E5027E" w:rsidRDefault="00AD0795" w:rsidP="00AD0795">
      <w:pPr>
        <w:spacing w:after="0" w:line="480" w:lineRule="auto"/>
        <w:jc w:val="both"/>
        <w:rPr>
          <w:rFonts w:ascii="Times New Roman" w:eastAsia="Calibri" w:hAnsi="Times New Roman" w:cs="Times New Roman"/>
          <w:color w:val="000000"/>
          <w:sz w:val="24"/>
          <w:szCs w:val="24"/>
        </w:rPr>
      </w:pPr>
    </w:p>
    <w:p w:rsidR="00123908" w:rsidRPr="00123908" w:rsidRDefault="00123908" w:rsidP="00123908">
      <w:pPr>
        <w:spacing w:after="0" w:line="480" w:lineRule="auto"/>
        <w:jc w:val="both"/>
        <w:rPr>
          <w:rFonts w:ascii="Times New Roman" w:eastAsia="Calibri" w:hAnsi="Times New Roman" w:cs="Times New Roman"/>
          <w:b/>
          <w:color w:val="000000"/>
          <w:sz w:val="24"/>
          <w:szCs w:val="24"/>
          <w:lang w:val="en-US"/>
        </w:rPr>
      </w:pPr>
      <w:r w:rsidRPr="00123908">
        <w:rPr>
          <w:rFonts w:ascii="Times New Roman" w:eastAsia="Calibri" w:hAnsi="Times New Roman" w:cs="Times New Roman"/>
          <w:b/>
          <w:color w:val="000000"/>
          <w:sz w:val="24"/>
          <w:szCs w:val="24"/>
          <w:lang w:val="en-US"/>
        </w:rPr>
        <w:t>2.</w:t>
      </w:r>
      <w:r w:rsidR="00482E75">
        <w:rPr>
          <w:rFonts w:ascii="Times New Roman" w:eastAsia="Calibri" w:hAnsi="Times New Roman" w:cs="Times New Roman"/>
          <w:b/>
          <w:color w:val="000000"/>
          <w:sz w:val="24"/>
          <w:szCs w:val="24"/>
          <w:lang w:val="en-US"/>
        </w:rPr>
        <w:t>1.5</w:t>
      </w:r>
      <w:r w:rsidRPr="00123908">
        <w:rPr>
          <w:rFonts w:ascii="Times New Roman" w:eastAsia="Calibri" w:hAnsi="Times New Roman" w:cs="Times New Roman"/>
          <w:b/>
          <w:color w:val="000000"/>
          <w:sz w:val="24"/>
          <w:szCs w:val="24"/>
          <w:lang w:val="en-US"/>
        </w:rPr>
        <w:t>. Kepercayaan</w:t>
      </w:r>
    </w:p>
    <w:p w:rsidR="007027F2" w:rsidRDefault="00123908" w:rsidP="00123908">
      <w:pPr>
        <w:spacing w:after="0" w:line="480" w:lineRule="auto"/>
        <w:ind w:firstLine="630"/>
        <w:jc w:val="both"/>
        <w:rPr>
          <w:rFonts w:ascii="Times New Roman" w:eastAsia="Calibri" w:hAnsi="Times New Roman" w:cs="Times New Roman"/>
          <w:color w:val="000000"/>
          <w:sz w:val="24"/>
          <w:szCs w:val="24"/>
          <w:lang w:val="en-US"/>
        </w:rPr>
      </w:pPr>
      <w:r w:rsidRPr="00123908">
        <w:rPr>
          <w:rFonts w:ascii="Times New Roman" w:eastAsia="Calibri" w:hAnsi="Times New Roman" w:cs="Times New Roman"/>
          <w:color w:val="000000"/>
          <w:sz w:val="24"/>
          <w:szCs w:val="24"/>
          <w:lang w:val="en-US"/>
        </w:rPr>
        <w:t>Kepercayaan merupakan keyakinan dimana seseorang akan mendapatkan</w:t>
      </w:r>
      <w:r w:rsidR="008600BC">
        <w:rPr>
          <w:rFonts w:ascii="Times New Roman" w:eastAsia="Calibri" w:hAnsi="Times New Roman" w:cs="Times New Roman"/>
          <w:color w:val="000000"/>
          <w:sz w:val="24"/>
          <w:szCs w:val="24"/>
          <w:lang w:val="en-US"/>
        </w:rPr>
        <w:t xml:space="preserve"> </w:t>
      </w:r>
      <w:r w:rsidRPr="00123908">
        <w:rPr>
          <w:rFonts w:ascii="Times New Roman" w:eastAsia="Calibri" w:hAnsi="Times New Roman" w:cs="Times New Roman"/>
          <w:color w:val="000000"/>
          <w:sz w:val="24"/>
          <w:szCs w:val="24"/>
          <w:lang w:val="en-US"/>
        </w:rPr>
        <w:t>apa yang diharapkan dari orang lain. Kepercayaan menyangkut kesediaan seseorang agar berperilaku tertentu karena keyakinan bahwa mitranya akan memberikan apa yang ia harapkan dan suatu harapan yang umumnya dimiliki seseorang bahwa kata, janji atau pernyataan orang lain dapat dipercaya, Barnes dikutip oleh Kusmayadi (2007).</w:t>
      </w:r>
    </w:p>
    <w:p w:rsidR="008600BC" w:rsidRDefault="008600BC" w:rsidP="004E0792">
      <w:pPr>
        <w:spacing w:after="0" w:line="480" w:lineRule="auto"/>
        <w:ind w:firstLine="630"/>
        <w:jc w:val="both"/>
        <w:rPr>
          <w:rFonts w:ascii="Times New Roman" w:hAnsi="Times New Roman" w:cs="Times New Roman"/>
          <w:sz w:val="24"/>
          <w:szCs w:val="24"/>
          <w:lang w:val="en-US"/>
        </w:rPr>
      </w:pPr>
      <w:r w:rsidRPr="008600BC">
        <w:rPr>
          <w:rFonts w:ascii="Times New Roman" w:hAnsi="Times New Roman" w:cs="Times New Roman"/>
          <w:sz w:val="24"/>
          <w:szCs w:val="24"/>
        </w:rPr>
        <w:t xml:space="preserve">Membangun kepercayaan dalam hubungan jangka panjang dengan pelanggan adalah suatu faktor yang penting untuk menciptakan loyalitas pelanggan. Kepercayaan ini tidak begitu saja dapat diakui oleh pihak lain/mitra bisnis, melainkan harus dibangun mulai dari awal dan dapat dibuktikan. Menurut </w:t>
      </w:r>
      <w:r w:rsidR="0079013C">
        <w:rPr>
          <w:rFonts w:ascii="Times New Roman" w:hAnsi="Times New Roman" w:cs="Times New Roman"/>
          <w:sz w:val="24"/>
          <w:szCs w:val="24"/>
        </w:rPr>
        <w:lastRenderedPageBreak/>
        <w:t>Prasaranphanich (2007:23</w:t>
      </w:r>
      <w:r w:rsidRPr="008600BC">
        <w:rPr>
          <w:rFonts w:ascii="Times New Roman" w:hAnsi="Times New Roman" w:cs="Times New Roman"/>
          <w:sz w:val="24"/>
          <w:szCs w:val="24"/>
        </w:rPr>
        <w:t>1), ketika konsumen mempercayai sebuah perusahaan, mereka akan lebih suka melakukan pembelian ulang dan membagi informasi pribadi yang berharga kepada perusahaan tersebut</w:t>
      </w:r>
      <w:r>
        <w:rPr>
          <w:rFonts w:ascii="Times New Roman" w:hAnsi="Times New Roman" w:cs="Times New Roman"/>
          <w:sz w:val="24"/>
          <w:szCs w:val="24"/>
          <w:lang w:val="en-US"/>
        </w:rPr>
        <w:t>.</w:t>
      </w:r>
    </w:p>
    <w:p w:rsidR="008600BC" w:rsidRDefault="00C50B78" w:rsidP="004E079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lang w:val="en-US"/>
        </w:rPr>
        <w:t>Menurut Kotler</w:t>
      </w:r>
      <w:r w:rsidR="0079013C">
        <w:rPr>
          <w:rFonts w:ascii="Times New Roman" w:hAnsi="Times New Roman" w:cs="Times New Roman"/>
          <w:sz w:val="24"/>
          <w:szCs w:val="24"/>
        </w:rPr>
        <w:t xml:space="preserve"> dan Keller</w:t>
      </w:r>
      <w:r>
        <w:rPr>
          <w:rFonts w:ascii="Times New Roman" w:hAnsi="Times New Roman" w:cs="Times New Roman"/>
          <w:sz w:val="24"/>
          <w:szCs w:val="24"/>
          <w:lang w:val="en-US"/>
        </w:rPr>
        <w:t xml:space="preserve"> (2009:219), </w:t>
      </w:r>
      <w:r w:rsidRPr="00C50B78">
        <w:rPr>
          <w:rFonts w:ascii="Times New Roman" w:hAnsi="Times New Roman" w:cs="Times New Roman"/>
          <w:sz w:val="24"/>
          <w:szCs w:val="24"/>
          <w:lang w:val="en-US"/>
        </w:rPr>
        <w:t>kepercayaan adalah kesediaan perusahaan untuk</w:t>
      </w:r>
      <w:r>
        <w:rPr>
          <w:rFonts w:ascii="Times New Roman" w:hAnsi="Times New Roman" w:cs="Times New Roman"/>
          <w:sz w:val="24"/>
          <w:szCs w:val="24"/>
          <w:lang w:val="en-US"/>
        </w:rPr>
        <w:t xml:space="preserve"> </w:t>
      </w:r>
      <w:r w:rsidRPr="00C50B78">
        <w:rPr>
          <w:rFonts w:ascii="Times New Roman" w:hAnsi="Times New Roman" w:cs="Times New Roman"/>
          <w:sz w:val="24"/>
          <w:szCs w:val="24"/>
          <w:lang w:val="en-US"/>
        </w:rPr>
        <w:t>bergantung pada mitra bisnis. Kepercayaan</w:t>
      </w:r>
      <w:r>
        <w:rPr>
          <w:rFonts w:ascii="Times New Roman" w:hAnsi="Times New Roman" w:cs="Times New Roman"/>
          <w:sz w:val="24"/>
          <w:szCs w:val="24"/>
          <w:lang w:val="en-US"/>
        </w:rPr>
        <w:t xml:space="preserve"> </w:t>
      </w:r>
      <w:r w:rsidRPr="00C50B78">
        <w:rPr>
          <w:rFonts w:ascii="Times New Roman" w:hAnsi="Times New Roman" w:cs="Times New Roman"/>
          <w:sz w:val="24"/>
          <w:szCs w:val="24"/>
          <w:lang w:val="en-US"/>
        </w:rPr>
        <w:t>tergantung pada sejumlah faktor antarpribadi dan</w:t>
      </w:r>
      <w:r>
        <w:rPr>
          <w:rFonts w:ascii="Times New Roman" w:hAnsi="Times New Roman" w:cs="Times New Roman"/>
          <w:sz w:val="24"/>
          <w:szCs w:val="24"/>
          <w:lang w:val="en-US"/>
        </w:rPr>
        <w:t xml:space="preserve"> </w:t>
      </w:r>
      <w:r w:rsidRPr="00C50B78">
        <w:rPr>
          <w:rFonts w:ascii="Times New Roman" w:hAnsi="Times New Roman" w:cs="Times New Roman"/>
          <w:sz w:val="24"/>
          <w:szCs w:val="24"/>
          <w:lang w:val="en-US"/>
        </w:rPr>
        <w:t>antarorganisasi, seperti kompetensi, integritas,</w:t>
      </w:r>
      <w:r>
        <w:rPr>
          <w:rFonts w:ascii="Times New Roman" w:hAnsi="Times New Roman" w:cs="Times New Roman"/>
          <w:sz w:val="24"/>
          <w:szCs w:val="24"/>
          <w:lang w:val="en-US"/>
        </w:rPr>
        <w:t xml:space="preserve"> </w:t>
      </w:r>
      <w:r w:rsidRPr="00C50B78">
        <w:rPr>
          <w:rFonts w:ascii="Times New Roman" w:hAnsi="Times New Roman" w:cs="Times New Roman"/>
          <w:sz w:val="24"/>
          <w:szCs w:val="24"/>
          <w:lang w:val="en-US"/>
        </w:rPr>
        <w:t>kejujuran, dan kebaikan hati perusahaan</w:t>
      </w:r>
      <w:r w:rsidR="008600BC">
        <w:rPr>
          <w:rFonts w:ascii="Times New Roman" w:hAnsi="Times New Roman" w:cs="Times New Roman"/>
          <w:sz w:val="24"/>
          <w:szCs w:val="24"/>
        </w:rPr>
        <w:t xml:space="preserve">. Rofiq (2007:32) </w:t>
      </w:r>
      <w:r w:rsidR="008600BC" w:rsidRPr="00A35CE6">
        <w:rPr>
          <w:rFonts w:ascii="Times New Roman" w:hAnsi="Times New Roman" w:cs="Times New Roman"/>
          <w:sz w:val="24"/>
          <w:szCs w:val="24"/>
        </w:rPr>
        <w:t>mendefinisikan kepercayaan (trust) adalah kepercayaan pih</w:t>
      </w:r>
      <w:r w:rsidR="008600BC">
        <w:rPr>
          <w:rFonts w:ascii="Times New Roman" w:hAnsi="Times New Roman" w:cs="Times New Roman"/>
          <w:sz w:val="24"/>
          <w:szCs w:val="24"/>
        </w:rPr>
        <w:t xml:space="preserve">ak tertentu terhadap yang lain </w:t>
      </w:r>
      <w:r w:rsidR="008600BC" w:rsidRPr="00A35CE6">
        <w:rPr>
          <w:rFonts w:ascii="Times New Roman" w:hAnsi="Times New Roman" w:cs="Times New Roman"/>
          <w:sz w:val="24"/>
          <w:szCs w:val="24"/>
        </w:rPr>
        <w:t>dalam melakukan hubungan transaksi berdasarkan su</w:t>
      </w:r>
      <w:r w:rsidR="008600BC">
        <w:rPr>
          <w:rFonts w:ascii="Times New Roman" w:hAnsi="Times New Roman" w:cs="Times New Roman"/>
          <w:sz w:val="24"/>
          <w:szCs w:val="24"/>
        </w:rPr>
        <w:t xml:space="preserve">atu keyakinan bahwa orang yang </w:t>
      </w:r>
      <w:r w:rsidR="008600BC" w:rsidRPr="00A35CE6">
        <w:rPr>
          <w:rFonts w:ascii="Times New Roman" w:hAnsi="Times New Roman" w:cs="Times New Roman"/>
          <w:sz w:val="24"/>
          <w:szCs w:val="24"/>
        </w:rPr>
        <w:t>dipercayainya tersebut memiliki segala kewajibannya seca</w:t>
      </w:r>
      <w:r w:rsidR="008600BC">
        <w:rPr>
          <w:rFonts w:ascii="Times New Roman" w:hAnsi="Times New Roman" w:cs="Times New Roman"/>
          <w:sz w:val="24"/>
          <w:szCs w:val="24"/>
        </w:rPr>
        <w:t>ra baik sesuai yang diharapkan.</w:t>
      </w:r>
      <w:r>
        <w:rPr>
          <w:rFonts w:ascii="Times New Roman" w:hAnsi="Times New Roman" w:cs="Times New Roman"/>
          <w:sz w:val="24"/>
          <w:szCs w:val="24"/>
          <w:lang w:val="en-US"/>
        </w:rPr>
        <w:t xml:space="preserve"> </w:t>
      </w:r>
      <w:r w:rsidR="008600BC" w:rsidRPr="00A35CE6">
        <w:rPr>
          <w:rFonts w:ascii="Times New Roman" w:hAnsi="Times New Roman" w:cs="Times New Roman"/>
          <w:sz w:val="24"/>
          <w:szCs w:val="24"/>
        </w:rPr>
        <w:t xml:space="preserve">Kepercayaan konsumen menurut Mowen (2002:312) adalah </w:t>
      </w:r>
      <w:r w:rsidR="008600BC">
        <w:rPr>
          <w:rFonts w:ascii="Times New Roman" w:hAnsi="Times New Roman" w:cs="Times New Roman"/>
          <w:sz w:val="24"/>
          <w:szCs w:val="24"/>
        </w:rPr>
        <w:t xml:space="preserve">semua pengetahuan yang </w:t>
      </w:r>
      <w:r w:rsidR="008600BC" w:rsidRPr="00A35CE6">
        <w:rPr>
          <w:rFonts w:ascii="Times New Roman" w:hAnsi="Times New Roman" w:cs="Times New Roman"/>
          <w:sz w:val="24"/>
          <w:szCs w:val="24"/>
        </w:rPr>
        <w:t>dimiliki oleh konsumen dan semua kesimpulan yang dibuat ko</w:t>
      </w:r>
      <w:r w:rsidR="008600BC">
        <w:rPr>
          <w:rFonts w:ascii="Times New Roman" w:hAnsi="Times New Roman" w:cs="Times New Roman"/>
          <w:sz w:val="24"/>
          <w:szCs w:val="24"/>
        </w:rPr>
        <w:t xml:space="preserve">nsumen tentang objek, atribut, </w:t>
      </w:r>
      <w:r w:rsidR="008600BC" w:rsidRPr="00A35CE6">
        <w:rPr>
          <w:rFonts w:ascii="Times New Roman" w:hAnsi="Times New Roman" w:cs="Times New Roman"/>
          <w:sz w:val="24"/>
          <w:szCs w:val="24"/>
        </w:rPr>
        <w:t>dan manfaatnya.</w:t>
      </w:r>
    </w:p>
    <w:p w:rsidR="008600BC" w:rsidRDefault="008600BC" w:rsidP="004E0792">
      <w:pPr>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Menurut Morgan dan Hunt (dalam Suhardi, 2006:51) mendefinisikan kepercayaan sebagai suatu kondisi ketika salah satu pihak yang terlibat dalam proses pertukaran yakin dengan keandalan dan integritas pihak lain. Definisi</w:t>
      </w:r>
      <w:r w:rsidR="00465125">
        <w:rPr>
          <w:rFonts w:ascii="Times New Roman" w:hAnsi="Times New Roman" w:cs="Times New Roman"/>
          <w:sz w:val="24"/>
          <w:szCs w:val="24"/>
          <w:lang w:val="en-US"/>
        </w:rPr>
        <w:t xml:space="preserve"> tersebut menjelaskan bahwa kepercayaan adalah kesediaan atau kerelaan untuk bersandar pada rekan yang terlibat dalam pertukaran yang diyakini. Kerelaan merupakan hasil dari sebuah keyakinan bahwa pihak yang terlibat dalam pertukaran akan memberikan kualitas yang konsisten, kejujuran, bertanggung jawab, ringan tangan dan berhati baik. Keyakinan ini akan menciptakan sebuah hubungan yang dekat antar pihak yang terlibat pertukaran.</w:t>
      </w:r>
    </w:p>
    <w:p w:rsidR="00465125" w:rsidRDefault="00465125" w:rsidP="00FA42C9">
      <w:pPr>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Dalam riset Costabille (dalam Suhardi, 2006:51,52) kepercayaan atau trust didefinisikan sebagai persepsi akan kehandalan dari sudut pandang konsumen didasarkan pada pengalaman, atau lebih pada urutan-urutan transaksi atau interaksi yang dicirikan oleh terpenuhinya harapan akan kinerja produk dan kepuasan. Ciri utama terbentuknya kepercayaan adalah persepsi positif yang terbentuk dari pengalaman.</w:t>
      </w:r>
    </w:p>
    <w:p w:rsidR="00A67325" w:rsidRDefault="00A67325" w:rsidP="00FA42C9">
      <w:pPr>
        <w:spacing w:after="0" w:line="480" w:lineRule="auto"/>
        <w:ind w:firstLine="630"/>
        <w:jc w:val="both"/>
        <w:rPr>
          <w:rFonts w:ascii="Times New Roman" w:hAnsi="Times New Roman" w:cs="Times New Roman"/>
          <w:sz w:val="24"/>
          <w:szCs w:val="24"/>
          <w:lang w:val="en-US"/>
        </w:rPr>
      </w:pPr>
      <w:r w:rsidRPr="00A67325">
        <w:rPr>
          <w:rFonts w:ascii="Times New Roman" w:hAnsi="Times New Roman" w:cs="Times New Roman"/>
          <w:sz w:val="24"/>
          <w:szCs w:val="24"/>
          <w:lang w:val="en-US"/>
        </w:rPr>
        <w:t xml:space="preserve">Kepercayaan adalah sejumlah </w:t>
      </w:r>
      <w:r>
        <w:rPr>
          <w:rFonts w:ascii="Times New Roman" w:hAnsi="Times New Roman" w:cs="Times New Roman"/>
          <w:sz w:val="24"/>
          <w:szCs w:val="24"/>
          <w:lang w:val="en-US"/>
        </w:rPr>
        <w:t xml:space="preserve">keyakinan </w:t>
      </w:r>
      <w:r w:rsidRPr="00A67325">
        <w:rPr>
          <w:rFonts w:ascii="Times New Roman" w:hAnsi="Times New Roman" w:cs="Times New Roman"/>
          <w:sz w:val="24"/>
          <w:szCs w:val="24"/>
          <w:lang w:val="en-US"/>
        </w:rPr>
        <w:t xml:space="preserve">spesifik terhadap integritas (kejujuran pihak yang dipercaya dan kemampuan menepati janji), </w:t>
      </w:r>
      <w:r w:rsidRPr="00A67325">
        <w:rPr>
          <w:rFonts w:ascii="Times New Roman" w:hAnsi="Times New Roman" w:cs="Times New Roman"/>
          <w:i/>
          <w:sz w:val="24"/>
          <w:szCs w:val="24"/>
          <w:lang w:val="en-US"/>
        </w:rPr>
        <w:t>benevolence</w:t>
      </w:r>
      <w:r w:rsidRPr="00A67325">
        <w:rPr>
          <w:rFonts w:ascii="Times New Roman" w:hAnsi="Times New Roman" w:cs="Times New Roman"/>
          <w:sz w:val="24"/>
          <w:szCs w:val="24"/>
          <w:lang w:val="en-US"/>
        </w:rPr>
        <w:t xml:space="preserve"> (perhatian dan motivasi yang dipercaya untuk bertindak sesuai dengan kepentingan yang mempercayai mereka), </w:t>
      </w:r>
      <w:r w:rsidRPr="00A67325">
        <w:rPr>
          <w:rFonts w:ascii="Times New Roman" w:hAnsi="Times New Roman" w:cs="Times New Roman"/>
          <w:i/>
          <w:sz w:val="24"/>
          <w:szCs w:val="24"/>
          <w:lang w:val="en-US"/>
        </w:rPr>
        <w:t>competency</w:t>
      </w:r>
      <w:r w:rsidRPr="00A67325">
        <w:rPr>
          <w:rFonts w:ascii="Times New Roman" w:hAnsi="Times New Roman" w:cs="Times New Roman"/>
          <w:sz w:val="24"/>
          <w:szCs w:val="24"/>
          <w:lang w:val="en-US"/>
        </w:rPr>
        <w:t xml:space="preserve"> (kemampuan pihak yang dipercaya untuk melaksanakan kebutuhan yang mempercayai) dan konsistensi perilaku pihak yang dipercaya (Luarn dan Lin dalam Ferrinadewi, 2008:147).</w:t>
      </w:r>
    </w:p>
    <w:p w:rsidR="00465125" w:rsidRDefault="00465125" w:rsidP="00FA42C9">
      <w:pPr>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Robbins (2003:336) menyatakan kepercayaan (</w:t>
      </w:r>
      <w:r w:rsidRPr="00275FBA">
        <w:rPr>
          <w:rFonts w:ascii="Times New Roman" w:hAnsi="Times New Roman" w:cs="Times New Roman"/>
          <w:i/>
          <w:sz w:val="24"/>
          <w:szCs w:val="24"/>
          <w:lang w:val="en-US"/>
        </w:rPr>
        <w:t>trust</w:t>
      </w:r>
      <w:r>
        <w:rPr>
          <w:rFonts w:ascii="Times New Roman" w:hAnsi="Times New Roman" w:cs="Times New Roman"/>
          <w:sz w:val="24"/>
          <w:szCs w:val="24"/>
          <w:lang w:val="en-US"/>
        </w:rPr>
        <w:t>) merupakan harapan yang positif bahwa yang</w:t>
      </w:r>
      <w:r w:rsidR="00FD15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lain tidak akan bertindak secara </w:t>
      </w:r>
      <w:r w:rsidRPr="00275FBA">
        <w:rPr>
          <w:rFonts w:ascii="Times New Roman" w:hAnsi="Times New Roman" w:cs="Times New Roman"/>
          <w:i/>
          <w:sz w:val="24"/>
          <w:szCs w:val="24"/>
          <w:lang w:val="en-US"/>
        </w:rPr>
        <w:t>opportunistic</w:t>
      </w:r>
      <w:r>
        <w:rPr>
          <w:rFonts w:ascii="Times New Roman" w:hAnsi="Times New Roman" w:cs="Times New Roman"/>
          <w:sz w:val="24"/>
          <w:szCs w:val="24"/>
          <w:lang w:val="en-US"/>
        </w:rPr>
        <w:t>.</w:t>
      </w:r>
    </w:p>
    <w:p w:rsidR="00465125" w:rsidRDefault="00465125" w:rsidP="00FA42C9">
      <w:pPr>
        <w:spacing w:after="0"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Dari definisi-definisi tersebut dapat dijelaskan bahwa kepercayaan merupakan harapan umum yang dipertahankan oleh individu yang ucapan dari satu pihak ke pihak lainnya dapat dipercaya. Kepercayaan merupakan variable terpenting dalam membangun hubungan jan</w:t>
      </w:r>
      <w:r w:rsidR="00FD15E9">
        <w:rPr>
          <w:rFonts w:ascii="Times New Roman" w:hAnsi="Times New Roman" w:cs="Times New Roman"/>
          <w:sz w:val="24"/>
          <w:szCs w:val="24"/>
          <w:lang w:val="en-US"/>
        </w:rPr>
        <w:t>g</w:t>
      </w:r>
      <w:r>
        <w:rPr>
          <w:rFonts w:ascii="Times New Roman" w:hAnsi="Times New Roman" w:cs="Times New Roman"/>
          <w:sz w:val="24"/>
          <w:szCs w:val="24"/>
          <w:lang w:val="en-US"/>
        </w:rPr>
        <w:t>ka panjan</w:t>
      </w:r>
      <w:r w:rsidR="00FD15E9">
        <w:rPr>
          <w:rFonts w:ascii="Times New Roman" w:hAnsi="Times New Roman" w:cs="Times New Roman"/>
          <w:sz w:val="24"/>
          <w:szCs w:val="24"/>
          <w:lang w:val="en-US"/>
        </w:rPr>
        <w:t>g</w:t>
      </w:r>
      <w:r>
        <w:rPr>
          <w:rFonts w:ascii="Times New Roman" w:hAnsi="Times New Roman" w:cs="Times New Roman"/>
          <w:sz w:val="24"/>
          <w:szCs w:val="24"/>
          <w:lang w:val="en-US"/>
        </w:rPr>
        <w:t xml:space="preserve"> antara satu pihak dengan pihak lainnya.</w:t>
      </w:r>
    </w:p>
    <w:p w:rsidR="00D742F0" w:rsidRPr="00977540" w:rsidRDefault="00271FB5" w:rsidP="0097754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Moorman, Zaltman dan Deshpande (dalam Rosidah, 2011) mengatakan “</w:t>
      </w:r>
      <w:r w:rsidRPr="002865FD">
        <w:rPr>
          <w:rFonts w:ascii="Times New Roman" w:hAnsi="Times New Roman" w:cs="Times New Roman"/>
          <w:i/>
          <w:sz w:val="24"/>
          <w:szCs w:val="24"/>
          <w:lang w:val="en-US"/>
        </w:rPr>
        <w:t>trust generally is viewed as an essential ingredient for successful relationships</w:t>
      </w:r>
      <w:r>
        <w:rPr>
          <w:rFonts w:ascii="Times New Roman" w:hAnsi="Times New Roman" w:cs="Times New Roman"/>
          <w:sz w:val="24"/>
          <w:szCs w:val="24"/>
          <w:lang w:val="en-US"/>
        </w:rPr>
        <w:t>”. Morgan dan Hunt (dalam Rosida</w:t>
      </w:r>
      <w:r w:rsidR="00D742F0">
        <w:rPr>
          <w:rFonts w:ascii="Times New Roman" w:hAnsi="Times New Roman" w:cs="Times New Roman"/>
          <w:sz w:val="24"/>
          <w:szCs w:val="24"/>
          <w:lang w:val="en-US"/>
        </w:rPr>
        <w:t>h, 2011) mengkonseptualisasikan</w:t>
      </w:r>
      <w:r w:rsidR="00977540">
        <w:rPr>
          <w:rFonts w:ascii="Times New Roman" w:hAnsi="Times New Roman" w:cs="Times New Roman"/>
          <w:sz w:val="24"/>
          <w:szCs w:val="24"/>
          <w:lang w:val="en-US"/>
        </w:rPr>
        <w:t xml:space="preserve"> </w:t>
      </w:r>
      <w:r w:rsidRPr="00977540">
        <w:rPr>
          <w:rFonts w:ascii="Times New Roman" w:hAnsi="Times New Roman" w:cs="Times New Roman"/>
          <w:sz w:val="24"/>
          <w:szCs w:val="24"/>
          <w:lang w:val="en-US"/>
        </w:rPr>
        <w:t>“</w:t>
      </w:r>
      <w:r w:rsidRPr="00977540">
        <w:rPr>
          <w:rFonts w:ascii="Times New Roman" w:hAnsi="Times New Roman" w:cs="Times New Roman"/>
          <w:i/>
          <w:sz w:val="24"/>
          <w:szCs w:val="24"/>
          <w:lang w:val="en-US"/>
        </w:rPr>
        <w:t xml:space="preserve">trust as </w:t>
      </w:r>
      <w:r w:rsidRPr="00977540">
        <w:rPr>
          <w:rFonts w:ascii="Times New Roman" w:hAnsi="Times New Roman" w:cs="Times New Roman"/>
          <w:i/>
          <w:sz w:val="24"/>
          <w:szCs w:val="24"/>
          <w:lang w:val="en-US"/>
        </w:rPr>
        <w:lastRenderedPageBreak/>
        <w:t>existing when one party has confidence in a exchange partners reliability and integrity</w:t>
      </w:r>
      <w:r w:rsidR="00D742F0" w:rsidRPr="00977540">
        <w:rPr>
          <w:rFonts w:ascii="Times New Roman" w:hAnsi="Times New Roman" w:cs="Times New Roman"/>
          <w:sz w:val="24"/>
          <w:szCs w:val="24"/>
          <w:lang w:val="en-US"/>
        </w:rPr>
        <w:t>”,</w:t>
      </w:r>
    </w:p>
    <w:p w:rsidR="00271FB5" w:rsidRDefault="00D742F0" w:rsidP="00271FB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71FB5">
        <w:rPr>
          <w:rFonts w:ascii="Times New Roman" w:hAnsi="Times New Roman" w:cs="Times New Roman"/>
          <w:sz w:val="24"/>
          <w:szCs w:val="24"/>
          <w:lang w:val="en-US"/>
        </w:rPr>
        <w:t xml:space="preserve">imana kepercayaan muncul ketika adanya keyakinan dari pihak konsumen yaitu pelanggan pada reliabilitas dan integritas dari rekan pertukaran. Konsep kepercayaan disini adalah kepercayaan nasabah pada penyelenggara transaksi elektronik perbankan, serta kepercayaan pada mekanisme operasional dari transaksi yang dilakukan. Menurut Mukherjee dan Nath (dalam Rosidah, 2011) kepercayaan dapat diukur melalui </w:t>
      </w:r>
      <w:r w:rsidR="00271FB5">
        <w:rPr>
          <w:rFonts w:ascii="Times New Roman" w:hAnsi="Times New Roman" w:cs="Times New Roman"/>
          <w:i/>
          <w:sz w:val="24"/>
          <w:szCs w:val="24"/>
          <w:lang w:val="en-US"/>
        </w:rPr>
        <w:t>technology</w:t>
      </w:r>
      <w:r w:rsidR="00271FB5" w:rsidRPr="00572DFF">
        <w:rPr>
          <w:rFonts w:ascii="Times New Roman" w:hAnsi="Times New Roman" w:cs="Times New Roman"/>
          <w:i/>
          <w:sz w:val="24"/>
          <w:szCs w:val="24"/>
          <w:lang w:val="en-US"/>
        </w:rPr>
        <w:t xml:space="preserve"> orientation, reputation</w:t>
      </w:r>
      <w:r w:rsidR="00271FB5">
        <w:rPr>
          <w:rFonts w:ascii="Times New Roman" w:hAnsi="Times New Roman" w:cs="Times New Roman"/>
          <w:sz w:val="24"/>
          <w:szCs w:val="24"/>
          <w:lang w:val="en-US"/>
        </w:rPr>
        <w:t xml:space="preserve">, dan </w:t>
      </w:r>
      <w:r w:rsidR="00271FB5" w:rsidRPr="00572DFF">
        <w:rPr>
          <w:rFonts w:ascii="Times New Roman" w:hAnsi="Times New Roman" w:cs="Times New Roman"/>
          <w:i/>
          <w:sz w:val="24"/>
          <w:szCs w:val="24"/>
          <w:lang w:val="en-US"/>
        </w:rPr>
        <w:t>perceived risk</w:t>
      </w:r>
      <w:r w:rsidR="00271FB5">
        <w:rPr>
          <w:rFonts w:ascii="Times New Roman" w:hAnsi="Times New Roman" w:cs="Times New Roman"/>
          <w:sz w:val="24"/>
          <w:szCs w:val="24"/>
          <w:lang w:val="en-US"/>
        </w:rPr>
        <w:t xml:space="preserve">.  </w:t>
      </w:r>
    </w:p>
    <w:p w:rsidR="00271FB5" w:rsidRPr="00A13138" w:rsidRDefault="00271FB5" w:rsidP="00271FB5">
      <w:pPr>
        <w:pStyle w:val="ListParagraph"/>
        <w:numPr>
          <w:ilvl w:val="0"/>
          <w:numId w:val="10"/>
        </w:numPr>
        <w:spacing w:after="0" w:line="480" w:lineRule="auto"/>
        <w:jc w:val="both"/>
        <w:rPr>
          <w:rFonts w:ascii="Times New Roman" w:hAnsi="Times New Roman" w:cs="Times New Roman"/>
          <w:sz w:val="24"/>
          <w:szCs w:val="24"/>
          <w:lang w:val="en-US"/>
        </w:rPr>
      </w:pPr>
      <w:r w:rsidRPr="00A13138">
        <w:rPr>
          <w:rFonts w:ascii="Times New Roman" w:hAnsi="Times New Roman" w:cs="Times New Roman"/>
          <w:i/>
          <w:sz w:val="24"/>
          <w:szCs w:val="24"/>
          <w:lang w:val="en-US"/>
        </w:rPr>
        <w:t>T</w:t>
      </w:r>
      <w:r>
        <w:rPr>
          <w:rFonts w:ascii="Times New Roman" w:hAnsi="Times New Roman" w:cs="Times New Roman"/>
          <w:i/>
          <w:sz w:val="24"/>
          <w:szCs w:val="24"/>
          <w:lang w:val="en-US"/>
        </w:rPr>
        <w:t>echnology</w:t>
      </w:r>
      <w:r w:rsidRPr="00572DFF">
        <w:rPr>
          <w:rFonts w:ascii="Times New Roman" w:hAnsi="Times New Roman" w:cs="Times New Roman"/>
          <w:i/>
          <w:sz w:val="24"/>
          <w:szCs w:val="24"/>
          <w:lang w:val="en-US"/>
        </w:rPr>
        <w:t xml:space="preserve"> orientation</w:t>
      </w:r>
    </w:p>
    <w:p w:rsidR="00271FB5" w:rsidRDefault="00271FB5" w:rsidP="00271FB5">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Besarnya kepercayaan konsumen terhadap suatu perusahaan dan produk atau jasa yang dijual berkaitan dengan</w:t>
      </w:r>
      <w:r w:rsidR="00FD15E9">
        <w:rPr>
          <w:rFonts w:ascii="Times New Roman" w:hAnsi="Times New Roman" w:cs="Times New Roman"/>
          <w:sz w:val="24"/>
          <w:szCs w:val="24"/>
          <w:lang w:val="en-US"/>
        </w:rPr>
        <w:t xml:space="preserve"> </w:t>
      </w:r>
      <w:r>
        <w:rPr>
          <w:rFonts w:ascii="Times New Roman" w:hAnsi="Times New Roman" w:cs="Times New Roman"/>
          <w:sz w:val="24"/>
          <w:szCs w:val="24"/>
          <w:lang w:val="en-US"/>
        </w:rPr>
        <w:t>besarnya kepercayaan mereka terhadap sistem yang digunakan perusahaan tersebut. Ketika konsumen memperkirakan fa</w:t>
      </w:r>
      <w:r w:rsidR="00AD6331">
        <w:rPr>
          <w:rFonts w:ascii="Times New Roman" w:hAnsi="Times New Roman" w:cs="Times New Roman"/>
          <w:sz w:val="24"/>
          <w:szCs w:val="24"/>
          <w:lang w:val="en-US"/>
        </w:rPr>
        <w:t>k</w:t>
      </w:r>
      <w:r>
        <w:rPr>
          <w:rFonts w:ascii="Times New Roman" w:hAnsi="Times New Roman" w:cs="Times New Roman"/>
          <w:sz w:val="24"/>
          <w:szCs w:val="24"/>
          <w:lang w:val="en-US"/>
        </w:rPr>
        <w:t>tor kepercayaan, beberapa persoalan muncul dalam pikiran mereka dan salah satu persoalan tersebut adalah kesesuaian kemampuan dari sistem tersebut dengan harapan konsumen. Konsumen menggunakan beberapa ukuran seperti kecepatan, keakuratan, kemampuan mengatasi masalah dan ketahanan tehadap situasi tertentu.</w:t>
      </w:r>
    </w:p>
    <w:p w:rsidR="00271FB5" w:rsidRPr="0086584D" w:rsidRDefault="00271FB5" w:rsidP="00271FB5">
      <w:pPr>
        <w:pStyle w:val="ListParagraph"/>
        <w:numPr>
          <w:ilvl w:val="0"/>
          <w:numId w:val="10"/>
        </w:numPr>
        <w:spacing w:after="0" w:line="480" w:lineRule="auto"/>
        <w:jc w:val="both"/>
        <w:rPr>
          <w:rFonts w:ascii="Times New Roman" w:hAnsi="Times New Roman" w:cs="Times New Roman"/>
          <w:i/>
          <w:sz w:val="24"/>
          <w:szCs w:val="24"/>
          <w:lang w:val="en-US"/>
        </w:rPr>
      </w:pPr>
      <w:r w:rsidRPr="0086584D">
        <w:rPr>
          <w:rFonts w:ascii="Times New Roman" w:hAnsi="Times New Roman" w:cs="Times New Roman"/>
          <w:i/>
          <w:sz w:val="24"/>
          <w:szCs w:val="24"/>
          <w:lang w:val="en-US"/>
        </w:rPr>
        <w:t>Reputation</w:t>
      </w:r>
    </w:p>
    <w:p w:rsidR="00271FB5" w:rsidRDefault="00271FB5" w:rsidP="00271FB5">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Reputasi dapat diartikan sebagai “keselurahan kualitas atau karakter yang dapat dilihat atau dinilai secara umum oleh masyarakat”. Ketika konsumen bermaksud melakukan transaksi dengan suatu perusahaan, </w:t>
      </w:r>
      <w:r>
        <w:rPr>
          <w:rFonts w:ascii="Times New Roman" w:hAnsi="Times New Roman" w:cs="Times New Roman"/>
          <w:sz w:val="24"/>
          <w:szCs w:val="24"/>
          <w:lang w:val="en-US"/>
        </w:rPr>
        <w:lastRenderedPageBreak/>
        <w:t>mereka akan mempertimbangkan reputasi perusahaan tersebut dimana ketika konsumen merasa suatu perusahaan memiliki reputasi jelek, mereka akan malas menggunakan jasa atau produk perusahaan tersebut.</w:t>
      </w:r>
    </w:p>
    <w:p w:rsidR="00271FB5" w:rsidRPr="00271FB5" w:rsidRDefault="00271FB5" w:rsidP="00271FB5">
      <w:pPr>
        <w:pStyle w:val="ListParagraph"/>
        <w:numPr>
          <w:ilvl w:val="0"/>
          <w:numId w:val="10"/>
        </w:numPr>
        <w:spacing w:after="0" w:line="480" w:lineRule="auto"/>
        <w:jc w:val="both"/>
        <w:rPr>
          <w:rFonts w:ascii="Times New Roman" w:hAnsi="Times New Roman" w:cs="Times New Roman"/>
          <w:i/>
          <w:sz w:val="24"/>
          <w:szCs w:val="24"/>
          <w:lang w:val="en-US"/>
        </w:rPr>
      </w:pPr>
      <w:r w:rsidRPr="00271FB5">
        <w:rPr>
          <w:rFonts w:ascii="Times New Roman" w:hAnsi="Times New Roman" w:cs="Times New Roman"/>
          <w:i/>
          <w:sz w:val="24"/>
          <w:szCs w:val="24"/>
          <w:lang w:val="en-US"/>
        </w:rPr>
        <w:t xml:space="preserve">Perceived </w:t>
      </w:r>
      <w:r>
        <w:rPr>
          <w:rFonts w:ascii="Times New Roman" w:hAnsi="Times New Roman" w:cs="Times New Roman"/>
          <w:i/>
          <w:sz w:val="24"/>
          <w:szCs w:val="24"/>
          <w:lang w:val="en-US"/>
        </w:rPr>
        <w:t>R</w:t>
      </w:r>
      <w:r w:rsidRPr="00271FB5">
        <w:rPr>
          <w:rFonts w:ascii="Times New Roman" w:hAnsi="Times New Roman" w:cs="Times New Roman"/>
          <w:i/>
          <w:sz w:val="24"/>
          <w:szCs w:val="24"/>
          <w:lang w:val="en-US"/>
        </w:rPr>
        <w:t>isk</w:t>
      </w:r>
    </w:p>
    <w:p w:rsidR="00271FB5" w:rsidRDefault="00271FB5" w:rsidP="00271FB5">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Besarnya persepsi konsumen meng</w:t>
      </w:r>
      <w:r w:rsidR="00FD15E9">
        <w:rPr>
          <w:rFonts w:ascii="Times New Roman" w:hAnsi="Times New Roman" w:cs="Times New Roman"/>
          <w:sz w:val="24"/>
          <w:szCs w:val="24"/>
          <w:lang w:val="en-US"/>
        </w:rPr>
        <w:t>enai resiko mempengaruhi besarny</w:t>
      </w:r>
      <w:r>
        <w:rPr>
          <w:rFonts w:ascii="Times New Roman" w:hAnsi="Times New Roman" w:cs="Times New Roman"/>
          <w:sz w:val="24"/>
          <w:szCs w:val="24"/>
          <w:lang w:val="en-US"/>
        </w:rPr>
        <w:t xml:space="preserve">a kepercayaan mereka </w:t>
      </w:r>
      <w:r w:rsidR="00FD15E9">
        <w:rPr>
          <w:rFonts w:ascii="Times New Roman" w:hAnsi="Times New Roman" w:cs="Times New Roman"/>
          <w:sz w:val="24"/>
          <w:szCs w:val="24"/>
          <w:lang w:val="en-US"/>
        </w:rPr>
        <w:t>terhadap perusahaan tersebut se</w:t>
      </w:r>
      <w:r>
        <w:rPr>
          <w:rFonts w:ascii="Times New Roman" w:hAnsi="Times New Roman" w:cs="Times New Roman"/>
          <w:sz w:val="24"/>
          <w:szCs w:val="24"/>
          <w:lang w:val="en-US"/>
        </w:rPr>
        <w:t>hingga ketika hendak menggunakan produk atau jasa perusahaan tersebut, konsumen sering menganggap bahwa ada resiko yang tinggi. Konsumen yang mempunyai pengalaman tentu akan mempunyai lebih banyak informasi mengenai perusahaan dan produk atau jasa yang dijualnya sehingga mereka beranggapan resikonya lebih rendah dan kerena itu m</w:t>
      </w:r>
      <w:r w:rsidR="00FD15E9">
        <w:rPr>
          <w:rFonts w:ascii="Times New Roman" w:hAnsi="Times New Roman" w:cs="Times New Roman"/>
          <w:sz w:val="24"/>
          <w:szCs w:val="24"/>
          <w:lang w:val="en-US"/>
        </w:rPr>
        <w:t>ereka mempunyai kepercayaan yan</w:t>
      </w:r>
      <w:r>
        <w:rPr>
          <w:rFonts w:ascii="Times New Roman" w:hAnsi="Times New Roman" w:cs="Times New Roman"/>
          <w:sz w:val="24"/>
          <w:szCs w:val="24"/>
          <w:lang w:val="en-US"/>
        </w:rPr>
        <w:t>g</w:t>
      </w:r>
      <w:r w:rsidR="00FD15E9">
        <w:rPr>
          <w:rFonts w:ascii="Times New Roman" w:hAnsi="Times New Roman" w:cs="Times New Roman"/>
          <w:sz w:val="24"/>
          <w:szCs w:val="24"/>
          <w:lang w:val="en-US"/>
        </w:rPr>
        <w:t xml:space="preserve"> </w:t>
      </w:r>
      <w:r>
        <w:rPr>
          <w:rFonts w:ascii="Times New Roman" w:hAnsi="Times New Roman" w:cs="Times New Roman"/>
          <w:sz w:val="24"/>
          <w:szCs w:val="24"/>
          <w:lang w:val="en-US"/>
        </w:rPr>
        <w:t>lebih tinggi pada perusahaan tersebut.</w:t>
      </w:r>
    </w:p>
    <w:p w:rsidR="00FA42C9" w:rsidRDefault="00FA42C9" w:rsidP="00271FB5">
      <w:pPr>
        <w:pStyle w:val="ListParagraph"/>
        <w:spacing w:after="0" w:line="480" w:lineRule="auto"/>
        <w:ind w:left="1080"/>
        <w:jc w:val="both"/>
        <w:rPr>
          <w:rFonts w:ascii="Times New Roman" w:hAnsi="Times New Roman" w:cs="Times New Roman"/>
          <w:sz w:val="24"/>
          <w:szCs w:val="24"/>
          <w:lang w:val="en-US"/>
        </w:rPr>
      </w:pPr>
    </w:p>
    <w:p w:rsidR="00271FB5" w:rsidRPr="00271FB5" w:rsidRDefault="00527C88" w:rsidP="00271FB5">
      <w:pPr>
        <w:pStyle w:val="ListParagraph"/>
        <w:spacing w:after="0" w:line="480" w:lineRule="auto"/>
        <w:ind w:left="1080" w:hanging="1080"/>
        <w:jc w:val="both"/>
        <w:rPr>
          <w:rFonts w:ascii="Times New Roman" w:hAnsi="Times New Roman" w:cs="Times New Roman"/>
          <w:b/>
          <w:sz w:val="24"/>
          <w:szCs w:val="24"/>
          <w:lang w:val="en-US"/>
        </w:rPr>
      </w:pPr>
      <w:r>
        <w:rPr>
          <w:rFonts w:ascii="Times New Roman" w:hAnsi="Times New Roman" w:cs="Times New Roman"/>
          <w:b/>
          <w:sz w:val="24"/>
          <w:szCs w:val="24"/>
          <w:lang w:val="en-US"/>
        </w:rPr>
        <w:t>2.1.5.1</w:t>
      </w:r>
      <w:r w:rsidR="00271FB5" w:rsidRPr="00271FB5">
        <w:rPr>
          <w:rFonts w:ascii="Times New Roman" w:hAnsi="Times New Roman" w:cs="Times New Roman"/>
          <w:b/>
          <w:sz w:val="24"/>
          <w:szCs w:val="24"/>
          <w:lang w:val="en-US"/>
        </w:rPr>
        <w:t>. Elemen Kepercayaan Konsumen</w:t>
      </w:r>
    </w:p>
    <w:p w:rsidR="00271FB5" w:rsidRDefault="00271FB5" w:rsidP="00271FB5">
      <w:pPr>
        <w:pStyle w:val="ListParagraph"/>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ab/>
        <w:t>Menurut Barnes (2003:149), beberapa elemen penting dari kepercayaan adalah:</w:t>
      </w:r>
    </w:p>
    <w:p w:rsidR="00271FB5" w:rsidRDefault="00271FB5" w:rsidP="00271FB5">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Kepercayaan merupakan perkembangan dari pengalaman dan tindakan masa lalu.</w:t>
      </w:r>
    </w:p>
    <w:p w:rsidR="00271FB5" w:rsidRDefault="00271FB5" w:rsidP="00271FB5">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Watak yang diharapkan dari </w:t>
      </w:r>
      <w:r w:rsidRPr="0079013C">
        <w:rPr>
          <w:rFonts w:ascii="Times New Roman" w:hAnsi="Times New Roman" w:cs="Times New Roman"/>
          <w:i/>
          <w:sz w:val="24"/>
          <w:szCs w:val="24"/>
          <w:lang w:val="en-US"/>
        </w:rPr>
        <w:t>partner</w:t>
      </w:r>
      <w:r>
        <w:rPr>
          <w:rFonts w:ascii="Times New Roman" w:hAnsi="Times New Roman" w:cs="Times New Roman"/>
          <w:sz w:val="24"/>
          <w:szCs w:val="24"/>
          <w:lang w:val="en-US"/>
        </w:rPr>
        <w:t>, seperti dapat dipercaya dan diandalkan.</w:t>
      </w:r>
    </w:p>
    <w:p w:rsidR="00271FB5" w:rsidRDefault="00271FB5" w:rsidP="00271FB5">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Kepercayaan melibatkan kesediaan untuk menempatkan diri dalam resiko.</w:t>
      </w:r>
    </w:p>
    <w:p w:rsidR="00271FB5" w:rsidRDefault="00271FB5" w:rsidP="00271FB5">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Kepercayaan melibatkan perasaan aman dan yakin pada diri </w:t>
      </w:r>
      <w:r w:rsidRPr="002F4447">
        <w:rPr>
          <w:rFonts w:ascii="Times New Roman" w:hAnsi="Times New Roman" w:cs="Times New Roman"/>
          <w:i/>
          <w:sz w:val="24"/>
          <w:szCs w:val="24"/>
          <w:lang w:val="en-US"/>
        </w:rPr>
        <w:t>partner</w:t>
      </w:r>
      <w:r>
        <w:rPr>
          <w:rFonts w:ascii="Times New Roman" w:hAnsi="Times New Roman" w:cs="Times New Roman"/>
          <w:sz w:val="24"/>
          <w:szCs w:val="24"/>
          <w:lang w:val="en-US"/>
        </w:rPr>
        <w:t>.</w:t>
      </w:r>
    </w:p>
    <w:p w:rsidR="00271FB5" w:rsidRDefault="00F72D26" w:rsidP="004E079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sudut pandang pemasaran, hal ini menyatakan bahwa perkembangan kepercayaan khususnya keyakinan, seharusnya menjadi komponen fundamental dari strategi pemasaran yang ditujukan untuk mengarah pada penciptaan hubungan dan kepuasan konsumen. Konsumen harus bisa merasakan bahwa dia dapat mengandalkan perusahaan. Akan tetapi membangun kepercayaan membutuhkan waktu yang lama dan hanya berkembang setelah pertemuan yang berulang kali dengan pelanggan. Yang lebih penting, kepercayaan berkembang setelah seorang individu mengambil risiko dalam berhubungan dengan partnernya. Hal ini menunjukan bahwa membangun hubungan yang dapat dipercaya akan lebih mingkin terjadi dalam se</w:t>
      </w:r>
      <w:r w:rsidR="00FD15E9">
        <w:rPr>
          <w:rFonts w:ascii="Times New Roman" w:hAnsi="Times New Roman" w:cs="Times New Roman"/>
          <w:sz w:val="24"/>
          <w:szCs w:val="24"/>
          <w:lang w:val="en-US"/>
        </w:rPr>
        <w:t>k</w:t>
      </w:r>
      <w:r>
        <w:rPr>
          <w:rFonts w:ascii="Times New Roman" w:hAnsi="Times New Roman" w:cs="Times New Roman"/>
          <w:sz w:val="24"/>
          <w:szCs w:val="24"/>
          <w:lang w:val="en-US"/>
        </w:rPr>
        <w:t>tor industri tertentu, terutama yang melibatkan pengambilan risiko oleh pelanggan dalam jangka pendek atau jangka panjang (Barnes, 2003:149).</w:t>
      </w:r>
    </w:p>
    <w:p w:rsidR="004E0792" w:rsidRDefault="004E0792" w:rsidP="004E0792">
      <w:pPr>
        <w:spacing w:after="0" w:line="480" w:lineRule="auto"/>
        <w:ind w:firstLine="720"/>
        <w:jc w:val="both"/>
        <w:rPr>
          <w:rFonts w:ascii="Times New Roman" w:hAnsi="Times New Roman" w:cs="Times New Roman"/>
          <w:sz w:val="24"/>
          <w:szCs w:val="24"/>
          <w:lang w:val="en-US"/>
        </w:rPr>
      </w:pPr>
    </w:p>
    <w:p w:rsidR="00B9385D" w:rsidRDefault="00B9385D" w:rsidP="00B9385D">
      <w:pPr>
        <w:spacing w:after="0" w:line="480" w:lineRule="auto"/>
        <w:ind w:left="810" w:hanging="810"/>
        <w:jc w:val="both"/>
        <w:rPr>
          <w:rFonts w:ascii="Times New Roman" w:hAnsi="Times New Roman" w:cs="Times New Roman"/>
          <w:b/>
          <w:sz w:val="24"/>
          <w:szCs w:val="24"/>
          <w:lang w:val="en-US"/>
        </w:rPr>
      </w:pPr>
      <w:r w:rsidRPr="00B9385D">
        <w:rPr>
          <w:rFonts w:ascii="Times New Roman" w:hAnsi="Times New Roman" w:cs="Times New Roman"/>
          <w:b/>
          <w:sz w:val="24"/>
          <w:szCs w:val="24"/>
          <w:lang w:val="en-US"/>
        </w:rPr>
        <w:t>2</w:t>
      </w:r>
      <w:r w:rsidR="00527C88">
        <w:rPr>
          <w:rFonts w:ascii="Times New Roman" w:hAnsi="Times New Roman" w:cs="Times New Roman"/>
          <w:b/>
          <w:sz w:val="24"/>
          <w:szCs w:val="24"/>
          <w:lang w:val="en-US"/>
        </w:rPr>
        <w:t>.1.5.2</w:t>
      </w:r>
      <w:r w:rsidRPr="00B9385D">
        <w:rPr>
          <w:rFonts w:ascii="Times New Roman" w:hAnsi="Times New Roman" w:cs="Times New Roman"/>
          <w:b/>
          <w:sz w:val="24"/>
          <w:szCs w:val="24"/>
          <w:lang w:val="en-US"/>
        </w:rPr>
        <w:t xml:space="preserve">. Jenis Kepercayaan </w:t>
      </w:r>
    </w:p>
    <w:p w:rsidR="00B9385D" w:rsidRDefault="00B9385D" w:rsidP="00B9385D">
      <w:pPr>
        <w:spacing w:after="0" w:line="480" w:lineRule="auto"/>
        <w:ind w:left="810" w:firstLine="9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Menurut Mowen dan Minor (2002:312-313) terdapat tiga jenis kepercayaan yaitu:</w:t>
      </w:r>
    </w:p>
    <w:p w:rsidR="00B9385D" w:rsidRDefault="00B9385D" w:rsidP="00B9385D">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Kepercayaan atribut objek</w:t>
      </w:r>
    </w:p>
    <w:p w:rsidR="00B9385D" w:rsidRDefault="00B9385D" w:rsidP="00B9385D">
      <w:pPr>
        <w:pStyle w:val="ListParagraph"/>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Pengetahuan tentang sebuah objek memiliki atribut khusus yang disebut kepercayaan atribut objek. Kepercayaan atribut objek menghubungkan sebuah atribut objek, seperti seseorang, barang atau </w:t>
      </w:r>
      <w:r>
        <w:rPr>
          <w:rFonts w:ascii="Times New Roman" w:hAnsi="Times New Roman" w:cs="Times New Roman"/>
          <w:sz w:val="24"/>
          <w:szCs w:val="24"/>
          <w:lang w:val="en-US"/>
        </w:rPr>
        <w:lastRenderedPageBreak/>
        <w:t>jasa. Melalui kepercayaan atribut objek, konsumen menyatakan apa yang diketahui tentang sesuatu dalam hal variasi atributnya.</w:t>
      </w:r>
    </w:p>
    <w:p w:rsidR="00B9385D" w:rsidRDefault="00B9385D" w:rsidP="00B9385D">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kepercayaan manfaat atribut</w:t>
      </w:r>
    </w:p>
    <w:p w:rsidR="00B9385D" w:rsidRDefault="00B9385D" w:rsidP="00B9385D">
      <w:pPr>
        <w:pStyle w:val="ListParagraph"/>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Seseorang mencari produk dan jasa yang akan menyelesaikan masalah-masalah dan memenuhi kebutuhannya dengan kata lain memiliki atribut yang akan memberikan manfaat yang dapat dikenal. Hubungan antara atribut dan manfaat ini menggambarkan jenis kepercayaan kedua. Kepercayaan atribut manfaat merupakan persepsi konsumen tentang seberapa jauh sebuah atribut tertentu menghasilkan, atau memberikan manfaat tertentu.</w:t>
      </w:r>
    </w:p>
    <w:p w:rsidR="00B9385D" w:rsidRDefault="00B9385D" w:rsidP="00B9385D">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Kepercayaan manfaat objek.</w:t>
      </w:r>
    </w:p>
    <w:p w:rsidR="00B9385D" w:rsidRDefault="00B9385D" w:rsidP="00B9385D">
      <w:pPr>
        <w:pStyle w:val="ListParagraph"/>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Jenis kepercayaan ketiga dibentuk dengan menghubungkan objek dan manfaatnya. Kepercayaan manfaat objek merupakan persepsi konsumen tentang seberpa jauh produk, orang atau jasa tertentu yang akan memberikan manfaat tertentu.</w:t>
      </w:r>
    </w:p>
    <w:p w:rsidR="00B9385D" w:rsidRPr="00B9385D" w:rsidRDefault="00B9385D" w:rsidP="00B9385D">
      <w:pPr>
        <w:pStyle w:val="ListParagraph"/>
        <w:spacing w:after="0" w:line="480" w:lineRule="auto"/>
        <w:ind w:left="1260"/>
        <w:jc w:val="both"/>
        <w:rPr>
          <w:rFonts w:ascii="Times New Roman" w:hAnsi="Times New Roman" w:cs="Times New Roman"/>
          <w:sz w:val="24"/>
          <w:szCs w:val="24"/>
          <w:lang w:val="en-US"/>
        </w:rPr>
      </w:pPr>
    </w:p>
    <w:p w:rsidR="00BE06C8" w:rsidRPr="00BE06C8" w:rsidRDefault="00BE06C8" w:rsidP="00BE06C8">
      <w:pPr>
        <w:spacing w:after="0" w:line="480" w:lineRule="auto"/>
        <w:ind w:left="810" w:hanging="810"/>
        <w:jc w:val="both"/>
        <w:rPr>
          <w:rFonts w:ascii="Times New Roman" w:hAnsi="Times New Roman" w:cs="Times New Roman"/>
          <w:b/>
          <w:sz w:val="24"/>
          <w:szCs w:val="24"/>
          <w:lang w:val="en-US"/>
        </w:rPr>
      </w:pPr>
      <w:r w:rsidRPr="00BE06C8">
        <w:rPr>
          <w:rFonts w:ascii="Times New Roman" w:hAnsi="Times New Roman" w:cs="Times New Roman"/>
          <w:b/>
          <w:sz w:val="24"/>
          <w:szCs w:val="24"/>
          <w:lang w:val="en-US"/>
        </w:rPr>
        <w:t>2.</w:t>
      </w:r>
      <w:r w:rsidR="00527C88">
        <w:rPr>
          <w:rFonts w:ascii="Times New Roman" w:hAnsi="Times New Roman" w:cs="Times New Roman"/>
          <w:b/>
          <w:sz w:val="24"/>
          <w:szCs w:val="24"/>
          <w:lang w:val="en-US"/>
        </w:rPr>
        <w:t>1.5</w:t>
      </w:r>
      <w:r w:rsidRPr="00BE06C8">
        <w:rPr>
          <w:rFonts w:ascii="Times New Roman" w:hAnsi="Times New Roman" w:cs="Times New Roman"/>
          <w:b/>
          <w:sz w:val="24"/>
          <w:szCs w:val="24"/>
          <w:lang w:val="en-US"/>
        </w:rPr>
        <w:t>.</w:t>
      </w:r>
      <w:r w:rsidR="00B9385D">
        <w:rPr>
          <w:rFonts w:ascii="Times New Roman" w:hAnsi="Times New Roman" w:cs="Times New Roman"/>
          <w:b/>
          <w:sz w:val="24"/>
          <w:szCs w:val="24"/>
          <w:lang w:val="en-US"/>
        </w:rPr>
        <w:t>3</w:t>
      </w:r>
      <w:r w:rsidRPr="00BE06C8">
        <w:rPr>
          <w:rFonts w:ascii="Times New Roman" w:hAnsi="Times New Roman" w:cs="Times New Roman"/>
          <w:b/>
          <w:sz w:val="24"/>
          <w:szCs w:val="24"/>
          <w:lang w:val="en-US"/>
        </w:rPr>
        <w:t xml:space="preserve">. Dimensi Kepercayaan </w:t>
      </w:r>
    </w:p>
    <w:p w:rsidR="009E73F5" w:rsidRDefault="009E73F5" w:rsidP="00BE06C8">
      <w:pPr>
        <w:tabs>
          <w:tab w:val="left" w:pos="810"/>
        </w:tabs>
        <w:spacing w:after="0" w:line="480" w:lineRule="auto"/>
        <w:ind w:left="540" w:firstLine="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9E73F5">
        <w:rPr>
          <w:rFonts w:ascii="Times New Roman" w:hAnsi="Times New Roman" w:cs="Times New Roman"/>
          <w:sz w:val="24"/>
          <w:szCs w:val="24"/>
          <w:lang w:val="en-US"/>
        </w:rPr>
        <w:t>Menurut Kotler (2009:220), dimensi</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kepercayaan terdiri atas</w:t>
      </w:r>
      <w:r>
        <w:rPr>
          <w:rFonts w:ascii="Times New Roman" w:hAnsi="Times New Roman" w:cs="Times New Roman"/>
          <w:sz w:val="24"/>
          <w:szCs w:val="24"/>
          <w:lang w:val="en-US"/>
        </w:rPr>
        <w:t xml:space="preserve">: </w:t>
      </w:r>
    </w:p>
    <w:p w:rsidR="009E73F5" w:rsidRDefault="009E73F5" w:rsidP="009E73F5">
      <w:pPr>
        <w:pStyle w:val="ListParagraph"/>
        <w:numPr>
          <w:ilvl w:val="0"/>
          <w:numId w:val="21"/>
        </w:numPr>
        <w:tabs>
          <w:tab w:val="left" w:pos="810"/>
        </w:tabs>
        <w:spacing w:after="0" w:line="480" w:lineRule="auto"/>
        <w:jc w:val="both"/>
        <w:rPr>
          <w:rFonts w:ascii="Times New Roman" w:hAnsi="Times New Roman" w:cs="Times New Roman"/>
          <w:sz w:val="24"/>
          <w:szCs w:val="24"/>
          <w:lang w:val="en-US"/>
        </w:rPr>
      </w:pPr>
      <w:r w:rsidRPr="009E73F5">
        <w:rPr>
          <w:rFonts w:ascii="Times New Roman" w:hAnsi="Times New Roman" w:cs="Times New Roman"/>
          <w:sz w:val="24"/>
          <w:szCs w:val="24"/>
          <w:lang w:val="en-US"/>
        </w:rPr>
        <w:t>Transparan: informasi, jujur</w:t>
      </w:r>
      <w:r>
        <w:rPr>
          <w:rFonts w:ascii="Times New Roman" w:hAnsi="Times New Roman" w:cs="Times New Roman"/>
          <w:sz w:val="24"/>
          <w:szCs w:val="24"/>
          <w:lang w:val="en-US"/>
        </w:rPr>
        <w:t>;</w:t>
      </w:r>
    </w:p>
    <w:p w:rsidR="009E73F5" w:rsidRDefault="009E73F5" w:rsidP="009E73F5">
      <w:pPr>
        <w:pStyle w:val="ListParagraph"/>
        <w:numPr>
          <w:ilvl w:val="0"/>
          <w:numId w:val="21"/>
        </w:num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9E73F5">
        <w:rPr>
          <w:rFonts w:ascii="Times New Roman" w:hAnsi="Times New Roman" w:cs="Times New Roman"/>
          <w:sz w:val="24"/>
          <w:szCs w:val="24"/>
          <w:lang w:val="en-US"/>
        </w:rPr>
        <w:t>ualitas produk/jasa: produk dan jasa terbaik</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untuk memenuhi</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harapan</w:t>
      </w:r>
      <w:r>
        <w:rPr>
          <w:rFonts w:ascii="Times New Roman" w:hAnsi="Times New Roman" w:cs="Times New Roman"/>
          <w:sz w:val="24"/>
          <w:szCs w:val="24"/>
          <w:lang w:val="en-US"/>
        </w:rPr>
        <w:t>;</w:t>
      </w:r>
    </w:p>
    <w:p w:rsidR="009E73F5" w:rsidRDefault="009E73F5" w:rsidP="009E73F5">
      <w:pPr>
        <w:pStyle w:val="ListParagraph"/>
        <w:numPr>
          <w:ilvl w:val="0"/>
          <w:numId w:val="21"/>
        </w:numPr>
        <w:tabs>
          <w:tab w:val="left" w:pos="810"/>
        </w:tabs>
        <w:spacing w:after="0" w:line="480" w:lineRule="auto"/>
        <w:jc w:val="both"/>
        <w:rPr>
          <w:rFonts w:ascii="Times New Roman" w:hAnsi="Times New Roman" w:cs="Times New Roman"/>
          <w:sz w:val="24"/>
          <w:szCs w:val="24"/>
          <w:lang w:val="en-US"/>
        </w:rPr>
      </w:pPr>
      <w:r w:rsidRPr="009E73F5">
        <w:rPr>
          <w:rFonts w:ascii="Times New Roman" w:hAnsi="Times New Roman" w:cs="Times New Roman"/>
          <w:sz w:val="24"/>
          <w:szCs w:val="24"/>
          <w:lang w:val="en-US"/>
        </w:rPr>
        <w:t>Insentif: insentif diselaraskan sehingga</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karyawan mempercayai dan memenuhi diri</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mereka sendiri</w:t>
      </w:r>
      <w:r>
        <w:rPr>
          <w:rFonts w:ascii="Times New Roman" w:hAnsi="Times New Roman" w:cs="Times New Roman"/>
          <w:sz w:val="24"/>
          <w:szCs w:val="24"/>
          <w:lang w:val="en-US"/>
        </w:rPr>
        <w:t>;</w:t>
      </w:r>
    </w:p>
    <w:p w:rsidR="009E73F5" w:rsidRDefault="009E73F5" w:rsidP="009E73F5">
      <w:pPr>
        <w:pStyle w:val="ListParagraph"/>
        <w:numPr>
          <w:ilvl w:val="0"/>
          <w:numId w:val="21"/>
        </w:numPr>
        <w:tabs>
          <w:tab w:val="left" w:pos="810"/>
        </w:tabs>
        <w:spacing w:after="0" w:line="480" w:lineRule="auto"/>
        <w:jc w:val="both"/>
        <w:rPr>
          <w:rFonts w:ascii="Times New Roman" w:hAnsi="Times New Roman" w:cs="Times New Roman"/>
          <w:sz w:val="24"/>
          <w:szCs w:val="24"/>
          <w:lang w:val="en-US"/>
        </w:rPr>
      </w:pPr>
      <w:r w:rsidRPr="009E73F5">
        <w:rPr>
          <w:rFonts w:ascii="Times New Roman" w:hAnsi="Times New Roman" w:cs="Times New Roman"/>
          <w:sz w:val="24"/>
          <w:szCs w:val="24"/>
          <w:lang w:val="en-US"/>
        </w:rPr>
        <w:lastRenderedPageBreak/>
        <w:t>Desain kerja sama: pelanggan membantu</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merancang produk secara perorangan dan</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melalui komunitas</w:t>
      </w:r>
      <w:r>
        <w:rPr>
          <w:rFonts w:ascii="Times New Roman" w:hAnsi="Times New Roman" w:cs="Times New Roman"/>
          <w:sz w:val="24"/>
          <w:szCs w:val="24"/>
          <w:lang w:val="en-US"/>
        </w:rPr>
        <w:t>;</w:t>
      </w:r>
    </w:p>
    <w:p w:rsidR="009E73F5" w:rsidRDefault="009E73F5" w:rsidP="009E73F5">
      <w:pPr>
        <w:pStyle w:val="ListParagraph"/>
        <w:numPr>
          <w:ilvl w:val="0"/>
          <w:numId w:val="21"/>
        </w:num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9E73F5">
        <w:rPr>
          <w:rFonts w:ascii="Times New Roman" w:hAnsi="Times New Roman" w:cs="Times New Roman"/>
          <w:sz w:val="24"/>
          <w:szCs w:val="24"/>
          <w:lang w:val="en-US"/>
        </w:rPr>
        <w:t>erbandingan produk dan nasihat:</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membandingkan produk pesaing secara jujur</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dan komunitas kompherehensif</w:t>
      </w:r>
      <w:r>
        <w:rPr>
          <w:rFonts w:ascii="Times New Roman" w:hAnsi="Times New Roman" w:cs="Times New Roman"/>
          <w:sz w:val="24"/>
          <w:szCs w:val="24"/>
          <w:lang w:val="en-US"/>
        </w:rPr>
        <w:t>;</w:t>
      </w:r>
    </w:p>
    <w:p w:rsidR="009E73F5" w:rsidRDefault="009E73F5" w:rsidP="009E73F5">
      <w:pPr>
        <w:pStyle w:val="ListParagraph"/>
        <w:numPr>
          <w:ilvl w:val="0"/>
          <w:numId w:val="21"/>
        </w:num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9E73F5">
        <w:rPr>
          <w:rFonts w:ascii="Times New Roman" w:hAnsi="Times New Roman" w:cs="Times New Roman"/>
          <w:sz w:val="24"/>
          <w:szCs w:val="24"/>
          <w:lang w:val="en-US"/>
        </w:rPr>
        <w:t>antai pasokan: semua mitra rantai pasokan</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bersatu untuk membangun kepercayaan</w:t>
      </w:r>
      <w:r>
        <w:rPr>
          <w:rFonts w:ascii="Times New Roman" w:hAnsi="Times New Roman" w:cs="Times New Roman"/>
          <w:sz w:val="24"/>
          <w:szCs w:val="24"/>
          <w:lang w:val="en-US"/>
        </w:rPr>
        <w:t>;</w:t>
      </w:r>
    </w:p>
    <w:p w:rsidR="009E73F5" w:rsidRDefault="009E73F5" w:rsidP="009E73F5">
      <w:pPr>
        <w:pStyle w:val="ListParagraph"/>
        <w:numPr>
          <w:ilvl w:val="0"/>
          <w:numId w:val="21"/>
        </w:numPr>
        <w:tabs>
          <w:tab w:val="left" w:pos="810"/>
        </w:tabs>
        <w:spacing w:after="0" w:line="480" w:lineRule="auto"/>
        <w:jc w:val="both"/>
        <w:rPr>
          <w:rFonts w:ascii="Times New Roman" w:hAnsi="Times New Roman" w:cs="Times New Roman"/>
          <w:sz w:val="24"/>
          <w:szCs w:val="24"/>
          <w:lang w:val="en-US"/>
        </w:rPr>
      </w:pPr>
      <w:r w:rsidRPr="009E73F5">
        <w:rPr>
          <w:rFonts w:ascii="Times New Roman" w:hAnsi="Times New Roman" w:cs="Times New Roman"/>
          <w:sz w:val="24"/>
          <w:szCs w:val="24"/>
          <w:lang w:val="en-US"/>
        </w:rPr>
        <w:t>Advokasi/pervasif: semua fungsi bekerja</w:t>
      </w:r>
      <w:r>
        <w:rPr>
          <w:rFonts w:ascii="Times New Roman" w:hAnsi="Times New Roman" w:cs="Times New Roman"/>
          <w:sz w:val="24"/>
          <w:szCs w:val="24"/>
          <w:lang w:val="en-US"/>
        </w:rPr>
        <w:t xml:space="preserve"> </w:t>
      </w:r>
      <w:r w:rsidRPr="009E73F5">
        <w:rPr>
          <w:rFonts w:ascii="Times New Roman" w:hAnsi="Times New Roman" w:cs="Times New Roman"/>
          <w:sz w:val="24"/>
          <w:szCs w:val="24"/>
          <w:lang w:val="en-US"/>
        </w:rPr>
        <w:t>untuk membangun kepercayaan</w:t>
      </w:r>
      <w:r>
        <w:rPr>
          <w:rFonts w:ascii="Times New Roman" w:hAnsi="Times New Roman" w:cs="Times New Roman"/>
          <w:sz w:val="24"/>
          <w:szCs w:val="24"/>
          <w:lang w:val="en-US"/>
        </w:rPr>
        <w:t>;</w:t>
      </w:r>
    </w:p>
    <w:p w:rsidR="00BE06C8" w:rsidRDefault="009E73F5" w:rsidP="00BE06C8">
      <w:pPr>
        <w:tabs>
          <w:tab w:val="left" w:pos="810"/>
        </w:tabs>
        <w:spacing w:after="0" w:line="480" w:lineRule="auto"/>
        <w:ind w:left="540" w:firstLine="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E06C8">
        <w:rPr>
          <w:rFonts w:ascii="Times New Roman" w:hAnsi="Times New Roman" w:cs="Times New Roman"/>
          <w:sz w:val="24"/>
          <w:szCs w:val="24"/>
          <w:lang w:val="en-US"/>
        </w:rPr>
        <w:t>Shamdasani dan Balakrishnan (200</w:t>
      </w:r>
      <w:r w:rsidR="004731B0">
        <w:rPr>
          <w:rFonts w:ascii="Times New Roman" w:hAnsi="Times New Roman" w:cs="Times New Roman"/>
          <w:sz w:val="24"/>
          <w:szCs w:val="24"/>
          <w:lang w:val="en-US"/>
        </w:rPr>
        <w:t>0</w:t>
      </w:r>
      <w:r w:rsidR="00BE06C8">
        <w:rPr>
          <w:rFonts w:ascii="Times New Roman" w:hAnsi="Times New Roman" w:cs="Times New Roman"/>
          <w:sz w:val="24"/>
          <w:szCs w:val="24"/>
          <w:lang w:val="en-US"/>
        </w:rPr>
        <w:t>:421) menggunakan integritas dan reliabilitas sebagai indikator untuk mengukur</w:t>
      </w:r>
      <w:r w:rsidR="009D3CB1">
        <w:rPr>
          <w:rFonts w:ascii="Times New Roman" w:hAnsi="Times New Roman" w:cs="Times New Roman"/>
          <w:sz w:val="24"/>
          <w:szCs w:val="24"/>
          <w:lang w:val="en-US"/>
        </w:rPr>
        <w:t xml:space="preserve"> kepercayaan pelanggan dan ia menemukan bahwa </w:t>
      </w:r>
      <w:r w:rsidR="009D3CB1" w:rsidRPr="00B64AEC">
        <w:rPr>
          <w:rFonts w:ascii="Times New Roman" w:hAnsi="Times New Roman" w:cs="Times New Roman"/>
          <w:i/>
          <w:sz w:val="24"/>
          <w:szCs w:val="24"/>
          <w:lang w:val="en-US"/>
        </w:rPr>
        <w:t>contact personel</w:t>
      </w:r>
      <w:r w:rsidR="009D3CB1">
        <w:rPr>
          <w:rFonts w:ascii="Times New Roman" w:hAnsi="Times New Roman" w:cs="Times New Roman"/>
          <w:sz w:val="24"/>
          <w:szCs w:val="24"/>
          <w:lang w:val="en-US"/>
        </w:rPr>
        <w:t xml:space="preserve"> dan </w:t>
      </w:r>
      <w:r w:rsidR="009D3CB1" w:rsidRPr="00B64AEC">
        <w:rPr>
          <w:rFonts w:ascii="Times New Roman" w:hAnsi="Times New Roman" w:cs="Times New Roman"/>
          <w:i/>
          <w:sz w:val="24"/>
          <w:szCs w:val="24"/>
          <w:lang w:val="en-US"/>
        </w:rPr>
        <w:t xml:space="preserve">physical </w:t>
      </w:r>
      <w:r w:rsidR="00B64AEC" w:rsidRPr="00B64AEC">
        <w:rPr>
          <w:rFonts w:ascii="Times New Roman" w:hAnsi="Times New Roman" w:cs="Times New Roman"/>
          <w:i/>
          <w:sz w:val="24"/>
          <w:szCs w:val="24"/>
          <w:lang w:val="en-US"/>
        </w:rPr>
        <w:t>environment</w:t>
      </w:r>
      <w:r w:rsidR="00B64AEC">
        <w:rPr>
          <w:rFonts w:ascii="Times New Roman" w:hAnsi="Times New Roman" w:cs="Times New Roman"/>
          <w:sz w:val="24"/>
          <w:szCs w:val="24"/>
          <w:lang w:val="en-US"/>
        </w:rPr>
        <w:t xml:space="preserve"> mempengaruhi kepercayaan pelanggan. </w:t>
      </w:r>
    </w:p>
    <w:p w:rsidR="00B64AEC" w:rsidRDefault="00B64AEC" w:rsidP="00B64AEC">
      <w:pPr>
        <w:pStyle w:val="ListParagraph"/>
        <w:numPr>
          <w:ilvl w:val="0"/>
          <w:numId w:val="12"/>
        </w:num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Integritas</w:t>
      </w:r>
    </w:p>
    <w:p w:rsidR="00B64AEC" w:rsidRDefault="00B64AEC" w:rsidP="00B64AEC">
      <w:pPr>
        <w:pStyle w:val="ListParagraph"/>
        <w:tabs>
          <w:tab w:val="left" w:pos="810"/>
        </w:tabs>
        <w:spacing w:after="0"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Integritas berasal dari Bahasa latin “integrate” yang artinya komplit. Kata lain dari komplit adalah tanpa cacat, sempurna, tanpa kedok. Dalam penelitian ini komplit adalah adanya kesesuaian antara yang dikatakan dan dilakukan perusahaan yang membuat konsumen menjadi percaya.</w:t>
      </w:r>
    </w:p>
    <w:p w:rsidR="00B64AEC" w:rsidRDefault="00B64AEC" w:rsidP="00B64AEC">
      <w:pPr>
        <w:pStyle w:val="ListParagraph"/>
        <w:numPr>
          <w:ilvl w:val="0"/>
          <w:numId w:val="12"/>
        </w:numPr>
        <w:tabs>
          <w:tab w:val="left" w:pos="8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Reliabilitas </w:t>
      </w:r>
    </w:p>
    <w:p w:rsidR="00DE1A1A" w:rsidRDefault="00B64AEC" w:rsidP="00B64AEC">
      <w:pPr>
        <w:pStyle w:val="ListParagraph"/>
        <w:tabs>
          <w:tab w:val="left" w:pos="810"/>
        </w:tabs>
        <w:spacing w:after="0"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Reliabilitas atau keandalan adalah konsistensi dari serangkaian pengukuran. </w:t>
      </w:r>
      <w:r w:rsidR="00DE1A1A">
        <w:rPr>
          <w:rFonts w:ascii="Times New Roman" w:hAnsi="Times New Roman" w:cs="Times New Roman"/>
          <w:sz w:val="24"/>
          <w:szCs w:val="24"/>
          <w:lang w:val="en-US"/>
        </w:rPr>
        <w:t>Dalam penelitian ini reliabilitas dimaksudkan untuk mengukur kekonsistenan perusahaan dalam melakukan usahanya dari dulu sampai sekarang.</w:t>
      </w:r>
    </w:p>
    <w:p w:rsidR="00DE1A1A" w:rsidRPr="009E73F5" w:rsidRDefault="00DE1A1A" w:rsidP="00DE1A1A">
      <w:pPr>
        <w:pStyle w:val="ListParagraph"/>
        <w:numPr>
          <w:ilvl w:val="0"/>
          <w:numId w:val="12"/>
        </w:numPr>
        <w:tabs>
          <w:tab w:val="left" w:pos="810"/>
        </w:tabs>
        <w:spacing w:after="0" w:line="480" w:lineRule="auto"/>
        <w:jc w:val="both"/>
        <w:rPr>
          <w:rFonts w:ascii="Times New Roman" w:hAnsi="Times New Roman" w:cs="Times New Roman"/>
          <w:i/>
          <w:sz w:val="24"/>
          <w:szCs w:val="24"/>
          <w:lang w:val="en-US"/>
        </w:rPr>
      </w:pPr>
      <w:r w:rsidRPr="009E73F5">
        <w:rPr>
          <w:rFonts w:ascii="Times New Roman" w:hAnsi="Times New Roman" w:cs="Times New Roman"/>
          <w:i/>
          <w:sz w:val="24"/>
          <w:szCs w:val="24"/>
          <w:lang w:val="en-US"/>
        </w:rPr>
        <w:lastRenderedPageBreak/>
        <w:t>Contact Personel</w:t>
      </w:r>
    </w:p>
    <w:p w:rsidR="00DE1A1A" w:rsidRDefault="00DE1A1A" w:rsidP="00DE1A1A">
      <w:pPr>
        <w:pStyle w:val="ListParagraph"/>
        <w:tabs>
          <w:tab w:val="left" w:pos="810"/>
        </w:tabs>
        <w:spacing w:after="0" w:line="480" w:lineRule="auto"/>
        <w:ind w:left="1170"/>
        <w:jc w:val="both"/>
        <w:rPr>
          <w:rFonts w:ascii="Times New Roman" w:hAnsi="Times New Roman" w:cs="Times New Roman"/>
          <w:sz w:val="24"/>
          <w:szCs w:val="24"/>
          <w:lang w:val="en-US"/>
        </w:rPr>
      </w:pPr>
      <w:r w:rsidRPr="009E73F5">
        <w:rPr>
          <w:rFonts w:ascii="Times New Roman" w:hAnsi="Times New Roman" w:cs="Times New Roman"/>
          <w:i/>
          <w:sz w:val="24"/>
          <w:szCs w:val="24"/>
          <w:lang w:val="en-US"/>
        </w:rPr>
        <w:t>Contact personel</w:t>
      </w:r>
      <w:r>
        <w:rPr>
          <w:rFonts w:ascii="Times New Roman" w:hAnsi="Times New Roman" w:cs="Times New Roman"/>
          <w:sz w:val="24"/>
          <w:szCs w:val="24"/>
          <w:lang w:val="en-US"/>
        </w:rPr>
        <w:t xml:space="preserve"> adalah orang yang menghubungkan perusahaan dengan konsumen. </w:t>
      </w:r>
      <w:r w:rsidRPr="009E73F5">
        <w:rPr>
          <w:rFonts w:ascii="Times New Roman" w:hAnsi="Times New Roman" w:cs="Times New Roman"/>
          <w:i/>
          <w:sz w:val="24"/>
          <w:szCs w:val="24"/>
          <w:lang w:val="en-US"/>
        </w:rPr>
        <w:t>Contact personel</w:t>
      </w:r>
      <w:r>
        <w:rPr>
          <w:rFonts w:ascii="Times New Roman" w:hAnsi="Times New Roman" w:cs="Times New Roman"/>
          <w:sz w:val="24"/>
          <w:szCs w:val="24"/>
          <w:lang w:val="en-US"/>
        </w:rPr>
        <w:t xml:space="preserve"> didasarkan efektifitas individu dalam penyampaian jasa, dalam hal ini seperti custo</w:t>
      </w:r>
      <w:r w:rsidRPr="009E73F5">
        <w:rPr>
          <w:rFonts w:ascii="Times New Roman" w:hAnsi="Times New Roman" w:cs="Times New Roman"/>
          <w:i/>
          <w:sz w:val="24"/>
          <w:szCs w:val="24"/>
          <w:lang w:val="en-US"/>
        </w:rPr>
        <w:t>mer service, teller, marketing</w:t>
      </w:r>
      <w:r>
        <w:rPr>
          <w:rFonts w:ascii="Times New Roman" w:hAnsi="Times New Roman" w:cs="Times New Roman"/>
          <w:sz w:val="24"/>
          <w:szCs w:val="24"/>
          <w:lang w:val="en-US"/>
        </w:rPr>
        <w:t xml:space="preserve"> dll.</w:t>
      </w:r>
    </w:p>
    <w:p w:rsidR="00DE1A1A" w:rsidRDefault="00DE1A1A" w:rsidP="00DE1A1A">
      <w:pPr>
        <w:pStyle w:val="ListParagraph"/>
        <w:numPr>
          <w:ilvl w:val="0"/>
          <w:numId w:val="12"/>
        </w:numPr>
        <w:tabs>
          <w:tab w:val="left" w:pos="810"/>
        </w:tabs>
        <w:spacing w:after="0" w:line="480" w:lineRule="auto"/>
        <w:jc w:val="both"/>
        <w:rPr>
          <w:rFonts w:ascii="Times New Roman" w:hAnsi="Times New Roman" w:cs="Times New Roman"/>
          <w:sz w:val="24"/>
          <w:szCs w:val="24"/>
          <w:lang w:val="en-US"/>
        </w:rPr>
      </w:pPr>
      <w:r w:rsidRPr="009E73F5">
        <w:rPr>
          <w:rFonts w:ascii="Times New Roman" w:hAnsi="Times New Roman" w:cs="Times New Roman"/>
          <w:i/>
          <w:sz w:val="24"/>
          <w:szCs w:val="24"/>
          <w:lang w:val="en-US"/>
        </w:rPr>
        <w:t>Physical Environment</w:t>
      </w:r>
      <w:r>
        <w:rPr>
          <w:rFonts w:ascii="Times New Roman" w:hAnsi="Times New Roman" w:cs="Times New Roman"/>
          <w:sz w:val="24"/>
          <w:szCs w:val="24"/>
          <w:lang w:val="en-US"/>
        </w:rPr>
        <w:t xml:space="preserve"> (lingkungan fisik)</w:t>
      </w:r>
    </w:p>
    <w:p w:rsidR="00B64AEC" w:rsidRPr="00B64AEC" w:rsidRDefault="00DE1A1A" w:rsidP="00DE1A1A">
      <w:pPr>
        <w:pStyle w:val="ListParagraph"/>
        <w:tabs>
          <w:tab w:val="left" w:pos="810"/>
        </w:tabs>
        <w:spacing w:after="0" w:line="48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Lingkungan fisik adalah suatu keadaan sekitar dan kondisi dimana seseorang itu berada.  </w:t>
      </w:r>
    </w:p>
    <w:p w:rsidR="008600BC" w:rsidRPr="00123908" w:rsidRDefault="008600BC" w:rsidP="00123908">
      <w:pPr>
        <w:spacing w:after="0" w:line="480" w:lineRule="auto"/>
        <w:ind w:firstLine="630"/>
        <w:jc w:val="both"/>
        <w:rPr>
          <w:rFonts w:ascii="Times New Roman" w:eastAsia="Calibri" w:hAnsi="Times New Roman" w:cs="Times New Roman"/>
          <w:color w:val="000000"/>
          <w:sz w:val="24"/>
          <w:szCs w:val="24"/>
          <w:lang w:val="en-US"/>
        </w:rPr>
      </w:pPr>
    </w:p>
    <w:p w:rsidR="004B7E7B" w:rsidRPr="00E5027E" w:rsidRDefault="00FB508F" w:rsidP="004B7E7B">
      <w:pPr>
        <w:spacing w:after="0"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00527C88">
        <w:rPr>
          <w:rFonts w:ascii="Times New Roman" w:eastAsia="Calibri" w:hAnsi="Times New Roman" w:cs="Times New Roman"/>
          <w:b/>
          <w:color w:val="000000"/>
          <w:sz w:val="24"/>
          <w:szCs w:val="24"/>
          <w:lang w:val="en-US"/>
        </w:rPr>
        <w:t>1.6.</w:t>
      </w:r>
      <w:r w:rsidR="004B7E7B" w:rsidRPr="00E5027E">
        <w:rPr>
          <w:rFonts w:ascii="Times New Roman" w:eastAsia="Calibri" w:hAnsi="Times New Roman" w:cs="Times New Roman"/>
          <w:b/>
          <w:color w:val="000000"/>
          <w:sz w:val="24"/>
          <w:szCs w:val="24"/>
        </w:rPr>
        <w:t xml:space="preserve"> Penelitian Terdahulu</w:t>
      </w:r>
    </w:p>
    <w:p w:rsidR="00091D30" w:rsidRDefault="00091D30" w:rsidP="00091D30">
      <w:pPr>
        <w:autoSpaceDE w:val="0"/>
        <w:autoSpaceDN w:val="0"/>
        <w:adjustRightInd w:val="0"/>
        <w:spacing w:after="0" w:line="480" w:lineRule="auto"/>
        <w:ind w:firstLine="709"/>
        <w:jc w:val="both"/>
        <w:rPr>
          <w:rFonts w:ascii="Times New Roman" w:hAnsi="Times New Roman" w:cs="Times New Roman"/>
          <w:sz w:val="24"/>
          <w:szCs w:val="24"/>
          <w:lang w:val="en-US"/>
        </w:rPr>
      </w:pPr>
      <w:r w:rsidRPr="00CB3F3B">
        <w:rPr>
          <w:rFonts w:ascii="Times New Roman" w:hAnsi="Times New Roman" w:cs="Times New Roman"/>
          <w:sz w:val="24"/>
          <w:szCs w:val="24"/>
        </w:rPr>
        <w:t>Berikut adalah beberapa penelitian yang ada relevansinya dengan penelitian yang sedang peneliti laksanakan.</w:t>
      </w:r>
    </w:p>
    <w:p w:rsidR="00091D30" w:rsidRPr="00CB3F3B" w:rsidRDefault="00091D30" w:rsidP="004731B0">
      <w:pPr>
        <w:autoSpaceDE w:val="0"/>
        <w:autoSpaceDN w:val="0"/>
        <w:adjustRightInd w:val="0"/>
        <w:spacing w:after="0" w:line="240" w:lineRule="auto"/>
        <w:jc w:val="center"/>
        <w:rPr>
          <w:rFonts w:ascii="Times New Roman" w:hAnsi="Times New Roman" w:cs="Times New Roman"/>
          <w:b/>
          <w:sz w:val="24"/>
          <w:szCs w:val="24"/>
          <w:lang w:val="en-US"/>
        </w:rPr>
      </w:pPr>
      <w:r w:rsidRPr="00CB3F3B">
        <w:rPr>
          <w:rFonts w:ascii="Times New Roman" w:hAnsi="Times New Roman" w:cs="Times New Roman"/>
          <w:b/>
          <w:sz w:val="24"/>
          <w:szCs w:val="24"/>
          <w:lang w:val="en-US"/>
        </w:rPr>
        <w:t>Tabel 2.</w:t>
      </w:r>
      <w:r w:rsidR="00D15024">
        <w:rPr>
          <w:rFonts w:ascii="Times New Roman" w:hAnsi="Times New Roman" w:cs="Times New Roman"/>
          <w:b/>
          <w:sz w:val="24"/>
          <w:szCs w:val="24"/>
          <w:lang w:val="en-US"/>
        </w:rPr>
        <w:t>1</w:t>
      </w:r>
      <w:r w:rsidRPr="00CB3F3B">
        <w:rPr>
          <w:rFonts w:ascii="Times New Roman" w:hAnsi="Times New Roman" w:cs="Times New Roman"/>
          <w:b/>
          <w:sz w:val="24"/>
          <w:szCs w:val="24"/>
          <w:lang w:val="en-US"/>
        </w:rPr>
        <w:t xml:space="preserve">. </w:t>
      </w:r>
    </w:p>
    <w:p w:rsidR="00091D30" w:rsidRPr="00CB3F3B" w:rsidRDefault="00D15024" w:rsidP="004731B0">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tbl>
      <w:tblPr>
        <w:tblW w:w="804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3"/>
        <w:gridCol w:w="2250"/>
        <w:gridCol w:w="1980"/>
        <w:gridCol w:w="1728"/>
      </w:tblGrid>
      <w:tr w:rsidR="00091D30" w:rsidRPr="00CB3F3B" w:rsidTr="004731B0">
        <w:trPr>
          <w:trHeight w:val="608"/>
          <w:tblHeader/>
        </w:trPr>
        <w:tc>
          <w:tcPr>
            <w:tcW w:w="675" w:type="dxa"/>
            <w:tcBorders>
              <w:top w:val="outset" w:sz="6" w:space="0" w:color="auto"/>
              <w:left w:val="outset" w:sz="6" w:space="0" w:color="auto"/>
              <w:bottom w:val="outset" w:sz="6" w:space="0" w:color="auto"/>
              <w:right w:val="outset" w:sz="6" w:space="0" w:color="auto"/>
            </w:tcBorders>
            <w:vAlign w:val="center"/>
            <w:hideMark/>
          </w:tcPr>
          <w:p w:rsidR="00091D30" w:rsidRPr="00CB3F3B" w:rsidRDefault="00091D30" w:rsidP="000152B7">
            <w:pPr>
              <w:pStyle w:val="NormalWeb"/>
              <w:spacing w:before="0" w:beforeAutospacing="0" w:after="0" w:afterAutospacing="0"/>
              <w:jc w:val="center"/>
              <w:rPr>
                <w:b/>
              </w:rPr>
            </w:pPr>
            <w:r w:rsidRPr="00CB3F3B">
              <w:rPr>
                <w:b/>
              </w:rPr>
              <w:t>No</w:t>
            </w:r>
          </w:p>
        </w:tc>
        <w:tc>
          <w:tcPr>
            <w:tcW w:w="1413" w:type="dxa"/>
            <w:tcBorders>
              <w:top w:val="outset" w:sz="6" w:space="0" w:color="auto"/>
              <w:left w:val="outset" w:sz="6" w:space="0" w:color="auto"/>
              <w:bottom w:val="outset" w:sz="6" w:space="0" w:color="auto"/>
              <w:right w:val="outset" w:sz="6" w:space="0" w:color="auto"/>
            </w:tcBorders>
            <w:vAlign w:val="center"/>
            <w:hideMark/>
          </w:tcPr>
          <w:p w:rsidR="00091D30" w:rsidRPr="00CB3F3B" w:rsidRDefault="00091D30" w:rsidP="000152B7">
            <w:pPr>
              <w:pStyle w:val="NormalWeb"/>
              <w:spacing w:before="0" w:beforeAutospacing="0" w:after="0" w:afterAutospacing="0"/>
              <w:jc w:val="center"/>
              <w:rPr>
                <w:b/>
              </w:rPr>
            </w:pPr>
            <w:r w:rsidRPr="00CB3F3B">
              <w:rPr>
                <w:b/>
              </w:rPr>
              <w:t>PeneIiti</w:t>
            </w:r>
          </w:p>
        </w:tc>
        <w:tc>
          <w:tcPr>
            <w:tcW w:w="2250" w:type="dxa"/>
            <w:tcBorders>
              <w:top w:val="outset" w:sz="6" w:space="0" w:color="auto"/>
              <w:left w:val="outset" w:sz="6" w:space="0" w:color="auto"/>
              <w:bottom w:val="outset" w:sz="6" w:space="0" w:color="auto"/>
              <w:right w:val="outset" w:sz="6" w:space="0" w:color="auto"/>
            </w:tcBorders>
            <w:vAlign w:val="center"/>
            <w:hideMark/>
          </w:tcPr>
          <w:p w:rsidR="00091D30" w:rsidRPr="00CB3F3B" w:rsidRDefault="00091D30" w:rsidP="000152B7">
            <w:pPr>
              <w:pStyle w:val="NormalWeb"/>
              <w:spacing w:before="0" w:beforeAutospacing="0" w:after="0" w:afterAutospacing="0"/>
              <w:jc w:val="center"/>
              <w:rPr>
                <w:b/>
              </w:rPr>
            </w:pPr>
            <w:r w:rsidRPr="00CB3F3B">
              <w:rPr>
                <w:b/>
              </w:rPr>
              <w:t>Judul</w:t>
            </w:r>
          </w:p>
        </w:tc>
        <w:tc>
          <w:tcPr>
            <w:tcW w:w="1980" w:type="dxa"/>
            <w:tcBorders>
              <w:top w:val="outset" w:sz="6" w:space="0" w:color="auto"/>
              <w:left w:val="outset" w:sz="6" w:space="0" w:color="auto"/>
              <w:bottom w:val="outset" w:sz="6" w:space="0" w:color="auto"/>
              <w:right w:val="outset" w:sz="6" w:space="0" w:color="auto"/>
            </w:tcBorders>
            <w:vAlign w:val="center"/>
            <w:hideMark/>
          </w:tcPr>
          <w:p w:rsidR="00091D30" w:rsidRPr="00CB3F3B" w:rsidRDefault="00091D30" w:rsidP="000152B7">
            <w:pPr>
              <w:pStyle w:val="NormalWeb"/>
              <w:spacing w:before="0" w:beforeAutospacing="0" w:after="0" w:afterAutospacing="0"/>
              <w:jc w:val="center"/>
              <w:rPr>
                <w:b/>
              </w:rPr>
            </w:pPr>
            <w:r w:rsidRPr="00CB3F3B">
              <w:rPr>
                <w:b/>
              </w:rPr>
              <w:t>Persamaan</w:t>
            </w:r>
          </w:p>
        </w:tc>
        <w:tc>
          <w:tcPr>
            <w:tcW w:w="1728" w:type="dxa"/>
            <w:tcBorders>
              <w:top w:val="outset" w:sz="6" w:space="0" w:color="auto"/>
              <w:left w:val="outset" w:sz="6" w:space="0" w:color="auto"/>
              <w:bottom w:val="outset" w:sz="6" w:space="0" w:color="auto"/>
              <w:right w:val="outset" w:sz="6" w:space="0" w:color="auto"/>
            </w:tcBorders>
            <w:vAlign w:val="center"/>
            <w:hideMark/>
          </w:tcPr>
          <w:p w:rsidR="00091D30" w:rsidRPr="00CB3F3B" w:rsidRDefault="00091D30" w:rsidP="000152B7">
            <w:pPr>
              <w:pStyle w:val="NormalWeb"/>
              <w:spacing w:before="0" w:beforeAutospacing="0" w:after="0" w:afterAutospacing="0"/>
              <w:jc w:val="center"/>
              <w:rPr>
                <w:b/>
              </w:rPr>
            </w:pPr>
            <w:r w:rsidRPr="00CB3F3B">
              <w:rPr>
                <w:b/>
              </w:rPr>
              <w:t>Perbedaan</w:t>
            </w:r>
          </w:p>
        </w:tc>
      </w:tr>
      <w:tr w:rsidR="006726DC" w:rsidRPr="00CB3F3B" w:rsidTr="004731B0">
        <w:trPr>
          <w:trHeight w:val="608"/>
        </w:trPr>
        <w:tc>
          <w:tcPr>
            <w:tcW w:w="675" w:type="dxa"/>
            <w:tcBorders>
              <w:top w:val="outset" w:sz="6" w:space="0" w:color="auto"/>
              <w:left w:val="outset" w:sz="6" w:space="0" w:color="auto"/>
              <w:bottom w:val="outset" w:sz="6" w:space="0" w:color="auto"/>
              <w:right w:val="outset" w:sz="6" w:space="0" w:color="auto"/>
            </w:tcBorders>
          </w:tcPr>
          <w:p w:rsidR="006726DC" w:rsidRPr="006726DC" w:rsidRDefault="00C60F75" w:rsidP="000152B7">
            <w:pPr>
              <w:pStyle w:val="NormalWeb"/>
              <w:spacing w:before="0" w:beforeAutospacing="0" w:after="0" w:afterAutospacing="0"/>
              <w:jc w:val="center"/>
              <w:rPr>
                <w:lang w:val="en-US"/>
              </w:rPr>
            </w:pPr>
            <w:r>
              <w:rPr>
                <w:lang w:val="en-US"/>
              </w:rPr>
              <w:t>1</w:t>
            </w:r>
          </w:p>
        </w:tc>
        <w:tc>
          <w:tcPr>
            <w:tcW w:w="1413" w:type="dxa"/>
            <w:tcBorders>
              <w:top w:val="outset" w:sz="6" w:space="0" w:color="auto"/>
              <w:left w:val="outset" w:sz="6" w:space="0" w:color="auto"/>
              <w:bottom w:val="outset" w:sz="6" w:space="0" w:color="auto"/>
              <w:right w:val="outset" w:sz="6" w:space="0" w:color="auto"/>
            </w:tcBorders>
          </w:tcPr>
          <w:p w:rsidR="006726DC" w:rsidRPr="00392863" w:rsidRDefault="006726DC" w:rsidP="000152B7">
            <w:pPr>
              <w:widowControl w:val="0"/>
              <w:autoSpaceDE w:val="0"/>
              <w:autoSpaceDN w:val="0"/>
              <w:adjustRightInd w:val="0"/>
              <w:spacing w:after="0" w:line="240" w:lineRule="auto"/>
              <w:rPr>
                <w:rFonts w:ascii="Times New Roman" w:hAnsi="Times New Roman" w:cs="Times New Roman"/>
                <w:sz w:val="24"/>
                <w:szCs w:val="24"/>
                <w:lang w:val="en-US"/>
              </w:rPr>
            </w:pPr>
            <w:r w:rsidRPr="00392863">
              <w:rPr>
                <w:rFonts w:ascii="Times New Roman" w:hAnsi="Times New Roman" w:cs="Times New Roman"/>
                <w:sz w:val="24"/>
                <w:szCs w:val="24"/>
              </w:rPr>
              <w:t>Panca Winahyuningsih</w:t>
            </w:r>
            <w:r>
              <w:rPr>
                <w:rFonts w:ascii="Times New Roman" w:hAnsi="Times New Roman" w:cs="Times New Roman"/>
                <w:sz w:val="24"/>
                <w:szCs w:val="24"/>
                <w:lang w:val="en-US"/>
              </w:rPr>
              <w:t xml:space="preserve"> (2012)</w:t>
            </w:r>
          </w:p>
        </w:tc>
        <w:tc>
          <w:tcPr>
            <w:tcW w:w="2250" w:type="dxa"/>
            <w:tcBorders>
              <w:top w:val="outset" w:sz="6" w:space="0" w:color="auto"/>
              <w:left w:val="outset" w:sz="6" w:space="0" w:color="auto"/>
              <w:bottom w:val="outset" w:sz="6" w:space="0" w:color="auto"/>
              <w:right w:val="outset" w:sz="6" w:space="0" w:color="auto"/>
            </w:tcBorders>
          </w:tcPr>
          <w:p w:rsidR="006726DC" w:rsidRPr="00392863" w:rsidRDefault="00E211D8" w:rsidP="000152B7">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rsidRPr="00392863">
              <w:rPr>
                <w:rFonts w:ascii="Times New Roman" w:eastAsia="Calibri" w:hAnsi="Times New Roman" w:cs="Times New Roman"/>
                <w:color w:val="000000"/>
                <w:sz w:val="24"/>
                <w:szCs w:val="24"/>
                <w:lang w:val="en-US"/>
              </w:rPr>
              <w:t xml:space="preserve">Pengaruh Kepercayaan Dan Kualitas </w:t>
            </w:r>
          </w:p>
          <w:p w:rsidR="006726DC" w:rsidRPr="00392863" w:rsidRDefault="00E211D8" w:rsidP="000152B7">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r w:rsidRPr="00392863">
              <w:rPr>
                <w:rFonts w:ascii="Times New Roman" w:eastAsia="Calibri" w:hAnsi="Times New Roman" w:cs="Times New Roman"/>
                <w:color w:val="000000"/>
                <w:sz w:val="24"/>
                <w:szCs w:val="24"/>
                <w:lang w:val="en-US"/>
              </w:rPr>
              <w:t xml:space="preserve">Pelayanan Terhadap Kepuasan Konsumen </w:t>
            </w:r>
          </w:p>
          <w:p w:rsidR="006726DC" w:rsidRPr="00CB3F3B" w:rsidRDefault="00E211D8" w:rsidP="000152B7">
            <w:pPr>
              <w:widowControl w:val="0"/>
              <w:autoSpaceDE w:val="0"/>
              <w:autoSpaceDN w:val="0"/>
              <w:adjustRightInd w:val="0"/>
              <w:spacing w:after="0" w:line="240" w:lineRule="auto"/>
              <w:rPr>
                <w:rFonts w:ascii="Times New Roman" w:hAnsi="Times New Roman" w:cs="Times New Roman"/>
                <w:sz w:val="24"/>
                <w:szCs w:val="24"/>
              </w:rPr>
            </w:pPr>
            <w:r w:rsidRPr="00392863">
              <w:rPr>
                <w:rFonts w:ascii="Times New Roman" w:eastAsia="Calibri" w:hAnsi="Times New Roman" w:cs="Times New Roman"/>
                <w:color w:val="000000"/>
                <w:sz w:val="24"/>
                <w:szCs w:val="24"/>
                <w:lang w:val="en-US"/>
              </w:rPr>
              <w:t>Pada Hotel Griptha Kudus</w:t>
            </w:r>
          </w:p>
        </w:tc>
        <w:tc>
          <w:tcPr>
            <w:tcW w:w="1980" w:type="dxa"/>
            <w:tcBorders>
              <w:top w:val="outset" w:sz="6" w:space="0" w:color="auto"/>
              <w:left w:val="outset" w:sz="6" w:space="0" w:color="auto"/>
              <w:bottom w:val="outset" w:sz="6" w:space="0" w:color="auto"/>
              <w:right w:val="outset" w:sz="6" w:space="0" w:color="auto"/>
            </w:tcBorders>
          </w:tcPr>
          <w:p w:rsidR="006726DC" w:rsidRPr="00392863" w:rsidRDefault="006726DC" w:rsidP="000152B7">
            <w:pPr>
              <w:widowControl w:val="0"/>
              <w:autoSpaceDE w:val="0"/>
              <w:autoSpaceDN w:val="0"/>
              <w:adjustRightInd w:val="0"/>
              <w:spacing w:after="0" w:line="240" w:lineRule="auto"/>
              <w:rPr>
                <w:rFonts w:ascii="Times New Roman" w:hAnsi="Times New Roman" w:cs="Times New Roman"/>
                <w:sz w:val="24"/>
                <w:szCs w:val="24"/>
                <w:lang w:val="en-US"/>
              </w:rPr>
            </w:pPr>
            <w:r w:rsidRPr="004961C0">
              <w:rPr>
                <w:rFonts w:ascii="Times New Roman" w:hAnsi="Times New Roman" w:cs="Times New Roman"/>
                <w:sz w:val="24"/>
                <w:szCs w:val="24"/>
              </w:rPr>
              <w:t xml:space="preserve">Meneliti faktor </w:t>
            </w:r>
            <w:r>
              <w:rPr>
                <w:rFonts w:ascii="Times New Roman" w:hAnsi="Times New Roman" w:cs="Times New Roman"/>
                <w:sz w:val="24"/>
                <w:szCs w:val="24"/>
                <w:lang w:val="en-US"/>
              </w:rPr>
              <w:t xml:space="preserve">kepercayaan dan </w:t>
            </w:r>
            <w:r w:rsidRPr="004961C0">
              <w:rPr>
                <w:rFonts w:ascii="Times New Roman" w:hAnsi="Times New Roman" w:cs="Times New Roman"/>
                <w:sz w:val="24"/>
                <w:szCs w:val="24"/>
                <w:lang w:val="en-US"/>
              </w:rPr>
              <w:t xml:space="preserve">kualitas pelayanan terhadap kepuasan </w:t>
            </w:r>
            <w:r>
              <w:rPr>
                <w:rFonts w:ascii="Times New Roman" w:hAnsi="Times New Roman" w:cs="Times New Roman"/>
                <w:sz w:val="24"/>
                <w:szCs w:val="24"/>
                <w:lang w:val="en-US"/>
              </w:rPr>
              <w:t>konsumen</w:t>
            </w:r>
          </w:p>
        </w:tc>
        <w:tc>
          <w:tcPr>
            <w:tcW w:w="1728" w:type="dxa"/>
            <w:tcBorders>
              <w:top w:val="outset" w:sz="6" w:space="0" w:color="auto"/>
              <w:left w:val="outset" w:sz="6" w:space="0" w:color="auto"/>
              <w:bottom w:val="outset" w:sz="6" w:space="0" w:color="auto"/>
              <w:right w:val="outset" w:sz="6" w:space="0" w:color="auto"/>
            </w:tcBorders>
          </w:tcPr>
          <w:p w:rsidR="006726DC" w:rsidRPr="006726DC" w:rsidRDefault="006726DC" w:rsidP="000152B7">
            <w:pPr>
              <w:pStyle w:val="NormalWeb"/>
              <w:spacing w:before="0" w:beforeAutospacing="0" w:after="0" w:afterAutospacing="0"/>
              <w:rPr>
                <w:lang w:val="en-US"/>
              </w:rPr>
            </w:pPr>
            <w:r w:rsidRPr="006726DC">
              <w:rPr>
                <w:lang w:val="en-US"/>
              </w:rPr>
              <w:t>Penelitian dilakukan</w:t>
            </w:r>
            <w:r>
              <w:rPr>
                <w:lang w:val="en-US"/>
              </w:rPr>
              <w:t xml:space="preserve"> variabel kepercayaan  menjadi variabel dependent</w:t>
            </w:r>
          </w:p>
        </w:tc>
      </w:tr>
      <w:tr w:rsidR="00C60F75" w:rsidRPr="00CB3F3B" w:rsidTr="004731B0">
        <w:trPr>
          <w:trHeight w:val="608"/>
        </w:trPr>
        <w:tc>
          <w:tcPr>
            <w:tcW w:w="675" w:type="dxa"/>
            <w:tcBorders>
              <w:top w:val="outset" w:sz="6" w:space="0" w:color="auto"/>
              <w:left w:val="outset" w:sz="6" w:space="0" w:color="auto"/>
              <w:bottom w:val="outset" w:sz="6" w:space="0" w:color="auto"/>
              <w:right w:val="outset" w:sz="6" w:space="0" w:color="auto"/>
            </w:tcBorders>
          </w:tcPr>
          <w:p w:rsidR="00C60F75" w:rsidRPr="00C60F75" w:rsidRDefault="00C60F75" w:rsidP="000152B7">
            <w:pPr>
              <w:pStyle w:val="NormalWeb"/>
              <w:spacing w:before="0" w:beforeAutospacing="0" w:after="0" w:afterAutospacing="0"/>
              <w:jc w:val="center"/>
              <w:rPr>
                <w:lang w:val="en-US"/>
              </w:rPr>
            </w:pPr>
            <w:r>
              <w:rPr>
                <w:lang w:val="en-US"/>
              </w:rPr>
              <w:t>2</w:t>
            </w:r>
          </w:p>
        </w:tc>
        <w:tc>
          <w:tcPr>
            <w:tcW w:w="1413" w:type="dxa"/>
            <w:tcBorders>
              <w:top w:val="outset" w:sz="6" w:space="0" w:color="auto"/>
              <w:left w:val="outset" w:sz="6" w:space="0" w:color="auto"/>
              <w:bottom w:val="outset" w:sz="6" w:space="0" w:color="auto"/>
              <w:right w:val="outset" w:sz="6" w:space="0" w:color="auto"/>
            </w:tcBorders>
          </w:tcPr>
          <w:p w:rsidR="00C60F75" w:rsidRPr="00C60F75" w:rsidRDefault="00C60F75" w:rsidP="000152B7">
            <w:pPr>
              <w:pStyle w:val="NormalWeb"/>
              <w:spacing w:before="0" w:beforeAutospacing="0" w:after="0" w:afterAutospacing="0"/>
              <w:rPr>
                <w:lang w:val="en-US"/>
              </w:rPr>
            </w:pPr>
            <w:r>
              <w:rPr>
                <w:lang w:val="en-US"/>
              </w:rPr>
              <w:t>Norizan Kassim (</w:t>
            </w:r>
            <w:r w:rsidRPr="00C60F75">
              <w:rPr>
                <w:lang w:val="en-US"/>
              </w:rPr>
              <w:t>2010)</w:t>
            </w:r>
          </w:p>
        </w:tc>
        <w:tc>
          <w:tcPr>
            <w:tcW w:w="2250" w:type="dxa"/>
            <w:tcBorders>
              <w:top w:val="outset" w:sz="6" w:space="0" w:color="auto"/>
              <w:left w:val="outset" w:sz="6" w:space="0" w:color="auto"/>
              <w:bottom w:val="outset" w:sz="6" w:space="0" w:color="auto"/>
              <w:right w:val="outset" w:sz="6" w:space="0" w:color="auto"/>
            </w:tcBorders>
            <w:vAlign w:val="center"/>
          </w:tcPr>
          <w:p w:rsidR="00C60F75" w:rsidRPr="00C60F75" w:rsidRDefault="00C60F75" w:rsidP="000152B7">
            <w:pPr>
              <w:pStyle w:val="NormalWeb"/>
              <w:spacing w:before="0" w:beforeAutospacing="0" w:after="0" w:afterAutospacing="0"/>
            </w:pPr>
            <w:r w:rsidRPr="00C60F75">
              <w:t>The effect of perceived service quality dimensions on customer satisfaction, trust, and loyalty in e</w:t>
            </w:r>
            <w:r w:rsidRPr="00C60F75">
              <w:rPr>
                <w:rFonts w:ascii="Cambria Math" w:hAnsi="Cambria Math" w:cs="Cambria Math"/>
              </w:rPr>
              <w:t>‐</w:t>
            </w:r>
            <w:r w:rsidRPr="00C60F75">
              <w:t>commerce settings: A cross cultural analysis</w:t>
            </w:r>
          </w:p>
        </w:tc>
        <w:tc>
          <w:tcPr>
            <w:tcW w:w="1980"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rPr>
                <w:b/>
              </w:rPr>
            </w:pPr>
            <w:r w:rsidRPr="004961C0">
              <w:t xml:space="preserve">Meneliti faktor </w:t>
            </w:r>
            <w:r>
              <w:rPr>
                <w:lang w:val="en-US"/>
              </w:rPr>
              <w:t xml:space="preserve">kualitas pelayanan, kepuasan dan kepercayaan </w:t>
            </w:r>
          </w:p>
        </w:tc>
        <w:tc>
          <w:tcPr>
            <w:tcW w:w="1728" w:type="dxa"/>
            <w:tcBorders>
              <w:top w:val="outset" w:sz="6" w:space="0" w:color="auto"/>
              <w:left w:val="outset" w:sz="6" w:space="0" w:color="auto"/>
              <w:bottom w:val="outset" w:sz="6" w:space="0" w:color="auto"/>
              <w:right w:val="outset" w:sz="6" w:space="0" w:color="auto"/>
            </w:tcBorders>
          </w:tcPr>
          <w:p w:rsidR="00C60F75" w:rsidRPr="00C60F75" w:rsidRDefault="00C60F75" w:rsidP="000152B7">
            <w:pPr>
              <w:pStyle w:val="NormalWeb"/>
              <w:spacing w:before="0" w:beforeAutospacing="0" w:after="0" w:afterAutospacing="0"/>
              <w:rPr>
                <w:lang w:val="en-US"/>
              </w:rPr>
            </w:pPr>
            <w:r w:rsidRPr="00C60F75">
              <w:rPr>
                <w:lang w:val="en-US"/>
              </w:rPr>
              <w:t xml:space="preserve">Variabel penelitian tidak membahas loyalitas </w:t>
            </w:r>
          </w:p>
        </w:tc>
      </w:tr>
      <w:tr w:rsidR="00C60F75" w:rsidRPr="00CB3F3B" w:rsidTr="004731B0">
        <w:trPr>
          <w:trHeight w:val="322"/>
        </w:trPr>
        <w:tc>
          <w:tcPr>
            <w:tcW w:w="675" w:type="dxa"/>
            <w:tcBorders>
              <w:top w:val="outset" w:sz="6" w:space="0" w:color="auto"/>
              <w:left w:val="outset" w:sz="6" w:space="0" w:color="auto"/>
              <w:bottom w:val="outset" w:sz="6" w:space="0" w:color="auto"/>
              <w:right w:val="outset" w:sz="6" w:space="0" w:color="auto"/>
            </w:tcBorders>
            <w:hideMark/>
          </w:tcPr>
          <w:p w:rsidR="00C60F75" w:rsidRPr="006726DC" w:rsidRDefault="00C60F75" w:rsidP="000152B7">
            <w:pPr>
              <w:pStyle w:val="NormalWeb"/>
              <w:spacing w:before="0" w:beforeAutospacing="0" w:after="0" w:afterAutospacing="0"/>
              <w:jc w:val="center"/>
              <w:rPr>
                <w:lang w:val="en-US"/>
              </w:rPr>
            </w:pPr>
            <w:r>
              <w:rPr>
                <w:lang w:val="en-US"/>
              </w:rPr>
              <w:lastRenderedPageBreak/>
              <w:t>3</w:t>
            </w:r>
          </w:p>
        </w:tc>
        <w:tc>
          <w:tcPr>
            <w:tcW w:w="1413" w:type="dxa"/>
            <w:tcBorders>
              <w:top w:val="outset" w:sz="6" w:space="0" w:color="auto"/>
              <w:left w:val="outset" w:sz="6" w:space="0" w:color="auto"/>
              <w:bottom w:val="outset" w:sz="6" w:space="0" w:color="auto"/>
              <w:right w:val="outset" w:sz="6" w:space="0" w:color="auto"/>
            </w:tcBorders>
            <w:hideMark/>
          </w:tcPr>
          <w:p w:rsidR="00C60F75" w:rsidRPr="00CB3F3B" w:rsidRDefault="00C60F75" w:rsidP="000152B7">
            <w:pPr>
              <w:pStyle w:val="NormalWeb"/>
              <w:spacing w:before="0" w:beforeAutospacing="0" w:after="0" w:afterAutospacing="0"/>
            </w:pPr>
            <w:r w:rsidRPr="00E5027E">
              <w:rPr>
                <w:rFonts w:eastAsia="Calibri"/>
                <w:color w:val="000000"/>
              </w:rPr>
              <w:t>Bagus Tri Leksono</w:t>
            </w:r>
            <w:r>
              <w:rPr>
                <w:rFonts w:eastAsia="Calibri"/>
                <w:color w:val="000000"/>
                <w:lang w:val="en-US"/>
              </w:rPr>
              <w:t xml:space="preserve"> </w:t>
            </w:r>
            <w:r w:rsidRPr="00E5027E">
              <w:rPr>
                <w:rFonts w:eastAsia="Calibri"/>
                <w:color w:val="000000"/>
              </w:rPr>
              <w:t>(2009)</w:t>
            </w:r>
          </w:p>
        </w:tc>
        <w:tc>
          <w:tcPr>
            <w:tcW w:w="2250" w:type="dxa"/>
            <w:tcBorders>
              <w:top w:val="outset" w:sz="6" w:space="0" w:color="auto"/>
              <w:left w:val="outset" w:sz="6" w:space="0" w:color="auto"/>
              <w:bottom w:val="outset" w:sz="6" w:space="0" w:color="auto"/>
              <w:right w:val="outset" w:sz="6" w:space="0" w:color="auto"/>
            </w:tcBorders>
            <w:hideMark/>
          </w:tcPr>
          <w:p w:rsidR="00C60F75" w:rsidRPr="00CB3F3B" w:rsidRDefault="00C60F75" w:rsidP="000152B7">
            <w:pPr>
              <w:pStyle w:val="Heading1"/>
              <w:numPr>
                <w:ilvl w:val="0"/>
                <w:numId w:val="0"/>
              </w:numPr>
              <w:shd w:val="clear" w:color="auto" w:fill="FFFFFF"/>
              <w:spacing w:after="167"/>
              <w:rPr>
                <w:sz w:val="20"/>
                <w:szCs w:val="20"/>
                <w:lang w:val="id-ID"/>
              </w:rPr>
            </w:pPr>
            <w:r w:rsidRPr="00E5027E">
              <w:rPr>
                <w:rFonts w:eastAsia="Calibri"/>
                <w:color w:val="000000"/>
              </w:rPr>
              <w:t>Analisis Pengaruh Kualitas PelayananTerhadap Kepuasan Nasabah Pengguna Kartu BPD Card</w:t>
            </w:r>
            <w:r>
              <w:rPr>
                <w:rFonts w:eastAsia="Calibri"/>
                <w:color w:val="000000"/>
              </w:rPr>
              <w:t xml:space="preserve"> </w:t>
            </w:r>
            <w:r w:rsidRPr="00E5027E">
              <w:rPr>
                <w:rFonts w:eastAsia="Calibri"/>
                <w:color w:val="000000"/>
              </w:rPr>
              <w:t>Bank Jateng cabang Utama Semarang”</w:t>
            </w:r>
          </w:p>
        </w:tc>
        <w:tc>
          <w:tcPr>
            <w:tcW w:w="1980" w:type="dxa"/>
            <w:tcBorders>
              <w:top w:val="outset" w:sz="6" w:space="0" w:color="auto"/>
              <w:left w:val="outset" w:sz="6" w:space="0" w:color="auto"/>
              <w:bottom w:val="outset" w:sz="6" w:space="0" w:color="auto"/>
              <w:right w:val="outset" w:sz="6" w:space="0" w:color="auto"/>
            </w:tcBorders>
            <w:hideMark/>
          </w:tcPr>
          <w:p w:rsidR="00C60F75" w:rsidRPr="00AB7BC2" w:rsidRDefault="00C60F75" w:rsidP="000152B7">
            <w:pPr>
              <w:pStyle w:val="NormalWeb"/>
              <w:spacing w:before="0" w:beforeAutospacing="0" w:after="0" w:afterAutospacing="0"/>
              <w:rPr>
                <w:lang w:val="en-US"/>
              </w:rPr>
            </w:pPr>
            <w:r w:rsidRPr="00CB3F3B">
              <w:t xml:space="preserve">Meneliti faktor </w:t>
            </w:r>
            <w:r>
              <w:rPr>
                <w:lang w:val="en-US"/>
              </w:rPr>
              <w:t>kualitas pelayanan terhadap kepuasan nasabah</w:t>
            </w:r>
          </w:p>
        </w:tc>
        <w:tc>
          <w:tcPr>
            <w:tcW w:w="1728" w:type="dxa"/>
            <w:tcBorders>
              <w:top w:val="outset" w:sz="6" w:space="0" w:color="auto"/>
              <w:left w:val="outset" w:sz="6" w:space="0" w:color="auto"/>
              <w:bottom w:val="outset" w:sz="6" w:space="0" w:color="auto"/>
              <w:right w:val="outset" w:sz="6" w:space="0" w:color="auto"/>
            </w:tcBorders>
            <w:hideMark/>
          </w:tcPr>
          <w:p w:rsidR="00C60F75" w:rsidRPr="00AB7BC2" w:rsidRDefault="00C60F75" w:rsidP="000152B7">
            <w:pPr>
              <w:pStyle w:val="NormalWeb"/>
              <w:spacing w:before="0" w:beforeAutospacing="0" w:after="0" w:afterAutospacing="0"/>
              <w:rPr>
                <w:lang w:val="en-US"/>
              </w:rPr>
            </w:pPr>
            <w:r w:rsidRPr="00CB3F3B">
              <w:t xml:space="preserve">Penelitian dilakukan juga pada variabel </w:t>
            </w:r>
            <w:r>
              <w:rPr>
                <w:lang w:val="en-US"/>
              </w:rPr>
              <w:t>kepercayaaan</w:t>
            </w:r>
          </w:p>
        </w:tc>
      </w:tr>
      <w:tr w:rsidR="00C60F75" w:rsidRPr="00CB3F3B" w:rsidTr="004731B0">
        <w:trPr>
          <w:trHeight w:val="271"/>
        </w:trPr>
        <w:tc>
          <w:tcPr>
            <w:tcW w:w="675" w:type="dxa"/>
            <w:tcBorders>
              <w:top w:val="outset" w:sz="6" w:space="0" w:color="auto"/>
              <w:left w:val="outset" w:sz="6" w:space="0" w:color="auto"/>
              <w:bottom w:val="outset" w:sz="6" w:space="0" w:color="auto"/>
              <w:right w:val="outset" w:sz="6" w:space="0" w:color="auto"/>
            </w:tcBorders>
            <w:hideMark/>
          </w:tcPr>
          <w:p w:rsidR="00C60F75" w:rsidRPr="006726DC" w:rsidRDefault="00C60F75" w:rsidP="000152B7">
            <w:pPr>
              <w:pStyle w:val="NormalWeb"/>
              <w:spacing w:before="0" w:beforeAutospacing="0" w:after="0" w:afterAutospacing="0"/>
              <w:jc w:val="center"/>
              <w:rPr>
                <w:lang w:val="en-US"/>
              </w:rPr>
            </w:pPr>
            <w:r>
              <w:rPr>
                <w:lang w:val="en-US"/>
              </w:rPr>
              <w:t>4</w:t>
            </w:r>
          </w:p>
        </w:tc>
        <w:tc>
          <w:tcPr>
            <w:tcW w:w="1413"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pPr>
            <w:r w:rsidRPr="00E5027E">
              <w:rPr>
                <w:rFonts w:eastAsia="Calibri"/>
                <w:color w:val="000000"/>
              </w:rPr>
              <w:t>Ginting (2006)</w:t>
            </w:r>
          </w:p>
        </w:tc>
        <w:tc>
          <w:tcPr>
            <w:tcW w:w="2250"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pPr>
            <w:r w:rsidRPr="00E5027E">
              <w:rPr>
                <w:rFonts w:eastAsia="Calibri"/>
                <w:color w:val="000000"/>
              </w:rPr>
              <w:t xml:space="preserve">Analisis Pengaruh Kualitas Pelayanan Terhadap Kepuasan Nasabah </w:t>
            </w:r>
            <w:r>
              <w:rPr>
                <w:rFonts w:eastAsia="Calibri"/>
                <w:color w:val="000000"/>
                <w:lang w:val="en-US"/>
              </w:rPr>
              <w:t xml:space="preserve"> </w:t>
            </w:r>
            <w:r w:rsidRPr="00E5027E">
              <w:rPr>
                <w:rFonts w:eastAsia="Calibri"/>
                <w:color w:val="000000"/>
              </w:rPr>
              <w:t>PT Bank Rakyat Indonesia (Persero) Cabang Putri Hijau Medan</w:t>
            </w:r>
          </w:p>
        </w:tc>
        <w:tc>
          <w:tcPr>
            <w:tcW w:w="1980"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pPr>
            <w:r w:rsidRPr="00CB3F3B">
              <w:t xml:space="preserve">Meneliti faktor </w:t>
            </w:r>
            <w:r>
              <w:rPr>
                <w:lang w:val="en-US"/>
              </w:rPr>
              <w:t>kualitas pelayanan terhadap kepuasan nasabah</w:t>
            </w:r>
          </w:p>
        </w:tc>
        <w:tc>
          <w:tcPr>
            <w:tcW w:w="1728"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pPr>
            <w:r w:rsidRPr="00CB3F3B">
              <w:t xml:space="preserve">Penelitian dilakukan juga pada variabel </w:t>
            </w:r>
            <w:r>
              <w:rPr>
                <w:lang w:val="en-US"/>
              </w:rPr>
              <w:t>kepercayaaan sebagai variabel dependent</w:t>
            </w:r>
          </w:p>
        </w:tc>
      </w:tr>
      <w:tr w:rsidR="00C60F75" w:rsidRPr="00CB3F3B" w:rsidTr="004731B0">
        <w:trPr>
          <w:trHeight w:val="279"/>
        </w:trPr>
        <w:tc>
          <w:tcPr>
            <w:tcW w:w="675" w:type="dxa"/>
            <w:tcBorders>
              <w:top w:val="outset" w:sz="6" w:space="0" w:color="auto"/>
              <w:left w:val="outset" w:sz="6" w:space="0" w:color="auto"/>
              <w:bottom w:val="outset" w:sz="6" w:space="0" w:color="auto"/>
              <w:right w:val="outset" w:sz="6" w:space="0" w:color="auto"/>
            </w:tcBorders>
            <w:hideMark/>
          </w:tcPr>
          <w:p w:rsidR="00C60F75" w:rsidRPr="006726DC" w:rsidRDefault="00C60F75" w:rsidP="000152B7">
            <w:pPr>
              <w:pStyle w:val="NormalWeb"/>
              <w:spacing w:before="0" w:beforeAutospacing="0" w:after="0" w:afterAutospacing="0"/>
              <w:jc w:val="center"/>
              <w:rPr>
                <w:lang w:val="en-US"/>
              </w:rPr>
            </w:pPr>
            <w:r>
              <w:rPr>
                <w:lang w:val="en-US"/>
              </w:rPr>
              <w:t>5</w:t>
            </w:r>
          </w:p>
        </w:tc>
        <w:tc>
          <w:tcPr>
            <w:tcW w:w="1413" w:type="dxa"/>
            <w:tcBorders>
              <w:top w:val="outset" w:sz="6" w:space="0" w:color="auto"/>
              <w:left w:val="outset" w:sz="6" w:space="0" w:color="auto"/>
              <w:bottom w:val="outset" w:sz="6" w:space="0" w:color="auto"/>
              <w:right w:val="outset" w:sz="6" w:space="0" w:color="auto"/>
            </w:tcBorders>
          </w:tcPr>
          <w:p w:rsidR="00C60F75" w:rsidRPr="00E71B0D" w:rsidRDefault="00C60F75" w:rsidP="000152B7">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eastAsia="Calibri" w:hAnsi="Times New Roman" w:cs="Times New Roman"/>
                <w:color w:val="000000"/>
                <w:sz w:val="24"/>
                <w:szCs w:val="24"/>
                <w:lang w:val="en-US"/>
              </w:rPr>
              <w:t>Lintang Ayu (2014)</w:t>
            </w:r>
          </w:p>
        </w:tc>
        <w:tc>
          <w:tcPr>
            <w:tcW w:w="2250" w:type="dxa"/>
            <w:tcBorders>
              <w:top w:val="outset" w:sz="6" w:space="0" w:color="auto"/>
              <w:left w:val="outset" w:sz="6" w:space="0" w:color="auto"/>
              <w:bottom w:val="outset" w:sz="6" w:space="0" w:color="auto"/>
              <w:right w:val="outset" w:sz="6" w:space="0" w:color="auto"/>
            </w:tcBorders>
          </w:tcPr>
          <w:p w:rsidR="00C60F75" w:rsidRPr="006726DC" w:rsidRDefault="00C60F75" w:rsidP="000152B7">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6726DC">
              <w:rPr>
                <w:rFonts w:ascii="Times New Roman" w:eastAsia="Calibri" w:hAnsi="Times New Roman" w:cs="Times New Roman"/>
                <w:color w:val="000000"/>
                <w:sz w:val="24"/>
                <w:szCs w:val="24"/>
              </w:rPr>
              <w:t xml:space="preserve">Analisis Pengaruh Kualitas Pelayanan </w:t>
            </w:r>
          </w:p>
          <w:p w:rsidR="00C60F75" w:rsidRPr="006726DC" w:rsidRDefault="00C60F75" w:rsidP="000152B7">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6726DC">
              <w:rPr>
                <w:rFonts w:ascii="Times New Roman" w:eastAsia="Calibri" w:hAnsi="Times New Roman" w:cs="Times New Roman"/>
                <w:color w:val="000000"/>
                <w:sz w:val="24"/>
                <w:szCs w:val="24"/>
              </w:rPr>
              <w:t xml:space="preserve">Dan Kepercayaan Terhadap Loyalitas </w:t>
            </w:r>
          </w:p>
          <w:p w:rsidR="00C60F75" w:rsidRPr="006726DC" w:rsidRDefault="00C60F75" w:rsidP="000152B7">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6726DC">
              <w:rPr>
                <w:rFonts w:ascii="Times New Roman" w:eastAsia="Calibri" w:hAnsi="Times New Roman" w:cs="Times New Roman"/>
                <w:color w:val="000000"/>
                <w:sz w:val="24"/>
                <w:szCs w:val="24"/>
              </w:rPr>
              <w:t>Pelanggan Melalui Kepuasan Pelanggan</w:t>
            </w:r>
          </w:p>
          <w:p w:rsidR="00C60F75" w:rsidRPr="00CB3F3B" w:rsidRDefault="00C60F75" w:rsidP="000152B7">
            <w:pPr>
              <w:widowControl w:val="0"/>
              <w:autoSpaceDE w:val="0"/>
              <w:autoSpaceDN w:val="0"/>
              <w:adjustRightInd w:val="0"/>
              <w:spacing w:after="0" w:line="240" w:lineRule="auto"/>
              <w:rPr>
                <w:rFonts w:ascii="Times New Roman" w:hAnsi="Times New Roman" w:cs="Times New Roman"/>
                <w:i/>
                <w:sz w:val="24"/>
                <w:szCs w:val="24"/>
              </w:rPr>
            </w:pPr>
            <w:r w:rsidRPr="006726DC">
              <w:rPr>
                <w:rFonts w:ascii="Times New Roman" w:eastAsia="Calibri" w:hAnsi="Times New Roman" w:cs="Times New Roman"/>
                <w:color w:val="000000"/>
                <w:sz w:val="24"/>
                <w:szCs w:val="24"/>
              </w:rPr>
              <w:t>(Studi Pada Griya Kecantikan Aura Kota Semarang)</w:t>
            </w:r>
            <w:r>
              <w:rPr>
                <w:rFonts w:ascii="Times New Roman" w:eastAsia="Calibri" w:hAnsi="Times New Roman" w:cs="Times New Roman"/>
                <w:color w:val="000000"/>
                <w:sz w:val="24"/>
                <w:szCs w:val="24"/>
                <w:lang w:val="en-US"/>
              </w:rPr>
              <w:t xml:space="preserve"> </w:t>
            </w:r>
            <w:r w:rsidRPr="00E5027E">
              <w:rPr>
                <w:rFonts w:ascii="Times New Roman" w:eastAsia="Calibri" w:hAnsi="Times New Roman" w:cs="Times New Roman"/>
                <w:color w:val="000000"/>
                <w:sz w:val="24"/>
                <w:szCs w:val="24"/>
              </w:rPr>
              <w:t>Loyalitas Pelanggan Di Bimbingan Belajar Teknos Purworejo</w:t>
            </w:r>
          </w:p>
        </w:tc>
        <w:tc>
          <w:tcPr>
            <w:tcW w:w="1980" w:type="dxa"/>
            <w:tcBorders>
              <w:top w:val="outset" w:sz="6" w:space="0" w:color="auto"/>
              <w:left w:val="outset" w:sz="6" w:space="0" w:color="auto"/>
              <w:bottom w:val="outset" w:sz="6" w:space="0" w:color="auto"/>
              <w:right w:val="outset" w:sz="6" w:space="0" w:color="auto"/>
            </w:tcBorders>
          </w:tcPr>
          <w:p w:rsidR="00C60F75" w:rsidRPr="004961C0" w:rsidRDefault="00C60F75" w:rsidP="000152B7">
            <w:pPr>
              <w:widowControl w:val="0"/>
              <w:autoSpaceDE w:val="0"/>
              <w:autoSpaceDN w:val="0"/>
              <w:adjustRightInd w:val="0"/>
              <w:spacing w:after="0" w:line="240" w:lineRule="auto"/>
              <w:rPr>
                <w:rFonts w:ascii="Times New Roman" w:hAnsi="Times New Roman" w:cs="Times New Roman"/>
                <w:sz w:val="24"/>
                <w:szCs w:val="24"/>
              </w:rPr>
            </w:pPr>
            <w:r w:rsidRPr="004961C0">
              <w:rPr>
                <w:rFonts w:ascii="Times New Roman" w:hAnsi="Times New Roman" w:cs="Times New Roman"/>
                <w:sz w:val="24"/>
                <w:szCs w:val="24"/>
              </w:rPr>
              <w:t xml:space="preserve">Meneliti faktor </w:t>
            </w:r>
            <w:r w:rsidR="00634772">
              <w:rPr>
                <w:rFonts w:ascii="Times New Roman" w:hAnsi="Times New Roman" w:cs="Times New Roman"/>
                <w:sz w:val="24"/>
                <w:szCs w:val="24"/>
                <w:lang w:val="en-US"/>
              </w:rPr>
              <w:t>kualitas pelayanan</w:t>
            </w:r>
            <w:r>
              <w:rPr>
                <w:rFonts w:ascii="Times New Roman" w:hAnsi="Times New Roman" w:cs="Times New Roman"/>
                <w:sz w:val="24"/>
                <w:szCs w:val="24"/>
                <w:lang w:val="en-US"/>
              </w:rPr>
              <w:t xml:space="preserve">, kepercayaan </w:t>
            </w:r>
            <w:r w:rsidRPr="004961C0">
              <w:rPr>
                <w:rFonts w:ascii="Times New Roman" w:hAnsi="Times New Roman" w:cs="Times New Roman"/>
                <w:sz w:val="24"/>
                <w:szCs w:val="24"/>
                <w:lang w:val="en-US"/>
              </w:rPr>
              <w:t xml:space="preserve">terhadap </w:t>
            </w:r>
            <w:r>
              <w:rPr>
                <w:rFonts w:ascii="Times New Roman" w:hAnsi="Times New Roman" w:cs="Times New Roman"/>
                <w:sz w:val="24"/>
                <w:szCs w:val="24"/>
                <w:lang w:val="en-US"/>
              </w:rPr>
              <w:t xml:space="preserve">loyalitas pelanggan melalui </w:t>
            </w:r>
            <w:r w:rsidRPr="004961C0">
              <w:rPr>
                <w:rFonts w:ascii="Times New Roman" w:hAnsi="Times New Roman" w:cs="Times New Roman"/>
                <w:sz w:val="24"/>
                <w:szCs w:val="24"/>
                <w:lang w:val="en-US"/>
              </w:rPr>
              <w:t>kepuasan nasabah</w:t>
            </w:r>
          </w:p>
        </w:tc>
        <w:tc>
          <w:tcPr>
            <w:tcW w:w="1728" w:type="dxa"/>
            <w:tcBorders>
              <w:top w:val="outset" w:sz="6" w:space="0" w:color="auto"/>
              <w:left w:val="outset" w:sz="6" w:space="0" w:color="auto"/>
              <w:bottom w:val="outset" w:sz="6" w:space="0" w:color="auto"/>
              <w:right w:val="outset" w:sz="6" w:space="0" w:color="auto"/>
            </w:tcBorders>
          </w:tcPr>
          <w:p w:rsidR="00C60F75" w:rsidRPr="00CB3F3B" w:rsidRDefault="00C60F75" w:rsidP="00634772">
            <w:pPr>
              <w:widowControl w:val="0"/>
              <w:autoSpaceDE w:val="0"/>
              <w:autoSpaceDN w:val="0"/>
              <w:adjustRightInd w:val="0"/>
              <w:spacing w:after="0" w:line="240" w:lineRule="auto"/>
              <w:rPr>
                <w:rFonts w:ascii="Times New Roman" w:hAnsi="Times New Roman" w:cs="Times New Roman"/>
                <w:sz w:val="24"/>
                <w:szCs w:val="24"/>
              </w:rPr>
            </w:pPr>
            <w:r w:rsidRPr="004961C0">
              <w:rPr>
                <w:rFonts w:ascii="Times New Roman" w:hAnsi="Times New Roman" w:cs="Times New Roman"/>
                <w:sz w:val="24"/>
                <w:szCs w:val="24"/>
              </w:rPr>
              <w:t xml:space="preserve">Meneliti faktor </w:t>
            </w:r>
            <w:r w:rsidRPr="004961C0">
              <w:rPr>
                <w:rFonts w:ascii="Times New Roman" w:hAnsi="Times New Roman" w:cs="Times New Roman"/>
                <w:sz w:val="24"/>
                <w:szCs w:val="24"/>
                <w:lang w:val="en-US"/>
              </w:rPr>
              <w:t>kualitas pelayanan</w:t>
            </w:r>
            <w:r>
              <w:rPr>
                <w:rFonts w:ascii="Times New Roman" w:hAnsi="Times New Roman" w:cs="Times New Roman"/>
                <w:sz w:val="24"/>
                <w:szCs w:val="24"/>
                <w:lang w:val="en-US"/>
              </w:rPr>
              <w:t xml:space="preserve">, </w:t>
            </w:r>
            <w:r w:rsidRPr="004961C0">
              <w:rPr>
                <w:rFonts w:ascii="Times New Roman" w:hAnsi="Times New Roman" w:cs="Times New Roman"/>
                <w:sz w:val="24"/>
                <w:szCs w:val="24"/>
                <w:lang w:val="en-US"/>
              </w:rPr>
              <w:t>kepuasan nasabah</w:t>
            </w:r>
            <w:r>
              <w:rPr>
                <w:rFonts w:ascii="Times New Roman" w:hAnsi="Times New Roman" w:cs="Times New Roman"/>
                <w:sz w:val="24"/>
                <w:szCs w:val="24"/>
                <w:lang w:val="en-US"/>
              </w:rPr>
              <w:t xml:space="preserve">, kepercayaan  tidak dengan factor loyalitas pelanggan </w:t>
            </w:r>
          </w:p>
        </w:tc>
      </w:tr>
      <w:tr w:rsidR="00C60F75" w:rsidRPr="00CB3F3B" w:rsidTr="004731B0">
        <w:trPr>
          <w:trHeight w:val="326"/>
        </w:trPr>
        <w:tc>
          <w:tcPr>
            <w:tcW w:w="675" w:type="dxa"/>
            <w:tcBorders>
              <w:top w:val="outset" w:sz="6" w:space="0" w:color="auto"/>
              <w:left w:val="outset" w:sz="6" w:space="0" w:color="auto"/>
              <w:bottom w:val="outset" w:sz="6" w:space="0" w:color="auto"/>
              <w:right w:val="outset" w:sz="6" w:space="0" w:color="auto"/>
            </w:tcBorders>
            <w:hideMark/>
          </w:tcPr>
          <w:p w:rsidR="00C60F75" w:rsidRPr="00C60F75" w:rsidRDefault="00C60F75" w:rsidP="000152B7">
            <w:pPr>
              <w:pStyle w:val="NormalWeb"/>
              <w:spacing w:before="0" w:beforeAutospacing="0" w:after="0" w:afterAutospacing="0"/>
              <w:jc w:val="center"/>
              <w:rPr>
                <w:lang w:val="en-US"/>
              </w:rPr>
            </w:pPr>
            <w:r>
              <w:rPr>
                <w:lang w:val="en-US"/>
              </w:rPr>
              <w:t>6</w:t>
            </w:r>
          </w:p>
        </w:tc>
        <w:tc>
          <w:tcPr>
            <w:tcW w:w="1413"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pPr>
            <w:r w:rsidRPr="00472F1F">
              <w:rPr>
                <w:rFonts w:eastAsia="Calibri"/>
                <w:color w:val="000000"/>
                <w:lang w:val="en-US"/>
              </w:rPr>
              <w:t>Nariswari dan Iriawan (2012)</w:t>
            </w:r>
          </w:p>
        </w:tc>
        <w:tc>
          <w:tcPr>
            <w:tcW w:w="2250"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rPr>
                <w:i/>
              </w:rPr>
            </w:pPr>
            <w:r>
              <w:rPr>
                <w:rFonts w:eastAsia="Calibri"/>
                <w:color w:val="000000"/>
                <w:lang w:val="en-US"/>
              </w:rPr>
              <w:t>Pengaruh kualitas layanan</w:t>
            </w:r>
            <w:r w:rsidRPr="00472F1F">
              <w:rPr>
                <w:rFonts w:eastAsia="Calibri"/>
                <w:color w:val="000000"/>
                <w:lang w:val="en-US"/>
              </w:rPr>
              <w:t>, kepuasan pelanggan, dan kepercayaan terhadap loyalitas</w:t>
            </w:r>
            <w:r>
              <w:rPr>
                <w:rFonts w:eastAsia="Calibri"/>
                <w:color w:val="000000"/>
                <w:lang w:val="en-US"/>
              </w:rPr>
              <w:t xml:space="preserve"> </w:t>
            </w:r>
            <w:r w:rsidRPr="00472F1F">
              <w:rPr>
                <w:rFonts w:eastAsia="Calibri"/>
                <w:color w:val="000000"/>
                <w:lang w:val="en-US"/>
              </w:rPr>
              <w:t>pelanggan Flexi Mobile Broadband di wilayah Sura</w:t>
            </w:r>
            <w:r>
              <w:rPr>
                <w:rFonts w:eastAsia="Calibri"/>
                <w:color w:val="000000"/>
                <w:lang w:val="en-US"/>
              </w:rPr>
              <w:t xml:space="preserve">baya </w:t>
            </w:r>
          </w:p>
        </w:tc>
        <w:tc>
          <w:tcPr>
            <w:tcW w:w="1980"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pPr>
            <w:r>
              <w:rPr>
                <w:rFonts w:eastAsia="Calibri"/>
                <w:color w:val="000000"/>
                <w:lang w:val="en-US"/>
              </w:rPr>
              <w:t>Meneliti faktor kualitas layanan</w:t>
            </w:r>
            <w:r w:rsidRPr="00472F1F">
              <w:rPr>
                <w:rFonts w:eastAsia="Calibri"/>
                <w:color w:val="000000"/>
                <w:lang w:val="en-US"/>
              </w:rPr>
              <w:t xml:space="preserve">, kepuasan pelanggan, dan kepercayaan </w:t>
            </w:r>
          </w:p>
        </w:tc>
        <w:tc>
          <w:tcPr>
            <w:tcW w:w="1728" w:type="dxa"/>
            <w:tcBorders>
              <w:top w:val="outset" w:sz="6" w:space="0" w:color="auto"/>
              <w:left w:val="outset" w:sz="6" w:space="0" w:color="auto"/>
              <w:bottom w:val="outset" w:sz="6" w:space="0" w:color="auto"/>
              <w:right w:val="outset" w:sz="6" w:space="0" w:color="auto"/>
            </w:tcBorders>
          </w:tcPr>
          <w:p w:rsidR="00C60F75" w:rsidRPr="00CB3F3B" w:rsidRDefault="00C60F75" w:rsidP="000152B7">
            <w:pPr>
              <w:pStyle w:val="NormalWeb"/>
              <w:spacing w:before="0" w:beforeAutospacing="0" w:after="0" w:afterAutospacing="0"/>
            </w:pPr>
            <w:r w:rsidRPr="006726DC">
              <w:rPr>
                <w:lang w:val="en-US"/>
              </w:rPr>
              <w:t>Penelitian dilakukan</w:t>
            </w:r>
            <w:r>
              <w:rPr>
                <w:lang w:val="en-US"/>
              </w:rPr>
              <w:t xml:space="preserve"> variabel kepercayaan  menjadi variabel dependent</w:t>
            </w:r>
          </w:p>
        </w:tc>
      </w:tr>
      <w:tr w:rsidR="00345F41" w:rsidRPr="00CB3F3B" w:rsidTr="004731B0">
        <w:trPr>
          <w:trHeight w:val="326"/>
        </w:trPr>
        <w:tc>
          <w:tcPr>
            <w:tcW w:w="675" w:type="dxa"/>
            <w:tcBorders>
              <w:top w:val="outset" w:sz="6" w:space="0" w:color="auto"/>
              <w:left w:val="outset" w:sz="6" w:space="0" w:color="auto"/>
              <w:bottom w:val="outset" w:sz="6" w:space="0" w:color="auto"/>
              <w:right w:val="outset" w:sz="6" w:space="0" w:color="auto"/>
            </w:tcBorders>
          </w:tcPr>
          <w:p w:rsidR="00345F41" w:rsidRDefault="00345F41" w:rsidP="000152B7">
            <w:pPr>
              <w:pStyle w:val="NormalWeb"/>
              <w:spacing w:before="0" w:beforeAutospacing="0" w:after="0" w:afterAutospacing="0"/>
              <w:jc w:val="center"/>
              <w:rPr>
                <w:lang w:val="en-US"/>
              </w:rPr>
            </w:pPr>
            <w:r>
              <w:rPr>
                <w:lang w:val="en-US"/>
              </w:rPr>
              <w:t>7</w:t>
            </w:r>
          </w:p>
        </w:tc>
        <w:tc>
          <w:tcPr>
            <w:tcW w:w="1413" w:type="dxa"/>
            <w:tcBorders>
              <w:top w:val="outset" w:sz="6" w:space="0" w:color="auto"/>
              <w:left w:val="outset" w:sz="6" w:space="0" w:color="auto"/>
              <w:bottom w:val="outset" w:sz="6" w:space="0" w:color="auto"/>
              <w:right w:val="outset" w:sz="6" w:space="0" w:color="auto"/>
            </w:tcBorders>
          </w:tcPr>
          <w:p w:rsidR="00345F41" w:rsidRDefault="00345F41" w:rsidP="000152B7">
            <w:pPr>
              <w:pStyle w:val="NormalWeb"/>
              <w:spacing w:before="0" w:beforeAutospacing="0" w:after="0" w:afterAutospacing="0"/>
              <w:rPr>
                <w:rFonts w:eastAsia="Calibri"/>
                <w:color w:val="000000"/>
                <w:lang w:val="en-US"/>
              </w:rPr>
            </w:pPr>
            <w:r>
              <w:rPr>
                <w:rFonts w:eastAsia="Calibri"/>
                <w:color w:val="000000"/>
                <w:lang w:val="en-US"/>
              </w:rPr>
              <w:t>Albert Caruana</w:t>
            </w:r>
          </w:p>
          <w:p w:rsidR="00F861DD" w:rsidRPr="00472F1F" w:rsidRDefault="00F861DD" w:rsidP="000152B7">
            <w:pPr>
              <w:pStyle w:val="NormalWeb"/>
              <w:spacing w:before="0" w:beforeAutospacing="0" w:after="0" w:afterAutospacing="0"/>
              <w:rPr>
                <w:rFonts w:eastAsia="Calibri"/>
                <w:color w:val="000000"/>
                <w:lang w:val="en-US"/>
              </w:rPr>
            </w:pPr>
            <w:r>
              <w:rPr>
                <w:rFonts w:eastAsia="Calibri"/>
                <w:color w:val="000000"/>
                <w:lang w:val="en-US"/>
              </w:rPr>
              <w:t>(2002)</w:t>
            </w:r>
          </w:p>
        </w:tc>
        <w:tc>
          <w:tcPr>
            <w:tcW w:w="2250" w:type="dxa"/>
            <w:tcBorders>
              <w:top w:val="outset" w:sz="6" w:space="0" w:color="auto"/>
              <w:left w:val="outset" w:sz="6" w:space="0" w:color="auto"/>
              <w:bottom w:val="outset" w:sz="6" w:space="0" w:color="auto"/>
              <w:right w:val="outset" w:sz="6" w:space="0" w:color="auto"/>
            </w:tcBorders>
          </w:tcPr>
          <w:p w:rsidR="00345F41" w:rsidRPr="000152B7" w:rsidRDefault="00345F41" w:rsidP="000152B7">
            <w:pPr>
              <w:pStyle w:val="NormalWeb"/>
              <w:spacing w:before="0" w:beforeAutospacing="0" w:after="0" w:afterAutospacing="0"/>
              <w:rPr>
                <w:rFonts w:eastAsia="Calibri"/>
                <w:i/>
                <w:color w:val="000000"/>
                <w:lang w:val="en-US"/>
              </w:rPr>
            </w:pPr>
            <w:r w:rsidRPr="000152B7">
              <w:rPr>
                <w:rFonts w:eastAsia="Calibri"/>
                <w:i/>
                <w:color w:val="000000"/>
                <w:lang w:val="en-US"/>
              </w:rPr>
              <w:t>Service loyalty: The effects of service quality and the mediating role of customer satisfaction</w:t>
            </w:r>
          </w:p>
        </w:tc>
        <w:tc>
          <w:tcPr>
            <w:tcW w:w="1980" w:type="dxa"/>
            <w:tcBorders>
              <w:top w:val="outset" w:sz="6" w:space="0" w:color="auto"/>
              <w:left w:val="outset" w:sz="6" w:space="0" w:color="auto"/>
              <w:bottom w:val="outset" w:sz="6" w:space="0" w:color="auto"/>
              <w:right w:val="outset" w:sz="6" w:space="0" w:color="auto"/>
            </w:tcBorders>
          </w:tcPr>
          <w:p w:rsidR="00345F41" w:rsidRDefault="008F79A7" w:rsidP="000152B7">
            <w:pPr>
              <w:pStyle w:val="NormalWeb"/>
              <w:spacing w:before="0" w:beforeAutospacing="0" w:after="0" w:afterAutospacing="0"/>
              <w:rPr>
                <w:rFonts w:eastAsia="Calibri"/>
                <w:color w:val="000000"/>
                <w:lang w:val="en-US"/>
              </w:rPr>
            </w:pPr>
            <w:r>
              <w:rPr>
                <w:rFonts w:eastAsia="Calibri"/>
                <w:color w:val="000000"/>
                <w:lang w:val="en-US"/>
              </w:rPr>
              <w:t>Menguji variabel kualitas pelayanan</w:t>
            </w:r>
          </w:p>
        </w:tc>
        <w:tc>
          <w:tcPr>
            <w:tcW w:w="1728" w:type="dxa"/>
            <w:tcBorders>
              <w:top w:val="outset" w:sz="6" w:space="0" w:color="auto"/>
              <w:left w:val="outset" w:sz="6" w:space="0" w:color="auto"/>
              <w:bottom w:val="outset" w:sz="6" w:space="0" w:color="auto"/>
              <w:right w:val="outset" w:sz="6" w:space="0" w:color="auto"/>
            </w:tcBorders>
          </w:tcPr>
          <w:p w:rsidR="00345F41" w:rsidRPr="006726DC" w:rsidRDefault="008F79A7" w:rsidP="000152B7">
            <w:pPr>
              <w:pStyle w:val="NormalWeb"/>
              <w:spacing w:before="0" w:beforeAutospacing="0" w:after="0" w:afterAutospacing="0"/>
              <w:rPr>
                <w:lang w:val="en-US"/>
              </w:rPr>
            </w:pPr>
            <w:r>
              <w:rPr>
                <w:rFonts w:eastAsia="Calibri"/>
                <w:color w:val="000000"/>
                <w:lang w:val="en-US"/>
              </w:rPr>
              <w:t>Menguji Loyalitas dan pengaruh nya kepada kualitas pelayanan</w:t>
            </w:r>
          </w:p>
        </w:tc>
      </w:tr>
      <w:tr w:rsidR="00F861DD" w:rsidRPr="00CB3F3B" w:rsidTr="004731B0">
        <w:trPr>
          <w:trHeight w:val="326"/>
        </w:trPr>
        <w:tc>
          <w:tcPr>
            <w:tcW w:w="675" w:type="dxa"/>
            <w:tcBorders>
              <w:top w:val="outset" w:sz="6" w:space="0" w:color="auto"/>
              <w:left w:val="outset" w:sz="6" w:space="0" w:color="auto"/>
              <w:bottom w:val="outset" w:sz="6" w:space="0" w:color="auto"/>
              <w:right w:val="outset" w:sz="6" w:space="0" w:color="auto"/>
            </w:tcBorders>
          </w:tcPr>
          <w:p w:rsidR="00F861DD" w:rsidRDefault="00F861DD" w:rsidP="000152B7">
            <w:pPr>
              <w:pStyle w:val="NormalWeb"/>
              <w:spacing w:before="0" w:beforeAutospacing="0" w:after="0" w:afterAutospacing="0"/>
              <w:jc w:val="center"/>
              <w:rPr>
                <w:lang w:val="en-US"/>
              </w:rPr>
            </w:pPr>
            <w:r>
              <w:rPr>
                <w:lang w:val="en-US"/>
              </w:rPr>
              <w:t>8</w:t>
            </w:r>
          </w:p>
        </w:tc>
        <w:tc>
          <w:tcPr>
            <w:tcW w:w="1413" w:type="dxa"/>
            <w:tcBorders>
              <w:top w:val="outset" w:sz="6" w:space="0" w:color="auto"/>
              <w:left w:val="outset" w:sz="6" w:space="0" w:color="auto"/>
              <w:bottom w:val="outset" w:sz="6" w:space="0" w:color="auto"/>
              <w:right w:val="outset" w:sz="6" w:space="0" w:color="auto"/>
            </w:tcBorders>
          </w:tcPr>
          <w:p w:rsidR="00F861DD" w:rsidRDefault="00F861DD" w:rsidP="000152B7">
            <w:pPr>
              <w:pStyle w:val="NormalWeb"/>
              <w:spacing w:before="0" w:beforeAutospacing="0" w:after="0" w:afterAutospacing="0"/>
              <w:rPr>
                <w:rFonts w:eastAsia="Calibri"/>
                <w:color w:val="000000"/>
                <w:lang w:val="en-US"/>
              </w:rPr>
            </w:pPr>
            <w:r w:rsidRPr="00F861DD">
              <w:rPr>
                <w:rFonts w:eastAsia="Calibri"/>
                <w:color w:val="000000"/>
                <w:lang w:val="en-US"/>
              </w:rPr>
              <w:t xml:space="preserve">Jyh-Shen </w:t>
            </w:r>
            <w:r w:rsidRPr="00F861DD">
              <w:rPr>
                <w:rFonts w:eastAsia="Calibri"/>
                <w:color w:val="000000"/>
                <w:lang w:val="en-US"/>
              </w:rPr>
              <w:lastRenderedPageBreak/>
              <w:t xml:space="preserve">Chiou </w:t>
            </w:r>
            <w:r>
              <w:rPr>
                <w:rFonts w:eastAsia="Calibri"/>
                <w:color w:val="000000"/>
                <w:lang w:val="en-US"/>
              </w:rPr>
              <w:t>(</w:t>
            </w:r>
            <w:r w:rsidRPr="00F861DD">
              <w:rPr>
                <w:rFonts w:eastAsia="Calibri"/>
                <w:color w:val="000000"/>
                <w:lang w:val="en-US"/>
              </w:rPr>
              <w:t>2006</w:t>
            </w:r>
            <w:r>
              <w:rPr>
                <w:rFonts w:eastAsia="Calibri"/>
                <w:color w:val="000000"/>
                <w:lang w:val="en-US"/>
              </w:rPr>
              <w:t>)</w:t>
            </w:r>
          </w:p>
        </w:tc>
        <w:tc>
          <w:tcPr>
            <w:tcW w:w="2250" w:type="dxa"/>
            <w:tcBorders>
              <w:top w:val="outset" w:sz="6" w:space="0" w:color="auto"/>
              <w:left w:val="outset" w:sz="6" w:space="0" w:color="auto"/>
              <w:bottom w:val="outset" w:sz="6" w:space="0" w:color="auto"/>
              <w:right w:val="outset" w:sz="6" w:space="0" w:color="auto"/>
            </w:tcBorders>
          </w:tcPr>
          <w:p w:rsidR="00F861DD" w:rsidRPr="000152B7" w:rsidRDefault="00F861DD" w:rsidP="000152B7">
            <w:pPr>
              <w:pStyle w:val="NormalWeb"/>
              <w:spacing w:before="0" w:beforeAutospacing="0" w:after="0" w:afterAutospacing="0"/>
              <w:rPr>
                <w:rFonts w:eastAsia="Calibri"/>
                <w:i/>
                <w:color w:val="000000"/>
                <w:lang w:val="en-US"/>
              </w:rPr>
            </w:pPr>
            <w:r w:rsidRPr="000152B7">
              <w:rPr>
                <w:rFonts w:eastAsia="Calibri"/>
                <w:i/>
                <w:color w:val="000000"/>
                <w:lang w:val="en-US"/>
              </w:rPr>
              <w:lastRenderedPageBreak/>
              <w:t xml:space="preserve">Service Quality, </w:t>
            </w:r>
            <w:r w:rsidRPr="000152B7">
              <w:rPr>
                <w:rFonts w:eastAsia="Calibri"/>
                <w:i/>
                <w:color w:val="000000"/>
                <w:lang w:val="en-US"/>
              </w:rPr>
              <w:lastRenderedPageBreak/>
              <w:t>Trust, Specific Asset Investment, and Expertise: Direct and Indirect Effects in a Satisfaction-Loyalty Framework</w:t>
            </w:r>
          </w:p>
        </w:tc>
        <w:tc>
          <w:tcPr>
            <w:tcW w:w="1980" w:type="dxa"/>
            <w:tcBorders>
              <w:top w:val="outset" w:sz="6" w:space="0" w:color="auto"/>
              <w:left w:val="outset" w:sz="6" w:space="0" w:color="auto"/>
              <w:bottom w:val="outset" w:sz="6" w:space="0" w:color="auto"/>
              <w:right w:val="outset" w:sz="6" w:space="0" w:color="auto"/>
            </w:tcBorders>
          </w:tcPr>
          <w:p w:rsidR="00F861DD" w:rsidRDefault="006E1D99" w:rsidP="000152B7">
            <w:pPr>
              <w:pStyle w:val="NormalWeb"/>
              <w:spacing w:before="0" w:beforeAutospacing="0" w:after="0" w:afterAutospacing="0"/>
              <w:rPr>
                <w:rFonts w:eastAsia="Calibri"/>
                <w:color w:val="000000"/>
                <w:lang w:val="en-US"/>
              </w:rPr>
            </w:pPr>
            <w:r>
              <w:rPr>
                <w:rFonts w:eastAsia="Calibri"/>
                <w:color w:val="000000"/>
                <w:lang w:val="en-US"/>
              </w:rPr>
              <w:lastRenderedPageBreak/>
              <w:t xml:space="preserve">Menguji variabel </w:t>
            </w:r>
            <w:r>
              <w:rPr>
                <w:rFonts w:eastAsia="Calibri"/>
                <w:color w:val="000000"/>
                <w:lang w:val="en-US"/>
              </w:rPr>
              <w:lastRenderedPageBreak/>
              <w:t>kualitas pelayanan, kepuasan dan kepercayaan</w:t>
            </w:r>
          </w:p>
        </w:tc>
        <w:tc>
          <w:tcPr>
            <w:tcW w:w="1728" w:type="dxa"/>
            <w:tcBorders>
              <w:top w:val="outset" w:sz="6" w:space="0" w:color="auto"/>
              <w:left w:val="outset" w:sz="6" w:space="0" w:color="auto"/>
              <w:bottom w:val="outset" w:sz="6" w:space="0" w:color="auto"/>
              <w:right w:val="outset" w:sz="6" w:space="0" w:color="auto"/>
            </w:tcBorders>
          </w:tcPr>
          <w:p w:rsidR="00F861DD" w:rsidRPr="006726DC" w:rsidRDefault="006E1D99" w:rsidP="000152B7">
            <w:pPr>
              <w:pStyle w:val="NormalWeb"/>
              <w:spacing w:before="0" w:beforeAutospacing="0" w:after="0" w:afterAutospacing="0"/>
              <w:rPr>
                <w:lang w:val="en-US"/>
              </w:rPr>
            </w:pPr>
            <w:r>
              <w:rPr>
                <w:lang w:val="en-US"/>
              </w:rPr>
              <w:lastRenderedPageBreak/>
              <w:t xml:space="preserve">Tidak menguji </w:t>
            </w:r>
            <w:r>
              <w:rPr>
                <w:lang w:val="en-US"/>
              </w:rPr>
              <w:lastRenderedPageBreak/>
              <w:t>variabel Investasi Asset dan Loyalitas</w:t>
            </w:r>
          </w:p>
        </w:tc>
      </w:tr>
      <w:tr w:rsidR="00F861DD" w:rsidRPr="00CB3F3B" w:rsidTr="004731B0">
        <w:trPr>
          <w:trHeight w:val="326"/>
        </w:trPr>
        <w:tc>
          <w:tcPr>
            <w:tcW w:w="675" w:type="dxa"/>
            <w:tcBorders>
              <w:top w:val="outset" w:sz="6" w:space="0" w:color="auto"/>
              <w:left w:val="outset" w:sz="6" w:space="0" w:color="auto"/>
              <w:bottom w:val="outset" w:sz="6" w:space="0" w:color="auto"/>
              <w:right w:val="outset" w:sz="6" w:space="0" w:color="auto"/>
            </w:tcBorders>
          </w:tcPr>
          <w:p w:rsidR="00F861DD" w:rsidRDefault="00F861DD" w:rsidP="000152B7">
            <w:pPr>
              <w:pStyle w:val="NormalWeb"/>
              <w:spacing w:before="0" w:beforeAutospacing="0" w:after="0" w:afterAutospacing="0"/>
              <w:jc w:val="center"/>
              <w:rPr>
                <w:lang w:val="en-US"/>
              </w:rPr>
            </w:pPr>
            <w:r>
              <w:rPr>
                <w:lang w:val="en-US"/>
              </w:rPr>
              <w:lastRenderedPageBreak/>
              <w:t>9</w:t>
            </w:r>
          </w:p>
        </w:tc>
        <w:tc>
          <w:tcPr>
            <w:tcW w:w="1413" w:type="dxa"/>
            <w:tcBorders>
              <w:top w:val="outset" w:sz="6" w:space="0" w:color="auto"/>
              <w:left w:val="outset" w:sz="6" w:space="0" w:color="auto"/>
              <w:bottom w:val="outset" w:sz="6" w:space="0" w:color="auto"/>
              <w:right w:val="outset" w:sz="6" w:space="0" w:color="auto"/>
            </w:tcBorders>
          </w:tcPr>
          <w:p w:rsidR="00F861DD" w:rsidRDefault="00E211D8" w:rsidP="000152B7">
            <w:pPr>
              <w:pStyle w:val="NormalWeb"/>
              <w:spacing w:before="0" w:beforeAutospacing="0" w:after="0" w:afterAutospacing="0"/>
              <w:rPr>
                <w:rFonts w:eastAsia="Calibri"/>
                <w:color w:val="000000"/>
                <w:lang w:val="en-US"/>
              </w:rPr>
            </w:pPr>
            <w:r w:rsidRPr="00E211D8">
              <w:rPr>
                <w:rFonts w:eastAsia="Calibri"/>
                <w:color w:val="000000"/>
                <w:lang w:val="en-US"/>
              </w:rPr>
              <w:t>Johra Kayeser Fatima</w:t>
            </w:r>
            <w:r>
              <w:rPr>
                <w:rFonts w:eastAsia="Calibri"/>
                <w:color w:val="000000"/>
                <w:lang w:val="en-US"/>
              </w:rPr>
              <w:t xml:space="preserve"> (2014)</w:t>
            </w:r>
          </w:p>
        </w:tc>
        <w:tc>
          <w:tcPr>
            <w:tcW w:w="2250" w:type="dxa"/>
            <w:tcBorders>
              <w:top w:val="outset" w:sz="6" w:space="0" w:color="auto"/>
              <w:left w:val="outset" w:sz="6" w:space="0" w:color="auto"/>
              <w:bottom w:val="outset" w:sz="6" w:space="0" w:color="auto"/>
              <w:right w:val="outset" w:sz="6" w:space="0" w:color="auto"/>
            </w:tcBorders>
          </w:tcPr>
          <w:p w:rsidR="00F861DD" w:rsidRPr="000152B7" w:rsidRDefault="00E211D8" w:rsidP="000152B7">
            <w:pPr>
              <w:pStyle w:val="NormalWeb"/>
              <w:spacing w:before="0" w:beforeAutospacing="0" w:after="0" w:afterAutospacing="0"/>
              <w:rPr>
                <w:rFonts w:eastAsia="Calibri"/>
                <w:i/>
                <w:color w:val="000000"/>
                <w:lang w:val="en-US"/>
              </w:rPr>
            </w:pPr>
            <w:r w:rsidRPr="000152B7">
              <w:rPr>
                <w:rFonts w:eastAsia="Calibri"/>
                <w:i/>
                <w:color w:val="000000"/>
                <w:lang w:val="en-US"/>
              </w:rPr>
              <w:t>Service quality and satisfaction in the banking sector</w:t>
            </w:r>
          </w:p>
        </w:tc>
        <w:tc>
          <w:tcPr>
            <w:tcW w:w="1980" w:type="dxa"/>
            <w:tcBorders>
              <w:top w:val="outset" w:sz="6" w:space="0" w:color="auto"/>
              <w:left w:val="outset" w:sz="6" w:space="0" w:color="auto"/>
              <w:bottom w:val="outset" w:sz="6" w:space="0" w:color="auto"/>
              <w:right w:val="outset" w:sz="6" w:space="0" w:color="auto"/>
            </w:tcBorders>
          </w:tcPr>
          <w:p w:rsidR="001524EF" w:rsidRDefault="001524EF" w:rsidP="000152B7">
            <w:pPr>
              <w:pStyle w:val="NormalWeb"/>
              <w:spacing w:before="0" w:beforeAutospacing="0" w:after="0" w:afterAutospacing="0"/>
              <w:rPr>
                <w:lang w:val="en-US"/>
              </w:rPr>
            </w:pPr>
            <w:r>
              <w:rPr>
                <w:lang w:val="en-US"/>
              </w:rPr>
              <w:t>Menguji variabel kualitas layanan, kepuasan dan kepercayaan</w:t>
            </w:r>
          </w:p>
          <w:p w:rsidR="00F861DD" w:rsidRDefault="00F861DD" w:rsidP="000152B7">
            <w:pPr>
              <w:pStyle w:val="NormalWeb"/>
              <w:spacing w:before="0" w:beforeAutospacing="0" w:after="0" w:afterAutospacing="0"/>
              <w:rPr>
                <w:rFonts w:eastAsia="Calibri"/>
                <w:color w:val="000000"/>
                <w:lang w:val="en-US"/>
              </w:rPr>
            </w:pPr>
          </w:p>
        </w:tc>
        <w:tc>
          <w:tcPr>
            <w:tcW w:w="1728" w:type="dxa"/>
            <w:tcBorders>
              <w:top w:val="outset" w:sz="6" w:space="0" w:color="auto"/>
              <w:left w:val="outset" w:sz="6" w:space="0" w:color="auto"/>
              <w:bottom w:val="outset" w:sz="6" w:space="0" w:color="auto"/>
              <w:right w:val="outset" w:sz="6" w:space="0" w:color="auto"/>
            </w:tcBorders>
          </w:tcPr>
          <w:p w:rsidR="001524EF" w:rsidRPr="006726DC" w:rsidRDefault="001524EF" w:rsidP="000152B7">
            <w:pPr>
              <w:pStyle w:val="NormalWeb"/>
              <w:spacing w:before="0" w:beforeAutospacing="0" w:after="0" w:afterAutospacing="0"/>
              <w:rPr>
                <w:lang w:val="en-US"/>
              </w:rPr>
            </w:pPr>
            <w:r>
              <w:rPr>
                <w:rFonts w:eastAsia="Calibri"/>
                <w:color w:val="000000"/>
                <w:lang w:val="en-US"/>
              </w:rPr>
              <w:t>M</w:t>
            </w:r>
            <w:r w:rsidRPr="001A5ABF">
              <w:rPr>
                <w:rFonts w:eastAsia="Calibri"/>
                <w:color w:val="000000"/>
                <w:lang w:val="en-US"/>
              </w:rPr>
              <w:t xml:space="preserve">enguji </w:t>
            </w:r>
            <w:r>
              <w:rPr>
                <w:rFonts w:eastAsia="Calibri"/>
                <w:color w:val="000000"/>
                <w:lang w:val="en-US"/>
              </w:rPr>
              <w:t xml:space="preserve">hubungan efek inti dari </w:t>
            </w:r>
            <w:r w:rsidRPr="001A5ABF">
              <w:rPr>
                <w:rFonts w:eastAsia="Calibri"/>
                <w:color w:val="000000"/>
                <w:lang w:val="en-US"/>
              </w:rPr>
              <w:t xml:space="preserve">kualitas pelayanan </w:t>
            </w:r>
            <w:r>
              <w:rPr>
                <w:rFonts w:eastAsia="Calibri"/>
                <w:color w:val="000000"/>
                <w:lang w:val="en-US"/>
              </w:rPr>
              <w:t>dengan</w:t>
            </w:r>
            <w:r w:rsidRPr="001A5ABF">
              <w:rPr>
                <w:rFonts w:eastAsia="Calibri"/>
                <w:color w:val="000000"/>
                <w:lang w:val="en-US"/>
              </w:rPr>
              <w:t xml:space="preserve"> kepuasan pelanggan</w:t>
            </w:r>
          </w:p>
        </w:tc>
      </w:tr>
      <w:tr w:rsidR="00F861DD" w:rsidRPr="00CB3F3B" w:rsidTr="004731B0">
        <w:trPr>
          <w:trHeight w:val="326"/>
        </w:trPr>
        <w:tc>
          <w:tcPr>
            <w:tcW w:w="675" w:type="dxa"/>
            <w:tcBorders>
              <w:top w:val="outset" w:sz="6" w:space="0" w:color="auto"/>
              <w:left w:val="outset" w:sz="6" w:space="0" w:color="auto"/>
              <w:bottom w:val="outset" w:sz="6" w:space="0" w:color="auto"/>
              <w:right w:val="outset" w:sz="6" w:space="0" w:color="auto"/>
            </w:tcBorders>
          </w:tcPr>
          <w:p w:rsidR="00F861DD" w:rsidRDefault="00F861DD" w:rsidP="000152B7">
            <w:pPr>
              <w:pStyle w:val="NormalWeb"/>
              <w:spacing w:before="0" w:beforeAutospacing="0" w:after="0" w:afterAutospacing="0"/>
              <w:jc w:val="center"/>
              <w:rPr>
                <w:lang w:val="en-US"/>
              </w:rPr>
            </w:pPr>
            <w:r>
              <w:rPr>
                <w:lang w:val="en-US"/>
              </w:rPr>
              <w:t>10</w:t>
            </w:r>
          </w:p>
        </w:tc>
        <w:tc>
          <w:tcPr>
            <w:tcW w:w="1413" w:type="dxa"/>
            <w:tcBorders>
              <w:top w:val="outset" w:sz="6" w:space="0" w:color="auto"/>
              <w:left w:val="outset" w:sz="6" w:space="0" w:color="auto"/>
              <w:bottom w:val="outset" w:sz="6" w:space="0" w:color="auto"/>
              <w:right w:val="outset" w:sz="6" w:space="0" w:color="auto"/>
            </w:tcBorders>
          </w:tcPr>
          <w:p w:rsidR="00F861DD" w:rsidRDefault="00E211D8" w:rsidP="000152B7">
            <w:pPr>
              <w:pStyle w:val="NormalWeb"/>
              <w:spacing w:before="0" w:beforeAutospacing="0" w:after="0" w:afterAutospacing="0"/>
              <w:rPr>
                <w:rFonts w:eastAsia="Calibri"/>
                <w:color w:val="000000"/>
                <w:lang w:val="en-US"/>
              </w:rPr>
            </w:pPr>
            <w:r w:rsidRPr="00E211D8">
              <w:rPr>
                <w:rFonts w:eastAsia="Calibri"/>
                <w:color w:val="000000"/>
                <w:lang w:val="en-US"/>
              </w:rPr>
              <w:t>Dr. Sandip Ghosh Hazra</w:t>
            </w:r>
            <w:r>
              <w:rPr>
                <w:rFonts w:eastAsia="Calibri"/>
                <w:color w:val="000000"/>
                <w:lang w:val="en-US"/>
              </w:rPr>
              <w:t xml:space="preserve"> (2014)</w:t>
            </w:r>
          </w:p>
        </w:tc>
        <w:tc>
          <w:tcPr>
            <w:tcW w:w="2250" w:type="dxa"/>
            <w:tcBorders>
              <w:top w:val="outset" w:sz="6" w:space="0" w:color="auto"/>
              <w:left w:val="outset" w:sz="6" w:space="0" w:color="auto"/>
              <w:bottom w:val="outset" w:sz="6" w:space="0" w:color="auto"/>
              <w:right w:val="outset" w:sz="6" w:space="0" w:color="auto"/>
            </w:tcBorders>
          </w:tcPr>
          <w:p w:rsidR="00F861DD" w:rsidRPr="000152B7" w:rsidRDefault="00E211D8" w:rsidP="000152B7">
            <w:pPr>
              <w:pStyle w:val="NormalWeb"/>
              <w:spacing w:before="0" w:beforeAutospacing="0" w:after="0" w:afterAutospacing="0"/>
              <w:rPr>
                <w:rFonts w:eastAsia="Calibri"/>
                <w:i/>
                <w:color w:val="000000"/>
                <w:lang w:val="en-US"/>
              </w:rPr>
            </w:pPr>
            <w:r w:rsidRPr="000152B7">
              <w:rPr>
                <w:rFonts w:eastAsia="Calibri"/>
                <w:i/>
                <w:color w:val="000000"/>
                <w:lang w:val="en-US"/>
              </w:rPr>
              <w:t>Analyzing Service Quality, Customer Satisfaction, Commitment And Trust Relationship: A Study On Indian Banking Sector</w:t>
            </w:r>
          </w:p>
        </w:tc>
        <w:tc>
          <w:tcPr>
            <w:tcW w:w="1980" w:type="dxa"/>
            <w:tcBorders>
              <w:top w:val="outset" w:sz="6" w:space="0" w:color="auto"/>
              <w:left w:val="outset" w:sz="6" w:space="0" w:color="auto"/>
              <w:bottom w:val="outset" w:sz="6" w:space="0" w:color="auto"/>
              <w:right w:val="outset" w:sz="6" w:space="0" w:color="auto"/>
            </w:tcBorders>
          </w:tcPr>
          <w:p w:rsidR="001524EF" w:rsidRDefault="001524EF" w:rsidP="000152B7">
            <w:pPr>
              <w:pStyle w:val="NormalWeb"/>
              <w:spacing w:before="0" w:beforeAutospacing="0" w:after="0" w:afterAutospacing="0"/>
              <w:rPr>
                <w:lang w:val="en-US"/>
              </w:rPr>
            </w:pPr>
            <w:r>
              <w:rPr>
                <w:lang w:val="en-US"/>
              </w:rPr>
              <w:t>Hanya menguji variabel kualitas layanan, kepuasan dan kepercayaan</w:t>
            </w:r>
          </w:p>
          <w:p w:rsidR="00F861DD" w:rsidRDefault="00F861DD" w:rsidP="000152B7">
            <w:pPr>
              <w:pStyle w:val="NormalWeb"/>
              <w:spacing w:before="0" w:beforeAutospacing="0" w:after="0" w:afterAutospacing="0"/>
              <w:rPr>
                <w:rFonts w:eastAsia="Calibri"/>
                <w:color w:val="000000"/>
                <w:lang w:val="en-US"/>
              </w:rPr>
            </w:pPr>
          </w:p>
        </w:tc>
        <w:tc>
          <w:tcPr>
            <w:tcW w:w="1728" w:type="dxa"/>
            <w:tcBorders>
              <w:top w:val="outset" w:sz="6" w:space="0" w:color="auto"/>
              <w:left w:val="outset" w:sz="6" w:space="0" w:color="auto"/>
              <w:bottom w:val="outset" w:sz="6" w:space="0" w:color="auto"/>
              <w:right w:val="outset" w:sz="6" w:space="0" w:color="auto"/>
            </w:tcBorders>
          </w:tcPr>
          <w:p w:rsidR="001524EF" w:rsidRPr="006726DC" w:rsidRDefault="001524EF" w:rsidP="000152B7">
            <w:pPr>
              <w:pStyle w:val="NormalWeb"/>
              <w:spacing w:before="0" w:beforeAutospacing="0" w:after="0" w:afterAutospacing="0"/>
              <w:rPr>
                <w:lang w:val="en-US"/>
              </w:rPr>
            </w:pPr>
            <w:r>
              <w:rPr>
                <w:rFonts w:eastAsia="Calibri"/>
                <w:color w:val="000000"/>
                <w:lang w:val="en-US"/>
              </w:rPr>
              <w:t>M</w:t>
            </w:r>
            <w:r w:rsidRPr="001A5ABF">
              <w:rPr>
                <w:rFonts w:eastAsia="Calibri"/>
                <w:color w:val="000000"/>
                <w:lang w:val="en-US"/>
              </w:rPr>
              <w:t>enguji kekuatan hubungan antara persepsi</w:t>
            </w:r>
            <w:r>
              <w:rPr>
                <w:rFonts w:eastAsia="Calibri"/>
                <w:color w:val="000000"/>
                <w:lang w:val="en-US"/>
              </w:rPr>
              <w:t>,</w:t>
            </w:r>
            <w:r w:rsidRPr="001A5ABF">
              <w:rPr>
                <w:rFonts w:eastAsia="Calibri"/>
                <w:color w:val="000000"/>
                <w:lang w:val="en-US"/>
              </w:rPr>
              <w:t xml:space="preserve"> kualitas pelayanan, kepuasan pelanggan, komitmen dan kepercayaan.</w:t>
            </w:r>
          </w:p>
        </w:tc>
      </w:tr>
    </w:tbl>
    <w:p w:rsidR="00A41E0F" w:rsidRDefault="004238AD" w:rsidP="00A41E0F">
      <w:pPr>
        <w:spacing w:after="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Dari beberapa </w:t>
      </w:r>
      <w:r w:rsidR="0009179C">
        <w:rPr>
          <w:rFonts w:ascii="Times New Roman" w:eastAsia="Calibri" w:hAnsi="Times New Roman" w:cs="Times New Roman"/>
          <w:color w:val="000000"/>
          <w:sz w:val="24"/>
          <w:szCs w:val="24"/>
          <w:lang w:val="en-US"/>
        </w:rPr>
        <w:t xml:space="preserve">penelitian yang telah dilakukan diketahui bahwa terdapat hubungan antara kualitas pelayanan terhadap kepuasan konsumen. Kualitas pelayanan yang disampaikan berdampak pada kepuasan yang diterima konsumen. Implikasi dari kepuasan konsumen ini berdampak pada kepercayaan konsumen, dimana kepercayaan tumbuh setelah konsumen mendapatkan kepuasan dan kualitas pelayanan yang diharapkan. </w:t>
      </w:r>
    </w:p>
    <w:p w:rsidR="004238AD" w:rsidRPr="00E5027E" w:rsidRDefault="004238AD" w:rsidP="00A41E0F">
      <w:pPr>
        <w:spacing w:after="0" w:line="480" w:lineRule="auto"/>
        <w:ind w:firstLine="720"/>
        <w:jc w:val="both"/>
        <w:rPr>
          <w:rFonts w:ascii="Times New Roman" w:eastAsia="Calibri" w:hAnsi="Times New Roman" w:cs="Times New Roman"/>
          <w:color w:val="000000"/>
          <w:sz w:val="24"/>
          <w:szCs w:val="24"/>
          <w:lang w:val="en-US"/>
        </w:rPr>
      </w:pPr>
    </w:p>
    <w:p w:rsidR="002B56DD" w:rsidRDefault="002B56DD" w:rsidP="002B56DD">
      <w:pPr>
        <w:spacing w:after="0" w:line="480" w:lineRule="auto"/>
        <w:rPr>
          <w:rFonts w:ascii="Times New Roman" w:hAnsi="Times New Roman" w:cs="Times New Roman"/>
          <w:b/>
          <w:sz w:val="24"/>
          <w:szCs w:val="24"/>
          <w:lang w:val="en-US"/>
        </w:rPr>
      </w:pPr>
      <w:r w:rsidRPr="00E5027E">
        <w:rPr>
          <w:rFonts w:ascii="Times New Roman" w:hAnsi="Times New Roman" w:cs="Times New Roman"/>
          <w:b/>
          <w:sz w:val="24"/>
          <w:szCs w:val="24"/>
          <w:lang w:val="en-US"/>
        </w:rPr>
        <w:t>2.</w:t>
      </w:r>
      <w:r w:rsidR="00092635">
        <w:rPr>
          <w:rFonts w:ascii="Times New Roman" w:hAnsi="Times New Roman" w:cs="Times New Roman"/>
          <w:b/>
          <w:sz w:val="24"/>
          <w:szCs w:val="24"/>
          <w:lang w:val="en-US"/>
        </w:rPr>
        <w:t>2</w:t>
      </w:r>
      <w:r w:rsidR="00215DAC">
        <w:rPr>
          <w:rFonts w:ascii="Times New Roman" w:hAnsi="Times New Roman" w:cs="Times New Roman"/>
          <w:b/>
          <w:sz w:val="24"/>
          <w:szCs w:val="24"/>
          <w:lang w:val="en-US"/>
        </w:rPr>
        <w:t>.</w:t>
      </w:r>
      <w:r w:rsidR="00215DAC">
        <w:rPr>
          <w:rFonts w:ascii="Times New Roman" w:hAnsi="Times New Roman" w:cs="Times New Roman"/>
          <w:b/>
          <w:sz w:val="24"/>
          <w:szCs w:val="24"/>
          <w:lang w:val="en-US"/>
        </w:rPr>
        <w:tab/>
      </w:r>
      <w:r w:rsidRPr="00E5027E">
        <w:rPr>
          <w:rFonts w:ascii="Times New Roman" w:hAnsi="Times New Roman" w:cs="Times New Roman"/>
          <w:b/>
          <w:sz w:val="24"/>
          <w:szCs w:val="24"/>
        </w:rPr>
        <w:t xml:space="preserve">Kerangka Pemikiran </w:t>
      </w:r>
    </w:p>
    <w:p w:rsidR="00E27D75" w:rsidRDefault="00E27D75" w:rsidP="00E27D75">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E27D75">
        <w:rPr>
          <w:rFonts w:ascii="Times New Roman" w:hAnsi="Times New Roman" w:cs="Times New Roman"/>
          <w:sz w:val="24"/>
          <w:szCs w:val="24"/>
          <w:lang w:val="en-US"/>
        </w:rPr>
        <w:t xml:space="preserve">Sekaran </w:t>
      </w:r>
      <w:r>
        <w:rPr>
          <w:rFonts w:ascii="Times New Roman" w:hAnsi="Times New Roman" w:cs="Times New Roman"/>
          <w:sz w:val="24"/>
          <w:szCs w:val="24"/>
          <w:lang w:val="en-US"/>
        </w:rPr>
        <w:t xml:space="preserve">(2006:94) menyatakan bahwa kerangka pemikiran adalah penjelasan secara teoritis hubungan antar variabel yang akan diteliti, kerangka </w:t>
      </w:r>
      <w:r>
        <w:rPr>
          <w:rFonts w:ascii="Times New Roman" w:hAnsi="Times New Roman" w:cs="Times New Roman"/>
          <w:sz w:val="24"/>
          <w:szCs w:val="24"/>
          <w:lang w:val="en-US"/>
        </w:rPr>
        <w:lastRenderedPageBreak/>
        <w:t>pemikiran diperoleh dari perpaduan antar variable yang dapat digunakan untuk merumuskan hipotesis.</w:t>
      </w:r>
    </w:p>
    <w:p w:rsidR="00A07E16" w:rsidRPr="00E27D75" w:rsidRDefault="00A07E16" w:rsidP="00E27D75">
      <w:pPr>
        <w:spacing w:after="0" w:line="480" w:lineRule="auto"/>
        <w:jc w:val="both"/>
        <w:rPr>
          <w:rFonts w:ascii="Times New Roman" w:hAnsi="Times New Roman" w:cs="Times New Roman"/>
          <w:sz w:val="24"/>
          <w:szCs w:val="24"/>
          <w:lang w:val="en-US"/>
        </w:rPr>
      </w:pPr>
    </w:p>
    <w:p w:rsidR="00215DAC" w:rsidRPr="00215DAC" w:rsidRDefault="00215DAC" w:rsidP="00215DAC">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2.2.1. </w:t>
      </w:r>
      <w:r>
        <w:rPr>
          <w:rFonts w:ascii="Times New Roman" w:hAnsi="Times New Roman"/>
          <w:b/>
          <w:sz w:val="24"/>
          <w:szCs w:val="24"/>
          <w:lang w:val="en-US"/>
        </w:rPr>
        <w:tab/>
        <w:t xml:space="preserve">Pengaruh Kualitas Pelayanan Terhadap Kepuasan </w:t>
      </w:r>
    </w:p>
    <w:p w:rsidR="00215DAC" w:rsidRDefault="00215DAC" w:rsidP="00215DAC">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Konsumen</w:t>
      </w:r>
      <w:r w:rsidRPr="00215DAC">
        <w:rPr>
          <w:rFonts w:ascii="Times New Roman" w:hAnsi="Times New Roman"/>
          <w:sz w:val="24"/>
          <w:szCs w:val="24"/>
          <w:lang w:val="en-US"/>
        </w:rPr>
        <w:t xml:space="preserve"> dikatakan puas apabila terd</w:t>
      </w:r>
      <w:r>
        <w:rPr>
          <w:rFonts w:ascii="Times New Roman" w:hAnsi="Times New Roman"/>
          <w:sz w:val="24"/>
          <w:szCs w:val="24"/>
          <w:lang w:val="en-US"/>
        </w:rPr>
        <w:t xml:space="preserve">apat kesesuaian antara harapan </w:t>
      </w:r>
      <w:r w:rsidRPr="00215DAC">
        <w:rPr>
          <w:rFonts w:ascii="Times New Roman" w:hAnsi="Times New Roman"/>
          <w:sz w:val="24"/>
          <w:szCs w:val="24"/>
          <w:lang w:val="en-US"/>
        </w:rPr>
        <w:t xml:space="preserve">pelanggan setelah mengevaluasi suatu produk dengan layanan yang diterimanya. </w:t>
      </w:r>
      <w:r>
        <w:rPr>
          <w:rFonts w:ascii="Times New Roman" w:hAnsi="Times New Roman"/>
          <w:sz w:val="24"/>
          <w:szCs w:val="24"/>
          <w:lang w:val="en-US"/>
        </w:rPr>
        <w:t>Ketidak</w:t>
      </w:r>
      <w:r w:rsidRPr="00215DAC">
        <w:rPr>
          <w:rFonts w:ascii="Times New Roman" w:hAnsi="Times New Roman"/>
          <w:sz w:val="24"/>
          <w:szCs w:val="24"/>
          <w:lang w:val="en-US"/>
        </w:rPr>
        <w:t>puasan akan timbul jika harapan dan keinginan pelanggan tidak sesuai dengan kualifikasi layanan yang diteriman</w:t>
      </w:r>
      <w:r w:rsidR="00175CB4">
        <w:rPr>
          <w:rFonts w:ascii="Times New Roman" w:hAnsi="Times New Roman"/>
          <w:sz w:val="24"/>
          <w:szCs w:val="24"/>
          <w:lang w:val="en-US"/>
        </w:rPr>
        <w:t>ya (</w:t>
      </w:r>
      <w:r>
        <w:rPr>
          <w:rFonts w:ascii="Times New Roman" w:hAnsi="Times New Roman"/>
          <w:sz w:val="24"/>
          <w:szCs w:val="24"/>
          <w:lang w:val="en-US"/>
        </w:rPr>
        <w:t>Arnoldus Ryanto, 2006:45).</w:t>
      </w:r>
      <w:r w:rsidR="002A27FC">
        <w:rPr>
          <w:rFonts w:ascii="Times New Roman" w:hAnsi="Times New Roman"/>
          <w:sz w:val="24"/>
          <w:szCs w:val="24"/>
          <w:lang w:val="en-US"/>
        </w:rPr>
        <w:t xml:space="preserve"> </w:t>
      </w:r>
    </w:p>
    <w:p w:rsidR="00215DAC" w:rsidRDefault="00E27D75" w:rsidP="00215DAC">
      <w:pPr>
        <w:spacing w:after="0" w:line="480" w:lineRule="auto"/>
        <w:ind w:firstLine="720"/>
        <w:jc w:val="both"/>
        <w:rPr>
          <w:rFonts w:ascii="Times New Roman" w:hAnsi="Times New Roman"/>
          <w:sz w:val="24"/>
          <w:szCs w:val="24"/>
          <w:lang w:val="en-US"/>
        </w:rPr>
      </w:pPr>
      <w:r>
        <w:rPr>
          <w:rFonts w:ascii="Times New Roman" w:eastAsia="Calibri" w:hAnsi="Times New Roman" w:cs="Times New Roman"/>
          <w:color w:val="000000"/>
          <w:sz w:val="24"/>
          <w:szCs w:val="24"/>
          <w:lang w:val="en-US"/>
        </w:rPr>
        <w:t>M</w:t>
      </w:r>
      <w:r w:rsidRPr="00E97D30">
        <w:rPr>
          <w:rFonts w:ascii="Times New Roman" w:eastAsia="Calibri" w:hAnsi="Times New Roman" w:cs="Times New Roman"/>
          <w:color w:val="000000"/>
          <w:sz w:val="24"/>
          <w:szCs w:val="24"/>
          <w:lang w:val="en-US"/>
        </w:rPr>
        <w:t>e</w:t>
      </w:r>
      <w:r>
        <w:rPr>
          <w:rFonts w:ascii="Times New Roman" w:eastAsia="Calibri" w:hAnsi="Times New Roman" w:cs="Times New Roman"/>
          <w:color w:val="000000"/>
          <w:sz w:val="24"/>
          <w:szCs w:val="24"/>
          <w:lang w:val="en-US"/>
        </w:rPr>
        <w:t>nurut Tjiptono (2011:59), yaitu kualitas</w:t>
      </w:r>
      <w:r w:rsidRPr="00E97D30">
        <w:rPr>
          <w:rFonts w:ascii="Times New Roman" w:eastAsia="Calibri" w:hAnsi="Times New Roman" w:cs="Times New Roman"/>
          <w:color w:val="000000"/>
          <w:sz w:val="24"/>
          <w:szCs w:val="24"/>
          <w:lang w:val="en-US"/>
        </w:rPr>
        <w:t xml:space="preserve"> pelayanan</w:t>
      </w:r>
      <w:r>
        <w:rPr>
          <w:rFonts w:ascii="Times New Roman" w:eastAsia="Calibri" w:hAnsi="Times New Roman" w:cs="Times New Roman"/>
          <w:color w:val="000000"/>
          <w:sz w:val="24"/>
          <w:szCs w:val="24"/>
          <w:lang w:val="en-US"/>
        </w:rPr>
        <w:t xml:space="preserve"> </w:t>
      </w:r>
      <w:r w:rsidRPr="00E97D30">
        <w:rPr>
          <w:rFonts w:ascii="Times New Roman" w:eastAsia="Calibri" w:hAnsi="Times New Roman" w:cs="Times New Roman"/>
          <w:color w:val="000000"/>
          <w:sz w:val="24"/>
          <w:szCs w:val="24"/>
          <w:lang w:val="en-US"/>
        </w:rPr>
        <w:t xml:space="preserve">jasa adalah tingkat keunggulan yang diharapkan dan pengendalian atas tingkat keunggulan tersebut untuk memenuhi keinginan pelanggan. Dengan kata lain ada dua faktor utama yang mempengaruhi kualitas pelayanan jasa </w:t>
      </w:r>
      <w:r>
        <w:rPr>
          <w:rFonts w:ascii="Times New Roman" w:eastAsia="Calibri" w:hAnsi="Times New Roman" w:cs="Times New Roman"/>
          <w:color w:val="000000"/>
          <w:sz w:val="24"/>
          <w:szCs w:val="24"/>
          <w:lang w:val="en-US"/>
        </w:rPr>
        <w:t>yang</w:t>
      </w:r>
      <w:r w:rsidRPr="00E97D30">
        <w:rPr>
          <w:rFonts w:ascii="Times New Roman" w:eastAsia="Calibri" w:hAnsi="Times New Roman" w:cs="Times New Roman"/>
          <w:color w:val="000000"/>
          <w:sz w:val="24"/>
          <w:szCs w:val="24"/>
          <w:lang w:val="en-US"/>
        </w:rPr>
        <w:t xml:space="preserve"> dirasakan </w:t>
      </w:r>
      <w:r w:rsidRPr="009D2DA6">
        <w:rPr>
          <w:rFonts w:ascii="Times New Roman" w:eastAsia="Calibri" w:hAnsi="Times New Roman" w:cs="Times New Roman"/>
          <w:i/>
          <w:color w:val="000000"/>
          <w:sz w:val="24"/>
          <w:szCs w:val="24"/>
          <w:lang w:val="en-US"/>
        </w:rPr>
        <w:t>expected service</w:t>
      </w:r>
      <w:r w:rsidRPr="00E97D30">
        <w:rPr>
          <w:rFonts w:ascii="Times New Roman" w:eastAsia="Calibri" w:hAnsi="Times New Roman" w:cs="Times New Roman"/>
          <w:color w:val="000000"/>
          <w:sz w:val="24"/>
          <w:szCs w:val="24"/>
          <w:lang w:val="en-US"/>
        </w:rPr>
        <w:t xml:space="preserve"> dan </w:t>
      </w:r>
      <w:r w:rsidRPr="009D2DA6">
        <w:rPr>
          <w:rFonts w:ascii="Times New Roman" w:eastAsia="Calibri" w:hAnsi="Times New Roman" w:cs="Times New Roman"/>
          <w:i/>
          <w:color w:val="000000"/>
          <w:sz w:val="24"/>
          <w:szCs w:val="24"/>
          <w:lang w:val="en-US"/>
        </w:rPr>
        <w:t>perceived service</w:t>
      </w:r>
      <w:r w:rsidRPr="00E97D30">
        <w:rPr>
          <w:rFonts w:ascii="Times New Roman" w:eastAsia="Calibri" w:hAnsi="Times New Roman" w:cs="Times New Roman"/>
          <w:color w:val="000000"/>
          <w:sz w:val="24"/>
          <w:szCs w:val="24"/>
          <w:lang w:val="en-US"/>
        </w:rPr>
        <w:t>.  Apabila jasa yang diterima atau dirasakan (</w:t>
      </w:r>
      <w:r w:rsidRPr="009D2DA6">
        <w:rPr>
          <w:rFonts w:ascii="Times New Roman" w:eastAsia="Calibri" w:hAnsi="Times New Roman" w:cs="Times New Roman"/>
          <w:i/>
          <w:color w:val="000000"/>
          <w:sz w:val="24"/>
          <w:szCs w:val="24"/>
          <w:lang w:val="en-US"/>
        </w:rPr>
        <w:t>perceived service</w:t>
      </w:r>
      <w:r w:rsidRPr="00E97D30">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sesuai dengan yang diharapkan, maka kualitas pelayanan jasa dipresepsikan baik dan</w:t>
      </w:r>
      <w:r w:rsidRPr="00E97D30">
        <w:rPr>
          <w:rFonts w:ascii="Times New Roman" w:eastAsia="Calibri" w:hAnsi="Times New Roman" w:cs="Times New Roman"/>
          <w:color w:val="000000"/>
          <w:sz w:val="24"/>
          <w:szCs w:val="24"/>
          <w:lang w:val="en-US"/>
        </w:rPr>
        <w:t xml:space="preserve"> memuaskan. Jika jasa yang diterima melampaui ha</w:t>
      </w:r>
      <w:r>
        <w:rPr>
          <w:rFonts w:ascii="Times New Roman" w:eastAsia="Calibri" w:hAnsi="Times New Roman" w:cs="Times New Roman"/>
          <w:color w:val="000000"/>
          <w:sz w:val="24"/>
          <w:szCs w:val="24"/>
          <w:lang w:val="en-US"/>
        </w:rPr>
        <w:t xml:space="preserve">rapan pelanggan, maka kualitas </w:t>
      </w:r>
      <w:r w:rsidRPr="00E97D30">
        <w:rPr>
          <w:rFonts w:ascii="Times New Roman" w:eastAsia="Calibri" w:hAnsi="Times New Roman" w:cs="Times New Roman"/>
          <w:color w:val="000000"/>
          <w:sz w:val="24"/>
          <w:szCs w:val="24"/>
          <w:lang w:val="en-US"/>
        </w:rPr>
        <w:t>pelayanan ja</w:t>
      </w:r>
      <w:r>
        <w:rPr>
          <w:rFonts w:ascii="Times New Roman" w:eastAsia="Calibri" w:hAnsi="Times New Roman" w:cs="Times New Roman"/>
          <w:color w:val="000000"/>
          <w:sz w:val="24"/>
          <w:szCs w:val="24"/>
          <w:lang w:val="en-US"/>
        </w:rPr>
        <w:t xml:space="preserve">sa dipresepsikan sebagai </w:t>
      </w:r>
      <w:r w:rsidRPr="00E97D30">
        <w:rPr>
          <w:rFonts w:ascii="Times New Roman" w:eastAsia="Calibri" w:hAnsi="Times New Roman" w:cs="Times New Roman"/>
          <w:color w:val="000000"/>
          <w:sz w:val="24"/>
          <w:szCs w:val="24"/>
          <w:lang w:val="en-US"/>
        </w:rPr>
        <w:t>kualitas</w:t>
      </w:r>
      <w:r>
        <w:rPr>
          <w:rFonts w:ascii="Times New Roman" w:eastAsia="Calibri" w:hAnsi="Times New Roman" w:cs="Times New Roman"/>
          <w:color w:val="000000"/>
          <w:sz w:val="24"/>
          <w:szCs w:val="24"/>
          <w:lang w:val="en-US"/>
        </w:rPr>
        <w:t xml:space="preserve"> yang ideal. Sebaliknya, jika </w:t>
      </w:r>
      <w:r w:rsidRPr="00E97D30">
        <w:rPr>
          <w:rFonts w:ascii="Times New Roman" w:eastAsia="Calibri" w:hAnsi="Times New Roman" w:cs="Times New Roman"/>
          <w:color w:val="000000"/>
          <w:sz w:val="24"/>
          <w:szCs w:val="24"/>
          <w:lang w:val="en-US"/>
        </w:rPr>
        <w:t>diterima lebih rendah dari pada yang diharapkan maka kualitas pelayanan jasa dipresepsikan buruk. Dengan demikian baik tidaknya kualitas pelayanan jasa tergantung pada kemampuan penyedia jasa dalam memenuhi harapan pelanggannya secara konsisten.</w:t>
      </w:r>
    </w:p>
    <w:p w:rsidR="00EA3E19" w:rsidRPr="00EA3E19" w:rsidRDefault="00A07E16" w:rsidP="00EA3E1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EA3E19" w:rsidRPr="00EA3E19">
        <w:rPr>
          <w:rFonts w:ascii="Times New Roman" w:hAnsi="Times New Roman" w:cs="Times New Roman"/>
          <w:sz w:val="24"/>
          <w:szCs w:val="24"/>
          <w:lang w:val="en-US"/>
        </w:rPr>
        <w:t>ualitas pelayanan yang d</w:t>
      </w:r>
      <w:r w:rsidR="00EA3E19">
        <w:rPr>
          <w:rFonts w:ascii="Times New Roman" w:hAnsi="Times New Roman" w:cs="Times New Roman"/>
          <w:sz w:val="24"/>
          <w:szCs w:val="24"/>
          <w:lang w:val="en-US"/>
        </w:rPr>
        <w:t xml:space="preserve">ikemukakan oleh Lewis dan Booms </w:t>
      </w:r>
      <w:r w:rsidR="00EA3E19" w:rsidRPr="00EA3E19">
        <w:rPr>
          <w:rFonts w:ascii="Times New Roman" w:hAnsi="Times New Roman" w:cs="Times New Roman"/>
          <w:sz w:val="24"/>
          <w:szCs w:val="24"/>
          <w:lang w:val="en-US"/>
        </w:rPr>
        <w:t xml:space="preserve">yang dikutif oleh Fandy Tjiptono (2007:121) mengemukakan bahwa : </w:t>
      </w:r>
    </w:p>
    <w:p w:rsidR="00EA3E19" w:rsidRDefault="00E31927" w:rsidP="00E31927">
      <w:pPr>
        <w:spacing w:after="0" w:line="240" w:lineRule="auto"/>
        <w:ind w:left="990" w:hanging="9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EA3E19" w:rsidRPr="00EA3E19">
        <w:rPr>
          <w:rFonts w:ascii="Times New Roman" w:hAnsi="Times New Roman" w:cs="Times New Roman"/>
          <w:sz w:val="24"/>
          <w:szCs w:val="24"/>
          <w:lang w:val="en-US"/>
        </w:rPr>
        <w:t>Kualitas pelayanan sebagai ukuran sebe</w:t>
      </w:r>
      <w:r>
        <w:rPr>
          <w:rFonts w:ascii="Times New Roman" w:hAnsi="Times New Roman" w:cs="Times New Roman"/>
          <w:sz w:val="24"/>
          <w:szCs w:val="24"/>
          <w:lang w:val="en-US"/>
        </w:rPr>
        <w:t xml:space="preserve">rapa bagus tingkat layanan yang </w:t>
      </w:r>
      <w:r w:rsidR="00EA3E19" w:rsidRPr="00EA3E19">
        <w:rPr>
          <w:rFonts w:ascii="Times New Roman" w:hAnsi="Times New Roman" w:cs="Times New Roman"/>
          <w:sz w:val="24"/>
          <w:szCs w:val="24"/>
          <w:lang w:val="en-US"/>
        </w:rPr>
        <w:t>diberikan mampu sesuai dengan ekspetasi</w:t>
      </w:r>
      <w:r w:rsidR="00EA3E19">
        <w:rPr>
          <w:rFonts w:ascii="Times New Roman" w:hAnsi="Times New Roman" w:cs="Times New Roman"/>
          <w:sz w:val="24"/>
          <w:szCs w:val="24"/>
          <w:lang w:val="en-US"/>
        </w:rPr>
        <w:t xml:space="preserve"> pelanggan. Kualitas </w:t>
      </w:r>
      <w:r w:rsidR="00EA3E19">
        <w:rPr>
          <w:rFonts w:ascii="Times New Roman" w:hAnsi="Times New Roman" w:cs="Times New Roman"/>
          <w:sz w:val="24"/>
          <w:szCs w:val="24"/>
          <w:lang w:val="en-US"/>
        </w:rPr>
        <w:lastRenderedPageBreak/>
        <w:t xml:space="preserve">pelayanan </w:t>
      </w:r>
      <w:r w:rsidR="00EA3E19" w:rsidRPr="00EA3E19">
        <w:rPr>
          <w:rFonts w:ascii="Times New Roman" w:hAnsi="Times New Roman" w:cs="Times New Roman"/>
          <w:sz w:val="24"/>
          <w:szCs w:val="24"/>
          <w:lang w:val="en-US"/>
        </w:rPr>
        <w:t>bisa diwujudkan melalui pemenuhan</w:t>
      </w:r>
      <w:r w:rsidR="00EA3E19">
        <w:rPr>
          <w:rFonts w:ascii="Times New Roman" w:hAnsi="Times New Roman" w:cs="Times New Roman"/>
          <w:sz w:val="24"/>
          <w:szCs w:val="24"/>
          <w:lang w:val="en-US"/>
        </w:rPr>
        <w:t xml:space="preserve"> dan keinginan pelanggan serta </w:t>
      </w:r>
      <w:r w:rsidR="00EA3E19" w:rsidRPr="00EA3E19">
        <w:rPr>
          <w:rFonts w:ascii="Times New Roman" w:hAnsi="Times New Roman" w:cs="Times New Roman"/>
          <w:sz w:val="24"/>
          <w:szCs w:val="24"/>
          <w:lang w:val="en-US"/>
        </w:rPr>
        <w:t>ketepatan penyampaiannya untuk mengimbangi harapan pelanggan”.</w:t>
      </w:r>
    </w:p>
    <w:p w:rsidR="00EA3E19" w:rsidRDefault="00EA3E19" w:rsidP="00EA3E19">
      <w:pPr>
        <w:spacing w:after="0" w:line="240" w:lineRule="auto"/>
        <w:ind w:left="720"/>
        <w:jc w:val="both"/>
        <w:rPr>
          <w:rFonts w:ascii="Times New Roman" w:hAnsi="Times New Roman" w:cs="Times New Roman"/>
          <w:sz w:val="24"/>
          <w:szCs w:val="24"/>
          <w:lang w:val="en-US"/>
        </w:rPr>
      </w:pPr>
    </w:p>
    <w:p w:rsidR="00E92413" w:rsidRDefault="004238AD" w:rsidP="00EA3E1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Perusahaan memberikan pelayanan </w:t>
      </w:r>
      <w:r w:rsidR="00E92413">
        <w:rPr>
          <w:rFonts w:ascii="Times New Roman" w:hAnsi="Times New Roman" w:cs="Times New Roman"/>
          <w:sz w:val="24"/>
          <w:szCs w:val="24"/>
          <w:lang w:val="en-US"/>
        </w:rPr>
        <w:t xml:space="preserve">dengan harapan akan tercipta pemenuhan kebutuhan yang diinginkan oleh konsumen/nasabah. Dalam memberikan pelayanan tentunya perusahaan akan berusaha semaksimal mungkin karena dengan memberikan yang terbaik diharapkan nasabah merasa diperhatikan dan merasa puas sehingga tercipta sinergi antara pemberi jasa dengan penerima jasa. Sinergi antara pemberi jasa dengan penerima jasa dapat membuat perusahaan diuntungkan secara materi dan non materi. Kenyataanya adalah dengan memberikan pelayanan yang baik, perusahaan akan menerima timbal balik dari konsumen berupa keuntungan secara finansial. Dimana konsumen akan akan menggunakan produk/jasa perusahaan yang tentunya akan menguntungkan perusahaan. </w:t>
      </w:r>
    </w:p>
    <w:p w:rsidR="00A32C95" w:rsidRDefault="00A32C95" w:rsidP="00A32C95">
      <w:pPr>
        <w:spacing w:after="0" w:line="480" w:lineRule="auto"/>
        <w:ind w:firstLine="720"/>
        <w:jc w:val="both"/>
        <w:rPr>
          <w:rFonts w:ascii="Times New Roman" w:hAnsi="Times New Roman" w:cs="Times New Roman"/>
          <w:sz w:val="24"/>
          <w:szCs w:val="24"/>
          <w:lang w:val="en-US"/>
        </w:rPr>
      </w:pPr>
      <w:r w:rsidRPr="00A32C95">
        <w:rPr>
          <w:rFonts w:ascii="Times New Roman" w:hAnsi="Times New Roman" w:cs="Times New Roman"/>
          <w:sz w:val="24"/>
          <w:szCs w:val="24"/>
          <w:lang w:val="en-US"/>
        </w:rPr>
        <w:t>Kepuasan konsumen dipengaruhi oleh fakto</w:t>
      </w:r>
      <w:r>
        <w:rPr>
          <w:rFonts w:ascii="Times New Roman" w:hAnsi="Times New Roman" w:cs="Times New Roman"/>
          <w:sz w:val="24"/>
          <w:szCs w:val="24"/>
          <w:lang w:val="en-US"/>
        </w:rPr>
        <w:t xml:space="preserve">r kualitas pelayanan, kualitas </w:t>
      </w:r>
      <w:r w:rsidRPr="00A32C95">
        <w:rPr>
          <w:rFonts w:ascii="Times New Roman" w:hAnsi="Times New Roman" w:cs="Times New Roman"/>
          <w:sz w:val="24"/>
          <w:szCs w:val="24"/>
          <w:lang w:val="en-US"/>
        </w:rPr>
        <w:t>pelayanan yang baik sering dikatakan salah sa</w:t>
      </w:r>
      <w:r>
        <w:rPr>
          <w:rFonts w:ascii="Times New Roman" w:hAnsi="Times New Roman" w:cs="Times New Roman"/>
          <w:sz w:val="24"/>
          <w:szCs w:val="24"/>
          <w:lang w:val="en-US"/>
        </w:rPr>
        <w:t xml:space="preserve">tu faktor penting dalam </w:t>
      </w:r>
      <w:r w:rsidRPr="00A32C95">
        <w:rPr>
          <w:rFonts w:ascii="Times New Roman" w:hAnsi="Times New Roman" w:cs="Times New Roman"/>
          <w:sz w:val="24"/>
          <w:szCs w:val="24"/>
          <w:lang w:val="en-US"/>
        </w:rPr>
        <w:t>keberhasilan bisnis. Parasuraman, Zeeithaml, dan Berry dalam Zumi (2005:28-36) dalam studinya menunjukan</w:t>
      </w:r>
      <w:r>
        <w:rPr>
          <w:rFonts w:ascii="Times New Roman" w:hAnsi="Times New Roman" w:cs="Times New Roman"/>
          <w:sz w:val="24"/>
          <w:szCs w:val="24"/>
          <w:lang w:val="en-US"/>
        </w:rPr>
        <w:t xml:space="preserve"> bahwa kualitas pelayanan yang </w:t>
      </w:r>
      <w:r w:rsidRPr="00A32C95">
        <w:rPr>
          <w:rFonts w:ascii="Times New Roman" w:hAnsi="Times New Roman" w:cs="Times New Roman"/>
          <w:sz w:val="24"/>
          <w:szCs w:val="24"/>
          <w:lang w:val="en-US"/>
        </w:rPr>
        <w:t>diberikan harus sesuai dengan apa yang diharapkan konsumen. Semua tindakan dan perhatian atau cara melayani orang lain harus memenuhi apa yang menjadi kebutuhan dan keinginannya. Hal ini berarti, kualitas pelayanan yang diberikan harus sesuai dengan harapan yang diinginkan oleh konsumen. Pada tingkat kesesuaian yang semakin tinggi antara harapan dengan kualitas pelayanan yang diberikan perusahaan, disitulah tercipta nilai kepuasan yang maksimal.</w:t>
      </w:r>
    </w:p>
    <w:p w:rsidR="00CE73C3" w:rsidRDefault="00CE73C3" w:rsidP="00EF5FE0">
      <w:pPr>
        <w:spacing w:after="0" w:line="480" w:lineRule="auto"/>
        <w:ind w:firstLine="630"/>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lastRenderedPageBreak/>
        <w:t>Menurut Alma (2004:338) elemen-elemen</w:t>
      </w:r>
      <w:r>
        <w:rPr>
          <w:rFonts w:ascii="Times New Roman" w:eastAsia="Calibri" w:hAnsi="Times New Roman" w:cs="Times New Roman"/>
          <w:color w:val="000000"/>
          <w:sz w:val="24"/>
          <w:szCs w:val="24"/>
          <w:lang w:val="en-US"/>
        </w:rPr>
        <w:t xml:space="preserve"> </w:t>
      </w:r>
      <w:r w:rsidRPr="00CE73C3">
        <w:rPr>
          <w:rFonts w:ascii="Times New Roman" w:eastAsia="Calibri" w:hAnsi="Times New Roman" w:cs="Times New Roman"/>
          <w:color w:val="000000"/>
          <w:sz w:val="24"/>
          <w:szCs w:val="24"/>
          <w:lang w:val="en-US"/>
        </w:rPr>
        <w:t>kualitas pelayanan meliputi:</w:t>
      </w:r>
    </w:p>
    <w:p w:rsidR="00CE73C3" w:rsidRDefault="00CE73C3" w:rsidP="00CE73C3">
      <w:pPr>
        <w:pStyle w:val="ListParagraph"/>
        <w:numPr>
          <w:ilvl w:val="0"/>
          <w:numId w:val="15"/>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Kepuasan atas Keandalan (reliability)</w:t>
      </w:r>
    </w:p>
    <w:p w:rsidR="00CE73C3" w:rsidRDefault="00CE73C3" w:rsidP="00CE73C3">
      <w:pPr>
        <w:pStyle w:val="ListParagraph"/>
        <w:numPr>
          <w:ilvl w:val="0"/>
          <w:numId w:val="16"/>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Kemudahan prosedur membuka tabungan,</w:t>
      </w:r>
      <w:r>
        <w:rPr>
          <w:rFonts w:ascii="Times New Roman" w:eastAsia="Calibri" w:hAnsi="Times New Roman" w:cs="Times New Roman"/>
          <w:color w:val="000000"/>
          <w:sz w:val="24"/>
          <w:szCs w:val="24"/>
          <w:lang w:val="en-US"/>
        </w:rPr>
        <w:t xml:space="preserve"> </w:t>
      </w:r>
      <w:r w:rsidRPr="00CE73C3">
        <w:rPr>
          <w:rFonts w:ascii="Times New Roman" w:eastAsia="Calibri" w:hAnsi="Times New Roman" w:cs="Times New Roman"/>
          <w:color w:val="000000"/>
          <w:sz w:val="24"/>
          <w:szCs w:val="24"/>
          <w:lang w:val="en-US"/>
        </w:rPr>
        <w:t>giro, mengirim uang, mengambil tabungan</w:t>
      </w:r>
      <w:r>
        <w:rPr>
          <w:rFonts w:ascii="Times New Roman" w:eastAsia="Calibri" w:hAnsi="Times New Roman" w:cs="Times New Roman"/>
          <w:color w:val="000000"/>
          <w:sz w:val="24"/>
          <w:szCs w:val="24"/>
          <w:lang w:val="en-US"/>
        </w:rPr>
        <w:t>;</w:t>
      </w:r>
    </w:p>
    <w:p w:rsidR="00CE73C3" w:rsidRDefault="00CE73C3" w:rsidP="00CE73C3">
      <w:pPr>
        <w:pStyle w:val="ListParagraph"/>
        <w:numPr>
          <w:ilvl w:val="0"/>
          <w:numId w:val="16"/>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Menyelesaikan</w:t>
      </w:r>
      <w:r>
        <w:rPr>
          <w:rFonts w:ascii="Times New Roman" w:eastAsia="Calibri" w:hAnsi="Times New Roman" w:cs="Times New Roman"/>
          <w:color w:val="000000"/>
          <w:sz w:val="24"/>
          <w:szCs w:val="24"/>
          <w:lang w:val="en-US"/>
        </w:rPr>
        <w:t xml:space="preserve"> </w:t>
      </w:r>
      <w:r w:rsidRPr="00CE73C3">
        <w:rPr>
          <w:rFonts w:ascii="Times New Roman" w:eastAsia="Calibri" w:hAnsi="Times New Roman" w:cs="Times New Roman"/>
          <w:color w:val="000000"/>
          <w:sz w:val="24"/>
          <w:szCs w:val="24"/>
          <w:lang w:val="en-US"/>
        </w:rPr>
        <w:t>keluhan</w:t>
      </w:r>
      <w:r>
        <w:rPr>
          <w:rFonts w:ascii="Times New Roman" w:eastAsia="Calibri" w:hAnsi="Times New Roman" w:cs="Times New Roman"/>
          <w:color w:val="000000"/>
          <w:sz w:val="24"/>
          <w:szCs w:val="24"/>
          <w:lang w:val="en-US"/>
        </w:rPr>
        <w:t>;</w:t>
      </w:r>
    </w:p>
    <w:p w:rsidR="00CE73C3" w:rsidRDefault="00CE73C3" w:rsidP="00CE73C3">
      <w:pPr>
        <w:pStyle w:val="ListParagraph"/>
        <w:numPr>
          <w:ilvl w:val="0"/>
          <w:numId w:val="16"/>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Memperhatikan jam layanan</w:t>
      </w:r>
      <w:r>
        <w:rPr>
          <w:rFonts w:ascii="Times New Roman" w:eastAsia="Calibri" w:hAnsi="Times New Roman" w:cs="Times New Roman"/>
          <w:color w:val="000000"/>
          <w:sz w:val="24"/>
          <w:szCs w:val="24"/>
          <w:lang w:val="en-US"/>
        </w:rPr>
        <w:t>.</w:t>
      </w:r>
    </w:p>
    <w:p w:rsidR="00CE73C3" w:rsidRDefault="00CE73C3" w:rsidP="00CE73C3">
      <w:pPr>
        <w:pStyle w:val="ListParagraph"/>
        <w:numPr>
          <w:ilvl w:val="0"/>
          <w:numId w:val="15"/>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Kepuasan atas Daya Tanggap</w:t>
      </w:r>
      <w:r>
        <w:rPr>
          <w:rFonts w:ascii="Times New Roman" w:eastAsia="Calibri" w:hAnsi="Times New Roman" w:cs="Times New Roman"/>
          <w:color w:val="000000"/>
          <w:sz w:val="24"/>
          <w:szCs w:val="24"/>
          <w:lang w:val="en-US"/>
        </w:rPr>
        <w:t xml:space="preserve"> </w:t>
      </w:r>
      <w:r w:rsidRPr="00CE73C3">
        <w:rPr>
          <w:rFonts w:ascii="Times New Roman" w:eastAsia="Calibri" w:hAnsi="Times New Roman" w:cs="Times New Roman"/>
          <w:color w:val="000000"/>
          <w:sz w:val="24"/>
          <w:szCs w:val="24"/>
          <w:lang w:val="en-US"/>
        </w:rPr>
        <w:t>(responsiveness)</w:t>
      </w:r>
    </w:p>
    <w:p w:rsidR="00CE73C3" w:rsidRDefault="00CE73C3" w:rsidP="00CE73C3">
      <w:pPr>
        <w:pStyle w:val="ListParagraph"/>
        <w:numPr>
          <w:ilvl w:val="0"/>
          <w:numId w:val="17"/>
        </w:numPr>
        <w:spacing w:after="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w:t>
      </w:r>
      <w:r w:rsidRPr="00CE73C3">
        <w:rPr>
          <w:rFonts w:ascii="Times New Roman" w:eastAsia="Calibri" w:hAnsi="Times New Roman" w:cs="Times New Roman"/>
          <w:color w:val="000000"/>
          <w:sz w:val="24"/>
          <w:szCs w:val="24"/>
          <w:lang w:val="en-US"/>
        </w:rPr>
        <w:t>emampuan pegawai menangani keluhan</w:t>
      </w:r>
      <w:r>
        <w:rPr>
          <w:rFonts w:ascii="Times New Roman" w:eastAsia="Calibri" w:hAnsi="Times New Roman" w:cs="Times New Roman"/>
          <w:color w:val="000000"/>
          <w:sz w:val="24"/>
          <w:szCs w:val="24"/>
          <w:lang w:val="en-US"/>
        </w:rPr>
        <w:t xml:space="preserve"> </w:t>
      </w:r>
      <w:r w:rsidRPr="00CE73C3">
        <w:rPr>
          <w:rFonts w:ascii="Times New Roman" w:eastAsia="Calibri" w:hAnsi="Times New Roman" w:cs="Times New Roman"/>
          <w:color w:val="000000"/>
          <w:sz w:val="24"/>
          <w:szCs w:val="24"/>
          <w:lang w:val="en-US"/>
        </w:rPr>
        <w:t>nasabah dan kecepatan penanganannya</w:t>
      </w:r>
      <w:r>
        <w:rPr>
          <w:rFonts w:ascii="Times New Roman" w:eastAsia="Calibri" w:hAnsi="Times New Roman" w:cs="Times New Roman"/>
          <w:color w:val="000000"/>
          <w:sz w:val="24"/>
          <w:szCs w:val="24"/>
          <w:lang w:val="en-US"/>
        </w:rPr>
        <w:t>;</w:t>
      </w:r>
    </w:p>
    <w:p w:rsidR="00CE73C3" w:rsidRDefault="00CE73C3" w:rsidP="00CE73C3">
      <w:pPr>
        <w:pStyle w:val="ListParagraph"/>
        <w:numPr>
          <w:ilvl w:val="0"/>
          <w:numId w:val="17"/>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 xml:space="preserve">Adanya </w:t>
      </w:r>
      <w:r w:rsidRPr="00CE73C3">
        <w:rPr>
          <w:rFonts w:ascii="Times New Roman" w:eastAsia="Calibri" w:hAnsi="Times New Roman" w:cs="Times New Roman"/>
          <w:i/>
          <w:color w:val="000000"/>
          <w:sz w:val="24"/>
          <w:szCs w:val="24"/>
          <w:lang w:val="en-US"/>
        </w:rPr>
        <w:t>marketing officer</w:t>
      </w:r>
      <w:r w:rsidRPr="00CE73C3">
        <w:rPr>
          <w:rFonts w:ascii="Times New Roman" w:eastAsia="Calibri" w:hAnsi="Times New Roman" w:cs="Times New Roman"/>
          <w:color w:val="000000"/>
          <w:sz w:val="24"/>
          <w:szCs w:val="24"/>
          <w:lang w:val="en-US"/>
        </w:rPr>
        <w:t xml:space="preserve">, </w:t>
      </w:r>
      <w:r w:rsidRPr="00CE73C3">
        <w:rPr>
          <w:rFonts w:ascii="Times New Roman" w:eastAsia="Calibri" w:hAnsi="Times New Roman" w:cs="Times New Roman"/>
          <w:i/>
          <w:color w:val="000000"/>
          <w:sz w:val="24"/>
          <w:szCs w:val="24"/>
          <w:lang w:val="en-US"/>
        </w:rPr>
        <w:t>customer service</w:t>
      </w:r>
      <w:r w:rsidRPr="00CE73C3">
        <w:rPr>
          <w:rFonts w:ascii="Times New Roman" w:eastAsia="Calibri" w:hAnsi="Times New Roman" w:cs="Times New Roman"/>
          <w:color w:val="000000"/>
          <w:sz w:val="24"/>
          <w:szCs w:val="24"/>
          <w:lang w:val="en-US"/>
        </w:rPr>
        <w:t xml:space="preserve"> yang cekatan, segera menjawab</w:t>
      </w:r>
      <w:r>
        <w:rPr>
          <w:rFonts w:ascii="Times New Roman" w:eastAsia="Calibri" w:hAnsi="Times New Roman" w:cs="Times New Roman"/>
          <w:color w:val="000000"/>
          <w:sz w:val="24"/>
          <w:szCs w:val="24"/>
          <w:lang w:val="en-US"/>
        </w:rPr>
        <w:t xml:space="preserve"> </w:t>
      </w:r>
      <w:r w:rsidRPr="00CE73C3">
        <w:rPr>
          <w:rFonts w:ascii="Times New Roman" w:eastAsia="Calibri" w:hAnsi="Times New Roman" w:cs="Times New Roman"/>
          <w:color w:val="000000"/>
          <w:sz w:val="24"/>
          <w:szCs w:val="24"/>
          <w:lang w:val="en-US"/>
        </w:rPr>
        <w:t>telepon, dsb</w:t>
      </w:r>
      <w:r>
        <w:rPr>
          <w:rFonts w:ascii="Times New Roman" w:eastAsia="Calibri" w:hAnsi="Times New Roman" w:cs="Times New Roman"/>
          <w:color w:val="000000"/>
          <w:sz w:val="24"/>
          <w:szCs w:val="24"/>
          <w:lang w:val="en-US"/>
        </w:rPr>
        <w:t>.</w:t>
      </w:r>
    </w:p>
    <w:p w:rsidR="00CE73C3" w:rsidRDefault="00CE73C3" w:rsidP="00CE73C3">
      <w:pPr>
        <w:pStyle w:val="ListParagraph"/>
        <w:numPr>
          <w:ilvl w:val="0"/>
          <w:numId w:val="15"/>
        </w:numPr>
        <w:spacing w:after="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Kepuasan atas Jaminan (assurance)</w:t>
      </w:r>
    </w:p>
    <w:p w:rsidR="00CE73C3" w:rsidRDefault="00CE73C3" w:rsidP="00CE73C3">
      <w:pPr>
        <w:pStyle w:val="ListParagraph"/>
        <w:numPr>
          <w:ilvl w:val="0"/>
          <w:numId w:val="18"/>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Keramahan</w:t>
      </w:r>
      <w:r>
        <w:rPr>
          <w:rFonts w:ascii="Times New Roman" w:eastAsia="Calibri" w:hAnsi="Times New Roman" w:cs="Times New Roman"/>
          <w:color w:val="000000"/>
          <w:sz w:val="24"/>
          <w:szCs w:val="24"/>
          <w:lang w:val="en-US"/>
        </w:rPr>
        <w:t>;</w:t>
      </w:r>
    </w:p>
    <w:p w:rsidR="00CE73C3" w:rsidRDefault="00CE73C3" w:rsidP="00CE73C3">
      <w:pPr>
        <w:pStyle w:val="ListParagraph"/>
        <w:numPr>
          <w:ilvl w:val="0"/>
          <w:numId w:val="18"/>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Kepercayaan terhadap perusahaan</w:t>
      </w:r>
      <w:r>
        <w:rPr>
          <w:rFonts w:ascii="Times New Roman" w:eastAsia="Calibri" w:hAnsi="Times New Roman" w:cs="Times New Roman"/>
          <w:color w:val="000000"/>
          <w:sz w:val="24"/>
          <w:szCs w:val="24"/>
          <w:lang w:val="en-US"/>
        </w:rPr>
        <w:t>;</w:t>
      </w:r>
    </w:p>
    <w:p w:rsidR="00CE73C3" w:rsidRDefault="00CE73C3" w:rsidP="00CE73C3">
      <w:pPr>
        <w:pStyle w:val="ListParagraph"/>
        <w:numPr>
          <w:ilvl w:val="0"/>
          <w:numId w:val="18"/>
        </w:numPr>
        <w:spacing w:after="0" w:line="480" w:lineRule="auto"/>
        <w:jc w:val="both"/>
        <w:rPr>
          <w:rFonts w:ascii="Times New Roman" w:eastAsia="Calibri" w:hAnsi="Times New Roman" w:cs="Times New Roman"/>
          <w:color w:val="000000"/>
          <w:sz w:val="24"/>
          <w:szCs w:val="24"/>
          <w:lang w:val="en-US"/>
        </w:rPr>
      </w:pPr>
      <w:r w:rsidRPr="00CE73C3">
        <w:rPr>
          <w:rFonts w:ascii="Times New Roman" w:eastAsia="Calibri" w:hAnsi="Times New Roman" w:cs="Times New Roman"/>
          <w:color w:val="000000"/>
          <w:sz w:val="24"/>
          <w:szCs w:val="24"/>
          <w:lang w:val="en-US"/>
        </w:rPr>
        <w:t>Jaminan perasaan aman di bank</w:t>
      </w:r>
      <w:r>
        <w:rPr>
          <w:rFonts w:ascii="Times New Roman" w:eastAsia="Calibri" w:hAnsi="Times New Roman" w:cs="Times New Roman"/>
          <w:color w:val="000000"/>
          <w:sz w:val="24"/>
          <w:szCs w:val="24"/>
          <w:lang w:val="en-US"/>
        </w:rPr>
        <w:t>.</w:t>
      </w:r>
    </w:p>
    <w:p w:rsidR="001C6DE6" w:rsidRDefault="001C6DE6" w:rsidP="001C6DE6">
      <w:pPr>
        <w:pStyle w:val="ListParagraph"/>
        <w:numPr>
          <w:ilvl w:val="0"/>
          <w:numId w:val="15"/>
        </w:numPr>
        <w:spacing w:after="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Kepuasan atas Empati (emphaty)</w:t>
      </w:r>
    </w:p>
    <w:p w:rsidR="001C6DE6" w:rsidRDefault="001C6DE6" w:rsidP="001C6DE6">
      <w:pPr>
        <w:pStyle w:val="ListParagraph"/>
        <w:numPr>
          <w:ilvl w:val="0"/>
          <w:numId w:val="19"/>
        </w:numPr>
        <w:spacing w:after="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Kemudahan menghubungi kantor;</w:t>
      </w:r>
    </w:p>
    <w:p w:rsidR="001C6DE6" w:rsidRDefault="001C6DE6" w:rsidP="001C6DE6">
      <w:pPr>
        <w:pStyle w:val="ListParagraph"/>
        <w:numPr>
          <w:ilvl w:val="0"/>
          <w:numId w:val="19"/>
        </w:numPr>
        <w:spacing w:after="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A</w:t>
      </w:r>
      <w:r w:rsidRPr="001C6DE6">
        <w:rPr>
          <w:rFonts w:ascii="Times New Roman" w:eastAsia="Calibri" w:hAnsi="Times New Roman" w:cs="Times New Roman"/>
          <w:color w:val="000000"/>
          <w:sz w:val="24"/>
          <w:szCs w:val="24"/>
          <w:lang w:val="en-US"/>
        </w:rPr>
        <w:t>danya perhatian serius terhadap segala</w:t>
      </w:r>
      <w:r>
        <w:rPr>
          <w:rFonts w:ascii="Times New Roman" w:eastAsia="Calibri" w:hAnsi="Times New Roman" w:cs="Times New Roman"/>
          <w:color w:val="000000"/>
          <w:sz w:val="24"/>
          <w:szCs w:val="24"/>
          <w:lang w:val="en-US"/>
        </w:rPr>
        <w:t xml:space="preserve"> </w:t>
      </w:r>
      <w:r w:rsidRPr="001C6DE6">
        <w:rPr>
          <w:rFonts w:ascii="Times New Roman" w:eastAsia="Calibri" w:hAnsi="Times New Roman" w:cs="Times New Roman"/>
          <w:color w:val="000000"/>
          <w:sz w:val="24"/>
          <w:szCs w:val="24"/>
          <w:lang w:val="en-US"/>
        </w:rPr>
        <w:t>kegiatan dan terhadap pribadi nasabah</w:t>
      </w:r>
      <w:r>
        <w:rPr>
          <w:rFonts w:ascii="Times New Roman" w:eastAsia="Calibri" w:hAnsi="Times New Roman" w:cs="Times New Roman"/>
          <w:color w:val="000000"/>
          <w:sz w:val="24"/>
          <w:szCs w:val="24"/>
          <w:lang w:val="en-US"/>
        </w:rPr>
        <w:t xml:space="preserve"> </w:t>
      </w:r>
      <w:r w:rsidRPr="001C6DE6">
        <w:rPr>
          <w:rFonts w:ascii="Times New Roman" w:eastAsia="Calibri" w:hAnsi="Times New Roman" w:cs="Times New Roman"/>
          <w:color w:val="000000"/>
          <w:sz w:val="24"/>
          <w:szCs w:val="24"/>
          <w:lang w:val="en-US"/>
        </w:rPr>
        <w:t>tanpa membeda-bedakan</w:t>
      </w:r>
      <w:r>
        <w:rPr>
          <w:rFonts w:ascii="Times New Roman" w:eastAsia="Calibri" w:hAnsi="Times New Roman" w:cs="Times New Roman"/>
          <w:color w:val="000000"/>
          <w:sz w:val="24"/>
          <w:szCs w:val="24"/>
          <w:lang w:val="en-US"/>
        </w:rPr>
        <w:t xml:space="preserve"> </w:t>
      </w:r>
      <w:r w:rsidRPr="001C6DE6">
        <w:rPr>
          <w:rFonts w:ascii="Times New Roman" w:eastAsia="Calibri" w:hAnsi="Times New Roman" w:cs="Times New Roman"/>
          <w:color w:val="000000"/>
          <w:sz w:val="24"/>
          <w:szCs w:val="24"/>
          <w:lang w:val="en-US"/>
        </w:rPr>
        <w:t>status sosialnya</w:t>
      </w:r>
      <w:r>
        <w:rPr>
          <w:rFonts w:ascii="Times New Roman" w:eastAsia="Calibri" w:hAnsi="Times New Roman" w:cs="Times New Roman"/>
          <w:color w:val="000000"/>
          <w:sz w:val="24"/>
          <w:szCs w:val="24"/>
          <w:lang w:val="en-US"/>
        </w:rPr>
        <w:t>.</w:t>
      </w:r>
    </w:p>
    <w:p w:rsidR="00E73684" w:rsidRDefault="00E73684" w:rsidP="00E73684">
      <w:pPr>
        <w:pStyle w:val="ListParagraph"/>
        <w:numPr>
          <w:ilvl w:val="0"/>
          <w:numId w:val="15"/>
        </w:numPr>
        <w:spacing w:after="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Kepuasan atas Bukti Fisik (tangible)</w:t>
      </w:r>
    </w:p>
    <w:p w:rsidR="00E73684" w:rsidRDefault="00E73684" w:rsidP="00E73684">
      <w:pPr>
        <w:pStyle w:val="ListParagraph"/>
        <w:numPr>
          <w:ilvl w:val="0"/>
          <w:numId w:val="20"/>
        </w:numPr>
        <w:spacing w:after="0" w:line="480" w:lineRule="auto"/>
        <w:jc w:val="both"/>
        <w:rPr>
          <w:rFonts w:ascii="Times New Roman" w:eastAsia="Calibri" w:hAnsi="Times New Roman" w:cs="Times New Roman"/>
          <w:color w:val="000000"/>
          <w:sz w:val="24"/>
          <w:szCs w:val="24"/>
          <w:lang w:val="en-US"/>
        </w:rPr>
      </w:pPr>
      <w:r w:rsidRPr="00E73684">
        <w:rPr>
          <w:rFonts w:ascii="Times New Roman" w:eastAsia="Calibri" w:hAnsi="Times New Roman" w:cs="Times New Roman"/>
          <w:color w:val="000000"/>
          <w:sz w:val="24"/>
          <w:szCs w:val="24"/>
          <w:lang w:val="en-US"/>
        </w:rPr>
        <w:t>Fasilitas gedung dan ruang pelayanan</w:t>
      </w:r>
      <w:r>
        <w:rPr>
          <w:rFonts w:ascii="Times New Roman" w:eastAsia="Calibri" w:hAnsi="Times New Roman" w:cs="Times New Roman"/>
          <w:color w:val="000000"/>
          <w:sz w:val="24"/>
          <w:szCs w:val="24"/>
          <w:lang w:val="en-US"/>
        </w:rPr>
        <w:t>;</w:t>
      </w:r>
    </w:p>
    <w:p w:rsidR="00E73684" w:rsidRDefault="00E73684" w:rsidP="00E73684">
      <w:pPr>
        <w:pStyle w:val="ListParagraph"/>
        <w:numPr>
          <w:ilvl w:val="0"/>
          <w:numId w:val="20"/>
        </w:numPr>
        <w:spacing w:after="0" w:line="480" w:lineRule="auto"/>
        <w:jc w:val="both"/>
        <w:rPr>
          <w:rFonts w:ascii="Times New Roman" w:eastAsia="Calibri" w:hAnsi="Times New Roman" w:cs="Times New Roman"/>
          <w:color w:val="000000"/>
          <w:sz w:val="24"/>
          <w:szCs w:val="24"/>
          <w:lang w:val="en-US"/>
        </w:rPr>
      </w:pPr>
      <w:r w:rsidRPr="00E73684">
        <w:rPr>
          <w:rFonts w:ascii="Times New Roman" w:eastAsia="Calibri" w:hAnsi="Times New Roman" w:cs="Times New Roman"/>
          <w:color w:val="000000"/>
          <w:sz w:val="24"/>
          <w:szCs w:val="24"/>
          <w:lang w:val="en-US"/>
        </w:rPr>
        <w:t>Kelengkapan dan kesiapan kelengkapan</w:t>
      </w:r>
      <w:r>
        <w:rPr>
          <w:rFonts w:ascii="Times New Roman" w:eastAsia="Calibri" w:hAnsi="Times New Roman" w:cs="Times New Roman"/>
          <w:color w:val="000000"/>
          <w:sz w:val="24"/>
          <w:szCs w:val="24"/>
          <w:lang w:val="en-US"/>
        </w:rPr>
        <w:t>;</w:t>
      </w:r>
    </w:p>
    <w:p w:rsidR="00E73684" w:rsidRPr="00E73684" w:rsidRDefault="00E73684" w:rsidP="00E73684">
      <w:pPr>
        <w:pStyle w:val="ListParagraph"/>
        <w:numPr>
          <w:ilvl w:val="0"/>
          <w:numId w:val="20"/>
        </w:numPr>
        <w:spacing w:after="0" w:line="480" w:lineRule="auto"/>
        <w:jc w:val="both"/>
        <w:rPr>
          <w:rFonts w:ascii="Times New Roman" w:eastAsia="Calibri" w:hAnsi="Times New Roman" w:cs="Times New Roman"/>
          <w:color w:val="000000"/>
          <w:sz w:val="24"/>
          <w:szCs w:val="24"/>
          <w:lang w:val="en-US"/>
        </w:rPr>
      </w:pPr>
      <w:r w:rsidRPr="00E73684">
        <w:rPr>
          <w:rFonts w:ascii="Times New Roman" w:eastAsia="Calibri" w:hAnsi="Times New Roman" w:cs="Times New Roman"/>
          <w:color w:val="000000"/>
          <w:sz w:val="24"/>
          <w:szCs w:val="24"/>
          <w:lang w:val="en-US"/>
        </w:rPr>
        <w:t>Kebersihan ruangan dan karyawan</w:t>
      </w:r>
      <w:r>
        <w:rPr>
          <w:rFonts w:ascii="Times New Roman" w:eastAsia="Calibri" w:hAnsi="Times New Roman" w:cs="Times New Roman"/>
          <w:color w:val="000000"/>
          <w:sz w:val="24"/>
          <w:szCs w:val="24"/>
          <w:lang w:val="en-US"/>
        </w:rPr>
        <w:t>.</w:t>
      </w:r>
    </w:p>
    <w:p w:rsidR="00B25637" w:rsidRDefault="00B25637" w:rsidP="00B25637">
      <w:pPr>
        <w:spacing w:after="0" w:line="480" w:lineRule="auto"/>
        <w:ind w:firstLine="720"/>
        <w:jc w:val="both"/>
        <w:rPr>
          <w:rFonts w:ascii="Times New Roman" w:eastAsia="Calibri" w:hAnsi="Times New Roman" w:cs="Times New Roman"/>
          <w:color w:val="000000"/>
          <w:sz w:val="24"/>
          <w:szCs w:val="24"/>
          <w:lang w:val="en-US"/>
        </w:rPr>
      </w:pPr>
      <w:r w:rsidRPr="00CD5744">
        <w:rPr>
          <w:rFonts w:ascii="Times New Roman" w:eastAsia="Calibri" w:hAnsi="Times New Roman" w:cs="Times New Roman"/>
          <w:color w:val="000000"/>
          <w:sz w:val="24"/>
          <w:szCs w:val="24"/>
          <w:lang w:val="en-US"/>
        </w:rPr>
        <w:lastRenderedPageBreak/>
        <w:t>Teori mengenai pengaruh kualitas layanan terhada</w:t>
      </w:r>
      <w:r>
        <w:rPr>
          <w:rFonts w:ascii="Times New Roman" w:eastAsia="Calibri" w:hAnsi="Times New Roman" w:cs="Times New Roman"/>
          <w:color w:val="000000"/>
          <w:sz w:val="24"/>
          <w:szCs w:val="24"/>
          <w:lang w:val="en-US"/>
        </w:rPr>
        <w:t xml:space="preserve">p kepuasan ini didukung </w:t>
      </w:r>
      <w:r w:rsidRPr="00CD5744">
        <w:rPr>
          <w:rFonts w:ascii="Times New Roman" w:eastAsia="Calibri" w:hAnsi="Times New Roman" w:cs="Times New Roman"/>
          <w:color w:val="000000"/>
          <w:sz w:val="24"/>
          <w:szCs w:val="24"/>
          <w:lang w:val="en-US"/>
        </w:rPr>
        <w:t>oleh beberapa studi empiris yang dilakukan oleh para peneliti sebelumnya, yang dijadikan referensi dalam penelitian ini yaitu Nursiana (2011), Hong (2008), Lee (2013) dan Mosahab et al.</w:t>
      </w:r>
      <w:r w:rsidR="000152B7">
        <w:rPr>
          <w:rFonts w:ascii="Times New Roman" w:eastAsia="Calibri" w:hAnsi="Times New Roman" w:cs="Times New Roman"/>
          <w:color w:val="000000"/>
          <w:sz w:val="24"/>
          <w:szCs w:val="24"/>
          <w:lang w:val="en-US"/>
        </w:rPr>
        <w:t xml:space="preserve"> </w:t>
      </w:r>
      <w:r w:rsidRPr="00CD5744">
        <w:rPr>
          <w:rFonts w:ascii="Times New Roman" w:eastAsia="Calibri" w:hAnsi="Times New Roman" w:cs="Times New Roman"/>
          <w:color w:val="000000"/>
          <w:sz w:val="24"/>
          <w:szCs w:val="24"/>
          <w:lang w:val="en-US"/>
        </w:rPr>
        <w:t>(2010) yang b</w:t>
      </w:r>
      <w:r>
        <w:rPr>
          <w:rFonts w:ascii="Times New Roman" w:eastAsia="Calibri" w:hAnsi="Times New Roman" w:cs="Times New Roman"/>
          <w:color w:val="000000"/>
          <w:sz w:val="24"/>
          <w:szCs w:val="24"/>
          <w:lang w:val="en-US"/>
        </w:rPr>
        <w:t xml:space="preserve">erpendapat sama bahwa kualitas </w:t>
      </w:r>
      <w:r w:rsidRPr="00CD5744">
        <w:rPr>
          <w:rFonts w:ascii="Times New Roman" w:eastAsia="Calibri" w:hAnsi="Times New Roman" w:cs="Times New Roman"/>
          <w:color w:val="000000"/>
          <w:sz w:val="24"/>
          <w:szCs w:val="24"/>
          <w:lang w:val="en-US"/>
        </w:rPr>
        <w:t>pelayanan berpengaruh positif dan signifikan terhadap kepuasan pelanggan</w:t>
      </w:r>
      <w:r>
        <w:rPr>
          <w:rFonts w:ascii="Times New Roman" w:eastAsia="Calibri" w:hAnsi="Times New Roman" w:cs="Times New Roman"/>
          <w:color w:val="000000"/>
          <w:sz w:val="24"/>
          <w:szCs w:val="24"/>
          <w:lang w:val="en-US"/>
        </w:rPr>
        <w:t>.</w:t>
      </w:r>
    </w:p>
    <w:p w:rsidR="00B25637" w:rsidRDefault="00B25637" w:rsidP="00B25637">
      <w:pPr>
        <w:spacing w:after="0" w:line="480" w:lineRule="auto"/>
        <w:ind w:firstLine="720"/>
        <w:jc w:val="both"/>
        <w:rPr>
          <w:rFonts w:ascii="Times New Roman" w:eastAsia="Calibri" w:hAnsi="Times New Roman" w:cs="Times New Roman"/>
          <w:color w:val="000000"/>
          <w:sz w:val="24"/>
          <w:szCs w:val="24"/>
          <w:lang w:val="en-US"/>
        </w:rPr>
      </w:pPr>
      <w:r w:rsidRPr="00DD3CA0">
        <w:rPr>
          <w:rFonts w:ascii="Times New Roman" w:eastAsia="Calibri" w:hAnsi="Times New Roman" w:cs="Times New Roman"/>
          <w:color w:val="000000"/>
          <w:sz w:val="24"/>
          <w:szCs w:val="24"/>
          <w:lang w:val="en-US"/>
        </w:rPr>
        <w:t>Kualitas layanan berpengaruh positif dan s</w:t>
      </w:r>
      <w:r>
        <w:rPr>
          <w:rFonts w:ascii="Times New Roman" w:eastAsia="Calibri" w:hAnsi="Times New Roman" w:cs="Times New Roman"/>
          <w:color w:val="000000"/>
          <w:sz w:val="24"/>
          <w:szCs w:val="24"/>
          <w:lang w:val="en-US"/>
        </w:rPr>
        <w:t xml:space="preserve">ignifikan terhadap kepercayaan </w:t>
      </w:r>
      <w:r w:rsidRPr="00DD3CA0">
        <w:rPr>
          <w:rFonts w:ascii="Times New Roman" w:eastAsia="Calibri" w:hAnsi="Times New Roman" w:cs="Times New Roman"/>
          <w:color w:val="000000"/>
          <w:sz w:val="24"/>
          <w:szCs w:val="24"/>
          <w:lang w:val="en-US"/>
        </w:rPr>
        <w:t>Nasabah.</w:t>
      </w:r>
      <w:r>
        <w:rPr>
          <w:rFonts w:ascii="Times New Roman" w:eastAsia="Calibri" w:hAnsi="Times New Roman" w:cs="Times New Roman"/>
          <w:color w:val="000000"/>
          <w:sz w:val="24"/>
          <w:szCs w:val="24"/>
          <w:lang w:val="en-US"/>
        </w:rPr>
        <w:t xml:space="preserve"> </w:t>
      </w:r>
      <w:r w:rsidRPr="00DD3CA0">
        <w:rPr>
          <w:rFonts w:ascii="Times New Roman" w:eastAsia="Calibri" w:hAnsi="Times New Roman" w:cs="Times New Roman"/>
          <w:color w:val="000000"/>
          <w:sz w:val="24"/>
          <w:szCs w:val="24"/>
          <w:lang w:val="en-US"/>
        </w:rPr>
        <w:t>Mosahab et al. (2010) berpendapat b</w:t>
      </w:r>
      <w:r>
        <w:rPr>
          <w:rFonts w:ascii="Times New Roman" w:eastAsia="Calibri" w:hAnsi="Times New Roman" w:cs="Times New Roman"/>
          <w:color w:val="000000"/>
          <w:sz w:val="24"/>
          <w:szCs w:val="24"/>
          <w:lang w:val="en-US"/>
        </w:rPr>
        <w:t xml:space="preserve">ahwa ada pengaruh yang positif </w:t>
      </w:r>
      <w:r w:rsidRPr="00DD3CA0">
        <w:rPr>
          <w:rFonts w:ascii="Times New Roman" w:eastAsia="Calibri" w:hAnsi="Times New Roman" w:cs="Times New Roman"/>
          <w:color w:val="000000"/>
          <w:sz w:val="24"/>
          <w:szCs w:val="24"/>
          <w:lang w:val="en-US"/>
        </w:rPr>
        <w:t>antara kualitas layanan terhadap loyalitas nasaba</w:t>
      </w:r>
      <w:r>
        <w:rPr>
          <w:rFonts w:ascii="Times New Roman" w:eastAsia="Calibri" w:hAnsi="Times New Roman" w:cs="Times New Roman"/>
          <w:color w:val="000000"/>
          <w:sz w:val="24"/>
          <w:szCs w:val="24"/>
          <w:lang w:val="en-US"/>
        </w:rPr>
        <w:t xml:space="preserve">h. Pernyataan tersebut sejalan </w:t>
      </w:r>
      <w:r w:rsidRPr="00DD3CA0">
        <w:rPr>
          <w:rFonts w:ascii="Times New Roman" w:eastAsia="Calibri" w:hAnsi="Times New Roman" w:cs="Times New Roman"/>
          <w:color w:val="000000"/>
          <w:sz w:val="24"/>
          <w:szCs w:val="24"/>
          <w:lang w:val="en-US"/>
        </w:rPr>
        <w:t>dengan pernyataan dari hasil penelitian yang dilakukan oleh Ar</w:t>
      </w:r>
      <w:r>
        <w:rPr>
          <w:rFonts w:ascii="Times New Roman" w:eastAsia="Calibri" w:hAnsi="Times New Roman" w:cs="Times New Roman"/>
          <w:color w:val="000000"/>
          <w:sz w:val="24"/>
          <w:szCs w:val="24"/>
          <w:lang w:val="en-US"/>
        </w:rPr>
        <w:t xml:space="preserve">ab et al. (2012) </w:t>
      </w:r>
      <w:r w:rsidRPr="00DD3CA0">
        <w:rPr>
          <w:rFonts w:ascii="Times New Roman" w:eastAsia="Calibri" w:hAnsi="Times New Roman" w:cs="Times New Roman"/>
          <w:color w:val="000000"/>
          <w:sz w:val="24"/>
          <w:szCs w:val="24"/>
          <w:lang w:val="en-US"/>
        </w:rPr>
        <w:t xml:space="preserve">yang berpendapat bahwa kualitas pelayanan berpengaruh positif dan signifikan terhadap loyalitas pelanggan. Selain itu </w:t>
      </w:r>
      <w:r>
        <w:rPr>
          <w:rFonts w:ascii="Times New Roman" w:eastAsia="Calibri" w:hAnsi="Times New Roman" w:cs="Times New Roman"/>
          <w:color w:val="000000"/>
          <w:sz w:val="24"/>
          <w:szCs w:val="24"/>
          <w:lang w:val="en-US"/>
        </w:rPr>
        <w:t xml:space="preserve">dari penelitiannya atas </w:t>
      </w:r>
      <w:r w:rsidRPr="00DD3CA0">
        <w:rPr>
          <w:rFonts w:ascii="Times New Roman" w:eastAsia="Calibri" w:hAnsi="Times New Roman" w:cs="Times New Roman"/>
          <w:color w:val="000000"/>
          <w:sz w:val="24"/>
          <w:szCs w:val="24"/>
          <w:lang w:val="en-US"/>
        </w:rPr>
        <w:t>pengaruh kualitas layanan terhadap loyal</w:t>
      </w:r>
      <w:r>
        <w:rPr>
          <w:rFonts w:ascii="Times New Roman" w:eastAsia="Calibri" w:hAnsi="Times New Roman" w:cs="Times New Roman"/>
          <w:color w:val="000000"/>
          <w:sz w:val="24"/>
          <w:szCs w:val="24"/>
          <w:lang w:val="en-US"/>
        </w:rPr>
        <w:t xml:space="preserve">itas nasabah melalui kepuasan, </w:t>
      </w:r>
      <w:r w:rsidRPr="00DD3CA0">
        <w:rPr>
          <w:rFonts w:ascii="Times New Roman" w:eastAsia="Calibri" w:hAnsi="Times New Roman" w:cs="Times New Roman"/>
          <w:color w:val="000000"/>
          <w:sz w:val="24"/>
          <w:szCs w:val="24"/>
          <w:lang w:val="en-US"/>
        </w:rPr>
        <w:t>komitmen, kepercayaan pada BCA Tbk, diperoleh hasil bahwa terdapat pengaruh yang signifikan antara kualitas layanan terhadap loyalitas nasabah BCA</w:t>
      </w:r>
      <w:r>
        <w:rPr>
          <w:rFonts w:ascii="Times New Roman" w:eastAsia="Calibri" w:hAnsi="Times New Roman" w:cs="Times New Roman"/>
          <w:color w:val="000000"/>
          <w:sz w:val="24"/>
          <w:szCs w:val="24"/>
          <w:lang w:val="en-US"/>
        </w:rPr>
        <w:t>.</w:t>
      </w:r>
    </w:p>
    <w:p w:rsidR="00B25637" w:rsidRDefault="00B25637" w:rsidP="00B25637">
      <w:pPr>
        <w:spacing w:after="0" w:line="480" w:lineRule="auto"/>
        <w:ind w:firstLine="720"/>
        <w:jc w:val="both"/>
        <w:rPr>
          <w:rFonts w:ascii="Times New Roman" w:eastAsia="Calibri" w:hAnsi="Times New Roman" w:cs="Times New Roman"/>
          <w:color w:val="000000"/>
          <w:sz w:val="24"/>
          <w:szCs w:val="24"/>
          <w:lang w:val="en-US"/>
        </w:rPr>
      </w:pPr>
      <w:r w:rsidRPr="001500CA">
        <w:rPr>
          <w:rFonts w:ascii="Times New Roman" w:eastAsia="Calibri" w:hAnsi="Times New Roman" w:cs="Times New Roman"/>
          <w:color w:val="000000"/>
          <w:sz w:val="24"/>
          <w:szCs w:val="24"/>
          <w:lang w:val="en-US"/>
        </w:rPr>
        <w:t>Menurut Misbach et al. (2013) dalam p</w:t>
      </w:r>
      <w:r>
        <w:rPr>
          <w:rFonts w:ascii="Times New Roman" w:eastAsia="Calibri" w:hAnsi="Times New Roman" w:cs="Times New Roman"/>
          <w:color w:val="000000"/>
          <w:sz w:val="24"/>
          <w:szCs w:val="24"/>
          <w:lang w:val="en-US"/>
        </w:rPr>
        <w:t xml:space="preserve">enelitiannya berpendapat bahwa </w:t>
      </w:r>
      <w:r w:rsidRPr="001500CA">
        <w:rPr>
          <w:rFonts w:ascii="Times New Roman" w:eastAsia="Calibri" w:hAnsi="Times New Roman" w:cs="Times New Roman"/>
          <w:color w:val="000000"/>
          <w:sz w:val="24"/>
          <w:szCs w:val="24"/>
          <w:lang w:val="en-US"/>
        </w:rPr>
        <w:t xml:space="preserve">kualitas layanan mempunyai pengaruh yang signifikan terhadap kepuasan nasabah kemudian berpengaruh terhadap kepercayaan mereka. Dalam upaya meningkatkan kepuasan dan kepercayaan nasabah, kita harus fokus terhadap kualitas layanan, Chu (2012) dalam penelitiannya mengenai </w:t>
      </w:r>
      <w:r w:rsidRPr="003823F2">
        <w:rPr>
          <w:rFonts w:ascii="Times New Roman" w:eastAsia="Calibri" w:hAnsi="Times New Roman" w:cs="Times New Roman"/>
          <w:i/>
          <w:color w:val="000000"/>
          <w:sz w:val="24"/>
          <w:szCs w:val="24"/>
          <w:lang w:val="en-US"/>
        </w:rPr>
        <w:t>service quality, customer satisfaction</w:t>
      </w:r>
      <w:r w:rsidRPr="001500CA">
        <w:rPr>
          <w:rFonts w:ascii="Times New Roman" w:eastAsia="Calibri" w:hAnsi="Times New Roman" w:cs="Times New Roman"/>
          <w:color w:val="000000"/>
          <w:sz w:val="24"/>
          <w:szCs w:val="24"/>
          <w:lang w:val="en-US"/>
        </w:rPr>
        <w:t xml:space="preserve">, </w:t>
      </w:r>
      <w:r w:rsidRPr="003823F2">
        <w:rPr>
          <w:rFonts w:ascii="Times New Roman" w:eastAsia="Calibri" w:hAnsi="Times New Roman" w:cs="Times New Roman"/>
          <w:i/>
          <w:color w:val="000000"/>
          <w:sz w:val="24"/>
          <w:szCs w:val="24"/>
          <w:lang w:val="en-US"/>
        </w:rPr>
        <w:t>customer trust, and loyalty in an e-banking context</w:t>
      </w:r>
      <w:r>
        <w:rPr>
          <w:rFonts w:ascii="Times New Roman" w:eastAsia="Calibri" w:hAnsi="Times New Roman" w:cs="Times New Roman"/>
          <w:color w:val="000000"/>
          <w:sz w:val="24"/>
          <w:szCs w:val="24"/>
          <w:lang w:val="en-US"/>
        </w:rPr>
        <w:t xml:space="preserve">. Penelitian tersebut juga </w:t>
      </w:r>
      <w:r w:rsidRPr="001500CA">
        <w:rPr>
          <w:rFonts w:ascii="Times New Roman" w:eastAsia="Calibri" w:hAnsi="Times New Roman" w:cs="Times New Roman"/>
          <w:color w:val="000000"/>
          <w:sz w:val="24"/>
          <w:szCs w:val="24"/>
          <w:lang w:val="en-US"/>
        </w:rPr>
        <w:t>diperkuat oleh hasil temuan berikutnya menurut Jahroni (2009) berpendapat jika kepuasan yang diterima pelanggan berpengaruh terhadap kepercayaan pelanggan.</w:t>
      </w:r>
    </w:p>
    <w:p w:rsidR="00B25637" w:rsidRDefault="00B25637" w:rsidP="00B25637">
      <w:pPr>
        <w:spacing w:after="0" w:line="480" w:lineRule="auto"/>
        <w:ind w:firstLine="720"/>
        <w:jc w:val="both"/>
        <w:rPr>
          <w:rFonts w:ascii="Times New Roman" w:eastAsia="Calibri" w:hAnsi="Times New Roman" w:cs="Times New Roman"/>
          <w:color w:val="000000"/>
          <w:sz w:val="24"/>
          <w:szCs w:val="24"/>
          <w:lang w:val="en-US"/>
        </w:rPr>
      </w:pPr>
      <w:r w:rsidRPr="00A41E0F">
        <w:rPr>
          <w:rFonts w:ascii="Times New Roman" w:eastAsia="Calibri" w:hAnsi="Times New Roman" w:cs="Times New Roman"/>
          <w:color w:val="000000"/>
          <w:sz w:val="24"/>
          <w:szCs w:val="24"/>
          <w:lang w:val="en-US"/>
        </w:rPr>
        <w:lastRenderedPageBreak/>
        <w:t xml:space="preserve">Berdasarkan penelitian yang </w:t>
      </w:r>
      <w:r>
        <w:rPr>
          <w:rFonts w:ascii="Times New Roman" w:eastAsia="Calibri" w:hAnsi="Times New Roman" w:cs="Times New Roman"/>
          <w:color w:val="000000"/>
          <w:sz w:val="24"/>
          <w:szCs w:val="24"/>
          <w:lang w:val="en-US"/>
        </w:rPr>
        <w:t xml:space="preserve">dilakukan oleh Mardikawati dan </w:t>
      </w:r>
      <w:r w:rsidRPr="00A41E0F">
        <w:rPr>
          <w:rFonts w:ascii="Times New Roman" w:eastAsia="Calibri" w:hAnsi="Times New Roman" w:cs="Times New Roman"/>
          <w:color w:val="000000"/>
          <w:sz w:val="24"/>
          <w:szCs w:val="24"/>
          <w:lang w:val="en-US"/>
        </w:rPr>
        <w:t>Farida (2013) menyatakan bahwa kualitas laya</w:t>
      </w:r>
      <w:r>
        <w:rPr>
          <w:rFonts w:ascii="Times New Roman" w:eastAsia="Calibri" w:hAnsi="Times New Roman" w:cs="Times New Roman"/>
          <w:color w:val="000000"/>
          <w:sz w:val="24"/>
          <w:szCs w:val="24"/>
          <w:lang w:val="en-US"/>
        </w:rPr>
        <w:t xml:space="preserve">nan berpengaruh secara positif </w:t>
      </w:r>
      <w:r w:rsidRPr="00A41E0F">
        <w:rPr>
          <w:rFonts w:ascii="Times New Roman" w:eastAsia="Calibri" w:hAnsi="Times New Roman" w:cs="Times New Roman"/>
          <w:color w:val="000000"/>
          <w:sz w:val="24"/>
          <w:szCs w:val="24"/>
          <w:lang w:val="en-US"/>
        </w:rPr>
        <w:t>terhadap loyalitas pelanggan melalui kepuasan pelanggan. Penelitian ini juga didukung oleh penelitian dari Azizah (2012) yang menunjukkan bahwa kualitas</w:t>
      </w:r>
      <w:r>
        <w:rPr>
          <w:rFonts w:ascii="Times New Roman" w:eastAsia="Calibri" w:hAnsi="Times New Roman" w:cs="Times New Roman"/>
          <w:color w:val="000000"/>
          <w:sz w:val="24"/>
          <w:szCs w:val="24"/>
          <w:lang w:val="en-US"/>
        </w:rPr>
        <w:t xml:space="preserve"> </w:t>
      </w:r>
      <w:r w:rsidRPr="00A41E0F">
        <w:rPr>
          <w:rFonts w:ascii="Times New Roman" w:eastAsia="Calibri" w:hAnsi="Times New Roman" w:cs="Times New Roman"/>
          <w:color w:val="000000"/>
          <w:sz w:val="24"/>
          <w:szCs w:val="24"/>
          <w:lang w:val="en-US"/>
        </w:rPr>
        <w:t>layanan, dan kepuasan nasabah berpengaruh posi</w:t>
      </w:r>
      <w:r>
        <w:rPr>
          <w:rFonts w:ascii="Times New Roman" w:eastAsia="Calibri" w:hAnsi="Times New Roman" w:cs="Times New Roman"/>
          <w:color w:val="000000"/>
          <w:sz w:val="24"/>
          <w:szCs w:val="24"/>
          <w:lang w:val="en-US"/>
        </w:rPr>
        <w:t xml:space="preserve">tif terhadap loyalitas nasabah </w:t>
      </w:r>
      <w:r w:rsidRPr="00A41E0F">
        <w:rPr>
          <w:rFonts w:ascii="Times New Roman" w:eastAsia="Calibri" w:hAnsi="Times New Roman" w:cs="Times New Roman"/>
          <w:color w:val="000000"/>
          <w:sz w:val="24"/>
          <w:szCs w:val="24"/>
          <w:lang w:val="en-US"/>
        </w:rPr>
        <w:t>dalam pengaruh kualitas layanan, citra dan kepuasan terhadap loyalitas nasabah BRI Cabang Semarang Pandanaran. Sedangkan menurut penelitian Malik (2012) berpendapat bahwa kepuasan pelanggan memi</w:t>
      </w:r>
      <w:r>
        <w:rPr>
          <w:rFonts w:ascii="Times New Roman" w:eastAsia="Calibri" w:hAnsi="Times New Roman" w:cs="Times New Roman"/>
          <w:color w:val="000000"/>
          <w:sz w:val="24"/>
          <w:szCs w:val="24"/>
          <w:lang w:val="en-US"/>
        </w:rPr>
        <w:t xml:space="preserve">liki pengaruh yang positif dan </w:t>
      </w:r>
      <w:r w:rsidRPr="00A41E0F">
        <w:rPr>
          <w:rFonts w:ascii="Times New Roman" w:eastAsia="Calibri" w:hAnsi="Times New Roman" w:cs="Times New Roman"/>
          <w:color w:val="000000"/>
          <w:sz w:val="24"/>
          <w:szCs w:val="24"/>
          <w:lang w:val="en-US"/>
        </w:rPr>
        <w:t>signifikan dalam memediasi pengaruh kua</w:t>
      </w:r>
      <w:r>
        <w:rPr>
          <w:rFonts w:ascii="Times New Roman" w:eastAsia="Calibri" w:hAnsi="Times New Roman" w:cs="Times New Roman"/>
          <w:color w:val="000000"/>
          <w:sz w:val="24"/>
          <w:szCs w:val="24"/>
          <w:lang w:val="en-US"/>
        </w:rPr>
        <w:t xml:space="preserve">litas layanan dengan loyalitas </w:t>
      </w:r>
      <w:r w:rsidRPr="00A41E0F">
        <w:rPr>
          <w:rFonts w:ascii="Times New Roman" w:eastAsia="Calibri" w:hAnsi="Times New Roman" w:cs="Times New Roman"/>
          <w:color w:val="000000"/>
          <w:sz w:val="24"/>
          <w:szCs w:val="24"/>
          <w:lang w:val="en-US"/>
        </w:rPr>
        <w:t>pelanggan</w:t>
      </w:r>
      <w:r>
        <w:rPr>
          <w:rFonts w:ascii="Times New Roman" w:eastAsia="Calibri" w:hAnsi="Times New Roman" w:cs="Times New Roman"/>
          <w:color w:val="000000"/>
          <w:sz w:val="24"/>
          <w:szCs w:val="24"/>
          <w:lang w:val="en-US"/>
        </w:rPr>
        <w:t>.</w:t>
      </w:r>
    </w:p>
    <w:p w:rsidR="00CD69BD" w:rsidRPr="00E5027E" w:rsidRDefault="00CD69BD" w:rsidP="00C45C9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Hubungan kualitas pelayanan </w:t>
      </w:r>
      <w:r w:rsidRPr="00E5027E">
        <w:rPr>
          <w:rFonts w:ascii="Times New Roman" w:hAnsi="Times New Roman" w:cs="Times New Roman"/>
          <w:sz w:val="24"/>
          <w:szCs w:val="24"/>
          <w:lang w:val="en-US"/>
        </w:rPr>
        <w:t>dengan kepuasan sangat erat sekali.</w:t>
      </w:r>
      <w:r w:rsidR="00E96578">
        <w:rPr>
          <w:rFonts w:ascii="Times New Roman" w:hAnsi="Times New Roman" w:cs="Times New Roman"/>
          <w:sz w:val="24"/>
          <w:szCs w:val="24"/>
          <w:lang w:val="en-US"/>
        </w:rPr>
        <w:t xml:space="preserve"> (Duwi : 2010)</w:t>
      </w:r>
      <w:r w:rsidRPr="00E5027E">
        <w:rPr>
          <w:rFonts w:ascii="Times New Roman" w:hAnsi="Times New Roman" w:cs="Times New Roman"/>
          <w:sz w:val="24"/>
          <w:szCs w:val="24"/>
          <w:lang w:val="en-US"/>
        </w:rPr>
        <w:t xml:space="preserve"> Pelanggan</w:t>
      </w:r>
      <w:r>
        <w:rPr>
          <w:rFonts w:ascii="Times New Roman" w:hAnsi="Times New Roman" w:cs="Times New Roman"/>
          <w:sz w:val="24"/>
          <w:szCs w:val="24"/>
          <w:lang w:val="en-US"/>
        </w:rPr>
        <w:t xml:space="preserve"> </w:t>
      </w:r>
      <w:r w:rsidRPr="00E5027E">
        <w:rPr>
          <w:rFonts w:ascii="Times New Roman" w:hAnsi="Times New Roman" w:cs="Times New Roman"/>
          <w:sz w:val="24"/>
          <w:szCs w:val="24"/>
          <w:lang w:val="en-US"/>
        </w:rPr>
        <w:t>akan merasa puas bila mereka mendapatkan pelayanan yang baik atau yang sesuai</w:t>
      </w:r>
      <w:r>
        <w:rPr>
          <w:rFonts w:ascii="Times New Roman" w:hAnsi="Times New Roman" w:cs="Times New Roman"/>
          <w:sz w:val="24"/>
          <w:szCs w:val="24"/>
          <w:lang w:val="en-US"/>
        </w:rPr>
        <w:t xml:space="preserve"> </w:t>
      </w:r>
      <w:r w:rsidRPr="00E5027E">
        <w:rPr>
          <w:rFonts w:ascii="Times New Roman" w:hAnsi="Times New Roman" w:cs="Times New Roman"/>
          <w:sz w:val="24"/>
          <w:szCs w:val="24"/>
          <w:lang w:val="en-US"/>
        </w:rPr>
        <w:t>dengan yang diharapkan.</w:t>
      </w:r>
      <w:r w:rsidR="00C45C9D">
        <w:rPr>
          <w:rFonts w:ascii="Times New Roman" w:hAnsi="Times New Roman" w:cs="Times New Roman"/>
          <w:sz w:val="24"/>
          <w:szCs w:val="24"/>
          <w:lang w:val="en-US"/>
        </w:rPr>
        <w:t xml:space="preserve"> </w:t>
      </w:r>
      <w:r w:rsidR="00C45C9D" w:rsidRPr="00C45C9D">
        <w:rPr>
          <w:rFonts w:ascii="Times New Roman" w:hAnsi="Times New Roman" w:cs="Times New Roman"/>
          <w:sz w:val="24"/>
          <w:szCs w:val="24"/>
          <w:lang w:val="en-US"/>
        </w:rPr>
        <w:t>Bank yang ingin berkembang harus dapat</w:t>
      </w:r>
      <w:r w:rsidR="00C45C9D">
        <w:rPr>
          <w:rFonts w:ascii="Times New Roman" w:hAnsi="Times New Roman" w:cs="Times New Roman"/>
          <w:sz w:val="24"/>
          <w:szCs w:val="24"/>
          <w:lang w:val="en-US"/>
        </w:rPr>
        <w:t xml:space="preserve"> memberikan kualitas pelayanan </w:t>
      </w:r>
      <w:r w:rsidR="00C45C9D" w:rsidRPr="00C45C9D">
        <w:rPr>
          <w:rFonts w:ascii="Times New Roman" w:hAnsi="Times New Roman" w:cs="Times New Roman"/>
          <w:sz w:val="24"/>
          <w:szCs w:val="24"/>
          <w:lang w:val="en-US"/>
        </w:rPr>
        <w:t>yang baik dan memberikan rasa aman kepada nasabah, karena hal itu merupakan salah satu faktor penentu keberhasilan dari</w:t>
      </w:r>
      <w:r w:rsidR="00C45C9D">
        <w:rPr>
          <w:rFonts w:ascii="Times New Roman" w:hAnsi="Times New Roman" w:cs="Times New Roman"/>
          <w:sz w:val="24"/>
          <w:szCs w:val="24"/>
          <w:lang w:val="en-US"/>
        </w:rPr>
        <w:t xml:space="preserve"> suatu bank. Dengan memberikan </w:t>
      </w:r>
      <w:r w:rsidR="00C45C9D" w:rsidRPr="00C45C9D">
        <w:rPr>
          <w:rFonts w:ascii="Times New Roman" w:hAnsi="Times New Roman" w:cs="Times New Roman"/>
          <w:sz w:val="24"/>
          <w:szCs w:val="24"/>
          <w:lang w:val="en-US"/>
        </w:rPr>
        <w:t xml:space="preserve">kualitas pelayanan yang baik dan rasa </w:t>
      </w:r>
      <w:r w:rsidR="00C45C9D">
        <w:rPr>
          <w:rFonts w:ascii="Times New Roman" w:hAnsi="Times New Roman" w:cs="Times New Roman"/>
          <w:sz w:val="24"/>
          <w:szCs w:val="24"/>
          <w:lang w:val="en-US"/>
        </w:rPr>
        <w:t xml:space="preserve">aman kepada nasabah, maka akan </w:t>
      </w:r>
      <w:r w:rsidR="00C45C9D" w:rsidRPr="00C45C9D">
        <w:rPr>
          <w:rFonts w:ascii="Times New Roman" w:hAnsi="Times New Roman" w:cs="Times New Roman"/>
          <w:sz w:val="24"/>
          <w:szCs w:val="24"/>
          <w:lang w:val="en-US"/>
        </w:rPr>
        <w:t>menimbulkan suatu kepuasan bagi nasabah dan sebaliknya</w:t>
      </w:r>
      <w:r w:rsidR="00C45C9D">
        <w:rPr>
          <w:rFonts w:ascii="Times New Roman" w:hAnsi="Times New Roman" w:cs="Times New Roman"/>
          <w:sz w:val="24"/>
          <w:szCs w:val="24"/>
          <w:lang w:val="en-US"/>
        </w:rPr>
        <w:t>.</w:t>
      </w:r>
      <w:r w:rsidR="00247A4C">
        <w:rPr>
          <w:rFonts w:ascii="Times New Roman" w:hAnsi="Times New Roman" w:cs="Times New Roman"/>
          <w:sz w:val="24"/>
          <w:szCs w:val="24"/>
          <w:lang w:val="en-US"/>
        </w:rPr>
        <w:t xml:space="preserve"> </w:t>
      </w:r>
    </w:p>
    <w:p w:rsidR="00CD69BD" w:rsidRPr="00CD69BD" w:rsidRDefault="007A7348" w:rsidP="00CD69BD">
      <w:pPr>
        <w:spacing w:after="0" w:line="480" w:lineRule="auto"/>
        <w:ind w:firstLine="720"/>
        <w:jc w:val="both"/>
        <w:rPr>
          <w:rFonts w:ascii="Times New Roman" w:hAnsi="Times New Roman" w:cs="Times New Roman"/>
          <w:sz w:val="24"/>
          <w:szCs w:val="24"/>
          <w:lang w:val="en-US"/>
        </w:rPr>
      </w:pPr>
      <w:r w:rsidRPr="007A7348">
        <w:rPr>
          <w:rFonts w:ascii="Times New Roman" w:hAnsi="Times New Roman" w:cs="Times New Roman"/>
          <w:sz w:val="24"/>
          <w:szCs w:val="24"/>
          <w:lang w:val="en-US"/>
        </w:rPr>
        <w:t>Menurut Fandy Tjiptono (2011: 331)</w:t>
      </w:r>
      <w:r>
        <w:rPr>
          <w:rFonts w:ascii="Times New Roman" w:hAnsi="Times New Roman" w:cs="Times New Roman"/>
          <w:sz w:val="24"/>
          <w:szCs w:val="24"/>
          <w:lang w:val="en-US"/>
        </w:rPr>
        <w:t>,</w:t>
      </w:r>
      <w:r w:rsidR="00E45118">
        <w:rPr>
          <w:rFonts w:ascii="Times New Roman" w:hAnsi="Times New Roman" w:cs="Times New Roman"/>
          <w:sz w:val="24"/>
          <w:szCs w:val="24"/>
          <w:lang w:val="en-US"/>
        </w:rPr>
        <w:t xml:space="preserve"> pada prinsipnya</w:t>
      </w:r>
      <w:r>
        <w:rPr>
          <w:rFonts w:ascii="Times New Roman" w:hAnsi="Times New Roman" w:cs="Times New Roman"/>
          <w:sz w:val="24"/>
          <w:szCs w:val="24"/>
          <w:lang w:val="en-US"/>
        </w:rPr>
        <w:t xml:space="preserve"> </w:t>
      </w:r>
      <w:r w:rsidR="00E45118">
        <w:rPr>
          <w:rFonts w:ascii="Times New Roman" w:hAnsi="Times New Roman" w:cs="Times New Roman"/>
          <w:sz w:val="24"/>
          <w:szCs w:val="24"/>
          <w:lang w:val="en-US"/>
        </w:rPr>
        <w:t>k</w:t>
      </w:r>
      <w:r w:rsidR="00CD69BD">
        <w:rPr>
          <w:rFonts w:ascii="Times New Roman" w:hAnsi="Times New Roman" w:cs="Times New Roman"/>
          <w:sz w:val="24"/>
          <w:szCs w:val="24"/>
          <w:lang w:val="en-US"/>
        </w:rPr>
        <w:t xml:space="preserve">ualitas jasa (dalam </w:t>
      </w:r>
      <w:r w:rsidR="00CD69BD" w:rsidRPr="00CD69BD">
        <w:rPr>
          <w:rFonts w:ascii="Times New Roman" w:hAnsi="Times New Roman" w:cs="Times New Roman"/>
          <w:sz w:val="24"/>
          <w:szCs w:val="24"/>
          <w:lang w:val="en-US"/>
        </w:rPr>
        <w:t>hal ini adalah kualitas pelayanan) berfokus pada upaya pemenuhan kebutuhan dan keinginan pelanggan serta ketepatan penyampaiannya un</w:t>
      </w:r>
      <w:r w:rsidR="00CD69BD">
        <w:rPr>
          <w:rFonts w:ascii="Times New Roman" w:hAnsi="Times New Roman" w:cs="Times New Roman"/>
          <w:sz w:val="24"/>
          <w:szCs w:val="24"/>
          <w:lang w:val="en-US"/>
        </w:rPr>
        <w:t xml:space="preserve">tuk mengimbangi </w:t>
      </w:r>
      <w:r w:rsidR="00CD69BD" w:rsidRPr="00CD69BD">
        <w:rPr>
          <w:rFonts w:ascii="Times New Roman" w:hAnsi="Times New Roman" w:cs="Times New Roman"/>
          <w:sz w:val="24"/>
          <w:szCs w:val="24"/>
          <w:lang w:val="en-US"/>
        </w:rPr>
        <w:t>harapan pelanggan. Dengan memberikan kua</w:t>
      </w:r>
      <w:r w:rsidR="00CD69BD">
        <w:rPr>
          <w:rFonts w:ascii="Times New Roman" w:hAnsi="Times New Roman" w:cs="Times New Roman"/>
          <w:sz w:val="24"/>
          <w:szCs w:val="24"/>
          <w:lang w:val="en-US"/>
        </w:rPr>
        <w:t xml:space="preserve">litas pelayanan yang baik akan </w:t>
      </w:r>
      <w:r w:rsidR="00CD69BD" w:rsidRPr="00CD69BD">
        <w:rPr>
          <w:rFonts w:ascii="Times New Roman" w:hAnsi="Times New Roman" w:cs="Times New Roman"/>
          <w:sz w:val="24"/>
          <w:szCs w:val="24"/>
          <w:lang w:val="en-US"/>
        </w:rPr>
        <w:t xml:space="preserve">memberikan suatu dorongan kepada </w:t>
      </w:r>
      <w:r w:rsidR="00DD38C4">
        <w:rPr>
          <w:rFonts w:ascii="Times New Roman" w:hAnsi="Times New Roman" w:cs="Times New Roman"/>
          <w:sz w:val="24"/>
          <w:szCs w:val="24"/>
          <w:lang w:val="en-US"/>
        </w:rPr>
        <w:t>nasabah</w:t>
      </w:r>
      <w:r w:rsidR="00CD69BD" w:rsidRPr="00CD69BD">
        <w:rPr>
          <w:rFonts w:ascii="Times New Roman" w:hAnsi="Times New Roman" w:cs="Times New Roman"/>
          <w:sz w:val="24"/>
          <w:szCs w:val="24"/>
          <w:lang w:val="en-US"/>
        </w:rPr>
        <w:t xml:space="preserve"> untuk menjalin ikatan kebutuhan </w:t>
      </w:r>
      <w:r w:rsidR="00CD69BD" w:rsidRPr="00CD69BD">
        <w:rPr>
          <w:rFonts w:ascii="Times New Roman" w:hAnsi="Times New Roman" w:cs="Times New Roman"/>
          <w:sz w:val="24"/>
          <w:szCs w:val="24"/>
          <w:lang w:val="en-US"/>
        </w:rPr>
        <w:lastRenderedPageBreak/>
        <w:t>yang kuat dengan perusahaan. Apabila ku</w:t>
      </w:r>
      <w:r w:rsidR="00CD69BD">
        <w:rPr>
          <w:rFonts w:ascii="Times New Roman" w:hAnsi="Times New Roman" w:cs="Times New Roman"/>
          <w:sz w:val="24"/>
          <w:szCs w:val="24"/>
          <w:lang w:val="en-US"/>
        </w:rPr>
        <w:t xml:space="preserve">alitas pelayanan semakin baik, </w:t>
      </w:r>
      <w:r w:rsidR="00CD69BD" w:rsidRPr="00CD69BD">
        <w:rPr>
          <w:rFonts w:ascii="Times New Roman" w:hAnsi="Times New Roman" w:cs="Times New Roman"/>
          <w:sz w:val="24"/>
          <w:szCs w:val="24"/>
          <w:lang w:val="en-US"/>
        </w:rPr>
        <w:t>ditunjukkan dengan pelayanan yang handal, m</w:t>
      </w:r>
      <w:r w:rsidR="00CD69BD">
        <w:rPr>
          <w:rFonts w:ascii="Times New Roman" w:hAnsi="Times New Roman" w:cs="Times New Roman"/>
          <w:sz w:val="24"/>
          <w:szCs w:val="24"/>
          <w:lang w:val="en-US"/>
        </w:rPr>
        <w:t xml:space="preserve">emiliki daya tanggap, memiliki </w:t>
      </w:r>
      <w:r w:rsidR="00CD69BD" w:rsidRPr="00CD69BD">
        <w:rPr>
          <w:rFonts w:ascii="Times New Roman" w:hAnsi="Times New Roman" w:cs="Times New Roman"/>
          <w:sz w:val="24"/>
          <w:szCs w:val="24"/>
          <w:lang w:val="en-US"/>
        </w:rPr>
        <w:t>jaminan pelayanan dan empati (rasa perhatian) yang lebih, maka konsumen akan merasa puas.</w:t>
      </w:r>
      <w:r>
        <w:rPr>
          <w:rFonts w:ascii="Times New Roman" w:hAnsi="Times New Roman" w:cs="Times New Roman"/>
          <w:sz w:val="24"/>
          <w:szCs w:val="24"/>
          <w:lang w:val="en-US"/>
        </w:rPr>
        <w:t xml:space="preserve"> </w:t>
      </w:r>
    </w:p>
    <w:p w:rsidR="00C667BE" w:rsidRPr="00E5027E" w:rsidRDefault="006C5DF9" w:rsidP="004805AE">
      <w:pPr>
        <w:spacing w:after="0" w:line="480" w:lineRule="auto"/>
        <w:ind w:firstLine="720"/>
        <w:jc w:val="both"/>
        <w:rPr>
          <w:rFonts w:ascii="Times New Roman" w:hAnsi="Times New Roman" w:cs="Times New Roman"/>
          <w:sz w:val="24"/>
          <w:szCs w:val="24"/>
          <w:lang w:val="en-US"/>
        </w:rPr>
      </w:pPr>
      <w:r>
        <w:rPr>
          <w:rFonts w:ascii="Times New Roman" w:eastAsia="Calibri" w:hAnsi="Times New Roman" w:cs="Times New Roman"/>
          <w:color w:val="000000"/>
          <w:sz w:val="24"/>
          <w:szCs w:val="24"/>
          <w:lang w:val="en-US"/>
        </w:rPr>
        <w:t>Komang Cahyani (2014) menyatakan “</w:t>
      </w:r>
      <w:r w:rsidR="00C667BE" w:rsidRPr="00CB6343">
        <w:rPr>
          <w:rFonts w:ascii="Times New Roman" w:eastAsia="Calibri" w:hAnsi="Times New Roman" w:cs="Times New Roman"/>
          <w:color w:val="000000"/>
          <w:sz w:val="24"/>
          <w:szCs w:val="24"/>
          <w:lang w:val="en-US"/>
        </w:rPr>
        <w:t>Perusahaan publik khususnya yang ber</w:t>
      </w:r>
      <w:r w:rsidR="00C667BE">
        <w:rPr>
          <w:rFonts w:ascii="Times New Roman" w:eastAsia="Calibri" w:hAnsi="Times New Roman" w:cs="Times New Roman"/>
          <w:color w:val="000000"/>
          <w:sz w:val="24"/>
          <w:szCs w:val="24"/>
          <w:lang w:val="en-US"/>
        </w:rPr>
        <w:t xml:space="preserve">gerak dibidang jasa diharapkan </w:t>
      </w:r>
      <w:r w:rsidR="00C667BE" w:rsidRPr="00CB6343">
        <w:rPr>
          <w:rFonts w:ascii="Times New Roman" w:eastAsia="Calibri" w:hAnsi="Times New Roman" w:cs="Times New Roman"/>
          <w:color w:val="000000"/>
          <w:sz w:val="24"/>
          <w:szCs w:val="24"/>
          <w:lang w:val="en-US"/>
        </w:rPr>
        <w:t>meminimalkan ketidakpuasan pelanggan den</w:t>
      </w:r>
      <w:r w:rsidR="00C667BE">
        <w:rPr>
          <w:rFonts w:ascii="Times New Roman" w:eastAsia="Calibri" w:hAnsi="Times New Roman" w:cs="Times New Roman"/>
          <w:color w:val="000000"/>
          <w:sz w:val="24"/>
          <w:szCs w:val="24"/>
          <w:lang w:val="en-US"/>
        </w:rPr>
        <w:t xml:space="preserve">gan memperhatikan lima dimensi </w:t>
      </w:r>
      <w:r w:rsidR="00C667BE" w:rsidRPr="00CB6343">
        <w:rPr>
          <w:rFonts w:ascii="Times New Roman" w:eastAsia="Calibri" w:hAnsi="Times New Roman" w:cs="Times New Roman"/>
          <w:color w:val="000000"/>
          <w:sz w:val="24"/>
          <w:szCs w:val="24"/>
          <w:lang w:val="en-US"/>
        </w:rPr>
        <w:t>kualitas pelayanan yang mempengaruhi persepsi pelanggan atas layanan yang diterima</w:t>
      </w:r>
      <w:r w:rsidR="00C667BE">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w:t>
      </w:r>
      <w:r w:rsidR="00C667BE">
        <w:rPr>
          <w:rFonts w:ascii="Times New Roman" w:eastAsia="Calibri" w:hAnsi="Times New Roman" w:cs="Times New Roman"/>
          <w:color w:val="000000"/>
          <w:sz w:val="24"/>
          <w:szCs w:val="24"/>
          <w:lang w:val="en-US"/>
        </w:rPr>
        <w:t xml:space="preserve"> </w:t>
      </w:r>
      <w:r w:rsidR="00C667BE" w:rsidRPr="00472F1F">
        <w:rPr>
          <w:rFonts w:ascii="Times New Roman" w:eastAsia="Calibri" w:hAnsi="Times New Roman" w:cs="Times New Roman"/>
          <w:color w:val="000000"/>
          <w:sz w:val="24"/>
          <w:szCs w:val="24"/>
          <w:lang w:val="en-US"/>
        </w:rPr>
        <w:t>Untuk mencapai keunggulan komp</w:t>
      </w:r>
      <w:r w:rsidR="00C667BE">
        <w:rPr>
          <w:rFonts w:ascii="Times New Roman" w:eastAsia="Calibri" w:hAnsi="Times New Roman" w:cs="Times New Roman"/>
          <w:color w:val="000000"/>
          <w:sz w:val="24"/>
          <w:szCs w:val="24"/>
          <w:lang w:val="en-US"/>
        </w:rPr>
        <w:t>etitif, kualitas layanan dapat d</w:t>
      </w:r>
      <w:r w:rsidR="00C667BE" w:rsidRPr="00472F1F">
        <w:rPr>
          <w:rFonts w:ascii="Times New Roman" w:eastAsia="Calibri" w:hAnsi="Times New Roman" w:cs="Times New Roman"/>
          <w:color w:val="000000"/>
          <w:sz w:val="24"/>
          <w:szCs w:val="24"/>
          <w:lang w:val="en-US"/>
        </w:rPr>
        <w:t>ijadikan alat dan sangat berperan serta menentukan apabila dal</w:t>
      </w:r>
      <w:r w:rsidR="00C667BE">
        <w:rPr>
          <w:rFonts w:ascii="Times New Roman" w:eastAsia="Calibri" w:hAnsi="Times New Roman" w:cs="Times New Roman"/>
          <w:color w:val="000000"/>
          <w:sz w:val="24"/>
          <w:szCs w:val="24"/>
          <w:lang w:val="en-US"/>
        </w:rPr>
        <w:t xml:space="preserve">am terdapat </w:t>
      </w:r>
      <w:r w:rsidR="00C667BE" w:rsidRPr="00472F1F">
        <w:rPr>
          <w:rFonts w:ascii="Times New Roman" w:eastAsia="Calibri" w:hAnsi="Times New Roman" w:cs="Times New Roman"/>
          <w:color w:val="000000"/>
          <w:sz w:val="24"/>
          <w:szCs w:val="24"/>
          <w:lang w:val="en-US"/>
        </w:rPr>
        <w:t>persaingan dalam usaha merebut pasar dalam kegiatan jasa</w:t>
      </w:r>
      <w:r w:rsidR="00C667BE">
        <w:rPr>
          <w:rFonts w:ascii="Times New Roman" w:eastAsia="Calibri" w:hAnsi="Times New Roman" w:cs="Times New Roman"/>
          <w:color w:val="000000"/>
          <w:sz w:val="24"/>
          <w:szCs w:val="24"/>
          <w:lang w:val="en-US"/>
        </w:rPr>
        <w:t xml:space="preserve"> dengan syarat kualitas layanan akan menimbulkan kepuasan yang mengakibatkan kepercayaan. Dengan begitu perusahaan akan diuntungkan.</w:t>
      </w:r>
    </w:p>
    <w:p w:rsidR="00247A4C" w:rsidRDefault="00247A4C" w:rsidP="00247A4C">
      <w:pPr>
        <w:spacing w:after="0" w:line="480" w:lineRule="auto"/>
        <w:ind w:firstLine="720"/>
        <w:jc w:val="both"/>
        <w:rPr>
          <w:rFonts w:ascii="Times New Roman" w:eastAsia="Calibri" w:hAnsi="Times New Roman" w:cs="Times New Roman"/>
          <w:color w:val="000000"/>
          <w:sz w:val="24"/>
          <w:szCs w:val="24"/>
          <w:lang w:val="en-US"/>
        </w:rPr>
      </w:pPr>
      <w:r w:rsidRPr="00472F1F">
        <w:rPr>
          <w:rFonts w:ascii="Times New Roman" w:eastAsia="Calibri" w:hAnsi="Times New Roman" w:cs="Times New Roman"/>
          <w:color w:val="000000"/>
          <w:sz w:val="24"/>
          <w:szCs w:val="24"/>
          <w:lang w:val="en-US"/>
        </w:rPr>
        <w:t xml:space="preserve">Kualitas jasa </w:t>
      </w:r>
      <w:r>
        <w:rPr>
          <w:rFonts w:ascii="Times New Roman" w:eastAsia="Calibri" w:hAnsi="Times New Roman" w:cs="Times New Roman"/>
          <w:color w:val="000000"/>
          <w:sz w:val="24"/>
          <w:szCs w:val="24"/>
          <w:lang w:val="en-US"/>
        </w:rPr>
        <w:t xml:space="preserve">dianggap ideal, bila jasa yang </w:t>
      </w:r>
      <w:r w:rsidRPr="00472F1F">
        <w:rPr>
          <w:rFonts w:ascii="Times New Roman" w:eastAsia="Calibri" w:hAnsi="Times New Roman" w:cs="Times New Roman"/>
          <w:color w:val="000000"/>
          <w:sz w:val="24"/>
          <w:szCs w:val="24"/>
          <w:lang w:val="en-US"/>
        </w:rPr>
        <w:t xml:space="preserve">diterima melebihi harapan pelanggan. Kualitas jasa dianggap buruk, bila jasa yang diterima dianggap buruk oleh pelanggan </w:t>
      </w:r>
      <w:r>
        <w:rPr>
          <w:rFonts w:ascii="Times New Roman" w:eastAsia="Calibri" w:hAnsi="Times New Roman" w:cs="Times New Roman"/>
          <w:color w:val="000000"/>
          <w:sz w:val="24"/>
          <w:szCs w:val="24"/>
          <w:lang w:val="en-US"/>
        </w:rPr>
        <w:t xml:space="preserve">dan hal ini akan berimbas pada </w:t>
      </w:r>
      <w:r w:rsidRPr="00472F1F">
        <w:rPr>
          <w:rFonts w:ascii="Times New Roman" w:eastAsia="Calibri" w:hAnsi="Times New Roman" w:cs="Times New Roman"/>
          <w:color w:val="000000"/>
          <w:sz w:val="24"/>
          <w:szCs w:val="24"/>
          <w:lang w:val="en-US"/>
        </w:rPr>
        <w:t xml:space="preserve">pertumbuhan perusahan kedepannya serta </w:t>
      </w:r>
      <w:r>
        <w:rPr>
          <w:rFonts w:ascii="Times New Roman" w:eastAsia="Calibri" w:hAnsi="Times New Roman" w:cs="Times New Roman"/>
          <w:color w:val="000000"/>
          <w:sz w:val="24"/>
          <w:szCs w:val="24"/>
          <w:lang w:val="en-US"/>
        </w:rPr>
        <w:t xml:space="preserve">menurunnya tingkat kepercayaan </w:t>
      </w:r>
      <w:r w:rsidRPr="00472F1F">
        <w:rPr>
          <w:rFonts w:ascii="Times New Roman" w:eastAsia="Calibri" w:hAnsi="Times New Roman" w:cs="Times New Roman"/>
          <w:color w:val="000000"/>
          <w:sz w:val="24"/>
          <w:szCs w:val="24"/>
          <w:lang w:val="en-US"/>
        </w:rPr>
        <w:t>pelanggan pada perusahaan tersebut</w:t>
      </w:r>
      <w:r>
        <w:rPr>
          <w:rFonts w:ascii="Times New Roman" w:eastAsia="Calibri" w:hAnsi="Times New Roman" w:cs="Times New Roman"/>
          <w:color w:val="000000"/>
          <w:sz w:val="24"/>
          <w:szCs w:val="24"/>
          <w:lang w:val="en-US"/>
        </w:rPr>
        <w:t>.</w:t>
      </w:r>
    </w:p>
    <w:p w:rsidR="004805AE" w:rsidRPr="00E5027E" w:rsidRDefault="004805AE" w:rsidP="004805AE">
      <w:pPr>
        <w:spacing w:after="0" w:line="480" w:lineRule="auto"/>
        <w:ind w:firstLine="720"/>
        <w:jc w:val="both"/>
        <w:rPr>
          <w:rFonts w:ascii="Times New Roman" w:hAnsi="Times New Roman" w:cs="Times New Roman"/>
          <w:sz w:val="24"/>
          <w:szCs w:val="24"/>
          <w:lang w:val="en-US"/>
        </w:rPr>
      </w:pPr>
      <w:r w:rsidRPr="00E5027E">
        <w:rPr>
          <w:rFonts w:ascii="Times New Roman" w:hAnsi="Times New Roman" w:cs="Times New Roman"/>
          <w:sz w:val="24"/>
          <w:szCs w:val="24"/>
          <w:lang w:val="en-US"/>
        </w:rPr>
        <w:t>Gronroos dalam Gerson, (2002) ”Pelayanan adalah suatu aktivitas atau serangkaian aktivitas yang bersifat tidak kasat mata (tidak dapat diraba) yang terjadi sebagai akibat adanya interaksi antara konsumen dengan karyawan atau hal-hal lain yang disediakan oleh perusahaan pemberi pelayanan yang dimaksudkan untuk memecahkan permasalahan konsumen atau pelanggan”.</w:t>
      </w:r>
    </w:p>
    <w:p w:rsidR="004805AE" w:rsidRPr="00E5027E" w:rsidRDefault="004805AE" w:rsidP="004805AE">
      <w:pPr>
        <w:spacing w:after="0" w:line="480" w:lineRule="auto"/>
        <w:ind w:firstLine="720"/>
        <w:jc w:val="both"/>
        <w:rPr>
          <w:rFonts w:ascii="Times New Roman" w:hAnsi="Times New Roman" w:cs="Times New Roman"/>
          <w:sz w:val="24"/>
          <w:szCs w:val="24"/>
          <w:lang w:val="en-US"/>
        </w:rPr>
      </w:pPr>
      <w:r w:rsidRPr="00E5027E">
        <w:rPr>
          <w:rFonts w:ascii="Times New Roman" w:hAnsi="Times New Roman" w:cs="Times New Roman"/>
          <w:sz w:val="24"/>
          <w:szCs w:val="24"/>
          <w:lang w:val="en-US"/>
        </w:rPr>
        <w:lastRenderedPageBreak/>
        <w:t>Kepuasan adalah suatu keadaan dimana keinginan, harapan dan kebutuhan pelanggan dapat dipenuhi. Suatu pelayanan dinilai dapat memuaskan bila pelayanan</w:t>
      </w:r>
      <w:r w:rsidR="00FD15E9">
        <w:rPr>
          <w:rFonts w:ascii="Times New Roman" w:hAnsi="Times New Roman" w:cs="Times New Roman"/>
          <w:sz w:val="24"/>
          <w:szCs w:val="24"/>
          <w:lang w:val="en-US"/>
        </w:rPr>
        <w:t xml:space="preserve"> </w:t>
      </w:r>
      <w:r w:rsidRPr="00E5027E">
        <w:rPr>
          <w:rFonts w:ascii="Times New Roman" w:hAnsi="Times New Roman" w:cs="Times New Roman"/>
          <w:sz w:val="24"/>
          <w:szCs w:val="24"/>
          <w:lang w:val="en-US"/>
        </w:rPr>
        <w:t>tersebut dapat memenuhi kebutuhan dan harapan pelanggan. Pengukuran kepuasan</w:t>
      </w:r>
      <w:r w:rsidR="00FD15E9">
        <w:rPr>
          <w:rFonts w:ascii="Times New Roman" w:hAnsi="Times New Roman" w:cs="Times New Roman"/>
          <w:sz w:val="24"/>
          <w:szCs w:val="24"/>
          <w:lang w:val="en-US"/>
        </w:rPr>
        <w:t xml:space="preserve"> </w:t>
      </w:r>
      <w:r w:rsidRPr="00E5027E">
        <w:rPr>
          <w:rFonts w:ascii="Times New Roman" w:hAnsi="Times New Roman" w:cs="Times New Roman"/>
          <w:sz w:val="24"/>
          <w:szCs w:val="24"/>
          <w:lang w:val="en-US"/>
        </w:rPr>
        <w:t>merupakan elemen penting dalam menyediakan pelayanan yang lebih baik, l</w:t>
      </w:r>
      <w:r w:rsidR="00D564F3">
        <w:rPr>
          <w:rFonts w:ascii="Times New Roman" w:hAnsi="Times New Roman" w:cs="Times New Roman"/>
          <w:sz w:val="24"/>
          <w:szCs w:val="24"/>
          <w:lang w:val="en-US"/>
        </w:rPr>
        <w:t xml:space="preserve">ebih efesien dan lebih efektif. </w:t>
      </w:r>
      <w:r w:rsidR="00C8270C">
        <w:rPr>
          <w:rFonts w:ascii="Times New Roman" w:hAnsi="Times New Roman" w:cs="Times New Roman"/>
          <w:sz w:val="24"/>
          <w:szCs w:val="24"/>
          <w:lang w:val="en-US"/>
        </w:rPr>
        <w:t xml:space="preserve">Kotler </w:t>
      </w:r>
      <w:r w:rsidR="00473E38">
        <w:rPr>
          <w:rFonts w:ascii="Times New Roman" w:hAnsi="Times New Roman" w:cs="Times New Roman"/>
          <w:sz w:val="24"/>
          <w:szCs w:val="24"/>
          <w:lang w:val="en-US"/>
        </w:rPr>
        <w:t xml:space="preserve">dan Keller </w:t>
      </w:r>
      <w:r w:rsidR="00C8270C">
        <w:rPr>
          <w:rFonts w:ascii="Times New Roman" w:hAnsi="Times New Roman" w:cs="Times New Roman"/>
          <w:sz w:val="24"/>
          <w:szCs w:val="24"/>
          <w:lang w:val="en-US"/>
        </w:rPr>
        <w:t xml:space="preserve">(2004) menyatakan </w:t>
      </w:r>
      <w:r w:rsidRPr="00E5027E">
        <w:rPr>
          <w:rFonts w:ascii="Times New Roman" w:hAnsi="Times New Roman" w:cs="Times New Roman"/>
          <w:sz w:val="24"/>
          <w:szCs w:val="24"/>
          <w:lang w:val="en-US"/>
        </w:rPr>
        <w:t>”Kepuasan konsumen merupakan fungsi dari seberapa dekat antara harapan pembeli atas suatu produk dengan daya guna yang dirasakan dari produk tersebut”. Seandainya produk tersebut</w:t>
      </w:r>
      <w:r w:rsidR="00D564F3">
        <w:rPr>
          <w:rFonts w:ascii="Times New Roman" w:hAnsi="Times New Roman" w:cs="Times New Roman"/>
          <w:sz w:val="24"/>
          <w:szCs w:val="24"/>
          <w:lang w:val="en-US"/>
        </w:rPr>
        <w:t xml:space="preserve"> </w:t>
      </w:r>
      <w:r w:rsidRPr="00E5027E">
        <w:rPr>
          <w:rFonts w:ascii="Times New Roman" w:hAnsi="Times New Roman" w:cs="Times New Roman"/>
          <w:sz w:val="24"/>
          <w:szCs w:val="24"/>
          <w:lang w:val="en-US"/>
        </w:rPr>
        <w:t>ber</w:t>
      </w:r>
      <w:r w:rsidR="00D564F3">
        <w:rPr>
          <w:rFonts w:ascii="Times New Roman" w:hAnsi="Times New Roman" w:cs="Times New Roman"/>
          <w:sz w:val="24"/>
          <w:szCs w:val="24"/>
          <w:lang w:val="en-US"/>
        </w:rPr>
        <w:t xml:space="preserve">ada di bawah harapan pelanggan, </w:t>
      </w:r>
      <w:r w:rsidRPr="00E5027E">
        <w:rPr>
          <w:rFonts w:ascii="Times New Roman" w:hAnsi="Times New Roman" w:cs="Times New Roman"/>
          <w:sz w:val="24"/>
          <w:szCs w:val="24"/>
          <w:lang w:val="en-US"/>
        </w:rPr>
        <w:t>maka pelanggan tersebut merasa dikecewakan</w:t>
      </w:r>
      <w:r w:rsidR="00D564F3">
        <w:rPr>
          <w:rFonts w:ascii="Times New Roman" w:hAnsi="Times New Roman" w:cs="Times New Roman"/>
          <w:sz w:val="24"/>
          <w:szCs w:val="24"/>
          <w:lang w:val="en-US"/>
        </w:rPr>
        <w:t xml:space="preserve"> </w:t>
      </w:r>
      <w:r w:rsidRPr="00E5027E">
        <w:rPr>
          <w:rFonts w:ascii="Times New Roman" w:hAnsi="Times New Roman" w:cs="Times New Roman"/>
          <w:sz w:val="24"/>
          <w:szCs w:val="24"/>
          <w:lang w:val="en-US"/>
        </w:rPr>
        <w:t>(tidak puas) dan jika memenuhi harapan maka pelanggan tersebut merasa puas.</w:t>
      </w:r>
    </w:p>
    <w:p w:rsidR="0061434A" w:rsidRDefault="0061434A" w:rsidP="0061434A">
      <w:pPr>
        <w:spacing w:after="0" w:line="480" w:lineRule="auto"/>
        <w:ind w:firstLine="720"/>
        <w:jc w:val="both"/>
        <w:rPr>
          <w:rFonts w:ascii="Times New Roman" w:hAnsi="Times New Roman" w:cs="Times New Roman"/>
          <w:sz w:val="24"/>
          <w:szCs w:val="24"/>
          <w:lang w:val="en-US"/>
        </w:rPr>
      </w:pPr>
      <w:r w:rsidRPr="0061434A">
        <w:rPr>
          <w:rFonts w:ascii="Times New Roman" w:hAnsi="Times New Roman" w:cs="Times New Roman"/>
          <w:sz w:val="24"/>
          <w:szCs w:val="24"/>
          <w:lang w:val="en-US"/>
        </w:rPr>
        <w:t>Kepercayaan ada ketika sebuah kelompok percaya pada s</w:t>
      </w:r>
      <w:r>
        <w:rPr>
          <w:rFonts w:ascii="Times New Roman" w:hAnsi="Times New Roman" w:cs="Times New Roman"/>
          <w:sz w:val="24"/>
          <w:szCs w:val="24"/>
          <w:lang w:val="en-US"/>
        </w:rPr>
        <w:t xml:space="preserve">ifat terpercaya dan integritas </w:t>
      </w:r>
      <w:r w:rsidRPr="0061434A">
        <w:rPr>
          <w:rFonts w:ascii="Times New Roman" w:hAnsi="Times New Roman" w:cs="Times New Roman"/>
          <w:sz w:val="24"/>
          <w:szCs w:val="24"/>
          <w:lang w:val="en-US"/>
        </w:rPr>
        <w:t>mitra. Kepercayaan adalah ekspektasi yang dipegang oleh individu bahwa ucapan seseorang dapat diandalkan. Kelompok terpercaya perlu memiliki integritas tinggi dan dapat dipercaya, yang diasosiasikan, dengan kualitas yaitu: kon</w:t>
      </w:r>
      <w:r>
        <w:rPr>
          <w:rFonts w:ascii="Times New Roman" w:hAnsi="Times New Roman" w:cs="Times New Roman"/>
          <w:sz w:val="24"/>
          <w:szCs w:val="24"/>
          <w:lang w:val="en-US"/>
        </w:rPr>
        <w:t xml:space="preserve">sisten, kompeten, jujur, adil, </w:t>
      </w:r>
      <w:r w:rsidRPr="0061434A">
        <w:rPr>
          <w:rFonts w:ascii="Times New Roman" w:hAnsi="Times New Roman" w:cs="Times New Roman"/>
          <w:sz w:val="24"/>
          <w:szCs w:val="24"/>
          <w:lang w:val="en-US"/>
        </w:rPr>
        <w:t xml:space="preserve">bertanggungjawab, suka membantu dan baik (Morgan dan Hunt, 2004 dalam Gatot Yulianto dan Purwanto Waluyo, 2004:350). </w:t>
      </w:r>
    </w:p>
    <w:p w:rsidR="00A07E16" w:rsidRDefault="00A07E16" w:rsidP="00D9014B">
      <w:pPr>
        <w:spacing w:after="0" w:line="480" w:lineRule="auto"/>
        <w:ind w:firstLine="720"/>
        <w:jc w:val="both"/>
        <w:rPr>
          <w:rFonts w:ascii="Times New Roman" w:hAnsi="Times New Roman" w:cs="Times New Roman"/>
          <w:sz w:val="24"/>
          <w:szCs w:val="24"/>
          <w:lang w:val="en-US"/>
        </w:rPr>
      </w:pPr>
    </w:p>
    <w:p w:rsidR="00A07E16" w:rsidRDefault="00A07E16" w:rsidP="00A07E16">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2.2.2. </w:t>
      </w:r>
      <w:r>
        <w:rPr>
          <w:rFonts w:ascii="Times New Roman" w:hAnsi="Times New Roman"/>
          <w:b/>
          <w:sz w:val="24"/>
          <w:szCs w:val="24"/>
          <w:lang w:val="en-US"/>
        </w:rPr>
        <w:tab/>
        <w:t xml:space="preserve">Pengaruh Kepuasan Terhadap Kepercayaan </w:t>
      </w:r>
    </w:p>
    <w:p w:rsidR="00A07E16" w:rsidRDefault="00A07E16" w:rsidP="00A07E1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Kepuasan konsumen sangat penting karena jika seseorang telah merasa puas dimasa harapannya telah tercapai maka dapat menyebabkan seseorang percaya. </w:t>
      </w:r>
      <w:r w:rsidR="00787FE1">
        <w:rPr>
          <w:rFonts w:ascii="Times New Roman" w:hAnsi="Times New Roman" w:cs="Times New Roman"/>
          <w:sz w:val="24"/>
          <w:szCs w:val="24"/>
          <w:lang w:val="en-US"/>
        </w:rPr>
        <w:t>K</w:t>
      </w:r>
      <w:r>
        <w:rPr>
          <w:rFonts w:ascii="Times New Roman" w:hAnsi="Times New Roman" w:cs="Times New Roman"/>
          <w:sz w:val="24"/>
          <w:szCs w:val="24"/>
          <w:lang w:val="en-US"/>
        </w:rPr>
        <w:t xml:space="preserve">epercayaan mempengaruhi secara </w:t>
      </w:r>
      <w:r w:rsidRPr="00D9014B">
        <w:rPr>
          <w:rFonts w:ascii="Times New Roman" w:hAnsi="Times New Roman" w:cs="Times New Roman"/>
          <w:sz w:val="24"/>
          <w:szCs w:val="24"/>
          <w:lang w:val="en-US"/>
        </w:rPr>
        <w:t>positif penilaian konsumen secara keseluru</w:t>
      </w:r>
      <w:r>
        <w:rPr>
          <w:rFonts w:ascii="Times New Roman" w:hAnsi="Times New Roman" w:cs="Times New Roman"/>
          <w:sz w:val="24"/>
          <w:szCs w:val="24"/>
          <w:lang w:val="en-US"/>
        </w:rPr>
        <w:t xml:space="preserve">han. Kepercayaan konsumen pada </w:t>
      </w:r>
      <w:r w:rsidRPr="00D9014B">
        <w:rPr>
          <w:rFonts w:ascii="Times New Roman" w:hAnsi="Times New Roman" w:cs="Times New Roman"/>
          <w:sz w:val="24"/>
          <w:szCs w:val="24"/>
          <w:lang w:val="en-US"/>
        </w:rPr>
        <w:t>perusahaan akan menentukan penilaian mer</w:t>
      </w:r>
      <w:r>
        <w:rPr>
          <w:rFonts w:ascii="Times New Roman" w:hAnsi="Times New Roman" w:cs="Times New Roman"/>
          <w:sz w:val="24"/>
          <w:szCs w:val="24"/>
          <w:lang w:val="en-US"/>
        </w:rPr>
        <w:t xml:space="preserve">eka mengenai nilai yang mereka </w:t>
      </w:r>
      <w:r w:rsidRPr="00D9014B">
        <w:rPr>
          <w:rFonts w:ascii="Times New Roman" w:hAnsi="Times New Roman" w:cs="Times New Roman"/>
          <w:sz w:val="24"/>
          <w:szCs w:val="24"/>
          <w:lang w:val="en-US"/>
        </w:rPr>
        <w:t>terima secara keseluruhan.</w:t>
      </w:r>
    </w:p>
    <w:p w:rsidR="00615A56" w:rsidRDefault="00615A56" w:rsidP="00A07E16">
      <w:pPr>
        <w:spacing w:after="0" w:line="480" w:lineRule="auto"/>
        <w:ind w:firstLine="720"/>
        <w:jc w:val="both"/>
        <w:rPr>
          <w:rFonts w:ascii="Times New Roman" w:hAnsi="Times New Roman" w:cs="Times New Roman"/>
          <w:sz w:val="24"/>
          <w:szCs w:val="24"/>
          <w:lang w:val="en-US"/>
        </w:rPr>
      </w:pPr>
      <w:r w:rsidRPr="00615A56">
        <w:rPr>
          <w:rFonts w:ascii="Times New Roman" w:hAnsi="Times New Roman" w:cs="Times New Roman"/>
          <w:sz w:val="24"/>
          <w:szCs w:val="24"/>
          <w:lang w:val="en-US"/>
        </w:rPr>
        <w:lastRenderedPageBreak/>
        <w:t>Hal ini sesuai dengan pendapat Ferrinadewi (2004:35) yang menyatakan bahwa pada dasarnya kepercayaan konsumen terhadap suatu perusahaan ditimbulkan oleh adanya kepuasan terhadap pelayanan yang mereka terima. Kepercayaan terbentuk dari kepuasan pelanggan yang kemudian menjadi indikasi awal terbentuknya kesetiaan pelanggan.</w:t>
      </w:r>
    </w:p>
    <w:p w:rsidR="00615A56" w:rsidRDefault="00615A56" w:rsidP="00615A56">
      <w:pPr>
        <w:spacing w:after="0" w:line="480" w:lineRule="auto"/>
        <w:ind w:firstLine="720"/>
        <w:jc w:val="both"/>
        <w:rPr>
          <w:rFonts w:ascii="Times New Roman" w:hAnsi="Times New Roman" w:cs="Times New Roman"/>
          <w:sz w:val="24"/>
          <w:szCs w:val="24"/>
          <w:lang w:val="en-US"/>
        </w:rPr>
      </w:pPr>
      <w:r w:rsidRPr="00A32C95">
        <w:rPr>
          <w:rFonts w:ascii="Times New Roman" w:hAnsi="Times New Roman" w:cs="Times New Roman"/>
          <w:sz w:val="24"/>
          <w:szCs w:val="24"/>
          <w:lang w:val="en-US"/>
        </w:rPr>
        <w:t xml:space="preserve">Menurut Schnaars yang dikutip </w:t>
      </w:r>
      <w:r>
        <w:rPr>
          <w:rFonts w:ascii="Times New Roman" w:hAnsi="Times New Roman" w:cs="Times New Roman"/>
          <w:sz w:val="24"/>
          <w:szCs w:val="24"/>
          <w:lang w:val="en-US"/>
        </w:rPr>
        <w:t xml:space="preserve">oleh Fandy Tjiptono (2007:201) </w:t>
      </w:r>
      <w:r w:rsidR="00184CF1">
        <w:rPr>
          <w:rFonts w:ascii="Times New Roman" w:hAnsi="Times New Roman" w:cs="Times New Roman"/>
          <w:sz w:val="24"/>
          <w:szCs w:val="24"/>
          <w:lang w:val="en-US"/>
        </w:rPr>
        <w:t>“</w:t>
      </w:r>
      <w:r w:rsidRPr="00A32C95">
        <w:rPr>
          <w:rFonts w:ascii="Times New Roman" w:hAnsi="Times New Roman" w:cs="Times New Roman"/>
          <w:sz w:val="24"/>
          <w:szCs w:val="24"/>
          <w:lang w:val="en-US"/>
        </w:rPr>
        <w:t>kepuasan konsumen yang diciptakan memberikan berbagai manfaat salah satunya meningkatkan laba perusahaan. Salah satu hal penting yang harus dilakukan dan diperhatikan oleh setiap perusahaan adalah mempertahankan konsumen yang telah ada, karena kelangsungan hidup sebuah perusahaan sangat tergantung pada kepuasan para konsumennya</w:t>
      </w:r>
      <w:r w:rsidR="00184CF1">
        <w:rPr>
          <w:rFonts w:ascii="Times New Roman" w:hAnsi="Times New Roman" w:cs="Times New Roman"/>
          <w:sz w:val="24"/>
          <w:szCs w:val="24"/>
          <w:lang w:val="en-US"/>
        </w:rPr>
        <w:t>”</w:t>
      </w:r>
      <w:r w:rsidRPr="00A32C95">
        <w:rPr>
          <w:rFonts w:ascii="Times New Roman" w:hAnsi="Times New Roman" w:cs="Times New Roman"/>
          <w:sz w:val="24"/>
          <w:szCs w:val="24"/>
          <w:lang w:val="en-US"/>
        </w:rPr>
        <w:t>.</w:t>
      </w:r>
    </w:p>
    <w:p w:rsidR="00473E38" w:rsidRDefault="00473E38" w:rsidP="00473E38">
      <w:pPr>
        <w:spacing w:after="0" w:line="480" w:lineRule="auto"/>
        <w:ind w:firstLine="720"/>
        <w:jc w:val="both"/>
        <w:rPr>
          <w:rFonts w:ascii="Times New Roman" w:hAnsi="Times New Roman" w:cs="Times New Roman"/>
          <w:sz w:val="24"/>
          <w:szCs w:val="24"/>
          <w:lang w:val="en-US"/>
        </w:rPr>
      </w:pPr>
      <w:r w:rsidRPr="00CD69BD">
        <w:rPr>
          <w:rFonts w:ascii="Times New Roman" w:hAnsi="Times New Roman" w:cs="Times New Roman"/>
          <w:sz w:val="24"/>
          <w:szCs w:val="24"/>
          <w:lang w:val="en-US"/>
        </w:rPr>
        <w:t>Selain dari kualitas pelayanan fakto</w:t>
      </w:r>
      <w:r>
        <w:rPr>
          <w:rFonts w:ascii="Times New Roman" w:hAnsi="Times New Roman" w:cs="Times New Roman"/>
          <w:sz w:val="24"/>
          <w:szCs w:val="24"/>
          <w:lang w:val="en-US"/>
        </w:rPr>
        <w:t xml:space="preserve">r kepercayaan merupakan faktor </w:t>
      </w:r>
      <w:r w:rsidRPr="00CD69BD">
        <w:rPr>
          <w:rFonts w:ascii="Times New Roman" w:hAnsi="Times New Roman" w:cs="Times New Roman"/>
          <w:sz w:val="24"/>
          <w:szCs w:val="24"/>
          <w:lang w:val="en-US"/>
        </w:rPr>
        <w:t>penting, karena tanpa kepercayaan maka masy</w:t>
      </w:r>
      <w:r>
        <w:rPr>
          <w:rFonts w:ascii="Times New Roman" w:hAnsi="Times New Roman" w:cs="Times New Roman"/>
          <w:sz w:val="24"/>
          <w:szCs w:val="24"/>
          <w:lang w:val="en-US"/>
        </w:rPr>
        <w:t xml:space="preserve">arakat tidak akan menyimpan </w:t>
      </w:r>
      <w:r w:rsidRPr="00CD69BD">
        <w:rPr>
          <w:rFonts w:ascii="Times New Roman" w:hAnsi="Times New Roman" w:cs="Times New Roman"/>
          <w:sz w:val="24"/>
          <w:szCs w:val="24"/>
          <w:lang w:val="en-US"/>
        </w:rPr>
        <w:t xml:space="preserve">dananya di bank. Untuk itu bank harus </w:t>
      </w:r>
      <w:r>
        <w:rPr>
          <w:rFonts w:ascii="Times New Roman" w:hAnsi="Times New Roman" w:cs="Times New Roman"/>
          <w:sz w:val="24"/>
          <w:szCs w:val="24"/>
          <w:lang w:val="en-US"/>
        </w:rPr>
        <w:t xml:space="preserve">mampu menjaga kepercayaan dari </w:t>
      </w:r>
      <w:r w:rsidRPr="00CD69BD">
        <w:rPr>
          <w:rFonts w:ascii="Times New Roman" w:hAnsi="Times New Roman" w:cs="Times New Roman"/>
          <w:sz w:val="24"/>
          <w:szCs w:val="24"/>
          <w:lang w:val="en-US"/>
        </w:rPr>
        <w:t>masyarakat bahwa dana yang disimpan ama</w:t>
      </w:r>
      <w:r>
        <w:rPr>
          <w:rFonts w:ascii="Times New Roman" w:hAnsi="Times New Roman" w:cs="Times New Roman"/>
          <w:sz w:val="24"/>
          <w:szCs w:val="24"/>
          <w:lang w:val="en-US"/>
        </w:rPr>
        <w:t xml:space="preserve">n. Kepercayaan merupakan </w:t>
      </w:r>
      <w:r w:rsidRPr="00CD69BD">
        <w:rPr>
          <w:rFonts w:ascii="Times New Roman" w:hAnsi="Times New Roman" w:cs="Times New Roman"/>
          <w:sz w:val="24"/>
          <w:szCs w:val="24"/>
          <w:lang w:val="en-US"/>
        </w:rPr>
        <w:t xml:space="preserve">refleksi dari </w:t>
      </w:r>
      <w:r>
        <w:rPr>
          <w:rFonts w:ascii="Times New Roman" w:hAnsi="Times New Roman" w:cs="Times New Roman"/>
          <w:sz w:val="24"/>
          <w:szCs w:val="24"/>
          <w:lang w:val="en-US"/>
        </w:rPr>
        <w:t>kredibilitas dan kebaikan. K</w:t>
      </w:r>
      <w:r w:rsidRPr="003A6248">
        <w:rPr>
          <w:rFonts w:ascii="Times New Roman" w:hAnsi="Times New Roman" w:cs="Times New Roman"/>
          <w:sz w:val="24"/>
          <w:szCs w:val="24"/>
          <w:lang w:val="en-US"/>
        </w:rPr>
        <w:t>redibilitas</w:t>
      </w:r>
      <w:r>
        <w:rPr>
          <w:rFonts w:ascii="Times New Roman" w:hAnsi="Times New Roman" w:cs="Times New Roman"/>
          <w:i/>
          <w:sz w:val="24"/>
          <w:szCs w:val="24"/>
          <w:lang w:val="en-US"/>
        </w:rPr>
        <w:t xml:space="preserve"> </w:t>
      </w:r>
      <w:r w:rsidRPr="00716EEA">
        <w:rPr>
          <w:rFonts w:ascii="Times New Roman" w:hAnsi="Times New Roman" w:cs="Times New Roman"/>
          <w:sz w:val="24"/>
          <w:szCs w:val="24"/>
          <w:lang w:val="en-US"/>
        </w:rPr>
        <w:t>didasarkan</w:t>
      </w:r>
      <w:r w:rsidRPr="00CD69BD">
        <w:rPr>
          <w:rFonts w:ascii="Times New Roman" w:hAnsi="Times New Roman" w:cs="Times New Roman"/>
          <w:sz w:val="24"/>
          <w:szCs w:val="24"/>
          <w:lang w:val="en-US"/>
        </w:rPr>
        <w:t xml:space="preserve"> pada besarnya kepercayaan kemitr</w:t>
      </w:r>
      <w:r>
        <w:rPr>
          <w:rFonts w:ascii="Times New Roman" w:hAnsi="Times New Roman" w:cs="Times New Roman"/>
          <w:sz w:val="24"/>
          <w:szCs w:val="24"/>
          <w:lang w:val="en-US"/>
        </w:rPr>
        <w:t xml:space="preserve">aan dengan organisasi lain dan </w:t>
      </w:r>
      <w:r w:rsidRPr="00CD69BD">
        <w:rPr>
          <w:rFonts w:ascii="Times New Roman" w:hAnsi="Times New Roman" w:cs="Times New Roman"/>
          <w:sz w:val="24"/>
          <w:szCs w:val="24"/>
          <w:lang w:val="en-US"/>
        </w:rPr>
        <w:t>membutuhkan keahlian untuk menghasilkan efektifitas dan kehandalan pekerjaan.</w:t>
      </w:r>
      <w:r>
        <w:rPr>
          <w:rFonts w:ascii="Times New Roman" w:hAnsi="Times New Roman" w:cs="Times New Roman"/>
          <w:sz w:val="24"/>
          <w:szCs w:val="24"/>
          <w:lang w:val="en-US"/>
        </w:rPr>
        <w:t xml:space="preserve"> </w:t>
      </w:r>
      <w:r w:rsidRPr="00CD69BD">
        <w:rPr>
          <w:rFonts w:ascii="Times New Roman" w:hAnsi="Times New Roman" w:cs="Times New Roman"/>
          <w:sz w:val="24"/>
          <w:szCs w:val="24"/>
          <w:lang w:val="en-US"/>
        </w:rPr>
        <w:t xml:space="preserve">Sedangkan </w:t>
      </w:r>
      <w:r w:rsidRPr="003A6248">
        <w:rPr>
          <w:rFonts w:ascii="Times New Roman" w:hAnsi="Times New Roman" w:cs="Times New Roman"/>
          <w:sz w:val="24"/>
          <w:szCs w:val="24"/>
          <w:lang w:val="en-US"/>
        </w:rPr>
        <w:t>kebaikan</w:t>
      </w:r>
      <w:r w:rsidRPr="00CD69BD">
        <w:rPr>
          <w:rFonts w:ascii="Times New Roman" w:hAnsi="Times New Roman" w:cs="Times New Roman"/>
          <w:sz w:val="24"/>
          <w:szCs w:val="24"/>
          <w:lang w:val="en-US"/>
        </w:rPr>
        <w:t>, didasarkan pada besarnya kepercayaan kemitraan yang memiliki tujuan dan motivasi yang menjadi kelebihan untuk organisasi lain pada saat kondisi yang baru muncul, yaitu kondisi dimana komitmen tidak terbentuk.</w:t>
      </w:r>
    </w:p>
    <w:p w:rsidR="00A07E16" w:rsidRDefault="00A07E16" w:rsidP="00A07E16">
      <w:pPr>
        <w:spacing w:after="0" w:line="480" w:lineRule="auto"/>
        <w:ind w:firstLine="720"/>
        <w:jc w:val="both"/>
        <w:rPr>
          <w:rFonts w:ascii="Times New Roman" w:hAnsi="Times New Roman" w:cs="Times New Roman"/>
          <w:sz w:val="24"/>
          <w:szCs w:val="24"/>
          <w:lang w:val="en-US"/>
        </w:rPr>
      </w:pPr>
    </w:p>
    <w:p w:rsidR="002C6807" w:rsidRDefault="002C6807" w:rsidP="00A07E16">
      <w:pPr>
        <w:spacing w:after="0" w:line="480" w:lineRule="auto"/>
        <w:ind w:firstLine="720"/>
        <w:jc w:val="both"/>
        <w:rPr>
          <w:rFonts w:ascii="Times New Roman" w:hAnsi="Times New Roman" w:cs="Times New Roman"/>
          <w:sz w:val="24"/>
          <w:szCs w:val="24"/>
          <w:lang w:val="en-US"/>
        </w:rPr>
      </w:pPr>
    </w:p>
    <w:p w:rsidR="00A07E16" w:rsidRDefault="00A07E16" w:rsidP="00A07E16">
      <w:pPr>
        <w:spacing w:after="0" w:line="480" w:lineRule="auto"/>
        <w:jc w:val="both"/>
        <w:rPr>
          <w:rFonts w:ascii="Times New Roman" w:hAnsi="Times New Roman"/>
          <w:b/>
          <w:sz w:val="24"/>
          <w:szCs w:val="24"/>
          <w:lang w:val="en-US"/>
        </w:rPr>
      </w:pPr>
      <w:r>
        <w:rPr>
          <w:rFonts w:ascii="Times New Roman" w:hAnsi="Times New Roman"/>
          <w:b/>
          <w:sz w:val="24"/>
          <w:szCs w:val="24"/>
          <w:lang w:val="en-US"/>
        </w:rPr>
        <w:lastRenderedPageBreak/>
        <w:t xml:space="preserve">2.2.3. </w:t>
      </w:r>
      <w:r>
        <w:rPr>
          <w:rFonts w:ascii="Times New Roman" w:hAnsi="Times New Roman"/>
          <w:b/>
          <w:sz w:val="24"/>
          <w:szCs w:val="24"/>
          <w:lang w:val="en-US"/>
        </w:rPr>
        <w:tab/>
        <w:t xml:space="preserve">Pengaruh Kualitas Pelayanan Terhadap Kepercayaan </w:t>
      </w:r>
    </w:p>
    <w:p w:rsidR="00615A56" w:rsidRDefault="009114BF" w:rsidP="009114B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9114BF">
        <w:rPr>
          <w:rFonts w:ascii="Times New Roman" w:hAnsi="Times New Roman" w:cs="Times New Roman"/>
          <w:sz w:val="24"/>
          <w:szCs w:val="24"/>
          <w:lang w:val="en-US"/>
        </w:rPr>
        <w:t>ecara umum konsumen perusahaan jasa ingin dipuaska</w:t>
      </w:r>
      <w:r>
        <w:rPr>
          <w:rFonts w:ascii="Times New Roman" w:hAnsi="Times New Roman" w:cs="Times New Roman"/>
          <w:sz w:val="24"/>
          <w:szCs w:val="24"/>
          <w:lang w:val="en-US"/>
        </w:rPr>
        <w:t xml:space="preserve">n dengan pelayanan yang mereka </w:t>
      </w:r>
      <w:r w:rsidRPr="009114BF">
        <w:rPr>
          <w:rFonts w:ascii="Times New Roman" w:hAnsi="Times New Roman" w:cs="Times New Roman"/>
          <w:sz w:val="24"/>
          <w:szCs w:val="24"/>
          <w:lang w:val="en-US"/>
        </w:rPr>
        <w:t>terima. Pu</w:t>
      </w:r>
      <w:r>
        <w:rPr>
          <w:rFonts w:ascii="Times New Roman" w:hAnsi="Times New Roman" w:cs="Times New Roman"/>
          <w:sz w:val="24"/>
          <w:szCs w:val="24"/>
          <w:lang w:val="en-US"/>
        </w:rPr>
        <w:t xml:space="preserve">as atau tidak puasnya konsumen terhadap </w:t>
      </w:r>
      <w:r w:rsidRPr="009114BF">
        <w:rPr>
          <w:rFonts w:ascii="Times New Roman" w:hAnsi="Times New Roman" w:cs="Times New Roman"/>
          <w:sz w:val="24"/>
          <w:szCs w:val="24"/>
          <w:lang w:val="en-US"/>
        </w:rPr>
        <w:t>pelaya</w:t>
      </w:r>
      <w:r>
        <w:rPr>
          <w:rFonts w:ascii="Times New Roman" w:hAnsi="Times New Roman" w:cs="Times New Roman"/>
          <w:sz w:val="24"/>
          <w:szCs w:val="24"/>
          <w:lang w:val="en-US"/>
        </w:rPr>
        <w:t xml:space="preserve">nan yang mereka berikan sangat </w:t>
      </w:r>
      <w:r w:rsidRPr="009114BF">
        <w:rPr>
          <w:rFonts w:ascii="Times New Roman" w:hAnsi="Times New Roman" w:cs="Times New Roman"/>
          <w:sz w:val="24"/>
          <w:szCs w:val="24"/>
          <w:lang w:val="en-US"/>
        </w:rPr>
        <w:t>tergantung</w:t>
      </w:r>
      <w:r>
        <w:rPr>
          <w:rFonts w:ascii="Times New Roman" w:hAnsi="Times New Roman" w:cs="Times New Roman"/>
          <w:sz w:val="24"/>
          <w:szCs w:val="24"/>
          <w:lang w:val="en-US"/>
        </w:rPr>
        <w:t xml:space="preserve"> dari persepsi mereka terhadap </w:t>
      </w:r>
      <w:r w:rsidRPr="009114BF">
        <w:rPr>
          <w:rFonts w:ascii="Times New Roman" w:hAnsi="Times New Roman" w:cs="Times New Roman"/>
          <w:sz w:val="24"/>
          <w:szCs w:val="24"/>
          <w:lang w:val="en-US"/>
        </w:rPr>
        <w:t>pelayanan terkai</w:t>
      </w:r>
      <w:r>
        <w:rPr>
          <w:rFonts w:ascii="Times New Roman" w:hAnsi="Times New Roman" w:cs="Times New Roman"/>
          <w:sz w:val="24"/>
          <w:szCs w:val="24"/>
          <w:lang w:val="en-US"/>
        </w:rPr>
        <w:t xml:space="preserve">t yang diukur berdasarkan lima </w:t>
      </w:r>
      <w:r w:rsidRPr="009114BF">
        <w:rPr>
          <w:rFonts w:ascii="Times New Roman" w:hAnsi="Times New Roman" w:cs="Times New Roman"/>
          <w:sz w:val="24"/>
          <w:szCs w:val="24"/>
          <w:lang w:val="en-US"/>
        </w:rPr>
        <w:t>dimensi ku</w:t>
      </w:r>
      <w:r>
        <w:rPr>
          <w:rFonts w:ascii="Times New Roman" w:hAnsi="Times New Roman" w:cs="Times New Roman"/>
          <w:sz w:val="24"/>
          <w:szCs w:val="24"/>
          <w:lang w:val="en-US"/>
        </w:rPr>
        <w:t xml:space="preserve">alitas pelayanan. Semakin baik </w:t>
      </w:r>
      <w:r w:rsidRPr="009114BF">
        <w:rPr>
          <w:rFonts w:ascii="Times New Roman" w:hAnsi="Times New Roman" w:cs="Times New Roman"/>
          <w:sz w:val="24"/>
          <w:szCs w:val="24"/>
          <w:lang w:val="en-US"/>
        </w:rPr>
        <w:t>penilaian konsume</w:t>
      </w:r>
      <w:r>
        <w:rPr>
          <w:rFonts w:ascii="Times New Roman" w:hAnsi="Times New Roman" w:cs="Times New Roman"/>
          <w:sz w:val="24"/>
          <w:szCs w:val="24"/>
          <w:lang w:val="en-US"/>
        </w:rPr>
        <w:t xml:space="preserve">n terhadap kualitas pelayanan, </w:t>
      </w:r>
      <w:r w:rsidRPr="009114BF">
        <w:rPr>
          <w:rFonts w:ascii="Times New Roman" w:hAnsi="Times New Roman" w:cs="Times New Roman"/>
          <w:sz w:val="24"/>
          <w:szCs w:val="24"/>
          <w:lang w:val="en-US"/>
        </w:rPr>
        <w:t>akan semakin</w:t>
      </w:r>
      <w:r>
        <w:rPr>
          <w:rFonts w:ascii="Times New Roman" w:hAnsi="Times New Roman" w:cs="Times New Roman"/>
          <w:sz w:val="24"/>
          <w:szCs w:val="24"/>
          <w:lang w:val="en-US"/>
        </w:rPr>
        <w:t xml:space="preserve"> tinggi pula kepuasan terhadap </w:t>
      </w:r>
      <w:r w:rsidRPr="009114BF">
        <w:rPr>
          <w:rFonts w:ascii="Times New Roman" w:hAnsi="Times New Roman" w:cs="Times New Roman"/>
          <w:sz w:val="24"/>
          <w:szCs w:val="24"/>
          <w:lang w:val="en-US"/>
        </w:rPr>
        <w:t>pelayanan te</w:t>
      </w:r>
      <w:r>
        <w:rPr>
          <w:rFonts w:ascii="Times New Roman" w:hAnsi="Times New Roman" w:cs="Times New Roman"/>
          <w:sz w:val="24"/>
          <w:szCs w:val="24"/>
          <w:lang w:val="en-US"/>
        </w:rPr>
        <w:t xml:space="preserve">rsebut dan pada akhirnya dapat </w:t>
      </w:r>
      <w:r w:rsidRPr="009114BF">
        <w:rPr>
          <w:rFonts w:ascii="Times New Roman" w:hAnsi="Times New Roman" w:cs="Times New Roman"/>
          <w:sz w:val="24"/>
          <w:szCs w:val="24"/>
          <w:lang w:val="en-US"/>
        </w:rPr>
        <w:t>membentuk kepercayaan konsume</w:t>
      </w:r>
      <w:r>
        <w:rPr>
          <w:rFonts w:ascii="Times New Roman" w:hAnsi="Times New Roman" w:cs="Times New Roman"/>
          <w:sz w:val="24"/>
          <w:szCs w:val="24"/>
          <w:lang w:val="en-US"/>
        </w:rPr>
        <w:t xml:space="preserve">n terhadap </w:t>
      </w:r>
      <w:r w:rsidRPr="009114BF">
        <w:rPr>
          <w:rFonts w:ascii="Times New Roman" w:hAnsi="Times New Roman" w:cs="Times New Roman"/>
          <w:sz w:val="24"/>
          <w:szCs w:val="24"/>
          <w:lang w:val="en-US"/>
        </w:rPr>
        <w:t xml:space="preserve">perusahaan sebagai penyedia pelayanan. Dengan kata lain, baik buruknya kualitas pelayanan suatu </w:t>
      </w:r>
      <w:r>
        <w:rPr>
          <w:rFonts w:ascii="Times New Roman" w:hAnsi="Times New Roman" w:cs="Times New Roman"/>
          <w:sz w:val="24"/>
          <w:szCs w:val="24"/>
          <w:lang w:val="en-US"/>
        </w:rPr>
        <w:t>perusahaan</w:t>
      </w:r>
      <w:r w:rsidR="00571094">
        <w:rPr>
          <w:rFonts w:ascii="Times New Roman" w:hAnsi="Times New Roman" w:cs="Times New Roman"/>
          <w:sz w:val="24"/>
          <w:szCs w:val="24"/>
          <w:lang w:val="en-US"/>
        </w:rPr>
        <w:t xml:space="preserve"> </w:t>
      </w:r>
      <w:r w:rsidRPr="009114BF">
        <w:rPr>
          <w:rFonts w:ascii="Times New Roman" w:hAnsi="Times New Roman" w:cs="Times New Roman"/>
          <w:sz w:val="24"/>
          <w:szCs w:val="24"/>
          <w:lang w:val="en-US"/>
        </w:rPr>
        <w:t>tid</w:t>
      </w:r>
      <w:r>
        <w:rPr>
          <w:rFonts w:ascii="Times New Roman" w:hAnsi="Times New Roman" w:cs="Times New Roman"/>
          <w:sz w:val="24"/>
          <w:szCs w:val="24"/>
          <w:lang w:val="en-US"/>
        </w:rPr>
        <w:t xml:space="preserve">ak hanya berdampak pada tinggi </w:t>
      </w:r>
      <w:r w:rsidRPr="009114BF">
        <w:rPr>
          <w:rFonts w:ascii="Times New Roman" w:hAnsi="Times New Roman" w:cs="Times New Roman"/>
          <w:sz w:val="24"/>
          <w:szCs w:val="24"/>
          <w:lang w:val="en-US"/>
        </w:rPr>
        <w:t>rendah</w:t>
      </w:r>
      <w:r>
        <w:rPr>
          <w:rFonts w:ascii="Times New Roman" w:hAnsi="Times New Roman" w:cs="Times New Roman"/>
          <w:sz w:val="24"/>
          <w:szCs w:val="24"/>
          <w:lang w:val="en-US"/>
        </w:rPr>
        <w:t xml:space="preserve">nya kepuasan konsumen terhadap </w:t>
      </w:r>
      <w:r w:rsidRPr="009114BF">
        <w:rPr>
          <w:rFonts w:ascii="Times New Roman" w:hAnsi="Times New Roman" w:cs="Times New Roman"/>
          <w:sz w:val="24"/>
          <w:szCs w:val="24"/>
          <w:lang w:val="en-US"/>
        </w:rPr>
        <w:t xml:space="preserve">pelayanan, akan </w:t>
      </w:r>
      <w:r>
        <w:rPr>
          <w:rFonts w:ascii="Times New Roman" w:hAnsi="Times New Roman" w:cs="Times New Roman"/>
          <w:sz w:val="24"/>
          <w:szCs w:val="24"/>
          <w:lang w:val="en-US"/>
        </w:rPr>
        <w:t xml:space="preserve">tetapi ikut memberikan “warna” </w:t>
      </w:r>
      <w:r w:rsidRPr="009114BF">
        <w:rPr>
          <w:rFonts w:ascii="Times New Roman" w:hAnsi="Times New Roman" w:cs="Times New Roman"/>
          <w:sz w:val="24"/>
          <w:szCs w:val="24"/>
          <w:lang w:val="en-US"/>
        </w:rPr>
        <w:t>bagi terbentuk</w:t>
      </w:r>
      <w:r>
        <w:rPr>
          <w:rFonts w:ascii="Times New Roman" w:hAnsi="Times New Roman" w:cs="Times New Roman"/>
          <w:sz w:val="24"/>
          <w:szCs w:val="24"/>
          <w:lang w:val="en-US"/>
        </w:rPr>
        <w:t xml:space="preserve">nya kepercayaan konsumen </w:t>
      </w:r>
      <w:r w:rsidRPr="009114BF">
        <w:rPr>
          <w:rFonts w:ascii="Times New Roman" w:hAnsi="Times New Roman" w:cs="Times New Roman"/>
          <w:sz w:val="24"/>
          <w:szCs w:val="24"/>
          <w:lang w:val="en-US"/>
        </w:rPr>
        <w:t>terhadap per</w:t>
      </w:r>
      <w:r>
        <w:rPr>
          <w:rFonts w:ascii="Times New Roman" w:hAnsi="Times New Roman" w:cs="Times New Roman"/>
          <w:sz w:val="24"/>
          <w:szCs w:val="24"/>
          <w:lang w:val="en-US"/>
        </w:rPr>
        <w:t xml:space="preserve">usahaan. </w:t>
      </w:r>
    </w:p>
    <w:p w:rsidR="009114BF" w:rsidRPr="009114BF" w:rsidRDefault="009114BF" w:rsidP="009114B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114BF">
        <w:rPr>
          <w:rFonts w:ascii="Times New Roman" w:hAnsi="Times New Roman" w:cs="Times New Roman"/>
          <w:sz w:val="24"/>
          <w:szCs w:val="24"/>
          <w:lang w:val="en-US"/>
        </w:rPr>
        <w:t>danya keterkaitan antara kualitas pelayanan da</w:t>
      </w:r>
      <w:r>
        <w:rPr>
          <w:rFonts w:ascii="Times New Roman" w:hAnsi="Times New Roman" w:cs="Times New Roman"/>
          <w:sz w:val="24"/>
          <w:szCs w:val="24"/>
          <w:lang w:val="en-US"/>
        </w:rPr>
        <w:t xml:space="preserve">n kepercayaan konsumen selaras </w:t>
      </w:r>
      <w:r w:rsidRPr="009114BF">
        <w:rPr>
          <w:rFonts w:ascii="Times New Roman" w:hAnsi="Times New Roman" w:cs="Times New Roman"/>
          <w:sz w:val="24"/>
          <w:szCs w:val="24"/>
          <w:lang w:val="en-US"/>
        </w:rPr>
        <w:t>dengan de</w:t>
      </w:r>
      <w:r>
        <w:rPr>
          <w:rFonts w:ascii="Times New Roman" w:hAnsi="Times New Roman" w:cs="Times New Roman"/>
          <w:sz w:val="24"/>
          <w:szCs w:val="24"/>
          <w:lang w:val="en-US"/>
        </w:rPr>
        <w:t xml:space="preserve">finisi kepercayaan sebagaimana </w:t>
      </w:r>
      <w:r w:rsidRPr="009114BF">
        <w:rPr>
          <w:rFonts w:ascii="Times New Roman" w:hAnsi="Times New Roman" w:cs="Times New Roman"/>
          <w:sz w:val="24"/>
          <w:szCs w:val="24"/>
          <w:lang w:val="en-US"/>
        </w:rPr>
        <w:t>dikemukakan ol</w:t>
      </w:r>
      <w:r>
        <w:rPr>
          <w:rFonts w:ascii="Times New Roman" w:hAnsi="Times New Roman" w:cs="Times New Roman"/>
          <w:sz w:val="24"/>
          <w:szCs w:val="24"/>
          <w:lang w:val="en-US"/>
        </w:rPr>
        <w:t xml:space="preserve">eh Costabile yang dikutip oleh </w:t>
      </w:r>
      <w:r w:rsidRPr="009114BF">
        <w:rPr>
          <w:rFonts w:ascii="Times New Roman" w:hAnsi="Times New Roman" w:cs="Times New Roman"/>
          <w:sz w:val="24"/>
          <w:szCs w:val="24"/>
          <w:lang w:val="en-US"/>
        </w:rPr>
        <w:t>Suhardi (2006:55</w:t>
      </w:r>
      <w:r>
        <w:rPr>
          <w:rFonts w:ascii="Times New Roman" w:hAnsi="Times New Roman" w:cs="Times New Roman"/>
          <w:sz w:val="24"/>
          <w:szCs w:val="24"/>
          <w:lang w:val="en-US"/>
        </w:rPr>
        <w:t xml:space="preserve">) bahwa, kepercayaan atau </w:t>
      </w:r>
      <w:r w:rsidRPr="00571094">
        <w:rPr>
          <w:rFonts w:ascii="Times New Roman" w:hAnsi="Times New Roman" w:cs="Times New Roman"/>
          <w:i/>
          <w:sz w:val="24"/>
          <w:szCs w:val="24"/>
          <w:lang w:val="en-US"/>
        </w:rPr>
        <w:t>trust</w:t>
      </w:r>
      <w:r w:rsidR="00571094">
        <w:rPr>
          <w:rFonts w:ascii="Times New Roman" w:hAnsi="Times New Roman" w:cs="Times New Roman"/>
          <w:sz w:val="24"/>
          <w:szCs w:val="24"/>
          <w:lang w:val="en-US"/>
        </w:rPr>
        <w:t xml:space="preserve"> </w:t>
      </w:r>
      <w:r w:rsidRPr="009114BF">
        <w:rPr>
          <w:rFonts w:ascii="Times New Roman" w:hAnsi="Times New Roman" w:cs="Times New Roman"/>
          <w:sz w:val="24"/>
          <w:szCs w:val="24"/>
          <w:lang w:val="en-US"/>
        </w:rPr>
        <w:t>sebagai perse</w:t>
      </w:r>
      <w:r>
        <w:rPr>
          <w:rFonts w:ascii="Times New Roman" w:hAnsi="Times New Roman" w:cs="Times New Roman"/>
          <w:sz w:val="24"/>
          <w:szCs w:val="24"/>
          <w:lang w:val="en-US"/>
        </w:rPr>
        <w:t xml:space="preserve">psi akan kehandalan dari sudut </w:t>
      </w:r>
      <w:r w:rsidRPr="009114BF">
        <w:rPr>
          <w:rFonts w:ascii="Times New Roman" w:hAnsi="Times New Roman" w:cs="Times New Roman"/>
          <w:sz w:val="24"/>
          <w:szCs w:val="24"/>
          <w:lang w:val="en-US"/>
        </w:rPr>
        <w:t>pandang konsum</w:t>
      </w:r>
      <w:r>
        <w:rPr>
          <w:rFonts w:ascii="Times New Roman" w:hAnsi="Times New Roman" w:cs="Times New Roman"/>
          <w:sz w:val="24"/>
          <w:szCs w:val="24"/>
          <w:lang w:val="en-US"/>
        </w:rPr>
        <w:t xml:space="preserve">en didasarkan pada pengalaman, </w:t>
      </w:r>
      <w:r w:rsidRPr="009114BF">
        <w:rPr>
          <w:rFonts w:ascii="Times New Roman" w:hAnsi="Times New Roman" w:cs="Times New Roman"/>
          <w:sz w:val="24"/>
          <w:szCs w:val="24"/>
          <w:lang w:val="en-US"/>
        </w:rPr>
        <w:t>atau lebih pad</w:t>
      </w:r>
      <w:r>
        <w:rPr>
          <w:rFonts w:ascii="Times New Roman" w:hAnsi="Times New Roman" w:cs="Times New Roman"/>
          <w:sz w:val="24"/>
          <w:szCs w:val="24"/>
          <w:lang w:val="en-US"/>
        </w:rPr>
        <w:t xml:space="preserve">a urutan-urutan transaksi atau </w:t>
      </w:r>
      <w:r w:rsidRPr="009114BF">
        <w:rPr>
          <w:rFonts w:ascii="Times New Roman" w:hAnsi="Times New Roman" w:cs="Times New Roman"/>
          <w:sz w:val="24"/>
          <w:szCs w:val="24"/>
          <w:lang w:val="en-US"/>
        </w:rPr>
        <w:t>interaksi ya</w:t>
      </w:r>
      <w:r>
        <w:rPr>
          <w:rFonts w:ascii="Times New Roman" w:hAnsi="Times New Roman" w:cs="Times New Roman"/>
          <w:sz w:val="24"/>
          <w:szCs w:val="24"/>
          <w:lang w:val="en-US"/>
        </w:rPr>
        <w:t xml:space="preserve">ng dicirikan oleh terpenuhinya </w:t>
      </w:r>
      <w:r w:rsidRPr="009114BF">
        <w:rPr>
          <w:rFonts w:ascii="Times New Roman" w:hAnsi="Times New Roman" w:cs="Times New Roman"/>
          <w:sz w:val="24"/>
          <w:szCs w:val="24"/>
          <w:lang w:val="en-US"/>
        </w:rPr>
        <w:t>harapan akan kin</w:t>
      </w:r>
      <w:r>
        <w:rPr>
          <w:rFonts w:ascii="Times New Roman" w:hAnsi="Times New Roman" w:cs="Times New Roman"/>
          <w:sz w:val="24"/>
          <w:szCs w:val="24"/>
          <w:lang w:val="en-US"/>
        </w:rPr>
        <w:t xml:space="preserve">erja produk dan kepuasan. Ciri </w:t>
      </w:r>
      <w:r w:rsidRPr="009114BF">
        <w:rPr>
          <w:rFonts w:ascii="Times New Roman" w:hAnsi="Times New Roman" w:cs="Times New Roman"/>
          <w:sz w:val="24"/>
          <w:szCs w:val="24"/>
          <w:lang w:val="en-US"/>
        </w:rPr>
        <w:t>utama terbentukn</w:t>
      </w:r>
      <w:r>
        <w:rPr>
          <w:rFonts w:ascii="Times New Roman" w:hAnsi="Times New Roman" w:cs="Times New Roman"/>
          <w:sz w:val="24"/>
          <w:szCs w:val="24"/>
          <w:lang w:val="en-US"/>
        </w:rPr>
        <w:t xml:space="preserve">ya kepercayaan adalah persepsi </w:t>
      </w:r>
      <w:r w:rsidRPr="009114BF">
        <w:rPr>
          <w:rFonts w:ascii="Times New Roman" w:hAnsi="Times New Roman" w:cs="Times New Roman"/>
          <w:sz w:val="24"/>
          <w:szCs w:val="24"/>
          <w:lang w:val="en-US"/>
        </w:rPr>
        <w:t xml:space="preserve">positif yang </w:t>
      </w:r>
      <w:r>
        <w:rPr>
          <w:rFonts w:ascii="Times New Roman" w:hAnsi="Times New Roman" w:cs="Times New Roman"/>
          <w:sz w:val="24"/>
          <w:szCs w:val="24"/>
          <w:lang w:val="en-US"/>
        </w:rPr>
        <w:t xml:space="preserve">terbentuk dari pengalaman, dan </w:t>
      </w:r>
      <w:r w:rsidRPr="009114BF">
        <w:rPr>
          <w:rFonts w:ascii="Times New Roman" w:hAnsi="Times New Roman" w:cs="Times New Roman"/>
          <w:sz w:val="24"/>
          <w:szCs w:val="24"/>
          <w:lang w:val="en-US"/>
        </w:rPr>
        <w:t>kualitas pe</w:t>
      </w:r>
      <w:r>
        <w:rPr>
          <w:rFonts w:ascii="Times New Roman" w:hAnsi="Times New Roman" w:cs="Times New Roman"/>
          <w:sz w:val="24"/>
          <w:szCs w:val="24"/>
          <w:lang w:val="en-US"/>
        </w:rPr>
        <w:t xml:space="preserve">layanan yang baik akan membuat </w:t>
      </w:r>
      <w:r w:rsidRPr="009114BF">
        <w:rPr>
          <w:rFonts w:ascii="Times New Roman" w:hAnsi="Times New Roman" w:cs="Times New Roman"/>
          <w:sz w:val="24"/>
          <w:szCs w:val="24"/>
          <w:lang w:val="en-US"/>
        </w:rPr>
        <w:t>konsumen memiliki pengalaman</w:t>
      </w:r>
      <w:r>
        <w:rPr>
          <w:rFonts w:ascii="Times New Roman" w:hAnsi="Times New Roman" w:cs="Times New Roman"/>
          <w:sz w:val="24"/>
          <w:szCs w:val="24"/>
          <w:lang w:val="en-US"/>
        </w:rPr>
        <w:t xml:space="preserve"> yang baik pula </w:t>
      </w:r>
      <w:r w:rsidRPr="009114BF">
        <w:rPr>
          <w:rFonts w:ascii="Times New Roman" w:hAnsi="Times New Roman" w:cs="Times New Roman"/>
          <w:sz w:val="24"/>
          <w:szCs w:val="24"/>
          <w:lang w:val="en-US"/>
        </w:rPr>
        <w:t>dengan perusa</w:t>
      </w:r>
      <w:r>
        <w:rPr>
          <w:rFonts w:ascii="Times New Roman" w:hAnsi="Times New Roman" w:cs="Times New Roman"/>
          <w:sz w:val="24"/>
          <w:szCs w:val="24"/>
          <w:lang w:val="en-US"/>
        </w:rPr>
        <w:t xml:space="preserve">haan sebagai penyedia layanan. </w:t>
      </w:r>
      <w:r w:rsidRPr="009114BF">
        <w:rPr>
          <w:rFonts w:ascii="Times New Roman" w:hAnsi="Times New Roman" w:cs="Times New Roman"/>
          <w:sz w:val="24"/>
          <w:szCs w:val="24"/>
          <w:lang w:val="en-US"/>
        </w:rPr>
        <w:t>Karena baik buruk</w:t>
      </w:r>
      <w:r>
        <w:rPr>
          <w:rFonts w:ascii="Times New Roman" w:hAnsi="Times New Roman" w:cs="Times New Roman"/>
          <w:sz w:val="24"/>
          <w:szCs w:val="24"/>
          <w:lang w:val="en-US"/>
        </w:rPr>
        <w:t xml:space="preserve">nya persepsi terhadap kualitas </w:t>
      </w:r>
      <w:r w:rsidRPr="009114BF">
        <w:rPr>
          <w:rFonts w:ascii="Times New Roman" w:hAnsi="Times New Roman" w:cs="Times New Roman"/>
          <w:sz w:val="24"/>
          <w:szCs w:val="24"/>
          <w:lang w:val="en-US"/>
        </w:rPr>
        <w:t xml:space="preserve">pelayanan didasarkan pada pengalaman yang </w:t>
      </w:r>
    </w:p>
    <w:p w:rsidR="009114BF" w:rsidRPr="009114BF" w:rsidRDefault="009114BF" w:rsidP="009114BF">
      <w:pPr>
        <w:spacing w:after="0" w:line="480" w:lineRule="auto"/>
        <w:jc w:val="both"/>
        <w:rPr>
          <w:rFonts w:ascii="Times New Roman" w:hAnsi="Times New Roman" w:cs="Times New Roman"/>
          <w:sz w:val="24"/>
          <w:szCs w:val="24"/>
          <w:lang w:val="en-US"/>
        </w:rPr>
      </w:pPr>
      <w:r w:rsidRPr="009114BF">
        <w:rPr>
          <w:rFonts w:ascii="Times New Roman" w:hAnsi="Times New Roman" w:cs="Times New Roman"/>
          <w:sz w:val="24"/>
          <w:szCs w:val="24"/>
          <w:lang w:val="en-US"/>
        </w:rPr>
        <w:t>mereka rasakan setelah menerima pelayanan.</w:t>
      </w:r>
    </w:p>
    <w:p w:rsidR="00A07E16" w:rsidRDefault="009114BF" w:rsidP="009114BF">
      <w:pPr>
        <w:spacing w:after="0" w:line="480" w:lineRule="auto"/>
        <w:ind w:firstLine="720"/>
        <w:jc w:val="both"/>
        <w:rPr>
          <w:rFonts w:ascii="Times New Roman" w:hAnsi="Times New Roman" w:cs="Times New Roman"/>
          <w:sz w:val="24"/>
          <w:szCs w:val="24"/>
          <w:lang w:val="en-US"/>
        </w:rPr>
      </w:pPr>
      <w:r w:rsidRPr="009114BF">
        <w:rPr>
          <w:rFonts w:ascii="Times New Roman" w:hAnsi="Times New Roman" w:cs="Times New Roman"/>
          <w:sz w:val="24"/>
          <w:szCs w:val="24"/>
          <w:lang w:val="en-US"/>
        </w:rPr>
        <w:lastRenderedPageBreak/>
        <w:t>Penilaian terhadap kualitas pelayanan suatu perusahaan se</w:t>
      </w:r>
      <w:r>
        <w:rPr>
          <w:rFonts w:ascii="Times New Roman" w:hAnsi="Times New Roman" w:cs="Times New Roman"/>
          <w:sz w:val="24"/>
          <w:szCs w:val="24"/>
          <w:lang w:val="en-US"/>
        </w:rPr>
        <w:t xml:space="preserve">cara keseluruhan ditentukan </w:t>
      </w:r>
      <w:r w:rsidRPr="009114BF">
        <w:rPr>
          <w:rFonts w:ascii="Times New Roman" w:hAnsi="Times New Roman" w:cs="Times New Roman"/>
          <w:sz w:val="24"/>
          <w:szCs w:val="24"/>
          <w:lang w:val="en-US"/>
        </w:rPr>
        <w:t>oleh penilaian k</w:t>
      </w:r>
      <w:r>
        <w:rPr>
          <w:rFonts w:ascii="Times New Roman" w:hAnsi="Times New Roman" w:cs="Times New Roman"/>
          <w:sz w:val="24"/>
          <w:szCs w:val="24"/>
          <w:lang w:val="en-US"/>
        </w:rPr>
        <w:t xml:space="preserve">onsumen terhadap masing-masing </w:t>
      </w:r>
      <w:r w:rsidRPr="009114BF">
        <w:rPr>
          <w:rFonts w:ascii="Times New Roman" w:hAnsi="Times New Roman" w:cs="Times New Roman"/>
          <w:sz w:val="24"/>
          <w:szCs w:val="24"/>
          <w:lang w:val="en-US"/>
        </w:rPr>
        <w:t>dimensi kualitas p</w:t>
      </w:r>
      <w:r>
        <w:rPr>
          <w:rFonts w:ascii="Times New Roman" w:hAnsi="Times New Roman" w:cs="Times New Roman"/>
          <w:sz w:val="24"/>
          <w:szCs w:val="24"/>
          <w:lang w:val="en-US"/>
        </w:rPr>
        <w:t xml:space="preserve">elayanan. Artinya semakin baik </w:t>
      </w:r>
      <w:r w:rsidRPr="009114BF">
        <w:rPr>
          <w:rFonts w:ascii="Times New Roman" w:hAnsi="Times New Roman" w:cs="Times New Roman"/>
          <w:sz w:val="24"/>
          <w:szCs w:val="24"/>
          <w:lang w:val="en-US"/>
        </w:rPr>
        <w:t>penilaian k</w:t>
      </w:r>
      <w:r>
        <w:rPr>
          <w:rFonts w:ascii="Times New Roman" w:hAnsi="Times New Roman" w:cs="Times New Roman"/>
          <w:sz w:val="24"/>
          <w:szCs w:val="24"/>
          <w:lang w:val="en-US"/>
        </w:rPr>
        <w:t xml:space="preserve">onsumen terhadap masing-masing </w:t>
      </w:r>
      <w:r w:rsidRPr="009114BF">
        <w:rPr>
          <w:rFonts w:ascii="Times New Roman" w:hAnsi="Times New Roman" w:cs="Times New Roman"/>
          <w:sz w:val="24"/>
          <w:szCs w:val="24"/>
          <w:lang w:val="en-US"/>
        </w:rPr>
        <w:t>dimensi kualitas</w:t>
      </w:r>
      <w:r>
        <w:rPr>
          <w:rFonts w:ascii="Times New Roman" w:hAnsi="Times New Roman" w:cs="Times New Roman"/>
          <w:sz w:val="24"/>
          <w:szCs w:val="24"/>
          <w:lang w:val="en-US"/>
        </w:rPr>
        <w:t xml:space="preserve"> pelayanan akan semakin tinggi </w:t>
      </w:r>
      <w:r w:rsidRPr="009114BF">
        <w:rPr>
          <w:rFonts w:ascii="Times New Roman" w:hAnsi="Times New Roman" w:cs="Times New Roman"/>
          <w:sz w:val="24"/>
          <w:szCs w:val="24"/>
          <w:lang w:val="en-US"/>
        </w:rPr>
        <w:t xml:space="preserve">pula kepercayaan konsumen terhadap perusahaan. Seperti halnya kemampuan pegawai perusahaan </w:t>
      </w:r>
      <w:r>
        <w:rPr>
          <w:rFonts w:ascii="Times New Roman" w:hAnsi="Times New Roman" w:cs="Times New Roman"/>
          <w:sz w:val="24"/>
          <w:szCs w:val="24"/>
          <w:lang w:val="en-US"/>
        </w:rPr>
        <w:t xml:space="preserve">dalam </w:t>
      </w:r>
      <w:r w:rsidRPr="009114BF">
        <w:rPr>
          <w:rFonts w:ascii="Times New Roman" w:hAnsi="Times New Roman" w:cs="Times New Roman"/>
          <w:sz w:val="24"/>
          <w:szCs w:val="24"/>
          <w:lang w:val="en-US"/>
        </w:rPr>
        <w:t>membe</w:t>
      </w:r>
      <w:r>
        <w:rPr>
          <w:rFonts w:ascii="Times New Roman" w:hAnsi="Times New Roman" w:cs="Times New Roman"/>
          <w:sz w:val="24"/>
          <w:szCs w:val="24"/>
          <w:lang w:val="en-US"/>
        </w:rPr>
        <w:t xml:space="preserve">rikan pelayanan, kebaikan hati </w:t>
      </w:r>
      <w:r w:rsidRPr="009114BF">
        <w:rPr>
          <w:rFonts w:ascii="Times New Roman" w:hAnsi="Times New Roman" w:cs="Times New Roman"/>
          <w:sz w:val="24"/>
          <w:szCs w:val="24"/>
          <w:lang w:val="en-US"/>
        </w:rPr>
        <w:t>pegawai dal</w:t>
      </w:r>
      <w:r>
        <w:rPr>
          <w:rFonts w:ascii="Times New Roman" w:hAnsi="Times New Roman" w:cs="Times New Roman"/>
          <w:sz w:val="24"/>
          <w:szCs w:val="24"/>
          <w:lang w:val="en-US"/>
        </w:rPr>
        <w:t xml:space="preserve">am memberikan pelayanan maupun </w:t>
      </w:r>
      <w:r w:rsidRPr="009114BF">
        <w:rPr>
          <w:rFonts w:ascii="Times New Roman" w:hAnsi="Times New Roman" w:cs="Times New Roman"/>
          <w:sz w:val="24"/>
          <w:szCs w:val="24"/>
          <w:lang w:val="en-US"/>
        </w:rPr>
        <w:t>integritas atau ras</w:t>
      </w:r>
      <w:r>
        <w:rPr>
          <w:rFonts w:ascii="Times New Roman" w:hAnsi="Times New Roman" w:cs="Times New Roman"/>
          <w:sz w:val="24"/>
          <w:szCs w:val="24"/>
          <w:lang w:val="en-US"/>
        </w:rPr>
        <w:t xml:space="preserve">a empati yang dimiliki pegawai </w:t>
      </w:r>
      <w:r w:rsidRPr="009114BF">
        <w:rPr>
          <w:rFonts w:ascii="Times New Roman" w:hAnsi="Times New Roman" w:cs="Times New Roman"/>
          <w:sz w:val="24"/>
          <w:szCs w:val="24"/>
          <w:lang w:val="en-US"/>
        </w:rPr>
        <w:t>dalam melayani konsumen.</w:t>
      </w:r>
    </w:p>
    <w:p w:rsidR="00615A56" w:rsidRPr="0061434A" w:rsidRDefault="00615A56" w:rsidP="00615A56">
      <w:pPr>
        <w:spacing w:after="0" w:line="480" w:lineRule="auto"/>
        <w:ind w:firstLine="720"/>
        <w:jc w:val="both"/>
        <w:rPr>
          <w:rFonts w:ascii="Times New Roman" w:hAnsi="Times New Roman" w:cs="Times New Roman"/>
          <w:sz w:val="24"/>
          <w:szCs w:val="24"/>
          <w:lang w:val="en-US"/>
        </w:rPr>
      </w:pPr>
      <w:r w:rsidRPr="00716EEA">
        <w:rPr>
          <w:rFonts w:ascii="Times New Roman" w:hAnsi="Times New Roman" w:cs="Times New Roman"/>
          <w:sz w:val="24"/>
          <w:szCs w:val="24"/>
          <w:lang w:val="en-US"/>
        </w:rPr>
        <w:t>Kepercayaan terbentuk dari peng</w:t>
      </w:r>
      <w:r>
        <w:rPr>
          <w:rFonts w:ascii="Times New Roman" w:hAnsi="Times New Roman" w:cs="Times New Roman"/>
          <w:sz w:val="24"/>
          <w:szCs w:val="24"/>
          <w:lang w:val="en-US"/>
        </w:rPr>
        <w:t xml:space="preserve">alaman masa lalu dan interaksi </w:t>
      </w:r>
      <w:r w:rsidRPr="00716EEA">
        <w:rPr>
          <w:rFonts w:ascii="Times New Roman" w:hAnsi="Times New Roman" w:cs="Times New Roman"/>
          <w:sz w:val="24"/>
          <w:szCs w:val="24"/>
          <w:lang w:val="en-US"/>
        </w:rPr>
        <w:t>sebelumnya. Kepercayaan terjadi ketika suatu kelompok percaya bahwa tindakan kelompok lain akan memberikan hasil yang po</w:t>
      </w:r>
      <w:r>
        <w:rPr>
          <w:rFonts w:ascii="Times New Roman" w:hAnsi="Times New Roman" w:cs="Times New Roman"/>
          <w:sz w:val="24"/>
          <w:szCs w:val="24"/>
          <w:lang w:val="en-US"/>
        </w:rPr>
        <w:t xml:space="preserve">sitif baginya. Dengan demikian </w:t>
      </w:r>
      <w:r w:rsidRPr="00716EEA">
        <w:rPr>
          <w:rFonts w:ascii="Times New Roman" w:hAnsi="Times New Roman" w:cs="Times New Roman"/>
          <w:sz w:val="24"/>
          <w:szCs w:val="24"/>
          <w:lang w:val="en-US"/>
        </w:rPr>
        <w:t>kepercayaan nasabah merupakan rasa aman dalam interaksinya terh</w:t>
      </w:r>
      <w:r>
        <w:rPr>
          <w:rFonts w:ascii="Times New Roman" w:hAnsi="Times New Roman" w:cs="Times New Roman"/>
          <w:sz w:val="24"/>
          <w:szCs w:val="24"/>
          <w:lang w:val="en-US"/>
        </w:rPr>
        <w:t xml:space="preserve">adap suatu </w:t>
      </w:r>
      <w:r w:rsidRPr="00716EEA">
        <w:rPr>
          <w:rFonts w:ascii="Times New Roman" w:hAnsi="Times New Roman" w:cs="Times New Roman"/>
          <w:sz w:val="24"/>
          <w:szCs w:val="24"/>
          <w:lang w:val="en-US"/>
        </w:rPr>
        <w:t>yang diinginkan dan diharapkan sehingga akan mem</w:t>
      </w:r>
      <w:r>
        <w:rPr>
          <w:rFonts w:ascii="Times New Roman" w:hAnsi="Times New Roman" w:cs="Times New Roman"/>
          <w:sz w:val="24"/>
          <w:szCs w:val="24"/>
          <w:lang w:val="en-US"/>
        </w:rPr>
        <w:t xml:space="preserve">berikan hasil yang positif dan </w:t>
      </w:r>
      <w:r w:rsidRPr="00716EEA">
        <w:rPr>
          <w:rFonts w:ascii="Times New Roman" w:hAnsi="Times New Roman" w:cs="Times New Roman"/>
          <w:sz w:val="24"/>
          <w:szCs w:val="24"/>
          <w:lang w:val="en-US"/>
        </w:rPr>
        <w:t>menguntungkan bagi nasabah</w:t>
      </w:r>
      <w:r>
        <w:rPr>
          <w:rFonts w:ascii="Times New Roman" w:hAnsi="Times New Roman" w:cs="Times New Roman"/>
          <w:sz w:val="24"/>
          <w:szCs w:val="24"/>
          <w:lang w:val="en-US"/>
        </w:rPr>
        <w:t>.</w:t>
      </w:r>
    </w:p>
    <w:p w:rsidR="00615A56" w:rsidRPr="00722779" w:rsidRDefault="00615A56" w:rsidP="00615A56">
      <w:pPr>
        <w:spacing w:after="0" w:line="480" w:lineRule="auto"/>
        <w:ind w:firstLine="720"/>
        <w:jc w:val="both"/>
        <w:rPr>
          <w:rFonts w:ascii="Times New Roman" w:hAnsi="Times New Roman" w:cs="Times New Roman"/>
          <w:sz w:val="24"/>
          <w:szCs w:val="24"/>
        </w:rPr>
      </w:pPr>
      <w:r w:rsidRPr="0061434A">
        <w:rPr>
          <w:rFonts w:ascii="Times New Roman" w:hAnsi="Times New Roman" w:cs="Times New Roman"/>
          <w:sz w:val="24"/>
          <w:szCs w:val="24"/>
          <w:lang w:val="en-US"/>
        </w:rPr>
        <w:t>Kepercayaan adalah keyakinan bahwa penyedia jas</w:t>
      </w:r>
      <w:r>
        <w:rPr>
          <w:rFonts w:ascii="Times New Roman" w:hAnsi="Times New Roman" w:cs="Times New Roman"/>
          <w:sz w:val="24"/>
          <w:szCs w:val="24"/>
          <w:lang w:val="en-US"/>
        </w:rPr>
        <w:t xml:space="preserve">a dapat menggunakannya sebagai </w:t>
      </w:r>
      <w:r w:rsidRPr="0061434A">
        <w:rPr>
          <w:rFonts w:ascii="Times New Roman" w:hAnsi="Times New Roman" w:cs="Times New Roman"/>
          <w:sz w:val="24"/>
          <w:szCs w:val="24"/>
          <w:lang w:val="en-US"/>
        </w:rPr>
        <w:t xml:space="preserve">alat untuk menjalin hubungan jangka panjang dengan nasabah yang akan dilayani. Kepercayaan adalah suatu kemauan atau keyakinan mitra pertukaran untuk menjalin hubungan jangka panjang untuk menghasilkan kerja yang positif (Crosby et al., 2000 dalam Gatot Yulianto dan Purwanto Waluyo, 2004:349). </w:t>
      </w:r>
      <w:r>
        <w:rPr>
          <w:rFonts w:ascii="Times New Roman" w:eastAsia="Calibri" w:hAnsi="Times New Roman" w:cs="Times New Roman"/>
          <w:color w:val="000000"/>
          <w:sz w:val="24"/>
          <w:szCs w:val="24"/>
          <w:lang w:val="en-US"/>
        </w:rPr>
        <w:t>K</w:t>
      </w:r>
      <w:r w:rsidRPr="00CD5744">
        <w:rPr>
          <w:rFonts w:ascii="Times New Roman" w:eastAsia="Calibri" w:hAnsi="Times New Roman" w:cs="Times New Roman"/>
          <w:color w:val="000000"/>
          <w:sz w:val="24"/>
          <w:szCs w:val="24"/>
          <w:lang w:val="en-US"/>
        </w:rPr>
        <w:t>epercayaan dapat timbul dari kualitas layanan yang diberikan perusahaan</w:t>
      </w:r>
      <w:r w:rsidR="00722779">
        <w:rPr>
          <w:rFonts w:ascii="Times New Roman" w:eastAsia="Calibri" w:hAnsi="Times New Roman" w:cs="Times New Roman"/>
          <w:color w:val="000000"/>
          <w:sz w:val="24"/>
          <w:szCs w:val="24"/>
        </w:rPr>
        <w:t>.</w:t>
      </w:r>
    </w:p>
    <w:p w:rsidR="002E2C66" w:rsidRDefault="00345CD4" w:rsidP="002B56D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teori</w:t>
      </w:r>
      <w:r>
        <w:rPr>
          <w:rFonts w:ascii="Times New Roman" w:hAnsi="Times New Roman" w:cs="Times New Roman"/>
          <w:sz w:val="24"/>
          <w:szCs w:val="24"/>
          <w:lang w:val="en-US"/>
        </w:rPr>
        <w:t xml:space="preserve">–teori </w:t>
      </w:r>
      <w:r w:rsidR="002B56DD" w:rsidRPr="00E5027E">
        <w:rPr>
          <w:rFonts w:ascii="Times New Roman" w:hAnsi="Times New Roman" w:cs="Times New Roman"/>
          <w:sz w:val="24"/>
          <w:szCs w:val="24"/>
        </w:rPr>
        <w:t xml:space="preserve">yang </w:t>
      </w:r>
      <w:r>
        <w:rPr>
          <w:rFonts w:ascii="Times New Roman" w:hAnsi="Times New Roman" w:cs="Times New Roman"/>
          <w:sz w:val="24"/>
          <w:szCs w:val="24"/>
          <w:lang w:val="en-US"/>
        </w:rPr>
        <w:t xml:space="preserve">telah </w:t>
      </w:r>
      <w:r w:rsidR="002B56DD" w:rsidRPr="00E5027E">
        <w:rPr>
          <w:rFonts w:ascii="Times New Roman" w:hAnsi="Times New Roman" w:cs="Times New Roman"/>
          <w:sz w:val="24"/>
          <w:szCs w:val="24"/>
        </w:rPr>
        <w:t>dikemukakan diatas, maka</w:t>
      </w:r>
      <w:r w:rsidR="00D564F3">
        <w:rPr>
          <w:rFonts w:ascii="Times New Roman" w:hAnsi="Times New Roman" w:cs="Times New Roman"/>
          <w:sz w:val="24"/>
          <w:szCs w:val="24"/>
          <w:lang w:val="en-US"/>
        </w:rPr>
        <w:t xml:space="preserve"> </w:t>
      </w:r>
      <w:r w:rsidR="002B56DD" w:rsidRPr="00E5027E">
        <w:rPr>
          <w:rFonts w:ascii="Times New Roman" w:hAnsi="Times New Roman" w:cs="Times New Roman"/>
          <w:sz w:val="24"/>
          <w:szCs w:val="24"/>
        </w:rPr>
        <w:t>pengembangan kerangka pikir dapat dilihat seperti dibawah ini</w:t>
      </w:r>
      <w:r w:rsidR="002B56DD" w:rsidRPr="00E5027E">
        <w:rPr>
          <w:rFonts w:ascii="Times New Roman" w:hAnsi="Times New Roman" w:cs="Times New Roman"/>
          <w:sz w:val="24"/>
          <w:szCs w:val="24"/>
          <w:lang w:val="en-US"/>
        </w:rPr>
        <w:t>:</w:t>
      </w:r>
    </w:p>
    <w:p w:rsidR="00D95F7A" w:rsidRDefault="00730B2B" w:rsidP="001772B1">
      <w:pPr>
        <w:spacing w:after="0" w:line="480" w:lineRule="auto"/>
        <w:jc w:val="both"/>
        <w:rPr>
          <w:rFonts w:ascii="Times New Roman" w:hAnsi="Times New Roman" w:cs="Times New Roman"/>
          <w:sz w:val="24"/>
          <w:szCs w:val="24"/>
          <w:lang w:val="en-US"/>
        </w:rPr>
      </w:pPr>
      <w:r>
        <w:rPr>
          <w:noProof/>
          <w:lang w:eastAsia="id-ID"/>
        </w:rPr>
        <w:lastRenderedPageBreak/>
        <w:drawing>
          <wp:inline distT="0" distB="0" distL="0" distR="0" wp14:anchorId="5AD863EA" wp14:editId="3A7DE46F">
            <wp:extent cx="5695949" cy="25812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569" t="34922" r="7807" b="20557"/>
                    <a:stretch/>
                  </pic:blipFill>
                  <pic:spPr bwMode="auto">
                    <a:xfrm>
                      <a:off x="0" y="0"/>
                      <a:ext cx="5702490" cy="258423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520"/>
        <w:gridCol w:w="2070"/>
      </w:tblGrid>
      <w:tr w:rsidR="00D04E88" w:rsidTr="00E15F5A">
        <w:tc>
          <w:tcPr>
            <w:tcW w:w="4338" w:type="dxa"/>
          </w:tcPr>
          <w:p w:rsidR="001375B8" w:rsidRPr="00D15024" w:rsidRDefault="00D04E88" w:rsidP="00904A8A">
            <w:pPr>
              <w:spacing w:after="0" w:line="240" w:lineRule="auto"/>
              <w:jc w:val="center"/>
              <w:rPr>
                <w:rFonts w:ascii="Times New Roman" w:eastAsia="Calibri" w:hAnsi="Times New Roman" w:cs="Times New Roman"/>
                <w:noProof/>
                <w:sz w:val="20"/>
                <w:szCs w:val="20"/>
                <w:lang w:val="en-US"/>
              </w:rPr>
            </w:pPr>
            <w:r w:rsidRPr="00D15024">
              <w:rPr>
                <w:rFonts w:ascii="Times New Roman" w:eastAsia="Calibri" w:hAnsi="Times New Roman" w:cs="Times New Roman"/>
                <w:noProof/>
                <w:sz w:val="20"/>
                <w:szCs w:val="20"/>
                <w:lang w:val="en-US"/>
              </w:rPr>
              <w:t>Kottler dan Keller (2012)</w:t>
            </w:r>
            <w:r w:rsidR="001375B8" w:rsidRPr="00D15024">
              <w:rPr>
                <w:rFonts w:ascii="Times New Roman" w:eastAsia="Calibri" w:hAnsi="Times New Roman" w:cs="Times New Roman"/>
                <w:noProof/>
                <w:sz w:val="20"/>
                <w:szCs w:val="20"/>
                <w:lang w:val="en-US"/>
              </w:rPr>
              <w:t>,</w:t>
            </w:r>
          </w:p>
          <w:p w:rsidR="00D04E88" w:rsidRPr="001375B8" w:rsidRDefault="00D04E88" w:rsidP="00E15F5A">
            <w:pPr>
              <w:spacing w:after="0" w:line="240" w:lineRule="auto"/>
              <w:rPr>
                <w:rFonts w:ascii="Times New Roman" w:eastAsia="Calibri" w:hAnsi="Times New Roman" w:cs="Times New Roman"/>
                <w:noProof/>
                <w:sz w:val="24"/>
                <w:szCs w:val="24"/>
                <w:lang w:val="en-US"/>
              </w:rPr>
            </w:pPr>
          </w:p>
        </w:tc>
        <w:tc>
          <w:tcPr>
            <w:tcW w:w="2520" w:type="dxa"/>
          </w:tcPr>
          <w:p w:rsidR="001375B8" w:rsidRPr="00D15024" w:rsidRDefault="001375B8" w:rsidP="00904A8A">
            <w:pPr>
              <w:spacing w:after="0" w:line="240" w:lineRule="auto"/>
              <w:jc w:val="center"/>
              <w:rPr>
                <w:rFonts w:ascii="Times New Roman" w:eastAsia="Calibri" w:hAnsi="Times New Roman" w:cs="Times New Roman"/>
                <w:noProof/>
                <w:sz w:val="20"/>
                <w:szCs w:val="20"/>
                <w:lang w:val="en-US"/>
              </w:rPr>
            </w:pPr>
            <w:r w:rsidRPr="00D15024">
              <w:rPr>
                <w:rFonts w:ascii="Times New Roman" w:eastAsia="Calibri" w:hAnsi="Times New Roman" w:cs="Times New Roman"/>
                <w:noProof/>
                <w:sz w:val="20"/>
                <w:szCs w:val="20"/>
                <w:lang w:val="en-US"/>
              </w:rPr>
              <w:t>Kottler dan Keller (2009),</w:t>
            </w:r>
          </w:p>
          <w:p w:rsidR="00D04E88" w:rsidRPr="001375B8" w:rsidRDefault="00D04E88" w:rsidP="00904A8A">
            <w:pPr>
              <w:spacing w:after="0" w:line="240" w:lineRule="auto"/>
              <w:jc w:val="center"/>
              <w:rPr>
                <w:rFonts w:ascii="Times New Roman" w:eastAsia="Calibri" w:hAnsi="Times New Roman" w:cs="Times New Roman"/>
                <w:noProof/>
                <w:sz w:val="24"/>
                <w:szCs w:val="24"/>
                <w:lang w:val="en-US"/>
              </w:rPr>
            </w:pPr>
          </w:p>
        </w:tc>
        <w:tc>
          <w:tcPr>
            <w:tcW w:w="2070" w:type="dxa"/>
          </w:tcPr>
          <w:p w:rsidR="00D04E88" w:rsidRPr="00D15024" w:rsidRDefault="004E050D" w:rsidP="00904A8A">
            <w:pPr>
              <w:spacing w:after="0" w:line="240" w:lineRule="auto"/>
              <w:jc w:val="center"/>
              <w:rPr>
                <w:rFonts w:ascii="Times New Roman" w:eastAsia="Calibri" w:hAnsi="Times New Roman" w:cs="Times New Roman"/>
                <w:noProof/>
                <w:sz w:val="20"/>
                <w:szCs w:val="20"/>
                <w:lang w:val="en-US"/>
              </w:rPr>
            </w:pPr>
            <w:r w:rsidRPr="00D15024">
              <w:rPr>
                <w:rFonts w:ascii="Times New Roman" w:hAnsi="Times New Roman" w:cs="Times New Roman"/>
                <w:sz w:val="20"/>
                <w:szCs w:val="20"/>
                <w:lang w:val="en-US"/>
              </w:rPr>
              <w:t>Luarn dan Lin</w:t>
            </w:r>
            <w:r w:rsidRPr="00D15024">
              <w:rPr>
                <w:rFonts w:ascii="Times New Roman" w:eastAsia="Calibri" w:hAnsi="Times New Roman" w:cs="Times New Roman"/>
                <w:noProof/>
                <w:sz w:val="20"/>
                <w:szCs w:val="20"/>
                <w:lang w:val="en-US"/>
              </w:rPr>
              <w:t xml:space="preserve"> (2008)</w:t>
            </w:r>
            <w:r w:rsidR="00E15F5A">
              <w:rPr>
                <w:rFonts w:ascii="Times New Roman" w:eastAsia="Calibri" w:hAnsi="Times New Roman" w:cs="Times New Roman"/>
                <w:noProof/>
                <w:sz w:val="20"/>
                <w:szCs w:val="20"/>
                <w:lang w:val="en-US"/>
              </w:rPr>
              <w:t xml:space="preserve">, </w:t>
            </w:r>
          </w:p>
        </w:tc>
      </w:tr>
    </w:tbl>
    <w:p w:rsidR="00D04E88" w:rsidRDefault="00D04E88" w:rsidP="00904A8A">
      <w:pPr>
        <w:spacing w:after="0" w:line="240" w:lineRule="auto"/>
        <w:jc w:val="center"/>
        <w:rPr>
          <w:rFonts w:ascii="Times New Roman" w:eastAsia="Calibri" w:hAnsi="Times New Roman" w:cs="Times New Roman"/>
          <w:b/>
          <w:noProof/>
          <w:sz w:val="24"/>
          <w:szCs w:val="24"/>
          <w:lang w:val="en-US"/>
        </w:rPr>
      </w:pPr>
    </w:p>
    <w:p w:rsidR="00904A8A" w:rsidRPr="00E5027E" w:rsidRDefault="0001745C" w:rsidP="00904A8A">
      <w:pPr>
        <w:spacing w:after="0" w:line="240" w:lineRule="auto"/>
        <w:jc w:val="center"/>
        <w:rPr>
          <w:rFonts w:ascii="Times New Roman" w:eastAsia="Calibri" w:hAnsi="Times New Roman" w:cs="Times New Roman"/>
          <w:b/>
          <w:noProof/>
          <w:sz w:val="24"/>
          <w:szCs w:val="24"/>
          <w:lang w:val="en-US"/>
        </w:rPr>
      </w:pPr>
      <w:r w:rsidRPr="00E5027E">
        <w:rPr>
          <w:rFonts w:ascii="Times New Roman" w:eastAsia="Calibri" w:hAnsi="Times New Roman" w:cs="Times New Roman"/>
          <w:b/>
          <w:noProof/>
          <w:sz w:val="24"/>
          <w:szCs w:val="24"/>
        </w:rPr>
        <w:t>Gambar</w:t>
      </w:r>
      <w:r w:rsidRPr="00E5027E">
        <w:rPr>
          <w:rFonts w:ascii="Times New Roman" w:eastAsia="Calibri" w:hAnsi="Times New Roman" w:cs="Times New Roman"/>
          <w:b/>
          <w:noProof/>
          <w:sz w:val="24"/>
          <w:szCs w:val="24"/>
          <w:lang w:val="en-US"/>
        </w:rPr>
        <w:t xml:space="preserve"> 2.</w:t>
      </w:r>
      <w:r w:rsidR="00D15024">
        <w:rPr>
          <w:rFonts w:ascii="Times New Roman" w:eastAsia="Calibri" w:hAnsi="Times New Roman" w:cs="Times New Roman"/>
          <w:b/>
          <w:noProof/>
          <w:sz w:val="24"/>
          <w:szCs w:val="24"/>
          <w:lang w:val="en-US"/>
        </w:rPr>
        <w:t>1</w:t>
      </w:r>
    </w:p>
    <w:p w:rsidR="00904A8A" w:rsidRPr="00E5027E" w:rsidRDefault="00904A8A" w:rsidP="00904A8A">
      <w:pPr>
        <w:spacing w:after="0" w:line="240" w:lineRule="auto"/>
        <w:jc w:val="center"/>
        <w:rPr>
          <w:rFonts w:ascii="Times New Roman" w:eastAsia="Calibri" w:hAnsi="Times New Roman" w:cs="Times New Roman"/>
          <w:b/>
          <w:noProof/>
          <w:sz w:val="24"/>
          <w:szCs w:val="24"/>
        </w:rPr>
      </w:pPr>
      <w:r w:rsidRPr="00E5027E">
        <w:rPr>
          <w:rFonts w:ascii="Times New Roman" w:eastAsia="Calibri" w:hAnsi="Times New Roman" w:cs="Times New Roman"/>
          <w:b/>
          <w:noProof/>
          <w:sz w:val="24"/>
          <w:szCs w:val="24"/>
        </w:rPr>
        <w:t>Paradigma Penelitian</w:t>
      </w:r>
    </w:p>
    <w:p w:rsidR="001772B1" w:rsidRDefault="001772B1" w:rsidP="002B56DD">
      <w:pPr>
        <w:spacing w:after="0" w:line="480" w:lineRule="auto"/>
        <w:ind w:firstLine="720"/>
        <w:jc w:val="both"/>
        <w:rPr>
          <w:rFonts w:ascii="Times New Roman" w:hAnsi="Times New Roman" w:cs="Times New Roman"/>
          <w:sz w:val="24"/>
          <w:szCs w:val="24"/>
          <w:lang w:val="en-US"/>
        </w:rPr>
      </w:pPr>
    </w:p>
    <w:p w:rsidR="0001745C" w:rsidRPr="00D15024" w:rsidRDefault="0001745C" w:rsidP="00D15024">
      <w:pPr>
        <w:pStyle w:val="ListParagraph"/>
        <w:numPr>
          <w:ilvl w:val="1"/>
          <w:numId w:val="22"/>
        </w:numPr>
        <w:spacing w:after="0" w:line="480" w:lineRule="auto"/>
        <w:ind w:left="540" w:hanging="540"/>
        <w:rPr>
          <w:rFonts w:ascii="Times New Roman" w:hAnsi="Times New Roman" w:cs="Times New Roman"/>
          <w:b/>
          <w:sz w:val="24"/>
          <w:szCs w:val="24"/>
          <w:lang w:val="en-US"/>
        </w:rPr>
      </w:pPr>
      <w:r w:rsidRPr="00D15024">
        <w:rPr>
          <w:rFonts w:ascii="Times New Roman" w:hAnsi="Times New Roman" w:cs="Times New Roman"/>
          <w:b/>
          <w:sz w:val="24"/>
          <w:szCs w:val="24"/>
          <w:lang w:val="en-US"/>
        </w:rPr>
        <w:t>Hipotesis Penelitian</w:t>
      </w:r>
    </w:p>
    <w:p w:rsidR="0001745C" w:rsidRPr="00E5027E" w:rsidRDefault="0001745C" w:rsidP="0001745C">
      <w:pPr>
        <w:spacing w:after="0" w:line="480" w:lineRule="auto"/>
        <w:ind w:firstLine="709"/>
        <w:jc w:val="both"/>
        <w:rPr>
          <w:rFonts w:ascii="Times New Roman" w:hAnsi="Times New Roman" w:cs="Times New Roman"/>
          <w:sz w:val="24"/>
          <w:szCs w:val="24"/>
        </w:rPr>
      </w:pPr>
      <w:r w:rsidRPr="00E5027E">
        <w:rPr>
          <w:rFonts w:ascii="Times New Roman" w:hAnsi="Times New Roman" w:cs="Times New Roman"/>
          <w:sz w:val="24"/>
          <w:szCs w:val="24"/>
        </w:rPr>
        <w:t>Hipotesis dalam penelitian yang melibatkan perguruan tinggi swasta ini diidenefikasi menjadi :</w:t>
      </w:r>
    </w:p>
    <w:p w:rsidR="0001745C" w:rsidRPr="004C4CA7" w:rsidRDefault="0001745C" w:rsidP="00574111">
      <w:pPr>
        <w:pStyle w:val="ListParagraph"/>
        <w:numPr>
          <w:ilvl w:val="2"/>
          <w:numId w:val="8"/>
        </w:numPr>
        <w:tabs>
          <w:tab w:val="left" w:pos="360"/>
          <w:tab w:val="left" w:pos="993"/>
          <w:tab w:val="left" w:pos="1134"/>
        </w:tabs>
        <w:spacing w:after="0" w:line="480" w:lineRule="auto"/>
        <w:ind w:left="720" w:hanging="720"/>
        <w:contextualSpacing w:val="0"/>
        <w:jc w:val="both"/>
        <w:rPr>
          <w:rFonts w:ascii="Times New Roman" w:hAnsi="Times New Roman" w:cs="Times New Roman"/>
          <w:sz w:val="24"/>
          <w:szCs w:val="24"/>
        </w:rPr>
      </w:pPr>
      <w:r w:rsidRPr="00E5027E">
        <w:rPr>
          <w:rFonts w:ascii="Times New Roman" w:hAnsi="Times New Roman" w:cs="Times New Roman"/>
          <w:sz w:val="24"/>
          <w:szCs w:val="24"/>
          <w:lang w:val="en-US"/>
        </w:rPr>
        <w:t xml:space="preserve">Terdapat pengaruh </w:t>
      </w:r>
      <w:r w:rsidR="009021BE">
        <w:rPr>
          <w:rFonts w:ascii="Times New Roman" w:hAnsi="Times New Roman" w:cs="Times New Roman"/>
          <w:sz w:val="24"/>
          <w:szCs w:val="24"/>
          <w:lang w:val="en-US"/>
        </w:rPr>
        <w:t>kualitas pelayanan</w:t>
      </w:r>
      <w:r w:rsidR="00161CD7" w:rsidRPr="00E5027E">
        <w:rPr>
          <w:rFonts w:ascii="Times New Roman" w:hAnsi="Times New Roman" w:cs="Times New Roman"/>
          <w:sz w:val="24"/>
          <w:szCs w:val="24"/>
        </w:rPr>
        <w:t xml:space="preserve"> terhadap kepuasan nasabah</w:t>
      </w:r>
      <w:r w:rsidRPr="00E5027E">
        <w:rPr>
          <w:rFonts w:ascii="Times New Roman" w:hAnsi="Times New Roman" w:cs="Times New Roman"/>
          <w:sz w:val="24"/>
          <w:szCs w:val="24"/>
        </w:rPr>
        <w:t>.</w:t>
      </w:r>
    </w:p>
    <w:p w:rsidR="004C4CA7" w:rsidRPr="00E5027E" w:rsidRDefault="004C4CA7" w:rsidP="00574111">
      <w:pPr>
        <w:pStyle w:val="ListParagraph"/>
        <w:numPr>
          <w:ilvl w:val="2"/>
          <w:numId w:val="8"/>
        </w:numPr>
        <w:tabs>
          <w:tab w:val="left" w:pos="360"/>
          <w:tab w:val="left" w:pos="993"/>
          <w:tab w:val="left" w:pos="1134"/>
        </w:tabs>
        <w:spacing w:after="0" w:line="480" w:lineRule="auto"/>
        <w:ind w:left="720" w:hanging="720"/>
        <w:contextualSpacing w:val="0"/>
        <w:jc w:val="both"/>
        <w:rPr>
          <w:rFonts w:ascii="Times New Roman" w:hAnsi="Times New Roman" w:cs="Times New Roman"/>
          <w:sz w:val="24"/>
          <w:szCs w:val="24"/>
        </w:rPr>
      </w:pPr>
      <w:r>
        <w:rPr>
          <w:rFonts w:ascii="Times New Roman" w:hAnsi="Times New Roman" w:cs="Times New Roman"/>
          <w:sz w:val="24"/>
          <w:szCs w:val="24"/>
          <w:lang w:val="en-US"/>
        </w:rPr>
        <w:t>Terdapat pengaruh kualitas pelayanan terhadap kepercayaan nasabah.</w:t>
      </w:r>
    </w:p>
    <w:p w:rsidR="00161CD7" w:rsidRPr="00E5027E" w:rsidRDefault="00161CD7" w:rsidP="00574111">
      <w:pPr>
        <w:pStyle w:val="ListParagraph"/>
        <w:numPr>
          <w:ilvl w:val="2"/>
          <w:numId w:val="8"/>
        </w:numPr>
        <w:tabs>
          <w:tab w:val="left" w:pos="360"/>
          <w:tab w:val="left" w:pos="993"/>
          <w:tab w:val="left" w:pos="1134"/>
        </w:tabs>
        <w:spacing w:after="0" w:line="480" w:lineRule="auto"/>
        <w:ind w:left="720" w:hanging="720"/>
        <w:contextualSpacing w:val="0"/>
        <w:jc w:val="both"/>
        <w:rPr>
          <w:rFonts w:ascii="Times New Roman" w:hAnsi="Times New Roman" w:cs="Times New Roman"/>
          <w:sz w:val="24"/>
          <w:szCs w:val="24"/>
        </w:rPr>
      </w:pPr>
      <w:r w:rsidRPr="00E5027E">
        <w:rPr>
          <w:rFonts w:ascii="Times New Roman" w:hAnsi="Times New Roman" w:cs="Times New Roman"/>
          <w:sz w:val="24"/>
          <w:szCs w:val="24"/>
          <w:lang w:val="en-US"/>
        </w:rPr>
        <w:t xml:space="preserve">Terdapat pengaruh </w:t>
      </w:r>
      <w:r w:rsidR="009021BE" w:rsidRPr="00E5027E">
        <w:rPr>
          <w:rFonts w:ascii="Times New Roman" w:hAnsi="Times New Roman" w:cs="Times New Roman"/>
          <w:sz w:val="24"/>
          <w:szCs w:val="24"/>
          <w:lang w:val="en-US"/>
        </w:rPr>
        <w:t>kepuasan nasabah</w:t>
      </w:r>
      <w:r w:rsidRPr="00E5027E">
        <w:rPr>
          <w:rFonts w:ascii="Times New Roman" w:hAnsi="Times New Roman" w:cs="Times New Roman"/>
          <w:sz w:val="24"/>
          <w:szCs w:val="24"/>
          <w:lang w:val="en-US"/>
        </w:rPr>
        <w:t xml:space="preserve"> terhadap</w:t>
      </w:r>
      <w:r w:rsidR="009021BE">
        <w:rPr>
          <w:rFonts w:ascii="Times New Roman" w:hAnsi="Times New Roman" w:cs="Times New Roman"/>
          <w:sz w:val="24"/>
          <w:szCs w:val="24"/>
          <w:lang w:val="en-US"/>
        </w:rPr>
        <w:t xml:space="preserve"> kepercayaan</w:t>
      </w:r>
      <w:r w:rsidR="004C4CA7">
        <w:rPr>
          <w:rFonts w:ascii="Times New Roman" w:hAnsi="Times New Roman" w:cs="Times New Roman"/>
          <w:sz w:val="24"/>
          <w:szCs w:val="24"/>
          <w:lang w:val="en-US"/>
        </w:rPr>
        <w:t xml:space="preserve"> nasabah</w:t>
      </w:r>
      <w:r w:rsidRPr="00E5027E">
        <w:rPr>
          <w:rFonts w:ascii="Times New Roman" w:hAnsi="Times New Roman" w:cs="Times New Roman"/>
          <w:sz w:val="24"/>
          <w:szCs w:val="24"/>
          <w:lang w:val="en-US"/>
        </w:rPr>
        <w:t xml:space="preserve">. </w:t>
      </w:r>
    </w:p>
    <w:p w:rsidR="004C4CA7" w:rsidRPr="004C4CA7" w:rsidRDefault="004C4CA7" w:rsidP="004C4CA7">
      <w:pPr>
        <w:pStyle w:val="ListParagraph"/>
        <w:numPr>
          <w:ilvl w:val="2"/>
          <w:numId w:val="8"/>
        </w:numPr>
        <w:tabs>
          <w:tab w:val="left" w:pos="360"/>
          <w:tab w:val="left" w:pos="993"/>
          <w:tab w:val="left" w:pos="1134"/>
        </w:tabs>
        <w:spacing w:after="0" w:line="480" w:lineRule="auto"/>
        <w:ind w:left="360" w:hanging="360"/>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Terdapat </w:t>
      </w:r>
      <w:r>
        <w:rPr>
          <w:rFonts w:ascii="Times New Roman" w:hAnsi="Times New Roman" w:cs="Times New Roman"/>
          <w:sz w:val="24"/>
          <w:szCs w:val="24"/>
        </w:rPr>
        <w:t xml:space="preserve">pengaruh kualitas pelayanan </w:t>
      </w:r>
      <w:r w:rsidR="0088113B">
        <w:rPr>
          <w:rFonts w:ascii="Times New Roman" w:hAnsi="Times New Roman" w:cs="Times New Roman"/>
          <w:sz w:val="24"/>
          <w:szCs w:val="24"/>
        </w:rPr>
        <w:t xml:space="preserve">dan kepuasan nasabah </w:t>
      </w:r>
      <w:r>
        <w:rPr>
          <w:rFonts w:ascii="Times New Roman" w:hAnsi="Times New Roman" w:cs="Times New Roman"/>
          <w:sz w:val="24"/>
          <w:szCs w:val="24"/>
        </w:rPr>
        <w:t xml:space="preserve">terhadap kepercayaan secara </w:t>
      </w:r>
      <w:r w:rsidR="00353BE4">
        <w:rPr>
          <w:rFonts w:ascii="Times New Roman" w:hAnsi="Times New Roman" w:cs="Times New Roman"/>
          <w:sz w:val="24"/>
          <w:szCs w:val="24"/>
        </w:rPr>
        <w:t>bersama-sama</w:t>
      </w:r>
      <w:r>
        <w:rPr>
          <w:rFonts w:ascii="Times New Roman" w:hAnsi="Times New Roman" w:cs="Times New Roman"/>
          <w:sz w:val="24"/>
          <w:szCs w:val="24"/>
        </w:rPr>
        <w:t>.</w:t>
      </w:r>
    </w:p>
    <w:sectPr w:rsidR="004C4CA7" w:rsidRPr="004C4CA7" w:rsidSect="007238F8">
      <w:headerReference w:type="default" r:id="rId10"/>
      <w:footerReference w:type="default" r:id="rId11"/>
      <w:footerReference w:type="first" r:id="rId12"/>
      <w:pgSz w:w="11909" w:h="16834" w:code="9"/>
      <w:pgMar w:top="2275" w:right="1699" w:bottom="1699" w:left="2275"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EB" w:rsidRDefault="00866FEB" w:rsidP="006432D1">
      <w:pPr>
        <w:spacing w:after="0" w:line="240" w:lineRule="auto"/>
      </w:pPr>
      <w:r>
        <w:separator/>
      </w:r>
    </w:p>
  </w:endnote>
  <w:endnote w:type="continuationSeparator" w:id="0">
    <w:p w:rsidR="00866FEB" w:rsidRDefault="00866FEB" w:rsidP="0064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D1" w:rsidRDefault="006432D1">
    <w:pPr>
      <w:pStyle w:val="Footer"/>
      <w:jc w:val="center"/>
    </w:pPr>
  </w:p>
  <w:p w:rsidR="006432D1" w:rsidRDefault="00643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3E" w:rsidRPr="00ED703E" w:rsidRDefault="00ED703E" w:rsidP="00ED703E">
    <w:pPr>
      <w:pStyle w:val="Footer"/>
      <w:jc w:val="center"/>
      <w:rPr>
        <w:lang w:val="en-US"/>
      </w:rPr>
    </w:pPr>
    <w:r>
      <w:rPr>
        <w:lang w:val="en-US"/>
      </w:rPr>
      <w:t>2</w:t>
    </w:r>
    <w:r w:rsidR="007238F8">
      <w:rPr>
        <w:lang w:val="en-U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EB" w:rsidRDefault="00866FEB" w:rsidP="006432D1">
      <w:pPr>
        <w:spacing w:after="0" w:line="240" w:lineRule="auto"/>
      </w:pPr>
      <w:r>
        <w:separator/>
      </w:r>
    </w:p>
  </w:footnote>
  <w:footnote w:type="continuationSeparator" w:id="0">
    <w:p w:rsidR="00866FEB" w:rsidRDefault="00866FEB" w:rsidP="00643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16145"/>
      <w:docPartObj>
        <w:docPartGallery w:val="Page Numbers (Top of Page)"/>
        <w:docPartUnique/>
      </w:docPartObj>
    </w:sdtPr>
    <w:sdtEndPr>
      <w:rPr>
        <w:noProof/>
      </w:rPr>
    </w:sdtEndPr>
    <w:sdtContent>
      <w:p w:rsidR="00AD4DF3" w:rsidRDefault="00AD4DF3">
        <w:pPr>
          <w:pStyle w:val="Header"/>
          <w:jc w:val="right"/>
        </w:pPr>
        <w:r>
          <w:fldChar w:fldCharType="begin"/>
        </w:r>
        <w:r>
          <w:instrText xml:space="preserve"> PAGE   \* MERGEFORMAT </w:instrText>
        </w:r>
        <w:r>
          <w:fldChar w:fldCharType="separate"/>
        </w:r>
        <w:r w:rsidR="00562D08">
          <w:rPr>
            <w:noProof/>
          </w:rPr>
          <w:t>38</w:t>
        </w:r>
        <w:r>
          <w:rPr>
            <w:noProof/>
          </w:rPr>
          <w:fldChar w:fldCharType="end"/>
        </w:r>
      </w:p>
    </w:sdtContent>
  </w:sdt>
  <w:p w:rsidR="00AD4DF3" w:rsidRDefault="00AD4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8A0"/>
    <w:multiLevelType w:val="hybridMultilevel"/>
    <w:tmpl w:val="A4B2D88C"/>
    <w:lvl w:ilvl="0" w:tplc="BA304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E4B79"/>
    <w:multiLevelType w:val="hybridMultilevel"/>
    <w:tmpl w:val="7E587BEC"/>
    <w:lvl w:ilvl="0" w:tplc="896C95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1230DCE"/>
    <w:multiLevelType w:val="hybridMultilevel"/>
    <w:tmpl w:val="A70043E8"/>
    <w:lvl w:ilvl="0" w:tplc="F44E1F4C">
      <w:start w:val="1"/>
      <w:numFmt w:val="decimal"/>
      <w:lvlText w:val="2.1.%1."/>
      <w:lvlJc w:val="left"/>
      <w:pPr>
        <w:ind w:left="540" w:hanging="360"/>
      </w:pPr>
      <w:rPr>
        <w:rFonts w:hint="default"/>
      </w:rPr>
    </w:lvl>
    <w:lvl w:ilvl="1" w:tplc="70805B3E">
      <w:start w:val="1"/>
      <w:numFmt w:val="lowerLetter"/>
      <w:lvlText w:val="%2."/>
      <w:lvlJc w:val="left"/>
      <w:pPr>
        <w:ind w:left="1260" w:hanging="360"/>
      </w:pPr>
      <w:rPr>
        <w:rFonts w:hint="default"/>
      </w:rPr>
    </w:lvl>
    <w:lvl w:ilvl="2" w:tplc="2ADEE75E">
      <w:start w:val="1"/>
      <w:numFmt w:val="lowerLetter"/>
      <w:lvlText w:val="%3)"/>
      <w:lvlJc w:val="left"/>
      <w:pPr>
        <w:ind w:left="2160" w:hanging="360"/>
      </w:pPr>
      <w:rPr>
        <w:rFonts w:hint="default"/>
      </w:rPr>
    </w:lvl>
    <w:lvl w:ilvl="3" w:tplc="3BBCE900">
      <w:start w:val="1"/>
      <w:numFmt w:val="decimal"/>
      <w:lvlText w:val="%4)"/>
      <w:lvlJc w:val="left"/>
      <w:pPr>
        <w:ind w:left="2700" w:hanging="360"/>
      </w:pPr>
      <w:rPr>
        <w:rFonts w:hint="default"/>
      </w:rPr>
    </w:lvl>
    <w:lvl w:ilvl="4" w:tplc="90F45B66">
      <w:start w:val="1"/>
      <w:numFmt w:val="decimal"/>
      <w:lvlText w:val="(%5)"/>
      <w:lvlJc w:val="left"/>
      <w:pPr>
        <w:ind w:left="4110" w:hanging="1050"/>
      </w:pPr>
      <w:rPr>
        <w:rFonts w:hint="default"/>
      </w:r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1DB42F9"/>
    <w:multiLevelType w:val="hybridMultilevel"/>
    <w:tmpl w:val="AACE46CE"/>
    <w:lvl w:ilvl="0" w:tplc="643603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BD574BE"/>
    <w:multiLevelType w:val="multilevel"/>
    <w:tmpl w:val="A54CF87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CB15623"/>
    <w:multiLevelType w:val="hybridMultilevel"/>
    <w:tmpl w:val="96E8AA28"/>
    <w:lvl w:ilvl="0" w:tplc="029428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F36658"/>
    <w:multiLevelType w:val="hybridMultilevel"/>
    <w:tmpl w:val="F26806A4"/>
    <w:lvl w:ilvl="0" w:tplc="EEB8B53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DDE6863"/>
    <w:multiLevelType w:val="hybridMultilevel"/>
    <w:tmpl w:val="D53CEA1A"/>
    <w:lvl w:ilvl="0" w:tplc="AD041AEA">
      <w:start w:val="3"/>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33B27570"/>
    <w:multiLevelType w:val="hybridMultilevel"/>
    <w:tmpl w:val="281878CA"/>
    <w:lvl w:ilvl="0" w:tplc="BA304146">
      <w:start w:val="3"/>
      <w:numFmt w:val="decimal"/>
      <w:lvlText w:val="%1."/>
      <w:lvlJc w:val="left"/>
      <w:pPr>
        <w:ind w:left="360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3BDD3D3A"/>
    <w:multiLevelType w:val="hybridMultilevel"/>
    <w:tmpl w:val="10FCDE04"/>
    <w:lvl w:ilvl="0" w:tplc="D4741C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32364F7"/>
    <w:multiLevelType w:val="hybridMultilevel"/>
    <w:tmpl w:val="0C2AFFE0"/>
    <w:lvl w:ilvl="0" w:tplc="0EF4210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A62B69"/>
    <w:multiLevelType w:val="hybridMultilevel"/>
    <w:tmpl w:val="175A376A"/>
    <w:lvl w:ilvl="0" w:tplc="07A007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B10BF"/>
    <w:multiLevelType w:val="hybridMultilevel"/>
    <w:tmpl w:val="7504BED4"/>
    <w:lvl w:ilvl="0" w:tplc="C9B0E31E">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72B77EF"/>
    <w:multiLevelType w:val="hybridMultilevel"/>
    <w:tmpl w:val="2EF003D6"/>
    <w:lvl w:ilvl="0" w:tplc="B73C221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91E36B8"/>
    <w:multiLevelType w:val="multilevel"/>
    <w:tmpl w:val="BB5898B0"/>
    <w:lvl w:ilvl="0">
      <w:start w:val="2"/>
      <w:numFmt w:val="decimal"/>
      <w:lvlText w:val="%1."/>
      <w:lvlJc w:val="left"/>
      <w:pPr>
        <w:ind w:left="360" w:hanging="360"/>
      </w:pPr>
      <w:rPr>
        <w:rFonts w:hint="default"/>
      </w:rPr>
    </w:lvl>
    <w:lvl w:ilvl="1">
      <w:start w:val="3"/>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15">
    <w:nsid w:val="4D020FBE"/>
    <w:multiLevelType w:val="hybridMultilevel"/>
    <w:tmpl w:val="43CC7C2E"/>
    <w:lvl w:ilvl="0" w:tplc="23BAE76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F511AA9"/>
    <w:multiLevelType w:val="multilevel"/>
    <w:tmpl w:val="4B348B0C"/>
    <w:lvl w:ilvl="0">
      <w:start w:val="1"/>
      <w:numFmt w:val="none"/>
      <w:pStyle w:val="Heading1"/>
      <w:lvlText w:val="3."/>
      <w:lvlJc w:val="left"/>
      <w:pPr>
        <w:tabs>
          <w:tab w:val="num" w:pos="432"/>
        </w:tabs>
        <w:ind w:left="432" w:hanging="432"/>
      </w:pPr>
    </w:lvl>
    <w:lvl w:ilvl="1">
      <w:start w:val="1"/>
      <w:numFmt w:val="decimal"/>
      <w:pStyle w:val="Heading2"/>
      <w:lvlText w:val="%13.%2."/>
      <w:lvlJc w:val="left"/>
      <w:pPr>
        <w:tabs>
          <w:tab w:val="num" w:pos="720"/>
        </w:tabs>
        <w:ind w:left="397" w:hanging="397"/>
      </w:pPr>
    </w:lvl>
    <w:lvl w:ilvl="2">
      <w:start w:val="1"/>
      <w:numFmt w:val="decimal"/>
      <w:pStyle w:val="Heading3"/>
      <w:lvlText w:val="3.3.%3."/>
      <w:lvlJc w:val="left"/>
      <w:pPr>
        <w:tabs>
          <w:tab w:val="num" w:pos="720"/>
        </w:tabs>
        <w:ind w:left="397" w:hanging="39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5AAE7D9E"/>
    <w:multiLevelType w:val="hybridMultilevel"/>
    <w:tmpl w:val="F2C407C0"/>
    <w:lvl w:ilvl="0" w:tplc="AD4E2AEA">
      <w:start w:val="1"/>
      <w:numFmt w:val="decimal"/>
      <w:lvlText w:val="2.%1."/>
      <w:lvlJc w:val="left"/>
      <w:pPr>
        <w:ind w:left="720" w:hanging="360"/>
      </w:pPr>
      <w:rPr>
        <w:rFonts w:hint="default"/>
      </w:rPr>
    </w:lvl>
    <w:lvl w:ilvl="1" w:tplc="1F3EF314">
      <w:start w:val="1"/>
      <w:numFmt w:val="decimal"/>
      <w:lvlText w:val="%2)"/>
      <w:lvlJc w:val="left"/>
      <w:pPr>
        <w:ind w:left="1440" w:hanging="360"/>
      </w:pPr>
      <w:rPr>
        <w:rFonts w:ascii="Arial" w:eastAsiaTheme="minorHAnsi" w:hAnsi="Arial" w:cs="Arial"/>
      </w:rPr>
    </w:lvl>
    <w:lvl w:ilvl="2" w:tplc="04210011">
      <w:start w:val="1"/>
      <w:numFmt w:val="decimal"/>
      <w:lvlText w:val="%3)"/>
      <w:lvlJc w:val="left"/>
      <w:pPr>
        <w:ind w:left="2340" w:hanging="360"/>
      </w:pPr>
      <w:rPr>
        <w:rFonts w:hint="default"/>
      </w:rPr>
    </w:lvl>
    <w:lvl w:ilvl="3" w:tplc="F8A20966">
      <w:start w:val="1"/>
      <w:numFmt w:val="lowerLetter"/>
      <w:lvlText w:val="%4."/>
      <w:lvlJc w:val="left"/>
      <w:pPr>
        <w:ind w:left="3015" w:hanging="495"/>
      </w:pPr>
      <w:rPr>
        <w:rFonts w:hint="default"/>
      </w:rPr>
    </w:lvl>
    <w:lvl w:ilvl="4" w:tplc="4EBE4F12">
      <w:start w:val="1"/>
      <w:numFmt w:val="decimal"/>
      <w:lvlText w:val="%5."/>
      <w:lvlJc w:val="left"/>
      <w:pPr>
        <w:ind w:left="3600" w:hanging="360"/>
      </w:pPr>
      <w:rPr>
        <w:rFonts w:asciiTheme="minorHAnsi" w:hAnsiTheme="minorHAnsi" w:cstheme="minorBidi" w:hint="default"/>
        <w:sz w:val="22"/>
      </w:rPr>
    </w:lvl>
    <w:lvl w:ilvl="5" w:tplc="31D2C3A8">
      <w:start w:val="1"/>
      <w:numFmt w:val="lowerLetter"/>
      <w:lvlText w:val="%6)"/>
      <w:lvlJc w:val="left"/>
      <w:pPr>
        <w:ind w:left="5115" w:hanging="975"/>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CA09C7"/>
    <w:multiLevelType w:val="hybridMultilevel"/>
    <w:tmpl w:val="2A822358"/>
    <w:lvl w:ilvl="0" w:tplc="0DFE3A7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41D59E3"/>
    <w:multiLevelType w:val="hybridMultilevel"/>
    <w:tmpl w:val="ED2405F6"/>
    <w:lvl w:ilvl="0" w:tplc="9224FD6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74C73568"/>
    <w:multiLevelType w:val="hybridMultilevel"/>
    <w:tmpl w:val="691601F8"/>
    <w:lvl w:ilvl="0" w:tplc="CE8EBD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796A2DF0"/>
    <w:multiLevelType w:val="hybridMultilevel"/>
    <w:tmpl w:val="6736F2BC"/>
    <w:lvl w:ilvl="0" w:tplc="02942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2B5E3D"/>
    <w:multiLevelType w:val="hybridMultilevel"/>
    <w:tmpl w:val="E286E638"/>
    <w:lvl w:ilvl="0" w:tplc="2F5063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7"/>
  </w:num>
  <w:num w:numId="2">
    <w:abstractNumId w:val="2"/>
  </w:num>
  <w:num w:numId="3">
    <w:abstractNumId w:val="11"/>
  </w:num>
  <w:num w:numId="4">
    <w:abstractNumId w:val="10"/>
  </w:num>
  <w:num w:numId="5">
    <w:abstractNumId w:val="7"/>
  </w:num>
  <w:num w:numId="6">
    <w:abstractNumId w:val="20"/>
  </w:num>
  <w:num w:numId="7">
    <w:abstractNumId w:val="21"/>
  </w:num>
  <w:num w:numId="8">
    <w:abstractNumId w:val="5"/>
  </w:num>
  <w:num w:numId="9">
    <w:abstractNumId w:val="8"/>
  </w:num>
  <w:num w:numId="10">
    <w:abstractNumId w:val="0"/>
  </w:num>
  <w:num w:numId="11">
    <w:abstractNumId w:val="18"/>
  </w:num>
  <w:num w:numId="12">
    <w:abstractNumId w:val="19"/>
  </w:num>
  <w:num w:numId="13">
    <w:abstractNumId w:val="3"/>
  </w:num>
  <w:num w:numId="14">
    <w:abstractNumId w:val="16"/>
  </w:num>
  <w:num w:numId="15">
    <w:abstractNumId w:val="12"/>
  </w:num>
  <w:num w:numId="16">
    <w:abstractNumId w:val="6"/>
  </w:num>
  <w:num w:numId="17">
    <w:abstractNumId w:val="15"/>
  </w:num>
  <w:num w:numId="18">
    <w:abstractNumId w:val="1"/>
  </w:num>
  <w:num w:numId="19">
    <w:abstractNumId w:val="13"/>
  </w:num>
  <w:num w:numId="20">
    <w:abstractNumId w:val="9"/>
  </w:num>
  <w:num w:numId="21">
    <w:abstractNumId w:val="22"/>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2C66"/>
    <w:rsid w:val="0000709E"/>
    <w:rsid w:val="00013833"/>
    <w:rsid w:val="000152B7"/>
    <w:rsid w:val="0001745C"/>
    <w:rsid w:val="00032A48"/>
    <w:rsid w:val="0004143B"/>
    <w:rsid w:val="00042991"/>
    <w:rsid w:val="0006226E"/>
    <w:rsid w:val="0009179C"/>
    <w:rsid w:val="00091D30"/>
    <w:rsid w:val="00092635"/>
    <w:rsid w:val="000978BA"/>
    <w:rsid w:val="000A4DB8"/>
    <w:rsid w:val="00110DEE"/>
    <w:rsid w:val="00111EC0"/>
    <w:rsid w:val="001211E0"/>
    <w:rsid w:val="00123908"/>
    <w:rsid w:val="001375B8"/>
    <w:rsid w:val="001500CA"/>
    <w:rsid w:val="001524EF"/>
    <w:rsid w:val="00157DE5"/>
    <w:rsid w:val="00161CD7"/>
    <w:rsid w:val="001733EB"/>
    <w:rsid w:val="00175CB4"/>
    <w:rsid w:val="001772B1"/>
    <w:rsid w:val="00184CF1"/>
    <w:rsid w:val="001A3D81"/>
    <w:rsid w:val="001A5ABF"/>
    <w:rsid w:val="001B3589"/>
    <w:rsid w:val="001B3709"/>
    <w:rsid w:val="001C6DE6"/>
    <w:rsid w:val="001D0B01"/>
    <w:rsid w:val="001D21A2"/>
    <w:rsid w:val="001F62C7"/>
    <w:rsid w:val="002000BC"/>
    <w:rsid w:val="00215DAC"/>
    <w:rsid w:val="00247A4C"/>
    <w:rsid w:val="0026073C"/>
    <w:rsid w:val="00266AC4"/>
    <w:rsid w:val="00271FB5"/>
    <w:rsid w:val="00275FBA"/>
    <w:rsid w:val="002865FD"/>
    <w:rsid w:val="00290CAF"/>
    <w:rsid w:val="002A27FC"/>
    <w:rsid w:val="002B56DD"/>
    <w:rsid w:val="002C6807"/>
    <w:rsid w:val="002D1015"/>
    <w:rsid w:val="002E2C66"/>
    <w:rsid w:val="002E4D93"/>
    <w:rsid w:val="002F4447"/>
    <w:rsid w:val="003166E7"/>
    <w:rsid w:val="003232AC"/>
    <w:rsid w:val="00345CD4"/>
    <w:rsid w:val="00345F41"/>
    <w:rsid w:val="00353BE4"/>
    <w:rsid w:val="0035780C"/>
    <w:rsid w:val="0037481A"/>
    <w:rsid w:val="003823F2"/>
    <w:rsid w:val="00392863"/>
    <w:rsid w:val="003943A8"/>
    <w:rsid w:val="003A6248"/>
    <w:rsid w:val="003C654A"/>
    <w:rsid w:val="003E03CB"/>
    <w:rsid w:val="003E1E7B"/>
    <w:rsid w:val="00407AA8"/>
    <w:rsid w:val="00410EA3"/>
    <w:rsid w:val="004238AD"/>
    <w:rsid w:val="00465125"/>
    <w:rsid w:val="00472F1F"/>
    <w:rsid w:val="004731B0"/>
    <w:rsid w:val="00473E38"/>
    <w:rsid w:val="004805AE"/>
    <w:rsid w:val="00482E75"/>
    <w:rsid w:val="004866C8"/>
    <w:rsid w:val="004961C0"/>
    <w:rsid w:val="004B7E7B"/>
    <w:rsid w:val="004C4CA7"/>
    <w:rsid w:val="004D3D4C"/>
    <w:rsid w:val="004E050D"/>
    <w:rsid w:val="004E0792"/>
    <w:rsid w:val="004F300E"/>
    <w:rsid w:val="00517DE1"/>
    <w:rsid w:val="00527C88"/>
    <w:rsid w:val="00531D00"/>
    <w:rsid w:val="0053380A"/>
    <w:rsid w:val="00543BC8"/>
    <w:rsid w:val="00556B54"/>
    <w:rsid w:val="00562D08"/>
    <w:rsid w:val="00564F96"/>
    <w:rsid w:val="00571094"/>
    <w:rsid w:val="00572DFF"/>
    <w:rsid w:val="00574111"/>
    <w:rsid w:val="0058132E"/>
    <w:rsid w:val="00583377"/>
    <w:rsid w:val="00594FE3"/>
    <w:rsid w:val="00595E6C"/>
    <w:rsid w:val="005A54CE"/>
    <w:rsid w:val="005C39A4"/>
    <w:rsid w:val="005D1B40"/>
    <w:rsid w:val="005F5EAC"/>
    <w:rsid w:val="0061434A"/>
    <w:rsid w:val="00615A56"/>
    <w:rsid w:val="00623ABF"/>
    <w:rsid w:val="00634772"/>
    <w:rsid w:val="006432D1"/>
    <w:rsid w:val="00644C66"/>
    <w:rsid w:val="00646645"/>
    <w:rsid w:val="0064769F"/>
    <w:rsid w:val="006578D8"/>
    <w:rsid w:val="00660CA0"/>
    <w:rsid w:val="00665633"/>
    <w:rsid w:val="006726DC"/>
    <w:rsid w:val="0067337E"/>
    <w:rsid w:val="006B2FF8"/>
    <w:rsid w:val="006C5DF9"/>
    <w:rsid w:val="006D63D7"/>
    <w:rsid w:val="006E1D99"/>
    <w:rsid w:val="007027F2"/>
    <w:rsid w:val="00716EEA"/>
    <w:rsid w:val="00722779"/>
    <w:rsid w:val="007238F8"/>
    <w:rsid w:val="00730B2B"/>
    <w:rsid w:val="00734562"/>
    <w:rsid w:val="007456BC"/>
    <w:rsid w:val="00752194"/>
    <w:rsid w:val="00767E5D"/>
    <w:rsid w:val="0077323D"/>
    <w:rsid w:val="00787FE1"/>
    <w:rsid w:val="0079013C"/>
    <w:rsid w:val="00790400"/>
    <w:rsid w:val="007A201B"/>
    <w:rsid w:val="007A221B"/>
    <w:rsid w:val="007A7348"/>
    <w:rsid w:val="007E0E2F"/>
    <w:rsid w:val="007E72BD"/>
    <w:rsid w:val="007F4ED6"/>
    <w:rsid w:val="008057A7"/>
    <w:rsid w:val="00813BC6"/>
    <w:rsid w:val="0082267F"/>
    <w:rsid w:val="00827437"/>
    <w:rsid w:val="008600BC"/>
    <w:rsid w:val="0086584D"/>
    <w:rsid w:val="00866FEB"/>
    <w:rsid w:val="0088113B"/>
    <w:rsid w:val="0088798C"/>
    <w:rsid w:val="00892D1A"/>
    <w:rsid w:val="008A6C53"/>
    <w:rsid w:val="008F79A7"/>
    <w:rsid w:val="00900D31"/>
    <w:rsid w:val="009021BE"/>
    <w:rsid w:val="00904A8A"/>
    <w:rsid w:val="009114BF"/>
    <w:rsid w:val="00943687"/>
    <w:rsid w:val="00952F45"/>
    <w:rsid w:val="00960ECA"/>
    <w:rsid w:val="009672BD"/>
    <w:rsid w:val="0097722C"/>
    <w:rsid w:val="00977540"/>
    <w:rsid w:val="009C48ED"/>
    <w:rsid w:val="009C79E9"/>
    <w:rsid w:val="009D2DA6"/>
    <w:rsid w:val="009D3CB1"/>
    <w:rsid w:val="009E4EB6"/>
    <w:rsid w:val="009E73F5"/>
    <w:rsid w:val="00A07E16"/>
    <w:rsid w:val="00A13138"/>
    <w:rsid w:val="00A32C95"/>
    <w:rsid w:val="00A41E0F"/>
    <w:rsid w:val="00A51EF5"/>
    <w:rsid w:val="00A67325"/>
    <w:rsid w:val="00A7321B"/>
    <w:rsid w:val="00A76A7B"/>
    <w:rsid w:val="00A8115F"/>
    <w:rsid w:val="00A93A34"/>
    <w:rsid w:val="00AA1B5C"/>
    <w:rsid w:val="00AB714D"/>
    <w:rsid w:val="00AD0795"/>
    <w:rsid w:val="00AD478A"/>
    <w:rsid w:val="00AD4DF3"/>
    <w:rsid w:val="00AD6331"/>
    <w:rsid w:val="00AE3443"/>
    <w:rsid w:val="00AE4B35"/>
    <w:rsid w:val="00B116FB"/>
    <w:rsid w:val="00B21D24"/>
    <w:rsid w:val="00B25637"/>
    <w:rsid w:val="00B263FA"/>
    <w:rsid w:val="00B621AD"/>
    <w:rsid w:val="00B648BE"/>
    <w:rsid w:val="00B64AEC"/>
    <w:rsid w:val="00B919A6"/>
    <w:rsid w:val="00B92D0E"/>
    <w:rsid w:val="00B9385D"/>
    <w:rsid w:val="00BA0F1E"/>
    <w:rsid w:val="00BB1528"/>
    <w:rsid w:val="00BE06C8"/>
    <w:rsid w:val="00BF4496"/>
    <w:rsid w:val="00BF4F85"/>
    <w:rsid w:val="00C10381"/>
    <w:rsid w:val="00C32BB7"/>
    <w:rsid w:val="00C45C9D"/>
    <w:rsid w:val="00C50B78"/>
    <w:rsid w:val="00C50F07"/>
    <w:rsid w:val="00C51496"/>
    <w:rsid w:val="00C60F75"/>
    <w:rsid w:val="00C667BE"/>
    <w:rsid w:val="00C8270C"/>
    <w:rsid w:val="00C91030"/>
    <w:rsid w:val="00C92966"/>
    <w:rsid w:val="00C93115"/>
    <w:rsid w:val="00CB6343"/>
    <w:rsid w:val="00CC72E9"/>
    <w:rsid w:val="00CD5744"/>
    <w:rsid w:val="00CD69BD"/>
    <w:rsid w:val="00CE73C3"/>
    <w:rsid w:val="00D04E88"/>
    <w:rsid w:val="00D15024"/>
    <w:rsid w:val="00D158AA"/>
    <w:rsid w:val="00D30C0D"/>
    <w:rsid w:val="00D564F3"/>
    <w:rsid w:val="00D742F0"/>
    <w:rsid w:val="00D86406"/>
    <w:rsid w:val="00D9014B"/>
    <w:rsid w:val="00D95F7A"/>
    <w:rsid w:val="00DA2080"/>
    <w:rsid w:val="00DC0B96"/>
    <w:rsid w:val="00DD38C4"/>
    <w:rsid w:val="00DD3CA0"/>
    <w:rsid w:val="00DE1A1A"/>
    <w:rsid w:val="00DF34C2"/>
    <w:rsid w:val="00E009A5"/>
    <w:rsid w:val="00E15F5A"/>
    <w:rsid w:val="00E211D8"/>
    <w:rsid w:val="00E25842"/>
    <w:rsid w:val="00E27D75"/>
    <w:rsid w:val="00E31927"/>
    <w:rsid w:val="00E45118"/>
    <w:rsid w:val="00E5027E"/>
    <w:rsid w:val="00E551EE"/>
    <w:rsid w:val="00E71B0D"/>
    <w:rsid w:val="00E73684"/>
    <w:rsid w:val="00E77306"/>
    <w:rsid w:val="00E85D0F"/>
    <w:rsid w:val="00E91AC7"/>
    <w:rsid w:val="00E92413"/>
    <w:rsid w:val="00E96578"/>
    <w:rsid w:val="00E97D30"/>
    <w:rsid w:val="00EA0464"/>
    <w:rsid w:val="00EA0F1E"/>
    <w:rsid w:val="00EA3E19"/>
    <w:rsid w:val="00EB04F9"/>
    <w:rsid w:val="00EB419E"/>
    <w:rsid w:val="00EC1B6E"/>
    <w:rsid w:val="00EC48DB"/>
    <w:rsid w:val="00ED703E"/>
    <w:rsid w:val="00ED72F9"/>
    <w:rsid w:val="00EF5FE0"/>
    <w:rsid w:val="00F0296E"/>
    <w:rsid w:val="00F07EB9"/>
    <w:rsid w:val="00F14176"/>
    <w:rsid w:val="00F17102"/>
    <w:rsid w:val="00F337AF"/>
    <w:rsid w:val="00F41CD3"/>
    <w:rsid w:val="00F509DF"/>
    <w:rsid w:val="00F51E99"/>
    <w:rsid w:val="00F72D26"/>
    <w:rsid w:val="00F861DD"/>
    <w:rsid w:val="00FA42C9"/>
    <w:rsid w:val="00FB508F"/>
    <w:rsid w:val="00FC40FB"/>
    <w:rsid w:val="00FD15E9"/>
    <w:rsid w:val="00FE5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6"/>
    <w:pPr>
      <w:spacing w:after="200" w:line="276" w:lineRule="auto"/>
    </w:pPr>
    <w:rPr>
      <w:lang w:val="id-ID"/>
    </w:rPr>
  </w:style>
  <w:style w:type="paragraph" w:styleId="Heading1">
    <w:name w:val="heading 1"/>
    <w:basedOn w:val="Normal"/>
    <w:next w:val="Normal"/>
    <w:link w:val="Heading1Char"/>
    <w:qFormat/>
    <w:rsid w:val="00091D30"/>
    <w:pPr>
      <w:keepNext/>
      <w:numPr>
        <w:numId w:val="14"/>
      </w:numPr>
      <w:spacing w:after="0" w:line="240" w:lineRule="auto"/>
      <w:outlineLvl w:val="0"/>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91D30"/>
    <w:pPr>
      <w:keepNext/>
      <w:numPr>
        <w:ilvl w:val="1"/>
        <w:numId w:val="14"/>
      </w:numPr>
      <w:spacing w:after="0" w:line="240" w:lineRule="auto"/>
      <w:jc w:val="center"/>
      <w:outlineLvl w:val="1"/>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091D30"/>
    <w:pPr>
      <w:keepNext/>
      <w:numPr>
        <w:ilvl w:val="2"/>
        <w:numId w:val="14"/>
      </w:numPr>
      <w:spacing w:after="0" w:line="240" w:lineRule="auto"/>
      <w:jc w:val="both"/>
      <w:outlineLvl w:val="2"/>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091D30"/>
    <w:pPr>
      <w:keepNext/>
      <w:numPr>
        <w:ilvl w:val="3"/>
        <w:numId w:val="14"/>
      </w:numPr>
      <w:spacing w:after="0" w:line="240" w:lineRule="auto"/>
      <w:jc w:val="both"/>
      <w:outlineLvl w:val="3"/>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091D30"/>
    <w:pPr>
      <w:numPr>
        <w:ilvl w:val="4"/>
        <w:numId w:val="14"/>
      </w:numPr>
      <w:spacing w:before="240" w:after="60" w:line="240" w:lineRule="auto"/>
      <w:outlineLvl w:val="4"/>
    </w:pPr>
    <w:rPr>
      <w:rFonts w:ascii="Times New Roman" w:eastAsia="Times New Roman" w:hAnsi="Times New Roman" w:cs="Times New Roman"/>
      <w:lang w:val="en-US"/>
    </w:rPr>
  </w:style>
  <w:style w:type="paragraph" w:styleId="Heading6">
    <w:name w:val="heading 6"/>
    <w:basedOn w:val="Normal"/>
    <w:next w:val="Normal"/>
    <w:link w:val="Heading6Char"/>
    <w:qFormat/>
    <w:rsid w:val="00091D30"/>
    <w:pPr>
      <w:numPr>
        <w:ilvl w:val="5"/>
        <w:numId w:val="14"/>
      </w:numPr>
      <w:spacing w:before="240" w:after="60" w:line="240" w:lineRule="auto"/>
      <w:outlineLvl w:val="5"/>
    </w:pPr>
    <w:rPr>
      <w:rFonts w:ascii="Times New Roman" w:eastAsia="Times New Roman" w:hAnsi="Times New Roman" w:cs="Times New Roman"/>
      <w:i/>
      <w:iCs/>
      <w:lang w:val="en-US"/>
    </w:rPr>
  </w:style>
  <w:style w:type="paragraph" w:styleId="Heading7">
    <w:name w:val="heading 7"/>
    <w:basedOn w:val="Normal"/>
    <w:next w:val="Normal"/>
    <w:link w:val="Heading7Char"/>
    <w:qFormat/>
    <w:rsid w:val="00091D30"/>
    <w:pPr>
      <w:numPr>
        <w:ilvl w:val="6"/>
        <w:numId w:val="14"/>
      </w:numPr>
      <w:spacing w:before="240" w:after="60" w:line="240" w:lineRule="auto"/>
      <w:outlineLvl w:val="6"/>
    </w:pPr>
    <w:rPr>
      <w:rFonts w:ascii="Arial" w:eastAsia="Times New Roman" w:hAnsi="Arial" w:cs="Arial"/>
      <w:sz w:val="20"/>
      <w:szCs w:val="20"/>
      <w:lang w:val="en-US"/>
    </w:rPr>
  </w:style>
  <w:style w:type="paragraph" w:styleId="Heading8">
    <w:name w:val="heading 8"/>
    <w:basedOn w:val="Normal"/>
    <w:next w:val="Normal"/>
    <w:link w:val="Heading8Char"/>
    <w:qFormat/>
    <w:rsid w:val="00091D30"/>
    <w:pPr>
      <w:numPr>
        <w:ilvl w:val="7"/>
        <w:numId w:val="14"/>
      </w:numPr>
      <w:spacing w:before="240" w:after="60" w:line="240" w:lineRule="auto"/>
      <w:outlineLvl w:val="7"/>
    </w:pPr>
    <w:rPr>
      <w:rFonts w:ascii="Arial" w:eastAsia="Times New Roman" w:hAnsi="Arial" w:cs="Arial"/>
      <w:i/>
      <w:iCs/>
      <w:sz w:val="20"/>
      <w:szCs w:val="20"/>
      <w:lang w:val="en-US"/>
    </w:rPr>
  </w:style>
  <w:style w:type="paragraph" w:styleId="Heading9">
    <w:name w:val="heading 9"/>
    <w:basedOn w:val="Normal"/>
    <w:next w:val="Normal"/>
    <w:link w:val="Heading9Char"/>
    <w:qFormat/>
    <w:rsid w:val="00091D30"/>
    <w:pPr>
      <w:keepNext/>
      <w:numPr>
        <w:ilvl w:val="8"/>
        <w:numId w:val="14"/>
      </w:numPr>
      <w:spacing w:after="0" w:line="240" w:lineRule="auto"/>
      <w:jc w:val="both"/>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66"/>
    <w:pPr>
      <w:ind w:left="720"/>
      <w:contextualSpacing/>
    </w:pPr>
  </w:style>
  <w:style w:type="character" w:customStyle="1" w:styleId="apple-style-span">
    <w:name w:val="apple-style-span"/>
    <w:basedOn w:val="DefaultParagraphFont"/>
    <w:rsid w:val="002E2C66"/>
  </w:style>
  <w:style w:type="character" w:customStyle="1" w:styleId="apple-converted-space">
    <w:name w:val="apple-converted-space"/>
    <w:basedOn w:val="DefaultParagraphFont"/>
    <w:rsid w:val="002E2C66"/>
  </w:style>
  <w:style w:type="character" w:styleId="Emphasis">
    <w:name w:val="Emphasis"/>
    <w:basedOn w:val="DefaultParagraphFont"/>
    <w:uiPriority w:val="20"/>
    <w:qFormat/>
    <w:rsid w:val="002E2C66"/>
    <w:rPr>
      <w:i/>
      <w:iCs/>
    </w:rPr>
  </w:style>
  <w:style w:type="character" w:styleId="Strong">
    <w:name w:val="Strong"/>
    <w:basedOn w:val="DefaultParagraphFont"/>
    <w:uiPriority w:val="22"/>
    <w:qFormat/>
    <w:rsid w:val="002E2C66"/>
    <w:rPr>
      <w:b/>
      <w:bCs/>
    </w:rPr>
  </w:style>
  <w:style w:type="paragraph" w:styleId="BalloonText">
    <w:name w:val="Balloon Text"/>
    <w:basedOn w:val="Normal"/>
    <w:link w:val="BalloonTextChar"/>
    <w:uiPriority w:val="99"/>
    <w:semiHidden/>
    <w:unhideWhenUsed/>
    <w:rsid w:val="0003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A48"/>
    <w:rPr>
      <w:rFonts w:ascii="Tahoma" w:hAnsi="Tahoma" w:cs="Tahoma"/>
      <w:sz w:val="16"/>
      <w:szCs w:val="16"/>
      <w:lang w:val="id-ID"/>
    </w:rPr>
  </w:style>
  <w:style w:type="character" w:customStyle="1" w:styleId="Heading1Char">
    <w:name w:val="Heading 1 Char"/>
    <w:basedOn w:val="DefaultParagraphFont"/>
    <w:link w:val="Heading1"/>
    <w:rsid w:val="00091D3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91D30"/>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91D30"/>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091D30"/>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091D30"/>
    <w:rPr>
      <w:rFonts w:ascii="Times New Roman" w:eastAsia="Times New Roman" w:hAnsi="Times New Roman" w:cs="Times New Roman"/>
    </w:rPr>
  </w:style>
  <w:style w:type="character" w:customStyle="1" w:styleId="Heading6Char">
    <w:name w:val="Heading 6 Char"/>
    <w:basedOn w:val="DefaultParagraphFont"/>
    <w:link w:val="Heading6"/>
    <w:rsid w:val="00091D30"/>
    <w:rPr>
      <w:rFonts w:ascii="Times New Roman" w:eastAsia="Times New Roman" w:hAnsi="Times New Roman" w:cs="Times New Roman"/>
      <w:i/>
      <w:iCs/>
    </w:rPr>
  </w:style>
  <w:style w:type="character" w:customStyle="1" w:styleId="Heading7Char">
    <w:name w:val="Heading 7 Char"/>
    <w:basedOn w:val="DefaultParagraphFont"/>
    <w:link w:val="Heading7"/>
    <w:rsid w:val="00091D30"/>
    <w:rPr>
      <w:rFonts w:ascii="Arial" w:eastAsia="Times New Roman" w:hAnsi="Arial" w:cs="Arial"/>
      <w:sz w:val="20"/>
      <w:szCs w:val="20"/>
    </w:rPr>
  </w:style>
  <w:style w:type="character" w:customStyle="1" w:styleId="Heading8Char">
    <w:name w:val="Heading 8 Char"/>
    <w:basedOn w:val="DefaultParagraphFont"/>
    <w:link w:val="Heading8"/>
    <w:rsid w:val="00091D30"/>
    <w:rPr>
      <w:rFonts w:ascii="Arial" w:eastAsia="Times New Roman" w:hAnsi="Arial" w:cs="Arial"/>
      <w:i/>
      <w:iCs/>
      <w:sz w:val="20"/>
      <w:szCs w:val="20"/>
    </w:rPr>
  </w:style>
  <w:style w:type="character" w:customStyle="1" w:styleId="Heading9Char">
    <w:name w:val="Heading 9 Char"/>
    <w:basedOn w:val="DefaultParagraphFont"/>
    <w:link w:val="Heading9"/>
    <w:rsid w:val="00091D30"/>
    <w:rPr>
      <w:rFonts w:ascii="Times New Roman" w:eastAsia="Times New Roman" w:hAnsi="Times New Roman" w:cs="Times New Roman"/>
      <w:b/>
      <w:bCs/>
      <w:sz w:val="24"/>
      <w:szCs w:val="24"/>
    </w:rPr>
  </w:style>
  <w:style w:type="paragraph" w:styleId="NormalWeb">
    <w:name w:val="Normal (Web)"/>
    <w:basedOn w:val="Normal"/>
    <w:uiPriority w:val="99"/>
    <w:unhideWhenUsed/>
    <w:rsid w:val="00091D3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ersonname">
    <w:name w:val="person_name"/>
    <w:basedOn w:val="DefaultParagraphFont"/>
    <w:rsid w:val="00091D30"/>
  </w:style>
  <w:style w:type="paragraph" w:styleId="Header">
    <w:name w:val="header"/>
    <w:basedOn w:val="Normal"/>
    <w:link w:val="HeaderChar"/>
    <w:uiPriority w:val="99"/>
    <w:unhideWhenUsed/>
    <w:rsid w:val="00643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2D1"/>
    <w:rPr>
      <w:lang w:val="id-ID"/>
    </w:rPr>
  </w:style>
  <w:style w:type="paragraph" w:styleId="Footer">
    <w:name w:val="footer"/>
    <w:basedOn w:val="Normal"/>
    <w:link w:val="FooterChar"/>
    <w:uiPriority w:val="99"/>
    <w:unhideWhenUsed/>
    <w:rsid w:val="00643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2D1"/>
    <w:rPr>
      <w:lang w:val="id-ID"/>
    </w:rPr>
  </w:style>
  <w:style w:type="table" w:styleId="TableGrid">
    <w:name w:val="Table Grid"/>
    <w:basedOn w:val="TableNormal"/>
    <w:uiPriority w:val="39"/>
    <w:rsid w:val="00D0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6DD0-8902-4278-81B3-26321425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7747</Words>
  <Characters>44160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Mahardika</dc:creator>
  <cp:keywords/>
  <dc:description/>
  <cp:lastModifiedBy>Galih Mahardika</cp:lastModifiedBy>
  <cp:revision>160</cp:revision>
  <cp:lastPrinted>2016-02-21T04:41:00Z</cp:lastPrinted>
  <dcterms:created xsi:type="dcterms:W3CDTF">2015-02-16T12:56:00Z</dcterms:created>
  <dcterms:modified xsi:type="dcterms:W3CDTF">2016-02-21T04:54:00Z</dcterms:modified>
</cp:coreProperties>
</file>