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E" w:rsidRPr="00D0681F" w:rsidRDefault="00867D9E" w:rsidP="00867D9E">
      <w:pPr>
        <w:pStyle w:val="Heading1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03976010"/>
      <w:r w:rsidRPr="00D0681F">
        <w:rPr>
          <w:rFonts w:ascii="Times New Roman" w:hAnsi="Times New Roman"/>
          <w:sz w:val="24"/>
          <w:szCs w:val="24"/>
        </w:rPr>
        <w:t>ABSTRAK</w:t>
      </w:r>
      <w:bookmarkEnd w:id="0"/>
    </w:p>
    <w:p w:rsidR="00867D9E" w:rsidRPr="00D0681F" w:rsidRDefault="00867D9E" w:rsidP="00867D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0681F">
        <w:rPr>
          <w:rFonts w:ascii="Times New Roman" w:hAnsi="Times New Roman"/>
          <w:b/>
          <w:sz w:val="24"/>
          <w:szCs w:val="24"/>
          <w:lang w:val="id-ID"/>
        </w:rPr>
        <w:t>PT. Bio Farma mangrupa pausahaan anu fokus wi</w:t>
      </w:r>
      <w:r>
        <w:rPr>
          <w:rFonts w:ascii="Times New Roman" w:hAnsi="Times New Roman"/>
          <w:b/>
          <w:sz w:val="24"/>
          <w:szCs w:val="24"/>
          <w:lang w:val="id-ID"/>
        </w:rPr>
        <w:t>dan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g garapan usaha ngembangkeun vaksin sarta serum,</w:t>
      </w:r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sarta hiji-hiji na Awak Usaha Kaduh Nagara (BUMN) anu mroduksi vaksin sarta antisera. Dumasar panalungtikan di PT. Bio Farma, panalungtik mendak masalah dina laporan kaduitan laporan sarta untung rugel dina wakt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os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tilu warsih (2014-2016). Perkawis kasebat jalaran ku kitu kaayaanana parobahan dina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artos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lancar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,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sambetan lancar, </w:t>
      </w:r>
      <w:r w:rsidRPr="00D0681F">
        <w:rPr>
          <w:rFonts w:ascii="Times New Roman" w:hAnsi="Times New Roman"/>
          <w:b/>
          <w:bCs/>
          <w:sz w:val="24"/>
          <w:szCs w:val="24"/>
          <w:lang w:val="id-ID"/>
        </w:rPr>
        <w:t>panjualan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sarta panghasilan bersih.</w:t>
      </w:r>
    </w:p>
    <w:p w:rsidR="00867D9E" w:rsidRPr="00D0681F" w:rsidRDefault="00867D9E" w:rsidP="00867D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Tujuan panalungtikan anu dipigawe nyaeta kanggo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nganalisis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kaayaan laporan kaduitan di PT. Bio Farma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taun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2014 - 2016,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ditingali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ti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analisa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tingkat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kamampuan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pausahaan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kanggo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minuhan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kawajiban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jangka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pondok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sarta kauntungan. Padika panalungtikan anu dipake nyaeta padika ngajentrekeun. Teknik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pangempelan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data </w:t>
      </w:r>
      <w:r w:rsidRPr="00D0681F">
        <w:rPr>
          <w:rFonts w:ascii="Times New Roman" w:hAnsi="Times New Roman"/>
          <w:b/>
          <w:sz w:val="24"/>
          <w:szCs w:val="24"/>
        </w:rPr>
        <w:t xml:space="preserve">nu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utami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dipigawe kalawan pangamatan anu sacara henteu langsung sarta wawancara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, sedengkeun pangempelan data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ca</w:t>
      </w:r>
      <w:r>
        <w:rPr>
          <w:rFonts w:ascii="Times New Roman" w:hAnsi="Times New Roman"/>
          <w:b/>
          <w:sz w:val="24"/>
          <w:szCs w:val="24"/>
        </w:rPr>
        <w:t>dan</w:t>
      </w:r>
      <w:r w:rsidRPr="00D0681F">
        <w:rPr>
          <w:rFonts w:ascii="Times New Roman" w:hAnsi="Times New Roman"/>
          <w:b/>
          <w:sz w:val="24"/>
          <w:szCs w:val="24"/>
        </w:rPr>
        <w:t>ganna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dipigawe kalawan panalungtikan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kapustakaan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. Kanggo analisis data anu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dianggo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nyaeta analisis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kacondongan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sarta ngagunakeun analisis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rasio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kawajiban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jangka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pondok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sart</w:t>
      </w:r>
      <w:r w:rsidRPr="00D0681F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kauntungan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867D9E" w:rsidRPr="00D0681F" w:rsidRDefault="00867D9E" w:rsidP="00867D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0681F">
        <w:rPr>
          <w:rFonts w:ascii="Times New Roman" w:hAnsi="Times New Roman"/>
          <w:b/>
          <w:sz w:val="24"/>
          <w:szCs w:val="24"/>
        </w:rPr>
        <w:t>Dumasar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ditampa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ti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kenging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panalungtikan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D0681F">
        <w:rPr>
          <w:rFonts w:ascii="Times New Roman" w:hAnsi="Times New Roman"/>
          <w:b/>
          <w:sz w:val="24"/>
          <w:szCs w:val="24"/>
        </w:rPr>
        <w:t>dina</w:t>
      </w:r>
      <w:proofErr w:type="spellEnd"/>
      <w:proofErr w:type="gram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laporan</w:t>
      </w:r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sarta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untung</w:t>
      </w:r>
      <w:r w:rsidRPr="00D0681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rugel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lumangsung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kacondongan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naek turun</w:t>
      </w:r>
      <w:r w:rsidRPr="00D0681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Kamampuan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pausahaan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0681F">
        <w:rPr>
          <w:rFonts w:ascii="Times New Roman" w:hAnsi="Times New Roman"/>
          <w:b/>
          <w:sz w:val="24"/>
          <w:szCs w:val="24"/>
        </w:rPr>
        <w:t>dina</w:t>
      </w:r>
      <w:proofErr w:type="spellEnd"/>
      <w:proofErr w:type="gram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waktos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taun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2014-2016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ngalaman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naek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turun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nanging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pausahaan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angger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sanggem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ngahontal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wates</w:t>
      </w:r>
      <w:proofErr w:type="spellEnd"/>
      <w:r w:rsidRPr="00D068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bCs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bCs/>
          <w:sz w:val="24"/>
          <w:szCs w:val="24"/>
        </w:rPr>
        <w:t xml:space="preserve"> pang </w:t>
      </w:r>
      <w:proofErr w:type="spellStart"/>
      <w:r w:rsidRPr="00D0681F">
        <w:rPr>
          <w:rFonts w:ascii="Times New Roman" w:hAnsi="Times New Roman"/>
          <w:b/>
          <w:bCs/>
          <w:sz w:val="24"/>
          <w:szCs w:val="24"/>
        </w:rPr>
        <w:t>alitna</w:t>
      </w:r>
      <w:proofErr w:type="spellEnd"/>
      <w:r w:rsidRPr="00D068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hartina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sae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kanggo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pausahaan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sanggem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mayar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sambetan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jangka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pondokna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Sedengkeun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kanggo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rasio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kauntungan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panghasilan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ti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panjualan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ngahontal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wates</w:t>
      </w:r>
      <w:proofErr w:type="spellEnd"/>
      <w:r w:rsidRPr="00D068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bCs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bCs/>
          <w:sz w:val="24"/>
          <w:szCs w:val="24"/>
        </w:rPr>
        <w:t xml:space="preserve"> pang </w:t>
      </w:r>
      <w:proofErr w:type="spellStart"/>
      <w:r w:rsidRPr="00D0681F">
        <w:rPr>
          <w:rFonts w:ascii="Times New Roman" w:hAnsi="Times New Roman"/>
          <w:b/>
          <w:bCs/>
          <w:sz w:val="24"/>
          <w:szCs w:val="24"/>
        </w:rPr>
        <w:t>alitna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sarta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sesana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henteu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ngahontal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rasio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Sanaos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lumangsung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panurunan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0681F">
        <w:rPr>
          <w:rFonts w:ascii="Times New Roman" w:hAnsi="Times New Roman"/>
          <w:b/>
          <w:sz w:val="24"/>
          <w:szCs w:val="24"/>
        </w:rPr>
        <w:t>dina</w:t>
      </w:r>
      <w:proofErr w:type="spellEnd"/>
      <w:proofErr w:type="gram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tingkat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kauntungan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nanging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pausahaan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sanggem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keneh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ngahasilkeun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>kauntungan.</w:t>
      </w:r>
    </w:p>
    <w:p w:rsidR="00867D9E" w:rsidRPr="00D0681F" w:rsidRDefault="00867D9E" w:rsidP="00867D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Faktor-faktor anu mangaruhan perkawis kasebat nyaeta pameseran pamarentah henteu luyu kalawan </w:t>
      </w:r>
      <w:r>
        <w:rPr>
          <w:rFonts w:ascii="Times New Roman" w:hAnsi="Times New Roman"/>
          <w:b/>
          <w:sz w:val="24"/>
          <w:szCs w:val="24"/>
        </w:rPr>
        <w:t>RKAP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pausahaan, kitu kaayaanana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pamusnahan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vaksin polio tipe 1 anu henteu kenging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dipijual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-belikeun ku WHO, modal pausahaan tacan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urus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kalawan sae, kanaekan waragad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diangge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mangrupi pajeg,</w:t>
      </w:r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kanaekan total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harta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mangrupi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harta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taneuh sarta </w:t>
      </w:r>
      <w:r w:rsidRPr="00D0681F">
        <w:rPr>
          <w:rFonts w:ascii="Times New Roman" w:hAnsi="Times New Roman"/>
          <w:b/>
          <w:sz w:val="24"/>
          <w:szCs w:val="24"/>
        </w:rPr>
        <w:t>modal.</w:t>
      </w:r>
    </w:p>
    <w:p w:rsidR="00867D9E" w:rsidRPr="00D0681F" w:rsidRDefault="00867D9E" w:rsidP="00867D9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Bongbolongan anu tiasa panalungtik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jentrekeun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nyaeta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panjualan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jero nagara nerapkeun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pangaos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tiasa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kahontal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, pausahaan kedah nyiapkeun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perkawis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anu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ngembangkeun</w:t>
      </w:r>
      <w:proofErr w:type="spellEnd"/>
      <w:r w:rsidRPr="00D0681F">
        <w:rPr>
          <w:rFonts w:ascii="Times New Roman" w:hAnsi="Times New Roman"/>
          <w:b/>
          <w:color w:val="FF0000"/>
          <w:sz w:val="24"/>
          <w:szCs w:val="24"/>
          <w:lang w:val="id-ID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produk vaksin anyar,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kagunaan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modal pausahaan langkung dioptimalkeun, lumangsungna arus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naek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turun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sasaena geura-giru dicaram kalawan menekeun sambetan-sambetan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saageung-ageungna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>,</w:t>
      </w:r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ngalakukeun evaluasi anu sacara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tutuluyan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kanggo meunteun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padamelan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sarta ngalereskeun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kasiapan</w:t>
      </w:r>
      <w:proofErr w:type="spellEnd"/>
      <w:r w:rsidRPr="00D0681F">
        <w:rPr>
          <w:rFonts w:ascii="Times New Roman" w:hAnsi="Times New Roman"/>
          <w:b/>
          <w:sz w:val="24"/>
          <w:szCs w:val="24"/>
          <w:lang w:val="id-ID"/>
        </w:rPr>
        <w:t xml:space="preserve"> di mangsa anu bade dongkap.</w:t>
      </w:r>
    </w:p>
    <w:p w:rsidR="00867D9E" w:rsidRPr="00D0681F" w:rsidRDefault="00867D9E" w:rsidP="00867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221B1" w:rsidRPr="00867D9E" w:rsidRDefault="00867D9E" w:rsidP="00867D9E">
      <w:proofErr w:type="spellStart"/>
      <w:r w:rsidRPr="00D0681F">
        <w:rPr>
          <w:rFonts w:ascii="Times New Roman" w:hAnsi="Times New Roman"/>
          <w:b/>
          <w:sz w:val="24"/>
          <w:szCs w:val="24"/>
        </w:rPr>
        <w:t>Kecap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Konci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Likuiditas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sarta</w:t>
      </w:r>
      <w:proofErr w:type="spellEnd"/>
      <w:r w:rsidRPr="00D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81F">
        <w:rPr>
          <w:rFonts w:ascii="Times New Roman" w:hAnsi="Times New Roman"/>
          <w:b/>
          <w:sz w:val="24"/>
          <w:szCs w:val="24"/>
        </w:rPr>
        <w:t>Profitabilitas</w:t>
      </w:r>
      <w:bookmarkStart w:id="1" w:name="_GoBack"/>
      <w:bookmarkEnd w:id="1"/>
      <w:proofErr w:type="spellEnd"/>
    </w:p>
    <w:sectPr w:rsidR="00D221B1" w:rsidRPr="00867D9E" w:rsidSect="00D2730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08"/>
    <w:rsid w:val="00135919"/>
    <w:rsid w:val="00581095"/>
    <w:rsid w:val="006E5A18"/>
    <w:rsid w:val="00867D9E"/>
    <w:rsid w:val="00D221B1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BDE4B-1A43-4A53-B736-4735B362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3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30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</dc:creator>
  <cp:keywords/>
  <dc:description/>
  <cp:lastModifiedBy>SYIFA</cp:lastModifiedBy>
  <cp:revision>2</cp:revision>
  <dcterms:created xsi:type="dcterms:W3CDTF">2018-05-09T11:52:00Z</dcterms:created>
  <dcterms:modified xsi:type="dcterms:W3CDTF">2018-05-09T11:52:00Z</dcterms:modified>
</cp:coreProperties>
</file>