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7BF" w:rsidRPr="00A306F1" w:rsidRDefault="00E477BF" w:rsidP="00A017C3">
      <w:pPr>
        <w:pStyle w:val="ListParagraph"/>
        <w:tabs>
          <w:tab w:val="left" w:pos="6915"/>
        </w:tabs>
        <w:spacing w:line="240" w:lineRule="auto"/>
        <w:ind w:left="426"/>
        <w:jc w:val="center"/>
        <w:rPr>
          <w:rFonts w:ascii="Times New Roman" w:hAnsi="Times New Roman" w:cs="Times New Roman"/>
          <w:b/>
          <w:sz w:val="28"/>
          <w:szCs w:val="24"/>
        </w:rPr>
      </w:pPr>
      <w:r w:rsidRPr="00A306F1">
        <w:rPr>
          <w:rFonts w:ascii="Times New Roman" w:hAnsi="Times New Roman" w:cs="Times New Roman"/>
          <w:b/>
          <w:sz w:val="28"/>
          <w:szCs w:val="24"/>
        </w:rPr>
        <w:t xml:space="preserve">PENERAPAN </w:t>
      </w:r>
      <w:r w:rsidRPr="00A306F1">
        <w:rPr>
          <w:rFonts w:ascii="Times New Roman" w:hAnsi="Times New Roman" w:cs="Times New Roman"/>
          <w:b/>
          <w:bCs/>
          <w:i/>
          <w:sz w:val="28"/>
          <w:szCs w:val="24"/>
        </w:rPr>
        <w:t xml:space="preserve">CONTEXTUAL TEACHING AND LEARNING (CTL) </w:t>
      </w:r>
      <w:r w:rsidRPr="00A306F1">
        <w:rPr>
          <w:rFonts w:ascii="Times New Roman" w:hAnsi="Times New Roman" w:cs="Times New Roman"/>
          <w:b/>
          <w:bCs/>
          <w:sz w:val="28"/>
          <w:szCs w:val="24"/>
        </w:rPr>
        <w:t>UNTUK MENINGKATKAN KEMAMPUAN PEMECAHAN MASALAH</w:t>
      </w:r>
      <w:r w:rsidRPr="00A306F1">
        <w:rPr>
          <w:rFonts w:ascii="Times New Roman" w:hAnsi="Times New Roman" w:cs="Times New Roman"/>
          <w:b/>
          <w:sz w:val="28"/>
          <w:szCs w:val="24"/>
        </w:rPr>
        <w:t xml:space="preserve"> DAN REPRESENTASI MATEMATIS SERTA  </w:t>
      </w:r>
      <w:r w:rsidRPr="00A306F1">
        <w:rPr>
          <w:rFonts w:ascii="Times New Roman" w:hAnsi="Times New Roman" w:cs="Times New Roman"/>
          <w:b/>
          <w:i/>
          <w:sz w:val="28"/>
          <w:szCs w:val="24"/>
        </w:rPr>
        <w:t xml:space="preserve">SELFT REGULATED LEARNING </w:t>
      </w:r>
      <w:r w:rsidRPr="00A306F1">
        <w:rPr>
          <w:rFonts w:ascii="Times New Roman" w:hAnsi="Times New Roman" w:cs="Times New Roman"/>
          <w:b/>
          <w:sz w:val="28"/>
          <w:szCs w:val="24"/>
        </w:rPr>
        <w:t>SISWA SMP</w:t>
      </w:r>
    </w:p>
    <w:p w:rsidR="00E477BF" w:rsidRDefault="00E477BF" w:rsidP="00E477BF">
      <w:pPr>
        <w:pStyle w:val="ListParagraph"/>
        <w:tabs>
          <w:tab w:val="left" w:pos="6915"/>
        </w:tabs>
        <w:spacing w:line="480" w:lineRule="auto"/>
        <w:ind w:left="426"/>
        <w:jc w:val="center"/>
        <w:rPr>
          <w:rFonts w:ascii="Times New Roman" w:hAnsi="Times New Roman" w:cs="Times New Roman"/>
          <w:sz w:val="24"/>
          <w:szCs w:val="24"/>
        </w:rPr>
      </w:pPr>
    </w:p>
    <w:p w:rsidR="00E477BF" w:rsidRPr="00A306F1" w:rsidRDefault="00E477BF" w:rsidP="00E477BF">
      <w:pPr>
        <w:pStyle w:val="ListParagraph"/>
        <w:tabs>
          <w:tab w:val="left" w:pos="6915"/>
        </w:tabs>
        <w:spacing w:line="480" w:lineRule="auto"/>
        <w:ind w:left="426"/>
        <w:jc w:val="center"/>
        <w:rPr>
          <w:rFonts w:ascii="Times New Roman" w:hAnsi="Times New Roman" w:cs="Times New Roman"/>
          <w:b/>
          <w:sz w:val="28"/>
          <w:szCs w:val="24"/>
        </w:rPr>
      </w:pPr>
      <w:r w:rsidRPr="00A306F1">
        <w:rPr>
          <w:rFonts w:ascii="Times New Roman" w:hAnsi="Times New Roman" w:cs="Times New Roman"/>
          <w:b/>
          <w:sz w:val="28"/>
          <w:szCs w:val="24"/>
        </w:rPr>
        <w:t>ARTIKEL</w:t>
      </w:r>
    </w:p>
    <w:p w:rsidR="00E477BF" w:rsidRPr="00A306F1" w:rsidRDefault="00E477BF" w:rsidP="00E477BF">
      <w:pPr>
        <w:pStyle w:val="ListParagraph"/>
        <w:tabs>
          <w:tab w:val="left" w:pos="6915"/>
        </w:tabs>
        <w:spacing w:line="480" w:lineRule="auto"/>
        <w:ind w:left="426"/>
        <w:jc w:val="center"/>
        <w:rPr>
          <w:rFonts w:ascii="Times New Roman" w:hAnsi="Times New Roman" w:cs="Times New Roman"/>
          <w:sz w:val="28"/>
          <w:szCs w:val="24"/>
        </w:rPr>
      </w:pPr>
    </w:p>
    <w:p w:rsidR="00E477BF" w:rsidRPr="00A306F1" w:rsidRDefault="00E477BF" w:rsidP="00E477BF">
      <w:pPr>
        <w:pStyle w:val="ListParagraph"/>
        <w:tabs>
          <w:tab w:val="left" w:pos="6915"/>
        </w:tabs>
        <w:spacing w:line="480" w:lineRule="auto"/>
        <w:ind w:left="426"/>
        <w:jc w:val="center"/>
        <w:rPr>
          <w:rFonts w:ascii="Times New Roman" w:hAnsi="Times New Roman" w:cs="Times New Roman"/>
          <w:b/>
          <w:sz w:val="28"/>
          <w:szCs w:val="24"/>
        </w:rPr>
      </w:pPr>
    </w:p>
    <w:p w:rsidR="00E477BF" w:rsidRPr="00A306F1" w:rsidRDefault="00E477BF" w:rsidP="00A017C3">
      <w:pPr>
        <w:pStyle w:val="ListParagraph"/>
        <w:tabs>
          <w:tab w:val="left" w:pos="6915"/>
        </w:tabs>
        <w:spacing w:line="240" w:lineRule="auto"/>
        <w:ind w:left="426"/>
        <w:jc w:val="center"/>
        <w:rPr>
          <w:rFonts w:ascii="Times New Roman" w:hAnsi="Times New Roman" w:cs="Times New Roman"/>
          <w:b/>
          <w:sz w:val="28"/>
          <w:szCs w:val="24"/>
        </w:rPr>
      </w:pPr>
      <w:r w:rsidRPr="00A306F1">
        <w:rPr>
          <w:rFonts w:ascii="Times New Roman" w:hAnsi="Times New Roman" w:cs="Times New Roman"/>
          <w:b/>
          <w:sz w:val="28"/>
          <w:szCs w:val="24"/>
        </w:rPr>
        <w:t>Oleh</w:t>
      </w:r>
    </w:p>
    <w:p w:rsidR="00E477BF" w:rsidRPr="00A306F1" w:rsidRDefault="00A007BD" w:rsidP="00A017C3">
      <w:pPr>
        <w:pStyle w:val="ListParagraph"/>
        <w:tabs>
          <w:tab w:val="left" w:pos="6915"/>
        </w:tabs>
        <w:spacing w:line="240" w:lineRule="auto"/>
        <w:ind w:left="426"/>
        <w:jc w:val="center"/>
        <w:rPr>
          <w:rFonts w:ascii="Times New Roman" w:hAnsi="Times New Roman" w:cs="Times New Roman"/>
          <w:b/>
          <w:sz w:val="28"/>
          <w:szCs w:val="24"/>
        </w:rPr>
      </w:pPr>
      <w:r>
        <w:rPr>
          <w:rFonts w:ascii="Times New Roman" w:hAnsi="Times New Roman" w:cs="Times New Roman"/>
          <w:b/>
          <w:sz w:val="28"/>
          <w:szCs w:val="24"/>
        </w:rPr>
        <w:t>ANTONIUS RIO BARUNO</w:t>
      </w:r>
    </w:p>
    <w:p w:rsidR="00E477BF" w:rsidRPr="00A306F1" w:rsidRDefault="00E477BF" w:rsidP="00A017C3">
      <w:pPr>
        <w:pStyle w:val="ListParagraph"/>
        <w:tabs>
          <w:tab w:val="left" w:pos="6915"/>
        </w:tabs>
        <w:spacing w:line="240" w:lineRule="auto"/>
        <w:ind w:left="426"/>
        <w:jc w:val="center"/>
        <w:rPr>
          <w:rFonts w:ascii="Times New Roman" w:hAnsi="Times New Roman" w:cs="Times New Roman"/>
          <w:b/>
          <w:sz w:val="28"/>
          <w:szCs w:val="24"/>
        </w:rPr>
      </w:pPr>
      <w:r w:rsidRPr="00A306F1">
        <w:rPr>
          <w:rFonts w:ascii="Times New Roman" w:hAnsi="Times New Roman" w:cs="Times New Roman"/>
          <w:b/>
          <w:sz w:val="28"/>
          <w:szCs w:val="24"/>
        </w:rPr>
        <w:t>NPM. 156080025</w:t>
      </w:r>
    </w:p>
    <w:p w:rsidR="00E477BF" w:rsidRPr="00A306F1" w:rsidRDefault="00E477BF" w:rsidP="00E477BF">
      <w:pPr>
        <w:pStyle w:val="ListParagraph"/>
        <w:tabs>
          <w:tab w:val="left" w:pos="6915"/>
        </w:tabs>
        <w:spacing w:line="480" w:lineRule="auto"/>
        <w:ind w:left="426"/>
        <w:jc w:val="center"/>
        <w:rPr>
          <w:rFonts w:ascii="Times New Roman" w:hAnsi="Times New Roman" w:cs="Times New Roman"/>
          <w:sz w:val="28"/>
          <w:szCs w:val="24"/>
        </w:rPr>
      </w:pPr>
    </w:p>
    <w:p w:rsidR="00E477BF" w:rsidRPr="00A306F1" w:rsidRDefault="00E477BF" w:rsidP="00E477BF">
      <w:pPr>
        <w:pStyle w:val="ListParagraph"/>
        <w:tabs>
          <w:tab w:val="left" w:pos="6915"/>
        </w:tabs>
        <w:spacing w:line="480" w:lineRule="auto"/>
        <w:ind w:left="426"/>
        <w:jc w:val="center"/>
        <w:rPr>
          <w:rFonts w:ascii="Times New Roman" w:hAnsi="Times New Roman" w:cs="Times New Roman"/>
          <w:sz w:val="28"/>
          <w:szCs w:val="24"/>
        </w:rPr>
      </w:pPr>
      <w:r w:rsidRPr="00A306F1">
        <w:rPr>
          <w:rFonts w:ascii="Times New Roman" w:hAnsi="Times New Roman" w:cs="Times New Roman"/>
          <w:noProof/>
          <w:sz w:val="28"/>
          <w:szCs w:val="24"/>
          <w:lang w:eastAsia="en-GB"/>
        </w:rPr>
        <w:drawing>
          <wp:inline distT="0" distB="0" distL="0" distR="0">
            <wp:extent cx="1876425" cy="1916859"/>
            <wp:effectExtent l="19050" t="0" r="9525" b="0"/>
            <wp:docPr id="1" name="Picture 1" descr="C:\Users\Samsung _\Downloads\IMG-20180208-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 _\Downloads\IMG-20180208-WA0004.jpg"/>
                    <pic:cNvPicPr>
                      <a:picLocks noChangeAspect="1" noChangeArrowheads="1"/>
                    </pic:cNvPicPr>
                  </pic:nvPicPr>
                  <pic:blipFill>
                    <a:blip r:embed="rId7" cstate="print"/>
                    <a:srcRect/>
                    <a:stretch>
                      <a:fillRect/>
                    </a:stretch>
                  </pic:blipFill>
                  <pic:spPr bwMode="auto">
                    <a:xfrm>
                      <a:off x="0" y="0"/>
                      <a:ext cx="1877254" cy="1917706"/>
                    </a:xfrm>
                    <a:prstGeom prst="rect">
                      <a:avLst/>
                    </a:prstGeom>
                    <a:noFill/>
                    <a:ln w="9525">
                      <a:noFill/>
                      <a:miter lim="800000"/>
                      <a:headEnd/>
                      <a:tailEnd/>
                    </a:ln>
                  </pic:spPr>
                </pic:pic>
              </a:graphicData>
            </a:graphic>
          </wp:inline>
        </w:drawing>
      </w:r>
    </w:p>
    <w:p w:rsidR="00E477BF" w:rsidRDefault="00E477BF" w:rsidP="00E477BF">
      <w:pPr>
        <w:pStyle w:val="ListParagraph"/>
        <w:tabs>
          <w:tab w:val="left" w:pos="6915"/>
        </w:tabs>
        <w:spacing w:line="480" w:lineRule="auto"/>
        <w:ind w:left="426"/>
        <w:jc w:val="center"/>
        <w:rPr>
          <w:rFonts w:ascii="Times New Roman" w:hAnsi="Times New Roman" w:cs="Times New Roman"/>
          <w:sz w:val="28"/>
          <w:szCs w:val="24"/>
        </w:rPr>
      </w:pPr>
    </w:p>
    <w:p w:rsidR="00A017C3" w:rsidRDefault="00A017C3" w:rsidP="00E477BF">
      <w:pPr>
        <w:pStyle w:val="ListParagraph"/>
        <w:tabs>
          <w:tab w:val="left" w:pos="6915"/>
        </w:tabs>
        <w:spacing w:line="480" w:lineRule="auto"/>
        <w:ind w:left="426"/>
        <w:jc w:val="center"/>
        <w:rPr>
          <w:rFonts w:ascii="Times New Roman" w:hAnsi="Times New Roman" w:cs="Times New Roman"/>
          <w:sz w:val="28"/>
          <w:szCs w:val="24"/>
        </w:rPr>
      </w:pPr>
    </w:p>
    <w:p w:rsidR="00A017C3" w:rsidRPr="00A306F1" w:rsidRDefault="00A017C3" w:rsidP="00E477BF">
      <w:pPr>
        <w:pStyle w:val="ListParagraph"/>
        <w:tabs>
          <w:tab w:val="left" w:pos="6915"/>
        </w:tabs>
        <w:spacing w:line="480" w:lineRule="auto"/>
        <w:ind w:left="426"/>
        <w:jc w:val="center"/>
        <w:rPr>
          <w:rFonts w:ascii="Times New Roman" w:hAnsi="Times New Roman" w:cs="Times New Roman"/>
          <w:sz w:val="28"/>
          <w:szCs w:val="24"/>
        </w:rPr>
      </w:pPr>
    </w:p>
    <w:p w:rsidR="00E477BF" w:rsidRPr="00A306F1" w:rsidRDefault="00E477BF" w:rsidP="00A017C3">
      <w:pPr>
        <w:pStyle w:val="ListParagraph"/>
        <w:tabs>
          <w:tab w:val="left" w:pos="6915"/>
        </w:tabs>
        <w:spacing w:line="240" w:lineRule="auto"/>
        <w:ind w:left="426"/>
        <w:jc w:val="center"/>
        <w:rPr>
          <w:rFonts w:ascii="Times New Roman" w:hAnsi="Times New Roman" w:cs="Times New Roman"/>
          <w:b/>
          <w:sz w:val="28"/>
          <w:szCs w:val="24"/>
        </w:rPr>
      </w:pPr>
      <w:r w:rsidRPr="00A306F1">
        <w:rPr>
          <w:rFonts w:ascii="Times New Roman" w:hAnsi="Times New Roman" w:cs="Times New Roman"/>
          <w:b/>
          <w:sz w:val="28"/>
          <w:szCs w:val="24"/>
        </w:rPr>
        <w:t>MAGISTER PENDIDIKAN MATEMATIKA</w:t>
      </w:r>
    </w:p>
    <w:p w:rsidR="00E477BF" w:rsidRPr="00A306F1" w:rsidRDefault="00E477BF" w:rsidP="00A017C3">
      <w:pPr>
        <w:pStyle w:val="ListParagraph"/>
        <w:tabs>
          <w:tab w:val="left" w:pos="6915"/>
        </w:tabs>
        <w:spacing w:line="240" w:lineRule="auto"/>
        <w:ind w:left="426"/>
        <w:jc w:val="center"/>
        <w:rPr>
          <w:rFonts w:ascii="Times New Roman" w:hAnsi="Times New Roman" w:cs="Times New Roman"/>
          <w:b/>
          <w:sz w:val="28"/>
          <w:szCs w:val="24"/>
        </w:rPr>
      </w:pPr>
      <w:r w:rsidRPr="00A306F1">
        <w:rPr>
          <w:rFonts w:ascii="Times New Roman" w:hAnsi="Times New Roman" w:cs="Times New Roman"/>
          <w:b/>
          <w:sz w:val="28"/>
          <w:szCs w:val="24"/>
        </w:rPr>
        <w:t xml:space="preserve">PROGRAM PASCA SARJANA </w:t>
      </w:r>
    </w:p>
    <w:p w:rsidR="00E477BF" w:rsidRPr="00A306F1" w:rsidRDefault="00E477BF" w:rsidP="00A017C3">
      <w:pPr>
        <w:pStyle w:val="ListParagraph"/>
        <w:tabs>
          <w:tab w:val="left" w:pos="6915"/>
        </w:tabs>
        <w:spacing w:line="240" w:lineRule="auto"/>
        <w:ind w:left="426"/>
        <w:jc w:val="center"/>
        <w:rPr>
          <w:rFonts w:ascii="Times New Roman" w:hAnsi="Times New Roman" w:cs="Times New Roman"/>
          <w:b/>
          <w:sz w:val="28"/>
          <w:szCs w:val="24"/>
        </w:rPr>
      </w:pPr>
      <w:r w:rsidRPr="00A306F1">
        <w:rPr>
          <w:rFonts w:ascii="Times New Roman" w:hAnsi="Times New Roman" w:cs="Times New Roman"/>
          <w:b/>
          <w:sz w:val="28"/>
          <w:szCs w:val="24"/>
        </w:rPr>
        <w:t>UNIVERSITAS PASUNDAN BANDUNG</w:t>
      </w:r>
    </w:p>
    <w:p w:rsidR="00E477BF" w:rsidRPr="00A306F1" w:rsidRDefault="00E477BF" w:rsidP="00A017C3">
      <w:pPr>
        <w:pStyle w:val="ListParagraph"/>
        <w:tabs>
          <w:tab w:val="left" w:pos="6915"/>
        </w:tabs>
        <w:spacing w:line="240" w:lineRule="auto"/>
        <w:ind w:left="426"/>
        <w:jc w:val="center"/>
        <w:rPr>
          <w:rFonts w:ascii="Times New Roman" w:hAnsi="Times New Roman" w:cs="Times New Roman"/>
          <w:b/>
          <w:sz w:val="28"/>
          <w:szCs w:val="24"/>
        </w:rPr>
      </w:pPr>
      <w:r w:rsidRPr="00A306F1">
        <w:rPr>
          <w:rFonts w:ascii="Times New Roman" w:hAnsi="Times New Roman" w:cs="Times New Roman"/>
          <w:b/>
          <w:sz w:val="28"/>
          <w:szCs w:val="24"/>
        </w:rPr>
        <w:t>2018</w:t>
      </w:r>
    </w:p>
    <w:p w:rsidR="00A306F1" w:rsidRDefault="00A306F1" w:rsidP="00A306F1">
      <w:pPr>
        <w:spacing w:line="240" w:lineRule="auto"/>
        <w:jc w:val="both"/>
        <w:rPr>
          <w:rFonts w:ascii="Times New Roman" w:hAnsi="Times New Roman" w:cs="Times New Roman"/>
          <w:b/>
          <w:sz w:val="24"/>
          <w:szCs w:val="24"/>
        </w:rPr>
      </w:pPr>
    </w:p>
    <w:p w:rsidR="00A306F1" w:rsidRDefault="00E477BF" w:rsidP="00A306F1">
      <w:pPr>
        <w:spacing w:line="240" w:lineRule="auto"/>
        <w:jc w:val="center"/>
        <w:rPr>
          <w:rFonts w:ascii="Times New Roman" w:hAnsi="Times New Roman" w:cs="Times New Roman"/>
          <w:b/>
          <w:bCs/>
          <w:sz w:val="24"/>
          <w:szCs w:val="24"/>
        </w:rPr>
      </w:pPr>
      <w:r w:rsidRPr="00860178">
        <w:rPr>
          <w:rFonts w:ascii="Times New Roman" w:hAnsi="Times New Roman" w:cs="Times New Roman"/>
          <w:b/>
          <w:sz w:val="24"/>
          <w:szCs w:val="24"/>
        </w:rPr>
        <w:lastRenderedPageBreak/>
        <w:t xml:space="preserve">Penerapan </w:t>
      </w:r>
      <w:r w:rsidRPr="00860178">
        <w:rPr>
          <w:rFonts w:ascii="Times New Roman" w:hAnsi="Times New Roman" w:cs="Times New Roman"/>
          <w:b/>
          <w:bCs/>
          <w:i/>
          <w:sz w:val="24"/>
          <w:szCs w:val="24"/>
        </w:rPr>
        <w:t xml:space="preserve">Contextual Teaching and Learning (CTL) </w:t>
      </w:r>
      <w:r w:rsidRPr="00860178">
        <w:rPr>
          <w:rFonts w:ascii="Times New Roman" w:hAnsi="Times New Roman" w:cs="Times New Roman"/>
          <w:b/>
          <w:bCs/>
          <w:sz w:val="24"/>
          <w:szCs w:val="24"/>
        </w:rPr>
        <w:t xml:space="preserve">untuk </w:t>
      </w:r>
    </w:p>
    <w:p w:rsidR="00A306F1" w:rsidRDefault="00E477BF" w:rsidP="00A306F1">
      <w:pPr>
        <w:spacing w:line="240" w:lineRule="auto"/>
        <w:jc w:val="center"/>
        <w:rPr>
          <w:rFonts w:ascii="Times New Roman" w:hAnsi="Times New Roman" w:cs="Times New Roman"/>
          <w:b/>
          <w:sz w:val="24"/>
          <w:szCs w:val="24"/>
        </w:rPr>
      </w:pPr>
      <w:r w:rsidRPr="00860178">
        <w:rPr>
          <w:rFonts w:ascii="Times New Roman" w:hAnsi="Times New Roman" w:cs="Times New Roman"/>
          <w:b/>
          <w:bCs/>
          <w:sz w:val="24"/>
          <w:szCs w:val="24"/>
        </w:rPr>
        <w:t>Meningkatkan Kemampuan Pemecahan Masalah</w:t>
      </w:r>
      <w:r w:rsidRPr="00860178">
        <w:rPr>
          <w:rFonts w:ascii="Times New Roman" w:hAnsi="Times New Roman" w:cs="Times New Roman"/>
          <w:b/>
          <w:sz w:val="24"/>
          <w:szCs w:val="24"/>
        </w:rPr>
        <w:t xml:space="preserve"> dan Representasi Matematis </w:t>
      </w:r>
    </w:p>
    <w:p w:rsidR="00E477BF" w:rsidRDefault="00E477BF" w:rsidP="00A306F1">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Serta</w:t>
      </w:r>
      <w:r w:rsidRPr="00860178">
        <w:rPr>
          <w:rFonts w:ascii="Times New Roman" w:hAnsi="Times New Roman" w:cs="Times New Roman"/>
          <w:b/>
          <w:sz w:val="24"/>
          <w:szCs w:val="24"/>
        </w:rPr>
        <w:t xml:space="preserve">  </w:t>
      </w:r>
      <w:r w:rsidRPr="00860178">
        <w:rPr>
          <w:rFonts w:ascii="Times New Roman" w:hAnsi="Times New Roman" w:cs="Times New Roman"/>
          <w:b/>
          <w:i/>
          <w:sz w:val="24"/>
          <w:szCs w:val="24"/>
        </w:rPr>
        <w:t>Selft</w:t>
      </w:r>
      <w:proofErr w:type="gramEnd"/>
      <w:r w:rsidRPr="00860178">
        <w:rPr>
          <w:rFonts w:ascii="Times New Roman" w:hAnsi="Times New Roman" w:cs="Times New Roman"/>
          <w:b/>
          <w:i/>
          <w:sz w:val="24"/>
          <w:szCs w:val="24"/>
        </w:rPr>
        <w:t xml:space="preserve"> Regulated Learning </w:t>
      </w:r>
      <w:r w:rsidRPr="00860178">
        <w:rPr>
          <w:rFonts w:ascii="Times New Roman" w:hAnsi="Times New Roman" w:cs="Times New Roman"/>
          <w:b/>
          <w:sz w:val="24"/>
          <w:szCs w:val="24"/>
        </w:rPr>
        <w:t>Siswa SMP</w:t>
      </w:r>
    </w:p>
    <w:p w:rsidR="00A306F1" w:rsidRDefault="00A306F1" w:rsidP="00A306F1">
      <w:pPr>
        <w:spacing w:line="240" w:lineRule="auto"/>
        <w:jc w:val="center"/>
        <w:rPr>
          <w:rFonts w:ascii="Times New Roman" w:hAnsi="Times New Roman" w:cs="Times New Roman"/>
          <w:sz w:val="24"/>
          <w:szCs w:val="24"/>
        </w:rPr>
      </w:pPr>
    </w:p>
    <w:p w:rsidR="00A306F1" w:rsidRDefault="00A306F1" w:rsidP="00A306F1">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Oleh :</w:t>
      </w:r>
      <w:proofErr w:type="gramEnd"/>
      <w:r>
        <w:rPr>
          <w:rFonts w:ascii="Times New Roman" w:hAnsi="Times New Roman" w:cs="Times New Roman"/>
          <w:sz w:val="24"/>
        </w:rPr>
        <w:t xml:space="preserve"> Antonius Rio Baruno</w:t>
      </w:r>
    </w:p>
    <w:p w:rsidR="00A306F1" w:rsidRDefault="00A306F1" w:rsidP="00A306F1">
      <w:pPr>
        <w:spacing w:after="0" w:line="240" w:lineRule="auto"/>
        <w:jc w:val="center"/>
        <w:rPr>
          <w:rFonts w:ascii="Times New Roman" w:hAnsi="Times New Roman" w:cs="Times New Roman"/>
          <w:sz w:val="24"/>
        </w:rPr>
      </w:pPr>
      <w:r>
        <w:rPr>
          <w:rFonts w:ascii="Times New Roman" w:hAnsi="Times New Roman" w:cs="Times New Roman"/>
          <w:sz w:val="24"/>
        </w:rPr>
        <w:t xml:space="preserve">SMP Santa Angela Bandung </w:t>
      </w:r>
    </w:p>
    <w:p w:rsidR="00A306F1" w:rsidRDefault="00A306F1" w:rsidP="00A306F1">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proofErr w:type="gramStart"/>
      <w:r w:rsidRPr="00C45E8F">
        <w:rPr>
          <w:rFonts w:ascii="Times New Roman" w:hAnsi="Times New Roman" w:cs="Times New Roman"/>
          <w:i/>
          <w:sz w:val="24"/>
        </w:rPr>
        <w:t>e-mail</w:t>
      </w:r>
      <w:r>
        <w:rPr>
          <w:rFonts w:ascii="Times New Roman" w:hAnsi="Times New Roman" w:cs="Times New Roman"/>
          <w:sz w:val="24"/>
        </w:rPr>
        <w:t xml:space="preserve"> :</w:t>
      </w:r>
      <w:proofErr w:type="gramEnd"/>
      <w:r>
        <w:rPr>
          <w:rFonts w:ascii="Times New Roman" w:hAnsi="Times New Roman" w:cs="Times New Roman"/>
          <w:sz w:val="24"/>
        </w:rPr>
        <w:t xml:space="preserve"> antoniusbaruna30@gmail.com</w:t>
      </w:r>
    </w:p>
    <w:p w:rsidR="00A306F1" w:rsidRDefault="00A306F1" w:rsidP="00A306F1">
      <w:pPr>
        <w:spacing w:line="240" w:lineRule="auto"/>
        <w:jc w:val="center"/>
        <w:rPr>
          <w:rFonts w:ascii="Times New Roman" w:hAnsi="Times New Roman" w:cs="Times New Roman"/>
          <w:sz w:val="24"/>
          <w:szCs w:val="24"/>
        </w:rPr>
      </w:pPr>
    </w:p>
    <w:p w:rsidR="00E477BF" w:rsidRPr="00291E74" w:rsidRDefault="00A306F1" w:rsidP="00E477BF">
      <w:pPr>
        <w:spacing w:after="0" w:line="240" w:lineRule="auto"/>
        <w:jc w:val="both"/>
        <w:rPr>
          <w:rFonts w:ascii="Times New Roman" w:hAnsi="Times New Roman" w:cs="Times New Roman"/>
          <w:sz w:val="24"/>
          <w:szCs w:val="24"/>
          <w:lang w:val="id-ID"/>
        </w:rPr>
      </w:pPr>
      <w:r w:rsidRPr="00A306F1">
        <w:rPr>
          <w:rFonts w:ascii="Times New Roman" w:hAnsi="Times New Roman" w:cs="Times New Roman"/>
          <w:b/>
          <w:sz w:val="24"/>
          <w:szCs w:val="24"/>
        </w:rPr>
        <w:t>Abstrak:</w:t>
      </w:r>
      <w:r>
        <w:rPr>
          <w:rFonts w:ascii="Times New Roman" w:hAnsi="Times New Roman" w:cs="Times New Roman"/>
          <w:sz w:val="24"/>
          <w:szCs w:val="24"/>
        </w:rPr>
        <w:t xml:space="preserve"> </w:t>
      </w:r>
      <w:r w:rsidR="00E477BF">
        <w:rPr>
          <w:rFonts w:ascii="Times New Roman" w:hAnsi="Times New Roman" w:cs="Times New Roman"/>
          <w:sz w:val="24"/>
          <w:szCs w:val="24"/>
        </w:rPr>
        <w:t xml:space="preserve">Tujuan utama dari pembelajaran matematika disetiap jenjang pendidikan adalah terciptanya kemampuan peserta didik yang tercermin dalam kemampuan berfikir kritis, logis, sistematis dan memiliki sifat objektif serta displin dalam memecahkan suatu permasalahan matematik. Pemecahan masalah gdan representasi </w:t>
      </w:r>
      <w:r w:rsidR="00E477BF">
        <w:rPr>
          <w:rFonts w:ascii="Times New Roman" w:hAnsi="Times New Roman" w:cs="Times New Roman"/>
          <w:sz w:val="24"/>
          <w:szCs w:val="24"/>
          <w:lang w:val="id-ID"/>
        </w:rPr>
        <w:t xml:space="preserve">matematik </w:t>
      </w:r>
      <w:r w:rsidR="00E477BF">
        <w:rPr>
          <w:rFonts w:ascii="Times New Roman" w:hAnsi="Times New Roman" w:cs="Times New Roman"/>
          <w:sz w:val="24"/>
          <w:szCs w:val="24"/>
        </w:rPr>
        <w:t xml:space="preserve">merupakan konsep belajar yang tingkatnya paling tinggi dibandingkan dengan tipe belajar lainnya. Oleh karena itu, perlu adanya suatu </w:t>
      </w:r>
      <w:r w:rsidR="00E477BF">
        <w:rPr>
          <w:rFonts w:ascii="Times New Roman" w:hAnsi="Times New Roman" w:cs="Times New Roman"/>
          <w:sz w:val="24"/>
          <w:szCs w:val="24"/>
          <w:lang w:val="id-ID"/>
        </w:rPr>
        <w:t xml:space="preserve">model </w:t>
      </w:r>
      <w:r w:rsidR="00E477BF">
        <w:rPr>
          <w:rFonts w:ascii="Times New Roman" w:hAnsi="Times New Roman" w:cs="Times New Roman"/>
          <w:sz w:val="24"/>
          <w:szCs w:val="24"/>
        </w:rPr>
        <w:t xml:space="preserve">pembelajaran yang tepat </w:t>
      </w:r>
      <w:r w:rsidR="00E477BF">
        <w:rPr>
          <w:rFonts w:ascii="Times New Roman" w:hAnsi="Times New Roman" w:cs="Times New Roman"/>
          <w:sz w:val="24"/>
          <w:szCs w:val="24"/>
          <w:lang w:val="id-ID"/>
        </w:rPr>
        <w:t xml:space="preserve">agar siswa dapat </w:t>
      </w:r>
      <w:r w:rsidR="00E477BF">
        <w:rPr>
          <w:rFonts w:ascii="Times New Roman" w:hAnsi="Times New Roman" w:cs="Times New Roman"/>
          <w:sz w:val="24"/>
          <w:szCs w:val="24"/>
        </w:rPr>
        <w:t xml:space="preserve">memecahkan </w:t>
      </w:r>
      <w:r w:rsidR="00E477BF">
        <w:rPr>
          <w:rFonts w:ascii="Times New Roman" w:hAnsi="Times New Roman" w:cs="Times New Roman"/>
          <w:sz w:val="24"/>
          <w:szCs w:val="24"/>
          <w:lang w:val="id-ID"/>
        </w:rPr>
        <w:t xml:space="preserve">permasalahan </w:t>
      </w:r>
      <w:r w:rsidR="00E477BF">
        <w:rPr>
          <w:rFonts w:ascii="Times New Roman" w:hAnsi="Times New Roman" w:cs="Times New Roman"/>
          <w:sz w:val="24"/>
          <w:szCs w:val="24"/>
        </w:rPr>
        <w:t>permasalahan dan representasi matematik.</w:t>
      </w:r>
      <w:r w:rsidR="00E477BF">
        <w:rPr>
          <w:rFonts w:ascii="Times New Roman" w:hAnsi="Times New Roman" w:cs="Times New Roman"/>
          <w:sz w:val="24"/>
          <w:szCs w:val="24"/>
          <w:lang w:val="id-ID"/>
        </w:rPr>
        <w:t xml:space="preserve"> </w:t>
      </w:r>
      <w:r w:rsidR="00E477BF">
        <w:rPr>
          <w:rFonts w:ascii="Times New Roman" w:hAnsi="Times New Roman" w:cs="Times New Roman"/>
          <w:sz w:val="24"/>
          <w:szCs w:val="24"/>
        </w:rPr>
        <w:t>Penelitian ini bertujuan untuk mengetahui manakah peningkatan kemampuan pemecahan masalah dan representasi matematik yang lebih baik antara siswa yang melaksanakan pembelajaran dengan pembelajaran Contextual Learning and Teaching dan siswa yang melaksanakan pembelajaran dengan pendekatan konvensional</w:t>
      </w:r>
      <w:r w:rsidR="00E477BF">
        <w:rPr>
          <w:rFonts w:ascii="Times New Roman" w:hAnsi="Times New Roman" w:cs="Times New Roman"/>
          <w:sz w:val="24"/>
          <w:szCs w:val="24"/>
          <w:lang w:val="id-ID"/>
        </w:rPr>
        <w:t xml:space="preserve"> serta dampaknya terhadap </w:t>
      </w:r>
      <w:r w:rsidR="00E477BF" w:rsidRPr="00525244">
        <w:rPr>
          <w:rFonts w:ascii="Times New Roman" w:hAnsi="Times New Roman" w:cs="Times New Roman"/>
          <w:i/>
          <w:sz w:val="24"/>
          <w:szCs w:val="24"/>
        </w:rPr>
        <w:t>Selft Regulated Learning</w:t>
      </w:r>
      <w:r w:rsidR="00E477BF">
        <w:rPr>
          <w:rFonts w:ascii="Times New Roman" w:hAnsi="Times New Roman" w:cs="Times New Roman"/>
          <w:sz w:val="24"/>
          <w:szCs w:val="24"/>
        </w:rPr>
        <w:t xml:space="preserve">. </w:t>
      </w:r>
      <w:r w:rsidR="00E477BF">
        <w:rPr>
          <w:rFonts w:ascii="Times New Roman" w:hAnsi="Times New Roman" w:cs="Times New Roman"/>
          <w:sz w:val="24"/>
          <w:szCs w:val="24"/>
          <w:lang w:val="id-ID"/>
        </w:rPr>
        <w:t xml:space="preserve">Instrumen yang digunakan dalam penelitian ini adalah tes kemampuan pemecahan masalah matematis </w:t>
      </w:r>
      <w:r w:rsidR="00E477BF">
        <w:rPr>
          <w:rFonts w:ascii="Times New Roman" w:hAnsi="Times New Roman" w:cs="Times New Roman"/>
          <w:sz w:val="24"/>
          <w:szCs w:val="24"/>
        </w:rPr>
        <w:t>dan representasi matematis serta</w:t>
      </w:r>
      <w:r w:rsidR="00E477BF">
        <w:rPr>
          <w:rFonts w:ascii="Times New Roman" w:hAnsi="Times New Roman" w:cs="Times New Roman"/>
          <w:sz w:val="24"/>
          <w:szCs w:val="24"/>
          <w:lang w:val="id-ID"/>
        </w:rPr>
        <w:t xml:space="preserve"> angket</w:t>
      </w:r>
      <w:r w:rsidR="00E477BF">
        <w:rPr>
          <w:rFonts w:ascii="Times New Roman" w:hAnsi="Times New Roman" w:cs="Times New Roman"/>
          <w:sz w:val="24"/>
          <w:szCs w:val="24"/>
        </w:rPr>
        <w:t xml:space="preserve"> </w:t>
      </w:r>
      <w:r w:rsidR="00E477BF" w:rsidRPr="00525244">
        <w:rPr>
          <w:rFonts w:ascii="Times New Roman" w:hAnsi="Times New Roman" w:cs="Times New Roman"/>
          <w:i/>
          <w:sz w:val="24"/>
          <w:szCs w:val="24"/>
        </w:rPr>
        <w:t>Selft Regulated Learning</w:t>
      </w:r>
      <w:r w:rsidR="00E477BF">
        <w:rPr>
          <w:rFonts w:ascii="Times New Roman" w:hAnsi="Times New Roman" w:cs="Times New Roman"/>
          <w:sz w:val="24"/>
          <w:szCs w:val="24"/>
          <w:lang w:val="id-ID"/>
        </w:rPr>
        <w:t xml:space="preserve"> . Populasi </w:t>
      </w:r>
      <w:r w:rsidR="00E477BF">
        <w:rPr>
          <w:rFonts w:ascii="Times New Roman" w:hAnsi="Times New Roman" w:cs="Times New Roman"/>
          <w:sz w:val="24"/>
          <w:szCs w:val="24"/>
        </w:rPr>
        <w:t xml:space="preserve">dalam penelitian ini </w:t>
      </w:r>
      <w:r w:rsidR="00E477BF">
        <w:rPr>
          <w:rFonts w:ascii="Times New Roman" w:hAnsi="Times New Roman" w:cs="Times New Roman"/>
          <w:sz w:val="24"/>
          <w:szCs w:val="24"/>
          <w:lang w:val="id-ID"/>
        </w:rPr>
        <w:t xml:space="preserve">adalah </w:t>
      </w:r>
      <w:r w:rsidR="00E477BF">
        <w:rPr>
          <w:rFonts w:ascii="Times New Roman" w:hAnsi="Times New Roman" w:cs="Times New Roman"/>
          <w:sz w:val="24"/>
          <w:szCs w:val="24"/>
        </w:rPr>
        <w:t>siswa SMP Sabta Angela Bandung. Sedangkan sampel diambil</w:t>
      </w:r>
      <w:r w:rsidR="00E477BF">
        <w:rPr>
          <w:rFonts w:ascii="Times New Roman" w:hAnsi="Times New Roman" w:cs="Times New Roman"/>
          <w:sz w:val="24"/>
          <w:szCs w:val="24"/>
          <w:lang w:val="id-ID"/>
        </w:rPr>
        <w:t xml:space="preserve"> dua kelas</w:t>
      </w:r>
      <w:r w:rsidR="00E477BF">
        <w:rPr>
          <w:rFonts w:ascii="Times New Roman" w:hAnsi="Times New Roman" w:cs="Times New Roman"/>
          <w:sz w:val="24"/>
          <w:szCs w:val="24"/>
        </w:rPr>
        <w:t xml:space="preserve"> secara acak menurut kelas</w:t>
      </w:r>
      <w:r w:rsidR="00E477BF">
        <w:rPr>
          <w:rFonts w:ascii="Times New Roman" w:hAnsi="Times New Roman" w:cs="Times New Roman"/>
          <w:sz w:val="24"/>
          <w:szCs w:val="24"/>
          <w:lang w:val="id-ID"/>
        </w:rPr>
        <w:t>. Metode p</w:t>
      </w:r>
      <w:r w:rsidR="00E477BF" w:rsidRPr="00AA4340">
        <w:rPr>
          <w:rFonts w:ascii="Times New Roman" w:hAnsi="Times New Roman" w:cs="Times New Roman"/>
          <w:sz w:val="24"/>
          <w:szCs w:val="24"/>
        </w:rPr>
        <w:t xml:space="preserve">enelitian ini </w:t>
      </w:r>
      <w:r w:rsidR="00E477BF">
        <w:rPr>
          <w:rFonts w:ascii="Times New Roman" w:hAnsi="Times New Roman" w:cs="Times New Roman"/>
          <w:sz w:val="24"/>
          <w:szCs w:val="24"/>
          <w:lang w:val="id-ID"/>
        </w:rPr>
        <w:t xml:space="preserve">merupakan </w:t>
      </w:r>
      <w:r w:rsidR="00E477BF" w:rsidRPr="00AA4340">
        <w:rPr>
          <w:rFonts w:ascii="Times New Roman" w:hAnsi="Times New Roman" w:cs="Times New Roman"/>
          <w:sz w:val="24"/>
          <w:szCs w:val="24"/>
        </w:rPr>
        <w:t xml:space="preserve">quasi eksperimen menggunakan strategi </w:t>
      </w:r>
      <w:r w:rsidR="00E477BF" w:rsidRPr="00AA4340">
        <w:rPr>
          <w:rFonts w:ascii="Times New Roman" w:hAnsi="Times New Roman" w:cs="Times New Roman"/>
          <w:i/>
          <w:sz w:val="24"/>
          <w:szCs w:val="24"/>
        </w:rPr>
        <w:t>Mixed Method</w:t>
      </w:r>
      <w:r w:rsidR="00E477BF">
        <w:rPr>
          <w:rFonts w:ascii="Times New Roman" w:hAnsi="Times New Roman" w:cs="Times New Roman"/>
          <w:sz w:val="24"/>
          <w:szCs w:val="24"/>
        </w:rPr>
        <w:t xml:space="preserve">. </w:t>
      </w:r>
      <w:r w:rsidR="00E477BF">
        <w:rPr>
          <w:rFonts w:ascii="Times New Roman" w:hAnsi="Times New Roman" w:cs="Times New Roman"/>
          <w:sz w:val="24"/>
          <w:szCs w:val="24"/>
          <w:lang w:val="id-ID"/>
        </w:rPr>
        <w:t xml:space="preserve">Hasil Penelitian adalah sebagai berikut ; </w:t>
      </w:r>
      <w:r w:rsidR="00E477BF" w:rsidRPr="00E868D1">
        <w:rPr>
          <w:rFonts w:ascii="Times New Roman" w:hAnsi="Times New Roman" w:cs="Times New Roman"/>
          <w:spacing w:val="2"/>
          <w:w w:val="105"/>
          <w:sz w:val="24"/>
          <w:szCs w:val="24"/>
        </w:rPr>
        <w:t xml:space="preserve">(1) </w:t>
      </w:r>
      <w:r w:rsidR="00E477BF" w:rsidRPr="00E868D1">
        <w:rPr>
          <w:rFonts w:ascii="Times New Roman" w:hAnsi="Times New Roman" w:cs="Times New Roman"/>
          <w:sz w:val="24"/>
          <w:szCs w:val="24"/>
        </w:rPr>
        <w:t xml:space="preserve">Peningkatan kemampuan </w:t>
      </w:r>
      <w:r w:rsidR="00E477BF">
        <w:rPr>
          <w:rFonts w:ascii="Times New Roman" w:hAnsi="Times New Roman" w:cs="Times New Roman"/>
          <w:sz w:val="24"/>
          <w:szCs w:val="24"/>
        </w:rPr>
        <w:t>pemecahan masalah</w:t>
      </w:r>
      <w:r w:rsidR="00E477BF" w:rsidRPr="00E868D1">
        <w:rPr>
          <w:rFonts w:ascii="Times New Roman" w:hAnsi="Times New Roman" w:cs="Times New Roman"/>
          <w:sz w:val="24"/>
          <w:szCs w:val="24"/>
        </w:rPr>
        <w:t xml:space="preserve"> matematis siswa yang belajar dengan </w:t>
      </w:r>
      <w:r w:rsidR="00E477BF" w:rsidRPr="00E868D1">
        <w:rPr>
          <w:rFonts w:ascii="Times New Roman" w:hAnsi="Times New Roman" w:cs="Times New Roman"/>
          <w:i/>
          <w:sz w:val="24"/>
          <w:szCs w:val="24"/>
        </w:rPr>
        <w:t xml:space="preserve">Contextual Teaching and Learning </w:t>
      </w:r>
      <w:r w:rsidR="00E477BF" w:rsidRPr="00E868D1">
        <w:rPr>
          <w:rFonts w:ascii="Times New Roman" w:hAnsi="Times New Roman" w:cs="Times New Roman"/>
          <w:sz w:val="24"/>
          <w:szCs w:val="24"/>
        </w:rPr>
        <w:t xml:space="preserve">lebih baik daripada siswa yang belajar dengan pembelajaran konvensional, (2) Peningkatan kemampuan </w:t>
      </w:r>
      <w:r w:rsidR="00E477BF">
        <w:rPr>
          <w:rFonts w:ascii="Times New Roman" w:hAnsi="Times New Roman" w:cs="Times New Roman"/>
          <w:sz w:val="24"/>
          <w:szCs w:val="24"/>
        </w:rPr>
        <w:t>representasi</w:t>
      </w:r>
      <w:r w:rsidR="00E477BF" w:rsidRPr="00E868D1">
        <w:rPr>
          <w:rFonts w:ascii="Times New Roman" w:hAnsi="Times New Roman" w:cs="Times New Roman"/>
          <w:sz w:val="24"/>
          <w:szCs w:val="24"/>
        </w:rPr>
        <w:t xml:space="preserve"> matematis siswa yang belajar dengan </w:t>
      </w:r>
      <w:r w:rsidR="00E477BF" w:rsidRPr="00E868D1">
        <w:rPr>
          <w:rFonts w:ascii="Times New Roman" w:hAnsi="Times New Roman" w:cs="Times New Roman"/>
          <w:i/>
          <w:sz w:val="24"/>
          <w:szCs w:val="24"/>
        </w:rPr>
        <w:t xml:space="preserve">Contextual Teaching and Learning </w:t>
      </w:r>
      <w:r w:rsidR="00E477BF" w:rsidRPr="00E868D1">
        <w:rPr>
          <w:rFonts w:ascii="Times New Roman" w:hAnsi="Times New Roman" w:cs="Times New Roman"/>
          <w:sz w:val="24"/>
          <w:szCs w:val="24"/>
        </w:rPr>
        <w:t xml:space="preserve">lebih baik daripada siswa yang belajar dengan pembelajaran konvensional, </w:t>
      </w:r>
      <w:r w:rsidR="00E477BF" w:rsidRPr="00E868D1">
        <w:rPr>
          <w:rFonts w:ascii="Times New Roman" w:hAnsi="Times New Roman" w:cs="Times New Roman"/>
          <w:sz w:val="24"/>
          <w:szCs w:val="24"/>
          <w:lang w:val="en-US"/>
        </w:rPr>
        <w:t xml:space="preserve"> </w:t>
      </w:r>
      <w:r w:rsidR="00E477BF">
        <w:rPr>
          <w:rFonts w:ascii="Times New Roman" w:hAnsi="Times New Roman" w:cs="Times New Roman"/>
          <w:sz w:val="24"/>
          <w:szCs w:val="24"/>
        </w:rPr>
        <w:t>(3</w:t>
      </w:r>
      <w:r w:rsidR="00E477BF" w:rsidRPr="00E868D1">
        <w:rPr>
          <w:rFonts w:ascii="Times New Roman" w:hAnsi="Times New Roman" w:cs="Times New Roman"/>
          <w:sz w:val="24"/>
          <w:szCs w:val="24"/>
        </w:rPr>
        <w:t xml:space="preserve">)  </w:t>
      </w:r>
      <w:r w:rsidR="00E477BF" w:rsidRPr="00E868D1">
        <w:rPr>
          <w:rFonts w:ascii="Times New Roman" w:hAnsi="Times New Roman" w:cs="Times New Roman"/>
          <w:i/>
          <w:sz w:val="24"/>
          <w:szCs w:val="24"/>
        </w:rPr>
        <w:t xml:space="preserve">Self regulated learning </w:t>
      </w:r>
      <w:r w:rsidR="00E477BF" w:rsidRPr="00E868D1">
        <w:rPr>
          <w:rFonts w:ascii="Times New Roman" w:hAnsi="Times New Roman" w:cs="Times New Roman"/>
          <w:sz w:val="24"/>
          <w:szCs w:val="24"/>
        </w:rPr>
        <w:t xml:space="preserve">siswa yang belajar dengan </w:t>
      </w:r>
      <w:r w:rsidR="00E477BF" w:rsidRPr="00E868D1">
        <w:rPr>
          <w:rFonts w:ascii="Times New Roman" w:hAnsi="Times New Roman" w:cs="Times New Roman"/>
          <w:i/>
          <w:sz w:val="24"/>
          <w:szCs w:val="24"/>
        </w:rPr>
        <w:t xml:space="preserve">Contextual Teaching and Learning </w:t>
      </w:r>
      <w:r w:rsidR="00E477BF" w:rsidRPr="00E868D1">
        <w:rPr>
          <w:rFonts w:ascii="Times New Roman" w:hAnsi="Times New Roman" w:cs="Times New Roman"/>
          <w:sz w:val="24"/>
          <w:szCs w:val="24"/>
        </w:rPr>
        <w:t>lebih tinggi dari pada siswa yang belajar dengan pembelajaran konvensional., (</w:t>
      </w:r>
      <w:r w:rsidR="00E477BF">
        <w:rPr>
          <w:rFonts w:ascii="Times New Roman" w:hAnsi="Times New Roman" w:cs="Times New Roman"/>
          <w:sz w:val="24"/>
          <w:szCs w:val="24"/>
          <w:lang w:val="en-US"/>
        </w:rPr>
        <w:t>4</w:t>
      </w:r>
      <w:r w:rsidR="00E477BF" w:rsidRPr="00E868D1">
        <w:rPr>
          <w:rFonts w:ascii="Times New Roman" w:hAnsi="Times New Roman" w:cs="Times New Roman"/>
          <w:sz w:val="24"/>
          <w:szCs w:val="24"/>
        </w:rPr>
        <w:t xml:space="preserve">) </w:t>
      </w:r>
      <w:r w:rsidR="00E477BF" w:rsidRPr="00E868D1">
        <w:rPr>
          <w:rFonts w:ascii="Times New Roman" w:hAnsi="Times New Roman" w:cs="Times New Roman"/>
          <w:sz w:val="24"/>
          <w:szCs w:val="24"/>
          <w:lang w:val="it-IT"/>
        </w:rPr>
        <w:t xml:space="preserve">Gambaran </w:t>
      </w:r>
      <w:r w:rsidR="00E477BF" w:rsidRPr="00E868D1">
        <w:rPr>
          <w:rFonts w:ascii="Times New Roman" w:hAnsi="Times New Roman" w:cs="Times New Roman"/>
          <w:i/>
          <w:sz w:val="24"/>
          <w:szCs w:val="24"/>
        </w:rPr>
        <w:t xml:space="preserve">self regulated </w:t>
      </w:r>
      <w:proofErr w:type="gramStart"/>
      <w:r w:rsidR="00E477BF" w:rsidRPr="00E868D1">
        <w:rPr>
          <w:rFonts w:ascii="Times New Roman" w:hAnsi="Times New Roman" w:cs="Times New Roman"/>
          <w:i/>
          <w:sz w:val="24"/>
          <w:szCs w:val="24"/>
        </w:rPr>
        <w:t xml:space="preserve">learning </w:t>
      </w:r>
      <w:r w:rsidR="00E477BF" w:rsidRPr="00E868D1">
        <w:rPr>
          <w:rFonts w:ascii="Times New Roman" w:hAnsi="Times New Roman" w:cs="Times New Roman"/>
          <w:sz w:val="24"/>
          <w:szCs w:val="24"/>
        </w:rPr>
        <w:t xml:space="preserve"> </w:t>
      </w:r>
      <w:r w:rsidR="00E477BF" w:rsidRPr="00E868D1">
        <w:rPr>
          <w:rFonts w:ascii="Times New Roman" w:hAnsi="Times New Roman" w:cs="Times New Roman"/>
          <w:sz w:val="24"/>
          <w:szCs w:val="24"/>
          <w:lang w:val="it-IT"/>
        </w:rPr>
        <w:t>matematis</w:t>
      </w:r>
      <w:proofErr w:type="gramEnd"/>
      <w:r w:rsidR="00E477BF" w:rsidRPr="00E868D1">
        <w:rPr>
          <w:rFonts w:ascii="Times New Roman" w:hAnsi="Times New Roman" w:cs="Times New Roman"/>
          <w:sz w:val="24"/>
          <w:szCs w:val="24"/>
          <w:lang w:val="it-IT"/>
        </w:rPr>
        <w:t xml:space="preserve"> siswa </w:t>
      </w:r>
      <w:r w:rsidR="00E477BF" w:rsidRPr="00E868D1">
        <w:rPr>
          <w:rFonts w:ascii="Times New Roman" w:eastAsia="Times New Roman" w:hAnsi="Times New Roman" w:cs="Times New Roman"/>
          <w:sz w:val="24"/>
          <w:szCs w:val="24"/>
        </w:rPr>
        <w:t xml:space="preserve">dengan pembelajaran </w:t>
      </w:r>
      <w:r w:rsidR="00E477BF" w:rsidRPr="00E868D1">
        <w:rPr>
          <w:rFonts w:ascii="Times New Roman" w:hAnsi="Times New Roman" w:cs="Times New Roman"/>
          <w:i/>
          <w:sz w:val="24"/>
          <w:szCs w:val="24"/>
        </w:rPr>
        <w:t xml:space="preserve">Contextual Teaching and Learning (CTL) </w:t>
      </w:r>
      <w:r w:rsidR="00E477BF" w:rsidRPr="00E868D1">
        <w:rPr>
          <w:rFonts w:ascii="Times New Roman" w:hAnsi="Times New Roman" w:cs="Times New Roman"/>
          <w:sz w:val="24"/>
          <w:szCs w:val="24"/>
        </w:rPr>
        <w:t>lebih baik</w:t>
      </w:r>
      <w:r w:rsidR="00E477BF" w:rsidRPr="00E868D1">
        <w:rPr>
          <w:rFonts w:ascii="Times New Roman" w:hAnsi="Times New Roman" w:cs="Times New Roman"/>
          <w:i/>
          <w:sz w:val="24"/>
          <w:szCs w:val="24"/>
        </w:rPr>
        <w:t xml:space="preserve"> </w:t>
      </w:r>
      <w:r w:rsidR="00E477BF" w:rsidRPr="00E868D1">
        <w:rPr>
          <w:rFonts w:ascii="Times New Roman" w:hAnsi="Times New Roman" w:cs="Times New Roman"/>
          <w:sz w:val="24"/>
          <w:szCs w:val="24"/>
          <w:lang w:val="en-US"/>
        </w:rPr>
        <w:t>dibandingkan dengan konvensional</w:t>
      </w:r>
      <w:r w:rsidR="00E477BF" w:rsidRPr="00E868D1">
        <w:rPr>
          <w:rFonts w:ascii="Times New Roman" w:hAnsi="Times New Roman" w:cs="Times New Roman"/>
          <w:sz w:val="24"/>
          <w:szCs w:val="24"/>
        </w:rPr>
        <w:t xml:space="preserve"> (</w:t>
      </w:r>
      <w:r w:rsidR="00E477BF">
        <w:rPr>
          <w:rFonts w:ascii="Times New Roman" w:hAnsi="Times New Roman" w:cs="Times New Roman"/>
          <w:sz w:val="24"/>
          <w:szCs w:val="24"/>
          <w:lang w:val="en-US"/>
        </w:rPr>
        <w:t>5</w:t>
      </w:r>
      <w:r w:rsidR="00E477BF" w:rsidRPr="00E868D1">
        <w:rPr>
          <w:rFonts w:ascii="Times New Roman" w:hAnsi="Times New Roman" w:cs="Times New Roman"/>
          <w:sz w:val="24"/>
          <w:szCs w:val="24"/>
        </w:rPr>
        <w:t xml:space="preserve">) Terdapat korelasi positif antara kemampuan </w:t>
      </w:r>
      <w:r w:rsidR="00E477BF">
        <w:rPr>
          <w:rFonts w:ascii="Times New Roman" w:hAnsi="Times New Roman" w:cs="Times New Roman"/>
          <w:sz w:val="24"/>
          <w:szCs w:val="24"/>
        </w:rPr>
        <w:t>pemecahan masalah dan representasi</w:t>
      </w:r>
      <w:r w:rsidR="00E477BF" w:rsidRPr="00E868D1">
        <w:rPr>
          <w:rFonts w:ascii="Times New Roman" w:hAnsi="Times New Roman" w:cs="Times New Roman"/>
          <w:sz w:val="24"/>
          <w:szCs w:val="24"/>
        </w:rPr>
        <w:t xml:space="preserve"> matematis siswa.</w:t>
      </w:r>
    </w:p>
    <w:p w:rsidR="00E477BF" w:rsidRDefault="00E477BF" w:rsidP="00E477BF">
      <w:pPr>
        <w:spacing w:after="0" w:line="240" w:lineRule="auto"/>
        <w:rPr>
          <w:rFonts w:ascii="Times New Roman" w:hAnsi="Times New Roman" w:cs="Times New Roman"/>
          <w:sz w:val="24"/>
          <w:szCs w:val="24"/>
        </w:rPr>
      </w:pPr>
    </w:p>
    <w:p w:rsidR="00E477BF" w:rsidRDefault="00E477BF" w:rsidP="00E47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Pr="00E868D1">
        <w:rPr>
          <w:rFonts w:ascii="Times New Roman" w:hAnsi="Times New Roman" w:cs="Times New Roman"/>
          <w:i/>
          <w:sz w:val="24"/>
          <w:szCs w:val="24"/>
        </w:rPr>
        <w:t>Contextual Teaching and Learning</w:t>
      </w:r>
      <w:r>
        <w:rPr>
          <w:rFonts w:ascii="Times New Roman" w:hAnsi="Times New Roman" w:cs="Times New Roman"/>
          <w:sz w:val="24"/>
          <w:szCs w:val="24"/>
        </w:rPr>
        <w:t xml:space="preserve">, Kemampuan Pemecahan Masalah dan Representasi Matematis </w:t>
      </w:r>
      <w:proofErr w:type="gramStart"/>
      <w:r>
        <w:rPr>
          <w:rFonts w:ascii="Times New Roman" w:hAnsi="Times New Roman" w:cs="Times New Roman"/>
          <w:sz w:val="24"/>
          <w:szCs w:val="24"/>
        </w:rPr>
        <w:t xml:space="preserve">serta  </w:t>
      </w:r>
      <w:r w:rsidRPr="00E868D1">
        <w:rPr>
          <w:rFonts w:ascii="Times New Roman" w:hAnsi="Times New Roman" w:cs="Times New Roman"/>
          <w:i/>
          <w:sz w:val="24"/>
          <w:szCs w:val="24"/>
        </w:rPr>
        <w:t>Self</w:t>
      </w:r>
      <w:proofErr w:type="gramEnd"/>
      <w:r w:rsidRPr="00E868D1">
        <w:rPr>
          <w:rFonts w:ascii="Times New Roman" w:hAnsi="Times New Roman" w:cs="Times New Roman"/>
          <w:i/>
          <w:sz w:val="24"/>
          <w:szCs w:val="24"/>
        </w:rPr>
        <w:t xml:space="preserve"> regulated learning </w:t>
      </w:r>
      <w:r w:rsidRPr="00E868D1">
        <w:rPr>
          <w:rFonts w:ascii="Times New Roman" w:hAnsi="Times New Roman" w:cs="Times New Roman"/>
          <w:sz w:val="24"/>
          <w:szCs w:val="24"/>
        </w:rPr>
        <w:t>siswa</w:t>
      </w:r>
      <w:r>
        <w:rPr>
          <w:rFonts w:ascii="Times New Roman" w:hAnsi="Times New Roman" w:cs="Times New Roman"/>
          <w:sz w:val="24"/>
          <w:szCs w:val="24"/>
        </w:rPr>
        <w:t>.</w:t>
      </w:r>
    </w:p>
    <w:p w:rsidR="00A306F1" w:rsidRDefault="00A306F1" w:rsidP="00E477BF">
      <w:pPr>
        <w:spacing w:after="0" w:line="240" w:lineRule="auto"/>
        <w:jc w:val="both"/>
        <w:rPr>
          <w:rFonts w:ascii="Times New Roman" w:hAnsi="Times New Roman" w:cs="Times New Roman"/>
          <w:sz w:val="24"/>
          <w:szCs w:val="24"/>
        </w:rPr>
      </w:pPr>
    </w:p>
    <w:p w:rsidR="00A306F1" w:rsidRDefault="00A306F1" w:rsidP="004D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p>
    <w:p w:rsidR="00A306F1" w:rsidRDefault="00A306F1" w:rsidP="00E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n-GB"/>
        </w:rPr>
      </w:pPr>
    </w:p>
    <w:p w:rsidR="00E477BF" w:rsidRPr="00C372E2" w:rsidRDefault="00E477BF" w:rsidP="00E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A306F1">
        <w:rPr>
          <w:rFonts w:ascii="Times New Roman" w:eastAsia="Times New Roman" w:hAnsi="Times New Roman" w:cs="Times New Roman"/>
          <w:b/>
          <w:sz w:val="24"/>
          <w:szCs w:val="24"/>
          <w:lang w:eastAsia="en-GB"/>
        </w:rPr>
        <w:t>Abstract :</w:t>
      </w:r>
      <w:r>
        <w:rPr>
          <w:rFonts w:ascii="Times New Roman" w:eastAsia="Times New Roman" w:hAnsi="Times New Roman" w:cs="Times New Roman"/>
          <w:sz w:val="24"/>
          <w:szCs w:val="24"/>
          <w:lang w:eastAsia="en-GB"/>
        </w:rPr>
        <w:t xml:space="preserve"> </w:t>
      </w:r>
      <w:r w:rsidRPr="00C372E2">
        <w:rPr>
          <w:rFonts w:ascii="Times New Roman" w:eastAsia="Times New Roman" w:hAnsi="Times New Roman" w:cs="Times New Roman"/>
          <w:sz w:val="24"/>
          <w:szCs w:val="24"/>
          <w:lang w:eastAsia="en-GB"/>
        </w:rPr>
        <w:t>The main purpose of learning mathematics in every level of education is the creation of the ability of learners are reflected in the ability to think critically, logically, systematically and have objective and discipline in solving a mathematical problem. Problem solving and mathematical representation is the highest level of learning concepts compared to other types of learning. Therefore, the need for an appropriate model of learning so that students can solve problems problems and mathematical representation. This study aims to find out which improvement of problem solving skills and better mathematical representation between students who implement learning with Contextual Learning and Teaching learning and students who implement learning with conventional approach and its impact on Selft Regulated Learning. The instrument used in this research is the test of mathematical problem solving ability and mathematical representation and Selft Regulated Learning questionnaire. The population in this study are students of SMP Sabta Angela Bandung. While the sample is taken two classes randomly according to class. This research method is quasi experiment using Mixed Method strategy. Research results are as follows; (1) Improved mathematical problem solving skills of students learning with Contextual Teaching and Learning is better than students learning with conventional learning, (2) Improvement of mathematical representation of students learning with Contextual Teaching and Learning is better than students learning with conventional learning , (3) Self regulated learning of students who study with Contextual Teaching and Learning is higher than students who learn with conventional learning, (4) description of self regulated learning mathematical of students with Contextual Teaching and Learning (CTL) learning better than conventional (5) There is a positive correlation between problem-solving ability and student's mathematical representation.</w:t>
      </w:r>
    </w:p>
    <w:p w:rsidR="00E477BF" w:rsidRPr="00C372E2" w:rsidRDefault="00E477BF" w:rsidP="00E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p>
    <w:p w:rsidR="00E477BF" w:rsidRPr="00C372E2" w:rsidRDefault="00E477BF" w:rsidP="00E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C372E2">
        <w:rPr>
          <w:rFonts w:ascii="Times New Roman" w:eastAsia="Times New Roman" w:hAnsi="Times New Roman" w:cs="Times New Roman"/>
          <w:sz w:val="24"/>
          <w:szCs w:val="24"/>
          <w:lang w:eastAsia="en-GB"/>
        </w:rPr>
        <w:t>Keywords: Contextual Teaching and Learning, Problem Solving Ability and Mathematical Representation and Self regulated learning students.</w:t>
      </w:r>
    </w:p>
    <w:p w:rsidR="00E477BF" w:rsidRDefault="00E477BF" w:rsidP="00E477BF">
      <w:pPr>
        <w:spacing w:line="360" w:lineRule="auto"/>
        <w:jc w:val="center"/>
        <w:rPr>
          <w:rFonts w:ascii="Times New Roman" w:hAnsi="Times New Roman" w:cs="Times New Roman"/>
          <w:b/>
          <w:sz w:val="24"/>
          <w:szCs w:val="24"/>
        </w:rPr>
      </w:pPr>
    </w:p>
    <w:p w:rsidR="004D4ED6" w:rsidRDefault="004D4ED6" w:rsidP="00E477BF">
      <w:pPr>
        <w:spacing w:line="360" w:lineRule="auto"/>
        <w:jc w:val="center"/>
        <w:rPr>
          <w:rFonts w:ascii="Times New Roman" w:hAnsi="Times New Roman" w:cs="Times New Roman"/>
          <w:b/>
          <w:sz w:val="24"/>
          <w:szCs w:val="24"/>
        </w:rPr>
      </w:pPr>
    </w:p>
    <w:p w:rsidR="004D4ED6" w:rsidRDefault="004D4ED6" w:rsidP="00E477BF">
      <w:pPr>
        <w:spacing w:line="360" w:lineRule="auto"/>
        <w:jc w:val="center"/>
        <w:rPr>
          <w:rFonts w:ascii="Times New Roman" w:hAnsi="Times New Roman" w:cs="Times New Roman"/>
          <w:b/>
          <w:sz w:val="24"/>
          <w:szCs w:val="24"/>
        </w:rPr>
      </w:pPr>
    </w:p>
    <w:p w:rsidR="004D4ED6" w:rsidRDefault="004D4ED6" w:rsidP="00E477BF">
      <w:pPr>
        <w:spacing w:line="360" w:lineRule="auto"/>
        <w:jc w:val="center"/>
        <w:rPr>
          <w:rFonts w:ascii="Times New Roman" w:hAnsi="Times New Roman" w:cs="Times New Roman"/>
          <w:b/>
          <w:sz w:val="24"/>
          <w:szCs w:val="24"/>
        </w:rPr>
      </w:pPr>
    </w:p>
    <w:p w:rsidR="001D5856" w:rsidRDefault="001D5856" w:rsidP="00E477BF">
      <w:pPr>
        <w:spacing w:line="360" w:lineRule="auto"/>
        <w:jc w:val="center"/>
        <w:rPr>
          <w:rFonts w:ascii="Times New Roman" w:hAnsi="Times New Roman" w:cs="Times New Roman"/>
          <w:b/>
          <w:sz w:val="24"/>
          <w:szCs w:val="24"/>
        </w:rPr>
      </w:pPr>
    </w:p>
    <w:p w:rsidR="001D5856" w:rsidRDefault="001D5856" w:rsidP="00E477BF">
      <w:pPr>
        <w:spacing w:line="360" w:lineRule="auto"/>
        <w:jc w:val="center"/>
        <w:rPr>
          <w:rFonts w:ascii="Times New Roman" w:hAnsi="Times New Roman" w:cs="Times New Roman"/>
          <w:b/>
          <w:sz w:val="24"/>
          <w:szCs w:val="24"/>
        </w:rPr>
      </w:pPr>
    </w:p>
    <w:p w:rsidR="001D5856" w:rsidRDefault="001D5856" w:rsidP="00E477BF">
      <w:pPr>
        <w:spacing w:line="360" w:lineRule="auto"/>
        <w:jc w:val="center"/>
        <w:rPr>
          <w:rFonts w:ascii="Times New Roman" w:hAnsi="Times New Roman" w:cs="Times New Roman"/>
          <w:b/>
          <w:sz w:val="24"/>
          <w:szCs w:val="24"/>
        </w:rPr>
      </w:pPr>
    </w:p>
    <w:p w:rsidR="001D5856" w:rsidRDefault="001D5856" w:rsidP="00E477BF">
      <w:pPr>
        <w:spacing w:line="360" w:lineRule="auto"/>
        <w:jc w:val="center"/>
        <w:rPr>
          <w:rFonts w:ascii="Times New Roman" w:hAnsi="Times New Roman" w:cs="Times New Roman"/>
          <w:b/>
          <w:sz w:val="24"/>
          <w:szCs w:val="24"/>
        </w:rPr>
      </w:pPr>
    </w:p>
    <w:p w:rsidR="009265A3" w:rsidRDefault="00A63045" w:rsidP="004D4ED6">
      <w:pPr>
        <w:spacing w:line="480" w:lineRule="auto"/>
        <w:jc w:val="both"/>
        <w:rPr>
          <w:rFonts w:ascii="Times New Roman" w:eastAsia="Times New Roman" w:hAnsi="Times New Roman" w:cs="Times New Roman"/>
          <w:b/>
          <w:sz w:val="24"/>
          <w:szCs w:val="24"/>
          <w:lang w:val="en-US" w:eastAsia="id-ID"/>
        </w:rPr>
      </w:pPr>
      <w:bookmarkStart w:id="0" w:name="_GoBack"/>
      <w:bookmarkEnd w:id="0"/>
      <w:r w:rsidRPr="00A63045">
        <w:rPr>
          <w:rFonts w:ascii="Times New Roman" w:eastAsia="Times New Roman" w:hAnsi="Times New Roman" w:cs="Times New Roman"/>
          <w:b/>
          <w:sz w:val="24"/>
          <w:szCs w:val="24"/>
          <w:lang w:val="en-US" w:eastAsia="id-ID"/>
        </w:rPr>
        <w:lastRenderedPageBreak/>
        <w:t>DAFTAR PUSTAKA</w:t>
      </w:r>
    </w:p>
    <w:p w:rsidR="00A63045" w:rsidRPr="00A63045" w:rsidRDefault="00A63045" w:rsidP="004D4ED6">
      <w:pPr>
        <w:spacing w:line="480" w:lineRule="auto"/>
        <w:jc w:val="both"/>
        <w:rPr>
          <w:rFonts w:ascii="Times New Roman" w:eastAsia="Times New Roman" w:hAnsi="Times New Roman" w:cs="Times New Roman"/>
          <w:b/>
          <w:sz w:val="24"/>
          <w:szCs w:val="24"/>
          <w:lang w:val="en-US" w:eastAsia="id-ID"/>
        </w:rPr>
      </w:pPr>
    </w:p>
    <w:p w:rsidR="009265A3" w:rsidRDefault="009265A3" w:rsidP="00A63045">
      <w:pPr>
        <w:pStyle w:val="ListParagraph"/>
        <w:spacing w:after="0" w:line="240" w:lineRule="auto"/>
        <w:ind w:hanging="720"/>
        <w:jc w:val="both"/>
        <w:rPr>
          <w:rFonts w:ascii="Times New Roman" w:hAnsi="Times New Roman" w:cs="Times New Roman"/>
          <w:color w:val="222222"/>
          <w:sz w:val="24"/>
          <w:szCs w:val="24"/>
        </w:rPr>
      </w:pPr>
      <w:r w:rsidRPr="004D4ED6">
        <w:rPr>
          <w:rFonts w:ascii="Times New Roman" w:hAnsi="Times New Roman" w:cs="Times New Roman"/>
          <w:color w:val="222222"/>
          <w:sz w:val="24"/>
          <w:szCs w:val="24"/>
        </w:rPr>
        <w:t xml:space="preserve">Habibie, Z. R. (2015) </w:t>
      </w:r>
      <w:r w:rsidRPr="004D4ED6">
        <w:rPr>
          <w:rFonts w:ascii="Times New Roman" w:hAnsi="Times New Roman" w:cs="Times New Roman"/>
          <w:i/>
          <w:color w:val="222222"/>
          <w:sz w:val="24"/>
          <w:szCs w:val="24"/>
        </w:rPr>
        <w:t xml:space="preserve">peningkatan Kemampuan Pemecahan Masalah Matematis dan self-efficacy siswa SMA melalui Pembelajaran Problem Based Learning. </w:t>
      </w:r>
      <w:r w:rsidRPr="004D4ED6">
        <w:rPr>
          <w:rFonts w:ascii="Times New Roman" w:hAnsi="Times New Roman" w:cs="Times New Roman"/>
          <w:color w:val="222222"/>
          <w:sz w:val="24"/>
          <w:szCs w:val="24"/>
        </w:rPr>
        <w:t>Tesis pada Jurusan Pendidikan Matematika UNPAS Bandung: tidak diterbitkan</w:t>
      </w:r>
    </w:p>
    <w:p w:rsidR="00A63045" w:rsidRDefault="00A63045" w:rsidP="00A63045">
      <w:pPr>
        <w:pStyle w:val="ListParagraph"/>
        <w:spacing w:after="0" w:line="480" w:lineRule="auto"/>
        <w:ind w:hanging="720"/>
        <w:jc w:val="both"/>
        <w:rPr>
          <w:rFonts w:ascii="Times New Roman" w:hAnsi="Times New Roman" w:cs="Times New Roman"/>
          <w:color w:val="222222"/>
          <w:sz w:val="24"/>
          <w:szCs w:val="24"/>
        </w:rPr>
      </w:pPr>
    </w:p>
    <w:p w:rsidR="00A63045" w:rsidRDefault="00A63045" w:rsidP="00A63045">
      <w:pPr>
        <w:pStyle w:val="ListParagraph"/>
        <w:spacing w:after="0" w:line="240" w:lineRule="auto"/>
        <w:ind w:hanging="720"/>
        <w:jc w:val="both"/>
        <w:rPr>
          <w:rFonts w:ascii="Times New Roman" w:hAnsi="Times New Roman" w:cs="Times New Roman"/>
          <w:color w:val="222222"/>
          <w:sz w:val="24"/>
          <w:szCs w:val="24"/>
        </w:rPr>
      </w:pPr>
      <w:r w:rsidRPr="004D4ED6">
        <w:rPr>
          <w:rFonts w:ascii="Times New Roman" w:hAnsi="Times New Roman" w:cs="Times New Roman"/>
          <w:color w:val="222222"/>
          <w:sz w:val="24"/>
          <w:szCs w:val="24"/>
        </w:rPr>
        <w:t xml:space="preserve">Lalah, A, 2011. </w:t>
      </w:r>
      <w:r w:rsidRPr="004D4ED6">
        <w:rPr>
          <w:rFonts w:ascii="Times New Roman" w:hAnsi="Times New Roman" w:cs="Times New Roman"/>
          <w:i/>
          <w:color w:val="222222"/>
          <w:sz w:val="24"/>
          <w:szCs w:val="24"/>
        </w:rPr>
        <w:t>Pembelajaran Berbasis Masalah Untuk Meningkatkan Kemampuan Pemecahan Masalah Matematika dan Kecerdasan Emosional Peserta Didik Madrasah Tsanawiyah</w:t>
      </w:r>
      <w:r w:rsidRPr="004D4ED6">
        <w:rPr>
          <w:rFonts w:ascii="Times New Roman" w:hAnsi="Times New Roman" w:cs="Times New Roman"/>
          <w:color w:val="222222"/>
          <w:sz w:val="24"/>
          <w:szCs w:val="24"/>
        </w:rPr>
        <w:t xml:space="preserve">. Tesis </w:t>
      </w:r>
      <w:proofErr w:type="gramStart"/>
      <w:r w:rsidRPr="004D4ED6">
        <w:rPr>
          <w:rFonts w:ascii="Times New Roman" w:hAnsi="Times New Roman" w:cs="Times New Roman"/>
          <w:color w:val="222222"/>
          <w:sz w:val="24"/>
          <w:szCs w:val="24"/>
        </w:rPr>
        <w:t>Unpas :</w:t>
      </w:r>
      <w:proofErr w:type="gramEnd"/>
      <w:r w:rsidRPr="004D4ED6">
        <w:rPr>
          <w:rFonts w:ascii="Times New Roman" w:hAnsi="Times New Roman" w:cs="Times New Roman"/>
          <w:color w:val="222222"/>
          <w:sz w:val="24"/>
          <w:szCs w:val="24"/>
        </w:rPr>
        <w:t xml:space="preserve"> tidak di terbitkan</w:t>
      </w:r>
    </w:p>
    <w:p w:rsidR="00A63045" w:rsidRPr="004D4ED6" w:rsidRDefault="00A63045" w:rsidP="00A63045">
      <w:pPr>
        <w:pStyle w:val="ListParagraph"/>
        <w:spacing w:after="0" w:line="480" w:lineRule="auto"/>
        <w:ind w:hanging="720"/>
        <w:jc w:val="both"/>
        <w:rPr>
          <w:rFonts w:ascii="Times New Roman" w:hAnsi="Times New Roman" w:cs="Times New Roman"/>
          <w:color w:val="222222"/>
          <w:sz w:val="24"/>
          <w:szCs w:val="24"/>
        </w:rPr>
      </w:pPr>
    </w:p>
    <w:p w:rsidR="009265A3" w:rsidRDefault="009265A3" w:rsidP="004D4ED6">
      <w:pPr>
        <w:spacing w:after="0" w:line="480" w:lineRule="auto"/>
        <w:jc w:val="both"/>
        <w:rPr>
          <w:rFonts w:ascii="Times New Roman" w:hAnsi="Times New Roman" w:cs="Times New Roman"/>
          <w:sz w:val="24"/>
          <w:szCs w:val="24"/>
        </w:rPr>
      </w:pPr>
      <w:r w:rsidRPr="004D4ED6">
        <w:rPr>
          <w:rFonts w:ascii="Times New Roman" w:hAnsi="Times New Roman" w:cs="Times New Roman"/>
          <w:sz w:val="24"/>
          <w:szCs w:val="24"/>
        </w:rPr>
        <w:t xml:space="preserve">NCTM. 2000. </w:t>
      </w:r>
      <w:r w:rsidRPr="004D4ED6">
        <w:rPr>
          <w:rFonts w:ascii="Times New Roman" w:hAnsi="Times New Roman" w:cs="Times New Roman"/>
          <w:i/>
          <w:iCs/>
          <w:sz w:val="24"/>
          <w:szCs w:val="24"/>
        </w:rPr>
        <w:t>Principles and Standards for School Mathematics</w:t>
      </w:r>
      <w:r w:rsidRPr="004D4ED6">
        <w:rPr>
          <w:rFonts w:ascii="Times New Roman" w:hAnsi="Times New Roman" w:cs="Times New Roman"/>
          <w:sz w:val="24"/>
          <w:szCs w:val="24"/>
        </w:rPr>
        <w:t xml:space="preserve">. </w:t>
      </w:r>
      <w:proofErr w:type="gramStart"/>
      <w:r w:rsidRPr="004D4ED6">
        <w:rPr>
          <w:rFonts w:ascii="Times New Roman" w:hAnsi="Times New Roman" w:cs="Times New Roman"/>
          <w:sz w:val="24"/>
          <w:szCs w:val="24"/>
        </w:rPr>
        <w:t>USA :</w:t>
      </w:r>
      <w:proofErr w:type="gramEnd"/>
      <w:r w:rsidRPr="004D4ED6">
        <w:rPr>
          <w:rFonts w:ascii="Times New Roman" w:hAnsi="Times New Roman" w:cs="Times New Roman"/>
          <w:sz w:val="24"/>
          <w:szCs w:val="24"/>
        </w:rPr>
        <w:t xml:space="preserve"> NCTM</w:t>
      </w:r>
    </w:p>
    <w:p w:rsidR="00A63045" w:rsidRPr="004D4ED6" w:rsidRDefault="00A63045" w:rsidP="004D4ED6">
      <w:pPr>
        <w:spacing w:after="0" w:line="480" w:lineRule="auto"/>
        <w:jc w:val="both"/>
        <w:rPr>
          <w:rFonts w:ascii="Times New Roman" w:hAnsi="Times New Roman" w:cs="Times New Roman"/>
          <w:sz w:val="24"/>
          <w:szCs w:val="24"/>
        </w:rPr>
      </w:pPr>
    </w:p>
    <w:p w:rsidR="009265A3" w:rsidRPr="004D4ED6" w:rsidRDefault="009265A3" w:rsidP="00A63045">
      <w:pPr>
        <w:spacing w:after="0" w:line="240" w:lineRule="auto"/>
        <w:ind w:left="567" w:hanging="567"/>
        <w:jc w:val="both"/>
        <w:rPr>
          <w:rFonts w:ascii="Times New Roman" w:hAnsi="Times New Roman" w:cs="Times New Roman"/>
          <w:sz w:val="24"/>
          <w:szCs w:val="24"/>
        </w:rPr>
      </w:pPr>
      <w:r w:rsidRPr="004D4ED6">
        <w:rPr>
          <w:rFonts w:ascii="Times New Roman" w:hAnsi="Times New Roman" w:cs="Times New Roman"/>
          <w:sz w:val="24"/>
          <w:szCs w:val="24"/>
        </w:rPr>
        <w:t xml:space="preserve">Nurhadi, dkk. (2004). </w:t>
      </w:r>
      <w:r w:rsidRPr="004D4ED6">
        <w:rPr>
          <w:rFonts w:ascii="Times New Roman" w:hAnsi="Times New Roman" w:cs="Times New Roman"/>
          <w:i/>
          <w:sz w:val="24"/>
          <w:szCs w:val="24"/>
        </w:rPr>
        <w:t>Pembelajaran Kontekstual (Contextual Teaching and Learning (CTL) dan Penerapannya Dalam KBK</w:t>
      </w:r>
      <w:r w:rsidRPr="004D4ED6">
        <w:rPr>
          <w:rFonts w:ascii="Times New Roman" w:hAnsi="Times New Roman" w:cs="Times New Roman"/>
          <w:sz w:val="24"/>
          <w:szCs w:val="24"/>
        </w:rPr>
        <w:t>. Malang: Universitas Negeri Malang</w:t>
      </w:r>
    </w:p>
    <w:p w:rsidR="009265A3" w:rsidRPr="004D4ED6" w:rsidRDefault="009265A3" w:rsidP="004D4ED6">
      <w:pPr>
        <w:pStyle w:val="ListParagraph"/>
        <w:spacing w:after="0" w:line="480" w:lineRule="auto"/>
        <w:ind w:hanging="720"/>
        <w:jc w:val="both"/>
        <w:rPr>
          <w:rFonts w:ascii="Times New Roman" w:hAnsi="Times New Roman" w:cs="Times New Roman"/>
          <w:i/>
          <w:sz w:val="24"/>
          <w:szCs w:val="24"/>
        </w:rPr>
      </w:pPr>
    </w:p>
    <w:p w:rsidR="009265A3" w:rsidRPr="004D4ED6" w:rsidRDefault="009265A3" w:rsidP="00A63045">
      <w:pPr>
        <w:pStyle w:val="ListParagraph"/>
        <w:spacing w:after="0" w:line="240" w:lineRule="auto"/>
        <w:ind w:hanging="720"/>
        <w:jc w:val="both"/>
        <w:rPr>
          <w:rFonts w:ascii="Times New Roman" w:hAnsi="Times New Roman" w:cs="Times New Roman"/>
          <w:i/>
          <w:sz w:val="24"/>
          <w:szCs w:val="24"/>
        </w:rPr>
      </w:pPr>
      <w:r w:rsidRPr="004D4ED6">
        <w:rPr>
          <w:rFonts w:ascii="Times New Roman" w:hAnsi="Times New Roman" w:cs="Times New Roman"/>
          <w:color w:val="222222"/>
          <w:sz w:val="24"/>
          <w:szCs w:val="24"/>
        </w:rPr>
        <w:t xml:space="preserve">Prabawanto, S. 2012. </w:t>
      </w:r>
      <w:r w:rsidRPr="004D4ED6">
        <w:rPr>
          <w:rFonts w:ascii="Times New Roman" w:hAnsi="Times New Roman" w:cs="Times New Roman"/>
          <w:i/>
          <w:color w:val="222222"/>
          <w:sz w:val="24"/>
          <w:szCs w:val="24"/>
        </w:rPr>
        <w:t>Peningkatan Kemampuan Pemecahan Masalah, Komunikasi, dan Self Efficacy Matematis Mahasiswa Melalui Pembelajaran dengan Pendekatan Metacognitif Scaffolding</w:t>
      </w:r>
      <w:r w:rsidRPr="004D4ED6">
        <w:rPr>
          <w:rFonts w:ascii="Times New Roman" w:hAnsi="Times New Roman" w:cs="Times New Roman"/>
          <w:color w:val="222222"/>
          <w:sz w:val="24"/>
          <w:szCs w:val="24"/>
        </w:rPr>
        <w:t xml:space="preserve">. Tesis </w:t>
      </w:r>
      <w:proofErr w:type="gramStart"/>
      <w:r w:rsidRPr="004D4ED6">
        <w:rPr>
          <w:rFonts w:ascii="Times New Roman" w:hAnsi="Times New Roman" w:cs="Times New Roman"/>
          <w:color w:val="222222"/>
          <w:sz w:val="24"/>
          <w:szCs w:val="24"/>
        </w:rPr>
        <w:t>UPI :</w:t>
      </w:r>
      <w:proofErr w:type="gramEnd"/>
      <w:r w:rsidRPr="004D4ED6">
        <w:rPr>
          <w:rFonts w:ascii="Times New Roman" w:hAnsi="Times New Roman" w:cs="Times New Roman"/>
          <w:color w:val="222222"/>
          <w:sz w:val="24"/>
          <w:szCs w:val="24"/>
        </w:rPr>
        <w:t xml:space="preserve"> tidak diterbitkan</w:t>
      </w:r>
    </w:p>
    <w:p w:rsidR="009265A3" w:rsidRPr="004D4ED6" w:rsidRDefault="009265A3" w:rsidP="004D4ED6">
      <w:pPr>
        <w:pStyle w:val="ListParagraph"/>
        <w:spacing w:after="0" w:line="480" w:lineRule="auto"/>
        <w:ind w:hanging="720"/>
        <w:jc w:val="both"/>
        <w:rPr>
          <w:rFonts w:ascii="Times New Roman" w:hAnsi="Times New Roman" w:cs="Times New Roman"/>
          <w:i/>
          <w:sz w:val="24"/>
          <w:szCs w:val="24"/>
        </w:rPr>
      </w:pPr>
    </w:p>
    <w:p w:rsidR="009265A3" w:rsidRPr="004D4ED6" w:rsidRDefault="009265A3" w:rsidP="00A63045">
      <w:pPr>
        <w:spacing w:line="240" w:lineRule="auto"/>
        <w:ind w:left="567" w:hanging="567"/>
        <w:jc w:val="both"/>
        <w:rPr>
          <w:rFonts w:ascii="Times New Roman" w:hAnsi="Times New Roman" w:cs="Times New Roman"/>
          <w:color w:val="000000" w:themeColor="text1"/>
          <w:sz w:val="24"/>
          <w:szCs w:val="24"/>
          <w:lang w:val="en-US"/>
        </w:rPr>
      </w:pPr>
      <w:r w:rsidRPr="004D4ED6">
        <w:rPr>
          <w:rFonts w:ascii="Times New Roman" w:hAnsi="Times New Roman" w:cs="Times New Roman"/>
          <w:color w:val="000000" w:themeColor="text1"/>
          <w:sz w:val="24"/>
          <w:szCs w:val="24"/>
          <w:lang w:val="en-US"/>
        </w:rPr>
        <w:t xml:space="preserve">Thsumatri. Kemampuan Siswa Representasi Matematis (online). Tersedia pada : </w:t>
      </w:r>
      <w:hyperlink r:id="rId8" w:history="1">
        <w:r w:rsidRPr="004D4ED6">
          <w:rPr>
            <w:rFonts w:ascii="Times New Roman" w:hAnsi="Times New Roman" w:cs="Times New Roman"/>
            <w:color w:val="000000" w:themeColor="text1"/>
            <w:sz w:val="24"/>
            <w:szCs w:val="24"/>
            <w:lang w:val="en-US"/>
          </w:rPr>
          <w:t>http://thsumantri.blogspot.co.id/2014/05/kemampuan-siswa-representasi-matematis.html</w:t>
        </w:r>
      </w:hyperlink>
      <w:r w:rsidRPr="004D4ED6">
        <w:rPr>
          <w:rFonts w:ascii="Times New Roman" w:hAnsi="Times New Roman" w:cs="Times New Roman"/>
          <w:color w:val="000000" w:themeColor="text1"/>
          <w:sz w:val="24"/>
          <w:szCs w:val="24"/>
          <w:lang w:val="en-US"/>
        </w:rPr>
        <w:t xml:space="preserve">. Diakses pada </w:t>
      </w:r>
      <w:proofErr w:type="gramStart"/>
      <w:r w:rsidRPr="004D4ED6">
        <w:rPr>
          <w:rFonts w:ascii="Times New Roman" w:hAnsi="Times New Roman" w:cs="Times New Roman"/>
          <w:color w:val="000000" w:themeColor="text1"/>
          <w:sz w:val="24"/>
          <w:szCs w:val="24"/>
          <w:lang w:val="en-US"/>
        </w:rPr>
        <w:t>tanggal :</w:t>
      </w:r>
      <w:proofErr w:type="gramEnd"/>
      <w:r w:rsidRPr="004D4ED6">
        <w:rPr>
          <w:rFonts w:ascii="Times New Roman" w:hAnsi="Times New Roman" w:cs="Times New Roman"/>
          <w:color w:val="000000" w:themeColor="text1"/>
          <w:sz w:val="24"/>
          <w:szCs w:val="24"/>
          <w:lang w:val="en-US"/>
        </w:rPr>
        <w:t xml:space="preserve"> 18 September 2016</w:t>
      </w:r>
    </w:p>
    <w:p w:rsidR="009265A3" w:rsidRPr="004D4ED6" w:rsidRDefault="009265A3" w:rsidP="00A63045">
      <w:pPr>
        <w:spacing w:line="240" w:lineRule="auto"/>
        <w:jc w:val="both"/>
        <w:rPr>
          <w:rFonts w:ascii="Times New Roman" w:eastAsia="Times New Roman" w:hAnsi="Times New Roman" w:cs="Times New Roman"/>
          <w:sz w:val="24"/>
          <w:szCs w:val="24"/>
          <w:lang w:val="en-US" w:eastAsia="id-ID"/>
        </w:rPr>
      </w:pPr>
    </w:p>
    <w:sectPr w:rsidR="009265A3" w:rsidRPr="004D4ED6" w:rsidSect="004D4ED6">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330" w:rsidRDefault="00F52330" w:rsidP="00A007BD">
      <w:pPr>
        <w:spacing w:after="0" w:line="240" w:lineRule="auto"/>
      </w:pPr>
      <w:r>
        <w:separator/>
      </w:r>
    </w:p>
  </w:endnote>
  <w:endnote w:type="continuationSeparator" w:id="0">
    <w:p w:rsidR="00F52330" w:rsidRDefault="00F52330" w:rsidP="00A0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31501"/>
      <w:docPartObj>
        <w:docPartGallery w:val="Page Numbers (Bottom of Page)"/>
        <w:docPartUnique/>
      </w:docPartObj>
    </w:sdtPr>
    <w:sdtEndPr/>
    <w:sdtContent>
      <w:p w:rsidR="00A007BD" w:rsidRDefault="00A007BD">
        <w:pPr>
          <w:pStyle w:val="Footer"/>
          <w:jc w:val="center"/>
        </w:pPr>
        <w:r w:rsidRPr="00A007BD">
          <w:rPr>
            <w:rFonts w:ascii="Times New Roman" w:hAnsi="Times New Roman" w:cs="Times New Roman"/>
            <w:sz w:val="24"/>
          </w:rPr>
          <w:fldChar w:fldCharType="begin"/>
        </w:r>
        <w:r w:rsidRPr="00A007BD">
          <w:rPr>
            <w:rFonts w:ascii="Times New Roman" w:hAnsi="Times New Roman" w:cs="Times New Roman"/>
            <w:sz w:val="24"/>
          </w:rPr>
          <w:instrText xml:space="preserve"> PAGE   \* MERGEFORMAT </w:instrText>
        </w:r>
        <w:r w:rsidRPr="00A007BD">
          <w:rPr>
            <w:rFonts w:ascii="Times New Roman" w:hAnsi="Times New Roman" w:cs="Times New Roman"/>
            <w:sz w:val="24"/>
          </w:rPr>
          <w:fldChar w:fldCharType="separate"/>
        </w:r>
        <w:r w:rsidR="00A04787">
          <w:rPr>
            <w:rFonts w:ascii="Times New Roman" w:hAnsi="Times New Roman" w:cs="Times New Roman"/>
            <w:noProof/>
            <w:sz w:val="24"/>
          </w:rPr>
          <w:t>4</w:t>
        </w:r>
        <w:r w:rsidRPr="00A007BD">
          <w:rPr>
            <w:rFonts w:ascii="Times New Roman" w:hAnsi="Times New Roman" w:cs="Times New Roman"/>
            <w:sz w:val="24"/>
          </w:rPr>
          <w:fldChar w:fldCharType="end"/>
        </w:r>
      </w:p>
    </w:sdtContent>
  </w:sdt>
  <w:p w:rsidR="00A007BD" w:rsidRDefault="00A00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330" w:rsidRDefault="00F52330" w:rsidP="00A007BD">
      <w:pPr>
        <w:spacing w:after="0" w:line="240" w:lineRule="auto"/>
      </w:pPr>
      <w:r>
        <w:separator/>
      </w:r>
    </w:p>
  </w:footnote>
  <w:footnote w:type="continuationSeparator" w:id="0">
    <w:p w:rsidR="00F52330" w:rsidRDefault="00F52330" w:rsidP="00A00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76A4"/>
    <w:multiLevelType w:val="hybridMultilevel"/>
    <w:tmpl w:val="D8641B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23143"/>
    <w:multiLevelType w:val="hybridMultilevel"/>
    <w:tmpl w:val="0EE6D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96AC5"/>
    <w:multiLevelType w:val="hybridMultilevel"/>
    <w:tmpl w:val="5FFEFEA6"/>
    <w:lvl w:ilvl="0" w:tplc="D3C480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78420B"/>
    <w:multiLevelType w:val="hybridMultilevel"/>
    <w:tmpl w:val="F5A67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D0497"/>
    <w:multiLevelType w:val="hybridMultilevel"/>
    <w:tmpl w:val="4B36C822"/>
    <w:lvl w:ilvl="0" w:tplc="FFDE72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ED16AE"/>
    <w:multiLevelType w:val="hybridMultilevel"/>
    <w:tmpl w:val="AD9CC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9461F"/>
    <w:multiLevelType w:val="hybridMultilevel"/>
    <w:tmpl w:val="5C50D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BC2AFD"/>
    <w:multiLevelType w:val="hybridMultilevel"/>
    <w:tmpl w:val="A516D4A0"/>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116EF2"/>
    <w:multiLevelType w:val="hybridMultilevel"/>
    <w:tmpl w:val="4538F7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232C1"/>
    <w:multiLevelType w:val="hybridMultilevel"/>
    <w:tmpl w:val="95CC2B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32C76"/>
    <w:multiLevelType w:val="hybridMultilevel"/>
    <w:tmpl w:val="18F8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F46D3"/>
    <w:multiLevelType w:val="hybridMultilevel"/>
    <w:tmpl w:val="8B3E72BE"/>
    <w:lvl w:ilvl="0" w:tplc="C6DECA9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D547CE2"/>
    <w:multiLevelType w:val="hybridMultilevel"/>
    <w:tmpl w:val="E58A95C4"/>
    <w:lvl w:ilvl="0" w:tplc="B714FD8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3C75BF9"/>
    <w:multiLevelType w:val="hybridMultilevel"/>
    <w:tmpl w:val="F0F69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37839"/>
    <w:multiLevelType w:val="hybridMultilevel"/>
    <w:tmpl w:val="E4E486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B6A9A"/>
    <w:multiLevelType w:val="hybridMultilevel"/>
    <w:tmpl w:val="CC08F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51544C"/>
    <w:multiLevelType w:val="hybridMultilevel"/>
    <w:tmpl w:val="A32AF2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745868"/>
    <w:multiLevelType w:val="hybridMultilevel"/>
    <w:tmpl w:val="DD4C3256"/>
    <w:lvl w:ilvl="0" w:tplc="030A1A3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4CF1F86"/>
    <w:multiLevelType w:val="hybridMultilevel"/>
    <w:tmpl w:val="765C298A"/>
    <w:lvl w:ilvl="0" w:tplc="F1DAF5AA">
      <w:start w:val="1"/>
      <w:numFmt w:val="decimal"/>
      <w:lvlText w:val="%1."/>
      <w:lvlJc w:val="left"/>
      <w:pPr>
        <w:ind w:left="786" w:hanging="360"/>
      </w:pPr>
      <w:rPr>
        <w:rFonts w:ascii="Times New Roman" w:eastAsiaTheme="minorHAnsi"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5E13AC1"/>
    <w:multiLevelType w:val="hybridMultilevel"/>
    <w:tmpl w:val="741E3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F25F57"/>
    <w:multiLevelType w:val="hybridMultilevel"/>
    <w:tmpl w:val="62B8CAA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DF6086C"/>
    <w:multiLevelType w:val="hybridMultilevel"/>
    <w:tmpl w:val="A7A61660"/>
    <w:lvl w:ilvl="0" w:tplc="08090019">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7E4D320D"/>
    <w:multiLevelType w:val="hybridMultilevel"/>
    <w:tmpl w:val="3D707A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0"/>
  </w:num>
  <w:num w:numId="5">
    <w:abstractNumId w:val="6"/>
  </w:num>
  <w:num w:numId="6">
    <w:abstractNumId w:val="1"/>
  </w:num>
  <w:num w:numId="7">
    <w:abstractNumId w:val="12"/>
  </w:num>
  <w:num w:numId="8">
    <w:abstractNumId w:val="17"/>
  </w:num>
  <w:num w:numId="9">
    <w:abstractNumId w:val="11"/>
  </w:num>
  <w:num w:numId="10">
    <w:abstractNumId w:val="15"/>
  </w:num>
  <w:num w:numId="11">
    <w:abstractNumId w:val="10"/>
  </w:num>
  <w:num w:numId="12">
    <w:abstractNumId w:val="21"/>
  </w:num>
  <w:num w:numId="13">
    <w:abstractNumId w:val="20"/>
  </w:num>
  <w:num w:numId="14">
    <w:abstractNumId w:val="4"/>
  </w:num>
  <w:num w:numId="15">
    <w:abstractNumId w:val="19"/>
  </w:num>
  <w:num w:numId="16">
    <w:abstractNumId w:val="22"/>
  </w:num>
  <w:num w:numId="17">
    <w:abstractNumId w:val="16"/>
  </w:num>
  <w:num w:numId="18">
    <w:abstractNumId w:val="5"/>
  </w:num>
  <w:num w:numId="19">
    <w:abstractNumId w:val="3"/>
  </w:num>
  <w:num w:numId="20">
    <w:abstractNumId w:val="14"/>
  </w:num>
  <w:num w:numId="21">
    <w:abstractNumId w:val="8"/>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77BF"/>
    <w:rsid w:val="00164161"/>
    <w:rsid w:val="001D5856"/>
    <w:rsid w:val="0028056E"/>
    <w:rsid w:val="003B0916"/>
    <w:rsid w:val="004D4ED6"/>
    <w:rsid w:val="005C3E1E"/>
    <w:rsid w:val="009265A3"/>
    <w:rsid w:val="00A007BD"/>
    <w:rsid w:val="00A017C3"/>
    <w:rsid w:val="00A04787"/>
    <w:rsid w:val="00A306F1"/>
    <w:rsid w:val="00A63045"/>
    <w:rsid w:val="00AA65ED"/>
    <w:rsid w:val="00CA1BED"/>
    <w:rsid w:val="00D25C44"/>
    <w:rsid w:val="00D54A57"/>
    <w:rsid w:val="00D90D13"/>
    <w:rsid w:val="00E46940"/>
    <w:rsid w:val="00E477BF"/>
    <w:rsid w:val="00F52330"/>
    <w:rsid w:val="00FD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F800C-EE5B-4B3C-AFC3-40A70C41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477BF"/>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E477BF"/>
  </w:style>
  <w:style w:type="paragraph" w:styleId="BalloonText">
    <w:name w:val="Balloon Text"/>
    <w:basedOn w:val="Normal"/>
    <w:link w:val="BalloonTextChar"/>
    <w:uiPriority w:val="99"/>
    <w:semiHidden/>
    <w:unhideWhenUsed/>
    <w:rsid w:val="00E4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BF"/>
    <w:rPr>
      <w:rFonts w:ascii="Tahoma" w:hAnsi="Tahoma" w:cs="Tahoma"/>
      <w:sz w:val="16"/>
      <w:szCs w:val="16"/>
    </w:rPr>
  </w:style>
  <w:style w:type="paragraph" w:styleId="NormalWeb">
    <w:name w:val="Normal (Web)"/>
    <w:basedOn w:val="Normal"/>
    <w:uiPriority w:val="99"/>
    <w:unhideWhenUsed/>
    <w:rsid w:val="00AA65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A1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A1BED"/>
    <w:rPr>
      <w:lang w:val="en-US"/>
    </w:rPr>
  </w:style>
  <w:style w:type="paragraph" w:styleId="Header">
    <w:name w:val="header"/>
    <w:basedOn w:val="Normal"/>
    <w:link w:val="HeaderChar"/>
    <w:uiPriority w:val="99"/>
    <w:unhideWhenUsed/>
    <w:rsid w:val="00CA1BED"/>
    <w:pPr>
      <w:tabs>
        <w:tab w:val="center" w:pos="4680"/>
        <w:tab w:val="right" w:pos="9360"/>
      </w:tabs>
      <w:spacing w:after="0" w:line="240" w:lineRule="auto"/>
    </w:pPr>
    <w:rPr>
      <w:lang w:val="en-US"/>
    </w:rPr>
  </w:style>
  <w:style w:type="character" w:customStyle="1" w:styleId="HeaderChar1">
    <w:name w:val="Header Char1"/>
    <w:basedOn w:val="DefaultParagraphFont"/>
    <w:uiPriority w:val="99"/>
    <w:semiHidden/>
    <w:rsid w:val="00CA1BED"/>
  </w:style>
  <w:style w:type="paragraph" w:styleId="Footer">
    <w:name w:val="footer"/>
    <w:basedOn w:val="Normal"/>
    <w:link w:val="FooterChar"/>
    <w:uiPriority w:val="99"/>
    <w:unhideWhenUsed/>
    <w:rsid w:val="00CA1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sumantri.blogspot.co.id/2014/05/kemampuan-siswa-representasi-matemati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_</dc:creator>
  <cp:lastModifiedBy>Mr Asep</cp:lastModifiedBy>
  <cp:revision>6</cp:revision>
  <cp:lastPrinted>2018-02-12T02:18:00Z</cp:lastPrinted>
  <dcterms:created xsi:type="dcterms:W3CDTF">2018-02-10T09:44:00Z</dcterms:created>
  <dcterms:modified xsi:type="dcterms:W3CDTF">2018-02-21T04:30:00Z</dcterms:modified>
</cp:coreProperties>
</file>