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58" w:rsidRPr="0066772B" w:rsidRDefault="00DF3558" w:rsidP="004A22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2B">
        <w:rPr>
          <w:rFonts w:ascii="Times New Roman" w:hAnsi="Times New Roman" w:cs="Times New Roman"/>
          <w:b/>
          <w:sz w:val="24"/>
          <w:szCs w:val="24"/>
        </w:rPr>
        <w:t>BAB I</w:t>
      </w:r>
    </w:p>
    <w:p w:rsidR="00F82DB8" w:rsidRDefault="00151588" w:rsidP="004A22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51588" w:rsidRPr="00F82DB8" w:rsidRDefault="00151588" w:rsidP="00C92BD7">
      <w:pPr>
        <w:spacing w:before="240"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BD" w:rsidRDefault="00DF3558" w:rsidP="00831036">
      <w:pPr>
        <w:pStyle w:val="ListParagraph"/>
        <w:numPr>
          <w:ilvl w:val="0"/>
          <w:numId w:val="49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2B">
        <w:rPr>
          <w:rFonts w:ascii="Times New Roman" w:hAnsi="Times New Roman" w:cs="Times New Roman"/>
          <w:b/>
          <w:sz w:val="24"/>
          <w:szCs w:val="24"/>
        </w:rPr>
        <w:t>Latar Belakang Penelitian</w:t>
      </w:r>
    </w:p>
    <w:p w:rsidR="00831036" w:rsidRDefault="00D10D6F" w:rsidP="0083103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Jasa Perjalanan Wisata merupakan </w:t>
      </w:r>
      <w:r w:rsidR="008A16F2">
        <w:rPr>
          <w:rFonts w:ascii="Times New Roman" w:hAnsi="Times New Roman" w:cs="Times New Roman"/>
          <w:sz w:val="24"/>
          <w:szCs w:val="24"/>
        </w:rPr>
        <w:t xml:space="preserve">prioritas utama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8A16F2">
        <w:rPr>
          <w:rFonts w:ascii="Times New Roman" w:hAnsi="Times New Roman" w:cs="Times New Roman"/>
          <w:sz w:val="24"/>
          <w:szCs w:val="24"/>
        </w:rPr>
        <w:t>proses pelayanan terhadap wisatawan. Sebagian besar wisatawan menggunakan j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16F2">
        <w:rPr>
          <w:rFonts w:ascii="Times New Roman" w:hAnsi="Times New Roman" w:cs="Times New Roman"/>
          <w:sz w:val="24"/>
          <w:szCs w:val="24"/>
        </w:rPr>
        <w:t>sa perjalanan w</w:t>
      </w:r>
      <w:r>
        <w:rPr>
          <w:rFonts w:ascii="Times New Roman" w:hAnsi="Times New Roman" w:cs="Times New Roman"/>
          <w:sz w:val="24"/>
          <w:szCs w:val="24"/>
        </w:rPr>
        <w:t>isata</w:t>
      </w:r>
      <w:r w:rsidR="008A16F2">
        <w:rPr>
          <w:rFonts w:ascii="Times New Roman" w:hAnsi="Times New Roman" w:cs="Times New Roman"/>
          <w:sz w:val="24"/>
          <w:szCs w:val="24"/>
        </w:rPr>
        <w:t xml:space="preserve"> agar dapat terpenuhi kebutuhan</w:t>
      </w:r>
      <w:r w:rsidR="00E656BF">
        <w:rPr>
          <w:rFonts w:ascii="Times New Roman" w:hAnsi="Times New Roman" w:cs="Times New Roman"/>
          <w:sz w:val="24"/>
          <w:szCs w:val="24"/>
        </w:rPr>
        <w:t xml:space="preserve"> dalam</w:t>
      </w:r>
      <w:r w:rsidR="008A16F2">
        <w:rPr>
          <w:rFonts w:ascii="Times New Roman" w:hAnsi="Times New Roman" w:cs="Times New Roman"/>
          <w:sz w:val="24"/>
          <w:szCs w:val="24"/>
        </w:rPr>
        <w:t xml:space="preserve"> berwisata</w:t>
      </w:r>
      <w:r w:rsidR="00EA09C1">
        <w:rPr>
          <w:rFonts w:ascii="Times New Roman" w:hAnsi="Times New Roman" w:cs="Times New Roman"/>
          <w:sz w:val="24"/>
          <w:szCs w:val="24"/>
        </w:rPr>
        <w:t>,</w:t>
      </w:r>
      <w:r w:rsidR="00E656BF">
        <w:rPr>
          <w:rFonts w:ascii="Times New Roman" w:hAnsi="Times New Roman" w:cs="Times New Roman"/>
          <w:sz w:val="24"/>
          <w:szCs w:val="24"/>
        </w:rPr>
        <w:t xml:space="preserve"> melalui berbagai penawaran peket perjalanan wisata </w:t>
      </w:r>
      <w:r w:rsidR="00E656BF" w:rsidRPr="00D10D6F">
        <w:rPr>
          <w:rFonts w:ascii="Times New Roman" w:hAnsi="Times New Roman" w:cs="Times New Roman"/>
          <w:i/>
          <w:sz w:val="24"/>
          <w:szCs w:val="24"/>
        </w:rPr>
        <w:t>(package tour)</w:t>
      </w:r>
      <w:r w:rsidR="00EA0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9C1">
        <w:rPr>
          <w:rFonts w:ascii="Times New Roman" w:hAnsi="Times New Roman" w:cs="Times New Roman"/>
          <w:sz w:val="24"/>
          <w:szCs w:val="24"/>
        </w:rPr>
        <w:t>yang di tawarkan</w:t>
      </w:r>
      <w:r w:rsidR="00E656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656BF">
        <w:rPr>
          <w:rFonts w:ascii="Times New Roman" w:hAnsi="Times New Roman" w:cs="Times New Roman"/>
          <w:sz w:val="24"/>
          <w:szCs w:val="24"/>
        </w:rPr>
        <w:t>Perkembangan industri pariwisata menggalami berbagai situasi atas kebu</w:t>
      </w:r>
      <w:r w:rsidR="002D5B5B">
        <w:rPr>
          <w:rFonts w:ascii="Times New Roman" w:hAnsi="Times New Roman" w:cs="Times New Roman"/>
          <w:sz w:val="24"/>
          <w:szCs w:val="24"/>
        </w:rPr>
        <w:t xml:space="preserve">tuhan bagi pengguna jasa wisata. </w:t>
      </w:r>
    </w:p>
    <w:p w:rsidR="003A42DF" w:rsidRDefault="00C94AE2" w:rsidP="0083103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="009330B7">
        <w:rPr>
          <w:rFonts w:ascii="Times New Roman" w:hAnsi="Times New Roman" w:cs="Times New Roman"/>
          <w:sz w:val="24"/>
          <w:szCs w:val="24"/>
        </w:rPr>
        <w:t>Direktorat Jendral Pariwi</w:t>
      </w:r>
      <w:r w:rsidR="00E656BF">
        <w:rPr>
          <w:rFonts w:ascii="Times New Roman" w:hAnsi="Times New Roman" w:cs="Times New Roman"/>
          <w:sz w:val="24"/>
          <w:szCs w:val="24"/>
        </w:rPr>
        <w:t>sata memberikan definisi bahwa</w:t>
      </w:r>
      <w:r w:rsidR="009330B7">
        <w:rPr>
          <w:rFonts w:ascii="Times New Roman" w:hAnsi="Times New Roman" w:cs="Times New Roman"/>
          <w:sz w:val="24"/>
          <w:szCs w:val="24"/>
        </w:rPr>
        <w:t xml:space="preserve"> Biro Perjal</w:t>
      </w:r>
      <w:r w:rsidR="00E656BF">
        <w:rPr>
          <w:rFonts w:ascii="Times New Roman" w:hAnsi="Times New Roman" w:cs="Times New Roman"/>
          <w:sz w:val="24"/>
          <w:szCs w:val="24"/>
        </w:rPr>
        <w:t>a</w:t>
      </w:r>
      <w:r w:rsidR="009330B7">
        <w:rPr>
          <w:rFonts w:ascii="Times New Roman" w:hAnsi="Times New Roman" w:cs="Times New Roman"/>
          <w:sz w:val="24"/>
          <w:szCs w:val="24"/>
        </w:rPr>
        <w:t>nan Wisata melalui Surat Keputusan Direktorat Jendral Pariwisata</w:t>
      </w:r>
      <w:r w:rsidR="005C4B2B">
        <w:rPr>
          <w:rFonts w:ascii="Times New Roman" w:hAnsi="Times New Roman" w:cs="Times New Roman"/>
          <w:sz w:val="24"/>
          <w:szCs w:val="24"/>
        </w:rPr>
        <w:t xml:space="preserve"> No. Kep. 16//II/Taggal 25 Februari 1988</w:t>
      </w:r>
      <w:r w:rsidR="008A16F2">
        <w:rPr>
          <w:rFonts w:ascii="Times New Roman" w:hAnsi="Times New Roman" w:cs="Times New Roman"/>
          <w:sz w:val="24"/>
          <w:szCs w:val="24"/>
        </w:rPr>
        <w:t xml:space="preserve"> </w:t>
      </w:r>
      <w:r w:rsidR="005C4B2B">
        <w:rPr>
          <w:rFonts w:ascii="Times New Roman" w:hAnsi="Times New Roman" w:cs="Times New Roman"/>
          <w:sz w:val="24"/>
          <w:szCs w:val="24"/>
        </w:rPr>
        <w:t>tentang Pelaksanaan Ketentuan Usaha Perjalanan, pada Bab I Penelitian Umum Pasal 1, memberi pengertian dengan bantuan sebagai berikut:</w:t>
      </w:r>
    </w:p>
    <w:p w:rsidR="005C4B2B" w:rsidRDefault="008A16F2" w:rsidP="00E84F0C">
      <w:pPr>
        <w:pStyle w:val="ListParagraph"/>
        <w:numPr>
          <w:ilvl w:val="0"/>
          <w:numId w:val="6"/>
        </w:numPr>
        <w:tabs>
          <w:tab w:val="left" w:pos="15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Usaha Perjalanan ad</w:t>
      </w:r>
      <w:r w:rsidR="005C4B2B">
        <w:rPr>
          <w:rFonts w:ascii="Times New Roman" w:hAnsi="Times New Roman" w:cs="Times New Roman"/>
          <w:sz w:val="24"/>
          <w:szCs w:val="24"/>
        </w:rPr>
        <w:t xml:space="preserve">alah kegitan usaha yang bersifat komersial yang mengatur, menyediakan dan menyelenggarakan pelayanan bagi seseorang, </w:t>
      </w:r>
      <w:r w:rsidR="00D37481">
        <w:rPr>
          <w:rFonts w:ascii="Times New Roman" w:hAnsi="Times New Roman" w:cs="Times New Roman"/>
          <w:sz w:val="24"/>
          <w:szCs w:val="24"/>
        </w:rPr>
        <w:t>se</w:t>
      </w:r>
      <w:r w:rsidR="00C94AE2">
        <w:rPr>
          <w:rFonts w:ascii="Times New Roman" w:hAnsi="Times New Roman" w:cs="Times New Roman"/>
          <w:sz w:val="24"/>
          <w:szCs w:val="24"/>
        </w:rPr>
        <w:t>kelomp</w:t>
      </w:r>
      <w:r w:rsidR="00FB483F">
        <w:rPr>
          <w:rFonts w:ascii="Times New Roman" w:hAnsi="Times New Roman" w:cs="Times New Roman"/>
          <w:sz w:val="24"/>
          <w:szCs w:val="24"/>
        </w:rPr>
        <w:t>o</w:t>
      </w:r>
      <w:r w:rsidR="00C94AE2">
        <w:rPr>
          <w:rFonts w:ascii="Times New Roman" w:hAnsi="Times New Roman" w:cs="Times New Roman"/>
          <w:sz w:val="24"/>
          <w:szCs w:val="24"/>
        </w:rPr>
        <w:t>k</w:t>
      </w:r>
      <w:r w:rsidR="00D37481">
        <w:rPr>
          <w:rFonts w:ascii="Times New Roman" w:hAnsi="Times New Roman" w:cs="Times New Roman"/>
          <w:sz w:val="24"/>
          <w:szCs w:val="24"/>
        </w:rPr>
        <w:t xml:space="preserve"> orang untuk melakukan perjalanan dengan tujuan berwisata.</w:t>
      </w:r>
    </w:p>
    <w:p w:rsidR="00D37481" w:rsidRDefault="00D37481" w:rsidP="00E84F0C">
      <w:pPr>
        <w:pStyle w:val="ListParagraph"/>
        <w:numPr>
          <w:ilvl w:val="0"/>
          <w:numId w:val="6"/>
        </w:numPr>
        <w:tabs>
          <w:tab w:val="left" w:pos="15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Biro Perjal</w:t>
      </w:r>
      <w:r w:rsidR="005C5C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nan Wisata adalah badan usaha yang menyelenggarakan kegiatan usaha perjalanan kedalam negeri dan atau keluar neg</w:t>
      </w:r>
      <w:r w:rsidR="00584E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ri.</w:t>
      </w:r>
    </w:p>
    <w:p w:rsidR="00C92BD7" w:rsidRDefault="00C92BD7" w:rsidP="00C92BD7">
      <w:pPr>
        <w:pStyle w:val="ListParagraph"/>
        <w:tabs>
          <w:tab w:val="left" w:pos="15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7481" w:rsidRDefault="00D37481" w:rsidP="00E84F0C">
      <w:pPr>
        <w:pStyle w:val="ListParagraph"/>
        <w:numPr>
          <w:ilvl w:val="0"/>
          <w:numId w:val="6"/>
        </w:numPr>
        <w:tabs>
          <w:tab w:val="left" w:pos="15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Cab</w:t>
      </w:r>
      <w:r w:rsidR="008A16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Biro Perjalanan Wisata adalah salah satu unit usaha Biro Perjalanan Wisata, yang berkedudukan di wilayah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kantor pusatnya atau wilayah lain, yang melakukan kegiatan kantor pusatnya.</w:t>
      </w:r>
    </w:p>
    <w:p w:rsidR="00D37481" w:rsidRDefault="00D37481" w:rsidP="00E84F0C">
      <w:pPr>
        <w:pStyle w:val="ListParagraph"/>
        <w:numPr>
          <w:ilvl w:val="0"/>
          <w:numId w:val="6"/>
        </w:numPr>
        <w:tabs>
          <w:tab w:val="left" w:pos="15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 Perjalanan adalah badan usaha yang menyelenggarakan usaha perjalanan yang bertindak sebagai perantara di dalam menjual dan mengurus jasa untuk melakukan perjalanan.</w:t>
      </w:r>
    </w:p>
    <w:p w:rsidR="00D37481" w:rsidRDefault="00D37481" w:rsidP="00C92BD7">
      <w:pPr>
        <w:pStyle w:val="ListParagraph"/>
        <w:numPr>
          <w:ilvl w:val="0"/>
          <w:numId w:val="6"/>
        </w:numPr>
        <w:tabs>
          <w:tab w:val="left" w:pos="153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Perwakilan adalah Biro Perjalanan Wisata, A</w:t>
      </w:r>
      <w:r w:rsidR="003545AC">
        <w:rPr>
          <w:rFonts w:ascii="Times New Roman" w:hAnsi="Times New Roman" w:cs="Times New Roman"/>
          <w:sz w:val="24"/>
          <w:szCs w:val="24"/>
        </w:rPr>
        <w:t>gen Perjalanan, bad</w:t>
      </w:r>
      <w:r>
        <w:rPr>
          <w:rFonts w:ascii="Times New Roman" w:hAnsi="Times New Roman" w:cs="Times New Roman"/>
          <w:sz w:val="24"/>
          <w:szCs w:val="24"/>
        </w:rPr>
        <w:t>an usaha lain</w:t>
      </w:r>
      <w:r w:rsidR="00354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 atau perorangan, yang ditunjuk oleh suatu Biro Perjalanan Wisata</w:t>
      </w:r>
      <w:r w:rsidR="003545AC">
        <w:rPr>
          <w:rFonts w:ascii="Times New Roman" w:hAnsi="Times New Roman" w:cs="Times New Roman"/>
          <w:sz w:val="24"/>
          <w:szCs w:val="24"/>
        </w:rPr>
        <w:t xml:space="preserve"> yang berkedud</w:t>
      </w:r>
      <w:r>
        <w:rPr>
          <w:rFonts w:ascii="Times New Roman" w:hAnsi="Times New Roman" w:cs="Times New Roman"/>
          <w:sz w:val="24"/>
          <w:szCs w:val="24"/>
        </w:rPr>
        <w:t>ukan di wilayah lain untuk melakukan kegiatan yang d</w:t>
      </w:r>
      <w:r w:rsidR="003545AC">
        <w:rPr>
          <w:rFonts w:ascii="Times New Roman" w:hAnsi="Times New Roman" w:cs="Times New Roman"/>
          <w:sz w:val="24"/>
          <w:szCs w:val="24"/>
        </w:rPr>
        <w:t>iwakilkan baik secara tetap maupun</w:t>
      </w:r>
      <w:r>
        <w:rPr>
          <w:rFonts w:ascii="Times New Roman" w:hAnsi="Times New Roman" w:cs="Times New Roman"/>
          <w:sz w:val="24"/>
          <w:szCs w:val="24"/>
        </w:rPr>
        <w:t xml:space="preserve"> tidak tetap</w:t>
      </w:r>
      <w:r w:rsidR="003545AC">
        <w:rPr>
          <w:rFonts w:ascii="Times New Roman" w:hAnsi="Times New Roman" w:cs="Times New Roman"/>
          <w:sz w:val="24"/>
          <w:szCs w:val="24"/>
        </w:rPr>
        <w:t>.</w:t>
      </w:r>
    </w:p>
    <w:p w:rsidR="00831036" w:rsidRDefault="00645D47" w:rsidP="00831036">
      <w:pPr>
        <w:tabs>
          <w:tab w:val="left" w:pos="153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Berkembangnya bisnis jasa</w:t>
      </w:r>
      <w:r w:rsidR="003545AC">
        <w:rPr>
          <w:rFonts w:ascii="Times New Roman" w:hAnsi="Times New Roman" w:cs="Times New Roman"/>
          <w:sz w:val="24"/>
          <w:szCs w:val="24"/>
        </w:rPr>
        <w:t xml:space="preserve"> </w:t>
      </w:r>
      <w:r w:rsidR="00C94AE2">
        <w:rPr>
          <w:rFonts w:ascii="Times New Roman" w:hAnsi="Times New Roman" w:cs="Times New Roman"/>
          <w:sz w:val="24"/>
          <w:szCs w:val="24"/>
        </w:rPr>
        <w:t>perjalanan wisata, memberikan dampak terciptanya</w:t>
      </w:r>
      <w:r w:rsidR="003545AC">
        <w:rPr>
          <w:rFonts w:ascii="Times New Roman" w:hAnsi="Times New Roman" w:cs="Times New Roman"/>
          <w:sz w:val="24"/>
          <w:szCs w:val="24"/>
        </w:rPr>
        <w:t xml:space="preserve"> persaingan</w:t>
      </w:r>
      <w:r w:rsidR="00C94AE2">
        <w:rPr>
          <w:rFonts w:ascii="Times New Roman" w:hAnsi="Times New Roman" w:cs="Times New Roman"/>
          <w:sz w:val="24"/>
          <w:szCs w:val="24"/>
        </w:rPr>
        <w:t xml:space="preserve"> antar</w:t>
      </w:r>
      <w:r w:rsidR="003545AC">
        <w:rPr>
          <w:rFonts w:ascii="Times New Roman" w:hAnsi="Times New Roman" w:cs="Times New Roman"/>
          <w:sz w:val="24"/>
          <w:szCs w:val="24"/>
        </w:rPr>
        <w:t xml:space="preserve"> perusahaan jasa</w:t>
      </w:r>
      <w:r w:rsidR="00C94AE2">
        <w:rPr>
          <w:rFonts w:ascii="Times New Roman" w:hAnsi="Times New Roman" w:cs="Times New Roman"/>
          <w:sz w:val="24"/>
          <w:szCs w:val="24"/>
        </w:rPr>
        <w:t xml:space="preserve"> lainnya</w:t>
      </w:r>
      <w:r w:rsidR="0064342D">
        <w:rPr>
          <w:rFonts w:ascii="Times New Roman" w:hAnsi="Times New Roman" w:cs="Times New Roman"/>
          <w:sz w:val="24"/>
          <w:szCs w:val="24"/>
        </w:rPr>
        <w:t>,</w:t>
      </w:r>
      <w:r w:rsidR="00C94AE2">
        <w:rPr>
          <w:rFonts w:ascii="Times New Roman" w:hAnsi="Times New Roman" w:cs="Times New Roman"/>
          <w:sz w:val="24"/>
          <w:szCs w:val="24"/>
        </w:rPr>
        <w:t xml:space="preserve"> yang menawarkan produk yang </w:t>
      </w:r>
      <w:proofErr w:type="gramStart"/>
      <w:r w:rsidR="00C94AE2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C94AE2">
        <w:rPr>
          <w:rFonts w:ascii="Times New Roman" w:hAnsi="Times New Roman" w:cs="Times New Roman"/>
          <w:sz w:val="24"/>
          <w:szCs w:val="24"/>
        </w:rPr>
        <w:t xml:space="preserve"> dan menarik bagi konsumen</w:t>
      </w:r>
      <w:r w:rsidR="006C344C">
        <w:rPr>
          <w:rFonts w:ascii="Times New Roman" w:hAnsi="Times New Roman" w:cs="Times New Roman"/>
          <w:sz w:val="24"/>
          <w:szCs w:val="24"/>
        </w:rPr>
        <w:t>, agar</w:t>
      </w:r>
      <w:r w:rsidR="003545AC">
        <w:rPr>
          <w:rFonts w:ascii="Times New Roman" w:hAnsi="Times New Roman" w:cs="Times New Roman"/>
          <w:sz w:val="24"/>
          <w:szCs w:val="24"/>
        </w:rPr>
        <w:t xml:space="preserve"> menggunakan jasa perusahaannya. Salah satu perusahaan yang bergerak dalam bidang jasa perjalanan p</w:t>
      </w:r>
      <w:r w:rsidR="0009338A">
        <w:rPr>
          <w:rFonts w:ascii="Times New Roman" w:hAnsi="Times New Roman" w:cs="Times New Roman"/>
          <w:sz w:val="24"/>
          <w:szCs w:val="24"/>
        </w:rPr>
        <w:t>ariwisata di Bandung adalah CV.</w:t>
      </w:r>
      <w:r w:rsidR="003545AC">
        <w:rPr>
          <w:rFonts w:ascii="Times New Roman" w:hAnsi="Times New Roman" w:cs="Times New Roman"/>
          <w:sz w:val="24"/>
          <w:szCs w:val="24"/>
        </w:rPr>
        <w:t xml:space="preserve">Omega </w:t>
      </w:r>
      <w:r w:rsidR="00466664">
        <w:rPr>
          <w:rFonts w:ascii="Times New Roman" w:hAnsi="Times New Roman" w:cs="Times New Roman"/>
          <w:sz w:val="24"/>
          <w:szCs w:val="24"/>
        </w:rPr>
        <w:t>Wisatama</w:t>
      </w:r>
      <w:r w:rsidR="0064342D">
        <w:rPr>
          <w:rFonts w:ascii="Times New Roman" w:hAnsi="Times New Roman" w:cs="Times New Roman"/>
          <w:sz w:val="24"/>
          <w:szCs w:val="24"/>
        </w:rPr>
        <w:t xml:space="preserve">, yang </w:t>
      </w:r>
      <w:r w:rsidR="003235E4">
        <w:rPr>
          <w:rFonts w:ascii="Times New Roman" w:hAnsi="Times New Roman" w:cs="Times New Roman"/>
          <w:sz w:val="24"/>
          <w:szCs w:val="24"/>
        </w:rPr>
        <w:t>melayani bergabai</w:t>
      </w:r>
      <w:r w:rsidR="0064342D">
        <w:rPr>
          <w:rFonts w:ascii="Times New Roman" w:hAnsi="Times New Roman" w:cs="Times New Roman"/>
          <w:sz w:val="24"/>
          <w:szCs w:val="24"/>
        </w:rPr>
        <w:t xml:space="preserve"> kunjungan wisata. Di samping itu pula s</w:t>
      </w:r>
      <w:r w:rsidR="003235E4">
        <w:rPr>
          <w:rFonts w:ascii="Times New Roman" w:hAnsi="Times New Roman" w:cs="Times New Roman"/>
          <w:sz w:val="24"/>
          <w:szCs w:val="24"/>
        </w:rPr>
        <w:t>e</w:t>
      </w:r>
      <w:r w:rsidR="006C344C">
        <w:rPr>
          <w:rFonts w:ascii="Times New Roman" w:hAnsi="Times New Roman" w:cs="Times New Roman"/>
          <w:sz w:val="24"/>
          <w:szCs w:val="24"/>
        </w:rPr>
        <w:t>iring</w:t>
      </w:r>
      <w:r w:rsidR="003235E4">
        <w:rPr>
          <w:rFonts w:ascii="Times New Roman" w:hAnsi="Times New Roman" w:cs="Times New Roman"/>
          <w:sz w:val="24"/>
          <w:szCs w:val="24"/>
        </w:rPr>
        <w:t xml:space="preserve"> berkemba</w:t>
      </w:r>
      <w:r w:rsidR="0064342D">
        <w:rPr>
          <w:rFonts w:ascii="Times New Roman" w:hAnsi="Times New Roman" w:cs="Times New Roman"/>
          <w:sz w:val="24"/>
          <w:szCs w:val="24"/>
        </w:rPr>
        <w:t>ngnya dunia wisata di</w:t>
      </w:r>
      <w:r w:rsidR="003235E4">
        <w:rPr>
          <w:rFonts w:ascii="Times New Roman" w:hAnsi="Times New Roman" w:cs="Times New Roman"/>
          <w:sz w:val="24"/>
          <w:szCs w:val="24"/>
        </w:rPr>
        <w:t xml:space="preserve"> masyarakat</w:t>
      </w:r>
      <w:r w:rsidR="00F4253C">
        <w:rPr>
          <w:rFonts w:ascii="Times New Roman" w:hAnsi="Times New Roman" w:cs="Times New Roman"/>
          <w:sz w:val="24"/>
          <w:szCs w:val="24"/>
        </w:rPr>
        <w:t>,</w:t>
      </w:r>
      <w:r w:rsidR="0064342D">
        <w:rPr>
          <w:rFonts w:ascii="Times New Roman" w:hAnsi="Times New Roman" w:cs="Times New Roman"/>
          <w:sz w:val="24"/>
          <w:szCs w:val="24"/>
        </w:rPr>
        <w:t xml:space="preserve"> mendorong </w:t>
      </w:r>
      <w:proofErr w:type="gramStart"/>
      <w:r w:rsidR="0064342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64342D">
        <w:rPr>
          <w:rFonts w:ascii="Times New Roman" w:hAnsi="Times New Roman" w:cs="Times New Roman"/>
          <w:sz w:val="24"/>
          <w:szCs w:val="24"/>
        </w:rPr>
        <w:t xml:space="preserve"> perkembangan kebutuhan kegiatan wisata.</w:t>
      </w:r>
      <w:r w:rsidR="00093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36" w:rsidRDefault="008B792C" w:rsidP="00831036">
      <w:pPr>
        <w:tabs>
          <w:tab w:val="left" w:pos="153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Suatu perusahaan</w:t>
      </w:r>
      <w:r w:rsidR="004465E7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92C">
        <w:rPr>
          <w:rFonts w:ascii="Times New Roman" w:hAnsi="Times New Roman" w:cs="Times New Roman"/>
          <w:i/>
          <w:sz w:val="24"/>
          <w:szCs w:val="24"/>
        </w:rPr>
        <w:t>i</w:t>
      </w:r>
      <w:r w:rsidR="004465E7">
        <w:rPr>
          <w:rFonts w:ascii="Times New Roman" w:hAnsi="Times New Roman" w:cs="Times New Roman"/>
          <w:i/>
          <w:sz w:val="24"/>
          <w:szCs w:val="24"/>
        </w:rPr>
        <w:t>deal</w:t>
      </w:r>
      <w:r w:rsidR="004465E7">
        <w:rPr>
          <w:rFonts w:ascii="Times New Roman" w:hAnsi="Times New Roman" w:cs="Times New Roman"/>
          <w:sz w:val="24"/>
          <w:szCs w:val="24"/>
        </w:rPr>
        <w:t xml:space="preserve"> dan</w:t>
      </w:r>
      <w:r w:rsidR="0064342D">
        <w:rPr>
          <w:rFonts w:ascii="Times New Roman" w:hAnsi="Times New Roman" w:cs="Times New Roman"/>
          <w:sz w:val="24"/>
          <w:szCs w:val="24"/>
        </w:rPr>
        <w:t xml:space="preserve"> </w:t>
      </w:r>
      <w:r w:rsidR="0064342D" w:rsidRPr="008B792C">
        <w:rPr>
          <w:rFonts w:ascii="Times New Roman" w:hAnsi="Times New Roman" w:cs="Times New Roman"/>
          <w:i/>
          <w:sz w:val="24"/>
          <w:szCs w:val="24"/>
        </w:rPr>
        <w:t>rel</w:t>
      </w:r>
      <w:r w:rsidR="00324217" w:rsidRPr="008B792C">
        <w:rPr>
          <w:rFonts w:ascii="Times New Roman" w:hAnsi="Times New Roman" w:cs="Times New Roman"/>
          <w:i/>
          <w:sz w:val="24"/>
          <w:szCs w:val="24"/>
        </w:rPr>
        <w:t>evan</w:t>
      </w:r>
      <w:r w:rsidR="00324217">
        <w:rPr>
          <w:rFonts w:ascii="Times New Roman" w:hAnsi="Times New Roman" w:cs="Times New Roman"/>
          <w:sz w:val="24"/>
          <w:szCs w:val="24"/>
        </w:rPr>
        <w:t xml:space="preserve"> dengan bidang usaha lainya</w:t>
      </w:r>
      <w:r w:rsidR="004465E7">
        <w:rPr>
          <w:rFonts w:ascii="Times New Roman" w:hAnsi="Times New Roman" w:cs="Times New Roman"/>
          <w:sz w:val="24"/>
          <w:szCs w:val="24"/>
        </w:rPr>
        <w:t xml:space="preserve">, dalam </w:t>
      </w:r>
      <w:r w:rsidR="008F50C1">
        <w:rPr>
          <w:rFonts w:ascii="Times New Roman" w:hAnsi="Times New Roman" w:cs="Times New Roman"/>
          <w:sz w:val="24"/>
          <w:szCs w:val="24"/>
        </w:rPr>
        <w:t>melaksanakan</w:t>
      </w:r>
      <w:r w:rsidR="004465E7">
        <w:rPr>
          <w:rFonts w:ascii="Times New Roman" w:hAnsi="Times New Roman" w:cs="Times New Roman"/>
          <w:sz w:val="24"/>
          <w:szCs w:val="24"/>
        </w:rPr>
        <w:t xml:space="preserve"> jasa pariwisata yang ber</w:t>
      </w:r>
      <w:r w:rsidR="00324217">
        <w:rPr>
          <w:rFonts w:ascii="Times New Roman" w:hAnsi="Times New Roman" w:cs="Times New Roman"/>
          <w:sz w:val="24"/>
          <w:szCs w:val="24"/>
        </w:rPr>
        <w:t>kualitas</w:t>
      </w:r>
      <w:r w:rsidR="004465E7">
        <w:rPr>
          <w:rFonts w:ascii="Times New Roman" w:hAnsi="Times New Roman" w:cs="Times New Roman"/>
          <w:sz w:val="24"/>
          <w:szCs w:val="24"/>
        </w:rPr>
        <w:t>. U</w:t>
      </w:r>
      <w:r w:rsidR="008F50C1">
        <w:rPr>
          <w:rFonts w:ascii="Times New Roman" w:hAnsi="Times New Roman" w:cs="Times New Roman"/>
          <w:sz w:val="24"/>
          <w:szCs w:val="24"/>
        </w:rPr>
        <w:t>ntuk meningkat</w:t>
      </w:r>
      <w:r w:rsidR="004465E7">
        <w:rPr>
          <w:rFonts w:ascii="Times New Roman" w:hAnsi="Times New Roman" w:cs="Times New Roman"/>
          <w:sz w:val="24"/>
          <w:szCs w:val="24"/>
        </w:rPr>
        <w:t>kan jumlah konsumen pemakai</w:t>
      </w:r>
      <w:r w:rsidR="008F50C1">
        <w:rPr>
          <w:rFonts w:ascii="Times New Roman" w:hAnsi="Times New Roman" w:cs="Times New Roman"/>
          <w:sz w:val="24"/>
          <w:szCs w:val="24"/>
        </w:rPr>
        <w:t xml:space="preserve"> jasa perjalanan wisat</w:t>
      </w:r>
      <w:r w:rsidR="00324217">
        <w:rPr>
          <w:rFonts w:ascii="Times New Roman" w:hAnsi="Times New Roman" w:cs="Times New Roman"/>
          <w:sz w:val="24"/>
          <w:szCs w:val="24"/>
        </w:rPr>
        <w:t>a tersebut dari waktu ke waktu. Adapun secara umum aspek pemasaran menjadikan hal utama dalam mencapai tujuan sasaran pasar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036" w:rsidRDefault="00BA0A5C" w:rsidP="00831036">
      <w:pPr>
        <w:tabs>
          <w:tab w:val="left" w:pos="153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Konsep bauran pemasaran secara tradisional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(traditional marketing mix)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terdiri dari 4P yaitu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 xml:space="preserve">product </w:t>
      </w:r>
      <w:r>
        <w:rPr>
          <w:rFonts w:ascii="Times New Roman" w:eastAsia="Times New Roman" w:hAnsi="Times New Roman" w:cs="Times New Roman"/>
          <w:sz w:val="24"/>
          <w:szCs w:val="24"/>
        </w:rPr>
        <w:t>(produk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price (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harga),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 xml:space="preserve">place 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(tempat) dan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 xml:space="preserve">promotion 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(promosi), sementara untuk pemasaran jasa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(the service marketing mix)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terdapat 3P, yaitu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 xml:space="preserve"> people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(orang),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physical evidence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(bukti fisik) dan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 xml:space="preserve"> process 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>(proses jasa). Setiap perusahaan harus dapat mengatur dan memilih unsur bauran pemasaran yang mana, yang diprioritaskan sehingga dapat secara efektif mempengaruhi keputusan konsumen untuk membeli produk atau jasa yang dipasarkan.</w:t>
      </w:r>
    </w:p>
    <w:p w:rsidR="00831036" w:rsidRDefault="00BA0A5C" w:rsidP="00831036">
      <w:pPr>
        <w:tabs>
          <w:tab w:val="left" w:pos="153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Keputusan seseorang untuk menggunakan jasa merupakan suatu proses yang kompleks dan dipengaruhi oleh berbagai faktor, selain kualitas pelayanan yang diberikan perusahaan ter</w:t>
      </w:r>
      <w:r w:rsidR="00324217">
        <w:rPr>
          <w:rFonts w:ascii="Times New Roman" w:eastAsia="Times New Roman" w:hAnsi="Times New Roman" w:cs="Times New Roman"/>
          <w:sz w:val="24"/>
          <w:szCs w:val="24"/>
        </w:rPr>
        <w:t>hadap konsumen, perusahaan</w:t>
      </w:r>
      <w:r w:rsidR="00115988">
        <w:rPr>
          <w:rFonts w:ascii="Times New Roman" w:eastAsia="Times New Roman" w:hAnsi="Times New Roman" w:cs="Times New Roman"/>
          <w:sz w:val="24"/>
          <w:szCs w:val="24"/>
        </w:rPr>
        <w:t xml:space="preserve"> harus memiliki sistem informasi yang meninjau</w:t>
      </w:r>
      <w:r w:rsidR="009E5D4C">
        <w:rPr>
          <w:rFonts w:ascii="Times New Roman" w:eastAsia="Times New Roman" w:hAnsi="Times New Roman" w:cs="Times New Roman"/>
          <w:sz w:val="24"/>
          <w:szCs w:val="24"/>
        </w:rPr>
        <w:t xml:space="preserve"> untuk</w:t>
      </w:r>
      <w:r w:rsidR="00324217">
        <w:rPr>
          <w:rFonts w:ascii="Times New Roman" w:eastAsia="Times New Roman" w:hAnsi="Times New Roman" w:cs="Times New Roman"/>
          <w:sz w:val="24"/>
          <w:szCs w:val="24"/>
        </w:rPr>
        <w:t xml:space="preserve"> memberikan kontribusi promosi bagi kemudahan mendapatkan informasi atas produk yang ditawarkan</w:t>
      </w:r>
      <w:r w:rsidR="004068A5">
        <w:rPr>
          <w:rFonts w:ascii="Times New Roman" w:eastAsia="Times New Roman" w:hAnsi="Times New Roman" w:cs="Times New Roman"/>
          <w:sz w:val="24"/>
          <w:szCs w:val="24"/>
        </w:rPr>
        <w:t>. Biasanya konsumen dala</w:t>
      </w:r>
      <w:r w:rsidR="00CE5C40">
        <w:rPr>
          <w:rFonts w:ascii="Times New Roman" w:eastAsia="Times New Roman" w:hAnsi="Times New Roman" w:cs="Times New Roman"/>
          <w:sz w:val="24"/>
          <w:szCs w:val="24"/>
        </w:rPr>
        <w:t xml:space="preserve">m menggunakan layanan jasa </w:t>
      </w:r>
      <w:proofErr w:type="gramStart"/>
      <w:r w:rsidR="00CE5C4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="00CE5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8A5">
        <w:rPr>
          <w:rFonts w:ascii="Times New Roman" w:eastAsia="Times New Roman" w:hAnsi="Times New Roman" w:cs="Times New Roman"/>
          <w:sz w:val="24"/>
          <w:szCs w:val="24"/>
        </w:rPr>
        <w:t>memanding-bandingkan harga</w:t>
      </w:r>
      <w:r w:rsidR="00526316">
        <w:rPr>
          <w:rFonts w:ascii="Times New Roman" w:eastAsia="Times New Roman" w:hAnsi="Times New Roman" w:cs="Times New Roman"/>
          <w:sz w:val="24"/>
          <w:szCs w:val="24"/>
        </w:rPr>
        <w:t xml:space="preserve"> dan kualitas pelayanan yang diberikan. Dengan</w:t>
      </w:r>
      <w:r w:rsidR="008B792C">
        <w:rPr>
          <w:rFonts w:ascii="Times New Roman" w:eastAsia="Times New Roman" w:hAnsi="Times New Roman" w:cs="Times New Roman"/>
          <w:sz w:val="24"/>
          <w:szCs w:val="24"/>
        </w:rPr>
        <w:t xml:space="preserve"> mudah dan jelasnya pencarian in</w:t>
      </w:r>
      <w:r w:rsidR="00526316">
        <w:rPr>
          <w:rFonts w:ascii="Times New Roman" w:eastAsia="Times New Roman" w:hAnsi="Times New Roman" w:cs="Times New Roman"/>
          <w:sz w:val="24"/>
          <w:szCs w:val="24"/>
        </w:rPr>
        <w:t>formasi tentang produk perusahaan tersebut</w:t>
      </w:r>
      <w:r w:rsidR="00645D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316">
        <w:rPr>
          <w:rFonts w:ascii="Times New Roman" w:eastAsia="Times New Roman" w:hAnsi="Times New Roman" w:cs="Times New Roman"/>
          <w:sz w:val="24"/>
          <w:szCs w:val="24"/>
        </w:rPr>
        <w:t xml:space="preserve">maka </w:t>
      </w:r>
      <w:proofErr w:type="gramStart"/>
      <w:r w:rsidR="0052631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="00526316">
        <w:rPr>
          <w:rFonts w:ascii="Times New Roman" w:eastAsia="Times New Roman" w:hAnsi="Times New Roman" w:cs="Times New Roman"/>
          <w:sz w:val="24"/>
          <w:szCs w:val="24"/>
        </w:rPr>
        <w:t xml:space="preserve"> dengan cepatnya proses pembuatan keputusan pembelian tersebut</w:t>
      </w:r>
      <w:r w:rsidR="00645D47">
        <w:rPr>
          <w:rFonts w:ascii="Times New Roman" w:eastAsia="Times New Roman" w:hAnsi="Times New Roman" w:cs="Times New Roman"/>
          <w:sz w:val="24"/>
          <w:szCs w:val="24"/>
        </w:rPr>
        <w:t xml:space="preserve"> terjadi</w:t>
      </w:r>
      <w:r w:rsidR="005263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036" w:rsidRDefault="00115988" w:rsidP="00831036">
      <w:pPr>
        <w:tabs>
          <w:tab w:val="left" w:pos="153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Untuk menjamin keberlangsungan perusahaan yang bergerak dalam bidang jasa perjalanan wisata sanggat dipengaruhi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peningkatan keb</w:t>
      </w:r>
      <w:r w:rsidR="006E1EAF">
        <w:rPr>
          <w:rFonts w:ascii="Times New Roman" w:eastAsia="Times New Roman" w:hAnsi="Times New Roman" w:cs="Times New Roman"/>
          <w:sz w:val="24"/>
          <w:szCs w:val="24"/>
        </w:rPr>
        <w:t xml:space="preserve">utuhan konsumen. Pelanggan </w:t>
      </w:r>
      <w:r w:rsidR="003B11F3">
        <w:rPr>
          <w:rFonts w:ascii="Times New Roman" w:eastAsia="Times New Roman" w:hAnsi="Times New Roman" w:cs="Times New Roman"/>
          <w:sz w:val="24"/>
          <w:szCs w:val="24"/>
        </w:rPr>
        <w:t xml:space="preserve">sangatlah besar pengaruhnya dalam memberikan </w:t>
      </w:r>
      <w:r>
        <w:rPr>
          <w:rFonts w:ascii="Times New Roman" w:eastAsia="Times New Roman" w:hAnsi="Times New Roman" w:cs="Times New Roman"/>
          <w:sz w:val="24"/>
          <w:szCs w:val="24"/>
        </w:rPr>
        <w:t>kontribusi bagi perkembangan perusahaan</w:t>
      </w:r>
      <w:r w:rsidR="0069160E">
        <w:rPr>
          <w:rFonts w:ascii="Times New Roman" w:eastAsia="Times New Roman" w:hAnsi="Times New Roman" w:cs="Times New Roman"/>
          <w:sz w:val="24"/>
          <w:szCs w:val="24"/>
        </w:rPr>
        <w:t>. Semakin bayak pelanggan perusahaan maka, semakin besar pemasukan yang di dapat perusah</w:t>
      </w:r>
      <w:r w:rsidR="004F11B8">
        <w:rPr>
          <w:rFonts w:ascii="Times New Roman" w:eastAsia="Times New Roman" w:hAnsi="Times New Roman" w:cs="Times New Roman"/>
          <w:sz w:val="24"/>
          <w:szCs w:val="24"/>
        </w:rPr>
        <w:t xml:space="preserve">aan, sebaliknya samakin rendahnya </w:t>
      </w:r>
      <w:r w:rsidR="0069160E">
        <w:rPr>
          <w:rFonts w:ascii="Times New Roman" w:eastAsia="Times New Roman" w:hAnsi="Times New Roman" w:cs="Times New Roman"/>
          <w:sz w:val="24"/>
          <w:szCs w:val="24"/>
        </w:rPr>
        <w:t>pelanggan maka, semakin</w:t>
      </w:r>
      <w:r w:rsidR="004F11B8">
        <w:rPr>
          <w:rFonts w:ascii="Times New Roman" w:eastAsia="Times New Roman" w:hAnsi="Times New Roman" w:cs="Times New Roman"/>
          <w:sz w:val="24"/>
          <w:szCs w:val="24"/>
        </w:rPr>
        <w:t xml:space="preserve"> rendah</w:t>
      </w:r>
      <w:r w:rsidR="0069160E">
        <w:rPr>
          <w:rFonts w:ascii="Times New Roman" w:eastAsia="Times New Roman" w:hAnsi="Times New Roman" w:cs="Times New Roman"/>
          <w:sz w:val="24"/>
          <w:szCs w:val="24"/>
        </w:rPr>
        <w:t xml:space="preserve"> pemasukan yang dapat diraih perusahaan.</w:t>
      </w:r>
    </w:p>
    <w:p w:rsidR="008D36CA" w:rsidRPr="00831036" w:rsidRDefault="00663F7A" w:rsidP="00831036">
      <w:pPr>
        <w:tabs>
          <w:tab w:val="left" w:pos="153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Ditinjau dari pembuatan keputusan konsumen untuk menggunakan jasa </w:t>
      </w:r>
      <w:r w:rsidR="00373221">
        <w:rPr>
          <w:rFonts w:ascii="Times New Roman" w:eastAsia="Times New Roman" w:hAnsi="Times New Roman" w:cs="Times New Roman"/>
          <w:sz w:val="24"/>
          <w:szCs w:val="24"/>
        </w:rPr>
        <w:t>perjal</w:t>
      </w:r>
      <w:r w:rsidR="00466664">
        <w:rPr>
          <w:rFonts w:ascii="Times New Roman" w:eastAsia="Times New Roman" w:hAnsi="Times New Roman" w:cs="Times New Roman"/>
          <w:sz w:val="24"/>
          <w:szCs w:val="24"/>
        </w:rPr>
        <w:t>anan wisata “CV.Omega Wisata</w:t>
      </w:r>
      <w:r w:rsidR="00373221">
        <w:rPr>
          <w:rFonts w:ascii="Times New Roman" w:eastAsia="Times New Roman" w:hAnsi="Times New Roman" w:cs="Times New Roman"/>
          <w:sz w:val="24"/>
          <w:szCs w:val="24"/>
        </w:rPr>
        <w:t>ma”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berd</w:t>
      </w:r>
      <w:r w:rsidR="00036F0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sarkan hasil </w:t>
      </w:r>
      <w:r w:rsidR="00466664">
        <w:rPr>
          <w:rFonts w:ascii="Times New Roman" w:eastAsia="Times New Roman" w:hAnsi="Times New Roman" w:cs="Times New Roman"/>
          <w:sz w:val="24"/>
          <w:szCs w:val="24"/>
        </w:rPr>
        <w:t xml:space="preserve">observasi </w:t>
      </w:r>
      <w:r w:rsidR="006630DA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r w:rsidR="006630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dilakukan </w:t>
      </w:r>
      <w:r w:rsidR="00466664">
        <w:rPr>
          <w:rFonts w:ascii="Times New Roman" w:eastAsia="Times New Roman" w:hAnsi="Times New Roman" w:cs="Times New Roman"/>
          <w:sz w:val="24"/>
          <w:szCs w:val="24"/>
        </w:rPr>
        <w:t>di CV.Omega Wisata</w:t>
      </w:r>
      <w:r w:rsidR="006630DA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Bandung, terdapat permasalahan </w:t>
      </w:r>
      <w:r w:rsidR="008D36CA">
        <w:rPr>
          <w:rFonts w:ascii="Times New Roman" w:eastAsia="Times New Roman" w:hAnsi="Times New Roman" w:cs="Times New Roman"/>
          <w:sz w:val="24"/>
          <w:szCs w:val="24"/>
        </w:rPr>
        <w:t>pada keput</w:t>
      </w:r>
      <w:r w:rsidR="00973985">
        <w:rPr>
          <w:rFonts w:ascii="Times New Roman" w:eastAsia="Times New Roman" w:hAnsi="Times New Roman" w:cs="Times New Roman"/>
          <w:sz w:val="24"/>
          <w:szCs w:val="24"/>
        </w:rPr>
        <w:t>u</w:t>
      </w:r>
      <w:r w:rsidR="008D36CA">
        <w:rPr>
          <w:rFonts w:ascii="Times New Roman" w:eastAsia="Times New Roman" w:hAnsi="Times New Roman" w:cs="Times New Roman"/>
          <w:sz w:val="24"/>
          <w:szCs w:val="24"/>
        </w:rPr>
        <w:t>san pembelian atau penggunaan jasa perja</w:t>
      </w:r>
      <w:r w:rsidR="002F60BD">
        <w:rPr>
          <w:rFonts w:ascii="Times New Roman" w:eastAsia="Times New Roman" w:hAnsi="Times New Roman" w:cs="Times New Roman"/>
          <w:sz w:val="24"/>
          <w:szCs w:val="24"/>
        </w:rPr>
        <w:t>lanan wisata yang terlihat indikator-</w:t>
      </w:r>
      <w:r w:rsidR="008D36CA">
        <w:rPr>
          <w:rFonts w:ascii="Times New Roman" w:eastAsia="Times New Roman" w:hAnsi="Times New Roman" w:cs="Times New Roman"/>
          <w:sz w:val="24"/>
          <w:szCs w:val="24"/>
        </w:rPr>
        <w:t>indikator sebagai berikut:</w:t>
      </w:r>
    </w:p>
    <w:p w:rsidR="008D36CA" w:rsidRDefault="008D36CA" w:rsidP="00E84F0C">
      <w:pPr>
        <w:pStyle w:val="ListParagraph"/>
        <w:numPr>
          <w:ilvl w:val="0"/>
          <w:numId w:val="7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Pencarian Informasi, </w:t>
      </w:r>
      <w:r w:rsidR="002F60BD">
        <w:rPr>
          <w:rFonts w:ascii="Times New Roman" w:eastAsia="Times New Roman" w:hAnsi="Times New Roman" w:cs="Times New Roman"/>
          <w:sz w:val="24"/>
          <w:szCs w:val="24"/>
        </w:rPr>
        <w:t>akan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ketertarikan masyarakat </w:t>
      </w:r>
      <w:r w:rsidR="00436C78">
        <w:rPr>
          <w:rFonts w:ascii="Times New Roman" w:eastAsia="Times New Roman" w:hAnsi="Times New Roman" w:cs="Times New Roman"/>
          <w:sz w:val="24"/>
          <w:szCs w:val="24"/>
        </w:rPr>
        <w:t>dalam mengetahui informasi yang lebih manda</w:t>
      </w:r>
      <w:r w:rsidR="00466664">
        <w:rPr>
          <w:rFonts w:ascii="Times New Roman" w:eastAsia="Times New Roman" w:hAnsi="Times New Roman" w:cs="Times New Roman"/>
          <w:sz w:val="24"/>
          <w:szCs w:val="24"/>
        </w:rPr>
        <w:t>lam mengenai CV.Omega Wisata</w:t>
      </w:r>
      <w:r w:rsidR="00436C78">
        <w:rPr>
          <w:rFonts w:ascii="Times New Roman" w:eastAsia="Times New Roman" w:hAnsi="Times New Roman" w:cs="Times New Roman"/>
          <w:sz w:val="24"/>
          <w:szCs w:val="24"/>
        </w:rPr>
        <w:t>ma khususnya menggenai keunggulan yang d</w:t>
      </w:r>
      <w:r w:rsidR="00466664">
        <w:rPr>
          <w:rFonts w:ascii="Times New Roman" w:eastAsia="Times New Roman" w:hAnsi="Times New Roman" w:cs="Times New Roman"/>
          <w:sz w:val="24"/>
          <w:szCs w:val="24"/>
        </w:rPr>
        <w:t>imiliki oleh CV.Omega Wisata</w:t>
      </w:r>
      <w:r w:rsidR="002F60BD">
        <w:rPr>
          <w:rFonts w:ascii="Times New Roman" w:eastAsia="Times New Roman" w:hAnsi="Times New Roman" w:cs="Times New Roman"/>
          <w:sz w:val="24"/>
          <w:szCs w:val="24"/>
        </w:rPr>
        <w:t>ma, diantaranya paket perjalanan</w:t>
      </w:r>
      <w:r w:rsidR="00436C78">
        <w:rPr>
          <w:rFonts w:ascii="Times New Roman" w:eastAsia="Times New Roman" w:hAnsi="Times New Roman" w:cs="Times New Roman"/>
          <w:sz w:val="24"/>
          <w:szCs w:val="24"/>
        </w:rPr>
        <w:t xml:space="preserve"> unik di kota seperti perjalanan wisata mistis, perjalanan wis</w:t>
      </w:r>
      <w:r w:rsidR="0041417A">
        <w:rPr>
          <w:rFonts w:ascii="Times New Roman" w:eastAsia="Times New Roman" w:hAnsi="Times New Roman" w:cs="Times New Roman"/>
          <w:sz w:val="24"/>
          <w:szCs w:val="24"/>
        </w:rPr>
        <w:t>ata bersepedah di kota dan banyak berbagai bonus yang di</w:t>
      </w:r>
      <w:r w:rsidR="0056289A">
        <w:rPr>
          <w:rFonts w:ascii="Times New Roman" w:eastAsia="Times New Roman" w:hAnsi="Times New Roman" w:cs="Times New Roman"/>
          <w:sz w:val="24"/>
          <w:szCs w:val="24"/>
        </w:rPr>
        <w:t xml:space="preserve">berika seperti pemberian cendera mata untuk konsumen sebagai bentuk kenang-kenangan </w:t>
      </w:r>
      <w:r w:rsidR="00973985">
        <w:rPr>
          <w:rFonts w:ascii="Times New Roman" w:eastAsia="Times New Roman" w:hAnsi="Times New Roman" w:cs="Times New Roman"/>
          <w:sz w:val="24"/>
          <w:szCs w:val="24"/>
        </w:rPr>
        <w:t xml:space="preserve">karena </w:t>
      </w:r>
      <w:r w:rsidR="0056289A">
        <w:rPr>
          <w:rFonts w:ascii="Times New Roman" w:eastAsia="Times New Roman" w:hAnsi="Times New Roman" w:cs="Times New Roman"/>
          <w:sz w:val="24"/>
          <w:szCs w:val="24"/>
        </w:rPr>
        <w:t>telah menggunakan jasanya</w:t>
      </w:r>
      <w:r w:rsidR="00436C78">
        <w:rPr>
          <w:rFonts w:ascii="Times New Roman" w:eastAsia="Times New Roman" w:hAnsi="Times New Roman" w:cs="Times New Roman"/>
          <w:sz w:val="24"/>
          <w:szCs w:val="24"/>
        </w:rPr>
        <w:t>. Kurang menariknya informasi yang di</w:t>
      </w:r>
      <w:r w:rsidR="00466664">
        <w:rPr>
          <w:rFonts w:ascii="Times New Roman" w:eastAsia="Times New Roman" w:hAnsi="Times New Roman" w:cs="Times New Roman"/>
          <w:sz w:val="24"/>
          <w:szCs w:val="24"/>
        </w:rPr>
        <w:t>berikan oleh CV.Omega Wisata</w:t>
      </w:r>
      <w:r w:rsidR="00436C78">
        <w:rPr>
          <w:rFonts w:ascii="Times New Roman" w:eastAsia="Times New Roman" w:hAnsi="Times New Roman" w:cs="Times New Roman"/>
          <w:sz w:val="24"/>
          <w:szCs w:val="24"/>
        </w:rPr>
        <w:t xml:space="preserve">ma membuat konsumen menjadi kurang antusias dalam mencari informasi. </w:t>
      </w:r>
      <w:r w:rsidR="00373221">
        <w:rPr>
          <w:rFonts w:ascii="Times New Roman" w:eastAsia="Times New Roman" w:hAnsi="Times New Roman" w:cs="Times New Roman"/>
          <w:sz w:val="24"/>
          <w:szCs w:val="24"/>
        </w:rPr>
        <w:t>Kurang tersedia dan aktifnya</w:t>
      </w:r>
      <w:r w:rsidR="002F60BD">
        <w:rPr>
          <w:rFonts w:ascii="Times New Roman" w:eastAsia="Times New Roman" w:hAnsi="Times New Roman" w:cs="Times New Roman"/>
          <w:sz w:val="24"/>
          <w:szCs w:val="24"/>
        </w:rPr>
        <w:t xml:space="preserve"> sistem informasi pada media sos</w:t>
      </w:r>
      <w:r w:rsidR="00373221">
        <w:rPr>
          <w:rFonts w:ascii="Times New Roman" w:eastAsia="Times New Roman" w:hAnsi="Times New Roman" w:cs="Times New Roman"/>
          <w:sz w:val="24"/>
          <w:szCs w:val="24"/>
        </w:rPr>
        <w:t>ial mengakibatkan masyarakat kura</w:t>
      </w:r>
      <w:r w:rsidR="00466664">
        <w:rPr>
          <w:rFonts w:ascii="Times New Roman" w:eastAsia="Times New Roman" w:hAnsi="Times New Roman" w:cs="Times New Roman"/>
          <w:sz w:val="24"/>
          <w:szCs w:val="24"/>
        </w:rPr>
        <w:t>ng mengetahi CV.Omega Wisata</w:t>
      </w:r>
      <w:r w:rsidR="00373221">
        <w:rPr>
          <w:rFonts w:ascii="Times New Roman" w:eastAsia="Times New Roman" w:hAnsi="Times New Roman" w:cs="Times New Roman"/>
          <w:sz w:val="24"/>
          <w:szCs w:val="24"/>
        </w:rPr>
        <w:t>ma.</w:t>
      </w:r>
    </w:p>
    <w:p w:rsidR="00036F03" w:rsidRDefault="00373221" w:rsidP="00F54867">
      <w:pPr>
        <w:pStyle w:val="ListParagraph"/>
        <w:numPr>
          <w:ilvl w:val="0"/>
          <w:numId w:val="7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Keputusan Pembelia</w:t>
      </w:r>
      <w:r w:rsidR="002F60BD">
        <w:rPr>
          <w:rFonts w:ascii="Times New Roman" w:eastAsia="Times New Roman" w:hAnsi="Times New Roman" w:cs="Times New Roman"/>
          <w:sz w:val="24"/>
          <w:szCs w:val="24"/>
        </w:rPr>
        <w:t>n, dalam mempertimbangkan keputus</w:t>
      </w:r>
      <w:r>
        <w:rPr>
          <w:rFonts w:ascii="Times New Roman" w:eastAsia="Times New Roman" w:hAnsi="Times New Roman" w:cs="Times New Roman"/>
          <w:sz w:val="24"/>
          <w:szCs w:val="24"/>
        </w:rPr>
        <w:t>an pembelian yang dilakukan</w:t>
      </w:r>
      <w:r w:rsidR="00036F03">
        <w:rPr>
          <w:rFonts w:ascii="Times New Roman" w:eastAsia="Times New Roman" w:hAnsi="Times New Roman" w:cs="Times New Roman"/>
          <w:sz w:val="24"/>
          <w:szCs w:val="24"/>
        </w:rPr>
        <w:t xml:space="preserve"> konsumen cend</w:t>
      </w:r>
      <w:r w:rsidR="00EE54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6F03">
        <w:rPr>
          <w:rFonts w:ascii="Times New Roman" w:eastAsia="Times New Roman" w:hAnsi="Times New Roman" w:cs="Times New Roman"/>
          <w:sz w:val="24"/>
          <w:szCs w:val="24"/>
        </w:rPr>
        <w:t>rung kebinggungan unt</w:t>
      </w:r>
      <w:r w:rsidR="00EE5493">
        <w:rPr>
          <w:rFonts w:ascii="Times New Roman" w:eastAsia="Times New Roman" w:hAnsi="Times New Roman" w:cs="Times New Roman"/>
          <w:sz w:val="24"/>
          <w:szCs w:val="24"/>
        </w:rPr>
        <w:t>uk memutuskan jasa yang akan di</w:t>
      </w:r>
      <w:r w:rsidR="00036F03">
        <w:rPr>
          <w:rFonts w:ascii="Times New Roman" w:eastAsia="Times New Roman" w:hAnsi="Times New Roman" w:cs="Times New Roman"/>
          <w:sz w:val="24"/>
          <w:szCs w:val="24"/>
        </w:rPr>
        <w:t>pakainya, konsumen cend</w:t>
      </w:r>
      <w:r w:rsidR="00EE54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6F03">
        <w:rPr>
          <w:rFonts w:ascii="Times New Roman" w:eastAsia="Times New Roman" w:hAnsi="Times New Roman" w:cs="Times New Roman"/>
          <w:sz w:val="24"/>
          <w:szCs w:val="24"/>
        </w:rPr>
        <w:t>rung ragu untuk memakai CV.Omega Wisatama, hal tersebut dapat dilihat dari tabel 1.1 Jumlah Konsumen yang Men</w:t>
      </w:r>
      <w:r w:rsidR="00F54867">
        <w:rPr>
          <w:rFonts w:ascii="Times New Roman" w:eastAsia="Times New Roman" w:hAnsi="Times New Roman" w:cs="Times New Roman"/>
          <w:sz w:val="24"/>
          <w:szCs w:val="24"/>
        </w:rPr>
        <w:t>g</w:t>
      </w:r>
      <w:r w:rsidR="00F033D0">
        <w:rPr>
          <w:rFonts w:ascii="Times New Roman" w:eastAsia="Times New Roman" w:hAnsi="Times New Roman" w:cs="Times New Roman"/>
          <w:sz w:val="24"/>
          <w:szCs w:val="24"/>
        </w:rPr>
        <w:t xml:space="preserve">gunakan Jasa CV.Omega Wisatama </w:t>
      </w:r>
      <w:r w:rsidR="00F54867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6F03" w:rsidRPr="00F54867">
        <w:rPr>
          <w:rFonts w:ascii="Times New Roman" w:eastAsia="Times New Roman" w:hAnsi="Times New Roman" w:cs="Times New Roman"/>
          <w:sz w:val="24"/>
          <w:szCs w:val="24"/>
        </w:rPr>
        <w:t>erdasarkan hasil penjajagan yang peneliti lakukan adalah sebagai berikut:</w:t>
      </w:r>
    </w:p>
    <w:p w:rsidR="00F54867" w:rsidRPr="00F54867" w:rsidRDefault="00F54867" w:rsidP="00F54867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036" w:rsidRDefault="00831036" w:rsidP="00F5486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036" w:rsidRDefault="00831036" w:rsidP="00F5486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036" w:rsidRDefault="00831036" w:rsidP="00F5486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F03" w:rsidRPr="00F54867" w:rsidRDefault="00036F03" w:rsidP="00F5486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Tabel 1.1</w:t>
      </w:r>
    </w:p>
    <w:p w:rsidR="00036F03" w:rsidRPr="00F54867" w:rsidRDefault="00036F03" w:rsidP="00F5486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67">
        <w:rPr>
          <w:rFonts w:ascii="Times New Roman" w:eastAsia="Times New Roman" w:hAnsi="Times New Roman" w:cs="Times New Roman"/>
          <w:b/>
          <w:sz w:val="24"/>
          <w:szCs w:val="24"/>
        </w:rPr>
        <w:t>Jumlah Konsumen yang Menggunakan Jasa</w:t>
      </w:r>
    </w:p>
    <w:p w:rsidR="00036F03" w:rsidRPr="00F54867" w:rsidRDefault="00036F03" w:rsidP="00F5486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67">
        <w:rPr>
          <w:rFonts w:ascii="Times New Roman" w:eastAsia="Times New Roman" w:hAnsi="Times New Roman" w:cs="Times New Roman"/>
          <w:b/>
          <w:sz w:val="24"/>
          <w:szCs w:val="24"/>
        </w:rPr>
        <w:t>Pada CV.Omega Wisatama</w:t>
      </w:r>
    </w:p>
    <w:p w:rsidR="00036F03" w:rsidRPr="00F54867" w:rsidRDefault="00F54867" w:rsidP="00F5486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Periode 2014-2016</w:t>
      </w:r>
    </w:p>
    <w:tbl>
      <w:tblPr>
        <w:tblW w:w="720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1710"/>
        <w:gridCol w:w="1890"/>
      </w:tblGrid>
      <w:tr w:rsidR="00036F03" w:rsidRPr="00540293" w:rsidTr="00F54867">
        <w:trPr>
          <w:trHeight w:val="3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03" w:rsidRPr="00540293" w:rsidRDefault="00F54867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 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F54867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 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F54867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 2016</w:t>
            </w:r>
          </w:p>
        </w:tc>
      </w:tr>
      <w:tr w:rsidR="00036F03" w:rsidRPr="00540293" w:rsidTr="00F54867">
        <w:trPr>
          <w:trHeight w:val="30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Keberangkatan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keberagkatan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Keberangkatan</w:t>
            </w:r>
          </w:p>
        </w:tc>
      </w:tr>
      <w:tr w:rsidR="00036F03" w:rsidRPr="00540293" w:rsidTr="00F54867">
        <w:trPr>
          <w:trHeight w:val="30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Januari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Februari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Agustus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Oktober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F03" w:rsidRPr="00540293" w:rsidTr="00F54867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6F03" w:rsidRPr="00540293" w:rsidTr="00F54867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03" w:rsidRPr="00540293" w:rsidRDefault="00036F03" w:rsidP="0003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3" w:rsidRPr="00540293" w:rsidRDefault="00036F03" w:rsidP="00036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36F03" w:rsidRPr="00540293" w:rsidTr="00F54867">
        <w:trPr>
          <w:trHeight w:val="276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3" w:rsidRPr="00540293" w:rsidRDefault="00036F03" w:rsidP="0003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6F03" w:rsidRPr="00F54867" w:rsidRDefault="00036F03" w:rsidP="00F54867">
      <w:pPr>
        <w:spacing w:after="0" w:line="48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F54867">
        <w:rPr>
          <w:rFonts w:ascii="Times New Roman" w:eastAsia="Times New Roman" w:hAnsi="Times New Roman" w:cs="Times New Roman"/>
          <w:i/>
          <w:sz w:val="20"/>
          <w:szCs w:val="20"/>
        </w:rPr>
        <w:t>Sumber :</w:t>
      </w:r>
      <w:proofErr w:type="gramEnd"/>
      <w:r w:rsidRPr="00F54867">
        <w:rPr>
          <w:rFonts w:ascii="Times New Roman" w:eastAsia="Times New Roman" w:hAnsi="Times New Roman" w:cs="Times New Roman"/>
          <w:i/>
          <w:sz w:val="20"/>
          <w:szCs w:val="20"/>
        </w:rPr>
        <w:t xml:space="preserve"> Data CV.Omega Wisatama</w:t>
      </w:r>
      <w:r w:rsidR="00510B38">
        <w:rPr>
          <w:rFonts w:ascii="Times New Roman" w:eastAsia="Times New Roman" w:hAnsi="Times New Roman" w:cs="Times New Roman"/>
          <w:i/>
          <w:sz w:val="20"/>
          <w:szCs w:val="20"/>
        </w:rPr>
        <w:t xml:space="preserve"> 2017</w:t>
      </w:r>
    </w:p>
    <w:p w:rsidR="00F033D0" w:rsidRDefault="00036F03" w:rsidP="00F055B8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67">
        <w:rPr>
          <w:rFonts w:ascii="Times New Roman" w:eastAsia="Times New Roman" w:hAnsi="Times New Roman" w:cs="Times New Roman"/>
          <w:sz w:val="24"/>
          <w:szCs w:val="24"/>
        </w:rPr>
        <w:t xml:space="preserve">Dapat dilihat dari tabel 1.1 bahwa terjadi penurunan jumlah komsumen terutama pada tiga tahun terakhir. </w:t>
      </w:r>
      <w:r w:rsidR="00F54867">
        <w:rPr>
          <w:rFonts w:ascii="Times New Roman" w:eastAsia="Times New Roman" w:hAnsi="Times New Roman" w:cs="Times New Roman"/>
          <w:sz w:val="24"/>
          <w:szCs w:val="24"/>
        </w:rPr>
        <w:t>Pada tahun 2016</w:t>
      </w:r>
      <w:r w:rsidRPr="00F54867">
        <w:rPr>
          <w:rFonts w:ascii="Times New Roman" w:eastAsia="Times New Roman" w:hAnsi="Times New Roman" w:cs="Times New Roman"/>
          <w:sz w:val="24"/>
          <w:szCs w:val="24"/>
        </w:rPr>
        <w:t xml:space="preserve"> jumlah konsumen tercatat sebanyak 27 keberangkatan (turun </w:t>
      </w:r>
      <w:r w:rsidR="00F54867">
        <w:rPr>
          <w:rFonts w:ascii="Times New Roman" w:eastAsia="Times New Roman" w:hAnsi="Times New Roman" w:cs="Times New Roman"/>
          <w:sz w:val="24"/>
          <w:szCs w:val="24"/>
        </w:rPr>
        <w:t>27 persen dibandingkan tahu 2014</w:t>
      </w:r>
      <w:r w:rsidRPr="00F54867">
        <w:rPr>
          <w:rFonts w:ascii="Times New Roman" w:eastAsia="Times New Roman" w:hAnsi="Times New Roman" w:cs="Times New Roman"/>
          <w:sz w:val="24"/>
          <w:szCs w:val="24"/>
        </w:rPr>
        <w:t xml:space="preserve">). Fenomena penurunan jumlah konsumen yang memakai jasa CV.Omega Wisatama ini tentunya merupakan akibat langsung dari </w:t>
      </w:r>
      <w:r w:rsidR="00F54867">
        <w:rPr>
          <w:rFonts w:ascii="Times New Roman" w:eastAsia="Times New Roman" w:hAnsi="Times New Roman" w:cs="Times New Roman"/>
          <w:sz w:val="24"/>
          <w:szCs w:val="24"/>
        </w:rPr>
        <w:t>pembuatan keputusan konsumen</w:t>
      </w:r>
      <w:r w:rsidR="00F033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3D0">
        <w:rPr>
          <w:rFonts w:ascii="Times New Roman" w:eastAsia="Times New Roman" w:hAnsi="Times New Roman" w:cs="Times New Roman"/>
          <w:sz w:val="24"/>
          <w:szCs w:val="24"/>
        </w:rPr>
        <w:t>hal tersebut merupakan kera</w:t>
      </w:r>
      <w:r w:rsidR="00F54867">
        <w:rPr>
          <w:rFonts w:ascii="Times New Roman" w:eastAsia="Times New Roman" w:hAnsi="Times New Roman" w:cs="Times New Roman"/>
          <w:sz w:val="24"/>
          <w:szCs w:val="24"/>
        </w:rPr>
        <w:t>gu</w:t>
      </w:r>
      <w:r w:rsidR="00F033D0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54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3D0">
        <w:rPr>
          <w:rFonts w:ascii="Times New Roman" w:eastAsia="Times New Roman" w:hAnsi="Times New Roman" w:cs="Times New Roman"/>
          <w:sz w:val="24"/>
          <w:szCs w:val="24"/>
        </w:rPr>
        <w:t xml:space="preserve">konsumen </w:t>
      </w:r>
      <w:r w:rsidR="00F54867">
        <w:rPr>
          <w:rFonts w:ascii="Times New Roman" w:eastAsia="Times New Roman" w:hAnsi="Times New Roman" w:cs="Times New Roman"/>
          <w:sz w:val="24"/>
          <w:szCs w:val="24"/>
        </w:rPr>
        <w:t>untuk menggunakan jasa perjalanan wisata CV.Omega Wisatama</w:t>
      </w:r>
      <w:r w:rsidRPr="00F548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3D0" w:rsidRPr="00F033D0" w:rsidRDefault="00F033D0" w:rsidP="00F033D0">
      <w:pPr>
        <w:spacing w:after="0" w:line="480" w:lineRule="auto"/>
        <w:ind w:left="13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BD7" w:rsidRDefault="00C63967" w:rsidP="0080564E">
      <w:pPr>
        <w:tabs>
          <w:tab w:val="left" w:pos="1530"/>
        </w:tabs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Permasalahan di</w:t>
      </w:r>
      <w:r w:rsidR="0056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 diduga disebabkan belum optimalnya pe</w:t>
      </w:r>
      <w:r w:rsidR="00C92BD7">
        <w:rPr>
          <w:rFonts w:ascii="Times New Roman" w:hAnsi="Times New Roman" w:cs="Times New Roman"/>
          <w:sz w:val="24"/>
          <w:szCs w:val="24"/>
        </w:rPr>
        <w:t xml:space="preserve">laksanaan bauran pemasaran jasa </w:t>
      </w:r>
      <w:r w:rsidR="00C92BD7">
        <w:rPr>
          <w:rFonts w:ascii="Times New Roman" w:hAnsi="Times New Roman" w:cs="Times New Roman"/>
          <w:i/>
          <w:sz w:val="24"/>
          <w:szCs w:val="24"/>
        </w:rPr>
        <w:t>(the service marketing mix)</w:t>
      </w:r>
      <w:r>
        <w:rPr>
          <w:rFonts w:ascii="Times New Roman" w:hAnsi="Times New Roman" w:cs="Times New Roman"/>
          <w:sz w:val="24"/>
          <w:szCs w:val="24"/>
        </w:rPr>
        <w:t>, yakni dalam hal-hal berikut ini:</w:t>
      </w:r>
    </w:p>
    <w:p w:rsidR="00C63967" w:rsidRDefault="00C63967" w:rsidP="0080564E">
      <w:pPr>
        <w:pStyle w:val="ListParagraph"/>
        <w:numPr>
          <w:ilvl w:val="0"/>
          <w:numId w:val="8"/>
        </w:numPr>
        <w:tabs>
          <w:tab w:val="left" w:pos="15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Promosi, yaitu promosi yang kurang gencar dilakukan oleh CV.Omega Wisatama sehingga menggakibatkan konsumen tidak menggetahui bisnis jasa perjal</w:t>
      </w:r>
      <w:r w:rsidR="005628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nan wisata tersebut</w:t>
      </w:r>
      <w:r w:rsidR="00E26DD1">
        <w:rPr>
          <w:rFonts w:ascii="Times New Roman" w:hAnsi="Times New Roman" w:cs="Times New Roman"/>
          <w:sz w:val="24"/>
          <w:szCs w:val="24"/>
        </w:rPr>
        <w:t>, sehingga</w:t>
      </w:r>
      <w:r w:rsidR="00A80EAE">
        <w:rPr>
          <w:rFonts w:ascii="Times New Roman" w:hAnsi="Times New Roman" w:cs="Times New Roman"/>
          <w:sz w:val="24"/>
          <w:szCs w:val="24"/>
        </w:rPr>
        <w:t xml:space="preserve"> </w:t>
      </w:r>
      <w:r w:rsidR="00CC6E7E">
        <w:rPr>
          <w:rFonts w:ascii="Times New Roman" w:hAnsi="Times New Roman" w:cs="Times New Roman"/>
          <w:sz w:val="24"/>
          <w:szCs w:val="24"/>
        </w:rPr>
        <w:t>menggakibatkan kalah saing dengan perusahaan jasa perjalanan wisata yang sudah ternama.</w:t>
      </w:r>
    </w:p>
    <w:p w:rsidR="00F033D0" w:rsidRDefault="00CC6E7E" w:rsidP="0080564E">
      <w:pPr>
        <w:pStyle w:val="ListParagraph"/>
        <w:numPr>
          <w:ilvl w:val="0"/>
          <w:numId w:val="8"/>
        </w:numPr>
        <w:tabs>
          <w:tab w:val="left" w:pos="15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Harga, yaitu dalam segi harga yang ditawarkan oleh C</w:t>
      </w:r>
      <w:r w:rsidR="00A80EAE">
        <w:rPr>
          <w:rFonts w:ascii="Times New Roman" w:hAnsi="Times New Roman" w:cs="Times New Roman"/>
          <w:sz w:val="24"/>
          <w:szCs w:val="24"/>
        </w:rPr>
        <w:t xml:space="preserve">V.Omega Wisatama tidak </w:t>
      </w:r>
      <w:r w:rsidR="00FC08D5">
        <w:rPr>
          <w:rFonts w:ascii="Times New Roman" w:hAnsi="Times New Roman" w:cs="Times New Roman"/>
          <w:sz w:val="24"/>
          <w:szCs w:val="24"/>
        </w:rPr>
        <w:t>dapat bersaing</w:t>
      </w:r>
      <w:r>
        <w:rPr>
          <w:rFonts w:ascii="Times New Roman" w:hAnsi="Times New Roman" w:cs="Times New Roman"/>
          <w:sz w:val="24"/>
          <w:szCs w:val="24"/>
        </w:rPr>
        <w:t xml:space="preserve"> dengan harga yang ditawarkan oleh </w:t>
      </w:r>
      <w:r w:rsidR="00A80EAE">
        <w:rPr>
          <w:rFonts w:ascii="Times New Roman" w:hAnsi="Times New Roman" w:cs="Times New Roman"/>
          <w:sz w:val="24"/>
          <w:szCs w:val="24"/>
        </w:rPr>
        <w:t>pesaing yang sudah ternama</w:t>
      </w:r>
      <w:r w:rsidR="00FC08D5">
        <w:rPr>
          <w:rFonts w:ascii="Times New Roman" w:hAnsi="Times New Roman" w:cs="Times New Roman"/>
          <w:sz w:val="24"/>
          <w:szCs w:val="24"/>
        </w:rPr>
        <w:t>,</w:t>
      </w:r>
      <w:r w:rsidR="00A80EA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hingga megakibatkan konsumen lebih memilih jasa perjal</w:t>
      </w:r>
      <w:r w:rsidR="002B309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an wisata yang sudah terkenal.</w:t>
      </w:r>
    </w:p>
    <w:p w:rsidR="00F033D0" w:rsidRDefault="00F033D0" w:rsidP="00F033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 1.2</w:t>
      </w:r>
    </w:p>
    <w:p w:rsidR="00F033D0" w:rsidRPr="00B86D1A" w:rsidRDefault="00F033D0" w:rsidP="00F033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Perbandingan Produk Jasa</w:t>
      </w:r>
    </w:p>
    <w:tbl>
      <w:tblPr>
        <w:tblW w:w="7575" w:type="dxa"/>
        <w:tblInd w:w="353" w:type="dxa"/>
        <w:tblLook w:val="04A0" w:firstRow="1" w:lastRow="0" w:firstColumn="1" w:lastColumn="0" w:noHBand="0" w:noVBand="1"/>
      </w:tblPr>
      <w:tblGrid>
        <w:gridCol w:w="542"/>
        <w:gridCol w:w="4140"/>
        <w:gridCol w:w="2893"/>
      </w:tblGrid>
      <w:tr w:rsidR="00F033D0" w:rsidRPr="00C63967" w:rsidTr="0080564E">
        <w:trPr>
          <w:trHeight w:val="4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D0" w:rsidRPr="00C63967" w:rsidRDefault="00F033D0" w:rsidP="008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D0" w:rsidRPr="00C63967" w:rsidRDefault="00F033D0" w:rsidP="008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"Omega Wisata Utama"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D0" w:rsidRPr="00C63967" w:rsidRDefault="00F033D0" w:rsidP="008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"X"</w:t>
            </w:r>
          </w:p>
        </w:tc>
      </w:tr>
      <w:tr w:rsidR="0080564E" w:rsidRPr="00C63967" w:rsidTr="0080564E">
        <w:trPr>
          <w:trHeight w:val="1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4E" w:rsidRPr="00C63967" w:rsidRDefault="0080564E" w:rsidP="0080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Kurangnya promosi khusu</w:t>
            </w:r>
            <w:r w:rsidR="0071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nya pada </w:t>
            </w:r>
            <w:r w:rsidRPr="00533C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media social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ataupun melalui internet, adanya kendala pada promosi melalui internet, memiliki </w:t>
            </w:r>
            <w:r w:rsidRPr="00F055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blog, facebook, twitter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sudah dilakukan promosi namun tidak berjalan baik, informasi yang di berikan tidak lengkap.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Gencar melakukan promosi terutama di media social dan internet, bahkan informasi yang diberikan mudah di dapat dan informasi yang diberikan sangat lengkap.</w:t>
            </w:r>
          </w:p>
        </w:tc>
      </w:tr>
      <w:tr w:rsidR="0080564E" w:rsidRPr="00C63967" w:rsidTr="0080564E">
        <w:trPr>
          <w:trHeight w:val="30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4E" w:rsidRPr="00C63967" w:rsidRDefault="0080564E" w:rsidP="0080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Pemesanan paket wisata dan pembayaran melalui kantor tidak memiliki pemesanan paket wisata melalui internet, sehingga konsumen tidak dapat mengetahui secara langsung informasi terkait harga yang diberikan.</w:t>
            </w:r>
          </w:p>
        </w:tc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Pemesanan paket wis</w:t>
            </w:r>
            <w:r w:rsidR="0071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ata dan pembayaran sudah tersedia </w:t>
            </w:r>
            <w:r w:rsidR="00712419" w:rsidRPr="007124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online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sehingga memudahkan konsumen untuk memilih paket dan </w:t>
            </w:r>
            <w:r w:rsidR="0071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pembayaran</w:t>
            </w:r>
          </w:p>
        </w:tc>
      </w:tr>
      <w:tr w:rsidR="0080564E" w:rsidRPr="00C63967" w:rsidTr="0080564E">
        <w:trPr>
          <w:trHeight w:val="30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4E" w:rsidRPr="00C63967" w:rsidTr="0080564E">
        <w:trPr>
          <w:trHeight w:val="31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4E" w:rsidRPr="00C63967" w:rsidTr="0080564E">
        <w:trPr>
          <w:trHeight w:val="31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4E" w:rsidRPr="00C63967" w:rsidTr="00712419">
        <w:trPr>
          <w:trHeight w:val="46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4E" w:rsidRPr="00C63967" w:rsidTr="0080564E">
        <w:trPr>
          <w:trHeight w:val="31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0564E" w:rsidRPr="00C63967" w:rsidRDefault="00712419" w:rsidP="0080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4E" w:rsidRPr="00C63967" w:rsidRDefault="00712419" w:rsidP="007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Diskon yang ditawarkan tidak terlalu besar hanya pada hari hari libur saja diskon diberikan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4E" w:rsidRPr="00C63967" w:rsidRDefault="00712419" w:rsidP="007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Diskon yang ditawarkan selalu besar saat hari libur nasional tiba</w:t>
            </w:r>
            <w:r w:rsidRPr="00C6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 memberikan diskon pada member atau pelanggan perusahaan.</w:t>
            </w:r>
          </w:p>
        </w:tc>
      </w:tr>
      <w:tr w:rsidR="0080564E" w:rsidRPr="00C63967" w:rsidTr="0080564E">
        <w:trPr>
          <w:trHeight w:val="31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4E" w:rsidRPr="00C63967" w:rsidTr="0080564E">
        <w:trPr>
          <w:trHeight w:val="31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4E" w:rsidRPr="00C63967" w:rsidTr="0080564E">
        <w:trPr>
          <w:trHeight w:val="64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E" w:rsidRPr="00C63967" w:rsidRDefault="0080564E" w:rsidP="0080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6A5D" w:rsidRPr="00712419" w:rsidRDefault="00C76A5D" w:rsidP="00712419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E7E" w:rsidRDefault="00CC6E7E" w:rsidP="00831036">
      <w:pPr>
        <w:pStyle w:val="ListParagraph"/>
        <w:tabs>
          <w:tab w:val="left" w:pos="1530"/>
        </w:tabs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Berdasarkan uraian masalah di atas, maka peneliti tertarik untuk meneliti tentang bauran pemasaran jasa dengan judul </w:t>
      </w:r>
      <w:r w:rsidRPr="00CC6E7E">
        <w:rPr>
          <w:rFonts w:ascii="Times New Roman" w:hAnsi="Times New Roman" w:cs="Times New Roman"/>
          <w:b/>
          <w:sz w:val="24"/>
          <w:szCs w:val="24"/>
        </w:rPr>
        <w:t>“Pengaruh Bauran Pemasaran Jasa Terhadap Keputusan Pembelian Pada CV.Omega Wisatama Di Bandung”</w:t>
      </w:r>
      <w:r w:rsidR="00A30A0D">
        <w:rPr>
          <w:rFonts w:ascii="Times New Roman" w:hAnsi="Times New Roman" w:cs="Times New Roman"/>
          <w:b/>
          <w:sz w:val="24"/>
          <w:szCs w:val="24"/>
        </w:rPr>
        <w:t>.</w:t>
      </w:r>
    </w:p>
    <w:p w:rsidR="00A30A0D" w:rsidRDefault="00A30A0D" w:rsidP="00C92BD7">
      <w:pPr>
        <w:pStyle w:val="ListParagraph"/>
        <w:tabs>
          <w:tab w:val="left" w:pos="1530"/>
        </w:tabs>
        <w:spacing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0D" w:rsidRPr="00821A3F" w:rsidRDefault="008D29B9" w:rsidP="00831036">
      <w:pPr>
        <w:pStyle w:val="ListParagraph"/>
        <w:numPr>
          <w:ilvl w:val="0"/>
          <w:numId w:val="49"/>
        </w:numPr>
        <w:tabs>
          <w:tab w:val="left" w:pos="153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</w:t>
      </w:r>
      <w:r w:rsidR="00A30A0D" w:rsidRPr="00821A3F">
        <w:rPr>
          <w:rFonts w:ascii="Times New Roman" w:hAnsi="Times New Roman" w:cs="Times New Roman"/>
          <w:b/>
          <w:sz w:val="24"/>
          <w:szCs w:val="24"/>
        </w:rPr>
        <w:t>entifikasi Masalah</w:t>
      </w:r>
    </w:p>
    <w:p w:rsidR="00A30A0D" w:rsidRDefault="00A30A0D" w:rsidP="00831036">
      <w:pPr>
        <w:pStyle w:val="ListParagraph"/>
        <w:numPr>
          <w:ilvl w:val="0"/>
          <w:numId w:val="9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</w:t>
      </w:r>
      <w:r w:rsidR="00A80EA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kasi Masalah</w:t>
      </w:r>
    </w:p>
    <w:p w:rsidR="00A30A0D" w:rsidRDefault="00A30A0D" w:rsidP="00831036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latar belakang di atas, maka peneliti dapat mengidentifikasi masalah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dibahas dan di teliti, yaitu:</w:t>
      </w:r>
    </w:p>
    <w:p w:rsidR="00A30A0D" w:rsidRDefault="00A30A0D" w:rsidP="00E84F0C">
      <w:pPr>
        <w:pStyle w:val="ListParagraph"/>
        <w:numPr>
          <w:ilvl w:val="0"/>
          <w:numId w:val="10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Bagimana pelaksanaan bauran pemsaran jasa dan keputusan pembelian jasa pada CV.Omega Wisatama di Kota Banduang.</w:t>
      </w:r>
    </w:p>
    <w:p w:rsidR="00A30A0D" w:rsidRDefault="00932397" w:rsidP="00E84F0C">
      <w:pPr>
        <w:pStyle w:val="ListParagraph"/>
        <w:numPr>
          <w:ilvl w:val="0"/>
          <w:numId w:val="10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Seberapa besar</w:t>
      </w:r>
      <w:r w:rsidR="00A30A0D">
        <w:rPr>
          <w:rFonts w:ascii="Times New Roman" w:hAnsi="Times New Roman" w:cs="Times New Roman"/>
          <w:sz w:val="24"/>
          <w:szCs w:val="24"/>
        </w:rPr>
        <w:t xml:space="preserve"> pengaruh bauran pemasaran jasa terhadap keputusan pembelian jasa pada CV.Omega Wisatama di Kota Bandung.</w:t>
      </w:r>
    </w:p>
    <w:p w:rsidR="00A30A0D" w:rsidRDefault="00A30A0D" w:rsidP="00E84F0C">
      <w:pPr>
        <w:pStyle w:val="ListParagraph"/>
        <w:numPr>
          <w:ilvl w:val="0"/>
          <w:numId w:val="10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Hambatan-hambatan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dihadapi oleh CV.Omega Wisatama dalam pelaksanaan bauran pemasaran jasa guna mempengaruhi keputusan pembelian jasa.</w:t>
      </w:r>
    </w:p>
    <w:p w:rsidR="00932397" w:rsidRPr="00E26DD1" w:rsidRDefault="00A30A0D" w:rsidP="00E26DD1">
      <w:pPr>
        <w:pStyle w:val="ListParagraph"/>
        <w:numPr>
          <w:ilvl w:val="0"/>
          <w:numId w:val="10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Usaha-usaha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dilakukan oleh </w:t>
      </w:r>
      <w:r w:rsidR="00932397">
        <w:rPr>
          <w:rFonts w:ascii="Times New Roman" w:hAnsi="Times New Roman" w:cs="Times New Roman"/>
          <w:sz w:val="24"/>
          <w:szCs w:val="24"/>
        </w:rPr>
        <w:t>CV.Omega Wisatama dalam menanggul</w:t>
      </w:r>
      <w:r>
        <w:rPr>
          <w:rFonts w:ascii="Times New Roman" w:hAnsi="Times New Roman" w:cs="Times New Roman"/>
          <w:sz w:val="24"/>
          <w:szCs w:val="24"/>
        </w:rPr>
        <w:t xml:space="preserve">angi hambatan-hambatan dalam pelaksanaan bauran pemasaran jasa guna </w:t>
      </w:r>
      <w:r w:rsidR="000019C8">
        <w:rPr>
          <w:rFonts w:ascii="Times New Roman" w:hAnsi="Times New Roman" w:cs="Times New Roman"/>
          <w:sz w:val="24"/>
          <w:szCs w:val="24"/>
        </w:rPr>
        <w:t>mempengaruhi keputusan pembelian jasa.</w:t>
      </w:r>
    </w:p>
    <w:p w:rsidR="000019C8" w:rsidRDefault="000019C8" w:rsidP="00831036">
      <w:pPr>
        <w:pStyle w:val="ListParagraph"/>
        <w:numPr>
          <w:ilvl w:val="0"/>
          <w:numId w:val="9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C8">
        <w:rPr>
          <w:rFonts w:ascii="Times New Roman" w:hAnsi="Times New Roman" w:cs="Times New Roman"/>
          <w:b/>
          <w:sz w:val="24"/>
          <w:szCs w:val="24"/>
        </w:rPr>
        <w:t>Perumusan Masalah</w:t>
      </w:r>
    </w:p>
    <w:p w:rsidR="000D2A95" w:rsidRDefault="00831036" w:rsidP="00831036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19C8">
        <w:rPr>
          <w:rFonts w:ascii="Times New Roman" w:hAnsi="Times New Roman" w:cs="Times New Roman"/>
          <w:sz w:val="24"/>
          <w:szCs w:val="24"/>
        </w:rPr>
        <w:t xml:space="preserve">Berdasarkan identifikasi masalah, maka peneliti merumuskan masalah sebagai berikut: </w:t>
      </w:r>
      <w:r w:rsidR="000019C8" w:rsidRPr="000019C8">
        <w:rPr>
          <w:rFonts w:ascii="Times New Roman" w:hAnsi="Times New Roman" w:cs="Times New Roman"/>
          <w:b/>
          <w:sz w:val="24"/>
          <w:szCs w:val="24"/>
        </w:rPr>
        <w:t>“Apakah bauran pemasaran jasa berpengaruh terhadap keputusan pembelian</w:t>
      </w:r>
      <w:bookmarkStart w:id="0" w:name="_GoBack"/>
      <w:bookmarkEnd w:id="0"/>
      <w:r w:rsidR="000019C8" w:rsidRPr="000019C8">
        <w:rPr>
          <w:rFonts w:ascii="Times New Roman" w:hAnsi="Times New Roman" w:cs="Times New Roman"/>
          <w:b/>
          <w:sz w:val="24"/>
          <w:szCs w:val="24"/>
        </w:rPr>
        <w:t xml:space="preserve"> pada CV.Omega Wisatama di Kota Bandung”.</w:t>
      </w:r>
    </w:p>
    <w:p w:rsidR="00831036" w:rsidRDefault="00831036" w:rsidP="00831036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6" w:rsidRDefault="00831036" w:rsidP="00831036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6" w:rsidRPr="00831036" w:rsidRDefault="00831036" w:rsidP="00831036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C8" w:rsidRDefault="000019C8" w:rsidP="00831036">
      <w:pPr>
        <w:pStyle w:val="ListParagraph"/>
        <w:numPr>
          <w:ilvl w:val="0"/>
          <w:numId w:val="49"/>
        </w:numPr>
        <w:tabs>
          <w:tab w:val="left" w:pos="153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Tujuan dan Kegunaan Penelitian</w:t>
      </w:r>
    </w:p>
    <w:p w:rsidR="000019C8" w:rsidRDefault="000019C8" w:rsidP="00831036">
      <w:pPr>
        <w:pStyle w:val="ListParagraph"/>
        <w:numPr>
          <w:ilvl w:val="0"/>
          <w:numId w:val="11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0019C8" w:rsidRDefault="00571528" w:rsidP="00831036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</w:t>
      </w:r>
      <w:r w:rsidR="000019C8">
        <w:rPr>
          <w:rFonts w:ascii="Times New Roman" w:hAnsi="Times New Roman" w:cs="Times New Roman"/>
          <w:sz w:val="24"/>
          <w:szCs w:val="24"/>
        </w:rPr>
        <w:t>i dengan rumusan masalah di atas, maka tujuan dari penelitian yang dilakukan adalah:</w:t>
      </w:r>
    </w:p>
    <w:p w:rsidR="000019C8" w:rsidRDefault="000019C8" w:rsidP="00E84F0C">
      <w:pPr>
        <w:pStyle w:val="ListParagraph"/>
        <w:numPr>
          <w:ilvl w:val="0"/>
          <w:numId w:val="12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pelaksanaan bauran pemasaran jasa dan keputusan pembelian jasa pada CV.Omega Wisatama di Kota Bandung.</w:t>
      </w:r>
    </w:p>
    <w:p w:rsidR="000019C8" w:rsidRPr="0066772B" w:rsidRDefault="000019C8" w:rsidP="00E84F0C">
      <w:pPr>
        <w:pStyle w:val="ListParagraph"/>
        <w:numPr>
          <w:ilvl w:val="0"/>
          <w:numId w:val="12"/>
        </w:num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Mengetahui bagaimana pengaruh bauran pemasaran jasa terhadap keputusan-keputusan pembelian jasa pada </w:t>
      </w:r>
      <w:r w:rsidR="004E4D96">
        <w:rPr>
          <w:rFonts w:ascii="Times New Roman" w:eastAsia="Times New Roman" w:hAnsi="Times New Roman" w:cs="Times New Roman"/>
          <w:sz w:val="24"/>
          <w:szCs w:val="24"/>
        </w:rPr>
        <w:t>CV.Omega Wisatama di Kota Bandung.</w:t>
      </w:r>
    </w:p>
    <w:p w:rsidR="004E4D96" w:rsidRPr="0066772B" w:rsidRDefault="000019C8" w:rsidP="00E84F0C">
      <w:pPr>
        <w:pStyle w:val="ListParagraph"/>
        <w:numPr>
          <w:ilvl w:val="0"/>
          <w:numId w:val="12"/>
        </w:num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96">
        <w:rPr>
          <w:rFonts w:ascii="Times New Roman" w:eastAsia="Times New Roman" w:hAnsi="Times New Roman" w:cs="Times New Roman"/>
          <w:sz w:val="24"/>
          <w:szCs w:val="24"/>
        </w:rPr>
        <w:t xml:space="preserve">Mengetahui hambatan-hambatan </w:t>
      </w:r>
      <w:proofErr w:type="gramStart"/>
      <w:r w:rsidRPr="004E4D9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gramEnd"/>
      <w:r w:rsidRPr="004E4D96">
        <w:rPr>
          <w:rFonts w:ascii="Times New Roman" w:eastAsia="Times New Roman" w:hAnsi="Times New Roman" w:cs="Times New Roman"/>
          <w:sz w:val="24"/>
          <w:szCs w:val="24"/>
        </w:rPr>
        <w:t xml:space="preserve"> yang dihadapi oleh </w:t>
      </w:r>
      <w:r w:rsidR="004E4D96">
        <w:rPr>
          <w:rFonts w:ascii="Times New Roman" w:eastAsia="Times New Roman" w:hAnsi="Times New Roman" w:cs="Times New Roman"/>
          <w:sz w:val="24"/>
          <w:szCs w:val="24"/>
        </w:rPr>
        <w:t>CV.Omega Wisatama di Kota Bandung.</w:t>
      </w:r>
    </w:p>
    <w:p w:rsidR="00932397" w:rsidRPr="000D2A95" w:rsidRDefault="000019C8" w:rsidP="000D2A95">
      <w:pPr>
        <w:pStyle w:val="ListParagraph"/>
        <w:numPr>
          <w:ilvl w:val="0"/>
          <w:numId w:val="12"/>
        </w:num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D96">
        <w:rPr>
          <w:rFonts w:ascii="Times New Roman" w:eastAsia="Times New Roman" w:hAnsi="Times New Roman" w:cs="Times New Roman"/>
          <w:sz w:val="24"/>
          <w:szCs w:val="24"/>
        </w:rPr>
        <w:t xml:space="preserve">Mengetahui usaha-usaha yang dilakukan </w:t>
      </w:r>
      <w:r w:rsidR="004E4D96">
        <w:rPr>
          <w:rFonts w:ascii="Times New Roman" w:eastAsia="Times New Roman" w:hAnsi="Times New Roman" w:cs="Times New Roman"/>
          <w:sz w:val="24"/>
          <w:szCs w:val="24"/>
        </w:rPr>
        <w:t xml:space="preserve">CV.Omega Wisata </w:t>
      </w:r>
      <w:r w:rsidRPr="004E4D96">
        <w:rPr>
          <w:rFonts w:ascii="Times New Roman" w:eastAsia="Times New Roman" w:hAnsi="Times New Roman" w:cs="Times New Roman"/>
          <w:sz w:val="24"/>
          <w:szCs w:val="24"/>
        </w:rPr>
        <w:t>dalam menanggulangi hambatan-hambatan dalam bauran pemasaran jasa guna mempengaruhi keputusan pembelian jasa.</w:t>
      </w:r>
    </w:p>
    <w:p w:rsidR="004E4D96" w:rsidRDefault="004E4D96" w:rsidP="00831036">
      <w:pPr>
        <w:pStyle w:val="ListParagraph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Kegunaan Penelitian</w:t>
      </w:r>
    </w:p>
    <w:p w:rsidR="004E4D96" w:rsidRPr="008445CB" w:rsidRDefault="004E4D96" w:rsidP="00831036">
      <w:pPr>
        <w:pStyle w:val="ListParagraph"/>
        <w:numPr>
          <w:ilvl w:val="0"/>
          <w:numId w:val="50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5CB">
        <w:rPr>
          <w:rFonts w:ascii="Times New Roman" w:eastAsia="Times New Roman" w:hAnsi="Times New Roman" w:cs="Times New Roman"/>
          <w:b/>
          <w:sz w:val="24"/>
          <w:szCs w:val="24"/>
        </w:rPr>
        <w:t>Perusahaan “CV.Omega Wisatama”</w:t>
      </w:r>
    </w:p>
    <w:p w:rsidR="00932397" w:rsidRDefault="004E4D96" w:rsidP="00831036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63">
        <w:rPr>
          <w:rFonts w:ascii="Times New Roman" w:eastAsia="Times New Roman" w:hAnsi="Times New Roman" w:cs="Times New Roman"/>
          <w:sz w:val="24"/>
          <w:szCs w:val="24"/>
        </w:rPr>
        <w:t xml:space="preserve">Hasil penelitian ini dapat digunakan sebagai bahan pertimbanagan dalam pengambilan keputusan yang harus dilakukan oleh perusahaan jasa untuk menentukan </w:t>
      </w:r>
      <w:r w:rsidR="00F32663" w:rsidRPr="00F3266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2663">
        <w:rPr>
          <w:rFonts w:ascii="Times New Roman" w:eastAsia="Times New Roman" w:hAnsi="Times New Roman" w:cs="Times New Roman"/>
          <w:sz w:val="24"/>
          <w:szCs w:val="24"/>
        </w:rPr>
        <w:t>elaksana</w:t>
      </w:r>
      <w:r w:rsidR="00F32663" w:rsidRPr="00F3266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32663">
        <w:rPr>
          <w:rFonts w:ascii="Times New Roman" w:eastAsia="Times New Roman" w:hAnsi="Times New Roman" w:cs="Times New Roman"/>
          <w:sz w:val="24"/>
          <w:szCs w:val="24"/>
        </w:rPr>
        <w:t xml:space="preserve"> bauran pemasaran</w:t>
      </w:r>
      <w:r w:rsidR="00F32663" w:rsidRPr="00F32663">
        <w:rPr>
          <w:rFonts w:ascii="Times New Roman" w:eastAsia="Times New Roman" w:hAnsi="Times New Roman" w:cs="Times New Roman"/>
          <w:sz w:val="24"/>
          <w:szCs w:val="24"/>
        </w:rPr>
        <w:t xml:space="preserve">. Serta bahan pertimbangan bagi perusahaan dalam mengemabangkan dan menyempurnakan </w:t>
      </w:r>
      <w:r w:rsidR="00F32663">
        <w:rPr>
          <w:rFonts w:ascii="Times New Roman" w:eastAsia="Times New Roman" w:hAnsi="Times New Roman" w:cs="Times New Roman"/>
          <w:sz w:val="24"/>
          <w:szCs w:val="24"/>
        </w:rPr>
        <w:t>suatu keputusan pembelian jasa yang dilakuakan konsumen pada jasa perjalanan wisata.</w:t>
      </w:r>
    </w:p>
    <w:p w:rsidR="00712419" w:rsidRDefault="00712419" w:rsidP="000D2A95">
      <w:pPr>
        <w:spacing w:after="0" w:line="480" w:lineRule="auto"/>
        <w:ind w:left="10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419" w:rsidRDefault="00712419" w:rsidP="000D2A95">
      <w:pPr>
        <w:spacing w:after="0" w:line="480" w:lineRule="auto"/>
        <w:ind w:left="10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419" w:rsidRPr="00712419" w:rsidRDefault="00712419" w:rsidP="00831036">
      <w:pPr>
        <w:pStyle w:val="ListParagraph"/>
        <w:numPr>
          <w:ilvl w:val="0"/>
          <w:numId w:val="50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Peneliti</w:t>
      </w:r>
    </w:p>
    <w:p w:rsidR="008445CB" w:rsidRPr="00712419" w:rsidRDefault="00F32663" w:rsidP="00831036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19">
        <w:rPr>
          <w:rFonts w:ascii="Times New Roman" w:eastAsia="Times New Roman" w:hAnsi="Times New Roman" w:cs="Times New Roman"/>
          <w:sz w:val="24"/>
          <w:szCs w:val="24"/>
        </w:rPr>
        <w:t>Untuk menerapkan teori-teori yang telah diterima di bangku kuliah terhadap kondisi yang ada d</w:t>
      </w:r>
      <w:r w:rsidR="00E26DD1" w:rsidRPr="00712419">
        <w:rPr>
          <w:rFonts w:ascii="Times New Roman" w:eastAsia="Times New Roman" w:hAnsi="Times New Roman" w:cs="Times New Roman"/>
          <w:sz w:val="24"/>
          <w:szCs w:val="24"/>
        </w:rPr>
        <w:t xml:space="preserve">i perusahaan dan untuk menambah, </w:t>
      </w:r>
      <w:r w:rsidRPr="00712419">
        <w:rPr>
          <w:rFonts w:ascii="Times New Roman" w:eastAsia="Times New Roman" w:hAnsi="Times New Roman" w:cs="Times New Roman"/>
          <w:sz w:val="24"/>
          <w:szCs w:val="24"/>
        </w:rPr>
        <w:t>serta memperluas pikiran</w:t>
      </w:r>
      <w:r w:rsidR="00E26DD1" w:rsidRPr="007124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2419">
        <w:rPr>
          <w:rFonts w:ascii="Times New Roman" w:eastAsia="Times New Roman" w:hAnsi="Times New Roman" w:cs="Times New Roman"/>
          <w:sz w:val="24"/>
          <w:szCs w:val="24"/>
        </w:rPr>
        <w:t xml:space="preserve"> terutama </w:t>
      </w:r>
      <w:r w:rsidR="0032331F" w:rsidRPr="00712419">
        <w:rPr>
          <w:rFonts w:ascii="Times New Roman" w:eastAsia="Times New Roman" w:hAnsi="Times New Roman" w:cs="Times New Roman"/>
          <w:sz w:val="24"/>
          <w:szCs w:val="24"/>
        </w:rPr>
        <w:t>menyangkut masalah bauran pemasaran serta mengetahui keputusan pembelian jasa yang dilakukan oleh konsumen pada suatu perusahaan jasa.</w:t>
      </w:r>
    </w:p>
    <w:p w:rsidR="0032331F" w:rsidRPr="008445CB" w:rsidRDefault="0032331F" w:rsidP="00831036">
      <w:pPr>
        <w:pStyle w:val="ListParagraph"/>
        <w:numPr>
          <w:ilvl w:val="0"/>
          <w:numId w:val="50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CB">
        <w:rPr>
          <w:rFonts w:ascii="Times New Roman" w:eastAsia="Times New Roman" w:hAnsi="Times New Roman" w:cs="Times New Roman"/>
          <w:b/>
          <w:sz w:val="24"/>
          <w:szCs w:val="24"/>
        </w:rPr>
        <w:t>Pihak Lianya</w:t>
      </w:r>
    </w:p>
    <w:p w:rsidR="007056D8" w:rsidRDefault="0032331F" w:rsidP="00831036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t>Hasil penelitian ini diharapkan dapat menambah wawasan para pembaca tentang masalah yang dikaji, terutama dalam praktek pengelolaan pemasaran jasa, pengaturan bauran pemasaran jasa serta upaya meningkatkan keputusan pembelian jasa</w:t>
      </w:r>
      <w:r w:rsidR="00705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31F" w:rsidRPr="0032331F" w:rsidRDefault="0032331F" w:rsidP="00831036">
      <w:pPr>
        <w:pStyle w:val="ListParagraph"/>
        <w:numPr>
          <w:ilvl w:val="0"/>
          <w:numId w:val="49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Kerangka Pemikiran dan Hipotesis</w:t>
      </w:r>
    </w:p>
    <w:p w:rsidR="00A30A0D" w:rsidRDefault="0032331F" w:rsidP="00831036">
      <w:pPr>
        <w:pStyle w:val="ListParagraph"/>
        <w:numPr>
          <w:ilvl w:val="0"/>
          <w:numId w:val="13"/>
        </w:num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31F">
        <w:rPr>
          <w:rFonts w:ascii="Times New Roman" w:eastAsia="Times New Roman" w:hAnsi="Times New Roman" w:cs="Times New Roman"/>
          <w:b/>
          <w:sz w:val="24"/>
          <w:szCs w:val="24"/>
        </w:rPr>
        <w:t>Kerangka Pemikiran</w:t>
      </w:r>
    </w:p>
    <w:p w:rsidR="000D2A95" w:rsidRPr="0066772B" w:rsidRDefault="00C11937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t>Program pemasaran yang efektif memadukan seluruh elemen bauran pemasaran ke dalam suatu program terpadu yang di</w:t>
      </w:r>
      <w:r w:rsidR="00B40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905">
        <w:rPr>
          <w:rFonts w:ascii="Times New Roman" w:eastAsia="Times New Roman" w:hAnsi="Times New Roman" w:cs="Times New Roman"/>
          <w:i/>
          <w:sz w:val="24"/>
          <w:szCs w:val="24"/>
        </w:rPr>
        <w:t>desain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untuk mencapai tujuan-tujuan pemasaran perusahaan</w:t>
      </w:r>
      <w:r w:rsidR="00B409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melalui penyampaian nilai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(value delivery)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kepada para pelanggan/konsumen. Bauran pemasaran menciptakan seperangkat alat taktis perusahaan untuk membangun posisi yang kuat di dalam pasar sasaran.</w:t>
      </w:r>
    </w:p>
    <w:p w:rsidR="000D2A95" w:rsidRDefault="00E84533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Kotler dan Keller (2009</w:t>
      </w:r>
      <w:r w:rsidR="00C11937" w:rsidRPr="0066772B">
        <w:rPr>
          <w:rFonts w:ascii="Times New Roman" w:eastAsia="Times New Roman" w:hAnsi="Times New Roman" w:cs="Times New Roman"/>
          <w:b/>
          <w:sz w:val="24"/>
          <w:szCs w:val="24"/>
        </w:rPr>
        <w:t>:82)</w:t>
      </w:r>
      <w:r w:rsidR="00B35735">
        <w:rPr>
          <w:rFonts w:ascii="Times New Roman" w:eastAsia="Times New Roman" w:hAnsi="Times New Roman" w:cs="Times New Roman"/>
          <w:sz w:val="24"/>
          <w:szCs w:val="24"/>
        </w:rPr>
        <w:t xml:space="preserve"> yang diterjemahkan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Bob Sabran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 xml:space="preserve"> menyatakan pengertian bauran pemasaran</w:t>
      </w:r>
      <w:r w:rsidR="0081359C">
        <w:rPr>
          <w:rFonts w:ascii="Times New Roman" w:eastAsia="Times New Roman" w:hAnsi="Times New Roman" w:cs="Times New Roman"/>
          <w:sz w:val="24"/>
          <w:szCs w:val="24"/>
        </w:rPr>
        <w:t xml:space="preserve"> adalah “</w:t>
      </w:r>
      <w:r w:rsidR="00C11937" w:rsidRPr="00B40905">
        <w:rPr>
          <w:rFonts w:ascii="Times New Roman" w:eastAsia="Times New Roman" w:hAnsi="Times New Roman" w:cs="Times New Roman"/>
          <w:sz w:val="24"/>
          <w:szCs w:val="24"/>
        </w:rPr>
        <w:t xml:space="preserve">Bauran pemasaran </w:t>
      </w:r>
      <w:r w:rsidR="00C11937" w:rsidRPr="00B40905">
        <w:rPr>
          <w:rFonts w:ascii="Times New Roman" w:eastAsia="Times New Roman" w:hAnsi="Times New Roman" w:cs="Times New Roman"/>
          <w:i/>
          <w:sz w:val="24"/>
          <w:szCs w:val="24"/>
        </w:rPr>
        <w:t>(marketing mix)</w:t>
      </w:r>
      <w:r w:rsidR="00C11937" w:rsidRPr="00B40905">
        <w:rPr>
          <w:rFonts w:ascii="Times New Roman" w:eastAsia="Times New Roman" w:hAnsi="Times New Roman" w:cs="Times New Roman"/>
          <w:sz w:val="24"/>
          <w:szCs w:val="24"/>
        </w:rPr>
        <w:t xml:space="preserve"> merupakan seperangkat alat pemasaran yang digunakan untuk mencapai tujuan pemasaranya dalam pasar sasaran. Sasaran terdepan dari setiap aktivitas pemas</w:t>
      </w:r>
      <w:r w:rsidR="00B40905">
        <w:rPr>
          <w:rFonts w:ascii="Times New Roman" w:eastAsia="Times New Roman" w:hAnsi="Times New Roman" w:cs="Times New Roman"/>
          <w:sz w:val="24"/>
          <w:szCs w:val="24"/>
        </w:rPr>
        <w:t>aran adalah kepuasan pelanggan.</w:t>
      </w:r>
      <w:r w:rsidR="0081359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D2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036" w:rsidRDefault="00C11937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Definisi lain bauran pemasaran menurut 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Djaslim Saladin (2007:5)</w:t>
      </w:r>
      <w:r w:rsidR="00B40905">
        <w:rPr>
          <w:rFonts w:ascii="Times New Roman" w:eastAsia="Times New Roman" w:hAnsi="Times New Roman" w:cs="Times New Roman"/>
          <w:sz w:val="24"/>
          <w:szCs w:val="24"/>
        </w:rPr>
        <w:t xml:space="preserve">, yaitu 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Bauran pemasaran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(marketing mix)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adalah </w:t>
      </w:r>
      <w:r w:rsidR="0081359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>serangkaian dari variabel pemasaran yang dapat dikuasai oleh perusahaan, yang digunakan untuk menca</w:t>
      </w:r>
      <w:r w:rsidR="00B40905">
        <w:rPr>
          <w:rFonts w:ascii="Times New Roman" w:eastAsia="Times New Roman" w:hAnsi="Times New Roman" w:cs="Times New Roman"/>
          <w:sz w:val="24"/>
          <w:szCs w:val="24"/>
        </w:rPr>
        <w:t>pai tujuan dalam pasar sasaran.</w:t>
      </w:r>
      <w:r w:rsidR="0081359C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31036" w:rsidRDefault="00B40905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>Berdasarkan kedua definisi di atas dapat disimpulkan bahwa bauran pemasaran merupakan seperangkat alat ataupun variabel yang digunakan perusahaan atau organisasi untuk mecapai tujuan pemasaran.</w:t>
      </w:r>
    </w:p>
    <w:p w:rsidR="00831036" w:rsidRDefault="00C11937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Unsur-unsur bauran pemasaran yang sudah umum di kenal adalah 4P meliputi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product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(produk),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(harga),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(tempat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) dan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promotion</w:t>
      </w:r>
      <w:r w:rsidR="00B40905">
        <w:rPr>
          <w:rFonts w:ascii="Times New Roman" w:eastAsia="Times New Roman" w:hAnsi="Times New Roman" w:cs="Times New Roman"/>
          <w:sz w:val="24"/>
          <w:szCs w:val="24"/>
        </w:rPr>
        <w:t xml:space="preserve"> (promosi). Namun, bagi peru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sahaan </w:t>
      </w:r>
      <w:r w:rsidR="00B40905">
        <w:rPr>
          <w:rFonts w:ascii="Times New Roman" w:eastAsia="Times New Roman" w:hAnsi="Times New Roman" w:cs="Times New Roman"/>
          <w:sz w:val="24"/>
          <w:szCs w:val="24"/>
        </w:rPr>
        <w:t>jasa, keempat hal tersebut tidak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lah cukup, sehingga para ahli menambahkan beberapa unsur lagi untuk jasa yang disebut bauran pemasaram jasa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(the servise marketing mix).</w:t>
      </w:r>
    </w:p>
    <w:p w:rsidR="00C11937" w:rsidRPr="0066772B" w:rsidRDefault="00EF045C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Menurut </w:t>
      </w:r>
      <w:r w:rsidR="00C11937" w:rsidRPr="0066772B">
        <w:rPr>
          <w:rFonts w:ascii="Times New Roman" w:eastAsia="Times New Roman" w:hAnsi="Times New Roman" w:cs="Times New Roman"/>
          <w:b/>
          <w:sz w:val="24"/>
          <w:szCs w:val="24"/>
        </w:rPr>
        <w:t>Zeithaml, et.al (2006:25-26</w:t>
      </w:r>
      <w:proofErr w:type="gramStart"/>
      <w:r w:rsidR="00C11937" w:rsidRPr="006677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11937" w:rsidRPr="006677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proofErr w:type="gramEnd"/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735">
        <w:rPr>
          <w:rFonts w:ascii="Times New Roman" w:eastAsia="Times New Roman" w:hAnsi="Times New Roman" w:cs="Times New Roman"/>
          <w:sz w:val="24"/>
          <w:szCs w:val="24"/>
        </w:rPr>
        <w:t>diterjemahkan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r w:rsidR="00C11937" w:rsidRPr="0066772B">
        <w:rPr>
          <w:rFonts w:ascii="Times New Roman" w:eastAsia="Times New Roman" w:hAnsi="Times New Roman" w:cs="Times New Roman"/>
          <w:b/>
          <w:sz w:val="24"/>
          <w:szCs w:val="24"/>
        </w:rPr>
        <w:t>M. Yazid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 xml:space="preserve"> mengemukakan:</w:t>
      </w:r>
    </w:p>
    <w:p w:rsidR="00C11937" w:rsidRPr="0066772B" w:rsidRDefault="00C11937" w:rsidP="00831036">
      <w:pPr>
        <w:spacing w:after="0" w:line="240" w:lineRule="auto"/>
        <w:ind w:left="1440" w:right="3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Konsep bauran pemasaran tradisional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(traditional marketing mix)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 terdiri dari 4P yaitu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product, price, place 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dan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promotion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, unsur bauran pemasaran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(the service marketing mix)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 terdapat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physical evidence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 dan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process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 yang masing-masing unsur bauran pemasaran tersebut saling berhubungan d</w:t>
      </w:r>
      <w:r w:rsidR="0081359C">
        <w:rPr>
          <w:rFonts w:ascii="Times New Roman" w:eastAsia="Times New Roman" w:hAnsi="Times New Roman" w:cs="Times New Roman"/>
          <w:b/>
          <w:sz w:val="20"/>
          <w:szCs w:val="20"/>
        </w:rPr>
        <w:t>an tergantung satu sama lainya.</w:t>
      </w:r>
    </w:p>
    <w:p w:rsidR="00C11937" w:rsidRPr="0066772B" w:rsidRDefault="00C11937" w:rsidP="000D2A9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937" w:rsidRPr="0066772B" w:rsidRDefault="00C11937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Penjelasan </w:t>
      </w:r>
      <w:proofErr w:type="gramStart"/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elemen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proofErr w:type="gramEnd"/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 xml:space="preserve"> service marketing mix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di atas menurut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Zheit</w:t>
      </w:r>
      <w:r w:rsidR="001B4222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aml, et,al 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(2006:26-27)</w:t>
      </w:r>
      <w:r w:rsidR="00B35735">
        <w:rPr>
          <w:rFonts w:ascii="Times New Roman" w:eastAsia="Times New Roman" w:hAnsi="Times New Roman" w:cs="Times New Roman"/>
          <w:sz w:val="24"/>
          <w:szCs w:val="24"/>
        </w:rPr>
        <w:t xml:space="preserve"> yang diterjemahkan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M. Yazid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adalah sebagai berikut:</w:t>
      </w:r>
    </w:p>
    <w:p w:rsidR="00C11937" w:rsidRPr="0066772B" w:rsidRDefault="00C11937" w:rsidP="00831036">
      <w:pPr>
        <w:pStyle w:val="ListParagraph"/>
        <w:numPr>
          <w:ilvl w:val="0"/>
          <w:numId w:val="1"/>
        </w:numPr>
        <w:spacing w:after="0" w:line="240" w:lineRule="auto"/>
        <w:ind w:right="378" w:hanging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Produk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(product),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 adalah segala sesuatu yang dapat ditawarkan ke suatu pasar untuk memenuhi segala keinginan dan kebutuhan konsumen.</w:t>
      </w:r>
    </w:p>
    <w:p w:rsidR="00C11937" w:rsidRPr="0066772B" w:rsidRDefault="00C11937" w:rsidP="00831036">
      <w:pPr>
        <w:pStyle w:val="ListParagraph"/>
        <w:numPr>
          <w:ilvl w:val="0"/>
          <w:numId w:val="1"/>
        </w:numPr>
        <w:spacing w:after="0" w:line="240" w:lineRule="auto"/>
        <w:ind w:right="378" w:hanging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Harga/Tarif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(price)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>, merupakan sejumlah uang yang harus dikeluarkan konsumen untuk memperoleh produk/jasa yang dihasilkan perusahaan.</w:t>
      </w:r>
    </w:p>
    <w:p w:rsidR="00C11937" w:rsidRPr="003A344E" w:rsidRDefault="00C11937" w:rsidP="00831036">
      <w:pPr>
        <w:pStyle w:val="ListParagraph"/>
        <w:numPr>
          <w:ilvl w:val="0"/>
          <w:numId w:val="1"/>
        </w:numPr>
        <w:spacing w:after="0" w:line="240" w:lineRule="auto"/>
        <w:ind w:right="378" w:hanging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Tempat pelayanan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(place)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>, adalah berbagai kegiatan yang dilakukan perusahaan agar produk/jasa dapat diperoleh dan tersedia bagi pelanggan sasaran.</w:t>
      </w:r>
    </w:p>
    <w:p w:rsidR="00C11937" w:rsidRPr="003A344E" w:rsidRDefault="00C11937" w:rsidP="00831036">
      <w:pPr>
        <w:pStyle w:val="ListParagraph"/>
        <w:numPr>
          <w:ilvl w:val="0"/>
          <w:numId w:val="1"/>
        </w:numPr>
        <w:spacing w:after="0" w:line="240" w:lineRule="auto"/>
        <w:ind w:right="378" w:hanging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Promosi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(promotion)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yaitu semua kegiatan yang dilakukan untuk mengkomunikasikan dan mempromosikan produk/jasanya ke pasar sasaran.</w:t>
      </w:r>
    </w:p>
    <w:p w:rsidR="00C11937" w:rsidRPr="0066772B" w:rsidRDefault="00C11937" w:rsidP="00831036">
      <w:pPr>
        <w:pStyle w:val="ListParagraph"/>
        <w:numPr>
          <w:ilvl w:val="0"/>
          <w:numId w:val="1"/>
        </w:numPr>
        <w:spacing w:after="0" w:line="240" w:lineRule="auto"/>
        <w:ind w:right="378" w:hanging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Orang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(people)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>, yaitu semua pelaku yang memainkan peranan dalam penyajian jasa dan karenanya mempengaruhi persepsi pengguna jasa.</w:t>
      </w:r>
    </w:p>
    <w:p w:rsidR="00C11937" w:rsidRPr="0066772B" w:rsidRDefault="00C11937" w:rsidP="00831036">
      <w:pPr>
        <w:pStyle w:val="ListParagraph"/>
        <w:numPr>
          <w:ilvl w:val="0"/>
          <w:numId w:val="1"/>
        </w:numPr>
        <w:spacing w:after="0" w:line="240" w:lineRule="auto"/>
        <w:ind w:right="378" w:hanging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Bukti fisik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(physical evidence)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>, yaitu lingkungan fisik dimana jasa disampaikan dan dimana perusahaan dan konsumenya penampilan atau komunikasi jasa tersebut.</w:t>
      </w:r>
    </w:p>
    <w:p w:rsidR="00C11937" w:rsidRPr="0066772B" w:rsidRDefault="00C11937" w:rsidP="00831036">
      <w:pPr>
        <w:pStyle w:val="ListParagraph"/>
        <w:numPr>
          <w:ilvl w:val="0"/>
          <w:numId w:val="1"/>
        </w:numPr>
        <w:spacing w:after="0" w:line="240" w:lineRule="auto"/>
        <w:ind w:right="378" w:hanging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Proses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(process)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>, yaitu semua prosedur aktual, mekanisme dan aliran aktivitas dengan mana jasa disampaikan yang merupakan sistem penyajian atau operasi jasa.</w:t>
      </w:r>
    </w:p>
    <w:p w:rsidR="00C11937" w:rsidRPr="0066772B" w:rsidRDefault="00C11937" w:rsidP="000D2A95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1036" w:rsidRDefault="007D0083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Menurut 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937" w:rsidRPr="0066772B">
        <w:rPr>
          <w:rFonts w:ascii="Times New Roman" w:eastAsia="Times New Roman" w:hAnsi="Times New Roman" w:cs="Times New Roman"/>
          <w:b/>
          <w:sz w:val="24"/>
          <w:szCs w:val="24"/>
        </w:rPr>
        <w:t xml:space="preserve"> Rambat Lupiyo</w:t>
      </w:r>
      <w:r w:rsidR="0059191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11937" w:rsidRPr="0066772B">
        <w:rPr>
          <w:rFonts w:ascii="Times New Roman" w:eastAsia="Times New Roman" w:hAnsi="Times New Roman" w:cs="Times New Roman"/>
          <w:b/>
          <w:sz w:val="24"/>
          <w:szCs w:val="24"/>
        </w:rPr>
        <w:t>di (200</w:t>
      </w:r>
      <w:r w:rsidR="00211D4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11937" w:rsidRPr="006677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11937">
        <w:rPr>
          <w:rFonts w:ascii="Times New Roman" w:eastAsia="Times New Roman" w:hAnsi="Times New Roman" w:cs="Times New Roman"/>
          <w:b/>
          <w:sz w:val="24"/>
          <w:szCs w:val="24"/>
        </w:rPr>
        <w:t>70)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59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 xml:space="preserve">bahwa keempat komponen bauran pemasaran yang lazim 4P berlaku untuk pemasaran barang, sedangkan untuk pemasaran jasa perlu ditambah dengan tiga unsur bauran pemasatan jasa yaitu: orang </w:t>
      </w:r>
      <w:r w:rsidR="00C11937" w:rsidRPr="0066772B">
        <w:rPr>
          <w:rFonts w:ascii="Times New Roman" w:eastAsia="Times New Roman" w:hAnsi="Times New Roman" w:cs="Times New Roman"/>
          <w:i/>
          <w:sz w:val="24"/>
          <w:szCs w:val="24"/>
        </w:rPr>
        <w:t>(people)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 xml:space="preserve">, bukti fisik </w:t>
      </w:r>
      <w:r w:rsidR="00C11937" w:rsidRPr="0066772B">
        <w:rPr>
          <w:rFonts w:ascii="Times New Roman" w:eastAsia="Times New Roman" w:hAnsi="Times New Roman" w:cs="Times New Roman"/>
          <w:i/>
          <w:sz w:val="24"/>
          <w:szCs w:val="24"/>
        </w:rPr>
        <w:t>(physical evidence)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B25E1D">
        <w:rPr>
          <w:rFonts w:ascii="Times New Roman" w:eastAsia="Times New Roman" w:hAnsi="Times New Roman" w:cs="Times New Roman"/>
          <w:sz w:val="24"/>
          <w:szCs w:val="24"/>
        </w:rPr>
        <w:t xml:space="preserve">proses </w:t>
      </w:r>
      <w:r w:rsidR="00B25E1D">
        <w:rPr>
          <w:rFonts w:ascii="Times New Roman" w:eastAsia="Times New Roman" w:hAnsi="Times New Roman" w:cs="Times New Roman"/>
          <w:i/>
          <w:sz w:val="24"/>
          <w:szCs w:val="24"/>
        </w:rPr>
        <w:t>(process)</w:t>
      </w:r>
      <w:r w:rsidR="00C11937" w:rsidRPr="0066772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1359C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831036" w:rsidRDefault="00C11937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Telah dipahami bahwa setiap elemen bauran pemasaran merupakan suatu konsep untuk mendekatkan satuan bisnis perusahaan berdasarkan pemasaran itu sendiri </w:t>
      </w:r>
      <w:r w:rsidRPr="0066772B">
        <w:rPr>
          <w:rFonts w:ascii="Times New Roman" w:eastAsia="Times New Roman" w:hAnsi="Times New Roman" w:cs="Times New Roman"/>
          <w:i/>
          <w:sz w:val="24"/>
          <w:szCs w:val="24"/>
        </w:rPr>
        <w:t>(marketing concept)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. Perusahaan yang menggunakan konsep </w:t>
      </w:r>
      <w:r w:rsidR="00B25E1D">
        <w:rPr>
          <w:rFonts w:ascii="Times New Roman" w:eastAsia="Times New Roman" w:hAnsi="Times New Roman" w:cs="Times New Roman"/>
          <w:sz w:val="24"/>
          <w:szCs w:val="24"/>
        </w:rPr>
        <w:t>pemasaran dalam orientasi pada d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>asarnya senantiasa berpij</w:t>
      </w:r>
      <w:r w:rsidR="00432F58">
        <w:rPr>
          <w:rFonts w:ascii="Times New Roman" w:eastAsia="Times New Roman" w:hAnsi="Times New Roman" w:cs="Times New Roman"/>
          <w:sz w:val="24"/>
          <w:szCs w:val="24"/>
        </w:rPr>
        <w:t>ak pada empat pilar utama yaitu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fokus pasar, orientasi pelanggan, pemasaran terpadu dan profitabilitas, yang pada dasarnya berpijak pada upaya untuk memuaskan pelanggan.</w:t>
      </w:r>
    </w:p>
    <w:p w:rsidR="00831036" w:rsidRDefault="00C11937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t>Guna memuaskan kebutuhan dan keinginan konsumen, perusahaan harus memiliki pengetahuan yang luas mengenai perilaku konsumen sasaranya, khususnya mengenai keputu</w:t>
      </w:r>
      <w:r w:rsidR="00B25E1D">
        <w:rPr>
          <w:rFonts w:ascii="Times New Roman" w:eastAsia="Times New Roman" w:hAnsi="Times New Roman" w:cs="Times New Roman"/>
          <w:sz w:val="24"/>
          <w:szCs w:val="24"/>
        </w:rPr>
        <w:t xml:space="preserve">san pembelian konsumen. </w:t>
      </w:r>
    </w:p>
    <w:p w:rsidR="00831036" w:rsidRDefault="00C11937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Menurut </w:t>
      </w:r>
      <w:r w:rsidR="00B25E1D">
        <w:rPr>
          <w:rFonts w:ascii="Times New Roman" w:eastAsia="Times New Roman" w:hAnsi="Times New Roman" w:cs="Times New Roman"/>
          <w:b/>
          <w:sz w:val="24"/>
          <w:szCs w:val="24"/>
        </w:rPr>
        <w:t>Kotler &amp; Ar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mstrong (200</w:t>
      </w:r>
      <w:r w:rsidR="00E8453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179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C6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1AA">
        <w:rPr>
          <w:rFonts w:ascii="Times New Roman" w:eastAsia="Times New Roman" w:hAnsi="Times New Roman" w:cs="Times New Roman"/>
          <w:sz w:val="24"/>
          <w:szCs w:val="24"/>
        </w:rPr>
        <w:t>diterjemahkan</w:t>
      </w:r>
      <w:r w:rsidR="005C6D29">
        <w:rPr>
          <w:rFonts w:ascii="Times New Roman" w:eastAsia="Times New Roman" w:hAnsi="Times New Roman" w:cs="Times New Roman"/>
          <w:sz w:val="24"/>
          <w:szCs w:val="24"/>
        </w:rPr>
        <w:t xml:space="preserve"> oleh</w:t>
      </w:r>
      <w:r w:rsidR="003A3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533">
        <w:rPr>
          <w:rFonts w:ascii="Times New Roman" w:eastAsia="Times New Roman" w:hAnsi="Times New Roman" w:cs="Times New Roman"/>
          <w:b/>
          <w:sz w:val="24"/>
          <w:szCs w:val="24"/>
        </w:rPr>
        <w:t>Bob Sabran</w:t>
      </w:r>
      <w:r w:rsidR="0028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59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8296E">
        <w:rPr>
          <w:rFonts w:ascii="Times New Roman" w:eastAsia="Times New Roman" w:hAnsi="Times New Roman" w:cs="Times New Roman"/>
          <w:sz w:val="24"/>
          <w:szCs w:val="24"/>
        </w:rPr>
        <w:t>keputusan pembelian adalah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Tahap-tahap atau proses yang dilalui oleh konsumen dalam pengambilan keputusan membeli suatu produk/jasa.</w:t>
      </w:r>
      <w:r w:rsidR="0081359C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11937" w:rsidRPr="00831036" w:rsidRDefault="00C11937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Kotler &amp; Armstrong (200</w:t>
      </w:r>
      <w:r w:rsidR="00E8453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179</w:t>
      </w:r>
      <w:r w:rsidR="005C6D2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A31AA">
        <w:rPr>
          <w:rFonts w:ascii="Times New Roman" w:eastAsia="Times New Roman" w:hAnsi="Times New Roman" w:cs="Times New Roman"/>
          <w:sz w:val="24"/>
          <w:szCs w:val="24"/>
        </w:rPr>
        <w:t xml:space="preserve"> diterjemahkan</w:t>
      </w:r>
      <w:r w:rsidR="005C6D29">
        <w:rPr>
          <w:rFonts w:ascii="Times New Roman" w:eastAsia="Times New Roman" w:hAnsi="Times New Roman" w:cs="Times New Roman"/>
          <w:sz w:val="24"/>
          <w:szCs w:val="24"/>
        </w:rPr>
        <w:t xml:space="preserve"> oleh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533">
        <w:rPr>
          <w:rFonts w:ascii="Times New Roman" w:eastAsia="Times New Roman" w:hAnsi="Times New Roman" w:cs="Times New Roman"/>
          <w:b/>
          <w:sz w:val="24"/>
          <w:szCs w:val="24"/>
        </w:rPr>
        <w:t>Bob Sabran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>juga menyatakan bahwa untuk memahami keputusan pembelian jasa dapat menggunakan kelima tahap proses keputusan konsumen, yaitu:</w:t>
      </w:r>
    </w:p>
    <w:p w:rsidR="00C11937" w:rsidRPr="0066772B" w:rsidRDefault="00C11937" w:rsidP="00831036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>Pengenalan kebutuhan, bahwa konsumen dalam proses pembeliannya dimulai ketika pembeli mengenal kebutuhanya,</w:t>
      </w:r>
    </w:p>
    <w:p w:rsidR="00C11937" w:rsidRPr="0066772B" w:rsidRDefault="00C11937" w:rsidP="00831036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Pencarian informasi di mana konsumen tergerak dan </w:t>
      </w:r>
      <w:proofErr w:type="gramStart"/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>akan</w:t>
      </w:r>
      <w:proofErr w:type="gramEnd"/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 berusaha untuk mencari informasi mengenai barang atau jasa yang dibutuhkanya.</w:t>
      </w:r>
    </w:p>
    <w:p w:rsidR="00C11937" w:rsidRPr="0066772B" w:rsidRDefault="00C11937" w:rsidP="00831036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>Evaluasi alternatif, di mana konsumen memproses informasi mengenai merek yang bersaing dan membuat pertimbangan, dimana mereka membanding-bandingkan merek dalam kelompok pilihan.</w:t>
      </w:r>
    </w:p>
    <w:p w:rsidR="00C11937" w:rsidRPr="0066772B" w:rsidRDefault="00C11937" w:rsidP="00831036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Keputusan membeli, di mana konsumen melakukan aktivitas membeli. Dalam tahap ini terdapat dua faktor yang mempengaruhi yaitu: faktor sikap atau pendirian orang lain, misalnya teman dekat memberitahu salah satu merek yang </w:t>
      </w:r>
      <w:proofErr w:type="gramStart"/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>ia</w:t>
      </w:r>
      <w:proofErr w:type="gramEnd"/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 gunakan. Faktor kedua adalah mengenai situasi yang tidak dapat diantisipasi, seperti pendapatan keluarga, harga atau manfaat produk yang diharapkan.</w:t>
      </w:r>
    </w:p>
    <w:p w:rsidR="00C11937" w:rsidRPr="0066772B" w:rsidRDefault="00C11937" w:rsidP="00831036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Perilaku setelah pembelian, di mana sikap konsumen untuk mengambil tindakan lebih lanjut, misalnya untuk melakukan pembelian ulang </w:t>
      </w:r>
      <w:r w:rsidRPr="0066772B">
        <w:rPr>
          <w:rFonts w:ascii="Times New Roman" w:eastAsia="Times New Roman" w:hAnsi="Times New Roman" w:cs="Times New Roman"/>
          <w:b/>
          <w:i/>
          <w:sz w:val="20"/>
          <w:szCs w:val="20"/>
        </w:rPr>
        <w:t>(repurchase)</w:t>
      </w:r>
      <w:r w:rsidRPr="0066772B">
        <w:rPr>
          <w:rFonts w:ascii="Times New Roman" w:eastAsia="Times New Roman" w:hAnsi="Times New Roman" w:cs="Times New Roman"/>
          <w:b/>
          <w:sz w:val="20"/>
          <w:szCs w:val="20"/>
        </w:rPr>
        <w:t xml:space="preserve"> atau memberitahukan tentang produk atau perusahaan/penjual kepada orang lain didasari oleh perasaan atau ketidakpuasan yang dirasakanya.</w:t>
      </w:r>
    </w:p>
    <w:p w:rsidR="00C11937" w:rsidRPr="0066772B" w:rsidRDefault="00C11937" w:rsidP="000D2A95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1036" w:rsidRDefault="00C11937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Hubungan bauran pemasaran dengan keputusan pembelian konsumen ini secara tegas dikemukakan oleh 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 xml:space="preserve">Basu Swasta 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Irawan (200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8296E">
        <w:rPr>
          <w:rFonts w:ascii="Times New Roman" w:eastAsia="Times New Roman" w:hAnsi="Times New Roman" w:cs="Times New Roman"/>
          <w:sz w:val="24"/>
          <w:szCs w:val="24"/>
        </w:rPr>
        <w:t xml:space="preserve"> adalah </w:t>
      </w:r>
      <w:r w:rsidR="0081359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8296E">
        <w:rPr>
          <w:rFonts w:ascii="Times New Roman" w:eastAsia="Times New Roman" w:hAnsi="Times New Roman" w:cs="Times New Roman"/>
          <w:sz w:val="24"/>
          <w:szCs w:val="24"/>
        </w:rPr>
        <w:t>Marketing mix merupakan suatu perangkat yang akan menentukan tingkat keberhasilan pemasara</w:t>
      </w:r>
      <w:r w:rsidR="00432F58">
        <w:rPr>
          <w:rFonts w:ascii="Times New Roman" w:eastAsia="Times New Roman" w:hAnsi="Times New Roman" w:cs="Times New Roman"/>
          <w:sz w:val="24"/>
          <w:szCs w:val="24"/>
        </w:rPr>
        <w:t>n bagi perusahaan</w:t>
      </w:r>
      <w:r w:rsidRPr="0028296E">
        <w:rPr>
          <w:rFonts w:ascii="Times New Roman" w:eastAsia="Times New Roman" w:hAnsi="Times New Roman" w:cs="Times New Roman"/>
          <w:sz w:val="24"/>
          <w:szCs w:val="24"/>
        </w:rPr>
        <w:t xml:space="preserve"> dan semua ini ditujukan untuk mendorong konsumen melakukan pembelian sekaligus untuk memberikan kepuasan kepada segmen pa</w:t>
      </w:r>
      <w:r w:rsidR="0028296E">
        <w:rPr>
          <w:rFonts w:ascii="Times New Roman" w:eastAsia="Times New Roman" w:hAnsi="Times New Roman" w:cs="Times New Roman"/>
          <w:sz w:val="24"/>
          <w:szCs w:val="24"/>
        </w:rPr>
        <w:t>sar atau konsumen yang dipilih.</w:t>
      </w:r>
      <w:r w:rsidR="0081359C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11937" w:rsidRDefault="00432F58" w:rsidP="00831036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Berdasarkan 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>pendapat di</w:t>
      </w:r>
      <w:r w:rsidR="0028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937" w:rsidRPr="0066772B">
        <w:rPr>
          <w:rFonts w:ascii="Times New Roman" w:eastAsia="Times New Roman" w:hAnsi="Times New Roman" w:cs="Times New Roman"/>
          <w:sz w:val="24"/>
          <w:szCs w:val="24"/>
        </w:rPr>
        <w:t>atas terdapat hubungan yang jelas antara bauran pemasaran dengan keputusan konsumen untuk membeli produk atau jasa perusahaan, yang selanjutnya meningkatkan hasil penjualan produk/jasa perusahaan.</w:t>
      </w:r>
    </w:p>
    <w:p w:rsidR="0076078C" w:rsidRDefault="0076078C" w:rsidP="000D2A9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419" w:rsidRDefault="00712419" w:rsidP="000D2A9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419" w:rsidRDefault="00712419" w:rsidP="000D2A9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419" w:rsidRDefault="00712419" w:rsidP="000D2A9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8C" w:rsidRDefault="0076078C" w:rsidP="00211339">
      <w:pPr>
        <w:pStyle w:val="ListParagraph"/>
        <w:numPr>
          <w:ilvl w:val="0"/>
          <w:numId w:val="13"/>
        </w:num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Hipotesis Penelitian</w:t>
      </w:r>
    </w:p>
    <w:p w:rsidR="0076078C" w:rsidRPr="0066772B" w:rsidRDefault="0028296E" w:rsidP="00211339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Berdasarkan uraian </w:t>
      </w:r>
      <w:r w:rsidR="0076078C" w:rsidRPr="0066772B">
        <w:rPr>
          <w:rFonts w:ascii="Times New Roman" w:eastAsia="Times New Roman" w:hAnsi="Times New Roman" w:cs="Times New Roman"/>
          <w:sz w:val="24"/>
          <w:szCs w:val="24"/>
        </w:rPr>
        <w:t>pada kerangka pemikiran, maka diajukan hipotesis sebagai berikut:</w:t>
      </w:r>
    </w:p>
    <w:p w:rsidR="00211339" w:rsidRDefault="0076078C" w:rsidP="00211339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Terdapat pengaruh bauran pemasaran jasa terhadap keputusan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embelian jasa pada CV</w:t>
      </w:r>
      <w:r w:rsidRPr="006677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Omega Wisatama di Kota Bandung.</w:t>
      </w:r>
    </w:p>
    <w:p w:rsidR="0076078C" w:rsidRPr="00211339" w:rsidRDefault="0076078C" w:rsidP="00211339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72B">
        <w:rPr>
          <w:rFonts w:ascii="Times New Roman" w:eastAsia="Times New Roman" w:hAnsi="Times New Roman" w:cs="Times New Roman"/>
          <w:sz w:val="24"/>
          <w:szCs w:val="24"/>
        </w:rPr>
        <w:t>Definisi dari hipotesis yang telah di rumuskan di atas sebagai berikut:</w:t>
      </w:r>
    </w:p>
    <w:p w:rsidR="00211339" w:rsidRDefault="0076078C" w:rsidP="00211339">
      <w:pPr>
        <w:pStyle w:val="ListParagraph"/>
        <w:numPr>
          <w:ilvl w:val="0"/>
          <w:numId w:val="3"/>
        </w:num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2F">
        <w:rPr>
          <w:rFonts w:ascii="Times New Roman" w:eastAsia="Times New Roman" w:hAnsi="Times New Roman" w:cs="Times New Roman"/>
          <w:sz w:val="24"/>
          <w:szCs w:val="24"/>
        </w:rPr>
        <w:t xml:space="preserve">Pengaruh </w:t>
      </w:r>
      <w:r w:rsidRPr="0066772B">
        <w:rPr>
          <w:rFonts w:ascii="Times New Roman" w:eastAsia="Times New Roman" w:hAnsi="Times New Roman" w:cs="Times New Roman"/>
          <w:sz w:val="24"/>
          <w:szCs w:val="24"/>
        </w:rPr>
        <w:t>adalah suatu hal yang dapat menyebabkan sesuatu hal lain terjadi, daya yang ada atau yang timbul dari sesuatu (orang, benda dan sebagainya).</w:t>
      </w:r>
    </w:p>
    <w:p w:rsidR="00211339" w:rsidRDefault="0076078C" w:rsidP="00211339">
      <w:pPr>
        <w:pStyle w:val="ListParagraph"/>
        <w:numPr>
          <w:ilvl w:val="0"/>
          <w:numId w:val="3"/>
        </w:num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339">
        <w:rPr>
          <w:rFonts w:ascii="Times New Roman" w:eastAsia="Times New Roman" w:hAnsi="Times New Roman" w:cs="Times New Roman"/>
          <w:sz w:val="24"/>
          <w:szCs w:val="24"/>
        </w:rPr>
        <w:t>Bauran pemasaran jasa</w:t>
      </w:r>
      <w:r w:rsidRPr="002113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339">
        <w:rPr>
          <w:rFonts w:ascii="Times New Roman" w:eastAsia="Times New Roman" w:hAnsi="Times New Roman" w:cs="Times New Roman"/>
          <w:sz w:val="24"/>
          <w:szCs w:val="24"/>
        </w:rPr>
        <w:t>merupakan seperangkat alat ataupun variabel yang digunakan perusahaan atau organisasi untuk mencapai tu</w:t>
      </w:r>
      <w:r w:rsidR="00E54C1D" w:rsidRPr="00211339">
        <w:rPr>
          <w:rFonts w:ascii="Times New Roman" w:eastAsia="Times New Roman" w:hAnsi="Times New Roman" w:cs="Times New Roman"/>
          <w:sz w:val="24"/>
          <w:szCs w:val="24"/>
        </w:rPr>
        <w:t xml:space="preserve">juan pemasaran dengan penguraian sebagai berikut: </w:t>
      </w:r>
    </w:p>
    <w:p w:rsidR="00211339" w:rsidRDefault="00331340" w:rsidP="00211339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339">
        <w:rPr>
          <w:rFonts w:ascii="Times New Roman" w:eastAsia="Times New Roman" w:hAnsi="Times New Roman" w:cs="Times New Roman"/>
          <w:sz w:val="24"/>
          <w:szCs w:val="24"/>
        </w:rPr>
        <w:t>Produk</w:t>
      </w:r>
      <w:r w:rsidR="00734D82" w:rsidRPr="00211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D82" w:rsidRPr="00211339">
        <w:rPr>
          <w:rFonts w:ascii="Times New Roman" w:eastAsia="Times New Roman" w:hAnsi="Times New Roman" w:cs="Times New Roman"/>
          <w:i/>
          <w:sz w:val="24"/>
          <w:szCs w:val="24"/>
        </w:rPr>
        <w:t>(product)</w:t>
      </w:r>
      <w:r w:rsidRPr="00211339">
        <w:rPr>
          <w:rFonts w:ascii="Times New Roman" w:eastAsia="Times New Roman" w:hAnsi="Times New Roman" w:cs="Times New Roman"/>
          <w:sz w:val="24"/>
          <w:szCs w:val="24"/>
        </w:rPr>
        <w:t xml:space="preserve"> yang di hasilkan ole</w:t>
      </w:r>
      <w:r w:rsidR="00003AAC" w:rsidRPr="00211339">
        <w:rPr>
          <w:rFonts w:ascii="Times New Roman" w:eastAsia="Times New Roman" w:hAnsi="Times New Roman" w:cs="Times New Roman"/>
          <w:sz w:val="24"/>
          <w:szCs w:val="24"/>
        </w:rPr>
        <w:t>h perusahaan memiliki manfaat</w:t>
      </w:r>
      <w:r w:rsidR="008A6B14" w:rsidRPr="00211339">
        <w:rPr>
          <w:rFonts w:ascii="Times New Roman" w:eastAsia="Times New Roman" w:hAnsi="Times New Roman" w:cs="Times New Roman"/>
          <w:sz w:val="24"/>
          <w:szCs w:val="24"/>
        </w:rPr>
        <w:t xml:space="preserve"> bagi keinginan dan kebu</w:t>
      </w:r>
      <w:r w:rsidR="00510B38" w:rsidRPr="00211339">
        <w:rPr>
          <w:rFonts w:ascii="Times New Roman" w:eastAsia="Times New Roman" w:hAnsi="Times New Roman" w:cs="Times New Roman"/>
          <w:sz w:val="24"/>
          <w:szCs w:val="24"/>
        </w:rPr>
        <w:t>tuhan konsumen, H</w:t>
      </w:r>
      <w:r w:rsidR="008A6B14" w:rsidRPr="00211339">
        <w:rPr>
          <w:rFonts w:ascii="Times New Roman" w:eastAsia="Times New Roman" w:hAnsi="Times New Roman" w:cs="Times New Roman"/>
          <w:sz w:val="24"/>
          <w:szCs w:val="24"/>
        </w:rPr>
        <w:t xml:space="preserve">arga </w:t>
      </w:r>
      <w:r w:rsidR="00734D82" w:rsidRPr="00211339">
        <w:rPr>
          <w:rFonts w:ascii="Times New Roman" w:eastAsia="Times New Roman" w:hAnsi="Times New Roman" w:cs="Times New Roman"/>
          <w:i/>
          <w:sz w:val="24"/>
          <w:szCs w:val="24"/>
        </w:rPr>
        <w:t>(price)</w:t>
      </w:r>
      <w:r w:rsidR="00734D82" w:rsidRPr="00211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B14" w:rsidRPr="00211339">
        <w:rPr>
          <w:rFonts w:ascii="Times New Roman" w:eastAsia="Times New Roman" w:hAnsi="Times New Roman" w:cs="Times New Roman"/>
          <w:sz w:val="24"/>
          <w:szCs w:val="24"/>
        </w:rPr>
        <w:t xml:space="preserve">harus mampu </w:t>
      </w:r>
      <w:r w:rsidR="00510B38" w:rsidRPr="00211339">
        <w:rPr>
          <w:rFonts w:ascii="Times New Roman" w:eastAsia="Times New Roman" w:hAnsi="Times New Roman" w:cs="Times New Roman"/>
          <w:sz w:val="24"/>
          <w:szCs w:val="24"/>
        </w:rPr>
        <w:t>bersaing dengan sasaran pasar, T</w:t>
      </w:r>
      <w:r w:rsidR="008A6B14" w:rsidRPr="00211339">
        <w:rPr>
          <w:rFonts w:ascii="Times New Roman" w:eastAsia="Times New Roman" w:hAnsi="Times New Roman" w:cs="Times New Roman"/>
          <w:sz w:val="24"/>
          <w:szCs w:val="24"/>
        </w:rPr>
        <w:t xml:space="preserve">empat </w:t>
      </w:r>
      <w:r w:rsidR="00734D82" w:rsidRPr="00211339">
        <w:rPr>
          <w:rFonts w:ascii="Times New Roman" w:eastAsia="Times New Roman" w:hAnsi="Times New Roman" w:cs="Times New Roman"/>
          <w:i/>
          <w:sz w:val="24"/>
          <w:szCs w:val="24"/>
        </w:rPr>
        <w:t>(place)</w:t>
      </w:r>
      <w:r w:rsidR="00734D82" w:rsidRPr="00211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B14" w:rsidRPr="00211339">
        <w:rPr>
          <w:rFonts w:ascii="Times New Roman" w:eastAsia="Times New Roman" w:hAnsi="Times New Roman" w:cs="Times New Roman"/>
          <w:sz w:val="24"/>
          <w:szCs w:val="24"/>
        </w:rPr>
        <w:t>atau lokasi perusahaan m</w:t>
      </w:r>
      <w:r w:rsidR="00510B38" w:rsidRPr="00211339">
        <w:rPr>
          <w:rFonts w:ascii="Times New Roman" w:eastAsia="Times New Roman" w:hAnsi="Times New Roman" w:cs="Times New Roman"/>
          <w:sz w:val="24"/>
          <w:szCs w:val="24"/>
        </w:rPr>
        <w:t>udah terjangkau oleh konsumen, P</w:t>
      </w:r>
      <w:r w:rsidR="008A6B14" w:rsidRPr="00211339">
        <w:rPr>
          <w:rFonts w:ascii="Times New Roman" w:eastAsia="Times New Roman" w:hAnsi="Times New Roman" w:cs="Times New Roman"/>
          <w:sz w:val="24"/>
          <w:szCs w:val="24"/>
        </w:rPr>
        <w:t xml:space="preserve">romosi </w:t>
      </w:r>
      <w:r w:rsidR="00734D82" w:rsidRPr="00211339">
        <w:rPr>
          <w:rFonts w:ascii="Times New Roman" w:eastAsia="Times New Roman" w:hAnsi="Times New Roman" w:cs="Times New Roman"/>
          <w:i/>
          <w:sz w:val="24"/>
          <w:szCs w:val="24"/>
        </w:rPr>
        <w:t>(promotion)</w:t>
      </w:r>
      <w:r w:rsidR="00734D82" w:rsidRPr="00211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B14" w:rsidRPr="00211339">
        <w:rPr>
          <w:rFonts w:ascii="Times New Roman" w:eastAsia="Times New Roman" w:hAnsi="Times New Roman" w:cs="Times New Roman"/>
          <w:sz w:val="24"/>
          <w:szCs w:val="24"/>
        </w:rPr>
        <w:t xml:space="preserve">yang dilakukan perusahaan sampai pada konsumen manfaat dan kelebihan dari suatu produk yang hasilkan, </w:t>
      </w:r>
      <w:r w:rsidR="00510B38" w:rsidRPr="00211339">
        <w:rPr>
          <w:rFonts w:ascii="Times New Roman" w:eastAsia="Times New Roman" w:hAnsi="Times New Roman" w:cs="Times New Roman"/>
          <w:sz w:val="24"/>
          <w:szCs w:val="24"/>
        </w:rPr>
        <w:t>O</w:t>
      </w:r>
      <w:r w:rsidR="00734D82" w:rsidRPr="00211339">
        <w:rPr>
          <w:rFonts w:ascii="Times New Roman" w:eastAsia="Times New Roman" w:hAnsi="Times New Roman" w:cs="Times New Roman"/>
          <w:sz w:val="24"/>
          <w:szCs w:val="24"/>
        </w:rPr>
        <w:t xml:space="preserve">rang </w:t>
      </w:r>
      <w:r w:rsidR="00734D82" w:rsidRPr="00211339">
        <w:rPr>
          <w:rFonts w:ascii="Times New Roman" w:eastAsia="Times New Roman" w:hAnsi="Times New Roman" w:cs="Times New Roman"/>
          <w:i/>
          <w:sz w:val="24"/>
          <w:szCs w:val="24"/>
        </w:rPr>
        <w:t>(people)</w:t>
      </w:r>
      <w:r w:rsidR="00734D82" w:rsidRPr="00211339">
        <w:rPr>
          <w:rFonts w:ascii="Times New Roman" w:eastAsia="Times New Roman" w:hAnsi="Times New Roman" w:cs="Times New Roman"/>
          <w:sz w:val="24"/>
          <w:szCs w:val="24"/>
        </w:rPr>
        <w:t xml:space="preserve"> atau sumber daya masunisa yang memiliki pontensi bagi kemajuan perusahaan dan memiliki loyalitas</w:t>
      </w:r>
      <w:r w:rsidR="00510B38" w:rsidRPr="00211339">
        <w:rPr>
          <w:rFonts w:ascii="Times New Roman" w:eastAsia="Times New Roman" w:hAnsi="Times New Roman" w:cs="Times New Roman"/>
          <w:sz w:val="24"/>
          <w:szCs w:val="24"/>
        </w:rPr>
        <w:t xml:space="preserve"> yang tinggi untuk perusahaan, P</w:t>
      </w:r>
      <w:r w:rsidR="00734D82" w:rsidRPr="00211339">
        <w:rPr>
          <w:rFonts w:ascii="Times New Roman" w:eastAsia="Times New Roman" w:hAnsi="Times New Roman" w:cs="Times New Roman"/>
          <w:sz w:val="24"/>
          <w:szCs w:val="24"/>
        </w:rPr>
        <w:t xml:space="preserve">roses </w:t>
      </w:r>
      <w:r w:rsidR="00734D82" w:rsidRPr="00211339">
        <w:rPr>
          <w:rFonts w:ascii="Times New Roman" w:eastAsia="Times New Roman" w:hAnsi="Times New Roman" w:cs="Times New Roman"/>
          <w:i/>
          <w:sz w:val="24"/>
          <w:szCs w:val="24"/>
        </w:rPr>
        <w:t xml:space="preserve">(process) </w:t>
      </w:r>
      <w:r w:rsidR="00C72E13" w:rsidRPr="00211339">
        <w:rPr>
          <w:rFonts w:ascii="Times New Roman" w:eastAsia="Times New Roman" w:hAnsi="Times New Roman" w:cs="Times New Roman"/>
          <w:sz w:val="24"/>
          <w:szCs w:val="24"/>
        </w:rPr>
        <w:t>memiliki suatu bentuk pelayanan yang unik sehi</w:t>
      </w:r>
      <w:r w:rsidR="00510B38" w:rsidRPr="00211339">
        <w:rPr>
          <w:rFonts w:ascii="Times New Roman" w:eastAsia="Times New Roman" w:hAnsi="Times New Roman" w:cs="Times New Roman"/>
          <w:sz w:val="24"/>
          <w:szCs w:val="24"/>
        </w:rPr>
        <w:t>ngga konsumen merasa tertarik, Lingkungan F</w:t>
      </w:r>
      <w:r w:rsidR="00C72E13" w:rsidRPr="00211339">
        <w:rPr>
          <w:rFonts w:ascii="Times New Roman" w:eastAsia="Times New Roman" w:hAnsi="Times New Roman" w:cs="Times New Roman"/>
          <w:sz w:val="24"/>
          <w:szCs w:val="24"/>
        </w:rPr>
        <w:t xml:space="preserve">isik </w:t>
      </w:r>
      <w:r w:rsidR="00C72E13" w:rsidRPr="00211339">
        <w:rPr>
          <w:rFonts w:ascii="Times New Roman" w:eastAsia="Times New Roman" w:hAnsi="Times New Roman" w:cs="Times New Roman"/>
          <w:i/>
          <w:sz w:val="24"/>
          <w:szCs w:val="24"/>
        </w:rPr>
        <w:t xml:space="preserve">(physical evidence) </w:t>
      </w:r>
      <w:r w:rsidR="00C72E13" w:rsidRPr="00211339">
        <w:rPr>
          <w:rFonts w:ascii="Times New Roman" w:eastAsia="Times New Roman" w:hAnsi="Times New Roman" w:cs="Times New Roman"/>
          <w:sz w:val="24"/>
          <w:szCs w:val="24"/>
        </w:rPr>
        <w:t>memiliki suasana dan lingkungan yang nyaman bagi kary</w:t>
      </w:r>
      <w:r w:rsidR="002113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72E13" w:rsidRPr="00211339">
        <w:rPr>
          <w:rFonts w:ascii="Times New Roman" w:eastAsia="Times New Roman" w:hAnsi="Times New Roman" w:cs="Times New Roman"/>
          <w:sz w:val="24"/>
          <w:szCs w:val="24"/>
        </w:rPr>
        <w:t>wan dan konsumen.</w:t>
      </w:r>
    </w:p>
    <w:p w:rsidR="00211339" w:rsidRDefault="0076078C" w:rsidP="00211339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339">
        <w:rPr>
          <w:rFonts w:ascii="Times New Roman" w:eastAsia="Times New Roman" w:hAnsi="Times New Roman" w:cs="Times New Roman"/>
          <w:sz w:val="24"/>
          <w:szCs w:val="24"/>
        </w:rPr>
        <w:lastRenderedPageBreak/>
        <w:t>Keputusan pembelian jasa</w:t>
      </w:r>
      <w:r w:rsidRPr="002113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339">
        <w:rPr>
          <w:rFonts w:ascii="Times New Roman" w:eastAsia="Times New Roman" w:hAnsi="Times New Roman" w:cs="Times New Roman"/>
          <w:sz w:val="24"/>
          <w:szCs w:val="24"/>
        </w:rPr>
        <w:t>adalah tahap-tahap atau proses yang dilalui oleh konsumen dalam pengambilan keputusan membeli suatu produk/jas</w:t>
      </w:r>
      <w:r w:rsidR="00E27E40" w:rsidRPr="00211339">
        <w:rPr>
          <w:rFonts w:ascii="Times New Roman" w:eastAsia="Times New Roman" w:hAnsi="Times New Roman" w:cs="Times New Roman"/>
          <w:sz w:val="24"/>
          <w:szCs w:val="24"/>
        </w:rPr>
        <w:t>a. Tahap-tahap tersebut di uraikan sebagai berikut</w:t>
      </w:r>
      <w:r w:rsidRPr="002113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078C" w:rsidRDefault="00510B38" w:rsidP="00211339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Pengenalan K</w:t>
      </w:r>
      <w:r w:rsidR="0076078C" w:rsidRPr="00E27E40">
        <w:rPr>
          <w:rFonts w:ascii="Times New Roman" w:eastAsia="Times New Roman" w:hAnsi="Times New Roman" w:cs="Times New Roman"/>
          <w:sz w:val="24"/>
          <w:szCs w:val="24"/>
        </w:rPr>
        <w:t>ebutuhan</w:t>
      </w:r>
      <w:r w:rsidR="00E27E40">
        <w:rPr>
          <w:rFonts w:ascii="Times New Roman" w:eastAsia="Times New Roman" w:hAnsi="Times New Roman" w:cs="Times New Roman"/>
          <w:sz w:val="24"/>
          <w:szCs w:val="24"/>
        </w:rPr>
        <w:t xml:space="preserve"> adanya kebutuhan akan suatu produk yang diinginkan oleh konsumen,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Pencarian Informasi </w:t>
      </w:r>
      <w:r w:rsidR="008F63C4">
        <w:rPr>
          <w:rFonts w:ascii="Times New Roman" w:eastAsia="Times New Roman" w:hAnsi="Times New Roman" w:cs="Times New Roman"/>
          <w:sz w:val="24"/>
          <w:szCs w:val="24"/>
        </w:rPr>
        <w:t xml:space="preserve">konsumen akan mencari berbagai informasi terkait produk yang di butuhkanya, </w:t>
      </w:r>
      <w:r>
        <w:rPr>
          <w:rFonts w:ascii="Times New Roman" w:eastAsia="Times New Roman" w:hAnsi="Times New Roman" w:cs="Times New Roman"/>
          <w:sz w:val="24"/>
          <w:szCs w:val="24"/>
        </w:rPr>
        <w:t>Evaluasi Alternatif</w:t>
      </w:r>
      <w:r w:rsidR="008F63C4">
        <w:rPr>
          <w:rFonts w:ascii="Times New Roman" w:eastAsia="Times New Roman" w:hAnsi="Times New Roman" w:cs="Times New Roman"/>
          <w:sz w:val="24"/>
          <w:szCs w:val="24"/>
        </w:rPr>
        <w:t xml:space="preserve"> konsumen mengevaluasi berbagai alternatif pilihan dalam memenuhi </w:t>
      </w:r>
      <w:r>
        <w:rPr>
          <w:rFonts w:ascii="Times New Roman" w:eastAsia="Times New Roman" w:hAnsi="Times New Roman" w:cs="Times New Roman"/>
          <w:sz w:val="24"/>
          <w:szCs w:val="24"/>
        </w:rPr>
        <w:t>kebutuhan konsumen, Keputusan P</w:t>
      </w:r>
      <w:r w:rsidR="008F63C4">
        <w:rPr>
          <w:rFonts w:ascii="Times New Roman" w:eastAsia="Times New Roman" w:hAnsi="Times New Roman" w:cs="Times New Roman"/>
          <w:sz w:val="24"/>
          <w:szCs w:val="24"/>
        </w:rPr>
        <w:t xml:space="preserve">embelian </w:t>
      </w:r>
      <w:r w:rsidR="003B1F9D">
        <w:rPr>
          <w:rFonts w:ascii="Times New Roman" w:eastAsia="Times New Roman" w:hAnsi="Times New Roman" w:cs="Times New Roman"/>
          <w:sz w:val="24"/>
          <w:szCs w:val="24"/>
        </w:rPr>
        <w:t>konsumen telah melakukan pilihan terhadap berbagai alternatif, dan membeli produk yang paling di sukai sesuai dengan manfaat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yang dibutuhkan konsumen, Perilaku Setelah M</w:t>
      </w:r>
      <w:r w:rsidR="003B1F9D">
        <w:rPr>
          <w:rFonts w:ascii="Times New Roman" w:eastAsia="Times New Roman" w:hAnsi="Times New Roman" w:cs="Times New Roman"/>
          <w:sz w:val="24"/>
          <w:szCs w:val="24"/>
        </w:rPr>
        <w:t>embeli melihat suatu respon atau kepuasan dari konsumen terhadap prosuk yang dibelinya.</w:t>
      </w:r>
    </w:p>
    <w:p w:rsidR="003B1F9D" w:rsidRDefault="009B373C" w:rsidP="00211339">
      <w:pPr>
        <w:pStyle w:val="ListParagraph"/>
        <w:numPr>
          <w:ilvl w:val="0"/>
          <w:numId w:val="13"/>
        </w:num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Hipotesis Statistik</w:t>
      </w:r>
    </w:p>
    <w:p w:rsidR="009B373C" w:rsidRPr="003110C9" w:rsidRDefault="009B373C" w:rsidP="00211339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0C9">
        <w:rPr>
          <w:rFonts w:ascii="Times New Roman" w:hAnsi="Times New Roman" w:cs="Times New Roman"/>
          <w:sz w:val="24"/>
          <w:szCs w:val="24"/>
        </w:rPr>
        <w:t>Untuk melengkapi hipotesis maka</w:t>
      </w:r>
      <w:r w:rsidR="008B2010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3110C9">
        <w:rPr>
          <w:rFonts w:ascii="Times New Roman" w:hAnsi="Times New Roman" w:cs="Times New Roman"/>
          <w:sz w:val="24"/>
          <w:szCs w:val="24"/>
        </w:rPr>
        <w:t xml:space="preserve"> menggunakan hipotesis statistik, sebagai </w:t>
      </w:r>
      <w:proofErr w:type="gramStart"/>
      <w:r w:rsidRPr="003110C9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9B373C" w:rsidRPr="003110C9" w:rsidRDefault="009B373C" w:rsidP="00E90C2F">
      <w:pPr>
        <w:pStyle w:val="ListParagraph"/>
        <w:numPr>
          <w:ilvl w:val="0"/>
          <w:numId w:val="62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rs &lt;0 :Bauran Pemasaran </w:t>
      </w:r>
      <w:r w:rsidR="00B027C4">
        <w:rPr>
          <w:rFonts w:ascii="Times New Roman" w:hAnsi="Times New Roman" w:cs="Times New Roman"/>
          <w:sz w:val="24"/>
          <w:szCs w:val="24"/>
        </w:rPr>
        <w:t>Jasa</w:t>
      </w:r>
      <w:r>
        <w:rPr>
          <w:rFonts w:ascii="Times New Roman" w:hAnsi="Times New Roman" w:cs="Times New Roman"/>
          <w:sz w:val="24"/>
          <w:szCs w:val="24"/>
        </w:rPr>
        <w:t>(X) : Keputusan Pembelian</w:t>
      </w:r>
      <w:r w:rsidRPr="003110C9">
        <w:rPr>
          <w:rFonts w:ascii="Times New Roman" w:hAnsi="Times New Roman" w:cs="Times New Roman"/>
          <w:sz w:val="24"/>
          <w:szCs w:val="24"/>
        </w:rPr>
        <w:t xml:space="preserve">(Y) artinya tidak ada pengaruh positif antara </w:t>
      </w:r>
      <w:r w:rsidR="00510B38">
        <w:rPr>
          <w:rFonts w:ascii="Times New Roman" w:hAnsi="Times New Roman" w:cs="Times New Roman"/>
          <w:sz w:val="24"/>
          <w:szCs w:val="24"/>
        </w:rPr>
        <w:t>Bauran P</w:t>
      </w:r>
      <w:r>
        <w:rPr>
          <w:rFonts w:ascii="Times New Roman" w:hAnsi="Times New Roman" w:cs="Times New Roman"/>
          <w:sz w:val="24"/>
          <w:szCs w:val="24"/>
        </w:rPr>
        <w:t>emasaran</w:t>
      </w:r>
      <w:r w:rsidR="00510B38">
        <w:rPr>
          <w:rFonts w:ascii="Times New Roman" w:hAnsi="Times New Roman" w:cs="Times New Roman"/>
          <w:sz w:val="24"/>
          <w:szCs w:val="24"/>
        </w:rPr>
        <w:t xml:space="preserve"> Jasa</w:t>
      </w:r>
      <w:r>
        <w:rPr>
          <w:rFonts w:ascii="Times New Roman" w:hAnsi="Times New Roman" w:cs="Times New Roman"/>
          <w:sz w:val="24"/>
          <w:szCs w:val="24"/>
        </w:rPr>
        <w:t xml:space="preserve"> dan Keputusan Pembelian</w:t>
      </w:r>
      <w:r w:rsidRPr="003110C9">
        <w:rPr>
          <w:rFonts w:ascii="Times New Roman" w:hAnsi="Times New Roman" w:cs="Times New Roman"/>
          <w:sz w:val="24"/>
          <w:szCs w:val="24"/>
        </w:rPr>
        <w:t>.</w:t>
      </w:r>
    </w:p>
    <w:p w:rsidR="009B373C" w:rsidRPr="003110C9" w:rsidRDefault="009B373C" w:rsidP="00E90C2F">
      <w:pPr>
        <w:pStyle w:val="ListParagraph"/>
        <w:numPr>
          <w:ilvl w:val="0"/>
          <w:numId w:val="62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rs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 w:rsidRPr="003110C9">
        <w:rPr>
          <w:rFonts w:ascii="Times New Roman" w:hAnsi="Times New Roman" w:cs="Times New Roman"/>
          <w:sz w:val="24"/>
          <w:szCs w:val="24"/>
        </w:rPr>
        <w:t xml:space="preserve"> 0 : </w:t>
      </w:r>
      <w:r>
        <w:rPr>
          <w:rFonts w:ascii="Times New Roman" w:hAnsi="Times New Roman" w:cs="Times New Roman"/>
          <w:sz w:val="24"/>
          <w:szCs w:val="24"/>
        </w:rPr>
        <w:t>Bauran Pemasran</w:t>
      </w:r>
      <w:r w:rsidRPr="003110C9">
        <w:rPr>
          <w:rFonts w:ascii="Times New Roman" w:hAnsi="Times New Roman" w:cs="Times New Roman"/>
          <w:sz w:val="24"/>
          <w:szCs w:val="24"/>
        </w:rPr>
        <w:t xml:space="preserve"> </w:t>
      </w:r>
      <w:r w:rsidR="00B027C4">
        <w:rPr>
          <w:rFonts w:ascii="Times New Roman" w:hAnsi="Times New Roman" w:cs="Times New Roman"/>
          <w:sz w:val="24"/>
          <w:szCs w:val="24"/>
        </w:rPr>
        <w:t>Jasa</w:t>
      </w:r>
      <w:r w:rsidRPr="003110C9">
        <w:rPr>
          <w:rFonts w:ascii="Times New Roman" w:hAnsi="Times New Roman" w:cs="Times New Roman"/>
          <w:sz w:val="24"/>
          <w:szCs w:val="24"/>
        </w:rPr>
        <w:t xml:space="preserve">(X) : </w:t>
      </w:r>
      <w:r>
        <w:rPr>
          <w:rFonts w:ascii="Times New Roman" w:hAnsi="Times New Roman" w:cs="Times New Roman"/>
          <w:sz w:val="24"/>
          <w:szCs w:val="24"/>
        </w:rPr>
        <w:t>Keputusan Pembelian</w:t>
      </w:r>
      <w:r w:rsidRPr="003110C9">
        <w:rPr>
          <w:rFonts w:ascii="Times New Roman" w:hAnsi="Times New Roman" w:cs="Times New Roman"/>
          <w:sz w:val="24"/>
          <w:szCs w:val="24"/>
        </w:rPr>
        <w:t xml:space="preserve"> (Y) artinya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0C9">
        <w:rPr>
          <w:rFonts w:ascii="Times New Roman" w:hAnsi="Times New Roman" w:cs="Times New Roman"/>
          <w:sz w:val="24"/>
          <w:szCs w:val="24"/>
        </w:rPr>
        <w:t xml:space="preserve">terdapat pengaruh antara </w:t>
      </w:r>
      <w:r>
        <w:rPr>
          <w:rFonts w:ascii="Times New Roman" w:hAnsi="Times New Roman" w:cs="Times New Roman"/>
          <w:sz w:val="24"/>
          <w:szCs w:val="24"/>
        </w:rPr>
        <w:t>Bauran Pemasaran</w:t>
      </w:r>
      <w:r w:rsidR="00510B38">
        <w:rPr>
          <w:rFonts w:ascii="Times New Roman" w:hAnsi="Times New Roman" w:cs="Times New Roman"/>
          <w:sz w:val="24"/>
          <w:szCs w:val="24"/>
        </w:rPr>
        <w:t xml:space="preserve"> Jasa</w:t>
      </w:r>
      <w:r>
        <w:rPr>
          <w:rFonts w:ascii="Times New Roman" w:hAnsi="Times New Roman" w:cs="Times New Roman"/>
          <w:sz w:val="24"/>
          <w:szCs w:val="24"/>
        </w:rPr>
        <w:t xml:space="preserve"> dan Keputusan Pembelian</w:t>
      </w:r>
      <w:r w:rsidRPr="003110C9">
        <w:rPr>
          <w:rFonts w:ascii="Times New Roman" w:hAnsi="Times New Roman" w:cs="Times New Roman"/>
          <w:sz w:val="24"/>
          <w:szCs w:val="24"/>
        </w:rPr>
        <w:t>.</w:t>
      </w:r>
    </w:p>
    <w:p w:rsidR="009B373C" w:rsidRPr="009B373C" w:rsidRDefault="009B373C" w:rsidP="00E90C2F">
      <w:pPr>
        <w:pStyle w:val="ListParagraph"/>
        <w:numPr>
          <w:ilvl w:val="0"/>
          <w:numId w:val="62"/>
        </w:numPr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rs</m:t>
        </m:r>
        <m:r>
          <w:rPr>
            <w:rFonts w:ascii="Cambria Math" w:hAnsi="Times New Roman" w:cs="Times New Roman"/>
            <w:sz w:val="24"/>
            <w:szCs w:val="24"/>
          </w:rPr>
          <m:t xml:space="preserve"> :</m:t>
        </m:r>
      </m:oMath>
      <w:r w:rsidRPr="00311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0C9">
        <w:rPr>
          <w:rFonts w:ascii="Times New Roman" w:hAnsi="Times New Roman" w:cs="Times New Roman"/>
          <w:sz w:val="24"/>
          <w:szCs w:val="24"/>
        </w:rPr>
        <w:t>sebagai</w:t>
      </w:r>
      <w:proofErr w:type="gramEnd"/>
      <w:r w:rsidRPr="003110C9">
        <w:rPr>
          <w:rFonts w:ascii="Times New Roman" w:hAnsi="Times New Roman" w:cs="Times New Roman"/>
          <w:sz w:val="24"/>
          <w:szCs w:val="24"/>
        </w:rPr>
        <w:t xml:space="preserve"> simbol untuk mengatur eratnya hubungan dua variabel pen</w:t>
      </w:r>
      <w:r w:rsidR="00510B38">
        <w:rPr>
          <w:rFonts w:ascii="Times New Roman" w:hAnsi="Times New Roman" w:cs="Times New Roman"/>
          <w:sz w:val="24"/>
          <w:szCs w:val="24"/>
        </w:rPr>
        <w:t>elitian yaitu Bauran Pemasaran Jasa (X) : Kepuasan Pembelian</w:t>
      </w:r>
      <w:r w:rsidRPr="003110C9">
        <w:rPr>
          <w:rFonts w:ascii="Times New Roman" w:hAnsi="Times New Roman" w:cs="Times New Roman"/>
          <w:sz w:val="24"/>
          <w:szCs w:val="24"/>
        </w:rPr>
        <w:t xml:space="preserve"> (Y).</w:t>
      </w:r>
    </w:p>
    <w:p w:rsidR="009B373C" w:rsidRDefault="009B373C" w:rsidP="00E90C2F">
      <w:pPr>
        <w:pStyle w:val="ListParagraph"/>
        <w:numPr>
          <w:ilvl w:val="0"/>
          <w:numId w:val="62"/>
        </w:numPr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Titik kritis digunakan untuk pengertian batas antara signifikan dengan </w:t>
      </w:r>
      <w:r w:rsidR="008B2010">
        <w:rPr>
          <w:rFonts w:ascii="Times New Roman" w:eastAsiaTheme="minorEastAsia" w:hAnsi="Times New Roman" w:cs="Times New Roman"/>
          <w:sz w:val="24"/>
          <w:szCs w:val="24"/>
        </w:rPr>
        <w:t>non signifikan tentang satu nilai yang telah di hitung.</w:t>
      </w:r>
    </w:p>
    <w:p w:rsidR="008B2010" w:rsidRPr="00211339" w:rsidRDefault="008B2010" w:rsidP="00211339">
      <w:pPr>
        <w:pStyle w:val="ListParagraph"/>
        <w:numPr>
          <w:ilvl w:val="0"/>
          <w:numId w:val="62"/>
        </w:numPr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Alpa (α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3C" w:rsidRPr="008B2010">
        <w:rPr>
          <w:rFonts w:ascii="Times New Roman" w:hAnsi="Times New Roman" w:cs="Times New Roman"/>
          <w:sz w:val="24"/>
          <w:szCs w:val="24"/>
        </w:rPr>
        <w:t>yaitu tingkat keabsahan dengan dera</w:t>
      </w:r>
      <w:r>
        <w:rPr>
          <w:rFonts w:ascii="Times New Roman" w:hAnsi="Times New Roman" w:cs="Times New Roman"/>
          <w:sz w:val="24"/>
          <w:szCs w:val="24"/>
        </w:rPr>
        <w:t xml:space="preserve">jat kepercayaan </w:t>
      </w:r>
      <w:r w:rsidR="009B373C" w:rsidRPr="008B2010">
        <w:rPr>
          <w:rFonts w:ascii="Times New Roman" w:hAnsi="Times New Roman" w:cs="Times New Roman"/>
          <w:sz w:val="24"/>
          <w:szCs w:val="24"/>
        </w:rPr>
        <w:t>95% dengan ting</w:t>
      </w:r>
      <w:r>
        <w:rPr>
          <w:rFonts w:ascii="Times New Roman" w:hAnsi="Times New Roman" w:cs="Times New Roman"/>
          <w:sz w:val="24"/>
          <w:szCs w:val="24"/>
        </w:rPr>
        <w:t xml:space="preserve">kat kekeliruan 5% atau α = 0,05 Apabila terjadi kesalahan atau </w:t>
      </w:r>
      <w:r w:rsidR="009B373C" w:rsidRPr="008B2010">
        <w:rPr>
          <w:rFonts w:ascii="Times New Roman" w:hAnsi="Times New Roman" w:cs="Times New Roman"/>
          <w:sz w:val="24"/>
          <w:szCs w:val="24"/>
        </w:rPr>
        <w:t>kekeliruan dalam analisis tersebut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3C" w:rsidRPr="008B2010">
        <w:rPr>
          <w:rFonts w:ascii="Times New Roman" w:hAnsi="Times New Roman" w:cs="Times New Roman"/>
          <w:sz w:val="24"/>
          <w:szCs w:val="24"/>
        </w:rPr>
        <w:t>dapat ditoleransi hanya sampai 5%.</w:t>
      </w:r>
    </w:p>
    <w:p w:rsidR="00211339" w:rsidRPr="00211339" w:rsidRDefault="00211339" w:rsidP="00211339">
      <w:pPr>
        <w:pStyle w:val="ListParagraph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078C" w:rsidRPr="0076078C" w:rsidRDefault="0076078C" w:rsidP="00211339">
      <w:pPr>
        <w:pStyle w:val="ListParagraph"/>
        <w:numPr>
          <w:ilvl w:val="0"/>
          <w:numId w:val="49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Lokasi dan Lama Penelitian</w:t>
      </w:r>
    </w:p>
    <w:p w:rsidR="0076078C" w:rsidRPr="003C5A20" w:rsidRDefault="0076078C" w:rsidP="00211339">
      <w:pPr>
        <w:pStyle w:val="ListParagraph"/>
        <w:numPr>
          <w:ilvl w:val="0"/>
          <w:numId w:val="14"/>
        </w:num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20">
        <w:rPr>
          <w:rFonts w:ascii="Times New Roman" w:eastAsia="Times New Roman" w:hAnsi="Times New Roman" w:cs="Times New Roman"/>
          <w:sz w:val="24"/>
          <w:szCs w:val="24"/>
        </w:rPr>
        <w:t>Kegiatan Penelitian pada jasa perjalanan wisata “CV.Omega Wisatama” di Kota Ban</w:t>
      </w:r>
      <w:r w:rsidR="009B379D" w:rsidRPr="003C5A20">
        <w:rPr>
          <w:rFonts w:ascii="Times New Roman" w:eastAsia="Times New Roman" w:hAnsi="Times New Roman" w:cs="Times New Roman"/>
          <w:sz w:val="24"/>
          <w:szCs w:val="24"/>
        </w:rPr>
        <w:t>dung, yang berlokasi di JL.Cikampek Raya No.6 Antapani, Kota Bandung, Jawa Barat 40293.</w:t>
      </w:r>
    </w:p>
    <w:p w:rsidR="0028296E" w:rsidRPr="00432F58" w:rsidRDefault="009B379D" w:rsidP="00211339">
      <w:pPr>
        <w:pStyle w:val="ListParagraph"/>
        <w:numPr>
          <w:ilvl w:val="0"/>
          <w:numId w:val="14"/>
        </w:num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Lamanya penelitian dilakukan selama enam bulan terhitung dari bulan Desember 2016 sampai bulan Mei 2017.</w:t>
      </w:r>
    </w:p>
    <w:p w:rsidR="00422B63" w:rsidRDefault="00422B63" w:rsidP="000D2A9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B63" w:rsidRDefault="00422B63" w:rsidP="000D2A9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B63" w:rsidRDefault="00422B63" w:rsidP="000D2A9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B63" w:rsidRDefault="00422B63" w:rsidP="000D2A9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B63" w:rsidRDefault="00422B63" w:rsidP="000D2A9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B63" w:rsidRDefault="00422B63" w:rsidP="00211339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533" w:rsidRPr="00695129" w:rsidRDefault="00E84533" w:rsidP="0069512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84533" w:rsidRPr="00695129" w:rsidSect="005C6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AE" w:rsidRDefault="00E35AAE" w:rsidP="00A9749B">
      <w:pPr>
        <w:spacing w:after="0" w:line="240" w:lineRule="auto"/>
      </w:pPr>
      <w:r>
        <w:separator/>
      </w:r>
    </w:p>
  </w:endnote>
  <w:endnote w:type="continuationSeparator" w:id="0">
    <w:p w:rsidR="00E35AAE" w:rsidRDefault="00E35AAE" w:rsidP="00A9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AC" w:rsidRDefault="00003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AC" w:rsidRDefault="00003AAC">
    <w:pPr>
      <w:pStyle w:val="Footer"/>
      <w:jc w:val="center"/>
    </w:pPr>
  </w:p>
  <w:p w:rsidR="00003AAC" w:rsidRDefault="00003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069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AAC" w:rsidRDefault="00003A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AAC" w:rsidRDefault="0000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AE" w:rsidRDefault="00E35AAE" w:rsidP="00A9749B">
      <w:pPr>
        <w:spacing w:after="0" w:line="240" w:lineRule="auto"/>
      </w:pPr>
      <w:r>
        <w:separator/>
      </w:r>
    </w:p>
  </w:footnote>
  <w:footnote w:type="continuationSeparator" w:id="0">
    <w:p w:rsidR="00E35AAE" w:rsidRDefault="00E35AAE" w:rsidP="00A9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AC" w:rsidRDefault="00003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9474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3AAC" w:rsidRDefault="00003AAC" w:rsidP="008F39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1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AC" w:rsidRDefault="00003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8BE"/>
    <w:multiLevelType w:val="hybridMultilevel"/>
    <w:tmpl w:val="C164920C"/>
    <w:lvl w:ilvl="0" w:tplc="EFF42D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AD6ED2"/>
    <w:multiLevelType w:val="hybridMultilevel"/>
    <w:tmpl w:val="6F8606F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1BB0C7F"/>
    <w:multiLevelType w:val="hybridMultilevel"/>
    <w:tmpl w:val="0D4A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238B"/>
    <w:multiLevelType w:val="hybridMultilevel"/>
    <w:tmpl w:val="F6AA7E82"/>
    <w:lvl w:ilvl="0" w:tplc="DF1E36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72307"/>
    <w:multiLevelType w:val="hybridMultilevel"/>
    <w:tmpl w:val="16C4D1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769CC4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5147"/>
    <w:multiLevelType w:val="hybridMultilevel"/>
    <w:tmpl w:val="1E34060E"/>
    <w:lvl w:ilvl="0" w:tplc="24C891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205E3"/>
    <w:multiLevelType w:val="multilevel"/>
    <w:tmpl w:val="D5329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A5757"/>
    <w:multiLevelType w:val="hybridMultilevel"/>
    <w:tmpl w:val="F83225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04228"/>
    <w:multiLevelType w:val="hybridMultilevel"/>
    <w:tmpl w:val="13424A02"/>
    <w:lvl w:ilvl="0" w:tplc="C1E4D28C">
      <w:start w:val="1"/>
      <w:numFmt w:val="decimal"/>
      <w:lvlText w:val="%1."/>
      <w:lvlJc w:val="left"/>
      <w:pPr>
        <w:ind w:left="25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0A36B21"/>
    <w:multiLevelType w:val="hybridMultilevel"/>
    <w:tmpl w:val="86388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910A6"/>
    <w:multiLevelType w:val="hybridMultilevel"/>
    <w:tmpl w:val="3BFC7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013B7"/>
    <w:multiLevelType w:val="hybridMultilevel"/>
    <w:tmpl w:val="FAB0EBEA"/>
    <w:lvl w:ilvl="0" w:tplc="EFBA7AE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6D2274D"/>
    <w:multiLevelType w:val="hybridMultilevel"/>
    <w:tmpl w:val="C90A08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0321"/>
    <w:multiLevelType w:val="hybridMultilevel"/>
    <w:tmpl w:val="970E7546"/>
    <w:lvl w:ilvl="0" w:tplc="633459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4225D"/>
    <w:multiLevelType w:val="hybridMultilevel"/>
    <w:tmpl w:val="130AC4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3996C5A"/>
    <w:multiLevelType w:val="hybridMultilevel"/>
    <w:tmpl w:val="3472727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5AD0CBB"/>
    <w:multiLevelType w:val="hybridMultilevel"/>
    <w:tmpl w:val="466C0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F6754E"/>
    <w:multiLevelType w:val="hybridMultilevel"/>
    <w:tmpl w:val="EB326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B218F4"/>
    <w:multiLevelType w:val="hybridMultilevel"/>
    <w:tmpl w:val="686688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51930"/>
    <w:multiLevelType w:val="hybridMultilevel"/>
    <w:tmpl w:val="F45CF7A2"/>
    <w:lvl w:ilvl="0" w:tplc="92AE96E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B49A5"/>
    <w:multiLevelType w:val="hybridMultilevel"/>
    <w:tmpl w:val="DC486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305C7"/>
    <w:multiLevelType w:val="hybridMultilevel"/>
    <w:tmpl w:val="C82CCB3C"/>
    <w:lvl w:ilvl="0" w:tplc="1374A1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87954"/>
    <w:multiLevelType w:val="hybridMultilevel"/>
    <w:tmpl w:val="BD4C9926"/>
    <w:lvl w:ilvl="0" w:tplc="1374A1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104544"/>
    <w:multiLevelType w:val="hybridMultilevel"/>
    <w:tmpl w:val="72D834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D51BA"/>
    <w:multiLevelType w:val="hybridMultilevel"/>
    <w:tmpl w:val="9872F844"/>
    <w:lvl w:ilvl="0" w:tplc="FB0201FC">
      <w:start w:val="1"/>
      <w:numFmt w:val="decimal"/>
      <w:lvlText w:val="%1)"/>
      <w:lvlJc w:val="left"/>
      <w:pPr>
        <w:ind w:left="254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62" w:hanging="360"/>
      </w:pPr>
    </w:lvl>
    <w:lvl w:ilvl="2" w:tplc="0409001B" w:tentative="1">
      <w:start w:val="1"/>
      <w:numFmt w:val="lowerRoman"/>
      <w:lvlText w:val="%3."/>
      <w:lvlJc w:val="right"/>
      <w:pPr>
        <w:ind w:left="3982" w:hanging="180"/>
      </w:pPr>
    </w:lvl>
    <w:lvl w:ilvl="3" w:tplc="0409000F" w:tentative="1">
      <w:start w:val="1"/>
      <w:numFmt w:val="decimal"/>
      <w:lvlText w:val="%4."/>
      <w:lvlJc w:val="left"/>
      <w:pPr>
        <w:ind w:left="4702" w:hanging="360"/>
      </w:pPr>
    </w:lvl>
    <w:lvl w:ilvl="4" w:tplc="04090019" w:tentative="1">
      <w:start w:val="1"/>
      <w:numFmt w:val="lowerLetter"/>
      <w:lvlText w:val="%5."/>
      <w:lvlJc w:val="left"/>
      <w:pPr>
        <w:ind w:left="5422" w:hanging="360"/>
      </w:pPr>
    </w:lvl>
    <w:lvl w:ilvl="5" w:tplc="0409001B" w:tentative="1">
      <w:start w:val="1"/>
      <w:numFmt w:val="lowerRoman"/>
      <w:lvlText w:val="%6."/>
      <w:lvlJc w:val="right"/>
      <w:pPr>
        <w:ind w:left="6142" w:hanging="180"/>
      </w:pPr>
    </w:lvl>
    <w:lvl w:ilvl="6" w:tplc="0409000F" w:tentative="1">
      <w:start w:val="1"/>
      <w:numFmt w:val="decimal"/>
      <w:lvlText w:val="%7."/>
      <w:lvlJc w:val="left"/>
      <w:pPr>
        <w:ind w:left="6862" w:hanging="360"/>
      </w:pPr>
    </w:lvl>
    <w:lvl w:ilvl="7" w:tplc="04090019" w:tentative="1">
      <w:start w:val="1"/>
      <w:numFmt w:val="lowerLetter"/>
      <w:lvlText w:val="%8."/>
      <w:lvlJc w:val="left"/>
      <w:pPr>
        <w:ind w:left="7582" w:hanging="360"/>
      </w:pPr>
    </w:lvl>
    <w:lvl w:ilvl="8" w:tplc="040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25">
    <w:nsid w:val="30347074"/>
    <w:multiLevelType w:val="hybridMultilevel"/>
    <w:tmpl w:val="DAF0E6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0741E9F"/>
    <w:multiLevelType w:val="hybridMultilevel"/>
    <w:tmpl w:val="F54ACD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0FC6EFD"/>
    <w:multiLevelType w:val="hybridMultilevel"/>
    <w:tmpl w:val="6430F84E"/>
    <w:lvl w:ilvl="0" w:tplc="4E4E7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6922A2"/>
    <w:multiLevelType w:val="hybridMultilevel"/>
    <w:tmpl w:val="FAB0EBEA"/>
    <w:lvl w:ilvl="0" w:tplc="EFBA7AE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A6E5B10"/>
    <w:multiLevelType w:val="hybridMultilevel"/>
    <w:tmpl w:val="629C51C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E4098"/>
    <w:multiLevelType w:val="hybridMultilevel"/>
    <w:tmpl w:val="8528DC66"/>
    <w:lvl w:ilvl="0" w:tplc="E0B654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A1FB7"/>
    <w:multiLevelType w:val="hybridMultilevel"/>
    <w:tmpl w:val="F892843A"/>
    <w:lvl w:ilvl="0" w:tplc="AF028884">
      <w:start w:val="1"/>
      <w:numFmt w:val="decimal"/>
      <w:lvlText w:val="%1."/>
      <w:lvlJc w:val="left"/>
      <w:pPr>
        <w:ind w:left="807" w:hanging="360"/>
      </w:pPr>
    </w:lvl>
    <w:lvl w:ilvl="1" w:tplc="04210003" w:tentative="1">
      <w:start w:val="1"/>
      <w:numFmt w:val="lowerLetter"/>
      <w:lvlText w:val="%2."/>
      <w:lvlJc w:val="left"/>
      <w:pPr>
        <w:ind w:left="1527" w:hanging="360"/>
      </w:pPr>
    </w:lvl>
    <w:lvl w:ilvl="2" w:tplc="04210005" w:tentative="1">
      <w:start w:val="1"/>
      <w:numFmt w:val="lowerRoman"/>
      <w:lvlText w:val="%3."/>
      <w:lvlJc w:val="right"/>
      <w:pPr>
        <w:ind w:left="2247" w:hanging="180"/>
      </w:pPr>
    </w:lvl>
    <w:lvl w:ilvl="3" w:tplc="04210001" w:tentative="1">
      <w:start w:val="1"/>
      <w:numFmt w:val="decimal"/>
      <w:lvlText w:val="%4."/>
      <w:lvlJc w:val="left"/>
      <w:pPr>
        <w:ind w:left="2967" w:hanging="360"/>
      </w:pPr>
    </w:lvl>
    <w:lvl w:ilvl="4" w:tplc="04210003" w:tentative="1">
      <w:start w:val="1"/>
      <w:numFmt w:val="lowerLetter"/>
      <w:lvlText w:val="%5."/>
      <w:lvlJc w:val="left"/>
      <w:pPr>
        <w:ind w:left="3687" w:hanging="360"/>
      </w:pPr>
    </w:lvl>
    <w:lvl w:ilvl="5" w:tplc="04210005" w:tentative="1">
      <w:start w:val="1"/>
      <w:numFmt w:val="lowerRoman"/>
      <w:lvlText w:val="%6."/>
      <w:lvlJc w:val="right"/>
      <w:pPr>
        <w:ind w:left="4407" w:hanging="180"/>
      </w:pPr>
    </w:lvl>
    <w:lvl w:ilvl="6" w:tplc="04210001" w:tentative="1">
      <w:start w:val="1"/>
      <w:numFmt w:val="decimal"/>
      <w:lvlText w:val="%7."/>
      <w:lvlJc w:val="left"/>
      <w:pPr>
        <w:ind w:left="5127" w:hanging="360"/>
      </w:pPr>
    </w:lvl>
    <w:lvl w:ilvl="7" w:tplc="04210003" w:tentative="1">
      <w:start w:val="1"/>
      <w:numFmt w:val="lowerLetter"/>
      <w:lvlText w:val="%8."/>
      <w:lvlJc w:val="left"/>
      <w:pPr>
        <w:ind w:left="5847" w:hanging="360"/>
      </w:pPr>
    </w:lvl>
    <w:lvl w:ilvl="8" w:tplc="04210005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2">
    <w:nsid w:val="40E603BC"/>
    <w:multiLevelType w:val="hybridMultilevel"/>
    <w:tmpl w:val="D3608242"/>
    <w:lvl w:ilvl="0" w:tplc="9214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403F09"/>
    <w:multiLevelType w:val="hybridMultilevel"/>
    <w:tmpl w:val="EA042E14"/>
    <w:lvl w:ilvl="0" w:tplc="063EB22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B0751E"/>
    <w:multiLevelType w:val="hybridMultilevel"/>
    <w:tmpl w:val="AB88000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A126799"/>
    <w:multiLevelType w:val="hybridMultilevel"/>
    <w:tmpl w:val="5CCEDF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605483"/>
    <w:multiLevelType w:val="multilevel"/>
    <w:tmpl w:val="DCB6C7D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  <w:rPr>
        <w:rFonts w:hint="default"/>
      </w:rPr>
    </w:lvl>
  </w:abstractNum>
  <w:abstractNum w:abstractNumId="37">
    <w:nsid w:val="50674097"/>
    <w:multiLevelType w:val="hybridMultilevel"/>
    <w:tmpl w:val="EF4E1538"/>
    <w:lvl w:ilvl="0" w:tplc="D9FC2A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8282434E">
      <w:start w:val="1"/>
      <w:numFmt w:val="decimal"/>
      <w:lvlText w:val="%2."/>
      <w:lvlJc w:val="left"/>
      <w:pPr>
        <w:ind w:left="273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36D55E5"/>
    <w:multiLevelType w:val="hybridMultilevel"/>
    <w:tmpl w:val="D1E02848"/>
    <w:lvl w:ilvl="0" w:tplc="B894A5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8161EED"/>
    <w:multiLevelType w:val="hybridMultilevel"/>
    <w:tmpl w:val="6BCAC33A"/>
    <w:lvl w:ilvl="0" w:tplc="3C48FA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BF62C5"/>
    <w:multiLevelType w:val="hybridMultilevel"/>
    <w:tmpl w:val="DD442184"/>
    <w:lvl w:ilvl="0" w:tplc="1374A1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DD4DE9"/>
    <w:multiLevelType w:val="hybridMultilevel"/>
    <w:tmpl w:val="90885E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EE2E5D"/>
    <w:multiLevelType w:val="hybridMultilevel"/>
    <w:tmpl w:val="FDECE12C"/>
    <w:lvl w:ilvl="0" w:tplc="E3BAF3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0073D66"/>
    <w:multiLevelType w:val="hybridMultilevel"/>
    <w:tmpl w:val="AE7697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E93225"/>
    <w:multiLevelType w:val="hybridMultilevel"/>
    <w:tmpl w:val="C1CAE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3E4D5F"/>
    <w:multiLevelType w:val="hybridMultilevel"/>
    <w:tmpl w:val="AFEC681E"/>
    <w:lvl w:ilvl="0" w:tplc="CC3E12A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A1862A8"/>
    <w:multiLevelType w:val="hybridMultilevel"/>
    <w:tmpl w:val="4874016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>
    <w:nsid w:val="6A5229D2"/>
    <w:multiLevelType w:val="hybridMultilevel"/>
    <w:tmpl w:val="CBA4FBB2"/>
    <w:lvl w:ilvl="0" w:tplc="B4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72687E"/>
    <w:multiLevelType w:val="hybridMultilevel"/>
    <w:tmpl w:val="DABAC9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35713"/>
    <w:multiLevelType w:val="hybridMultilevel"/>
    <w:tmpl w:val="85604C3E"/>
    <w:lvl w:ilvl="0" w:tplc="586E06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507986"/>
    <w:multiLevelType w:val="hybridMultilevel"/>
    <w:tmpl w:val="E9CCBB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74E54"/>
    <w:multiLevelType w:val="hybridMultilevel"/>
    <w:tmpl w:val="820ED586"/>
    <w:lvl w:ilvl="0" w:tplc="1374A1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71322E"/>
    <w:multiLevelType w:val="hybridMultilevel"/>
    <w:tmpl w:val="74FA1198"/>
    <w:lvl w:ilvl="0" w:tplc="2CECCA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34E3DC4"/>
    <w:multiLevelType w:val="hybridMultilevel"/>
    <w:tmpl w:val="3D707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9501BA"/>
    <w:multiLevelType w:val="hybridMultilevel"/>
    <w:tmpl w:val="E97CCCD0"/>
    <w:lvl w:ilvl="0" w:tplc="37867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B16601D"/>
    <w:multiLevelType w:val="hybridMultilevel"/>
    <w:tmpl w:val="058E5B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7BBD5094"/>
    <w:multiLevelType w:val="hybridMultilevel"/>
    <w:tmpl w:val="ED94D094"/>
    <w:lvl w:ilvl="0" w:tplc="6D26CB5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C6B61F2"/>
    <w:multiLevelType w:val="hybridMultilevel"/>
    <w:tmpl w:val="8DE0705A"/>
    <w:lvl w:ilvl="0" w:tplc="1374A1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9C20C8"/>
    <w:multiLevelType w:val="hybridMultilevel"/>
    <w:tmpl w:val="38ACA896"/>
    <w:lvl w:ilvl="0" w:tplc="2626F8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723884"/>
    <w:multiLevelType w:val="hybridMultilevel"/>
    <w:tmpl w:val="06EA858E"/>
    <w:lvl w:ilvl="0" w:tplc="05304554">
      <w:start w:val="1"/>
      <w:numFmt w:val="decimal"/>
      <w:lvlText w:val="%1)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7F110FEF"/>
    <w:multiLevelType w:val="hybridMultilevel"/>
    <w:tmpl w:val="C7407F62"/>
    <w:lvl w:ilvl="0" w:tplc="3D3C8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B109E3"/>
    <w:multiLevelType w:val="hybridMultilevel"/>
    <w:tmpl w:val="DDA235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4"/>
  </w:num>
  <w:num w:numId="3">
    <w:abstractNumId w:val="45"/>
  </w:num>
  <w:num w:numId="4">
    <w:abstractNumId w:val="38"/>
  </w:num>
  <w:num w:numId="5">
    <w:abstractNumId w:val="42"/>
  </w:num>
  <w:num w:numId="6">
    <w:abstractNumId w:val="44"/>
  </w:num>
  <w:num w:numId="7">
    <w:abstractNumId w:val="16"/>
  </w:num>
  <w:num w:numId="8">
    <w:abstractNumId w:val="25"/>
  </w:num>
  <w:num w:numId="9">
    <w:abstractNumId w:val="32"/>
  </w:num>
  <w:num w:numId="10">
    <w:abstractNumId w:val="26"/>
  </w:num>
  <w:num w:numId="11">
    <w:abstractNumId w:val="47"/>
  </w:num>
  <w:num w:numId="12">
    <w:abstractNumId w:val="14"/>
  </w:num>
  <w:num w:numId="13">
    <w:abstractNumId w:val="17"/>
  </w:num>
  <w:num w:numId="14">
    <w:abstractNumId w:val="19"/>
  </w:num>
  <w:num w:numId="15">
    <w:abstractNumId w:val="20"/>
  </w:num>
  <w:num w:numId="16">
    <w:abstractNumId w:val="39"/>
  </w:num>
  <w:num w:numId="17">
    <w:abstractNumId w:val="24"/>
  </w:num>
  <w:num w:numId="18">
    <w:abstractNumId w:val="33"/>
  </w:num>
  <w:num w:numId="19">
    <w:abstractNumId w:val="30"/>
  </w:num>
  <w:num w:numId="20">
    <w:abstractNumId w:val="46"/>
  </w:num>
  <w:num w:numId="21">
    <w:abstractNumId w:val="52"/>
  </w:num>
  <w:num w:numId="22">
    <w:abstractNumId w:val="9"/>
  </w:num>
  <w:num w:numId="23">
    <w:abstractNumId w:val="55"/>
  </w:num>
  <w:num w:numId="24">
    <w:abstractNumId w:val="37"/>
  </w:num>
  <w:num w:numId="25">
    <w:abstractNumId w:val="10"/>
  </w:num>
  <w:num w:numId="26">
    <w:abstractNumId w:val="36"/>
  </w:num>
  <w:num w:numId="27">
    <w:abstractNumId w:val="31"/>
  </w:num>
  <w:num w:numId="28">
    <w:abstractNumId w:val="61"/>
  </w:num>
  <w:num w:numId="29">
    <w:abstractNumId w:val="7"/>
  </w:num>
  <w:num w:numId="30">
    <w:abstractNumId w:val="2"/>
  </w:num>
  <w:num w:numId="31">
    <w:abstractNumId w:val="15"/>
  </w:num>
  <w:num w:numId="32">
    <w:abstractNumId w:val="8"/>
  </w:num>
  <w:num w:numId="33">
    <w:abstractNumId w:val="4"/>
  </w:num>
  <w:num w:numId="34">
    <w:abstractNumId w:val="23"/>
  </w:num>
  <w:num w:numId="35">
    <w:abstractNumId w:val="12"/>
  </w:num>
  <w:num w:numId="36">
    <w:abstractNumId w:val="48"/>
  </w:num>
  <w:num w:numId="37">
    <w:abstractNumId w:val="43"/>
  </w:num>
  <w:num w:numId="38">
    <w:abstractNumId w:val="41"/>
  </w:num>
  <w:num w:numId="39">
    <w:abstractNumId w:val="50"/>
  </w:num>
  <w:num w:numId="40">
    <w:abstractNumId w:val="18"/>
  </w:num>
  <w:num w:numId="41">
    <w:abstractNumId w:val="35"/>
  </w:num>
  <w:num w:numId="42">
    <w:abstractNumId w:val="60"/>
  </w:num>
  <w:num w:numId="43">
    <w:abstractNumId w:val="28"/>
  </w:num>
  <w:num w:numId="44">
    <w:abstractNumId w:val="5"/>
  </w:num>
  <w:num w:numId="45">
    <w:abstractNumId w:val="49"/>
  </w:num>
  <w:num w:numId="46">
    <w:abstractNumId w:val="59"/>
  </w:num>
  <w:num w:numId="47">
    <w:abstractNumId w:val="6"/>
  </w:num>
  <w:num w:numId="48">
    <w:abstractNumId w:val="1"/>
  </w:num>
  <w:num w:numId="49">
    <w:abstractNumId w:val="3"/>
  </w:num>
  <w:num w:numId="50">
    <w:abstractNumId w:val="13"/>
  </w:num>
  <w:num w:numId="51">
    <w:abstractNumId w:val="56"/>
  </w:num>
  <w:num w:numId="52">
    <w:abstractNumId w:val="27"/>
  </w:num>
  <w:num w:numId="53">
    <w:abstractNumId w:val="53"/>
  </w:num>
  <w:num w:numId="54">
    <w:abstractNumId w:val="0"/>
  </w:num>
  <w:num w:numId="55">
    <w:abstractNumId w:val="34"/>
  </w:num>
  <w:num w:numId="56">
    <w:abstractNumId w:val="58"/>
  </w:num>
  <w:num w:numId="57">
    <w:abstractNumId w:val="40"/>
  </w:num>
  <w:num w:numId="58">
    <w:abstractNumId w:val="21"/>
  </w:num>
  <w:num w:numId="59">
    <w:abstractNumId w:val="22"/>
  </w:num>
  <w:num w:numId="60">
    <w:abstractNumId w:val="51"/>
  </w:num>
  <w:num w:numId="61">
    <w:abstractNumId w:val="57"/>
  </w:num>
  <w:num w:numId="62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58"/>
    <w:rsid w:val="000019C8"/>
    <w:rsid w:val="00003AAC"/>
    <w:rsid w:val="000174A3"/>
    <w:rsid w:val="000252F8"/>
    <w:rsid w:val="00026FFA"/>
    <w:rsid w:val="00036F03"/>
    <w:rsid w:val="00037CDF"/>
    <w:rsid w:val="00052114"/>
    <w:rsid w:val="0005290D"/>
    <w:rsid w:val="000607AE"/>
    <w:rsid w:val="00083BD7"/>
    <w:rsid w:val="000841E8"/>
    <w:rsid w:val="0009338A"/>
    <w:rsid w:val="0009728F"/>
    <w:rsid w:val="000A19DF"/>
    <w:rsid w:val="000D2A95"/>
    <w:rsid w:val="000E26A7"/>
    <w:rsid w:val="001024CC"/>
    <w:rsid w:val="00115988"/>
    <w:rsid w:val="0011754D"/>
    <w:rsid w:val="00120410"/>
    <w:rsid w:val="001340D6"/>
    <w:rsid w:val="00136AC5"/>
    <w:rsid w:val="00151588"/>
    <w:rsid w:val="00155A3B"/>
    <w:rsid w:val="001677EF"/>
    <w:rsid w:val="00171DC8"/>
    <w:rsid w:val="001775B8"/>
    <w:rsid w:val="00182662"/>
    <w:rsid w:val="001836F0"/>
    <w:rsid w:val="00183C2C"/>
    <w:rsid w:val="0019542B"/>
    <w:rsid w:val="00195453"/>
    <w:rsid w:val="001B4222"/>
    <w:rsid w:val="001B5BF0"/>
    <w:rsid w:val="001F4B67"/>
    <w:rsid w:val="00204233"/>
    <w:rsid w:val="00211339"/>
    <w:rsid w:val="00211D4F"/>
    <w:rsid w:val="00216BB4"/>
    <w:rsid w:val="00255BBE"/>
    <w:rsid w:val="00265E09"/>
    <w:rsid w:val="00270F77"/>
    <w:rsid w:val="00280DF3"/>
    <w:rsid w:val="0028296E"/>
    <w:rsid w:val="002A6909"/>
    <w:rsid w:val="002A7FCC"/>
    <w:rsid w:val="002B3098"/>
    <w:rsid w:val="002B5A92"/>
    <w:rsid w:val="002C3B45"/>
    <w:rsid w:val="002C50AF"/>
    <w:rsid w:val="002D5B5B"/>
    <w:rsid w:val="002F35A9"/>
    <w:rsid w:val="002F60BD"/>
    <w:rsid w:val="00314144"/>
    <w:rsid w:val="0032331F"/>
    <w:rsid w:val="003235E4"/>
    <w:rsid w:val="00324217"/>
    <w:rsid w:val="00331340"/>
    <w:rsid w:val="00344E99"/>
    <w:rsid w:val="003545AC"/>
    <w:rsid w:val="00367E29"/>
    <w:rsid w:val="00370D31"/>
    <w:rsid w:val="00373221"/>
    <w:rsid w:val="00381AC8"/>
    <w:rsid w:val="00392CC6"/>
    <w:rsid w:val="003951A5"/>
    <w:rsid w:val="003A203D"/>
    <w:rsid w:val="003A31AA"/>
    <w:rsid w:val="003A42DF"/>
    <w:rsid w:val="003A4329"/>
    <w:rsid w:val="003B11F3"/>
    <w:rsid w:val="003B1F9D"/>
    <w:rsid w:val="003C5A20"/>
    <w:rsid w:val="003F6E88"/>
    <w:rsid w:val="0040138B"/>
    <w:rsid w:val="0040355B"/>
    <w:rsid w:val="00403FA2"/>
    <w:rsid w:val="004068A5"/>
    <w:rsid w:val="004130AF"/>
    <w:rsid w:val="0041417A"/>
    <w:rsid w:val="004165DD"/>
    <w:rsid w:val="00422B63"/>
    <w:rsid w:val="00423FC6"/>
    <w:rsid w:val="00431445"/>
    <w:rsid w:val="00432F58"/>
    <w:rsid w:val="00433BCC"/>
    <w:rsid w:val="00436C78"/>
    <w:rsid w:val="00442264"/>
    <w:rsid w:val="00442ADF"/>
    <w:rsid w:val="004465E7"/>
    <w:rsid w:val="00446BB6"/>
    <w:rsid w:val="00462BAF"/>
    <w:rsid w:val="00466664"/>
    <w:rsid w:val="004839B2"/>
    <w:rsid w:val="004904A5"/>
    <w:rsid w:val="0049490B"/>
    <w:rsid w:val="00495ACB"/>
    <w:rsid w:val="00496500"/>
    <w:rsid w:val="004A224B"/>
    <w:rsid w:val="004B06D6"/>
    <w:rsid w:val="004B14D3"/>
    <w:rsid w:val="004B4C10"/>
    <w:rsid w:val="004C1290"/>
    <w:rsid w:val="004E1298"/>
    <w:rsid w:val="004E3DA7"/>
    <w:rsid w:val="004E4D96"/>
    <w:rsid w:val="004F11B8"/>
    <w:rsid w:val="00510B38"/>
    <w:rsid w:val="00517954"/>
    <w:rsid w:val="00526316"/>
    <w:rsid w:val="005326C3"/>
    <w:rsid w:val="00533CE0"/>
    <w:rsid w:val="00540293"/>
    <w:rsid w:val="00547A04"/>
    <w:rsid w:val="005504F7"/>
    <w:rsid w:val="00553F4A"/>
    <w:rsid w:val="0056289A"/>
    <w:rsid w:val="00563661"/>
    <w:rsid w:val="00563EF3"/>
    <w:rsid w:val="00571528"/>
    <w:rsid w:val="0057181C"/>
    <w:rsid w:val="00575F5C"/>
    <w:rsid w:val="00584E22"/>
    <w:rsid w:val="005851DE"/>
    <w:rsid w:val="0059191A"/>
    <w:rsid w:val="0059437B"/>
    <w:rsid w:val="005A7E5D"/>
    <w:rsid w:val="005A7F86"/>
    <w:rsid w:val="005C4B2B"/>
    <w:rsid w:val="005C573D"/>
    <w:rsid w:val="005C5C77"/>
    <w:rsid w:val="005C6D29"/>
    <w:rsid w:val="005D45E9"/>
    <w:rsid w:val="00604EB8"/>
    <w:rsid w:val="00605505"/>
    <w:rsid w:val="0061454B"/>
    <w:rsid w:val="006248FA"/>
    <w:rsid w:val="00630136"/>
    <w:rsid w:val="00633D2B"/>
    <w:rsid w:val="00640219"/>
    <w:rsid w:val="006431E6"/>
    <w:rsid w:val="0064342D"/>
    <w:rsid w:val="00645D47"/>
    <w:rsid w:val="006630DA"/>
    <w:rsid w:val="00663F7A"/>
    <w:rsid w:val="00665288"/>
    <w:rsid w:val="0068380F"/>
    <w:rsid w:val="0069160E"/>
    <w:rsid w:val="00695129"/>
    <w:rsid w:val="006C344C"/>
    <w:rsid w:val="006C42F5"/>
    <w:rsid w:val="006D75BD"/>
    <w:rsid w:val="006E1EAF"/>
    <w:rsid w:val="006E3410"/>
    <w:rsid w:val="006E6486"/>
    <w:rsid w:val="007056D8"/>
    <w:rsid w:val="00712419"/>
    <w:rsid w:val="007138F9"/>
    <w:rsid w:val="00730000"/>
    <w:rsid w:val="00730E18"/>
    <w:rsid w:val="00734D82"/>
    <w:rsid w:val="007432F8"/>
    <w:rsid w:val="007504E3"/>
    <w:rsid w:val="00755314"/>
    <w:rsid w:val="0076078C"/>
    <w:rsid w:val="007643DA"/>
    <w:rsid w:val="00775868"/>
    <w:rsid w:val="00791139"/>
    <w:rsid w:val="00791BAD"/>
    <w:rsid w:val="007B76D5"/>
    <w:rsid w:val="007C7B16"/>
    <w:rsid w:val="007D0083"/>
    <w:rsid w:val="007E00C6"/>
    <w:rsid w:val="007F108B"/>
    <w:rsid w:val="00801FE7"/>
    <w:rsid w:val="00803897"/>
    <w:rsid w:val="0080500A"/>
    <w:rsid w:val="0080564E"/>
    <w:rsid w:val="00807A72"/>
    <w:rsid w:val="0081359C"/>
    <w:rsid w:val="00821A3F"/>
    <w:rsid w:val="00831036"/>
    <w:rsid w:val="0084238B"/>
    <w:rsid w:val="008445CB"/>
    <w:rsid w:val="00860964"/>
    <w:rsid w:val="00861023"/>
    <w:rsid w:val="008637D9"/>
    <w:rsid w:val="00874378"/>
    <w:rsid w:val="00874AB8"/>
    <w:rsid w:val="008A16F2"/>
    <w:rsid w:val="008A58AC"/>
    <w:rsid w:val="008A6B14"/>
    <w:rsid w:val="008B2010"/>
    <w:rsid w:val="008B3254"/>
    <w:rsid w:val="008B4B6D"/>
    <w:rsid w:val="008B792C"/>
    <w:rsid w:val="008C5DAA"/>
    <w:rsid w:val="008D1A62"/>
    <w:rsid w:val="008D29B9"/>
    <w:rsid w:val="008D36CA"/>
    <w:rsid w:val="008D62FE"/>
    <w:rsid w:val="008E19E0"/>
    <w:rsid w:val="008E7E07"/>
    <w:rsid w:val="008E7F20"/>
    <w:rsid w:val="008F39DC"/>
    <w:rsid w:val="008F4892"/>
    <w:rsid w:val="008F50C1"/>
    <w:rsid w:val="008F63C4"/>
    <w:rsid w:val="008F6E91"/>
    <w:rsid w:val="00901B19"/>
    <w:rsid w:val="00902F6F"/>
    <w:rsid w:val="00921FBD"/>
    <w:rsid w:val="00932397"/>
    <w:rsid w:val="009330B7"/>
    <w:rsid w:val="0094542D"/>
    <w:rsid w:val="00951142"/>
    <w:rsid w:val="00951722"/>
    <w:rsid w:val="00956001"/>
    <w:rsid w:val="00973985"/>
    <w:rsid w:val="009866D8"/>
    <w:rsid w:val="009A4E12"/>
    <w:rsid w:val="009B373C"/>
    <w:rsid w:val="009B379D"/>
    <w:rsid w:val="009C0080"/>
    <w:rsid w:val="009C3452"/>
    <w:rsid w:val="009C5CE1"/>
    <w:rsid w:val="009E5D4C"/>
    <w:rsid w:val="009F2153"/>
    <w:rsid w:val="00A007F5"/>
    <w:rsid w:val="00A05266"/>
    <w:rsid w:val="00A068CF"/>
    <w:rsid w:val="00A0779C"/>
    <w:rsid w:val="00A147F0"/>
    <w:rsid w:val="00A22BDA"/>
    <w:rsid w:val="00A30A0D"/>
    <w:rsid w:val="00A36EAA"/>
    <w:rsid w:val="00A773AE"/>
    <w:rsid w:val="00A80EAE"/>
    <w:rsid w:val="00A81267"/>
    <w:rsid w:val="00A8144C"/>
    <w:rsid w:val="00A90578"/>
    <w:rsid w:val="00A91CF8"/>
    <w:rsid w:val="00A9355B"/>
    <w:rsid w:val="00A9749B"/>
    <w:rsid w:val="00AA0371"/>
    <w:rsid w:val="00AA0CF2"/>
    <w:rsid w:val="00AB2501"/>
    <w:rsid w:val="00AB6679"/>
    <w:rsid w:val="00AD1FAA"/>
    <w:rsid w:val="00B027C4"/>
    <w:rsid w:val="00B13F59"/>
    <w:rsid w:val="00B17053"/>
    <w:rsid w:val="00B25E1D"/>
    <w:rsid w:val="00B35735"/>
    <w:rsid w:val="00B40905"/>
    <w:rsid w:val="00B51BFD"/>
    <w:rsid w:val="00B5486F"/>
    <w:rsid w:val="00B80D51"/>
    <w:rsid w:val="00B86D1A"/>
    <w:rsid w:val="00B91305"/>
    <w:rsid w:val="00BA0A5C"/>
    <w:rsid w:val="00BA12CD"/>
    <w:rsid w:val="00BA79FE"/>
    <w:rsid w:val="00BC6359"/>
    <w:rsid w:val="00BC64B4"/>
    <w:rsid w:val="00BD18F1"/>
    <w:rsid w:val="00BD25A8"/>
    <w:rsid w:val="00BE5F17"/>
    <w:rsid w:val="00BF0249"/>
    <w:rsid w:val="00C118E6"/>
    <w:rsid w:val="00C11937"/>
    <w:rsid w:val="00C11959"/>
    <w:rsid w:val="00C17908"/>
    <w:rsid w:val="00C17971"/>
    <w:rsid w:val="00C3759D"/>
    <w:rsid w:val="00C405E5"/>
    <w:rsid w:val="00C40E56"/>
    <w:rsid w:val="00C50062"/>
    <w:rsid w:val="00C526E7"/>
    <w:rsid w:val="00C57946"/>
    <w:rsid w:val="00C63967"/>
    <w:rsid w:val="00C70B54"/>
    <w:rsid w:val="00C72E13"/>
    <w:rsid w:val="00C76A5D"/>
    <w:rsid w:val="00C92BD7"/>
    <w:rsid w:val="00C94AE2"/>
    <w:rsid w:val="00C9742D"/>
    <w:rsid w:val="00CA0771"/>
    <w:rsid w:val="00CB2FC9"/>
    <w:rsid w:val="00CC6E7E"/>
    <w:rsid w:val="00CC7453"/>
    <w:rsid w:val="00CE5C40"/>
    <w:rsid w:val="00CF52ED"/>
    <w:rsid w:val="00D02FF0"/>
    <w:rsid w:val="00D03502"/>
    <w:rsid w:val="00D05295"/>
    <w:rsid w:val="00D10D6F"/>
    <w:rsid w:val="00D11259"/>
    <w:rsid w:val="00D213BC"/>
    <w:rsid w:val="00D24DAB"/>
    <w:rsid w:val="00D30A57"/>
    <w:rsid w:val="00D31A26"/>
    <w:rsid w:val="00D34194"/>
    <w:rsid w:val="00D37481"/>
    <w:rsid w:val="00D80459"/>
    <w:rsid w:val="00D81784"/>
    <w:rsid w:val="00D84B08"/>
    <w:rsid w:val="00D95E9E"/>
    <w:rsid w:val="00DA0F24"/>
    <w:rsid w:val="00DA32F5"/>
    <w:rsid w:val="00DA7A09"/>
    <w:rsid w:val="00DC0863"/>
    <w:rsid w:val="00DD1C66"/>
    <w:rsid w:val="00DD5D15"/>
    <w:rsid w:val="00DE3136"/>
    <w:rsid w:val="00DF26C6"/>
    <w:rsid w:val="00DF3558"/>
    <w:rsid w:val="00E0448C"/>
    <w:rsid w:val="00E062FA"/>
    <w:rsid w:val="00E07949"/>
    <w:rsid w:val="00E22B16"/>
    <w:rsid w:val="00E26DD1"/>
    <w:rsid w:val="00E27E40"/>
    <w:rsid w:val="00E35AAE"/>
    <w:rsid w:val="00E36612"/>
    <w:rsid w:val="00E43B1D"/>
    <w:rsid w:val="00E46041"/>
    <w:rsid w:val="00E54C1D"/>
    <w:rsid w:val="00E656BF"/>
    <w:rsid w:val="00E84533"/>
    <w:rsid w:val="00E84F0C"/>
    <w:rsid w:val="00E90C2F"/>
    <w:rsid w:val="00E9169E"/>
    <w:rsid w:val="00E96589"/>
    <w:rsid w:val="00E97C9C"/>
    <w:rsid w:val="00EA09C1"/>
    <w:rsid w:val="00EB1C9F"/>
    <w:rsid w:val="00EC0D4D"/>
    <w:rsid w:val="00EC34AB"/>
    <w:rsid w:val="00EE5493"/>
    <w:rsid w:val="00EF045C"/>
    <w:rsid w:val="00EF267E"/>
    <w:rsid w:val="00EF391F"/>
    <w:rsid w:val="00F033D0"/>
    <w:rsid w:val="00F055B8"/>
    <w:rsid w:val="00F150FD"/>
    <w:rsid w:val="00F17EAD"/>
    <w:rsid w:val="00F32663"/>
    <w:rsid w:val="00F4253C"/>
    <w:rsid w:val="00F46BD4"/>
    <w:rsid w:val="00F51058"/>
    <w:rsid w:val="00F54867"/>
    <w:rsid w:val="00F55454"/>
    <w:rsid w:val="00F64443"/>
    <w:rsid w:val="00F82DB8"/>
    <w:rsid w:val="00FA03FB"/>
    <w:rsid w:val="00FA13BF"/>
    <w:rsid w:val="00FA411A"/>
    <w:rsid w:val="00FA787B"/>
    <w:rsid w:val="00FA7A9B"/>
    <w:rsid w:val="00FB32CA"/>
    <w:rsid w:val="00FB483F"/>
    <w:rsid w:val="00FB4F4B"/>
    <w:rsid w:val="00FC08D5"/>
    <w:rsid w:val="00FC19C2"/>
    <w:rsid w:val="00FD5AE0"/>
    <w:rsid w:val="00FD7751"/>
    <w:rsid w:val="00FF24D4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DD9677-6EE6-4A5E-BD81-A8483782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58"/>
  </w:style>
  <w:style w:type="paragraph" w:styleId="Heading2">
    <w:name w:val="heading 2"/>
    <w:basedOn w:val="Normal"/>
    <w:link w:val="Heading2Char"/>
    <w:uiPriority w:val="9"/>
    <w:qFormat/>
    <w:rsid w:val="00DF3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5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F3558"/>
    <w:pPr>
      <w:ind w:left="720"/>
      <w:contextualSpacing/>
    </w:pPr>
  </w:style>
  <w:style w:type="table" w:styleId="TableGrid">
    <w:name w:val="Table Grid"/>
    <w:basedOn w:val="TableNormal"/>
    <w:uiPriority w:val="59"/>
    <w:rsid w:val="00DF3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35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3558"/>
    <w:rPr>
      <w:b/>
      <w:bCs/>
    </w:rPr>
  </w:style>
  <w:style w:type="character" w:customStyle="1" w:styleId="apple-converted-space">
    <w:name w:val="apple-converted-space"/>
    <w:basedOn w:val="DefaultParagraphFont"/>
    <w:rsid w:val="00DF3558"/>
  </w:style>
  <w:style w:type="character" w:customStyle="1" w:styleId="list-hits">
    <w:name w:val="list-hits"/>
    <w:basedOn w:val="DefaultParagraphFont"/>
    <w:rsid w:val="00DF3558"/>
  </w:style>
  <w:style w:type="paragraph" w:styleId="NormalWeb">
    <w:name w:val="Normal (Web)"/>
    <w:basedOn w:val="Normal"/>
    <w:uiPriority w:val="99"/>
    <w:unhideWhenUsed/>
    <w:rsid w:val="00DF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35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9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9B"/>
  </w:style>
  <w:style w:type="paragraph" w:styleId="Footer">
    <w:name w:val="footer"/>
    <w:basedOn w:val="Normal"/>
    <w:link w:val="FooterChar"/>
    <w:uiPriority w:val="99"/>
    <w:unhideWhenUsed/>
    <w:rsid w:val="00A9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9B"/>
  </w:style>
  <w:style w:type="character" w:styleId="Hyperlink">
    <w:name w:val="Hyperlink"/>
    <w:basedOn w:val="DefaultParagraphFont"/>
    <w:uiPriority w:val="99"/>
    <w:unhideWhenUsed/>
    <w:rsid w:val="004B4C1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30136"/>
    <w:pPr>
      <w:widowControl w:val="0"/>
      <w:spacing w:after="0" w:line="240" w:lineRule="auto"/>
      <w:ind w:left="58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0136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75B8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8145-C112-4879-877E-5EB9DD30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2017-05-04T08:21:00Z</cp:lastPrinted>
  <dcterms:created xsi:type="dcterms:W3CDTF">2017-06-11T09:37:00Z</dcterms:created>
  <dcterms:modified xsi:type="dcterms:W3CDTF">2017-10-17T12:29:00Z</dcterms:modified>
</cp:coreProperties>
</file>