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95" w:rsidRPr="008A1D96" w:rsidRDefault="00CB0B95" w:rsidP="000B6C2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A1D96">
        <w:rPr>
          <w:rFonts w:ascii="Arial" w:hAnsi="Arial" w:cs="Arial"/>
          <w:b/>
          <w:sz w:val="24"/>
          <w:szCs w:val="24"/>
        </w:rPr>
        <w:t>BAB III</w:t>
      </w:r>
    </w:p>
    <w:p w:rsidR="00CB0B95" w:rsidRPr="008A1D96" w:rsidRDefault="00CB0B95" w:rsidP="000B6C2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A1D96">
        <w:rPr>
          <w:rFonts w:ascii="Arial" w:hAnsi="Arial" w:cs="Arial"/>
          <w:b/>
          <w:sz w:val="24"/>
          <w:szCs w:val="24"/>
        </w:rPr>
        <w:t>METODOLOGI</w:t>
      </w:r>
    </w:p>
    <w:p w:rsidR="00CB0B95" w:rsidRPr="008A1D96" w:rsidRDefault="00CB0B95" w:rsidP="000B6C2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A1D9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362585</wp:posOffset>
                </wp:positionV>
                <wp:extent cx="809625" cy="516255"/>
                <wp:effectExtent l="9525" t="11430" r="9525" b="5715"/>
                <wp:wrapNone/>
                <wp:docPr id="3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516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0B95" w:rsidRPr="00C43DFE" w:rsidRDefault="00CB0B95" w:rsidP="00CB0B95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C43DFE">
                              <w:rPr>
                                <w:rFonts w:ascii="Arial" w:hAnsi="Arial" w:cs="Arial"/>
                              </w:rPr>
                              <w:t>Mulai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left:0;text-align:left;margin-left:25.95pt;margin-top:28.55pt;width:63.75pt;height:4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">
                <v:textbox>
                  <w:txbxContent>
                    <w:p w:rsidR="00CB0B95" w:rsidRPr="00C43DFE" w:rsidRDefault="00CB0B95" w:rsidP="00CB0B95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C43DFE">
                        <w:rPr>
                          <w:rFonts w:ascii="Arial" w:hAnsi="Arial" w:cs="Arial"/>
                        </w:rPr>
                        <w:t>Mulai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CB0B95" w:rsidRPr="008A1D96" w:rsidRDefault="00CB0B95" w:rsidP="000B6C2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A1D9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240030</wp:posOffset>
                </wp:positionV>
                <wp:extent cx="1955800" cy="635"/>
                <wp:effectExtent l="9525" t="56515" r="15875" b="57150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D6976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89.7pt;margin-top:18.9pt;width:15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">
                <v:stroke endarrow="block"/>
              </v:shape>
            </w:pict>
          </mc:Fallback>
        </mc:AlternateContent>
      </w:r>
      <w:r w:rsidRPr="008A1D9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20320</wp:posOffset>
                </wp:positionV>
                <wp:extent cx="1425575" cy="468630"/>
                <wp:effectExtent l="12700" t="8255" r="9525" b="889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557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B95" w:rsidRPr="00C43DFE" w:rsidRDefault="00CB0B95" w:rsidP="00CB0B9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C43DFE">
                              <w:rPr>
                                <w:rFonts w:ascii="Arial" w:hAnsi="Arial" w:cs="Arial"/>
                              </w:rPr>
                              <w:t>Pengumpulan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43DFE">
                              <w:rPr>
                                <w:rFonts w:ascii="Arial" w:hAnsi="Arial" w:cs="Arial"/>
                              </w:rPr>
                              <w:t xml:space="preserve">Data </w:t>
                            </w:r>
                          </w:p>
                        </w:txbxContent>
                      </wps:txbx>
                      <wps:bodyPr rot="0" vert="horz" wrap="square" lIns="91440" tIns="91440" rIns="91440" bIns="39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left:0;text-align:left;margin-left:243.7pt;margin-top:1.6pt;width:112.25pt;height:36.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">
                <v:textbox inset=",7.2pt,,1.1mm">
                  <w:txbxContent>
                    <w:p w:rsidR="00CB0B95" w:rsidRPr="00C43DFE" w:rsidRDefault="00CB0B95" w:rsidP="00CB0B9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C43DFE">
                        <w:rPr>
                          <w:rFonts w:ascii="Arial" w:hAnsi="Arial" w:cs="Arial"/>
                        </w:rPr>
                        <w:t>Pengumpulan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C43DFE">
                        <w:rPr>
                          <w:rFonts w:ascii="Arial" w:hAnsi="Arial" w:cs="Arial"/>
                        </w:rPr>
                        <w:t xml:space="preserve">Data </w:t>
                      </w:r>
                    </w:p>
                  </w:txbxContent>
                </v:textbox>
              </v:rect>
            </w:pict>
          </mc:Fallback>
        </mc:AlternateContent>
      </w:r>
    </w:p>
    <w:p w:rsidR="00CB0B95" w:rsidRPr="008A1D96" w:rsidRDefault="00CB0B95" w:rsidP="000B6C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1D9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221615</wp:posOffset>
                </wp:positionV>
                <wp:extent cx="0" cy="2676525"/>
                <wp:effectExtent l="0" t="0" r="19050" b="952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1C131D" id="Straight Connector 3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05pt,17.45pt" to="403.05pt,2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"/>
            </w:pict>
          </mc:Fallback>
        </mc:AlternateContent>
      </w:r>
      <w:r w:rsidRPr="008A1D9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385445</wp:posOffset>
                </wp:positionV>
                <wp:extent cx="1066800" cy="353695"/>
                <wp:effectExtent l="9525" t="8255" r="9525" b="952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B95" w:rsidRPr="00C43DFE" w:rsidRDefault="00CB0B95" w:rsidP="00CB0B9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C43DFE">
                              <w:rPr>
                                <w:rFonts w:ascii="Arial" w:hAnsi="Arial" w:cs="Arial"/>
                              </w:rPr>
                              <w:t>Pemodelan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8" style="position:absolute;left:0;text-align:left;margin-left:256.2pt;margin-top:30.35pt;width:84pt;height:27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">
                <v:textbox>
                  <w:txbxContent>
                    <w:p w:rsidR="00CB0B95" w:rsidRPr="00C43DFE" w:rsidRDefault="00CB0B95" w:rsidP="00CB0B9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C43DFE">
                        <w:rPr>
                          <w:rFonts w:ascii="Arial" w:hAnsi="Arial" w:cs="Arial"/>
                        </w:rPr>
                        <w:t>Pemodelan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A1D9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3782060</wp:posOffset>
                </wp:positionH>
                <wp:positionV relativeFrom="paragraph">
                  <wp:posOffset>220980</wp:posOffset>
                </wp:positionV>
                <wp:extent cx="1324610" cy="0"/>
                <wp:effectExtent l="23495" t="53340" r="13970" b="6096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24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8E5782" id="Straight Arrow Connector 33" o:spid="_x0000_s1026" type="#_x0000_t32" style="position:absolute;margin-left:297.8pt;margin-top:17.4pt;width:104.3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">
                <v:stroke endarrow="block"/>
              </v:shape>
            </w:pict>
          </mc:Fallback>
        </mc:AlternateContent>
      </w:r>
      <w:r w:rsidRPr="008A1D9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3782060</wp:posOffset>
                </wp:positionH>
                <wp:positionV relativeFrom="paragraph">
                  <wp:posOffset>82550</wp:posOffset>
                </wp:positionV>
                <wp:extent cx="0" cy="292100"/>
                <wp:effectExtent l="61595" t="10160" r="52705" b="2159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D348AE" id="Straight Arrow Connector 32" o:spid="_x0000_s1026" type="#_x0000_t32" style="position:absolute;margin-left:297.8pt;margin-top:6.5pt;width:0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">
                <v:stroke endarrow="block"/>
              </v:shape>
            </w:pict>
          </mc:Fallback>
        </mc:AlternateContent>
      </w:r>
      <w:r w:rsidRPr="008A1D96">
        <w:rPr>
          <w:rFonts w:ascii="Arial" w:hAnsi="Arial" w:cs="Arial"/>
          <w:sz w:val="24"/>
          <w:szCs w:val="24"/>
        </w:rPr>
        <w:tab/>
      </w:r>
    </w:p>
    <w:p w:rsidR="00CB0B95" w:rsidRPr="008A1D96" w:rsidRDefault="00CB0B95" w:rsidP="000B6C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1D9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3782060</wp:posOffset>
                </wp:positionH>
                <wp:positionV relativeFrom="paragraph">
                  <wp:posOffset>349250</wp:posOffset>
                </wp:positionV>
                <wp:extent cx="635" cy="397510"/>
                <wp:effectExtent l="52070" t="6350" r="61595" b="1524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7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8A0DB5" id="Straight Arrow Connector 31" o:spid="_x0000_s1026" type="#_x0000_t32" style="position:absolute;margin-left:297.8pt;margin-top:27.5pt;width:.05pt;height:3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">
                <v:stroke endarrow="block"/>
              </v:shape>
            </w:pict>
          </mc:Fallback>
        </mc:AlternateContent>
      </w:r>
    </w:p>
    <w:p w:rsidR="00CB0B95" w:rsidRPr="008A1D96" w:rsidRDefault="00CB0B95" w:rsidP="000B6C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1D9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2947035</wp:posOffset>
                </wp:positionH>
                <wp:positionV relativeFrom="paragraph">
                  <wp:posOffset>356870</wp:posOffset>
                </wp:positionV>
                <wp:extent cx="1697355" cy="423545"/>
                <wp:effectExtent l="7620" t="10795" r="9525" b="1333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735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B95" w:rsidRPr="0083011C" w:rsidRDefault="00CB0B95" w:rsidP="00CB0B9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spellStart"/>
                            <w:r w:rsidRPr="00C43DFE">
                              <w:rPr>
                                <w:rFonts w:ascii="Arial" w:hAnsi="Arial" w:cs="Arial"/>
                              </w:rPr>
                              <w:t>Simulasi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2D352E">
                              <w:rPr>
                                <w:rFonts w:ascii="Arial" w:hAnsi="Arial" w:cs="Arial"/>
                                <w:i/>
                              </w:rPr>
                              <w:t>Aliran</w:t>
                            </w:r>
                            <w:proofErr w:type="spellEnd"/>
                            <w:r w:rsidR="002D352E">
                              <w:rPr>
                                <w:rFonts w:ascii="Arial" w:hAnsi="Arial" w:cs="Arial"/>
                                <w:i/>
                              </w:rPr>
                              <w:t xml:space="preserve"> Crude Oil/water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9" style="position:absolute;left:0;text-align:left;margin-left:232.05pt;margin-top:28.1pt;width:133.65pt;height:33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">
                <v:textbox>
                  <w:txbxContent>
                    <w:p w:rsidR="00CB0B95" w:rsidRPr="0083011C" w:rsidRDefault="00CB0B95" w:rsidP="00CB0B9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proofErr w:type="spellStart"/>
                      <w:r w:rsidRPr="00C43DFE">
                        <w:rPr>
                          <w:rFonts w:ascii="Arial" w:hAnsi="Arial" w:cs="Arial"/>
                        </w:rPr>
                        <w:t>Simulasi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2D352E">
                        <w:rPr>
                          <w:rFonts w:ascii="Arial" w:hAnsi="Arial" w:cs="Arial"/>
                          <w:i/>
                        </w:rPr>
                        <w:t>Aliran</w:t>
                      </w:r>
                      <w:proofErr w:type="spellEnd"/>
                      <w:r w:rsidR="002D352E">
                        <w:rPr>
                          <w:rFonts w:ascii="Arial" w:hAnsi="Arial" w:cs="Arial"/>
                          <w:i/>
                        </w:rPr>
                        <w:t xml:space="preserve"> Crude Oil/water</w:t>
                      </w:r>
                    </w:p>
                  </w:txbxContent>
                </v:textbox>
              </v:rect>
            </w:pict>
          </mc:Fallback>
        </mc:AlternateContent>
      </w:r>
    </w:p>
    <w:p w:rsidR="00CB0B95" w:rsidRPr="008A1D96" w:rsidRDefault="00CB0B95" w:rsidP="000B6C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1D9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390525</wp:posOffset>
                </wp:positionV>
                <wp:extent cx="1476375" cy="347980"/>
                <wp:effectExtent l="9525" t="12065" r="9525" b="1143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B95" w:rsidRPr="00C43DFE" w:rsidRDefault="00CB0B95" w:rsidP="00CB0B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C43DFE">
                              <w:rPr>
                                <w:rFonts w:ascii="Arial" w:hAnsi="Arial" w:cs="Arial"/>
                              </w:rPr>
                              <w:t>Tanpa</w:t>
                            </w:r>
                            <w:proofErr w:type="spellEnd"/>
                            <w:r w:rsidRPr="00C43DF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3011C">
                              <w:rPr>
                                <w:rFonts w:ascii="Arial" w:hAnsi="Arial" w:cs="Arial"/>
                                <w:i/>
                              </w:rPr>
                              <w:t>Jet Nozzle</w:t>
                            </w:r>
                          </w:p>
                          <w:p w:rsidR="00CB0B95" w:rsidRPr="00C43DFE" w:rsidRDefault="00CB0B95" w:rsidP="00CB0B9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0" style="position:absolute;left:0;text-align:left;margin-left:32.7pt;margin-top:30.75pt;width:116.25pt;height:2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">
                <v:textbox>
                  <w:txbxContent>
                    <w:p w:rsidR="00CB0B95" w:rsidRPr="00C43DFE" w:rsidRDefault="00CB0B95" w:rsidP="00CB0B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C43DFE">
                        <w:rPr>
                          <w:rFonts w:ascii="Arial" w:hAnsi="Arial" w:cs="Arial"/>
                        </w:rPr>
                        <w:t>Tanpa</w:t>
                      </w:r>
                      <w:proofErr w:type="spellEnd"/>
                      <w:r w:rsidRPr="00C43DFE">
                        <w:rPr>
                          <w:rFonts w:ascii="Arial" w:hAnsi="Arial" w:cs="Arial"/>
                        </w:rPr>
                        <w:t xml:space="preserve"> </w:t>
                      </w:r>
                      <w:r w:rsidRPr="0083011C">
                        <w:rPr>
                          <w:rFonts w:ascii="Arial" w:hAnsi="Arial" w:cs="Arial"/>
                          <w:i/>
                        </w:rPr>
                        <w:t>Jet Nozzle</w:t>
                      </w:r>
                    </w:p>
                    <w:p w:rsidR="00CB0B95" w:rsidRPr="00C43DFE" w:rsidRDefault="00CB0B95" w:rsidP="00CB0B9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B0B95" w:rsidRPr="008A1D96" w:rsidRDefault="00CB0B95" w:rsidP="000B6C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1D9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2426335</wp:posOffset>
                </wp:positionH>
                <wp:positionV relativeFrom="paragraph">
                  <wp:posOffset>158750</wp:posOffset>
                </wp:positionV>
                <wp:extent cx="0" cy="733425"/>
                <wp:effectExtent l="0" t="0" r="19050" b="952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191.05pt;margin-top:12.5pt;width:0;height:5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"/>
            </w:pict>
          </mc:Fallback>
        </mc:AlternateContent>
      </w:r>
      <w:r w:rsidRPr="008A1D9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3782695</wp:posOffset>
                </wp:positionH>
                <wp:positionV relativeFrom="paragraph">
                  <wp:posOffset>635</wp:posOffset>
                </wp:positionV>
                <wp:extent cx="0" cy="367030"/>
                <wp:effectExtent l="52705" t="9525" r="61595" b="2349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1D4116" id="Straight Arrow Connector 27" o:spid="_x0000_s1026" type="#_x0000_t32" style="position:absolute;margin-left:297.85pt;margin-top:.05pt;width:0;height:28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">
                <v:stroke endarrow="block"/>
              </v:shape>
            </w:pict>
          </mc:Fallback>
        </mc:AlternateContent>
      </w:r>
      <w:r w:rsidRPr="008A1D9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1755140</wp:posOffset>
                </wp:positionH>
                <wp:positionV relativeFrom="paragraph">
                  <wp:posOffset>161925</wp:posOffset>
                </wp:positionV>
                <wp:extent cx="668655" cy="0"/>
                <wp:effectExtent l="6350" t="8890" r="10795" b="1016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F6A466" id="Straight Arrow Connector 26" o:spid="_x0000_s1026" type="#_x0000_t32" style="position:absolute;margin-left:138.2pt;margin-top:12.75pt;width:52.6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"/>
            </w:pict>
          </mc:Fallback>
        </mc:AlternateContent>
      </w:r>
      <w:r w:rsidRPr="008A1D9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367665</wp:posOffset>
                </wp:positionV>
                <wp:extent cx="1425575" cy="304165"/>
                <wp:effectExtent l="8890" t="5080" r="13335" b="508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557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B95" w:rsidRPr="0083011C" w:rsidRDefault="00CB0B95" w:rsidP="00CB0B9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83011C">
                              <w:rPr>
                                <w:rFonts w:ascii="Arial" w:hAnsi="Arial" w:cs="Arial"/>
                                <w:i/>
                              </w:rPr>
                              <w:t xml:space="preserve">Run Model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1" style="position:absolute;left:0;text-align:left;margin-left:240.4pt;margin-top:28.95pt;width:112.25pt;height:23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">
                <v:textbox>
                  <w:txbxContent>
                    <w:p w:rsidR="00CB0B95" w:rsidRPr="0083011C" w:rsidRDefault="00CB0B95" w:rsidP="00CB0B9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83011C">
                        <w:rPr>
                          <w:rFonts w:ascii="Arial" w:hAnsi="Arial" w:cs="Arial"/>
                          <w:i/>
                        </w:rPr>
                        <w:t xml:space="preserve">Run Model </w:t>
                      </w:r>
                    </w:p>
                  </w:txbxContent>
                </v:textbox>
              </v:rect>
            </w:pict>
          </mc:Fallback>
        </mc:AlternateContent>
      </w:r>
    </w:p>
    <w:p w:rsidR="00CB0B95" w:rsidRPr="008A1D96" w:rsidRDefault="00CB0B95" w:rsidP="000B6C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1D9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300990</wp:posOffset>
                </wp:positionV>
                <wp:extent cx="635" cy="371475"/>
                <wp:effectExtent l="76200" t="0" r="75565" b="4762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045C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295.05pt;margin-top:23.7pt;width:.05pt;height:2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">
                <v:stroke endarrow="block"/>
              </v:shape>
            </w:pict>
          </mc:Fallback>
        </mc:AlternateContent>
      </w:r>
      <w:r w:rsidRPr="008A1D9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314960</wp:posOffset>
                </wp:positionV>
                <wp:extent cx="2075180" cy="346075"/>
                <wp:effectExtent l="9525" t="5715" r="10795" b="1016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518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B95" w:rsidRPr="00C43DFE" w:rsidRDefault="00CB0B95" w:rsidP="00CB0B95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C43DFE">
                              <w:rPr>
                                <w:rFonts w:ascii="Arial" w:hAnsi="Arial" w:cs="Arial"/>
                              </w:rPr>
                              <w:t>Dengan</w:t>
                            </w:r>
                            <w:proofErr w:type="spellEnd"/>
                            <w:r w:rsidRPr="00C43DF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3011C">
                              <w:rPr>
                                <w:rFonts w:ascii="Arial" w:hAnsi="Arial" w:cs="Arial"/>
                                <w:i/>
                              </w:rPr>
                              <w:t>Jet Nozzle</w:t>
                            </w:r>
                            <w:r w:rsidRPr="00C43DF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CB0B95" w:rsidRPr="00C43DFE" w:rsidRDefault="00CB0B95" w:rsidP="00CB0B9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2" style="position:absolute;left:0;text-align:left;margin-left:6.45pt;margin-top:24.8pt;width:163.4pt;height:2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">
                <v:textbox>
                  <w:txbxContent>
                    <w:p w:rsidR="00CB0B95" w:rsidRPr="00C43DFE" w:rsidRDefault="00CB0B95" w:rsidP="00CB0B95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C43DFE">
                        <w:rPr>
                          <w:rFonts w:ascii="Arial" w:hAnsi="Arial" w:cs="Arial"/>
                        </w:rPr>
                        <w:t>Dengan</w:t>
                      </w:r>
                      <w:proofErr w:type="spellEnd"/>
                      <w:r w:rsidRPr="00C43DFE">
                        <w:rPr>
                          <w:rFonts w:ascii="Arial" w:hAnsi="Arial" w:cs="Arial"/>
                        </w:rPr>
                        <w:t xml:space="preserve"> </w:t>
                      </w:r>
                      <w:r w:rsidRPr="0083011C">
                        <w:rPr>
                          <w:rFonts w:ascii="Arial" w:hAnsi="Arial" w:cs="Arial"/>
                          <w:i/>
                        </w:rPr>
                        <w:t>Jet Nozzle</w:t>
                      </w:r>
                      <w:r w:rsidRPr="00C43DFE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CB0B95" w:rsidRPr="00C43DFE" w:rsidRDefault="00CB0B95" w:rsidP="00CB0B9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A1D9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2423795</wp:posOffset>
                </wp:positionH>
                <wp:positionV relativeFrom="paragraph">
                  <wp:posOffset>102235</wp:posOffset>
                </wp:positionV>
                <wp:extent cx="629285" cy="635"/>
                <wp:effectExtent l="8255" t="59690" r="19685" b="5397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929F53" id="Straight Arrow Connector 22" o:spid="_x0000_s1026" type="#_x0000_t32" style="position:absolute;margin-left:190.85pt;margin-top:8.05pt;width:49.5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CB0B95" w:rsidRPr="008A1D96" w:rsidRDefault="00CB0B95" w:rsidP="000B6C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1D9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2947035</wp:posOffset>
                </wp:positionH>
                <wp:positionV relativeFrom="paragraph">
                  <wp:posOffset>283210</wp:posOffset>
                </wp:positionV>
                <wp:extent cx="1617345" cy="548640"/>
                <wp:effectExtent l="26670" t="12700" r="22860" b="10160"/>
                <wp:wrapNone/>
                <wp:docPr id="21" name="Flowchart: Decisio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7345" cy="54864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B95" w:rsidRPr="00C43DFE" w:rsidRDefault="00CB0B95" w:rsidP="00CB0B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C43DFE">
                              <w:rPr>
                                <w:rFonts w:ascii="Arial" w:hAnsi="Arial" w:cs="Arial"/>
                              </w:rPr>
                              <w:t>Homogen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1" o:spid="_x0000_s1033" type="#_x0000_t110" style="position:absolute;left:0;text-align:left;margin-left:232.05pt;margin-top:22.3pt;width:127.35pt;height:43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">
                <v:textbox>
                  <w:txbxContent>
                    <w:p w:rsidR="00CB0B95" w:rsidRPr="00C43DFE" w:rsidRDefault="00CB0B95" w:rsidP="00CB0B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C43DFE">
                        <w:rPr>
                          <w:rFonts w:ascii="Arial" w:hAnsi="Arial" w:cs="Arial"/>
                        </w:rPr>
                        <w:t>Homogen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A1D9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109855</wp:posOffset>
                </wp:positionV>
                <wp:extent cx="266700" cy="0"/>
                <wp:effectExtent l="8255" t="6985" r="10795" b="1206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2FA785" id="Straight Arrow Connector 20" o:spid="_x0000_s1026" type="#_x0000_t32" style="position:absolute;margin-left:169.85pt;margin-top:8.65pt;width:21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"/>
            </w:pict>
          </mc:Fallback>
        </mc:AlternateContent>
      </w:r>
      <w:r w:rsidRPr="008A1D96">
        <w:rPr>
          <w:rFonts w:ascii="Arial" w:hAnsi="Arial" w:cs="Arial"/>
          <w:sz w:val="24"/>
          <w:szCs w:val="24"/>
        </w:rPr>
        <w:tab/>
      </w:r>
      <w:r w:rsidRPr="008A1D96">
        <w:rPr>
          <w:rFonts w:ascii="Arial" w:hAnsi="Arial" w:cs="Arial"/>
          <w:sz w:val="24"/>
          <w:szCs w:val="24"/>
        </w:rPr>
        <w:tab/>
      </w:r>
      <w:r w:rsidRPr="008A1D96">
        <w:rPr>
          <w:rFonts w:ascii="Arial" w:hAnsi="Arial" w:cs="Arial"/>
          <w:sz w:val="24"/>
          <w:szCs w:val="24"/>
        </w:rPr>
        <w:tab/>
      </w:r>
      <w:r w:rsidRPr="008A1D96">
        <w:rPr>
          <w:rFonts w:ascii="Arial" w:hAnsi="Arial" w:cs="Arial"/>
          <w:sz w:val="24"/>
          <w:szCs w:val="24"/>
        </w:rPr>
        <w:tab/>
      </w:r>
      <w:r w:rsidRPr="008A1D96">
        <w:rPr>
          <w:rFonts w:ascii="Arial" w:hAnsi="Arial" w:cs="Arial"/>
          <w:sz w:val="24"/>
          <w:szCs w:val="24"/>
        </w:rPr>
        <w:tab/>
      </w:r>
      <w:r w:rsidRPr="008A1D96">
        <w:rPr>
          <w:rFonts w:ascii="Arial" w:hAnsi="Arial" w:cs="Arial"/>
          <w:sz w:val="24"/>
          <w:szCs w:val="24"/>
        </w:rPr>
        <w:tab/>
      </w:r>
      <w:r w:rsidRPr="008A1D96">
        <w:rPr>
          <w:rFonts w:ascii="Arial" w:hAnsi="Arial" w:cs="Arial"/>
          <w:sz w:val="24"/>
          <w:szCs w:val="24"/>
        </w:rPr>
        <w:tab/>
      </w:r>
      <w:r w:rsidRPr="008A1D96">
        <w:rPr>
          <w:rFonts w:ascii="Arial" w:hAnsi="Arial" w:cs="Arial"/>
          <w:sz w:val="24"/>
          <w:szCs w:val="24"/>
        </w:rPr>
        <w:tab/>
      </w:r>
      <w:r w:rsidRPr="008A1D96">
        <w:rPr>
          <w:rFonts w:ascii="Arial" w:hAnsi="Arial" w:cs="Arial"/>
          <w:sz w:val="24"/>
          <w:szCs w:val="24"/>
        </w:rPr>
        <w:tab/>
      </w:r>
    </w:p>
    <w:p w:rsidR="00CB0B95" w:rsidRPr="008A1D96" w:rsidRDefault="00CB0B95" w:rsidP="000B6C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1D9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176530</wp:posOffset>
                </wp:positionV>
                <wp:extent cx="603885" cy="0"/>
                <wp:effectExtent l="9525" t="12700" r="5715" b="63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E19DA8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95pt,13.9pt" to="403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2MBHQIAADc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"/>
            </w:pict>
          </mc:Fallback>
        </mc:AlternateContent>
      </w:r>
      <w:r w:rsidRPr="008A1D96">
        <w:rPr>
          <w:rFonts w:ascii="Arial" w:hAnsi="Arial" w:cs="Arial"/>
          <w:sz w:val="24"/>
          <w:szCs w:val="24"/>
        </w:rPr>
        <w:tab/>
      </w:r>
      <w:r w:rsidRPr="008A1D96">
        <w:rPr>
          <w:rFonts w:ascii="Arial" w:hAnsi="Arial" w:cs="Arial"/>
          <w:sz w:val="24"/>
          <w:szCs w:val="24"/>
        </w:rPr>
        <w:tab/>
      </w:r>
      <w:r w:rsidRPr="008A1D96">
        <w:rPr>
          <w:rFonts w:ascii="Arial" w:hAnsi="Arial" w:cs="Arial"/>
          <w:sz w:val="24"/>
          <w:szCs w:val="24"/>
        </w:rPr>
        <w:tab/>
      </w:r>
      <w:r w:rsidRPr="008A1D96">
        <w:rPr>
          <w:rFonts w:ascii="Arial" w:hAnsi="Arial" w:cs="Arial"/>
          <w:sz w:val="24"/>
          <w:szCs w:val="24"/>
        </w:rPr>
        <w:tab/>
      </w:r>
      <w:r w:rsidRPr="008A1D96">
        <w:rPr>
          <w:rFonts w:ascii="Arial" w:hAnsi="Arial" w:cs="Arial"/>
          <w:sz w:val="24"/>
          <w:szCs w:val="24"/>
        </w:rPr>
        <w:tab/>
      </w:r>
      <w:r w:rsidRPr="008A1D96">
        <w:rPr>
          <w:rFonts w:ascii="Arial" w:hAnsi="Arial" w:cs="Arial"/>
          <w:sz w:val="24"/>
          <w:szCs w:val="24"/>
        </w:rPr>
        <w:tab/>
      </w:r>
      <w:r w:rsidRPr="008A1D96">
        <w:rPr>
          <w:rFonts w:ascii="Arial" w:hAnsi="Arial" w:cs="Arial"/>
          <w:sz w:val="24"/>
          <w:szCs w:val="24"/>
        </w:rPr>
        <w:tab/>
      </w:r>
      <w:r w:rsidRPr="008A1D96">
        <w:rPr>
          <w:rFonts w:ascii="Arial" w:hAnsi="Arial" w:cs="Arial"/>
          <w:sz w:val="24"/>
          <w:szCs w:val="24"/>
        </w:rPr>
        <w:tab/>
      </w:r>
      <w:r w:rsidRPr="008A1D96">
        <w:rPr>
          <w:rFonts w:ascii="Arial" w:hAnsi="Arial" w:cs="Arial"/>
          <w:sz w:val="24"/>
          <w:szCs w:val="24"/>
        </w:rPr>
        <w:tab/>
      </w:r>
      <w:r w:rsidRPr="008A1D96">
        <w:rPr>
          <w:rFonts w:ascii="Arial" w:hAnsi="Arial" w:cs="Arial"/>
          <w:sz w:val="24"/>
          <w:szCs w:val="24"/>
        </w:rPr>
        <w:tab/>
      </w:r>
      <w:proofErr w:type="spellStart"/>
      <w:r w:rsidRPr="008A1D96">
        <w:rPr>
          <w:rFonts w:ascii="Arial" w:hAnsi="Arial" w:cs="Arial"/>
          <w:sz w:val="24"/>
          <w:szCs w:val="24"/>
        </w:rPr>
        <w:t>Tidak</w:t>
      </w:r>
      <w:proofErr w:type="spellEnd"/>
      <w:r w:rsidRPr="008A1D96">
        <w:rPr>
          <w:rFonts w:ascii="Arial" w:hAnsi="Arial" w:cs="Arial"/>
          <w:sz w:val="24"/>
          <w:szCs w:val="24"/>
        </w:rPr>
        <w:tab/>
      </w:r>
    </w:p>
    <w:p w:rsidR="00CB0B95" w:rsidRPr="008A1D96" w:rsidRDefault="00CB0B95" w:rsidP="000B6C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1D9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3751580</wp:posOffset>
                </wp:positionH>
                <wp:positionV relativeFrom="paragraph">
                  <wp:posOffset>61595</wp:posOffset>
                </wp:positionV>
                <wp:extent cx="635" cy="828040"/>
                <wp:effectExtent l="59690" t="8890" r="53975" b="2032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28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5F82C0" id="Straight Arrow Connector 18" o:spid="_x0000_s1026" type="#_x0000_t32" style="position:absolute;margin-left:295.4pt;margin-top:4.85pt;width:.05pt;height:6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">
                <v:stroke endarrow="block"/>
              </v:shape>
            </w:pict>
          </mc:Fallback>
        </mc:AlternateContent>
      </w:r>
      <w:r w:rsidRPr="008A1D96">
        <w:rPr>
          <w:rFonts w:ascii="Arial" w:hAnsi="Arial" w:cs="Arial"/>
          <w:sz w:val="24"/>
          <w:szCs w:val="24"/>
        </w:rPr>
        <w:tab/>
      </w:r>
    </w:p>
    <w:p w:rsidR="00CB0B95" w:rsidRPr="008A1D96" w:rsidRDefault="00CB0B95" w:rsidP="000B6C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1D96">
        <w:rPr>
          <w:rFonts w:ascii="Arial" w:hAnsi="Arial" w:cs="Arial"/>
          <w:sz w:val="24"/>
          <w:szCs w:val="24"/>
        </w:rPr>
        <w:tab/>
      </w:r>
      <w:r w:rsidRPr="008A1D96">
        <w:rPr>
          <w:rFonts w:ascii="Arial" w:hAnsi="Arial" w:cs="Arial"/>
          <w:sz w:val="24"/>
          <w:szCs w:val="24"/>
        </w:rPr>
        <w:tab/>
      </w:r>
      <w:r w:rsidRPr="008A1D96">
        <w:rPr>
          <w:rFonts w:ascii="Arial" w:hAnsi="Arial" w:cs="Arial"/>
          <w:sz w:val="24"/>
          <w:szCs w:val="24"/>
        </w:rPr>
        <w:tab/>
      </w:r>
      <w:r w:rsidRPr="008A1D96">
        <w:rPr>
          <w:rFonts w:ascii="Arial" w:hAnsi="Arial" w:cs="Arial"/>
          <w:sz w:val="24"/>
          <w:szCs w:val="24"/>
        </w:rPr>
        <w:tab/>
      </w:r>
      <w:r w:rsidRPr="008A1D96">
        <w:rPr>
          <w:rFonts w:ascii="Arial" w:hAnsi="Arial" w:cs="Arial"/>
          <w:sz w:val="24"/>
          <w:szCs w:val="24"/>
        </w:rPr>
        <w:tab/>
        <w:t xml:space="preserve">                              </w:t>
      </w:r>
      <w:r w:rsidRPr="008A1D96">
        <w:rPr>
          <w:rFonts w:ascii="Arial" w:hAnsi="Arial" w:cs="Arial"/>
          <w:sz w:val="24"/>
          <w:szCs w:val="24"/>
        </w:rPr>
        <w:tab/>
      </w:r>
      <w:r w:rsidRPr="008A1D96">
        <w:rPr>
          <w:rFonts w:ascii="Arial" w:hAnsi="Arial" w:cs="Arial"/>
          <w:sz w:val="24"/>
          <w:szCs w:val="24"/>
        </w:rPr>
        <w:tab/>
      </w:r>
      <w:proofErr w:type="spellStart"/>
      <w:r w:rsidRPr="008A1D96">
        <w:rPr>
          <w:rFonts w:ascii="Arial" w:hAnsi="Arial" w:cs="Arial"/>
          <w:sz w:val="24"/>
          <w:szCs w:val="24"/>
        </w:rPr>
        <w:t>Ya</w:t>
      </w:r>
      <w:proofErr w:type="spellEnd"/>
    </w:p>
    <w:p w:rsidR="00CB0B95" w:rsidRPr="008A1D96" w:rsidRDefault="00CB0B95" w:rsidP="000B6C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1D9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62865</wp:posOffset>
                </wp:positionV>
                <wp:extent cx="1911350" cy="697865"/>
                <wp:effectExtent l="0" t="0" r="12700" b="26035"/>
                <wp:wrapNone/>
                <wp:docPr id="17" name="Flowchart: Alternate Proces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0" cy="69786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B95" w:rsidRPr="00C43DFE" w:rsidRDefault="00CB0B95" w:rsidP="00CB0B95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Standard </w:t>
                            </w:r>
                            <w:proofErr w:type="spellStart"/>
                            <w:r w:rsidRPr="00C43DFE">
                              <w:rPr>
                                <w:rFonts w:ascii="Arial" w:hAnsi="Arial" w:cs="Arial"/>
                              </w:rPr>
                              <w:t>Kebutuhan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43DFE">
                              <w:rPr>
                                <w:rFonts w:ascii="Arial" w:hAnsi="Arial" w:cs="Arial"/>
                              </w:rPr>
                              <w:t xml:space="preserve">(API 8.2, ISO 3171, IP 6.2, ASTM D 4177)  </w:t>
                            </w:r>
                          </w:p>
                          <w:p w:rsidR="00CB0B95" w:rsidRPr="00C43DFE" w:rsidRDefault="00CB0B95" w:rsidP="00CB0B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7" o:spid="_x0000_s1034" type="#_x0000_t176" style="position:absolute;left:0;text-align:left;margin-left:10.95pt;margin-top:4.95pt;width:150.5pt;height:5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">
                <v:textbox>
                  <w:txbxContent>
                    <w:p w:rsidR="00CB0B95" w:rsidRPr="00C43DFE" w:rsidRDefault="00CB0B95" w:rsidP="00CB0B95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Standard </w:t>
                      </w:r>
                      <w:proofErr w:type="spellStart"/>
                      <w:r w:rsidRPr="00C43DFE">
                        <w:rPr>
                          <w:rFonts w:ascii="Arial" w:hAnsi="Arial" w:cs="Arial"/>
                        </w:rPr>
                        <w:t>Kebutuhan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C43DFE">
                        <w:rPr>
                          <w:rFonts w:ascii="Arial" w:hAnsi="Arial" w:cs="Arial"/>
                        </w:rPr>
                        <w:t xml:space="preserve">(API 8.2, ISO 3171, IP 6.2, ASTM D 4177)  </w:t>
                      </w:r>
                    </w:p>
                    <w:p w:rsidR="00CB0B95" w:rsidRPr="00C43DFE" w:rsidRDefault="00CB0B95" w:rsidP="00CB0B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1D9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372110</wp:posOffset>
                </wp:positionV>
                <wp:extent cx="776605" cy="0"/>
                <wp:effectExtent l="5715" t="54610" r="17780" b="5969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B723C1" id="Straight Arrow Connector 16" o:spid="_x0000_s1026" type="#_x0000_t32" style="position:absolute;margin-left:161.4pt;margin-top:29.3pt;width:61.1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">
                <v:stroke endarrow="block"/>
              </v:shape>
            </w:pict>
          </mc:Fallback>
        </mc:AlternateContent>
      </w:r>
      <w:r w:rsidRPr="008A1D9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153670</wp:posOffset>
                </wp:positionV>
                <wp:extent cx="1875155" cy="468630"/>
                <wp:effectExtent l="10795" t="7620" r="9525" b="95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515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B95" w:rsidRPr="0083011C" w:rsidRDefault="00CB0B95" w:rsidP="00CB0B9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spellStart"/>
                            <w:r w:rsidRPr="00C43DFE">
                              <w:rPr>
                                <w:rFonts w:ascii="Arial" w:hAnsi="Arial" w:cs="Arial"/>
                              </w:rPr>
                              <w:t>Menentukan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C43DFE">
                              <w:rPr>
                                <w:rFonts w:ascii="Arial" w:hAnsi="Arial" w:cs="Arial"/>
                              </w:rPr>
                              <w:t>Titik</w:t>
                            </w:r>
                            <w:proofErr w:type="spellEnd"/>
                            <w:r w:rsidRPr="00C43DF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3011C">
                              <w:rPr>
                                <w:rFonts w:ascii="Arial" w:hAnsi="Arial" w:cs="Arial"/>
                                <w:i/>
                              </w:rPr>
                              <w:t>Sample Probe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5" style="position:absolute;left:0;text-align:left;margin-left:222.55pt;margin-top:12.1pt;width:147.65pt;height:36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">
                <v:textbox>
                  <w:txbxContent>
                    <w:p w:rsidR="00CB0B95" w:rsidRPr="0083011C" w:rsidRDefault="00CB0B95" w:rsidP="00CB0B9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proofErr w:type="spellStart"/>
                      <w:r w:rsidRPr="00C43DFE">
                        <w:rPr>
                          <w:rFonts w:ascii="Arial" w:hAnsi="Arial" w:cs="Arial"/>
                        </w:rPr>
                        <w:t>Menentukan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C43DFE">
                        <w:rPr>
                          <w:rFonts w:ascii="Arial" w:hAnsi="Arial" w:cs="Arial"/>
                        </w:rPr>
                        <w:t>Titik</w:t>
                      </w:r>
                      <w:proofErr w:type="spellEnd"/>
                      <w:r w:rsidRPr="00C43DFE">
                        <w:rPr>
                          <w:rFonts w:ascii="Arial" w:hAnsi="Arial" w:cs="Arial"/>
                        </w:rPr>
                        <w:t xml:space="preserve"> </w:t>
                      </w:r>
                      <w:r w:rsidRPr="0083011C">
                        <w:rPr>
                          <w:rFonts w:ascii="Arial" w:hAnsi="Arial" w:cs="Arial"/>
                          <w:i/>
                        </w:rPr>
                        <w:t>Sample Probe</w:t>
                      </w:r>
                    </w:p>
                  </w:txbxContent>
                </v:textbox>
              </v:rect>
            </w:pict>
          </mc:Fallback>
        </mc:AlternateContent>
      </w:r>
      <w:r w:rsidRPr="008A1D96">
        <w:rPr>
          <w:rFonts w:ascii="Arial" w:hAnsi="Arial" w:cs="Arial"/>
          <w:sz w:val="24"/>
          <w:szCs w:val="24"/>
        </w:rPr>
        <w:tab/>
      </w:r>
      <w:r w:rsidRPr="008A1D96">
        <w:rPr>
          <w:rFonts w:ascii="Arial" w:hAnsi="Arial" w:cs="Arial"/>
          <w:sz w:val="24"/>
          <w:szCs w:val="24"/>
        </w:rPr>
        <w:tab/>
      </w:r>
      <w:r w:rsidRPr="008A1D96">
        <w:rPr>
          <w:rFonts w:ascii="Arial" w:hAnsi="Arial" w:cs="Arial"/>
          <w:sz w:val="24"/>
          <w:szCs w:val="24"/>
        </w:rPr>
        <w:tab/>
      </w:r>
      <w:r w:rsidRPr="008A1D96">
        <w:rPr>
          <w:rFonts w:ascii="Arial" w:hAnsi="Arial" w:cs="Arial"/>
          <w:sz w:val="24"/>
          <w:szCs w:val="24"/>
        </w:rPr>
        <w:tab/>
      </w:r>
      <w:r w:rsidRPr="008A1D96">
        <w:rPr>
          <w:rFonts w:ascii="Arial" w:hAnsi="Arial" w:cs="Arial"/>
          <w:sz w:val="24"/>
          <w:szCs w:val="24"/>
        </w:rPr>
        <w:tab/>
      </w:r>
      <w:r w:rsidRPr="008A1D96">
        <w:rPr>
          <w:rFonts w:ascii="Arial" w:hAnsi="Arial" w:cs="Arial"/>
          <w:sz w:val="24"/>
          <w:szCs w:val="24"/>
        </w:rPr>
        <w:tab/>
      </w:r>
      <w:r w:rsidRPr="008A1D96">
        <w:rPr>
          <w:rFonts w:ascii="Arial" w:hAnsi="Arial" w:cs="Arial"/>
          <w:sz w:val="24"/>
          <w:szCs w:val="24"/>
        </w:rPr>
        <w:tab/>
      </w:r>
    </w:p>
    <w:p w:rsidR="00CB0B95" w:rsidRPr="008A1D96" w:rsidRDefault="00CB0B95" w:rsidP="000B6C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1D9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3763645</wp:posOffset>
                </wp:positionH>
                <wp:positionV relativeFrom="paragraph">
                  <wp:posOffset>254635</wp:posOffset>
                </wp:positionV>
                <wp:extent cx="8890" cy="223520"/>
                <wp:effectExtent l="62230" t="10160" r="43180" b="2349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929310" id="Straight Arrow Connector 14" o:spid="_x0000_s1026" type="#_x0000_t32" style="position:absolute;margin-left:296.35pt;margin-top:20.05pt;width:.7pt;height:17.6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">
                <v:stroke endarrow="block"/>
              </v:shape>
            </w:pict>
          </mc:Fallback>
        </mc:AlternateContent>
      </w:r>
    </w:p>
    <w:p w:rsidR="00CB0B95" w:rsidRPr="008A1D96" w:rsidRDefault="00CB0B95" w:rsidP="000B6C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1D9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2947035</wp:posOffset>
                </wp:positionH>
                <wp:positionV relativeFrom="paragraph">
                  <wp:posOffset>88265</wp:posOffset>
                </wp:positionV>
                <wp:extent cx="1617345" cy="392430"/>
                <wp:effectExtent l="7620" t="11430" r="13335" b="571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734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B95" w:rsidRPr="00C43DFE" w:rsidRDefault="00CB0B95" w:rsidP="00CB0B9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43DFE">
                              <w:rPr>
                                <w:rFonts w:ascii="Arial" w:hAnsi="Arial" w:cs="Arial"/>
                              </w:rPr>
                              <w:t xml:space="preserve">Data </w:t>
                            </w:r>
                            <w:proofErr w:type="spellStart"/>
                            <w:r w:rsidRPr="00C43DFE">
                              <w:rPr>
                                <w:rFonts w:ascii="Arial" w:hAnsi="Arial" w:cs="Arial"/>
                              </w:rPr>
                              <w:t>Hasil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C43DFE">
                              <w:rPr>
                                <w:rFonts w:ascii="Arial" w:hAnsi="Arial" w:cs="Arial"/>
                              </w:rPr>
                              <w:t>Pemodelan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6" style="position:absolute;left:0;text-align:left;margin-left:232.05pt;margin-top:6.95pt;width:127.35pt;height:30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">
                <v:textbox>
                  <w:txbxContent>
                    <w:p w:rsidR="00CB0B95" w:rsidRPr="00C43DFE" w:rsidRDefault="00CB0B95" w:rsidP="00CB0B9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C43DFE">
                        <w:rPr>
                          <w:rFonts w:ascii="Arial" w:hAnsi="Arial" w:cs="Arial"/>
                        </w:rPr>
                        <w:t xml:space="preserve">Data </w:t>
                      </w:r>
                      <w:proofErr w:type="spellStart"/>
                      <w:r w:rsidRPr="00C43DFE">
                        <w:rPr>
                          <w:rFonts w:ascii="Arial" w:hAnsi="Arial" w:cs="Arial"/>
                        </w:rPr>
                        <w:t>Hasil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C43DFE">
                        <w:rPr>
                          <w:rFonts w:ascii="Arial" w:hAnsi="Arial" w:cs="Arial"/>
                        </w:rPr>
                        <w:t>Pemodelan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CB0B95" w:rsidRPr="008A1D96" w:rsidRDefault="00CB0B95" w:rsidP="000B6C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1D9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3763645</wp:posOffset>
                </wp:positionH>
                <wp:positionV relativeFrom="paragraph">
                  <wp:posOffset>112395</wp:posOffset>
                </wp:positionV>
                <wp:extent cx="9525" cy="240665"/>
                <wp:effectExtent l="43180" t="13335" r="61595" b="2222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40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CA8324" id="Straight Arrow Connector 12" o:spid="_x0000_s1026" type="#_x0000_t32" style="position:absolute;margin-left:296.35pt;margin-top:8.85pt;width:.75pt;height:18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">
                <v:stroke endarrow="block"/>
              </v:shape>
            </w:pict>
          </mc:Fallback>
        </mc:AlternateContent>
      </w:r>
      <w:r w:rsidRPr="008A1D9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2947035</wp:posOffset>
                </wp:positionH>
                <wp:positionV relativeFrom="paragraph">
                  <wp:posOffset>342265</wp:posOffset>
                </wp:positionV>
                <wp:extent cx="1617345" cy="273685"/>
                <wp:effectExtent l="7620" t="5080" r="13335" b="698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734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B95" w:rsidRPr="00C43DFE" w:rsidRDefault="00CB0B95" w:rsidP="00CB0B9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C43DFE">
                              <w:rPr>
                                <w:rFonts w:ascii="Arial" w:hAnsi="Arial" w:cs="Arial"/>
                              </w:rPr>
                              <w:t>Kesimpulan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C43DFE">
                              <w:rPr>
                                <w:rFonts w:ascii="Arial" w:hAnsi="Arial" w:cs="Arial"/>
                              </w:rPr>
                              <w:t>dan</w:t>
                            </w:r>
                            <w:proofErr w:type="spellEnd"/>
                            <w:r w:rsidRPr="00C43DFE">
                              <w:rPr>
                                <w:rFonts w:ascii="Arial" w:hAnsi="Arial" w:cs="Arial"/>
                              </w:rPr>
                              <w:t xml:space="preserve"> Saran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7" style="position:absolute;left:0;text-align:left;margin-left:232.05pt;margin-top:26.95pt;width:127.35pt;height:21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">
                <v:textbox>
                  <w:txbxContent>
                    <w:p w:rsidR="00CB0B95" w:rsidRPr="00C43DFE" w:rsidRDefault="00CB0B95" w:rsidP="00CB0B9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C43DFE">
                        <w:rPr>
                          <w:rFonts w:ascii="Arial" w:hAnsi="Arial" w:cs="Arial"/>
                        </w:rPr>
                        <w:t>Kesimpulan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C43DFE">
                        <w:rPr>
                          <w:rFonts w:ascii="Arial" w:hAnsi="Arial" w:cs="Arial"/>
                        </w:rPr>
                        <w:t>dan</w:t>
                      </w:r>
                      <w:proofErr w:type="spellEnd"/>
                      <w:r w:rsidRPr="00C43DFE">
                        <w:rPr>
                          <w:rFonts w:ascii="Arial" w:hAnsi="Arial" w:cs="Arial"/>
                        </w:rPr>
                        <w:t xml:space="preserve"> Saran</w:t>
                      </w:r>
                    </w:p>
                  </w:txbxContent>
                </v:textbox>
              </v:rect>
            </w:pict>
          </mc:Fallback>
        </mc:AlternateContent>
      </w:r>
    </w:p>
    <w:p w:rsidR="00CB0B95" w:rsidRPr="008A1D96" w:rsidRDefault="00CB0B95" w:rsidP="000B6C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1D9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3782060</wp:posOffset>
                </wp:positionH>
                <wp:positionV relativeFrom="paragraph">
                  <wp:posOffset>248285</wp:posOffset>
                </wp:positionV>
                <wp:extent cx="635" cy="233045"/>
                <wp:effectExtent l="52070" t="12065" r="61595" b="2159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4F0C4A" id="Straight Arrow Connector 9" o:spid="_x0000_s1026" type="#_x0000_t32" style="position:absolute;margin-left:297.8pt;margin-top:19.55pt;width:.05pt;height:18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">
                <v:stroke endarrow="block"/>
              </v:shape>
            </w:pict>
          </mc:Fallback>
        </mc:AlternateContent>
      </w:r>
    </w:p>
    <w:p w:rsidR="00CB0B95" w:rsidRPr="008A1D96" w:rsidRDefault="00CB0B95" w:rsidP="000B6C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1D9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89535</wp:posOffset>
                </wp:positionV>
                <wp:extent cx="962025" cy="552450"/>
                <wp:effectExtent l="0" t="0" r="28575" b="1905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552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0B95" w:rsidRPr="00C43DFE" w:rsidRDefault="00CB0B95" w:rsidP="00CB0B9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C43DFE">
                              <w:rPr>
                                <w:rFonts w:ascii="Arial" w:hAnsi="Arial" w:cs="Arial"/>
                              </w:rPr>
                              <w:t>Selesai</w:t>
                            </w:r>
                            <w:proofErr w:type="spellEnd"/>
                          </w:p>
                          <w:p w:rsidR="00CB0B95" w:rsidRPr="00C43DFE" w:rsidRDefault="00CB0B95" w:rsidP="00CB0B9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38" style="position:absolute;left:0;text-align:left;margin-left:264.45pt;margin-top:7.05pt;width:75.7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">
                <v:textbox>
                  <w:txbxContent>
                    <w:p w:rsidR="00CB0B95" w:rsidRPr="00C43DFE" w:rsidRDefault="00CB0B95" w:rsidP="00CB0B9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C43DFE">
                        <w:rPr>
                          <w:rFonts w:ascii="Arial" w:hAnsi="Arial" w:cs="Arial"/>
                        </w:rPr>
                        <w:t>Selesai</w:t>
                      </w:r>
                      <w:proofErr w:type="spellEnd"/>
                    </w:p>
                    <w:p w:rsidR="00CB0B95" w:rsidRPr="00C43DFE" w:rsidRDefault="00CB0B95" w:rsidP="00CB0B9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CB0B95" w:rsidRPr="008A1D96" w:rsidRDefault="00CB0B95" w:rsidP="000B6C2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B0B95" w:rsidRPr="008A1D96" w:rsidRDefault="00CB0B95" w:rsidP="000B6C2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B0B95" w:rsidRDefault="00CB0B95" w:rsidP="000B6C2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46D34" w:rsidRPr="008A1D96" w:rsidRDefault="00F46D34" w:rsidP="000B6C2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B0B95" w:rsidRPr="008A1D96" w:rsidRDefault="00992513" w:rsidP="000B6C26">
      <w:pPr>
        <w:pStyle w:val="ListParagraph"/>
        <w:numPr>
          <w:ilvl w:val="0"/>
          <w:numId w:val="10"/>
        </w:num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  <w:proofErr w:type="spellStart"/>
      <w:r w:rsidR="00CB0B95" w:rsidRPr="008A1D96">
        <w:rPr>
          <w:rFonts w:ascii="Arial" w:hAnsi="Arial" w:cs="Arial"/>
          <w:b/>
          <w:sz w:val="24"/>
          <w:szCs w:val="24"/>
        </w:rPr>
        <w:t>Pengumpulan</w:t>
      </w:r>
      <w:proofErr w:type="spellEnd"/>
      <w:r w:rsidR="00CB0B95" w:rsidRPr="008A1D96">
        <w:rPr>
          <w:rFonts w:ascii="Arial" w:hAnsi="Arial" w:cs="Arial"/>
          <w:b/>
          <w:sz w:val="24"/>
          <w:szCs w:val="24"/>
        </w:rPr>
        <w:t xml:space="preserve"> data</w:t>
      </w:r>
    </w:p>
    <w:p w:rsidR="00CB0B95" w:rsidRPr="008A1D96" w:rsidRDefault="00CB0B95" w:rsidP="000B6C26">
      <w:pPr>
        <w:pStyle w:val="ListParagraph"/>
        <w:spacing w:after="0" w:line="36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8A1D96">
        <w:rPr>
          <w:rFonts w:ascii="Arial" w:hAnsi="Arial" w:cs="Arial"/>
          <w:sz w:val="24"/>
          <w:szCs w:val="24"/>
        </w:rPr>
        <w:t xml:space="preserve">Data yang </w:t>
      </w:r>
      <w:proofErr w:type="spellStart"/>
      <w:r w:rsidRPr="008A1D96">
        <w:rPr>
          <w:rFonts w:ascii="Arial" w:hAnsi="Arial" w:cs="Arial"/>
          <w:sz w:val="24"/>
          <w:szCs w:val="24"/>
        </w:rPr>
        <w:t>dibutuhkan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untuk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melakukan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pemodelan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ini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diantaranya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sebagai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A1D96">
        <w:rPr>
          <w:rFonts w:ascii="Arial" w:hAnsi="Arial" w:cs="Arial"/>
          <w:sz w:val="24"/>
          <w:szCs w:val="24"/>
        </w:rPr>
        <w:t>berikut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CB0B95" w:rsidRPr="008A1D96" w:rsidRDefault="00CB0B95" w:rsidP="000B6C26">
      <w:pPr>
        <w:pStyle w:val="ListParagraph"/>
        <w:spacing w:after="0" w:line="360" w:lineRule="auto"/>
        <w:ind w:left="0" w:firstLine="630"/>
        <w:jc w:val="both"/>
        <w:rPr>
          <w:rFonts w:ascii="Arial" w:hAnsi="Arial" w:cs="Arial"/>
          <w:sz w:val="24"/>
          <w:szCs w:val="24"/>
        </w:rPr>
      </w:pPr>
    </w:p>
    <w:p w:rsidR="00CB0B95" w:rsidRPr="008A1D96" w:rsidRDefault="00992513" w:rsidP="000B6C26">
      <w:pPr>
        <w:pStyle w:val="ListParagraph"/>
        <w:numPr>
          <w:ilvl w:val="0"/>
          <w:numId w:val="11"/>
        </w:numPr>
        <w:tabs>
          <w:tab w:val="left" w:pos="540"/>
        </w:tabs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B0B95" w:rsidRPr="008A1D96">
        <w:rPr>
          <w:rFonts w:ascii="Arial" w:hAnsi="Arial" w:cs="Arial"/>
          <w:b/>
          <w:sz w:val="24"/>
          <w:szCs w:val="24"/>
        </w:rPr>
        <w:t xml:space="preserve">Data </w:t>
      </w:r>
      <w:proofErr w:type="spellStart"/>
      <w:r w:rsidR="00CB0B95" w:rsidRPr="008A1D96">
        <w:rPr>
          <w:rFonts w:ascii="Arial" w:hAnsi="Arial" w:cs="Arial"/>
          <w:b/>
          <w:sz w:val="24"/>
          <w:szCs w:val="24"/>
        </w:rPr>
        <w:t>pipa</w:t>
      </w:r>
      <w:proofErr w:type="spellEnd"/>
    </w:p>
    <w:tbl>
      <w:tblPr>
        <w:tblStyle w:val="TableGrid"/>
        <w:tblW w:w="0" w:type="auto"/>
        <w:tblInd w:w="1059" w:type="dxa"/>
        <w:tblLook w:val="04A0" w:firstRow="1" w:lastRow="0" w:firstColumn="1" w:lastColumn="0" w:noHBand="0" w:noVBand="1"/>
      </w:tblPr>
      <w:tblGrid>
        <w:gridCol w:w="3189"/>
        <w:gridCol w:w="1134"/>
      </w:tblGrid>
      <w:tr w:rsidR="00CB0B95" w:rsidRPr="008A1D96" w:rsidTr="000B6C26">
        <w:tc>
          <w:tcPr>
            <w:tcW w:w="3189" w:type="dxa"/>
          </w:tcPr>
          <w:p w:rsidR="00CB0B95" w:rsidRPr="008A1D96" w:rsidRDefault="00CB0B95" w:rsidP="000B6C26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1D96">
              <w:rPr>
                <w:rFonts w:ascii="Arial" w:hAnsi="Arial" w:cs="Arial"/>
                <w:sz w:val="24"/>
                <w:szCs w:val="24"/>
              </w:rPr>
              <w:t>Panjang</w:t>
            </w:r>
            <w:proofErr w:type="spellEnd"/>
            <w:r w:rsidRPr="008A1D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A1D96">
              <w:rPr>
                <w:rFonts w:ascii="Arial" w:hAnsi="Arial" w:cs="Arial"/>
                <w:sz w:val="24"/>
                <w:szCs w:val="24"/>
              </w:rPr>
              <w:t>pipa</w:t>
            </w:r>
            <w:proofErr w:type="spellEnd"/>
            <w:r w:rsidRPr="008A1D96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8A1D96">
              <w:rPr>
                <w:rFonts w:ascii="Arial" w:hAnsi="Arial" w:cs="Arial"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1134" w:type="dxa"/>
          </w:tcPr>
          <w:p w:rsidR="00CB0B95" w:rsidRPr="008A1D96" w:rsidRDefault="00CB0B95" w:rsidP="000B6C26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D96">
              <w:rPr>
                <w:rFonts w:ascii="Arial" w:hAnsi="Arial" w:cs="Arial"/>
                <w:sz w:val="24"/>
                <w:szCs w:val="24"/>
              </w:rPr>
              <w:t>30 m</w:t>
            </w:r>
          </w:p>
        </w:tc>
      </w:tr>
      <w:tr w:rsidR="00CB0B95" w:rsidRPr="008A1D96" w:rsidTr="000B6C26">
        <w:tc>
          <w:tcPr>
            <w:tcW w:w="3189" w:type="dxa"/>
          </w:tcPr>
          <w:p w:rsidR="00CB0B95" w:rsidRPr="008A1D96" w:rsidRDefault="00CB0B95" w:rsidP="000B6C26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D96">
              <w:rPr>
                <w:rFonts w:ascii="Arial" w:hAnsi="Arial" w:cs="Arial"/>
                <w:sz w:val="24"/>
                <w:szCs w:val="24"/>
              </w:rPr>
              <w:t xml:space="preserve">Diameter </w:t>
            </w:r>
            <w:proofErr w:type="spellStart"/>
            <w:r w:rsidRPr="008A1D96">
              <w:rPr>
                <w:rFonts w:ascii="Arial" w:hAnsi="Arial" w:cs="Arial"/>
                <w:sz w:val="24"/>
                <w:szCs w:val="24"/>
              </w:rPr>
              <w:t>pipa</w:t>
            </w:r>
            <w:proofErr w:type="spellEnd"/>
          </w:p>
        </w:tc>
        <w:tc>
          <w:tcPr>
            <w:tcW w:w="1134" w:type="dxa"/>
          </w:tcPr>
          <w:p w:rsidR="00CB0B95" w:rsidRPr="008A1D96" w:rsidRDefault="00CB0B95" w:rsidP="000B6C26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D96">
              <w:rPr>
                <w:rFonts w:ascii="Arial" w:hAnsi="Arial" w:cs="Arial"/>
                <w:sz w:val="24"/>
                <w:szCs w:val="24"/>
              </w:rPr>
              <w:t>24 inch</w:t>
            </w:r>
          </w:p>
        </w:tc>
      </w:tr>
    </w:tbl>
    <w:p w:rsidR="00CB0B95" w:rsidRPr="008A1D96" w:rsidRDefault="00CB0B95" w:rsidP="000B6C26">
      <w:pPr>
        <w:pStyle w:val="ListParagraph"/>
        <w:tabs>
          <w:tab w:val="left" w:pos="900"/>
        </w:tabs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B0B95" w:rsidRPr="008A1D96" w:rsidRDefault="00992513" w:rsidP="000B6C26">
      <w:pPr>
        <w:pStyle w:val="ListParagraph"/>
        <w:numPr>
          <w:ilvl w:val="0"/>
          <w:numId w:val="11"/>
        </w:numPr>
        <w:tabs>
          <w:tab w:val="left" w:pos="540"/>
        </w:tabs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B0B95" w:rsidRPr="008A1D96">
        <w:rPr>
          <w:rFonts w:ascii="Arial" w:hAnsi="Arial" w:cs="Arial"/>
          <w:b/>
          <w:sz w:val="24"/>
          <w:szCs w:val="24"/>
        </w:rPr>
        <w:t>Data Nozzle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3119"/>
        <w:gridCol w:w="1276"/>
      </w:tblGrid>
      <w:tr w:rsidR="000B6C26" w:rsidTr="000B6C26">
        <w:tc>
          <w:tcPr>
            <w:tcW w:w="3119" w:type="dxa"/>
          </w:tcPr>
          <w:p w:rsidR="000B6C26" w:rsidRDefault="000B6C26" w:rsidP="000B6C26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Diameter</w:t>
            </w:r>
          </w:p>
        </w:tc>
        <w:tc>
          <w:tcPr>
            <w:tcW w:w="1276" w:type="dxa"/>
          </w:tcPr>
          <w:p w:rsidR="000B6C26" w:rsidRDefault="000B6C26" w:rsidP="000B6C26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inch</w:t>
            </w:r>
          </w:p>
        </w:tc>
      </w:tr>
    </w:tbl>
    <w:p w:rsidR="00CB0B95" w:rsidRPr="000B6C26" w:rsidRDefault="00CB0B95" w:rsidP="000B6C26">
      <w:pPr>
        <w:pStyle w:val="ListParagraph"/>
        <w:tabs>
          <w:tab w:val="left" w:pos="90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B0B95" w:rsidRPr="008A1D96" w:rsidRDefault="00992513" w:rsidP="000B6C26">
      <w:pPr>
        <w:pStyle w:val="ListParagraph"/>
        <w:numPr>
          <w:ilvl w:val="0"/>
          <w:numId w:val="11"/>
        </w:numPr>
        <w:tabs>
          <w:tab w:val="left" w:pos="540"/>
        </w:tabs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B0B95" w:rsidRPr="008A1D96">
        <w:rPr>
          <w:rFonts w:ascii="Arial" w:hAnsi="Arial" w:cs="Arial"/>
          <w:b/>
          <w:sz w:val="24"/>
          <w:szCs w:val="24"/>
        </w:rPr>
        <w:t>Data Sample Probe</w:t>
      </w:r>
    </w:p>
    <w:p w:rsidR="00CB0B95" w:rsidRPr="008A1D96" w:rsidRDefault="00CB0B95" w:rsidP="000B6C26">
      <w:pPr>
        <w:pStyle w:val="ListParagraph"/>
        <w:tabs>
          <w:tab w:val="left" w:pos="900"/>
        </w:tabs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059" w:type="dxa"/>
        <w:tblLook w:val="04A0" w:firstRow="1" w:lastRow="0" w:firstColumn="1" w:lastColumn="0" w:noHBand="0" w:noVBand="1"/>
      </w:tblPr>
      <w:tblGrid>
        <w:gridCol w:w="2898"/>
        <w:gridCol w:w="1080"/>
      </w:tblGrid>
      <w:tr w:rsidR="00CB0B95" w:rsidRPr="008A1D96" w:rsidTr="00BF5C0F">
        <w:tc>
          <w:tcPr>
            <w:tcW w:w="2898" w:type="dxa"/>
          </w:tcPr>
          <w:p w:rsidR="00CB0B95" w:rsidRPr="008A1D96" w:rsidRDefault="00CB0B95" w:rsidP="000B6C26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1D96">
              <w:rPr>
                <w:rFonts w:ascii="Arial" w:hAnsi="Arial" w:cs="Arial"/>
                <w:sz w:val="24"/>
                <w:szCs w:val="24"/>
              </w:rPr>
              <w:t>Panjang</w:t>
            </w:r>
            <w:proofErr w:type="spellEnd"/>
          </w:p>
        </w:tc>
        <w:tc>
          <w:tcPr>
            <w:tcW w:w="1080" w:type="dxa"/>
          </w:tcPr>
          <w:p w:rsidR="00CB0B95" w:rsidRPr="008A1D96" w:rsidRDefault="00CB0B95" w:rsidP="000B6C26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D96">
              <w:rPr>
                <w:rFonts w:ascii="Arial" w:hAnsi="Arial" w:cs="Arial"/>
                <w:sz w:val="24"/>
                <w:szCs w:val="24"/>
              </w:rPr>
              <w:t>656 mm</w:t>
            </w:r>
          </w:p>
        </w:tc>
      </w:tr>
      <w:tr w:rsidR="00CB0B95" w:rsidRPr="008A1D96" w:rsidTr="00BF5C0F">
        <w:tc>
          <w:tcPr>
            <w:tcW w:w="2898" w:type="dxa"/>
          </w:tcPr>
          <w:p w:rsidR="00CB0B95" w:rsidRPr="008A1D96" w:rsidRDefault="00CB0B95" w:rsidP="000B6C26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D96">
              <w:rPr>
                <w:rFonts w:ascii="Arial" w:hAnsi="Arial" w:cs="Arial"/>
                <w:sz w:val="24"/>
                <w:szCs w:val="24"/>
              </w:rPr>
              <w:t xml:space="preserve">Diameter </w:t>
            </w:r>
          </w:p>
        </w:tc>
        <w:tc>
          <w:tcPr>
            <w:tcW w:w="1080" w:type="dxa"/>
          </w:tcPr>
          <w:p w:rsidR="00CB0B95" w:rsidRPr="008A1D96" w:rsidRDefault="00CB0B95" w:rsidP="000B6C26">
            <w:pPr>
              <w:pStyle w:val="ListParagraph"/>
              <w:tabs>
                <w:tab w:val="left" w:pos="90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D96">
              <w:rPr>
                <w:rFonts w:ascii="Arial" w:hAnsi="Arial" w:cs="Arial"/>
                <w:sz w:val="24"/>
                <w:szCs w:val="24"/>
              </w:rPr>
              <w:t>2 inch</w:t>
            </w:r>
          </w:p>
        </w:tc>
      </w:tr>
    </w:tbl>
    <w:p w:rsidR="00CB0B95" w:rsidRPr="008A1D96" w:rsidRDefault="00CB0B95" w:rsidP="000B6C26">
      <w:pPr>
        <w:pStyle w:val="ListParagraph"/>
        <w:tabs>
          <w:tab w:val="left" w:pos="900"/>
        </w:tabs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B0B95" w:rsidRPr="008A1D96" w:rsidRDefault="00992513" w:rsidP="000B6C26">
      <w:pPr>
        <w:pStyle w:val="ListParagraph"/>
        <w:numPr>
          <w:ilvl w:val="0"/>
          <w:numId w:val="11"/>
        </w:numPr>
        <w:tabs>
          <w:tab w:val="left" w:pos="540"/>
        </w:tabs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B0B95" w:rsidRPr="008A1D96">
        <w:rPr>
          <w:rFonts w:ascii="Arial" w:hAnsi="Arial" w:cs="Arial"/>
          <w:b/>
          <w:sz w:val="24"/>
          <w:szCs w:val="24"/>
        </w:rPr>
        <w:t>Data Crude Oil</w:t>
      </w:r>
    </w:p>
    <w:p w:rsidR="00CB0B95" w:rsidRPr="008A1D96" w:rsidRDefault="00CB0B95" w:rsidP="000B6C26">
      <w:pPr>
        <w:pStyle w:val="ListParagraph"/>
        <w:tabs>
          <w:tab w:val="left" w:pos="900"/>
        </w:tabs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6369" w:type="dxa"/>
        <w:tblInd w:w="969" w:type="dxa"/>
        <w:tblLook w:val="04A0" w:firstRow="1" w:lastRow="0" w:firstColumn="1" w:lastColumn="0" w:noHBand="0" w:noVBand="1"/>
      </w:tblPr>
      <w:tblGrid>
        <w:gridCol w:w="3009"/>
        <w:gridCol w:w="1150"/>
        <w:gridCol w:w="1244"/>
        <w:gridCol w:w="1618"/>
      </w:tblGrid>
      <w:tr w:rsidR="00CB0B95" w:rsidRPr="008A1D96" w:rsidTr="00BF5C0F">
        <w:trPr>
          <w:trHeight w:val="300"/>
        </w:trPr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B95" w:rsidRPr="008A1D96" w:rsidRDefault="00CB0B95" w:rsidP="000B6C2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A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Jenis</w:t>
            </w:r>
            <w:proofErr w:type="spellEnd"/>
            <w:r w:rsidRPr="008A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Muatan</w:t>
            </w:r>
            <w:proofErr w:type="spellEnd"/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95" w:rsidRPr="008A1D96" w:rsidRDefault="00CB0B95" w:rsidP="000B6C2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Serial Crude Oil</w:t>
            </w:r>
          </w:p>
        </w:tc>
      </w:tr>
      <w:tr w:rsidR="00CB0B95" w:rsidRPr="008A1D96" w:rsidTr="00BF5C0F">
        <w:trPr>
          <w:trHeight w:val="300"/>
        </w:trPr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95" w:rsidRPr="008A1D96" w:rsidRDefault="00CB0B95" w:rsidP="000B6C2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95" w:rsidRPr="008A1D96" w:rsidRDefault="00CB0B95" w:rsidP="000B6C2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A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Tertinggi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95" w:rsidRPr="008A1D96" w:rsidRDefault="00CB0B95" w:rsidP="000B6C2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A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Terendah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95" w:rsidRPr="008A1D96" w:rsidRDefault="00CB0B95" w:rsidP="000B6C2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Rata - rata</w:t>
            </w:r>
          </w:p>
        </w:tc>
      </w:tr>
      <w:tr w:rsidR="00CB0B95" w:rsidRPr="008A1D96" w:rsidTr="00BF5C0F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95" w:rsidRPr="008A1D96" w:rsidRDefault="00CB0B95" w:rsidP="000B6C26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proofErr w:type="spellStart"/>
            <w:r w:rsidRPr="008A1D96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Densitas</w:t>
            </w:r>
            <w:proofErr w:type="spellEnd"/>
            <w:r w:rsidRPr="008A1D96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="00172D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(k</w:t>
            </w:r>
            <w:r w:rsidRPr="008A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g/</w:t>
            </w:r>
            <m:oMath>
              <m:sSup>
                <m:sSupPr>
                  <m:ctrlPr>
                    <w:rPr>
                      <w:rFonts w:ascii="Cambria Math" w:eastAsia="Times New Roman" w:hAnsi="Cambria Math" w:cs="Arial"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color w:val="000000"/>
                      <w:sz w:val="24"/>
                      <w:szCs w:val="24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color w:val="000000"/>
                      <w:sz w:val="24"/>
                      <w:szCs w:val="24"/>
                    </w:rPr>
                    <m:t>3</m:t>
                  </m:r>
                </m:sup>
              </m:sSup>
            </m:oMath>
            <w:r w:rsidRPr="008A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95" w:rsidRPr="008A1D96" w:rsidRDefault="00D70FF5" w:rsidP="000B6C2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A1D96">
              <w:rPr>
                <w:rFonts w:ascii="Arial" w:eastAsia="Times New Roman" w:hAnsi="Arial" w:cs="Arial"/>
                <w:sz w:val="24"/>
                <w:szCs w:val="24"/>
              </w:rPr>
              <w:t>934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95" w:rsidRPr="008A1D96" w:rsidRDefault="00CB0B95" w:rsidP="000B6C2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D70FF5" w:rsidRPr="008A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95" w:rsidRPr="008A1D96" w:rsidRDefault="00CB0B95" w:rsidP="000B6C2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</w:t>
            </w:r>
          </w:p>
        </w:tc>
      </w:tr>
      <w:tr w:rsidR="00CB0B95" w:rsidRPr="008A1D96" w:rsidTr="00BF5C0F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95" w:rsidRPr="008A1D96" w:rsidRDefault="00CB0B95" w:rsidP="000B6C26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A1D96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Volume Fraction Water </w:t>
            </w:r>
            <w:r w:rsidRPr="008A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95" w:rsidRPr="008A1D96" w:rsidRDefault="00CB0B95" w:rsidP="000B6C2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A1D96">
              <w:rPr>
                <w:rFonts w:ascii="Arial" w:eastAsia="Times New Roman" w:hAnsi="Arial" w:cs="Arial"/>
                <w:sz w:val="24"/>
                <w:szCs w:val="24"/>
              </w:rPr>
              <w:t>0.8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95" w:rsidRPr="008A1D96" w:rsidRDefault="00CB0B95" w:rsidP="000B6C2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95" w:rsidRPr="008A1D96" w:rsidRDefault="00CB0B95" w:rsidP="000B6C2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0.144117647</w:t>
            </w:r>
          </w:p>
        </w:tc>
      </w:tr>
      <w:tr w:rsidR="00CB0B95" w:rsidRPr="008A1D96" w:rsidTr="00BF5C0F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95" w:rsidRPr="008A1D96" w:rsidRDefault="00CB0B95" w:rsidP="000B6C26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A1D96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Flow Rate </w:t>
            </w:r>
            <w:r w:rsidR="00172D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="00172D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</w:t>
            </w:r>
            <w:r w:rsidRPr="008A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</w:t>
            </w:r>
            <w:proofErr w:type="spellEnd"/>
            <w:r w:rsidRPr="008A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/jam)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95" w:rsidRPr="008A1D96" w:rsidRDefault="00CB0B95" w:rsidP="000B6C2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A1D96">
              <w:rPr>
                <w:rFonts w:ascii="Arial" w:eastAsia="Times New Roman" w:hAnsi="Arial" w:cs="Arial"/>
                <w:sz w:val="24"/>
                <w:szCs w:val="24"/>
              </w:rPr>
              <w:t>1215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95" w:rsidRPr="008A1D96" w:rsidRDefault="00CB0B95" w:rsidP="000B6C2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95" w:rsidRPr="008A1D96" w:rsidRDefault="00CB0B95" w:rsidP="000B6C2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719.3240741</w:t>
            </w:r>
          </w:p>
        </w:tc>
      </w:tr>
      <w:tr w:rsidR="00CB0B95" w:rsidRPr="008A1D96" w:rsidTr="00BF5C0F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95" w:rsidRPr="008A1D96" w:rsidRDefault="00CB0B95" w:rsidP="000B6C26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A1D96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Pressure </w:t>
            </w:r>
            <w:r w:rsidRPr="008A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(kg/</w:t>
            </w:r>
            <m:oMath>
              <m:sSup>
                <m:sSupPr>
                  <m:ctrlPr>
                    <w:rPr>
                      <w:rFonts w:ascii="Cambria Math" w:eastAsia="Times New Roman" w:hAnsi="Cambria Math" w:cs="Arial"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color w:val="000000"/>
                      <w:sz w:val="24"/>
                      <w:szCs w:val="24"/>
                    </w:rPr>
                    <m:t>cm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</m:oMath>
            <w:r w:rsidRPr="008A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95" w:rsidRPr="008A1D96" w:rsidRDefault="00CB0B95" w:rsidP="000B6C2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A1D9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95" w:rsidRPr="008A1D96" w:rsidRDefault="00CB0B95" w:rsidP="000B6C2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95" w:rsidRPr="008A1D96" w:rsidRDefault="00CB0B95" w:rsidP="000B6C2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3.262037037</w:t>
            </w:r>
          </w:p>
        </w:tc>
      </w:tr>
      <w:tr w:rsidR="00CB0B95" w:rsidRPr="008A1D96" w:rsidTr="00BF5C0F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95" w:rsidRPr="008A1D96" w:rsidRDefault="00CB0B95" w:rsidP="000B6C26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A1D96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Viscosity </w:t>
            </w:r>
            <w:r w:rsidRPr="008A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(kg/m-s)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95" w:rsidRPr="008A1D96" w:rsidRDefault="00D70FF5" w:rsidP="000B6C2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A1D96">
              <w:rPr>
                <w:rFonts w:ascii="Arial" w:eastAsia="Times New Roman" w:hAnsi="Arial" w:cs="Arial"/>
                <w:sz w:val="24"/>
                <w:szCs w:val="24"/>
              </w:rPr>
              <w:t>0.</w:t>
            </w:r>
            <w:r w:rsidR="00CB0B95" w:rsidRPr="008A1D9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95" w:rsidRPr="008A1D96" w:rsidRDefault="00CB0B95" w:rsidP="000B6C2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95" w:rsidRPr="008A1D96" w:rsidRDefault="00CB0B95" w:rsidP="000B6C2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-</w:t>
            </w:r>
          </w:p>
        </w:tc>
      </w:tr>
    </w:tbl>
    <w:p w:rsidR="00CB0B95" w:rsidRPr="008A1D96" w:rsidRDefault="00CB0B95" w:rsidP="000B6C26">
      <w:pPr>
        <w:tabs>
          <w:tab w:val="left" w:pos="9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B0B95" w:rsidRPr="008A1D96" w:rsidRDefault="00992513" w:rsidP="000B6C26">
      <w:pPr>
        <w:pStyle w:val="ListParagraph"/>
        <w:numPr>
          <w:ilvl w:val="0"/>
          <w:numId w:val="10"/>
        </w:num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B0B95" w:rsidRPr="008A1D96">
        <w:rPr>
          <w:rFonts w:ascii="Arial" w:hAnsi="Arial" w:cs="Arial"/>
          <w:b/>
          <w:sz w:val="24"/>
          <w:szCs w:val="24"/>
        </w:rPr>
        <w:t>Langkah</w:t>
      </w:r>
      <w:proofErr w:type="spellEnd"/>
      <w:r w:rsidR="00CB0B95" w:rsidRPr="008A1D96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="00CB0B95" w:rsidRPr="008A1D96">
        <w:rPr>
          <w:rFonts w:ascii="Arial" w:hAnsi="Arial" w:cs="Arial"/>
          <w:b/>
          <w:sz w:val="24"/>
          <w:szCs w:val="24"/>
        </w:rPr>
        <w:t>langkah</w:t>
      </w:r>
      <w:proofErr w:type="spellEnd"/>
      <w:r w:rsidR="00CB0B95" w:rsidRPr="008A1D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B0B95" w:rsidRPr="008A1D96">
        <w:rPr>
          <w:rFonts w:ascii="Arial" w:hAnsi="Arial" w:cs="Arial"/>
          <w:b/>
          <w:sz w:val="24"/>
          <w:szCs w:val="24"/>
        </w:rPr>
        <w:t>pemodelan</w:t>
      </w:r>
      <w:proofErr w:type="spellEnd"/>
    </w:p>
    <w:p w:rsidR="00166FC9" w:rsidRDefault="00CB0B95" w:rsidP="000B6C26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8A1D96">
        <w:rPr>
          <w:rFonts w:ascii="Arial" w:hAnsi="Arial" w:cs="Arial"/>
          <w:sz w:val="24"/>
          <w:szCs w:val="24"/>
        </w:rPr>
        <w:t>Adapun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parameter – parameter yang </w:t>
      </w:r>
      <w:proofErr w:type="spellStart"/>
      <w:r w:rsidRPr="008A1D96">
        <w:rPr>
          <w:rFonts w:ascii="Arial" w:hAnsi="Arial" w:cs="Arial"/>
          <w:sz w:val="24"/>
          <w:szCs w:val="24"/>
        </w:rPr>
        <w:t>dibutuhkan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dalam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melakukan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pemodelan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ini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antara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A1D96">
        <w:rPr>
          <w:rFonts w:ascii="Arial" w:hAnsi="Arial" w:cs="Arial"/>
          <w:sz w:val="24"/>
          <w:szCs w:val="24"/>
        </w:rPr>
        <w:t>lain :</w:t>
      </w:r>
      <w:proofErr w:type="gramEnd"/>
    </w:p>
    <w:p w:rsidR="00DE5CB2" w:rsidRDefault="00DE5CB2" w:rsidP="000B6C26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B6C26" w:rsidRDefault="000B6C26" w:rsidP="000B6C26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37E7D" w:rsidRPr="008A1D96" w:rsidRDefault="00337E7D" w:rsidP="000B6C26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B0B95" w:rsidRDefault="00CB0B95" w:rsidP="000B6C26">
      <w:pPr>
        <w:pStyle w:val="ListParagraph"/>
        <w:numPr>
          <w:ilvl w:val="0"/>
          <w:numId w:val="12"/>
        </w:numPr>
        <w:tabs>
          <w:tab w:val="left" w:pos="630"/>
        </w:tabs>
        <w:spacing w:after="0" w:line="360" w:lineRule="auto"/>
        <w:ind w:left="450" w:hanging="450"/>
        <w:jc w:val="both"/>
        <w:rPr>
          <w:rFonts w:ascii="Arial" w:hAnsi="Arial" w:cs="Arial"/>
          <w:b/>
          <w:sz w:val="24"/>
          <w:szCs w:val="24"/>
        </w:rPr>
      </w:pPr>
      <w:r w:rsidRPr="008A1D96">
        <w:rPr>
          <w:rFonts w:ascii="Arial" w:hAnsi="Arial" w:cs="Arial"/>
          <w:b/>
          <w:sz w:val="24"/>
          <w:szCs w:val="24"/>
        </w:rPr>
        <w:lastRenderedPageBreak/>
        <w:t xml:space="preserve">Model </w:t>
      </w:r>
      <w:proofErr w:type="spellStart"/>
      <w:r w:rsidRPr="008A1D96">
        <w:rPr>
          <w:rFonts w:ascii="Arial" w:hAnsi="Arial" w:cs="Arial"/>
          <w:b/>
          <w:sz w:val="24"/>
          <w:szCs w:val="24"/>
        </w:rPr>
        <w:t>Geometri</w:t>
      </w:r>
      <w:proofErr w:type="spellEnd"/>
    </w:p>
    <w:p w:rsidR="00CB0B95" w:rsidRPr="008A1D96" w:rsidRDefault="00CB0B95" w:rsidP="000B6C26">
      <w:pPr>
        <w:pStyle w:val="ListParagraph"/>
        <w:tabs>
          <w:tab w:val="left" w:pos="90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A1D96">
        <w:rPr>
          <w:rFonts w:ascii="Arial" w:hAnsi="Arial" w:cs="Arial"/>
          <w:sz w:val="24"/>
          <w:szCs w:val="24"/>
        </w:rPr>
        <w:tab/>
      </w:r>
      <w:proofErr w:type="spellStart"/>
      <w:r w:rsidRPr="008A1D96">
        <w:rPr>
          <w:rFonts w:ascii="Arial" w:hAnsi="Arial" w:cs="Arial"/>
          <w:sz w:val="24"/>
          <w:szCs w:val="24"/>
        </w:rPr>
        <w:t>Adapun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langkah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8A1D96">
        <w:rPr>
          <w:rFonts w:ascii="Arial" w:hAnsi="Arial" w:cs="Arial"/>
          <w:sz w:val="24"/>
          <w:szCs w:val="24"/>
        </w:rPr>
        <w:t>langkah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A1D96">
        <w:rPr>
          <w:rFonts w:ascii="Arial" w:hAnsi="Arial" w:cs="Arial"/>
          <w:sz w:val="24"/>
          <w:szCs w:val="24"/>
        </w:rPr>
        <w:t>dilakukan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adalah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sebagai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A1D96">
        <w:rPr>
          <w:rFonts w:ascii="Arial" w:hAnsi="Arial" w:cs="Arial"/>
          <w:sz w:val="24"/>
          <w:szCs w:val="24"/>
        </w:rPr>
        <w:t>berikut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CB0B95" w:rsidRPr="008A1D96" w:rsidRDefault="00CB0B95" w:rsidP="000B6C26">
      <w:pPr>
        <w:pStyle w:val="ListParagraph"/>
        <w:numPr>
          <w:ilvl w:val="0"/>
          <w:numId w:val="17"/>
        </w:numPr>
        <w:tabs>
          <w:tab w:val="left" w:pos="90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8A1D96">
        <w:rPr>
          <w:rFonts w:ascii="Arial" w:hAnsi="Arial" w:cs="Arial"/>
          <w:sz w:val="24"/>
          <w:szCs w:val="24"/>
        </w:rPr>
        <w:t>Membuat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r w:rsidRPr="008A1D96">
        <w:rPr>
          <w:rFonts w:ascii="Arial" w:hAnsi="Arial" w:cs="Arial"/>
          <w:i/>
          <w:sz w:val="24"/>
          <w:szCs w:val="24"/>
        </w:rPr>
        <w:t xml:space="preserve">face </w:t>
      </w:r>
    </w:p>
    <w:p w:rsidR="00CB0B95" w:rsidRPr="008A1D96" w:rsidRDefault="00CB0B95" w:rsidP="000B6C26">
      <w:pPr>
        <w:pStyle w:val="ListParagraph"/>
        <w:numPr>
          <w:ilvl w:val="0"/>
          <w:numId w:val="17"/>
        </w:numPr>
        <w:tabs>
          <w:tab w:val="left" w:pos="90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8A1D96">
        <w:rPr>
          <w:rFonts w:ascii="Arial" w:hAnsi="Arial" w:cs="Arial"/>
          <w:sz w:val="24"/>
          <w:szCs w:val="24"/>
        </w:rPr>
        <w:t>Membuat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alur</w:t>
      </w:r>
      <w:proofErr w:type="spellEnd"/>
    </w:p>
    <w:p w:rsidR="00CB0B95" w:rsidRPr="008A1D96" w:rsidRDefault="005D27C2" w:rsidP="000B6C26">
      <w:pPr>
        <w:pStyle w:val="ListParagraph"/>
        <w:tabs>
          <w:tab w:val="left" w:pos="90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A1D9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760C53C3" wp14:editId="51F64F1C">
            <wp:simplePos x="0" y="0"/>
            <wp:positionH relativeFrom="column">
              <wp:posOffset>1222375</wp:posOffset>
            </wp:positionH>
            <wp:positionV relativeFrom="paragraph">
              <wp:posOffset>332740</wp:posOffset>
            </wp:positionV>
            <wp:extent cx="3743325" cy="2352675"/>
            <wp:effectExtent l="0" t="0" r="9525" b="9525"/>
            <wp:wrapTopAndBottom/>
            <wp:docPr id="1" name="Picture 1" descr="D:\Kuliah\Data Kuliah Irfan\semester 8\Tugas Akhir\Pemodelan\Model geometri\pi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uliah\Data Kuliah Irfan\semester 8\Tugas Akhir\Pemodelan\Model geometri\pip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26" r="12783"/>
                    <a:stretch/>
                  </pic:blipFill>
                  <pic:spPr bwMode="auto">
                    <a:xfrm>
                      <a:off x="0" y="0"/>
                      <a:ext cx="37433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B95" w:rsidRPr="008A1D96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CB0B95" w:rsidRPr="008A1D96">
        <w:rPr>
          <w:rFonts w:ascii="Arial" w:hAnsi="Arial" w:cs="Arial"/>
          <w:sz w:val="24"/>
          <w:szCs w:val="24"/>
        </w:rPr>
        <w:t>Hasil</w:t>
      </w:r>
      <w:proofErr w:type="spellEnd"/>
      <w:r w:rsidR="00CB0B95"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B95" w:rsidRPr="008A1D96">
        <w:rPr>
          <w:rFonts w:ascii="Arial" w:hAnsi="Arial" w:cs="Arial"/>
          <w:sz w:val="24"/>
          <w:szCs w:val="24"/>
        </w:rPr>
        <w:t>dari</w:t>
      </w:r>
      <w:proofErr w:type="spellEnd"/>
      <w:r w:rsidR="00CB0B95"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B95" w:rsidRPr="008A1D96">
        <w:rPr>
          <w:rFonts w:ascii="Arial" w:hAnsi="Arial" w:cs="Arial"/>
          <w:sz w:val="24"/>
          <w:szCs w:val="24"/>
        </w:rPr>
        <w:t>langkah</w:t>
      </w:r>
      <w:proofErr w:type="spellEnd"/>
      <w:r w:rsidR="00CB0B95" w:rsidRPr="008A1D96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CB0B95" w:rsidRPr="008A1D96">
        <w:rPr>
          <w:rFonts w:ascii="Arial" w:hAnsi="Arial" w:cs="Arial"/>
          <w:sz w:val="24"/>
          <w:szCs w:val="24"/>
        </w:rPr>
        <w:t>langkah</w:t>
      </w:r>
      <w:proofErr w:type="spellEnd"/>
      <w:r w:rsidR="00CB0B95"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B95" w:rsidRPr="008A1D96">
        <w:rPr>
          <w:rFonts w:ascii="Arial" w:hAnsi="Arial" w:cs="Arial"/>
          <w:sz w:val="24"/>
          <w:szCs w:val="24"/>
        </w:rPr>
        <w:t>diatas</w:t>
      </w:r>
      <w:proofErr w:type="spellEnd"/>
      <w:r w:rsidR="00CB0B95"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B95" w:rsidRPr="008A1D96">
        <w:rPr>
          <w:rFonts w:ascii="Arial" w:hAnsi="Arial" w:cs="Arial"/>
          <w:sz w:val="24"/>
          <w:szCs w:val="24"/>
        </w:rPr>
        <w:t>adalah</w:t>
      </w:r>
      <w:proofErr w:type="spellEnd"/>
      <w:r w:rsidR="00CB0B95"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B95" w:rsidRPr="008A1D96">
        <w:rPr>
          <w:rFonts w:ascii="Arial" w:hAnsi="Arial" w:cs="Arial"/>
          <w:sz w:val="24"/>
          <w:szCs w:val="24"/>
        </w:rPr>
        <w:t>seperti</w:t>
      </w:r>
      <w:proofErr w:type="spellEnd"/>
      <w:r w:rsidR="00CB0B95"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B95" w:rsidRPr="008A1D96">
        <w:rPr>
          <w:rFonts w:ascii="Arial" w:hAnsi="Arial" w:cs="Arial"/>
          <w:sz w:val="24"/>
          <w:szCs w:val="24"/>
        </w:rPr>
        <w:t>gambar</w:t>
      </w:r>
      <w:proofErr w:type="spellEnd"/>
      <w:r w:rsidR="00CB0B95" w:rsidRPr="008A1D96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CB0B95" w:rsidRPr="008A1D96">
        <w:rPr>
          <w:rFonts w:ascii="Arial" w:hAnsi="Arial" w:cs="Arial"/>
          <w:sz w:val="24"/>
          <w:szCs w:val="24"/>
        </w:rPr>
        <w:t>bawah</w:t>
      </w:r>
      <w:proofErr w:type="spellEnd"/>
      <w:r w:rsidR="00CB0B95"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B95" w:rsidRPr="008A1D96">
        <w:rPr>
          <w:rFonts w:ascii="Arial" w:hAnsi="Arial" w:cs="Arial"/>
          <w:sz w:val="24"/>
          <w:szCs w:val="24"/>
        </w:rPr>
        <w:t>ini</w:t>
      </w:r>
      <w:proofErr w:type="spellEnd"/>
      <w:r w:rsidR="00CB0B95" w:rsidRPr="008A1D96">
        <w:rPr>
          <w:rFonts w:ascii="Arial" w:hAnsi="Arial" w:cs="Arial"/>
          <w:sz w:val="24"/>
          <w:szCs w:val="24"/>
        </w:rPr>
        <w:t>.</w:t>
      </w:r>
      <w:proofErr w:type="gramEnd"/>
    </w:p>
    <w:p w:rsidR="00653362" w:rsidRDefault="00653362" w:rsidP="000B6C26">
      <w:pPr>
        <w:pStyle w:val="ListParagraph"/>
        <w:tabs>
          <w:tab w:val="left" w:pos="900"/>
        </w:tabs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CB0B95" w:rsidRPr="008A1D96" w:rsidRDefault="00CB0B95" w:rsidP="000B6C26">
      <w:pPr>
        <w:pStyle w:val="ListParagraph"/>
        <w:tabs>
          <w:tab w:val="left" w:pos="900"/>
        </w:tabs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8A1D96">
        <w:rPr>
          <w:rFonts w:ascii="Arial" w:hAnsi="Arial" w:cs="Arial"/>
          <w:b/>
          <w:sz w:val="24"/>
          <w:szCs w:val="24"/>
        </w:rPr>
        <w:t>Gambar</w:t>
      </w:r>
      <w:proofErr w:type="spellEnd"/>
      <w:r w:rsidRPr="008A1D96">
        <w:rPr>
          <w:rFonts w:ascii="Arial" w:hAnsi="Arial" w:cs="Arial"/>
          <w:b/>
          <w:sz w:val="24"/>
          <w:szCs w:val="24"/>
        </w:rPr>
        <w:t xml:space="preserve"> 3.1 model </w:t>
      </w:r>
      <w:proofErr w:type="spellStart"/>
      <w:r w:rsidRPr="008A1D96">
        <w:rPr>
          <w:rFonts w:ascii="Arial" w:hAnsi="Arial" w:cs="Arial"/>
          <w:b/>
          <w:sz w:val="24"/>
          <w:szCs w:val="24"/>
        </w:rPr>
        <w:t>geometri</w:t>
      </w:r>
      <w:proofErr w:type="spellEnd"/>
    </w:p>
    <w:p w:rsidR="00CB0B95" w:rsidRPr="008A1D96" w:rsidRDefault="00CB0B95" w:rsidP="000B6C26">
      <w:pPr>
        <w:tabs>
          <w:tab w:val="left" w:pos="9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B0B95" w:rsidRPr="00ED76E7" w:rsidRDefault="00992513" w:rsidP="000B6C26">
      <w:pPr>
        <w:pStyle w:val="ListParagraph"/>
        <w:numPr>
          <w:ilvl w:val="0"/>
          <w:numId w:val="12"/>
        </w:numPr>
        <w:tabs>
          <w:tab w:val="left" w:pos="540"/>
        </w:tabs>
        <w:spacing w:after="0" w:line="360" w:lineRule="auto"/>
        <w:ind w:left="450" w:hanging="45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B0B95" w:rsidRPr="00ED76E7">
        <w:rPr>
          <w:rFonts w:ascii="Arial" w:hAnsi="Arial" w:cs="Arial"/>
          <w:b/>
          <w:sz w:val="24"/>
          <w:szCs w:val="24"/>
        </w:rPr>
        <w:t xml:space="preserve">Model </w:t>
      </w:r>
      <w:proofErr w:type="spellStart"/>
      <w:r w:rsidR="00CB0B95" w:rsidRPr="00ED76E7">
        <w:rPr>
          <w:rFonts w:ascii="Arial" w:hAnsi="Arial" w:cs="Arial"/>
          <w:b/>
          <w:sz w:val="24"/>
          <w:szCs w:val="24"/>
        </w:rPr>
        <w:t>Elemen</w:t>
      </w:r>
      <w:proofErr w:type="spellEnd"/>
      <w:r w:rsidR="00CB0B95" w:rsidRPr="00ED76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B0B95" w:rsidRPr="00ED76E7">
        <w:rPr>
          <w:rFonts w:ascii="Arial" w:hAnsi="Arial" w:cs="Arial"/>
          <w:b/>
          <w:sz w:val="24"/>
          <w:szCs w:val="24"/>
        </w:rPr>
        <w:t>Hingga</w:t>
      </w:r>
      <w:proofErr w:type="spellEnd"/>
    </w:p>
    <w:p w:rsidR="00CB0B95" w:rsidRPr="008A1D96" w:rsidRDefault="00CB0B95" w:rsidP="000B6C26">
      <w:pPr>
        <w:pStyle w:val="ListParagraph"/>
        <w:numPr>
          <w:ilvl w:val="0"/>
          <w:numId w:val="14"/>
        </w:numPr>
        <w:tabs>
          <w:tab w:val="left" w:pos="81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8A1D96">
        <w:rPr>
          <w:rFonts w:ascii="Arial" w:hAnsi="Arial" w:cs="Arial"/>
          <w:sz w:val="24"/>
          <w:szCs w:val="24"/>
        </w:rPr>
        <w:t>Langkah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8A1D96">
        <w:rPr>
          <w:rFonts w:ascii="Arial" w:hAnsi="Arial" w:cs="Arial"/>
          <w:sz w:val="24"/>
          <w:szCs w:val="24"/>
        </w:rPr>
        <w:t>langkah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dalam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memberikan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r w:rsidRPr="008A1D96">
        <w:rPr>
          <w:rFonts w:ascii="Arial" w:hAnsi="Arial" w:cs="Arial"/>
          <w:i/>
          <w:sz w:val="24"/>
          <w:szCs w:val="24"/>
        </w:rPr>
        <w:t>meshing</w:t>
      </w:r>
    </w:p>
    <w:p w:rsidR="00CB0B95" w:rsidRPr="008A1D96" w:rsidRDefault="00CB0B95" w:rsidP="000B6C26">
      <w:pPr>
        <w:pStyle w:val="ListParagraph"/>
        <w:spacing w:after="0" w:line="360" w:lineRule="auto"/>
        <w:ind w:left="0" w:firstLine="63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A1D96">
        <w:rPr>
          <w:rFonts w:ascii="Arial" w:hAnsi="Arial" w:cs="Arial"/>
          <w:sz w:val="24"/>
          <w:szCs w:val="24"/>
        </w:rPr>
        <w:t>Langkah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dalam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memberikan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r w:rsidRPr="008A1D96">
        <w:rPr>
          <w:rFonts w:ascii="Arial" w:hAnsi="Arial" w:cs="Arial"/>
          <w:i/>
          <w:sz w:val="24"/>
          <w:szCs w:val="24"/>
        </w:rPr>
        <w:t>meshing</w:t>
      </w:r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dengan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melihat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r w:rsidRPr="008A1D96">
        <w:rPr>
          <w:rFonts w:ascii="Arial" w:hAnsi="Arial" w:cs="Arial"/>
          <w:i/>
          <w:sz w:val="24"/>
          <w:szCs w:val="24"/>
        </w:rPr>
        <w:t>volume</w:t>
      </w:r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atau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ukuran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terkecil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dalam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pemodelan</w:t>
      </w:r>
      <w:proofErr w:type="spellEnd"/>
      <w:r w:rsidRPr="008A1D96">
        <w:rPr>
          <w:rFonts w:ascii="Arial" w:hAnsi="Arial" w:cs="Arial"/>
          <w:sz w:val="24"/>
          <w:szCs w:val="24"/>
        </w:rPr>
        <w:t>.</w:t>
      </w:r>
      <w:proofErr w:type="gram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A1D96">
        <w:rPr>
          <w:rFonts w:ascii="Arial" w:hAnsi="Arial" w:cs="Arial"/>
          <w:sz w:val="24"/>
          <w:szCs w:val="24"/>
        </w:rPr>
        <w:t>Langkah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memberikan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r w:rsidRPr="008A1D96">
        <w:rPr>
          <w:rFonts w:ascii="Arial" w:hAnsi="Arial" w:cs="Arial"/>
          <w:i/>
          <w:sz w:val="24"/>
          <w:szCs w:val="24"/>
        </w:rPr>
        <w:t>meshing</w:t>
      </w:r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disini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sangat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penting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A1D96">
        <w:rPr>
          <w:rFonts w:ascii="Arial" w:hAnsi="Arial" w:cs="Arial"/>
          <w:sz w:val="24"/>
          <w:szCs w:val="24"/>
        </w:rPr>
        <w:t>karena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jika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melakukan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pemodelan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dengan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menggunakan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r w:rsidRPr="008A1D96">
        <w:rPr>
          <w:rFonts w:ascii="Arial" w:hAnsi="Arial" w:cs="Arial"/>
          <w:i/>
          <w:sz w:val="24"/>
          <w:szCs w:val="24"/>
        </w:rPr>
        <w:t>jet nozzle</w:t>
      </w:r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diperlukan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membuat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r w:rsidRPr="008A1D96">
        <w:rPr>
          <w:rFonts w:ascii="Arial" w:hAnsi="Arial" w:cs="Arial"/>
          <w:i/>
          <w:sz w:val="24"/>
          <w:szCs w:val="24"/>
        </w:rPr>
        <w:t>face</w:t>
      </w:r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terlebih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dahulu</w:t>
      </w:r>
      <w:proofErr w:type="spellEnd"/>
      <w:r w:rsidRPr="008A1D96">
        <w:rPr>
          <w:rFonts w:ascii="Arial" w:hAnsi="Arial" w:cs="Arial"/>
          <w:sz w:val="24"/>
          <w:szCs w:val="24"/>
        </w:rPr>
        <w:t>.</w:t>
      </w:r>
      <w:proofErr w:type="gram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Fungsi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dari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memakai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r w:rsidRPr="008A1D96">
        <w:rPr>
          <w:rFonts w:ascii="Arial" w:hAnsi="Arial" w:cs="Arial"/>
          <w:i/>
          <w:sz w:val="24"/>
          <w:szCs w:val="24"/>
        </w:rPr>
        <w:t>face</w:t>
      </w:r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disini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agar </w:t>
      </w:r>
      <w:proofErr w:type="spellStart"/>
      <w:r w:rsidRPr="008A1D96">
        <w:rPr>
          <w:rFonts w:ascii="Arial" w:hAnsi="Arial" w:cs="Arial"/>
          <w:sz w:val="24"/>
          <w:szCs w:val="24"/>
        </w:rPr>
        <w:t>nanti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saat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model yang </w:t>
      </w:r>
      <w:proofErr w:type="spellStart"/>
      <w:r w:rsidRPr="008A1D96">
        <w:rPr>
          <w:rFonts w:ascii="Arial" w:hAnsi="Arial" w:cs="Arial"/>
          <w:sz w:val="24"/>
          <w:szCs w:val="24"/>
        </w:rPr>
        <w:t>ukurannya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sangat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kecil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pada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waktu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diberikan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r w:rsidRPr="008A1D96">
        <w:rPr>
          <w:rFonts w:ascii="Arial" w:hAnsi="Arial" w:cs="Arial"/>
          <w:i/>
          <w:sz w:val="24"/>
          <w:szCs w:val="24"/>
        </w:rPr>
        <w:t>meshing</w:t>
      </w:r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bisa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terisi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penuh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A1D96">
        <w:rPr>
          <w:rFonts w:ascii="Arial" w:hAnsi="Arial" w:cs="Arial"/>
          <w:sz w:val="24"/>
          <w:szCs w:val="24"/>
        </w:rPr>
        <w:t>Sedangkan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jika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modelnya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tidak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ada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jet nozzle </w:t>
      </w:r>
      <w:proofErr w:type="spellStart"/>
      <w:r w:rsidRPr="008A1D96">
        <w:rPr>
          <w:rFonts w:ascii="Arial" w:hAnsi="Arial" w:cs="Arial"/>
          <w:sz w:val="24"/>
          <w:szCs w:val="24"/>
        </w:rPr>
        <w:t>hanya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diperlukan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langkah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dalam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memberikan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ukuran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i/>
          <w:sz w:val="24"/>
          <w:szCs w:val="24"/>
        </w:rPr>
        <w:t>meshing</w:t>
      </w:r>
      <w:r w:rsidRPr="008A1D96">
        <w:rPr>
          <w:rFonts w:ascii="Arial" w:hAnsi="Arial" w:cs="Arial"/>
          <w:sz w:val="24"/>
          <w:szCs w:val="24"/>
        </w:rPr>
        <w:t>nya</w:t>
      </w:r>
      <w:proofErr w:type="spellEnd"/>
      <w:r w:rsidRPr="008A1D96">
        <w:rPr>
          <w:rFonts w:ascii="Arial" w:hAnsi="Arial" w:cs="Arial"/>
          <w:i/>
          <w:sz w:val="24"/>
          <w:szCs w:val="24"/>
        </w:rPr>
        <w:t>.</w:t>
      </w:r>
    </w:p>
    <w:p w:rsidR="00166FC9" w:rsidRPr="008A1D96" w:rsidRDefault="00166FC9" w:rsidP="000B6C26">
      <w:pPr>
        <w:pStyle w:val="ListParagraph"/>
        <w:tabs>
          <w:tab w:val="left" w:pos="90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B0B95" w:rsidRDefault="00CB0B95" w:rsidP="000B6C26">
      <w:pPr>
        <w:pStyle w:val="ListParagraph"/>
        <w:numPr>
          <w:ilvl w:val="0"/>
          <w:numId w:val="12"/>
        </w:numPr>
        <w:tabs>
          <w:tab w:val="left" w:pos="630"/>
        </w:tabs>
        <w:spacing w:after="0" w:line="360" w:lineRule="auto"/>
        <w:ind w:left="450" w:hanging="450"/>
        <w:jc w:val="both"/>
        <w:rPr>
          <w:rFonts w:ascii="Arial" w:hAnsi="Arial" w:cs="Arial"/>
          <w:b/>
          <w:sz w:val="24"/>
          <w:szCs w:val="24"/>
        </w:rPr>
      </w:pPr>
      <w:r w:rsidRPr="008A1D96">
        <w:rPr>
          <w:rFonts w:ascii="Arial" w:hAnsi="Arial" w:cs="Arial"/>
          <w:b/>
          <w:sz w:val="24"/>
          <w:szCs w:val="24"/>
        </w:rPr>
        <w:t>Model Constrain</w:t>
      </w:r>
    </w:p>
    <w:p w:rsidR="00CB0B95" w:rsidRPr="008A1D96" w:rsidRDefault="00CB0B95" w:rsidP="000B6C26">
      <w:pPr>
        <w:pStyle w:val="ListParagraph"/>
        <w:numPr>
          <w:ilvl w:val="0"/>
          <w:numId w:val="13"/>
        </w:numPr>
        <w:tabs>
          <w:tab w:val="left" w:pos="90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A1D96">
        <w:rPr>
          <w:rFonts w:ascii="Arial" w:hAnsi="Arial" w:cs="Arial"/>
          <w:i/>
          <w:sz w:val="24"/>
          <w:szCs w:val="24"/>
        </w:rPr>
        <w:t xml:space="preserve">Boundary condition </w:t>
      </w:r>
      <w:r w:rsidRPr="008A1D96">
        <w:rPr>
          <w:rFonts w:ascii="Arial" w:hAnsi="Arial" w:cs="Arial"/>
          <w:sz w:val="24"/>
          <w:szCs w:val="24"/>
        </w:rPr>
        <w:t>(</w:t>
      </w:r>
      <w:r w:rsidRPr="008A1D96">
        <w:rPr>
          <w:rFonts w:ascii="Arial" w:hAnsi="Arial" w:cs="Arial"/>
          <w:i/>
          <w:sz w:val="24"/>
          <w:szCs w:val="24"/>
        </w:rPr>
        <w:t>input</w:t>
      </w:r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pipa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, </w:t>
      </w:r>
      <w:r w:rsidRPr="008A1D96">
        <w:rPr>
          <w:rFonts w:ascii="Arial" w:hAnsi="Arial" w:cs="Arial"/>
          <w:i/>
          <w:sz w:val="24"/>
          <w:szCs w:val="24"/>
        </w:rPr>
        <w:t>output</w:t>
      </w:r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pipa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, </w:t>
      </w:r>
      <w:r w:rsidRPr="008A1D96">
        <w:rPr>
          <w:rFonts w:ascii="Arial" w:hAnsi="Arial" w:cs="Arial"/>
          <w:i/>
          <w:sz w:val="24"/>
          <w:szCs w:val="24"/>
        </w:rPr>
        <w:t>nozzle</w:t>
      </w:r>
      <w:r w:rsidRPr="008A1D96">
        <w:rPr>
          <w:rFonts w:ascii="Arial" w:hAnsi="Arial" w:cs="Arial"/>
          <w:sz w:val="24"/>
          <w:szCs w:val="24"/>
        </w:rPr>
        <w:t>)</w:t>
      </w:r>
    </w:p>
    <w:p w:rsidR="00CB0B95" w:rsidRDefault="00CB0B95" w:rsidP="000B6C26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A1D96">
        <w:rPr>
          <w:rFonts w:ascii="Arial" w:hAnsi="Arial" w:cs="Arial"/>
          <w:sz w:val="24"/>
          <w:szCs w:val="24"/>
        </w:rPr>
        <w:tab/>
      </w:r>
      <w:r w:rsidRPr="008A1D96">
        <w:rPr>
          <w:rFonts w:ascii="Arial" w:hAnsi="Arial" w:cs="Arial"/>
          <w:sz w:val="24"/>
          <w:szCs w:val="24"/>
        </w:rPr>
        <w:tab/>
      </w:r>
      <w:proofErr w:type="gramStart"/>
      <w:r w:rsidRPr="008A1D96">
        <w:rPr>
          <w:rFonts w:ascii="Arial" w:hAnsi="Arial" w:cs="Arial"/>
          <w:i/>
          <w:sz w:val="24"/>
          <w:szCs w:val="24"/>
        </w:rPr>
        <w:t>Boundary condition</w:t>
      </w:r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diperlukan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dalam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pemodelan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untuk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memberikan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keterangan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posisi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aliran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masuk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(</w:t>
      </w:r>
      <w:r w:rsidRPr="008A1D96">
        <w:rPr>
          <w:rFonts w:ascii="Arial" w:hAnsi="Arial" w:cs="Arial"/>
          <w:i/>
          <w:sz w:val="24"/>
          <w:szCs w:val="24"/>
        </w:rPr>
        <w:t>inlet</w:t>
      </w:r>
      <w:r w:rsidRPr="008A1D96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8A1D96">
        <w:rPr>
          <w:rFonts w:ascii="Arial" w:hAnsi="Arial" w:cs="Arial"/>
          <w:sz w:val="24"/>
          <w:szCs w:val="24"/>
        </w:rPr>
        <w:t>dan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aliran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keluar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(</w:t>
      </w:r>
      <w:r w:rsidRPr="008A1D96">
        <w:rPr>
          <w:rFonts w:ascii="Arial" w:hAnsi="Arial" w:cs="Arial"/>
          <w:i/>
          <w:sz w:val="24"/>
          <w:szCs w:val="24"/>
        </w:rPr>
        <w:t>outlet</w:t>
      </w:r>
      <w:r w:rsidRPr="008A1D96">
        <w:rPr>
          <w:rFonts w:ascii="Arial" w:hAnsi="Arial" w:cs="Arial"/>
          <w:sz w:val="24"/>
          <w:szCs w:val="24"/>
        </w:rPr>
        <w:t>).</w:t>
      </w:r>
      <w:proofErr w:type="gram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A1D96">
        <w:rPr>
          <w:rFonts w:ascii="Arial" w:hAnsi="Arial" w:cs="Arial"/>
          <w:sz w:val="24"/>
          <w:szCs w:val="24"/>
        </w:rPr>
        <w:t>Disamping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itu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juga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diberikan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keterangan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dari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i/>
          <w:sz w:val="24"/>
          <w:szCs w:val="24"/>
        </w:rPr>
        <w:t>nozzle</w:t>
      </w:r>
      <w:r w:rsidRPr="008A1D96">
        <w:rPr>
          <w:rFonts w:ascii="Arial" w:hAnsi="Arial" w:cs="Arial"/>
          <w:sz w:val="24"/>
          <w:szCs w:val="24"/>
        </w:rPr>
        <w:t>nya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dan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keterangan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tersebut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bisa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dilihat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pada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gambar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r w:rsidR="000B6C26">
        <w:rPr>
          <w:rFonts w:ascii="Arial" w:hAnsi="Arial" w:cs="Arial"/>
          <w:sz w:val="24"/>
          <w:szCs w:val="24"/>
        </w:rPr>
        <w:t>3.2.</w:t>
      </w:r>
      <w:proofErr w:type="gramEnd"/>
    </w:p>
    <w:p w:rsidR="00653362" w:rsidRDefault="00ED76E7" w:rsidP="00653362">
      <w:pPr>
        <w:pStyle w:val="ListParagraph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8A1D96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78720" behindDoc="0" locked="0" layoutInCell="1" allowOverlap="1" wp14:anchorId="3559656E" wp14:editId="4194F125">
            <wp:simplePos x="0" y="0"/>
            <wp:positionH relativeFrom="column">
              <wp:posOffset>861060</wp:posOffset>
            </wp:positionH>
            <wp:positionV relativeFrom="paragraph">
              <wp:posOffset>107950</wp:posOffset>
            </wp:positionV>
            <wp:extent cx="4846955" cy="1943100"/>
            <wp:effectExtent l="0" t="0" r="0" b="0"/>
            <wp:wrapTopAndBottom/>
            <wp:docPr id="5" name="Picture 5" descr="D:\Kuliah\Data Kuliah Irfan\semester 8\Tugas Akhir\Gambar\boundary condi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uliah\Data Kuliah Irfan\semester 8\Tugas Akhir\Gambar\boundary conditi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05"/>
                    <a:stretch/>
                  </pic:blipFill>
                  <pic:spPr bwMode="auto">
                    <a:xfrm>
                      <a:off x="0" y="0"/>
                      <a:ext cx="484695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9B6">
        <w:rPr>
          <w:rFonts w:ascii="Arial" w:hAnsi="Arial" w:cs="Arial"/>
          <w:noProof/>
          <w:sz w:val="24"/>
          <w:szCs w:val="24"/>
          <w:lang w:eastAsia="ja-JP"/>
        </w:rPr>
        <w:t>`</w:t>
      </w:r>
    </w:p>
    <w:p w:rsidR="00CB0B95" w:rsidRPr="008A1D96" w:rsidRDefault="00CB0B95" w:rsidP="00653362">
      <w:pPr>
        <w:pStyle w:val="ListParagraph"/>
        <w:spacing w:after="0" w:line="360" w:lineRule="auto"/>
        <w:ind w:left="0"/>
        <w:jc w:val="center"/>
        <w:rPr>
          <w:rFonts w:ascii="Arial" w:hAnsi="Arial" w:cs="Arial"/>
          <w:b/>
          <w:i/>
          <w:sz w:val="24"/>
          <w:szCs w:val="24"/>
        </w:rPr>
      </w:pPr>
      <w:proofErr w:type="spellStart"/>
      <w:r w:rsidRPr="008A1D96">
        <w:rPr>
          <w:rFonts w:ascii="Arial" w:hAnsi="Arial" w:cs="Arial"/>
          <w:b/>
          <w:sz w:val="24"/>
          <w:szCs w:val="24"/>
        </w:rPr>
        <w:t>Gambar</w:t>
      </w:r>
      <w:proofErr w:type="spellEnd"/>
      <w:r w:rsidRPr="008A1D96">
        <w:rPr>
          <w:rFonts w:ascii="Arial" w:hAnsi="Arial" w:cs="Arial"/>
          <w:b/>
          <w:sz w:val="24"/>
          <w:szCs w:val="24"/>
        </w:rPr>
        <w:t xml:space="preserve"> 3.2</w:t>
      </w:r>
      <w:r w:rsidRPr="008A1D96">
        <w:rPr>
          <w:rFonts w:ascii="Arial" w:hAnsi="Arial" w:cs="Arial"/>
          <w:b/>
          <w:i/>
          <w:sz w:val="24"/>
          <w:szCs w:val="24"/>
        </w:rPr>
        <w:t xml:space="preserve"> boundary condition</w:t>
      </w:r>
    </w:p>
    <w:p w:rsidR="00CB0B95" w:rsidRPr="008A1D96" w:rsidRDefault="00CB0B95" w:rsidP="000B6C26">
      <w:pPr>
        <w:pStyle w:val="ListParagraph"/>
        <w:spacing w:after="0" w:line="360" w:lineRule="auto"/>
        <w:ind w:left="0"/>
        <w:jc w:val="center"/>
        <w:rPr>
          <w:rFonts w:ascii="Arial" w:hAnsi="Arial" w:cs="Arial"/>
          <w:b/>
          <w:i/>
          <w:sz w:val="24"/>
          <w:szCs w:val="24"/>
        </w:rPr>
      </w:pPr>
    </w:p>
    <w:p w:rsidR="00CB0B95" w:rsidRDefault="00992513" w:rsidP="000B6C26">
      <w:pPr>
        <w:pStyle w:val="ListParagraph"/>
        <w:numPr>
          <w:ilvl w:val="0"/>
          <w:numId w:val="12"/>
        </w:numPr>
        <w:tabs>
          <w:tab w:val="left" w:pos="540"/>
          <w:tab w:val="left" w:pos="630"/>
        </w:tabs>
        <w:spacing w:after="0" w:line="360" w:lineRule="auto"/>
        <w:ind w:left="450" w:hanging="45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B0B95" w:rsidRPr="008A1D96">
        <w:rPr>
          <w:rFonts w:ascii="Arial" w:hAnsi="Arial" w:cs="Arial"/>
          <w:b/>
          <w:sz w:val="24"/>
          <w:szCs w:val="24"/>
        </w:rPr>
        <w:t>Beban</w:t>
      </w:r>
      <w:proofErr w:type="spellEnd"/>
    </w:p>
    <w:p w:rsidR="00CB0B95" w:rsidRPr="008A1D96" w:rsidRDefault="00CB0B95" w:rsidP="000B6C26">
      <w:pPr>
        <w:tabs>
          <w:tab w:val="left" w:pos="9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A1D96">
        <w:rPr>
          <w:rFonts w:ascii="Arial" w:hAnsi="Arial" w:cs="Arial"/>
          <w:b/>
          <w:sz w:val="24"/>
          <w:szCs w:val="24"/>
        </w:rPr>
        <w:tab/>
      </w:r>
      <w:r w:rsidRPr="008A1D96">
        <w:rPr>
          <w:rFonts w:ascii="Arial" w:hAnsi="Arial" w:cs="Arial"/>
          <w:b/>
          <w:sz w:val="24"/>
          <w:szCs w:val="24"/>
        </w:rPr>
        <w:tab/>
      </w:r>
      <w:proofErr w:type="spellStart"/>
      <w:proofErr w:type="gramStart"/>
      <w:r w:rsidRPr="008A1D96">
        <w:rPr>
          <w:rFonts w:ascii="Arial" w:hAnsi="Arial" w:cs="Arial"/>
          <w:sz w:val="24"/>
          <w:szCs w:val="24"/>
        </w:rPr>
        <w:t>Pada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langkah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ini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menjelaskan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data – data yang </w:t>
      </w:r>
      <w:proofErr w:type="spellStart"/>
      <w:r w:rsidRPr="008A1D96">
        <w:rPr>
          <w:rFonts w:ascii="Arial" w:hAnsi="Arial" w:cs="Arial"/>
          <w:sz w:val="24"/>
          <w:szCs w:val="24"/>
        </w:rPr>
        <w:t>diberikan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dalam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pemodelan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tersebut</w:t>
      </w:r>
      <w:proofErr w:type="spellEnd"/>
      <w:r w:rsidRPr="008A1D96">
        <w:rPr>
          <w:rFonts w:ascii="Arial" w:hAnsi="Arial" w:cs="Arial"/>
          <w:sz w:val="24"/>
          <w:szCs w:val="24"/>
        </w:rPr>
        <w:t>.</w:t>
      </w:r>
      <w:proofErr w:type="gram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Adapun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data – data yang </w:t>
      </w:r>
      <w:proofErr w:type="spellStart"/>
      <w:r w:rsidRPr="008A1D96">
        <w:rPr>
          <w:rFonts w:ascii="Arial" w:hAnsi="Arial" w:cs="Arial"/>
          <w:sz w:val="24"/>
          <w:szCs w:val="24"/>
        </w:rPr>
        <w:t>akan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diberikan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adalah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sebagai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A1D96">
        <w:rPr>
          <w:rFonts w:ascii="Arial" w:hAnsi="Arial" w:cs="Arial"/>
          <w:sz w:val="24"/>
          <w:szCs w:val="24"/>
        </w:rPr>
        <w:t>berikut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CB0B95" w:rsidRPr="008A1D96" w:rsidRDefault="00CB0B95" w:rsidP="000B6C26">
      <w:pPr>
        <w:tabs>
          <w:tab w:val="left" w:pos="9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4612" w:type="dxa"/>
        <w:tblInd w:w="879" w:type="dxa"/>
        <w:tblLook w:val="04A0" w:firstRow="1" w:lastRow="0" w:firstColumn="1" w:lastColumn="0" w:noHBand="0" w:noVBand="1"/>
      </w:tblPr>
      <w:tblGrid>
        <w:gridCol w:w="2650"/>
        <w:gridCol w:w="1962"/>
      </w:tblGrid>
      <w:tr w:rsidR="00CB0B95" w:rsidRPr="008A1D96" w:rsidTr="000B6C26">
        <w:trPr>
          <w:trHeight w:val="291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95" w:rsidRPr="008A1D96" w:rsidRDefault="00CB0B95" w:rsidP="000B6C26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A1D96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Pressure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95" w:rsidRPr="008A1D96" w:rsidRDefault="00CB0B95" w:rsidP="000B6C2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A1D96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8A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kg/</w:t>
            </w:r>
            <m:oMath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color w:val="000000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eastAsia="Times New Roman" w:hAnsi="Cambria Math" w:cs="Arial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</w:tr>
      <w:tr w:rsidR="00CB0B95" w:rsidRPr="008A1D96" w:rsidTr="000B6C26">
        <w:trPr>
          <w:trHeight w:val="291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95" w:rsidRPr="008A1D96" w:rsidRDefault="00CB0B95" w:rsidP="000B6C26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A1D96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Flow rate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95" w:rsidRPr="008A1D96" w:rsidRDefault="00CB0B95" w:rsidP="000B6C2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A1D96">
              <w:rPr>
                <w:rFonts w:ascii="Arial" w:eastAsia="Times New Roman" w:hAnsi="Arial" w:cs="Arial"/>
                <w:sz w:val="24"/>
                <w:szCs w:val="24"/>
              </w:rPr>
              <w:t xml:space="preserve">1215 </w:t>
            </w:r>
            <w:proofErr w:type="spellStart"/>
            <w:r w:rsidRPr="008A1D96">
              <w:rPr>
                <w:rFonts w:ascii="Arial" w:eastAsia="Times New Roman" w:hAnsi="Arial" w:cs="Arial"/>
                <w:sz w:val="24"/>
                <w:szCs w:val="24"/>
              </w:rPr>
              <w:t>kL</w:t>
            </w:r>
            <w:proofErr w:type="spellEnd"/>
            <w:r w:rsidRPr="008A1D96">
              <w:rPr>
                <w:rFonts w:ascii="Arial" w:eastAsia="Times New Roman" w:hAnsi="Arial" w:cs="Arial"/>
                <w:sz w:val="24"/>
                <w:szCs w:val="24"/>
              </w:rPr>
              <w:t>/jam</w:t>
            </w:r>
          </w:p>
        </w:tc>
      </w:tr>
      <w:tr w:rsidR="00CB0B95" w:rsidRPr="008A1D96" w:rsidTr="000B6C26">
        <w:trPr>
          <w:trHeight w:val="291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95" w:rsidRPr="008A1D96" w:rsidRDefault="00CB0B95" w:rsidP="000B6C26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A1D96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Velocity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95" w:rsidRPr="008A1D96" w:rsidRDefault="00CB0B95" w:rsidP="000B6C2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A1D96">
              <w:rPr>
                <w:rFonts w:ascii="Arial" w:eastAsia="Times New Roman" w:hAnsi="Arial" w:cs="Arial"/>
                <w:sz w:val="24"/>
                <w:szCs w:val="24"/>
              </w:rPr>
              <w:t>1.15 m/s</w:t>
            </w:r>
          </w:p>
        </w:tc>
      </w:tr>
      <w:tr w:rsidR="00CB0B95" w:rsidRPr="008A1D96" w:rsidTr="000B6C26">
        <w:trPr>
          <w:trHeight w:val="291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95" w:rsidRPr="008A1D96" w:rsidRDefault="00CB0B95" w:rsidP="000B6C26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A1D96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Velocity nozzle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95" w:rsidRPr="008A1D96" w:rsidRDefault="00D70FF5" w:rsidP="000B6C2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53362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653362" w:rsidRPr="00653362">
              <w:rPr>
                <w:rFonts w:ascii="Arial" w:eastAsia="Times New Roman" w:hAnsi="Arial" w:cs="Arial"/>
                <w:sz w:val="24"/>
                <w:szCs w:val="24"/>
              </w:rPr>
              <w:t>.2</w:t>
            </w:r>
            <w:r w:rsidRPr="00653362">
              <w:rPr>
                <w:rFonts w:ascii="Arial" w:eastAsia="Times New Roman" w:hAnsi="Arial" w:cs="Arial"/>
                <w:sz w:val="24"/>
                <w:szCs w:val="24"/>
              </w:rPr>
              <w:t xml:space="preserve">2 </w:t>
            </w:r>
            <w:r w:rsidR="00CB0B95" w:rsidRPr="00653362">
              <w:rPr>
                <w:rFonts w:ascii="Arial" w:eastAsia="Times New Roman" w:hAnsi="Arial" w:cs="Arial"/>
                <w:sz w:val="24"/>
                <w:szCs w:val="24"/>
              </w:rPr>
              <w:t>m/s</w:t>
            </w:r>
          </w:p>
        </w:tc>
      </w:tr>
      <w:tr w:rsidR="00CB0B95" w:rsidRPr="008A1D96" w:rsidTr="000B6C26">
        <w:trPr>
          <w:trHeight w:val="291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95" w:rsidRPr="008A1D96" w:rsidRDefault="00CB0B95" w:rsidP="000B6C2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A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Luas</w:t>
            </w:r>
            <w:proofErr w:type="spellEnd"/>
            <w:r w:rsidRPr="008A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penampang</w:t>
            </w:r>
            <w:proofErr w:type="spellEnd"/>
            <w:r w:rsidRPr="008A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pipa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95" w:rsidRPr="008A1D96" w:rsidRDefault="00CB0B95" w:rsidP="000B6C2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A1D96">
              <w:rPr>
                <w:rFonts w:ascii="Arial" w:eastAsia="Times New Roman" w:hAnsi="Arial" w:cs="Arial"/>
                <w:sz w:val="24"/>
                <w:szCs w:val="24"/>
              </w:rPr>
              <w:t xml:space="preserve">0.29 </w:t>
            </w:r>
            <m:oMath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color w:val="000000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eastAsia="Times New Roman" w:hAnsi="Cambria Math" w:cs="Arial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</w:tr>
      <w:tr w:rsidR="00CB0B95" w:rsidRPr="008A1D96" w:rsidTr="000B6C26">
        <w:trPr>
          <w:trHeight w:val="291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95" w:rsidRPr="008A1D96" w:rsidRDefault="00CB0B95" w:rsidP="000B6C2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Diameter </w:t>
            </w:r>
            <w:proofErr w:type="spellStart"/>
            <w:r w:rsidRPr="008A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pipa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95" w:rsidRPr="008A1D96" w:rsidRDefault="00CB0B95" w:rsidP="000B6C2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A1D96">
              <w:rPr>
                <w:rFonts w:ascii="Arial" w:eastAsia="Times New Roman" w:hAnsi="Arial" w:cs="Arial"/>
                <w:sz w:val="24"/>
                <w:szCs w:val="24"/>
              </w:rPr>
              <w:t>610 mm</w:t>
            </w:r>
          </w:p>
        </w:tc>
      </w:tr>
      <w:tr w:rsidR="00CB0B95" w:rsidRPr="008A1D96" w:rsidTr="000B6C26">
        <w:trPr>
          <w:trHeight w:val="291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95" w:rsidRPr="008A1D96" w:rsidRDefault="00CB0B95" w:rsidP="000B6C2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A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Kapasitas</w:t>
            </w:r>
            <w:proofErr w:type="spellEnd"/>
            <w:r w:rsidRPr="008A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pompa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95" w:rsidRPr="008A1D96" w:rsidRDefault="00CB0B95" w:rsidP="000B6C2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A1D96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653362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8A1D9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color w:val="000000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eastAsia="Times New Roman" w:hAnsi="Cambria Math" w:cs="Arial"/>
                      <w:color w:val="000000"/>
                      <w:sz w:val="24"/>
                      <w:szCs w:val="24"/>
                    </w:rPr>
                    <m:t>3</m:t>
                  </m:r>
                </m:sup>
              </m:sSup>
            </m:oMath>
            <w:r w:rsidRPr="008A1D96">
              <w:rPr>
                <w:rFonts w:ascii="Arial" w:eastAsia="Times New Roman" w:hAnsi="Arial" w:cs="Arial"/>
                <w:sz w:val="24"/>
                <w:szCs w:val="24"/>
              </w:rPr>
              <w:t>/jam</w:t>
            </w:r>
          </w:p>
        </w:tc>
      </w:tr>
      <w:tr w:rsidR="00CB0B95" w:rsidRPr="008A1D96" w:rsidTr="000B6C26">
        <w:trPr>
          <w:trHeight w:val="291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95" w:rsidRPr="008A1D96" w:rsidRDefault="00CB0B95" w:rsidP="000B6C2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ρ crude oil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95" w:rsidRPr="008A1D96" w:rsidRDefault="00D70FF5" w:rsidP="000B6C2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A1D96">
              <w:rPr>
                <w:rFonts w:ascii="Arial" w:eastAsia="Times New Roman" w:hAnsi="Arial" w:cs="Arial"/>
                <w:sz w:val="24"/>
                <w:szCs w:val="24"/>
              </w:rPr>
              <w:t>934</w:t>
            </w:r>
            <w:r w:rsidR="00CB0B95" w:rsidRPr="008A1D96">
              <w:rPr>
                <w:rFonts w:ascii="Arial" w:eastAsia="Times New Roman" w:hAnsi="Arial" w:cs="Arial"/>
                <w:sz w:val="24"/>
                <w:szCs w:val="24"/>
              </w:rPr>
              <w:t xml:space="preserve"> kg/m</w:t>
            </w:r>
          </w:p>
        </w:tc>
      </w:tr>
    </w:tbl>
    <w:p w:rsidR="000B6C26" w:rsidRDefault="000B6C26" w:rsidP="000B6C26">
      <w:pPr>
        <w:pStyle w:val="ListParagraph"/>
        <w:tabs>
          <w:tab w:val="left" w:pos="540"/>
        </w:tabs>
        <w:spacing w:after="0" w:line="360" w:lineRule="auto"/>
        <w:ind w:left="450"/>
        <w:jc w:val="both"/>
        <w:rPr>
          <w:rFonts w:ascii="Arial" w:hAnsi="Arial" w:cs="Arial"/>
          <w:b/>
          <w:sz w:val="24"/>
          <w:szCs w:val="24"/>
        </w:rPr>
      </w:pPr>
    </w:p>
    <w:p w:rsidR="00CB0B95" w:rsidRDefault="00992513" w:rsidP="000B6C26">
      <w:pPr>
        <w:pStyle w:val="ListParagraph"/>
        <w:numPr>
          <w:ilvl w:val="0"/>
          <w:numId w:val="12"/>
        </w:numPr>
        <w:tabs>
          <w:tab w:val="left" w:pos="540"/>
        </w:tabs>
        <w:spacing w:after="0" w:line="360" w:lineRule="auto"/>
        <w:ind w:left="450" w:hanging="45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B0B95" w:rsidRPr="008A1D96">
        <w:rPr>
          <w:rFonts w:ascii="Arial" w:hAnsi="Arial" w:cs="Arial"/>
          <w:b/>
          <w:sz w:val="24"/>
          <w:szCs w:val="24"/>
        </w:rPr>
        <w:t xml:space="preserve">Run </w:t>
      </w:r>
    </w:p>
    <w:p w:rsidR="00CB0B95" w:rsidRPr="008A1D96" w:rsidRDefault="00CB0B95" w:rsidP="000B6C26">
      <w:pPr>
        <w:pStyle w:val="ListParagraph"/>
        <w:numPr>
          <w:ilvl w:val="0"/>
          <w:numId w:val="16"/>
        </w:numPr>
        <w:tabs>
          <w:tab w:val="left" w:pos="90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8A1D96">
        <w:rPr>
          <w:rFonts w:ascii="Arial" w:hAnsi="Arial" w:cs="Arial"/>
          <w:sz w:val="24"/>
          <w:szCs w:val="24"/>
        </w:rPr>
        <w:t>Menjalankan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analisa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pemodelan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dengan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bantuan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r w:rsidRPr="008A1D96">
        <w:rPr>
          <w:rFonts w:ascii="Arial" w:hAnsi="Arial" w:cs="Arial"/>
          <w:i/>
          <w:sz w:val="24"/>
          <w:szCs w:val="24"/>
        </w:rPr>
        <w:t>software ANSYS</w:t>
      </w:r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dengan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melakukan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langkah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8A1D96">
        <w:rPr>
          <w:rFonts w:ascii="Arial" w:hAnsi="Arial" w:cs="Arial"/>
          <w:sz w:val="24"/>
          <w:szCs w:val="24"/>
        </w:rPr>
        <w:t>langkah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sebagai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berikut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:</w:t>
      </w:r>
    </w:p>
    <w:p w:rsidR="00CB0B95" w:rsidRPr="008A1D96" w:rsidRDefault="00CB0B95" w:rsidP="000B6C26">
      <w:pPr>
        <w:pStyle w:val="ListParagraph"/>
        <w:numPr>
          <w:ilvl w:val="0"/>
          <w:numId w:val="15"/>
        </w:numPr>
        <w:tabs>
          <w:tab w:val="left" w:pos="900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 w:rsidRPr="008A1D96">
        <w:rPr>
          <w:rFonts w:ascii="Arial" w:hAnsi="Arial" w:cs="Arial"/>
          <w:sz w:val="24"/>
          <w:szCs w:val="24"/>
        </w:rPr>
        <w:t>Memasukkan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8A1D96">
        <w:rPr>
          <w:rFonts w:ascii="Arial" w:hAnsi="Arial" w:cs="Arial"/>
          <w:sz w:val="24"/>
          <w:szCs w:val="24"/>
        </w:rPr>
        <w:t>sesuai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dengan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perintah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dari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software</w:t>
      </w:r>
    </w:p>
    <w:p w:rsidR="00CB0B95" w:rsidRPr="008A1D96" w:rsidRDefault="00CB0B95" w:rsidP="000B6C26">
      <w:pPr>
        <w:pStyle w:val="ListParagraph"/>
        <w:numPr>
          <w:ilvl w:val="0"/>
          <w:numId w:val="15"/>
        </w:numPr>
        <w:tabs>
          <w:tab w:val="left" w:pos="900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 w:rsidRPr="008A1D96">
        <w:rPr>
          <w:rFonts w:ascii="Arial" w:hAnsi="Arial" w:cs="Arial"/>
          <w:sz w:val="24"/>
          <w:szCs w:val="24"/>
        </w:rPr>
        <w:t>Memilih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second order </w:t>
      </w:r>
      <w:proofErr w:type="spellStart"/>
      <w:r w:rsidRPr="008A1D96">
        <w:rPr>
          <w:rFonts w:ascii="Arial" w:hAnsi="Arial" w:cs="Arial"/>
          <w:sz w:val="24"/>
          <w:szCs w:val="24"/>
        </w:rPr>
        <w:t>dalam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langkah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solution </w:t>
      </w:r>
      <w:proofErr w:type="spellStart"/>
      <w:r w:rsidRPr="008A1D96">
        <w:rPr>
          <w:rFonts w:ascii="Arial" w:hAnsi="Arial" w:cs="Arial"/>
          <w:sz w:val="24"/>
          <w:szCs w:val="24"/>
        </w:rPr>
        <w:t>controlnya</w:t>
      </w:r>
      <w:proofErr w:type="spellEnd"/>
    </w:p>
    <w:p w:rsidR="00CB0B95" w:rsidRPr="008A1D96" w:rsidRDefault="00653362" w:rsidP="000B6C26">
      <w:pPr>
        <w:pStyle w:val="ListParagraph"/>
        <w:numPr>
          <w:ilvl w:val="0"/>
          <w:numId w:val="15"/>
        </w:numPr>
        <w:tabs>
          <w:tab w:val="left" w:pos="900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B95" w:rsidRPr="008A1D96">
        <w:rPr>
          <w:rFonts w:ascii="Arial" w:hAnsi="Arial" w:cs="Arial"/>
          <w:sz w:val="24"/>
          <w:szCs w:val="24"/>
        </w:rPr>
        <w:t>Iterasi</w:t>
      </w:r>
      <w:proofErr w:type="spellEnd"/>
      <w:r w:rsidR="00CB0B95"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hingga</w:t>
      </w:r>
      <w:proofErr w:type="spellEnd"/>
      <w:r w:rsidR="00CB0B95"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B95" w:rsidRPr="008A1D96">
        <w:rPr>
          <w:rFonts w:ascii="Arial" w:hAnsi="Arial" w:cs="Arial"/>
          <w:sz w:val="24"/>
          <w:szCs w:val="24"/>
        </w:rPr>
        <w:t>conve</w:t>
      </w:r>
      <w:r>
        <w:rPr>
          <w:rFonts w:ascii="Arial" w:hAnsi="Arial" w:cs="Arial"/>
          <w:sz w:val="24"/>
          <w:szCs w:val="24"/>
        </w:rPr>
        <w:t>rgen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jumlah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iterasi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berkisar</w:t>
      </w:r>
      <w:proofErr w:type="spellEnd"/>
      <w:r>
        <w:rPr>
          <w:rFonts w:ascii="Arial" w:hAnsi="Arial" w:cs="Arial"/>
          <w:sz w:val="24"/>
          <w:szCs w:val="24"/>
        </w:rPr>
        <w:t xml:space="preserve"> 100 – 23</w:t>
      </w:r>
      <w:r w:rsidR="00CB0B95" w:rsidRPr="008A1D96">
        <w:rPr>
          <w:rFonts w:ascii="Arial" w:hAnsi="Arial" w:cs="Arial"/>
          <w:sz w:val="24"/>
          <w:szCs w:val="24"/>
        </w:rPr>
        <w:t xml:space="preserve">0 </w:t>
      </w:r>
      <w:proofErr w:type="spellStart"/>
      <w:r w:rsidR="00CB0B95" w:rsidRPr="008A1D96">
        <w:rPr>
          <w:rFonts w:ascii="Arial" w:hAnsi="Arial" w:cs="Arial"/>
          <w:sz w:val="24"/>
          <w:szCs w:val="24"/>
        </w:rPr>
        <w:t>untuk</w:t>
      </w:r>
      <w:proofErr w:type="spellEnd"/>
      <w:r w:rsidR="00CB0B95"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B95" w:rsidRPr="008A1D96">
        <w:rPr>
          <w:rFonts w:ascii="Arial" w:hAnsi="Arial" w:cs="Arial"/>
          <w:sz w:val="24"/>
          <w:szCs w:val="24"/>
        </w:rPr>
        <w:t>mencapai</w:t>
      </w:r>
      <w:proofErr w:type="spellEnd"/>
      <w:r w:rsidR="00CB0B95"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B95" w:rsidRPr="008A1D96">
        <w:rPr>
          <w:rFonts w:ascii="Arial" w:hAnsi="Arial" w:cs="Arial"/>
          <w:i/>
          <w:sz w:val="24"/>
          <w:szCs w:val="24"/>
        </w:rPr>
        <w:t>convergen</w:t>
      </w:r>
      <w:proofErr w:type="spellEnd"/>
      <w:r w:rsidR="00CB0B95" w:rsidRPr="008A1D96">
        <w:rPr>
          <w:rFonts w:ascii="Arial" w:hAnsi="Arial" w:cs="Arial"/>
          <w:sz w:val="24"/>
          <w:szCs w:val="24"/>
        </w:rPr>
        <w:t xml:space="preserve">). </w:t>
      </w:r>
      <w:proofErr w:type="spellStart"/>
      <w:r w:rsidR="00CB0B95" w:rsidRPr="008A1D96">
        <w:rPr>
          <w:rFonts w:ascii="Arial" w:hAnsi="Arial" w:cs="Arial"/>
          <w:sz w:val="24"/>
          <w:szCs w:val="24"/>
        </w:rPr>
        <w:t>Jumlah</w:t>
      </w:r>
      <w:proofErr w:type="spellEnd"/>
      <w:r w:rsidR="00CB0B95"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B95" w:rsidRPr="008A1D96">
        <w:rPr>
          <w:rFonts w:ascii="Arial" w:hAnsi="Arial" w:cs="Arial"/>
          <w:sz w:val="24"/>
          <w:szCs w:val="24"/>
        </w:rPr>
        <w:t>iterasi</w:t>
      </w:r>
      <w:proofErr w:type="spellEnd"/>
      <w:r w:rsidR="00CB0B95"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B95" w:rsidRPr="008A1D96">
        <w:rPr>
          <w:rFonts w:ascii="Arial" w:hAnsi="Arial" w:cs="Arial"/>
          <w:sz w:val="24"/>
          <w:szCs w:val="24"/>
        </w:rPr>
        <w:t>ini</w:t>
      </w:r>
      <w:proofErr w:type="spellEnd"/>
      <w:r w:rsidR="00CB0B95"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B0B95" w:rsidRPr="008A1D96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="00CB0B95"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B95" w:rsidRPr="008A1D96">
        <w:rPr>
          <w:rFonts w:ascii="Arial" w:hAnsi="Arial" w:cs="Arial"/>
          <w:sz w:val="24"/>
          <w:szCs w:val="24"/>
        </w:rPr>
        <w:t>bertambah</w:t>
      </w:r>
      <w:proofErr w:type="spellEnd"/>
      <w:r w:rsidR="00CB0B95"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B95" w:rsidRPr="008A1D96">
        <w:rPr>
          <w:rFonts w:ascii="Arial" w:hAnsi="Arial" w:cs="Arial"/>
          <w:sz w:val="24"/>
          <w:szCs w:val="24"/>
        </w:rPr>
        <w:t>apabila</w:t>
      </w:r>
      <w:proofErr w:type="spellEnd"/>
      <w:r w:rsidR="00CB0B95" w:rsidRPr="008A1D96">
        <w:rPr>
          <w:rFonts w:ascii="Arial" w:hAnsi="Arial" w:cs="Arial"/>
          <w:sz w:val="24"/>
          <w:szCs w:val="24"/>
        </w:rPr>
        <w:t xml:space="preserve"> </w:t>
      </w:r>
      <w:r w:rsidR="00CB0B95" w:rsidRPr="008A1D96">
        <w:rPr>
          <w:rFonts w:ascii="Arial" w:hAnsi="Arial" w:cs="Arial"/>
          <w:i/>
          <w:sz w:val="24"/>
          <w:szCs w:val="24"/>
        </w:rPr>
        <w:t>meshing</w:t>
      </w:r>
      <w:r w:rsidR="00CB0B95" w:rsidRPr="008A1D96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CB0B95" w:rsidRPr="008A1D96">
        <w:rPr>
          <w:rFonts w:ascii="Arial" w:hAnsi="Arial" w:cs="Arial"/>
          <w:sz w:val="24"/>
          <w:szCs w:val="24"/>
        </w:rPr>
        <w:t>diberikan</w:t>
      </w:r>
      <w:proofErr w:type="spellEnd"/>
      <w:r w:rsidR="00CB0B95"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B95" w:rsidRPr="008A1D96">
        <w:rPr>
          <w:rFonts w:ascii="Arial" w:hAnsi="Arial" w:cs="Arial"/>
          <w:sz w:val="24"/>
          <w:szCs w:val="24"/>
        </w:rPr>
        <w:t>sangat</w:t>
      </w:r>
      <w:proofErr w:type="spellEnd"/>
      <w:r w:rsidR="00CB0B95"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B95" w:rsidRPr="008A1D96">
        <w:rPr>
          <w:rFonts w:ascii="Arial" w:hAnsi="Arial" w:cs="Arial"/>
          <w:sz w:val="24"/>
          <w:szCs w:val="24"/>
        </w:rPr>
        <w:t>banyak</w:t>
      </w:r>
      <w:proofErr w:type="spellEnd"/>
      <w:r w:rsidR="00CB0B95" w:rsidRPr="008A1D96">
        <w:rPr>
          <w:rFonts w:ascii="Arial" w:hAnsi="Arial" w:cs="Arial"/>
          <w:sz w:val="24"/>
          <w:szCs w:val="24"/>
        </w:rPr>
        <w:t xml:space="preserve">. </w:t>
      </w:r>
    </w:p>
    <w:p w:rsidR="00CB0B95" w:rsidRDefault="00CB0B95" w:rsidP="000B6C26">
      <w:pPr>
        <w:pStyle w:val="ListParagraph"/>
        <w:numPr>
          <w:ilvl w:val="0"/>
          <w:numId w:val="16"/>
        </w:numPr>
        <w:tabs>
          <w:tab w:val="left" w:pos="90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8A1D96">
        <w:rPr>
          <w:rFonts w:ascii="Arial" w:hAnsi="Arial" w:cs="Arial"/>
          <w:sz w:val="24"/>
          <w:szCs w:val="24"/>
        </w:rPr>
        <w:t>Melihat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hasil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analisis</w:t>
      </w:r>
      <w:proofErr w:type="spellEnd"/>
    </w:p>
    <w:p w:rsidR="00337E7D" w:rsidRPr="008A1D96" w:rsidRDefault="00337E7D" w:rsidP="00337E7D">
      <w:pPr>
        <w:pStyle w:val="ListParagraph"/>
        <w:tabs>
          <w:tab w:val="left" w:pos="90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B0B95" w:rsidRDefault="00992513" w:rsidP="000B6C26">
      <w:pPr>
        <w:pStyle w:val="ListParagraph"/>
        <w:numPr>
          <w:ilvl w:val="0"/>
          <w:numId w:val="10"/>
        </w:numPr>
        <w:tabs>
          <w:tab w:val="left" w:pos="900"/>
        </w:tabs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  <w:proofErr w:type="spellStart"/>
      <w:r w:rsidR="00CB0B95" w:rsidRPr="008A1D96">
        <w:rPr>
          <w:rFonts w:ascii="Arial" w:hAnsi="Arial" w:cs="Arial"/>
          <w:b/>
          <w:sz w:val="24"/>
          <w:szCs w:val="24"/>
        </w:rPr>
        <w:t>Menggunakan</w:t>
      </w:r>
      <w:proofErr w:type="spellEnd"/>
      <w:r w:rsidR="00CB0B95" w:rsidRPr="008A1D96">
        <w:rPr>
          <w:rFonts w:ascii="Arial" w:hAnsi="Arial" w:cs="Arial"/>
          <w:b/>
          <w:sz w:val="24"/>
          <w:szCs w:val="24"/>
        </w:rPr>
        <w:t xml:space="preserve"> jet nozzle</w:t>
      </w:r>
    </w:p>
    <w:p w:rsidR="00CB0B95" w:rsidRPr="008A1D96" w:rsidRDefault="00CB0B95" w:rsidP="000B6C26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A1D96">
        <w:rPr>
          <w:rFonts w:ascii="Arial" w:hAnsi="Arial" w:cs="Arial"/>
          <w:b/>
          <w:sz w:val="24"/>
          <w:szCs w:val="24"/>
        </w:rPr>
        <w:tab/>
      </w:r>
      <w:proofErr w:type="spellStart"/>
      <w:proofErr w:type="gramStart"/>
      <w:r w:rsidRPr="008A1D96">
        <w:rPr>
          <w:rFonts w:ascii="Arial" w:hAnsi="Arial" w:cs="Arial"/>
          <w:sz w:val="24"/>
          <w:szCs w:val="24"/>
        </w:rPr>
        <w:t>Setelah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tahu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kandungan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r w:rsidRPr="008A1D96">
        <w:rPr>
          <w:rFonts w:ascii="Arial" w:hAnsi="Arial" w:cs="Arial"/>
          <w:i/>
          <w:sz w:val="24"/>
          <w:szCs w:val="24"/>
        </w:rPr>
        <w:t>water</w:t>
      </w:r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dan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r w:rsidRPr="008A1D96">
        <w:rPr>
          <w:rFonts w:ascii="Arial" w:hAnsi="Arial" w:cs="Arial"/>
          <w:i/>
          <w:sz w:val="24"/>
          <w:szCs w:val="24"/>
        </w:rPr>
        <w:t>crude oil</w:t>
      </w:r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dari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hasil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pemodelan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awal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A1D96">
        <w:rPr>
          <w:rFonts w:ascii="Arial" w:hAnsi="Arial" w:cs="Arial"/>
          <w:sz w:val="24"/>
          <w:szCs w:val="24"/>
        </w:rPr>
        <w:t>maka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perlu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dilakukan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langkah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berikutnya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yaitu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dengan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menggunakan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r w:rsidRPr="008A1D96">
        <w:rPr>
          <w:rFonts w:ascii="Arial" w:hAnsi="Arial" w:cs="Arial"/>
          <w:i/>
          <w:sz w:val="24"/>
          <w:szCs w:val="24"/>
        </w:rPr>
        <w:t>jet nozzle</w:t>
      </w:r>
      <w:r w:rsidRPr="008A1D96">
        <w:rPr>
          <w:rFonts w:ascii="Arial" w:hAnsi="Arial" w:cs="Arial"/>
          <w:sz w:val="24"/>
          <w:szCs w:val="24"/>
        </w:rPr>
        <w:t>.</w:t>
      </w:r>
      <w:proofErr w:type="gram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Adapun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prinsip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kerja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r w:rsidRPr="008A1D96">
        <w:rPr>
          <w:rFonts w:ascii="Arial" w:hAnsi="Arial" w:cs="Arial"/>
          <w:i/>
          <w:sz w:val="24"/>
          <w:szCs w:val="24"/>
        </w:rPr>
        <w:t>jet nozzle</w:t>
      </w:r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disini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untuk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mengganggu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aliran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8A1D96">
        <w:rPr>
          <w:rFonts w:ascii="Arial" w:hAnsi="Arial" w:cs="Arial"/>
          <w:sz w:val="24"/>
          <w:szCs w:val="24"/>
        </w:rPr>
        <w:t>dalam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pipa</w:t>
      </w:r>
      <w:proofErr w:type="spellEnd"/>
      <w:r w:rsidR="00D70FF5" w:rsidRPr="008A1D96">
        <w:rPr>
          <w:rFonts w:ascii="Arial" w:hAnsi="Arial" w:cs="Arial"/>
          <w:sz w:val="24"/>
          <w:szCs w:val="24"/>
        </w:rPr>
        <w:t>,</w:t>
      </w:r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sehingga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dengan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adanya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tekanan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A1D96">
        <w:rPr>
          <w:rFonts w:ascii="Arial" w:hAnsi="Arial" w:cs="Arial"/>
          <w:sz w:val="24"/>
          <w:szCs w:val="24"/>
        </w:rPr>
        <w:t>diberikan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dari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r w:rsidRPr="008A1D96">
        <w:rPr>
          <w:rFonts w:ascii="Arial" w:hAnsi="Arial" w:cs="Arial"/>
          <w:i/>
          <w:sz w:val="24"/>
          <w:szCs w:val="24"/>
        </w:rPr>
        <w:t>jet nozzle</w:t>
      </w:r>
      <w:r w:rsidR="00D70FF5" w:rsidRPr="008A1D96">
        <w:rPr>
          <w:rFonts w:ascii="Arial" w:hAnsi="Arial" w:cs="Arial"/>
          <w:i/>
          <w:sz w:val="24"/>
          <w:szCs w:val="24"/>
        </w:rPr>
        <w:t>,</w:t>
      </w:r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maka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aliran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A1D96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bercampur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0FF5" w:rsidRPr="008A1D96">
        <w:rPr>
          <w:rFonts w:ascii="Arial" w:hAnsi="Arial" w:cs="Arial"/>
          <w:sz w:val="24"/>
          <w:szCs w:val="24"/>
        </w:rPr>
        <w:t>dan</w:t>
      </w:r>
      <w:proofErr w:type="spellEnd"/>
      <w:r w:rsidR="00D70FF5"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0FF5" w:rsidRPr="008A1D96">
        <w:rPr>
          <w:rFonts w:ascii="Arial" w:hAnsi="Arial" w:cs="Arial"/>
          <w:sz w:val="24"/>
          <w:szCs w:val="24"/>
        </w:rPr>
        <w:t>menyebabkan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terjadi</w:t>
      </w:r>
      <w:r w:rsidR="00D70FF5" w:rsidRPr="008A1D96">
        <w:rPr>
          <w:rFonts w:ascii="Arial" w:hAnsi="Arial" w:cs="Arial"/>
          <w:sz w:val="24"/>
          <w:szCs w:val="24"/>
        </w:rPr>
        <w:t>nya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aliran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A1D96">
        <w:rPr>
          <w:rFonts w:ascii="Arial" w:hAnsi="Arial" w:cs="Arial"/>
          <w:sz w:val="24"/>
          <w:szCs w:val="24"/>
        </w:rPr>
        <w:t>homogen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. </w:t>
      </w:r>
    </w:p>
    <w:p w:rsidR="00CB0B95" w:rsidRPr="008A1D96" w:rsidRDefault="00CB0B95" w:rsidP="000B6C26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B0B95" w:rsidRDefault="00992513" w:rsidP="000B6C26">
      <w:pPr>
        <w:pStyle w:val="ListParagraph"/>
        <w:numPr>
          <w:ilvl w:val="0"/>
          <w:numId w:val="10"/>
        </w:num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B0B95" w:rsidRPr="008A1D96">
        <w:rPr>
          <w:rFonts w:ascii="Arial" w:hAnsi="Arial" w:cs="Arial"/>
          <w:b/>
          <w:sz w:val="24"/>
          <w:szCs w:val="24"/>
        </w:rPr>
        <w:t>Melihat</w:t>
      </w:r>
      <w:proofErr w:type="spellEnd"/>
      <w:r w:rsidR="00CB0B95" w:rsidRPr="008A1D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B0B95" w:rsidRPr="008A1D96">
        <w:rPr>
          <w:rFonts w:ascii="Arial" w:hAnsi="Arial" w:cs="Arial"/>
          <w:b/>
          <w:sz w:val="24"/>
          <w:szCs w:val="24"/>
        </w:rPr>
        <w:t>contur</w:t>
      </w:r>
      <w:proofErr w:type="spellEnd"/>
      <w:r w:rsidR="00CB0B95" w:rsidRPr="008A1D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B0B95" w:rsidRPr="008A1D96">
        <w:rPr>
          <w:rFonts w:ascii="Arial" w:hAnsi="Arial" w:cs="Arial"/>
          <w:b/>
          <w:sz w:val="24"/>
          <w:szCs w:val="24"/>
        </w:rPr>
        <w:t>aliran</w:t>
      </w:r>
      <w:proofErr w:type="spellEnd"/>
    </w:p>
    <w:p w:rsidR="00CB0B95" w:rsidRPr="008A1D96" w:rsidRDefault="00D70FF5" w:rsidP="000B6C26">
      <w:pPr>
        <w:spacing w:after="0" w:line="36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8A1D96">
        <w:rPr>
          <w:rFonts w:ascii="Arial" w:hAnsi="Arial" w:cs="Arial"/>
          <w:sz w:val="24"/>
          <w:szCs w:val="24"/>
        </w:rPr>
        <w:t>Adapun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langkah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B95" w:rsidRPr="008A1D96">
        <w:rPr>
          <w:rFonts w:ascii="Arial" w:hAnsi="Arial" w:cs="Arial"/>
          <w:sz w:val="24"/>
          <w:szCs w:val="24"/>
        </w:rPr>
        <w:t>dalam</w:t>
      </w:r>
      <w:proofErr w:type="spellEnd"/>
      <w:r w:rsidR="00CB0B95"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B95" w:rsidRPr="008A1D96">
        <w:rPr>
          <w:rFonts w:ascii="Arial" w:hAnsi="Arial" w:cs="Arial"/>
          <w:sz w:val="24"/>
          <w:szCs w:val="24"/>
        </w:rPr>
        <w:t>pembahasan</w:t>
      </w:r>
      <w:proofErr w:type="spellEnd"/>
      <w:r w:rsidR="00CB0B95"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B95" w:rsidRPr="008A1D96">
        <w:rPr>
          <w:rFonts w:ascii="Arial" w:hAnsi="Arial" w:cs="Arial"/>
          <w:sz w:val="24"/>
          <w:szCs w:val="24"/>
        </w:rPr>
        <w:t>disini</w:t>
      </w:r>
      <w:proofErr w:type="spellEnd"/>
      <w:r w:rsidR="00CB0B95"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adalah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B95" w:rsidRPr="008A1D96">
        <w:rPr>
          <w:rFonts w:ascii="Arial" w:hAnsi="Arial" w:cs="Arial"/>
          <w:sz w:val="24"/>
          <w:szCs w:val="24"/>
        </w:rPr>
        <w:t>meneliti</w:t>
      </w:r>
      <w:proofErr w:type="spellEnd"/>
      <w:r w:rsidR="00CB0B95"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B95" w:rsidRPr="008A1D96">
        <w:rPr>
          <w:rFonts w:ascii="Arial" w:hAnsi="Arial" w:cs="Arial"/>
          <w:sz w:val="24"/>
          <w:szCs w:val="24"/>
        </w:rPr>
        <w:t>dan</w:t>
      </w:r>
      <w:proofErr w:type="spellEnd"/>
      <w:r w:rsidR="00CB0B95"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B95" w:rsidRPr="008A1D96">
        <w:rPr>
          <w:rFonts w:ascii="Arial" w:hAnsi="Arial" w:cs="Arial"/>
          <w:sz w:val="24"/>
          <w:szCs w:val="24"/>
        </w:rPr>
        <w:t>mengamati</w:t>
      </w:r>
      <w:proofErr w:type="spellEnd"/>
      <w:r w:rsidR="00CB0B95"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B0B95" w:rsidRPr="008A1D96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="00CB0B95"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B95" w:rsidRPr="008A1D96">
        <w:rPr>
          <w:rFonts w:ascii="Arial" w:hAnsi="Arial" w:cs="Arial"/>
          <w:sz w:val="24"/>
          <w:szCs w:val="24"/>
        </w:rPr>
        <w:t>kandungan</w:t>
      </w:r>
      <w:proofErr w:type="spellEnd"/>
      <w:r w:rsidR="00CB0B95" w:rsidRPr="008A1D96">
        <w:rPr>
          <w:rFonts w:ascii="Arial" w:hAnsi="Arial" w:cs="Arial"/>
          <w:sz w:val="24"/>
          <w:szCs w:val="24"/>
        </w:rPr>
        <w:t xml:space="preserve"> </w:t>
      </w:r>
      <w:r w:rsidR="00CB0B95" w:rsidRPr="008A1D96">
        <w:rPr>
          <w:rFonts w:ascii="Arial" w:hAnsi="Arial" w:cs="Arial"/>
          <w:i/>
          <w:sz w:val="24"/>
          <w:szCs w:val="24"/>
        </w:rPr>
        <w:t>crude oil</w:t>
      </w:r>
      <w:r w:rsidR="00CB0B95"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B95" w:rsidRPr="008A1D96">
        <w:rPr>
          <w:rFonts w:ascii="Arial" w:hAnsi="Arial" w:cs="Arial"/>
          <w:sz w:val="24"/>
          <w:szCs w:val="24"/>
        </w:rPr>
        <w:t>dan</w:t>
      </w:r>
      <w:proofErr w:type="spellEnd"/>
      <w:r w:rsidR="00CB0B95" w:rsidRPr="008A1D96">
        <w:rPr>
          <w:rFonts w:ascii="Arial" w:hAnsi="Arial" w:cs="Arial"/>
          <w:sz w:val="24"/>
          <w:szCs w:val="24"/>
        </w:rPr>
        <w:t xml:space="preserve"> </w:t>
      </w:r>
      <w:r w:rsidR="00CB0B95" w:rsidRPr="008A1D96">
        <w:rPr>
          <w:rFonts w:ascii="Arial" w:hAnsi="Arial" w:cs="Arial"/>
          <w:i/>
          <w:sz w:val="24"/>
          <w:szCs w:val="24"/>
        </w:rPr>
        <w:t>water</w:t>
      </w:r>
      <w:r w:rsidR="00CB0B95" w:rsidRPr="008A1D96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CB0B95" w:rsidRPr="008A1D96">
        <w:rPr>
          <w:rFonts w:ascii="Arial" w:hAnsi="Arial" w:cs="Arial"/>
          <w:sz w:val="24"/>
          <w:szCs w:val="24"/>
        </w:rPr>
        <w:t>terjadi</w:t>
      </w:r>
      <w:proofErr w:type="spellEnd"/>
      <w:r w:rsidR="00CB0B95"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B95" w:rsidRPr="008A1D96">
        <w:rPr>
          <w:rFonts w:ascii="Arial" w:hAnsi="Arial" w:cs="Arial"/>
          <w:sz w:val="24"/>
          <w:szCs w:val="24"/>
        </w:rPr>
        <w:t>setelah</w:t>
      </w:r>
      <w:proofErr w:type="spellEnd"/>
      <w:r w:rsidR="00CB0B95"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B95" w:rsidRPr="008A1D96">
        <w:rPr>
          <w:rFonts w:ascii="Arial" w:hAnsi="Arial" w:cs="Arial"/>
          <w:sz w:val="24"/>
          <w:szCs w:val="24"/>
        </w:rPr>
        <w:t>dilakukan</w:t>
      </w:r>
      <w:proofErr w:type="spellEnd"/>
      <w:r w:rsidR="00CB0B95"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B95" w:rsidRPr="008A1D96">
        <w:rPr>
          <w:rFonts w:ascii="Arial" w:hAnsi="Arial" w:cs="Arial"/>
          <w:sz w:val="24"/>
          <w:szCs w:val="24"/>
        </w:rPr>
        <w:t>pemodelan</w:t>
      </w:r>
      <w:proofErr w:type="spellEnd"/>
      <w:r w:rsidR="00CB0B95"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B95" w:rsidRPr="008A1D96">
        <w:rPr>
          <w:rFonts w:ascii="Arial" w:hAnsi="Arial" w:cs="Arial"/>
          <w:sz w:val="24"/>
          <w:szCs w:val="24"/>
        </w:rPr>
        <w:t>dengan</w:t>
      </w:r>
      <w:proofErr w:type="spellEnd"/>
      <w:r w:rsidR="00CB0B95"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B95" w:rsidRPr="008A1D96">
        <w:rPr>
          <w:rFonts w:ascii="Arial" w:hAnsi="Arial" w:cs="Arial"/>
          <w:sz w:val="24"/>
          <w:szCs w:val="24"/>
        </w:rPr>
        <w:t>menggunakan</w:t>
      </w:r>
      <w:proofErr w:type="spellEnd"/>
      <w:r w:rsidR="00CB0B95" w:rsidRPr="008A1D96">
        <w:rPr>
          <w:rFonts w:ascii="Arial" w:hAnsi="Arial" w:cs="Arial"/>
          <w:sz w:val="24"/>
          <w:szCs w:val="24"/>
        </w:rPr>
        <w:t xml:space="preserve"> </w:t>
      </w:r>
      <w:r w:rsidR="00CB0B95" w:rsidRPr="008A1D96">
        <w:rPr>
          <w:rFonts w:ascii="Arial" w:hAnsi="Arial" w:cs="Arial"/>
          <w:i/>
          <w:sz w:val="24"/>
          <w:szCs w:val="24"/>
        </w:rPr>
        <w:t>jet nozzle</w:t>
      </w:r>
      <w:r w:rsidR="00CB0B95" w:rsidRPr="008A1D96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CB0B95" w:rsidRPr="008A1D96">
        <w:rPr>
          <w:rFonts w:ascii="Arial" w:hAnsi="Arial" w:cs="Arial"/>
          <w:sz w:val="24"/>
          <w:szCs w:val="24"/>
        </w:rPr>
        <w:t>Adapun</w:t>
      </w:r>
      <w:proofErr w:type="spellEnd"/>
      <w:r w:rsidR="00CB0B95"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B95" w:rsidRPr="008A1D96">
        <w:rPr>
          <w:rFonts w:ascii="Arial" w:hAnsi="Arial" w:cs="Arial"/>
          <w:sz w:val="24"/>
          <w:szCs w:val="24"/>
        </w:rPr>
        <w:t>pengamatan</w:t>
      </w:r>
      <w:proofErr w:type="spellEnd"/>
      <w:r w:rsidR="00CB0B95"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B95" w:rsidRPr="008A1D96">
        <w:rPr>
          <w:rFonts w:ascii="Arial" w:hAnsi="Arial" w:cs="Arial"/>
          <w:sz w:val="24"/>
          <w:szCs w:val="24"/>
        </w:rPr>
        <w:t>dan</w:t>
      </w:r>
      <w:proofErr w:type="spellEnd"/>
      <w:r w:rsidR="00CB0B95"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B95" w:rsidRPr="008A1D96">
        <w:rPr>
          <w:rFonts w:ascii="Arial" w:hAnsi="Arial" w:cs="Arial"/>
          <w:sz w:val="24"/>
          <w:szCs w:val="24"/>
        </w:rPr>
        <w:t>penelitian</w:t>
      </w:r>
      <w:proofErr w:type="spellEnd"/>
      <w:r w:rsidR="00CB0B95" w:rsidRPr="008A1D96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CB0B95" w:rsidRPr="008A1D96">
        <w:rPr>
          <w:rFonts w:ascii="Arial" w:hAnsi="Arial" w:cs="Arial"/>
          <w:sz w:val="24"/>
          <w:szCs w:val="24"/>
        </w:rPr>
        <w:t>dilakukan</w:t>
      </w:r>
      <w:proofErr w:type="spellEnd"/>
      <w:r w:rsidR="00CB0B95"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B95" w:rsidRPr="008A1D96">
        <w:rPr>
          <w:rFonts w:ascii="Arial" w:hAnsi="Arial" w:cs="Arial"/>
          <w:sz w:val="24"/>
          <w:szCs w:val="24"/>
        </w:rPr>
        <w:t>meliputi</w:t>
      </w:r>
      <w:proofErr w:type="spellEnd"/>
      <w:r w:rsidR="00CB0B95" w:rsidRPr="008A1D96">
        <w:rPr>
          <w:rFonts w:ascii="Arial" w:hAnsi="Arial" w:cs="Arial"/>
          <w:sz w:val="24"/>
          <w:szCs w:val="24"/>
        </w:rPr>
        <w:t xml:space="preserve"> </w:t>
      </w:r>
      <w:r w:rsidR="00CB0B95" w:rsidRPr="008A1D96">
        <w:rPr>
          <w:rFonts w:ascii="Arial" w:hAnsi="Arial" w:cs="Arial"/>
          <w:i/>
          <w:sz w:val="24"/>
          <w:szCs w:val="24"/>
        </w:rPr>
        <w:t>velocity</w:t>
      </w:r>
      <w:r w:rsidR="00CB0B95"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B95" w:rsidRPr="008A1D96">
        <w:rPr>
          <w:rFonts w:ascii="Arial" w:hAnsi="Arial" w:cs="Arial"/>
          <w:sz w:val="24"/>
          <w:szCs w:val="24"/>
        </w:rPr>
        <w:t>aliran</w:t>
      </w:r>
      <w:proofErr w:type="spellEnd"/>
      <w:r w:rsidR="00CB0B95" w:rsidRPr="008A1D96">
        <w:rPr>
          <w:rFonts w:ascii="Arial" w:hAnsi="Arial" w:cs="Arial"/>
          <w:sz w:val="24"/>
          <w:szCs w:val="24"/>
        </w:rPr>
        <w:t xml:space="preserve">, </w:t>
      </w:r>
      <w:r w:rsidR="00CB0B95" w:rsidRPr="008A1D96">
        <w:rPr>
          <w:rFonts w:ascii="Arial" w:hAnsi="Arial" w:cs="Arial"/>
          <w:i/>
          <w:sz w:val="24"/>
          <w:szCs w:val="24"/>
        </w:rPr>
        <w:t>turbulence kinetic energy, turbulence intensity, turbulence dissipation rate</w:t>
      </w:r>
      <w:r w:rsidR="00CB0B95"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B95" w:rsidRPr="008A1D96">
        <w:rPr>
          <w:rFonts w:ascii="Arial" w:hAnsi="Arial" w:cs="Arial"/>
          <w:sz w:val="24"/>
          <w:szCs w:val="24"/>
        </w:rPr>
        <w:t>serta</w:t>
      </w:r>
      <w:proofErr w:type="spellEnd"/>
      <w:r w:rsidR="00CB0B95" w:rsidRPr="008A1D96">
        <w:rPr>
          <w:rFonts w:ascii="Arial" w:hAnsi="Arial" w:cs="Arial"/>
          <w:sz w:val="24"/>
          <w:szCs w:val="24"/>
        </w:rPr>
        <w:t xml:space="preserve"> </w:t>
      </w:r>
      <w:r w:rsidR="00CB0B95" w:rsidRPr="008A1D96">
        <w:rPr>
          <w:rFonts w:ascii="Arial" w:hAnsi="Arial" w:cs="Arial"/>
          <w:i/>
          <w:sz w:val="24"/>
          <w:szCs w:val="24"/>
        </w:rPr>
        <w:t>volume fraction.</w:t>
      </w:r>
      <w:proofErr w:type="gramEnd"/>
    </w:p>
    <w:p w:rsidR="00CB0B95" w:rsidRPr="008A1D96" w:rsidRDefault="00CB0B95" w:rsidP="000B6C26">
      <w:pPr>
        <w:spacing w:after="0" w:line="36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</w:p>
    <w:p w:rsidR="00CB0B95" w:rsidRDefault="00992513" w:rsidP="000B6C26">
      <w:pPr>
        <w:pStyle w:val="ListParagraph"/>
        <w:numPr>
          <w:ilvl w:val="0"/>
          <w:numId w:val="10"/>
        </w:num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B0B95" w:rsidRPr="008A1D96">
        <w:rPr>
          <w:rFonts w:ascii="Arial" w:hAnsi="Arial" w:cs="Arial"/>
          <w:b/>
          <w:sz w:val="24"/>
          <w:szCs w:val="24"/>
        </w:rPr>
        <w:t>Menentukan</w:t>
      </w:r>
      <w:proofErr w:type="spellEnd"/>
      <w:r w:rsidR="00CB0B95" w:rsidRPr="008A1D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B0B95" w:rsidRPr="008A1D96">
        <w:rPr>
          <w:rFonts w:ascii="Arial" w:hAnsi="Arial" w:cs="Arial"/>
          <w:b/>
          <w:sz w:val="24"/>
          <w:szCs w:val="24"/>
        </w:rPr>
        <w:t>posisi</w:t>
      </w:r>
      <w:proofErr w:type="spellEnd"/>
      <w:r w:rsidR="00CB0B95" w:rsidRPr="008A1D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B0B95" w:rsidRPr="008A1D96">
        <w:rPr>
          <w:rFonts w:ascii="Arial" w:hAnsi="Arial" w:cs="Arial"/>
          <w:b/>
          <w:sz w:val="24"/>
          <w:szCs w:val="24"/>
        </w:rPr>
        <w:t>aliran</w:t>
      </w:r>
      <w:proofErr w:type="spellEnd"/>
      <w:r w:rsidR="00CB0B95" w:rsidRPr="008A1D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B0B95" w:rsidRPr="008A1D96">
        <w:rPr>
          <w:rFonts w:ascii="Arial" w:hAnsi="Arial" w:cs="Arial"/>
          <w:b/>
          <w:sz w:val="24"/>
          <w:szCs w:val="24"/>
        </w:rPr>
        <w:t>homogen</w:t>
      </w:r>
      <w:proofErr w:type="spellEnd"/>
      <w:r w:rsidR="00CB0B95" w:rsidRPr="008A1D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B0B95" w:rsidRPr="008A1D96">
        <w:rPr>
          <w:rFonts w:ascii="Arial" w:hAnsi="Arial" w:cs="Arial"/>
          <w:b/>
          <w:sz w:val="24"/>
          <w:szCs w:val="24"/>
        </w:rPr>
        <w:t>atau</w:t>
      </w:r>
      <w:proofErr w:type="spellEnd"/>
      <w:r w:rsidR="00CB0B95" w:rsidRPr="008A1D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B0B95" w:rsidRPr="008A1D96">
        <w:rPr>
          <w:rFonts w:ascii="Arial" w:hAnsi="Arial" w:cs="Arial"/>
          <w:b/>
          <w:sz w:val="24"/>
          <w:szCs w:val="24"/>
        </w:rPr>
        <w:t>tidak</w:t>
      </w:r>
      <w:proofErr w:type="spellEnd"/>
    </w:p>
    <w:p w:rsidR="00CB0B95" w:rsidRPr="008A1D96" w:rsidRDefault="00CB0B95" w:rsidP="000B6C26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A1D96">
        <w:rPr>
          <w:rFonts w:ascii="Arial" w:hAnsi="Arial" w:cs="Arial"/>
          <w:sz w:val="24"/>
          <w:szCs w:val="24"/>
        </w:rPr>
        <w:t>Adapun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langkah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A1D96">
        <w:rPr>
          <w:rFonts w:ascii="Arial" w:hAnsi="Arial" w:cs="Arial"/>
          <w:sz w:val="24"/>
          <w:szCs w:val="24"/>
        </w:rPr>
        <w:t>dilakukan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disini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merupakan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langkah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akhir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dari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pemodelan</w:t>
      </w:r>
      <w:proofErr w:type="spellEnd"/>
      <w:r w:rsidRPr="008A1D96">
        <w:rPr>
          <w:rFonts w:ascii="Arial" w:hAnsi="Arial" w:cs="Arial"/>
          <w:sz w:val="24"/>
          <w:szCs w:val="24"/>
        </w:rPr>
        <w:t>.</w:t>
      </w:r>
      <w:proofErr w:type="gram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Karena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jika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aliran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tersebut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belum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mencapai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tingkat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homogen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maka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pemodelan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A1D96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kembali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ke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awal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8A1D96">
        <w:rPr>
          <w:rFonts w:ascii="Arial" w:hAnsi="Arial" w:cs="Arial"/>
          <w:sz w:val="24"/>
          <w:szCs w:val="24"/>
        </w:rPr>
        <w:t>Maka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dalam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langkah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ini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dibutuhkan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teori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A1D96">
        <w:rPr>
          <w:rFonts w:ascii="Arial" w:hAnsi="Arial" w:cs="Arial"/>
          <w:sz w:val="24"/>
          <w:szCs w:val="24"/>
        </w:rPr>
        <w:t>mendukung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untuk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menentukan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apakah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aliran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tersebut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sudah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homogen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atau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tidak</w:t>
      </w:r>
      <w:proofErr w:type="spellEnd"/>
      <w:r w:rsidRPr="008A1D96">
        <w:rPr>
          <w:rFonts w:ascii="Arial" w:hAnsi="Arial" w:cs="Arial"/>
          <w:sz w:val="24"/>
          <w:szCs w:val="24"/>
        </w:rPr>
        <w:t>.</w:t>
      </w:r>
      <w:proofErr w:type="gram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A1D96">
        <w:rPr>
          <w:rFonts w:ascii="Arial" w:hAnsi="Arial" w:cs="Arial"/>
          <w:sz w:val="24"/>
          <w:szCs w:val="24"/>
        </w:rPr>
        <w:t>Sedangkan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dalam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hal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menentukan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tingkat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homogen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ini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harus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mengacu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kepada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standar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A1D96">
        <w:rPr>
          <w:rFonts w:ascii="Arial" w:hAnsi="Arial" w:cs="Arial"/>
          <w:sz w:val="24"/>
          <w:szCs w:val="24"/>
        </w:rPr>
        <w:t>mengatur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hAnsi="Arial" w:cs="Arial"/>
          <w:sz w:val="24"/>
          <w:szCs w:val="24"/>
        </w:rPr>
        <w:t>tentang</w:t>
      </w:r>
      <w:proofErr w:type="spellEnd"/>
      <w:r w:rsidRPr="008A1D96">
        <w:rPr>
          <w:rFonts w:ascii="Arial" w:hAnsi="Arial" w:cs="Arial"/>
          <w:sz w:val="24"/>
          <w:szCs w:val="24"/>
        </w:rPr>
        <w:t xml:space="preserve"> cru</w:t>
      </w:r>
      <w:r w:rsidR="00D70FF5" w:rsidRPr="008A1D96">
        <w:rPr>
          <w:rFonts w:ascii="Arial" w:hAnsi="Arial" w:cs="Arial"/>
          <w:sz w:val="24"/>
          <w:szCs w:val="24"/>
        </w:rPr>
        <w:t xml:space="preserve">de oil sampling </w:t>
      </w:r>
      <w:proofErr w:type="spellStart"/>
      <w:r w:rsidR="00D70FF5" w:rsidRPr="008A1D96">
        <w:rPr>
          <w:rFonts w:ascii="Arial" w:hAnsi="Arial" w:cs="Arial"/>
          <w:sz w:val="24"/>
          <w:szCs w:val="24"/>
        </w:rPr>
        <w:t>yaitu</w:t>
      </w:r>
      <w:proofErr w:type="spellEnd"/>
      <w:r w:rsidR="00D70FF5" w:rsidRPr="008A1D96">
        <w:rPr>
          <w:rFonts w:ascii="Arial" w:hAnsi="Arial" w:cs="Arial"/>
          <w:sz w:val="24"/>
          <w:szCs w:val="24"/>
        </w:rPr>
        <w:t xml:space="preserve"> API 8.2, I</w:t>
      </w:r>
      <w:r w:rsidRPr="008A1D96">
        <w:rPr>
          <w:rFonts w:ascii="Arial" w:hAnsi="Arial" w:cs="Arial"/>
          <w:sz w:val="24"/>
          <w:szCs w:val="24"/>
        </w:rPr>
        <w:t>SO 3171, IP 6.2, ASTM D4177.</w:t>
      </w:r>
      <w:proofErr w:type="gramEnd"/>
    </w:p>
    <w:p w:rsidR="00CB0B95" w:rsidRPr="008A1D96" w:rsidRDefault="00CB0B95" w:rsidP="000B6C26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B0B95" w:rsidRDefault="00992513" w:rsidP="000B6C26">
      <w:pPr>
        <w:pStyle w:val="ListParagraph"/>
        <w:numPr>
          <w:ilvl w:val="0"/>
          <w:numId w:val="10"/>
        </w:num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B0B95" w:rsidRPr="008A1D96">
        <w:rPr>
          <w:rFonts w:ascii="Arial" w:hAnsi="Arial" w:cs="Arial"/>
          <w:b/>
          <w:sz w:val="24"/>
          <w:szCs w:val="24"/>
        </w:rPr>
        <w:t>Menentukan</w:t>
      </w:r>
      <w:proofErr w:type="spellEnd"/>
      <w:r w:rsidR="00CB0B95" w:rsidRPr="008A1D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B0B95" w:rsidRPr="008A1D96">
        <w:rPr>
          <w:rFonts w:ascii="Arial" w:hAnsi="Arial" w:cs="Arial"/>
          <w:b/>
          <w:sz w:val="24"/>
          <w:szCs w:val="24"/>
        </w:rPr>
        <w:t>titik</w:t>
      </w:r>
      <w:proofErr w:type="spellEnd"/>
      <w:r w:rsidR="00CB0B95" w:rsidRPr="008A1D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B0B95" w:rsidRPr="008A1D96">
        <w:rPr>
          <w:rFonts w:ascii="Arial" w:hAnsi="Arial" w:cs="Arial"/>
          <w:b/>
          <w:sz w:val="24"/>
          <w:szCs w:val="24"/>
        </w:rPr>
        <w:t>pengambilan</w:t>
      </w:r>
      <w:proofErr w:type="spellEnd"/>
      <w:r w:rsidR="00CB0B95" w:rsidRPr="008A1D96">
        <w:rPr>
          <w:rFonts w:ascii="Arial" w:hAnsi="Arial" w:cs="Arial"/>
          <w:b/>
          <w:sz w:val="24"/>
          <w:szCs w:val="24"/>
        </w:rPr>
        <w:t xml:space="preserve"> sample probe</w:t>
      </w:r>
    </w:p>
    <w:p w:rsidR="00CB0B95" w:rsidRPr="008A1D96" w:rsidRDefault="00CB0B95" w:rsidP="000B6C26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8A1D96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8A1D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eastAsia="Times New Roman" w:hAnsi="Arial" w:cs="Arial"/>
          <w:sz w:val="24"/>
          <w:szCs w:val="24"/>
        </w:rPr>
        <w:t>menentukan</w:t>
      </w:r>
      <w:proofErr w:type="spellEnd"/>
      <w:r w:rsidRPr="008A1D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eastAsia="Times New Roman" w:hAnsi="Arial" w:cs="Arial"/>
          <w:sz w:val="24"/>
          <w:szCs w:val="24"/>
        </w:rPr>
        <w:t>titik</w:t>
      </w:r>
      <w:proofErr w:type="spellEnd"/>
      <w:r w:rsidRPr="008A1D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eastAsia="Times New Roman" w:hAnsi="Arial" w:cs="Arial"/>
          <w:sz w:val="24"/>
          <w:szCs w:val="24"/>
        </w:rPr>
        <w:t>pengambilan</w:t>
      </w:r>
      <w:proofErr w:type="spellEnd"/>
      <w:r w:rsidRPr="008A1D96">
        <w:rPr>
          <w:rFonts w:ascii="Arial" w:eastAsia="Times New Roman" w:hAnsi="Arial" w:cs="Arial"/>
          <w:sz w:val="24"/>
          <w:szCs w:val="24"/>
        </w:rPr>
        <w:t xml:space="preserve"> sample probe </w:t>
      </w:r>
      <w:proofErr w:type="spellStart"/>
      <w:r w:rsidRPr="008A1D96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8A1D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eastAsia="Times New Roman" w:hAnsi="Arial" w:cs="Arial"/>
          <w:sz w:val="24"/>
          <w:szCs w:val="24"/>
        </w:rPr>
        <w:t>dibutuhkan</w:t>
      </w:r>
      <w:proofErr w:type="spellEnd"/>
      <w:r w:rsidRPr="008A1D96">
        <w:rPr>
          <w:rFonts w:ascii="Arial" w:eastAsia="Times New Roman" w:hAnsi="Arial" w:cs="Arial"/>
          <w:sz w:val="24"/>
          <w:szCs w:val="24"/>
        </w:rPr>
        <w:t xml:space="preserve"> data – data </w:t>
      </w:r>
      <w:proofErr w:type="spellStart"/>
      <w:r w:rsidRPr="008A1D96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8A1D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eastAsia="Times New Roman" w:hAnsi="Arial" w:cs="Arial"/>
          <w:sz w:val="24"/>
          <w:szCs w:val="24"/>
        </w:rPr>
        <w:t>hasil</w:t>
      </w:r>
      <w:proofErr w:type="spellEnd"/>
      <w:r w:rsidRPr="008A1D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eastAsia="Times New Roman" w:hAnsi="Arial" w:cs="Arial"/>
          <w:sz w:val="24"/>
          <w:szCs w:val="24"/>
        </w:rPr>
        <w:t>pemodelan</w:t>
      </w:r>
      <w:proofErr w:type="spellEnd"/>
      <w:r w:rsidRPr="008A1D96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8A1D96">
        <w:rPr>
          <w:rFonts w:ascii="Arial" w:eastAsia="Times New Roman" w:hAnsi="Arial" w:cs="Arial"/>
          <w:sz w:val="24"/>
          <w:szCs w:val="24"/>
        </w:rPr>
        <w:t>sudah</w:t>
      </w:r>
      <w:proofErr w:type="spellEnd"/>
      <w:r w:rsidRPr="008A1D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eastAsia="Times New Roman" w:hAnsi="Arial" w:cs="Arial"/>
          <w:sz w:val="24"/>
          <w:szCs w:val="24"/>
        </w:rPr>
        <w:t>dianggap</w:t>
      </w:r>
      <w:proofErr w:type="spellEnd"/>
      <w:r w:rsidRPr="008A1D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8A1D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eastAsia="Times New Roman" w:hAnsi="Arial" w:cs="Arial"/>
          <w:sz w:val="24"/>
          <w:szCs w:val="24"/>
        </w:rPr>
        <w:t>mencapai</w:t>
      </w:r>
      <w:proofErr w:type="spellEnd"/>
      <w:r w:rsidRPr="008A1D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eastAsia="Times New Roman" w:hAnsi="Arial" w:cs="Arial"/>
          <w:sz w:val="24"/>
          <w:szCs w:val="24"/>
        </w:rPr>
        <w:t>homogen</w:t>
      </w:r>
      <w:proofErr w:type="spellEnd"/>
      <w:r w:rsidRPr="008A1D96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8A1D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eastAsia="Times New Roman" w:hAnsi="Arial" w:cs="Arial"/>
          <w:sz w:val="24"/>
          <w:szCs w:val="24"/>
        </w:rPr>
        <w:t>Karena</w:t>
      </w:r>
      <w:proofErr w:type="spellEnd"/>
      <w:r w:rsidRPr="008A1D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eastAsia="Times New Roman" w:hAnsi="Arial" w:cs="Arial"/>
          <w:sz w:val="24"/>
          <w:szCs w:val="24"/>
        </w:rPr>
        <w:t>disini</w:t>
      </w:r>
      <w:proofErr w:type="spellEnd"/>
      <w:r w:rsidRPr="008A1D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8A1D96">
        <w:rPr>
          <w:rFonts w:ascii="Arial" w:eastAsia="Times New Roman" w:hAnsi="Arial" w:cs="Arial"/>
          <w:sz w:val="24"/>
          <w:szCs w:val="24"/>
        </w:rPr>
        <w:t>akan</w:t>
      </w:r>
      <w:proofErr w:type="spellEnd"/>
      <w:proofErr w:type="gramEnd"/>
      <w:r w:rsidRPr="008A1D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eastAsia="Times New Roman" w:hAnsi="Arial" w:cs="Arial"/>
          <w:sz w:val="24"/>
          <w:szCs w:val="24"/>
        </w:rPr>
        <w:t>diamati</w:t>
      </w:r>
      <w:proofErr w:type="spellEnd"/>
      <w:r w:rsidRPr="008A1D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eastAsia="Times New Roman" w:hAnsi="Arial" w:cs="Arial"/>
          <w:sz w:val="24"/>
          <w:szCs w:val="24"/>
        </w:rPr>
        <w:t>sebuah</w:t>
      </w:r>
      <w:proofErr w:type="spellEnd"/>
      <w:r w:rsidRPr="008A1D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eastAsia="Times New Roman" w:hAnsi="Arial" w:cs="Arial"/>
          <w:sz w:val="24"/>
          <w:szCs w:val="24"/>
        </w:rPr>
        <w:t>titik</w:t>
      </w:r>
      <w:proofErr w:type="spellEnd"/>
      <w:r w:rsidRPr="008A1D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eastAsia="Times New Roman" w:hAnsi="Arial" w:cs="Arial"/>
          <w:sz w:val="24"/>
          <w:szCs w:val="24"/>
        </w:rPr>
        <w:t>dimana</w:t>
      </w:r>
      <w:proofErr w:type="spellEnd"/>
      <w:r w:rsidRPr="008A1D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eastAsia="Times New Roman" w:hAnsi="Arial" w:cs="Arial"/>
          <w:sz w:val="24"/>
          <w:szCs w:val="24"/>
        </w:rPr>
        <w:t>aliran</w:t>
      </w:r>
      <w:proofErr w:type="spellEnd"/>
      <w:r w:rsidRPr="008A1D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eastAsia="Times New Roman" w:hAnsi="Arial" w:cs="Arial"/>
          <w:sz w:val="24"/>
          <w:szCs w:val="24"/>
        </w:rPr>
        <w:t>tersebut</w:t>
      </w:r>
      <w:proofErr w:type="spellEnd"/>
      <w:r w:rsidRPr="008A1D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eastAsia="Times New Roman" w:hAnsi="Arial" w:cs="Arial"/>
          <w:sz w:val="24"/>
          <w:szCs w:val="24"/>
        </w:rPr>
        <w:t>sudah</w:t>
      </w:r>
      <w:proofErr w:type="spellEnd"/>
      <w:r w:rsidRPr="008A1D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eastAsia="Times New Roman" w:hAnsi="Arial" w:cs="Arial"/>
          <w:sz w:val="24"/>
          <w:szCs w:val="24"/>
        </w:rPr>
        <w:t>homogen</w:t>
      </w:r>
      <w:proofErr w:type="spellEnd"/>
      <w:r w:rsidRPr="008A1D96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A1D96">
        <w:rPr>
          <w:rFonts w:ascii="Arial" w:eastAsia="Times New Roman" w:hAnsi="Arial" w:cs="Arial"/>
          <w:sz w:val="24"/>
          <w:szCs w:val="24"/>
        </w:rPr>
        <w:t>maka</w:t>
      </w:r>
      <w:proofErr w:type="spellEnd"/>
      <w:r w:rsidRPr="008A1D96">
        <w:rPr>
          <w:rFonts w:ascii="Arial" w:eastAsia="Times New Roman" w:hAnsi="Arial" w:cs="Arial"/>
          <w:sz w:val="24"/>
          <w:szCs w:val="24"/>
        </w:rPr>
        <w:t xml:space="preserve"> data – data yang </w:t>
      </w:r>
      <w:proofErr w:type="spellStart"/>
      <w:r w:rsidRPr="008A1D96">
        <w:rPr>
          <w:rFonts w:ascii="Arial" w:eastAsia="Times New Roman" w:hAnsi="Arial" w:cs="Arial"/>
          <w:sz w:val="24"/>
          <w:szCs w:val="24"/>
        </w:rPr>
        <w:t>dibutuhkan</w:t>
      </w:r>
      <w:proofErr w:type="spellEnd"/>
      <w:r w:rsidRPr="008A1D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eastAsia="Times New Roman" w:hAnsi="Arial" w:cs="Arial"/>
          <w:sz w:val="24"/>
          <w:szCs w:val="24"/>
        </w:rPr>
        <w:t>sudah</w:t>
      </w:r>
      <w:proofErr w:type="spellEnd"/>
      <w:r w:rsidRPr="008A1D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eastAsia="Times New Roman" w:hAnsi="Arial" w:cs="Arial"/>
          <w:sz w:val="24"/>
          <w:szCs w:val="24"/>
        </w:rPr>
        <w:t>baik</w:t>
      </w:r>
      <w:proofErr w:type="spellEnd"/>
      <w:r w:rsidRPr="008A1D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8A1D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eastAsia="Times New Roman" w:hAnsi="Arial" w:cs="Arial"/>
          <w:sz w:val="24"/>
          <w:szCs w:val="24"/>
        </w:rPr>
        <w:t>jelas</w:t>
      </w:r>
      <w:proofErr w:type="spellEnd"/>
      <w:r w:rsidRPr="008A1D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eastAsia="Times New Roman" w:hAnsi="Arial" w:cs="Arial"/>
          <w:sz w:val="24"/>
          <w:szCs w:val="24"/>
        </w:rPr>
        <w:t>karena</w:t>
      </w:r>
      <w:proofErr w:type="spellEnd"/>
      <w:r w:rsidRPr="008A1D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eastAsia="Times New Roman" w:hAnsi="Arial" w:cs="Arial"/>
          <w:sz w:val="24"/>
          <w:szCs w:val="24"/>
        </w:rPr>
        <w:t>langkah</w:t>
      </w:r>
      <w:proofErr w:type="spellEnd"/>
      <w:r w:rsidRPr="008A1D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8A1D96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8A1D96">
        <w:rPr>
          <w:rFonts w:ascii="Arial" w:eastAsia="Times New Roman" w:hAnsi="Arial" w:cs="Arial"/>
          <w:sz w:val="24"/>
          <w:szCs w:val="24"/>
        </w:rPr>
        <w:t>akan</w:t>
      </w:r>
      <w:proofErr w:type="spellEnd"/>
      <w:r w:rsidRPr="008A1D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eastAsia="Times New Roman" w:hAnsi="Arial" w:cs="Arial"/>
          <w:sz w:val="24"/>
          <w:szCs w:val="24"/>
        </w:rPr>
        <w:t>menentukan</w:t>
      </w:r>
      <w:proofErr w:type="spellEnd"/>
      <w:r w:rsidRPr="008A1D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eastAsia="Times New Roman" w:hAnsi="Arial" w:cs="Arial"/>
          <w:sz w:val="24"/>
          <w:szCs w:val="24"/>
        </w:rPr>
        <w:t>hasil</w:t>
      </w:r>
      <w:proofErr w:type="spellEnd"/>
      <w:r w:rsidRPr="008A1D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eastAsia="Times New Roman" w:hAnsi="Arial" w:cs="Arial"/>
          <w:sz w:val="24"/>
          <w:szCs w:val="24"/>
        </w:rPr>
        <w:t>akhir</w:t>
      </w:r>
      <w:proofErr w:type="spellEnd"/>
      <w:r w:rsidRPr="008A1D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8A1D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eastAsia="Times New Roman" w:hAnsi="Arial" w:cs="Arial"/>
          <w:sz w:val="24"/>
          <w:szCs w:val="24"/>
        </w:rPr>
        <w:t>pemodelan</w:t>
      </w:r>
      <w:proofErr w:type="spellEnd"/>
      <w:r w:rsidRPr="008A1D96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8A1D96">
        <w:rPr>
          <w:rFonts w:ascii="Arial" w:eastAsia="Times New Roman" w:hAnsi="Arial" w:cs="Arial"/>
          <w:sz w:val="24"/>
          <w:szCs w:val="24"/>
        </w:rPr>
        <w:t>dilakukan</w:t>
      </w:r>
      <w:proofErr w:type="spellEnd"/>
      <w:r w:rsidRPr="008A1D96">
        <w:rPr>
          <w:rFonts w:ascii="Arial" w:eastAsia="Times New Roman" w:hAnsi="Arial" w:cs="Arial"/>
          <w:sz w:val="24"/>
          <w:szCs w:val="24"/>
        </w:rPr>
        <w:t xml:space="preserve">. Dari </w:t>
      </w:r>
      <w:proofErr w:type="spellStart"/>
      <w:r w:rsidRPr="008A1D96">
        <w:rPr>
          <w:rFonts w:ascii="Arial" w:eastAsia="Times New Roman" w:hAnsi="Arial" w:cs="Arial"/>
          <w:sz w:val="24"/>
          <w:szCs w:val="24"/>
        </w:rPr>
        <w:t>hasil</w:t>
      </w:r>
      <w:proofErr w:type="spellEnd"/>
      <w:r w:rsidRPr="008A1D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8A1D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eastAsia="Times New Roman" w:hAnsi="Arial" w:cs="Arial"/>
          <w:sz w:val="24"/>
          <w:szCs w:val="24"/>
        </w:rPr>
        <w:t>nanti</w:t>
      </w:r>
      <w:proofErr w:type="spellEnd"/>
      <w:r w:rsidRPr="008A1D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8A1D96">
        <w:rPr>
          <w:rFonts w:ascii="Arial" w:eastAsia="Times New Roman" w:hAnsi="Arial" w:cs="Arial"/>
          <w:sz w:val="24"/>
          <w:szCs w:val="24"/>
        </w:rPr>
        <w:t>akan</w:t>
      </w:r>
      <w:proofErr w:type="spellEnd"/>
      <w:proofErr w:type="gramEnd"/>
      <w:r w:rsidRPr="008A1D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eastAsia="Times New Roman" w:hAnsi="Arial" w:cs="Arial"/>
          <w:sz w:val="24"/>
          <w:szCs w:val="24"/>
        </w:rPr>
        <w:t>diperoleh</w:t>
      </w:r>
      <w:proofErr w:type="spellEnd"/>
      <w:r w:rsidRPr="008A1D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eastAsia="Times New Roman" w:hAnsi="Arial" w:cs="Arial"/>
          <w:sz w:val="24"/>
          <w:szCs w:val="24"/>
        </w:rPr>
        <w:t>jarak</w:t>
      </w:r>
      <w:proofErr w:type="spellEnd"/>
      <w:r w:rsidRPr="008A1D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eastAsia="Times New Roman" w:hAnsi="Arial" w:cs="Arial"/>
          <w:sz w:val="24"/>
          <w:szCs w:val="24"/>
        </w:rPr>
        <w:t>peletakan</w:t>
      </w:r>
      <w:proofErr w:type="spellEnd"/>
      <w:r w:rsidRPr="008A1D96">
        <w:rPr>
          <w:rFonts w:ascii="Arial" w:eastAsia="Times New Roman" w:hAnsi="Arial" w:cs="Arial"/>
          <w:sz w:val="24"/>
          <w:szCs w:val="24"/>
        </w:rPr>
        <w:t xml:space="preserve"> </w:t>
      </w:r>
      <w:r w:rsidRPr="008A1D96">
        <w:rPr>
          <w:rFonts w:ascii="Arial" w:eastAsia="Times New Roman" w:hAnsi="Arial" w:cs="Arial"/>
          <w:i/>
          <w:sz w:val="24"/>
          <w:szCs w:val="24"/>
        </w:rPr>
        <w:t xml:space="preserve">sample </w:t>
      </w:r>
      <w:proofErr w:type="spellStart"/>
      <w:r w:rsidRPr="008A1D96">
        <w:rPr>
          <w:rFonts w:ascii="Arial" w:eastAsia="Times New Roman" w:hAnsi="Arial" w:cs="Arial"/>
          <w:i/>
          <w:sz w:val="24"/>
          <w:szCs w:val="24"/>
        </w:rPr>
        <w:t>probe</w:t>
      </w:r>
      <w:r w:rsidRPr="008A1D96">
        <w:rPr>
          <w:rFonts w:ascii="Arial" w:eastAsia="Times New Roman" w:hAnsi="Arial" w:cs="Arial"/>
          <w:sz w:val="24"/>
          <w:szCs w:val="24"/>
        </w:rPr>
        <w:t>nya</w:t>
      </w:r>
      <w:proofErr w:type="spellEnd"/>
      <w:r w:rsidRPr="008A1D96">
        <w:rPr>
          <w:rFonts w:ascii="Arial" w:eastAsia="Times New Roman" w:hAnsi="Arial" w:cs="Arial"/>
          <w:sz w:val="24"/>
          <w:szCs w:val="24"/>
        </w:rPr>
        <w:t xml:space="preserve">, yang </w:t>
      </w:r>
      <w:proofErr w:type="spellStart"/>
      <w:r w:rsidRPr="008A1D96">
        <w:rPr>
          <w:rFonts w:ascii="Arial" w:eastAsia="Times New Roman" w:hAnsi="Arial" w:cs="Arial"/>
          <w:sz w:val="24"/>
          <w:szCs w:val="24"/>
        </w:rPr>
        <w:t>nantinya</w:t>
      </w:r>
      <w:proofErr w:type="spellEnd"/>
      <w:r w:rsidRPr="008A1D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eastAsia="Times New Roman" w:hAnsi="Arial" w:cs="Arial"/>
          <w:sz w:val="24"/>
          <w:szCs w:val="24"/>
        </w:rPr>
        <w:t>akan</w:t>
      </w:r>
      <w:proofErr w:type="spellEnd"/>
      <w:r w:rsidRPr="008A1D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eastAsia="Times New Roman" w:hAnsi="Arial" w:cs="Arial"/>
          <w:sz w:val="24"/>
          <w:szCs w:val="24"/>
        </w:rPr>
        <w:t>sama</w:t>
      </w:r>
      <w:proofErr w:type="spellEnd"/>
      <w:r w:rsidRPr="008A1D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eastAsia="Times New Roman" w:hAnsi="Arial" w:cs="Arial"/>
          <w:sz w:val="24"/>
          <w:szCs w:val="24"/>
        </w:rPr>
        <w:t>persis</w:t>
      </w:r>
      <w:proofErr w:type="spellEnd"/>
      <w:r w:rsidRPr="008A1D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8A1D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eastAsia="Times New Roman" w:hAnsi="Arial" w:cs="Arial"/>
          <w:sz w:val="24"/>
          <w:szCs w:val="24"/>
        </w:rPr>
        <w:t>aplikasi</w:t>
      </w:r>
      <w:proofErr w:type="spellEnd"/>
      <w:r w:rsidRPr="008A1D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1D96">
        <w:rPr>
          <w:rFonts w:ascii="Arial" w:eastAsia="Times New Roman" w:hAnsi="Arial" w:cs="Arial"/>
          <w:sz w:val="24"/>
          <w:szCs w:val="24"/>
        </w:rPr>
        <w:t>dilapangannya</w:t>
      </w:r>
      <w:proofErr w:type="spellEnd"/>
      <w:r w:rsidRPr="008A1D96">
        <w:rPr>
          <w:rFonts w:ascii="Arial" w:eastAsia="Times New Roman" w:hAnsi="Arial" w:cs="Arial"/>
          <w:sz w:val="24"/>
          <w:szCs w:val="24"/>
        </w:rPr>
        <w:t>.</w:t>
      </w:r>
    </w:p>
    <w:sectPr w:rsidR="00CB0B95" w:rsidRPr="008A1D96" w:rsidSect="00DB524E">
      <w:headerReference w:type="default" r:id="rId11"/>
      <w:footerReference w:type="default" r:id="rId12"/>
      <w:pgSz w:w="11907" w:h="16839" w:code="9"/>
      <w:pgMar w:top="1134" w:right="1134" w:bottom="1134" w:left="1701" w:header="567" w:footer="567" w:gutter="0"/>
      <w:pgNumType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9FC" w:rsidRDefault="009659FC" w:rsidP="001B2C52">
      <w:pPr>
        <w:spacing w:after="0" w:line="240" w:lineRule="auto"/>
      </w:pPr>
      <w:r>
        <w:separator/>
      </w:r>
    </w:p>
  </w:endnote>
  <w:endnote w:type="continuationSeparator" w:id="0">
    <w:p w:rsidR="009659FC" w:rsidRDefault="009659FC" w:rsidP="001B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F0" w:rsidRDefault="00B679F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>
      <w:rPr>
        <w:rFonts w:asciiTheme="majorHAnsi" w:hAnsiTheme="majorHAnsi"/>
      </w:rPr>
      <w:t>Pemodelan</w:t>
    </w:r>
    <w:proofErr w:type="spellEnd"/>
    <w:r>
      <w:rPr>
        <w:rFonts w:asciiTheme="majorHAnsi" w:hAnsiTheme="majorHAnsi"/>
      </w:rPr>
      <w:t xml:space="preserve"> CFD </w:t>
    </w:r>
    <w:proofErr w:type="spellStart"/>
    <w:r>
      <w:rPr>
        <w:rFonts w:asciiTheme="majorHAnsi" w:hAnsiTheme="majorHAnsi"/>
      </w:rPr>
      <w:t>pada</w:t>
    </w:r>
    <w:proofErr w:type="spellEnd"/>
    <w:r>
      <w:rPr>
        <w:rFonts w:asciiTheme="majorHAnsi" w:hAnsiTheme="majorHAnsi"/>
      </w:rPr>
      <w:t xml:space="preserve"> </w:t>
    </w:r>
    <w:proofErr w:type="spellStart"/>
    <w:r>
      <w:rPr>
        <w:rFonts w:asciiTheme="majorHAnsi" w:hAnsiTheme="majorHAnsi"/>
      </w:rPr>
      <w:t>pipa</w:t>
    </w:r>
    <w:proofErr w:type="spellEnd"/>
    <w:r>
      <w:rPr>
        <w:rFonts w:asciiTheme="majorHAnsi" w:hAnsiTheme="majorHAnsi"/>
      </w:rPr>
      <w:t xml:space="preserve"> </w:t>
    </w:r>
    <w:r>
      <w:rPr>
        <w:rFonts w:asciiTheme="majorHAnsi" w:hAnsiTheme="majorHAnsi"/>
        <w:i/>
      </w:rPr>
      <w:t xml:space="preserve">crude oil </w:t>
    </w:r>
    <w:r w:rsidR="00367288">
      <w:rPr>
        <w:rFonts w:asciiTheme="majorHAnsi" w:hAnsiTheme="majorHAnsi"/>
      </w:rPr>
      <w:t xml:space="preserve">di </w:t>
    </w:r>
    <w:proofErr w:type="spellStart"/>
    <w:r w:rsidR="00367288">
      <w:rPr>
        <w:rFonts w:asciiTheme="majorHAnsi" w:hAnsiTheme="majorHAnsi"/>
      </w:rPr>
      <w:t>kilang</w:t>
    </w:r>
    <w:proofErr w:type="spellEnd"/>
    <w:r w:rsidR="00367288">
      <w:rPr>
        <w:rFonts w:asciiTheme="majorHAnsi" w:hAnsiTheme="majorHAnsi"/>
      </w:rPr>
      <w:t xml:space="preserve"> </w:t>
    </w:r>
    <w:proofErr w:type="spellStart"/>
    <w:r w:rsidR="00367288">
      <w:rPr>
        <w:rFonts w:asciiTheme="majorHAnsi" w:hAnsiTheme="majorHAnsi"/>
      </w:rPr>
      <w:t>minyak</w:t>
    </w:r>
    <w:proofErr w:type="spellEnd"/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DB524E" w:rsidRPr="00DB524E">
      <w:rPr>
        <w:rFonts w:asciiTheme="majorHAnsi" w:hAnsiTheme="majorHAnsi"/>
        <w:noProof/>
      </w:rPr>
      <w:t>12</w:t>
    </w:r>
    <w:r>
      <w:rPr>
        <w:rFonts w:asciiTheme="majorHAnsi" w:hAnsiTheme="majorHAnsi"/>
        <w:noProof/>
      </w:rPr>
      <w:fldChar w:fldCharType="end"/>
    </w:r>
  </w:p>
  <w:p w:rsidR="00B679F0" w:rsidRDefault="00B679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9FC" w:rsidRDefault="009659FC" w:rsidP="001B2C52">
      <w:pPr>
        <w:spacing w:after="0" w:line="240" w:lineRule="auto"/>
      </w:pPr>
      <w:r>
        <w:separator/>
      </w:r>
    </w:p>
  </w:footnote>
  <w:footnote w:type="continuationSeparator" w:id="0">
    <w:p w:rsidR="009659FC" w:rsidRDefault="009659FC" w:rsidP="001B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</w:rPr>
      <w:alias w:val="Title"/>
      <w:id w:val="77738743"/>
      <w:placeholder>
        <w:docPart w:val="77165765A48540FD8A82FF38BC22303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12FD6" w:rsidRPr="00512FD6" w:rsidRDefault="00512FD6" w:rsidP="00512FD6">
        <w:pPr>
          <w:pStyle w:val="Header"/>
          <w:pBdr>
            <w:bottom w:val="thickThinSmallGap" w:sz="24" w:space="1" w:color="622423" w:themeColor="accent2" w:themeShade="7F"/>
          </w:pBdr>
          <w:jc w:val="right"/>
          <w:rPr>
            <w:rFonts w:ascii="Arial" w:eastAsiaTheme="majorEastAsia" w:hAnsi="Arial" w:cs="Arial"/>
          </w:rPr>
        </w:pPr>
        <w:r w:rsidRPr="00512FD6">
          <w:rPr>
            <w:rFonts w:ascii="Arial" w:eastAsiaTheme="majorEastAsia" w:hAnsi="Arial" w:cs="Arial"/>
          </w:rPr>
          <w:t>BAB II</w:t>
        </w:r>
        <w:r w:rsidR="00CB0B95">
          <w:rPr>
            <w:rFonts w:ascii="Arial" w:eastAsiaTheme="majorEastAsia" w:hAnsi="Arial" w:cs="Arial"/>
          </w:rPr>
          <w:t>I</w:t>
        </w:r>
        <w:r w:rsidRPr="00512FD6">
          <w:rPr>
            <w:rFonts w:ascii="Arial" w:eastAsiaTheme="majorEastAsia" w:hAnsi="Arial" w:cs="Arial"/>
          </w:rPr>
          <w:t xml:space="preserve"> </w:t>
        </w:r>
        <w:r w:rsidR="00CB0B95">
          <w:rPr>
            <w:rFonts w:ascii="Arial" w:eastAsiaTheme="majorEastAsia" w:hAnsi="Arial" w:cs="Arial"/>
          </w:rPr>
          <w:t>METODOLOGI</w:t>
        </w:r>
      </w:p>
    </w:sdtContent>
  </w:sdt>
  <w:p w:rsidR="00512FD6" w:rsidRPr="00512FD6" w:rsidRDefault="00512FD6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4DB6"/>
    <w:multiLevelType w:val="hybridMultilevel"/>
    <w:tmpl w:val="99FE446A"/>
    <w:lvl w:ilvl="0" w:tplc="1268A62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BC12438"/>
    <w:multiLevelType w:val="hybridMultilevel"/>
    <w:tmpl w:val="E9785A68"/>
    <w:lvl w:ilvl="0" w:tplc="E3EC6B6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01F34A9"/>
    <w:multiLevelType w:val="multilevel"/>
    <w:tmpl w:val="78E8C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3874687"/>
    <w:multiLevelType w:val="hybridMultilevel"/>
    <w:tmpl w:val="43C2F4F4"/>
    <w:lvl w:ilvl="0" w:tplc="51406C6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B0B8D"/>
    <w:multiLevelType w:val="hybridMultilevel"/>
    <w:tmpl w:val="45309CB2"/>
    <w:lvl w:ilvl="0" w:tplc="54DCD4E2">
      <w:start w:val="1"/>
      <w:numFmt w:val="decimal"/>
      <w:lvlText w:val="3.2.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9D51BA9"/>
    <w:multiLevelType w:val="hybridMultilevel"/>
    <w:tmpl w:val="D7CAEA82"/>
    <w:lvl w:ilvl="0" w:tplc="C316A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F7708"/>
    <w:multiLevelType w:val="hybridMultilevel"/>
    <w:tmpl w:val="01C66EA4"/>
    <w:lvl w:ilvl="0" w:tplc="DDF80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402433"/>
    <w:multiLevelType w:val="hybridMultilevel"/>
    <w:tmpl w:val="37B0AA58"/>
    <w:lvl w:ilvl="0" w:tplc="1878F854">
      <w:start w:val="1"/>
      <w:numFmt w:val="decimal"/>
      <w:lvlText w:val="3.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B45349"/>
    <w:multiLevelType w:val="hybridMultilevel"/>
    <w:tmpl w:val="BC92CD9A"/>
    <w:lvl w:ilvl="0" w:tplc="AAD8A7E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B64781A"/>
    <w:multiLevelType w:val="hybridMultilevel"/>
    <w:tmpl w:val="96FAA1E8"/>
    <w:lvl w:ilvl="0" w:tplc="040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10">
    <w:nsid w:val="4F0F3240"/>
    <w:multiLevelType w:val="hybridMultilevel"/>
    <w:tmpl w:val="1CC07A96"/>
    <w:lvl w:ilvl="0" w:tplc="0666B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D5792"/>
    <w:multiLevelType w:val="hybridMultilevel"/>
    <w:tmpl w:val="A88C96D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54186DFA"/>
    <w:multiLevelType w:val="hybridMultilevel"/>
    <w:tmpl w:val="11263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34BC6"/>
    <w:multiLevelType w:val="hybridMultilevel"/>
    <w:tmpl w:val="D19E3048"/>
    <w:lvl w:ilvl="0" w:tplc="0E727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E3070"/>
    <w:multiLevelType w:val="hybridMultilevel"/>
    <w:tmpl w:val="F4D66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8B1241"/>
    <w:multiLevelType w:val="hybridMultilevel"/>
    <w:tmpl w:val="FA4491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BA706D"/>
    <w:multiLevelType w:val="hybridMultilevel"/>
    <w:tmpl w:val="5F941A84"/>
    <w:lvl w:ilvl="0" w:tplc="A86CE3B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5"/>
  </w:num>
  <w:num w:numId="5">
    <w:abstractNumId w:val="12"/>
  </w:num>
  <w:num w:numId="6">
    <w:abstractNumId w:val="13"/>
  </w:num>
  <w:num w:numId="7">
    <w:abstractNumId w:val="6"/>
  </w:num>
  <w:num w:numId="8">
    <w:abstractNumId w:val="2"/>
  </w:num>
  <w:num w:numId="9">
    <w:abstractNumId w:val="16"/>
  </w:num>
  <w:num w:numId="10">
    <w:abstractNumId w:val="3"/>
  </w:num>
  <w:num w:numId="11">
    <w:abstractNumId w:val="7"/>
  </w:num>
  <w:num w:numId="12">
    <w:abstractNumId w:val="4"/>
  </w:num>
  <w:num w:numId="13">
    <w:abstractNumId w:val="8"/>
  </w:num>
  <w:num w:numId="14">
    <w:abstractNumId w:val="0"/>
  </w:num>
  <w:num w:numId="15">
    <w:abstractNumId w:val="9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F1"/>
    <w:rsid w:val="00001E08"/>
    <w:rsid w:val="0001021C"/>
    <w:rsid w:val="0002061C"/>
    <w:rsid w:val="00027B36"/>
    <w:rsid w:val="0003001F"/>
    <w:rsid w:val="00033AAC"/>
    <w:rsid w:val="00054AB5"/>
    <w:rsid w:val="000626EC"/>
    <w:rsid w:val="000755E5"/>
    <w:rsid w:val="000771CE"/>
    <w:rsid w:val="000A1F42"/>
    <w:rsid w:val="000B6C26"/>
    <w:rsid w:val="000D0DC7"/>
    <w:rsid w:val="000D3AF0"/>
    <w:rsid w:val="00114B9F"/>
    <w:rsid w:val="00140024"/>
    <w:rsid w:val="00166FC9"/>
    <w:rsid w:val="00167008"/>
    <w:rsid w:val="00172D5E"/>
    <w:rsid w:val="00176662"/>
    <w:rsid w:val="00187CB7"/>
    <w:rsid w:val="001B2C52"/>
    <w:rsid w:val="001F7B5F"/>
    <w:rsid w:val="00206134"/>
    <w:rsid w:val="00275037"/>
    <w:rsid w:val="00287EBB"/>
    <w:rsid w:val="00294EF3"/>
    <w:rsid w:val="002A57E8"/>
    <w:rsid w:val="002D352E"/>
    <w:rsid w:val="002E3B47"/>
    <w:rsid w:val="002F1900"/>
    <w:rsid w:val="002F2087"/>
    <w:rsid w:val="00300447"/>
    <w:rsid w:val="003029B6"/>
    <w:rsid w:val="0030478B"/>
    <w:rsid w:val="00325374"/>
    <w:rsid w:val="00325D10"/>
    <w:rsid w:val="00337B80"/>
    <w:rsid w:val="00337E7D"/>
    <w:rsid w:val="00356A8A"/>
    <w:rsid w:val="00356AB8"/>
    <w:rsid w:val="00360D35"/>
    <w:rsid w:val="0036263C"/>
    <w:rsid w:val="00367288"/>
    <w:rsid w:val="003743B8"/>
    <w:rsid w:val="00382213"/>
    <w:rsid w:val="003A4074"/>
    <w:rsid w:val="003C50DE"/>
    <w:rsid w:val="003C77C6"/>
    <w:rsid w:val="003F0E10"/>
    <w:rsid w:val="00401DB7"/>
    <w:rsid w:val="00403834"/>
    <w:rsid w:val="004538B7"/>
    <w:rsid w:val="00460B46"/>
    <w:rsid w:val="004713CF"/>
    <w:rsid w:val="00493052"/>
    <w:rsid w:val="004A1B72"/>
    <w:rsid w:val="004A504B"/>
    <w:rsid w:val="004E693A"/>
    <w:rsid w:val="004F08D7"/>
    <w:rsid w:val="0051105E"/>
    <w:rsid w:val="00512FD6"/>
    <w:rsid w:val="005257C1"/>
    <w:rsid w:val="0055746A"/>
    <w:rsid w:val="00587A33"/>
    <w:rsid w:val="00596393"/>
    <w:rsid w:val="005A79E3"/>
    <w:rsid w:val="005D27C2"/>
    <w:rsid w:val="00611B0D"/>
    <w:rsid w:val="00617374"/>
    <w:rsid w:val="00620559"/>
    <w:rsid w:val="00644283"/>
    <w:rsid w:val="00653362"/>
    <w:rsid w:val="00662248"/>
    <w:rsid w:val="00670029"/>
    <w:rsid w:val="00674AC0"/>
    <w:rsid w:val="006903CB"/>
    <w:rsid w:val="00693815"/>
    <w:rsid w:val="006C3924"/>
    <w:rsid w:val="006E214B"/>
    <w:rsid w:val="006E55E9"/>
    <w:rsid w:val="006E64A0"/>
    <w:rsid w:val="006E70D7"/>
    <w:rsid w:val="007031B8"/>
    <w:rsid w:val="00714504"/>
    <w:rsid w:val="00721AD0"/>
    <w:rsid w:val="00740592"/>
    <w:rsid w:val="007734A1"/>
    <w:rsid w:val="0078445E"/>
    <w:rsid w:val="007856F1"/>
    <w:rsid w:val="007A12FB"/>
    <w:rsid w:val="007A676D"/>
    <w:rsid w:val="007D17BD"/>
    <w:rsid w:val="007D28D6"/>
    <w:rsid w:val="007E239E"/>
    <w:rsid w:val="0080450B"/>
    <w:rsid w:val="00820F6C"/>
    <w:rsid w:val="00852593"/>
    <w:rsid w:val="00853B62"/>
    <w:rsid w:val="0086642F"/>
    <w:rsid w:val="00875E77"/>
    <w:rsid w:val="00876F33"/>
    <w:rsid w:val="008862F9"/>
    <w:rsid w:val="008A1D96"/>
    <w:rsid w:val="008B5F36"/>
    <w:rsid w:val="008C2D0E"/>
    <w:rsid w:val="008D13AC"/>
    <w:rsid w:val="008D2FE1"/>
    <w:rsid w:val="008E0459"/>
    <w:rsid w:val="008E1F82"/>
    <w:rsid w:val="00916397"/>
    <w:rsid w:val="0091699C"/>
    <w:rsid w:val="0093208C"/>
    <w:rsid w:val="00940A66"/>
    <w:rsid w:val="009421D2"/>
    <w:rsid w:val="009659FC"/>
    <w:rsid w:val="00973358"/>
    <w:rsid w:val="0098337D"/>
    <w:rsid w:val="00991CF1"/>
    <w:rsid w:val="00992513"/>
    <w:rsid w:val="009A1D31"/>
    <w:rsid w:val="009A61A4"/>
    <w:rsid w:val="009B1147"/>
    <w:rsid w:val="009B3B29"/>
    <w:rsid w:val="009B45B1"/>
    <w:rsid w:val="009C1391"/>
    <w:rsid w:val="009E06D5"/>
    <w:rsid w:val="009E673B"/>
    <w:rsid w:val="009F4745"/>
    <w:rsid w:val="00A41A48"/>
    <w:rsid w:val="00A7634B"/>
    <w:rsid w:val="00A76712"/>
    <w:rsid w:val="00A8153A"/>
    <w:rsid w:val="00A869C5"/>
    <w:rsid w:val="00A86F0F"/>
    <w:rsid w:val="00AB0565"/>
    <w:rsid w:val="00AD228D"/>
    <w:rsid w:val="00AD41E8"/>
    <w:rsid w:val="00AE37FE"/>
    <w:rsid w:val="00AF6B4A"/>
    <w:rsid w:val="00B30B45"/>
    <w:rsid w:val="00B43024"/>
    <w:rsid w:val="00B679F0"/>
    <w:rsid w:val="00B71524"/>
    <w:rsid w:val="00B81117"/>
    <w:rsid w:val="00BE65A9"/>
    <w:rsid w:val="00BF202F"/>
    <w:rsid w:val="00BF5B23"/>
    <w:rsid w:val="00C0498B"/>
    <w:rsid w:val="00C04D64"/>
    <w:rsid w:val="00C10953"/>
    <w:rsid w:val="00C24487"/>
    <w:rsid w:val="00C46356"/>
    <w:rsid w:val="00C81C04"/>
    <w:rsid w:val="00CA227C"/>
    <w:rsid w:val="00CB0B95"/>
    <w:rsid w:val="00CB54A2"/>
    <w:rsid w:val="00CE698F"/>
    <w:rsid w:val="00CF232B"/>
    <w:rsid w:val="00D3508E"/>
    <w:rsid w:val="00D53466"/>
    <w:rsid w:val="00D70FF5"/>
    <w:rsid w:val="00D777AB"/>
    <w:rsid w:val="00D81CD9"/>
    <w:rsid w:val="00DA57FA"/>
    <w:rsid w:val="00DB524E"/>
    <w:rsid w:val="00DB563F"/>
    <w:rsid w:val="00DE5CB2"/>
    <w:rsid w:val="00E22F84"/>
    <w:rsid w:val="00E2610A"/>
    <w:rsid w:val="00E82B2B"/>
    <w:rsid w:val="00E853AA"/>
    <w:rsid w:val="00EA75A7"/>
    <w:rsid w:val="00ED76E7"/>
    <w:rsid w:val="00F00546"/>
    <w:rsid w:val="00F021E0"/>
    <w:rsid w:val="00F076EC"/>
    <w:rsid w:val="00F23980"/>
    <w:rsid w:val="00F46D34"/>
    <w:rsid w:val="00F66F94"/>
    <w:rsid w:val="00F773BD"/>
    <w:rsid w:val="00F90690"/>
    <w:rsid w:val="00FF7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6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F08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2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C52"/>
  </w:style>
  <w:style w:type="paragraph" w:styleId="Footer">
    <w:name w:val="footer"/>
    <w:basedOn w:val="Normal"/>
    <w:link w:val="FooterChar"/>
    <w:uiPriority w:val="99"/>
    <w:unhideWhenUsed/>
    <w:rsid w:val="001B2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C52"/>
  </w:style>
  <w:style w:type="table" w:styleId="TableGrid">
    <w:name w:val="Table Grid"/>
    <w:basedOn w:val="TableNormal"/>
    <w:uiPriority w:val="59"/>
    <w:rsid w:val="00CB0B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6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F08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2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C52"/>
  </w:style>
  <w:style w:type="paragraph" w:styleId="Footer">
    <w:name w:val="footer"/>
    <w:basedOn w:val="Normal"/>
    <w:link w:val="FooterChar"/>
    <w:uiPriority w:val="99"/>
    <w:unhideWhenUsed/>
    <w:rsid w:val="001B2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C52"/>
  </w:style>
  <w:style w:type="table" w:styleId="TableGrid">
    <w:name w:val="Table Grid"/>
    <w:basedOn w:val="TableNormal"/>
    <w:uiPriority w:val="59"/>
    <w:rsid w:val="00CB0B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165765A48540FD8A82FF38BC223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67B04-FB31-4FF7-A50F-736E70BF3965}"/>
      </w:docPartPr>
      <w:docPartBody>
        <w:p w:rsidR="00974155" w:rsidRDefault="00D55DF5" w:rsidP="00D55DF5">
          <w:pPr>
            <w:pStyle w:val="77165765A48540FD8A82FF38BC22303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F5"/>
    <w:rsid w:val="000D1A1D"/>
    <w:rsid w:val="000D76B9"/>
    <w:rsid w:val="001F5C21"/>
    <w:rsid w:val="0039414E"/>
    <w:rsid w:val="003C3CDE"/>
    <w:rsid w:val="00557CDE"/>
    <w:rsid w:val="00646F08"/>
    <w:rsid w:val="0076371A"/>
    <w:rsid w:val="009667EC"/>
    <w:rsid w:val="00974155"/>
    <w:rsid w:val="00A0030B"/>
    <w:rsid w:val="00A1144F"/>
    <w:rsid w:val="00A425E2"/>
    <w:rsid w:val="00A94C84"/>
    <w:rsid w:val="00B45213"/>
    <w:rsid w:val="00CC3732"/>
    <w:rsid w:val="00D55DF5"/>
    <w:rsid w:val="00DF150E"/>
    <w:rsid w:val="00EE554D"/>
    <w:rsid w:val="00FA1D04"/>
    <w:rsid w:val="00FC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165765A48540FD8A82FF38BC223035">
    <w:name w:val="77165765A48540FD8A82FF38BC223035"/>
    <w:rsid w:val="00D55DF5"/>
  </w:style>
  <w:style w:type="paragraph" w:customStyle="1" w:styleId="8AD4D0E90DCC4EF1A341F234D2BDD1ED">
    <w:name w:val="8AD4D0E90DCC4EF1A341F234D2BDD1ED"/>
    <w:rsid w:val="00D55D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165765A48540FD8A82FF38BC223035">
    <w:name w:val="77165765A48540FD8A82FF38BC223035"/>
    <w:rsid w:val="00D55DF5"/>
  </w:style>
  <w:style w:type="paragraph" w:customStyle="1" w:styleId="8AD4D0E90DCC4EF1A341F234D2BDD1ED">
    <w:name w:val="8AD4D0E90DCC4EF1A341F234D2BDD1ED"/>
    <w:rsid w:val="00D55D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628B2-DE84-4CAB-A40E-022D8FAB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III METODOLOGI</vt:lpstr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III METODOLOGI</dc:title>
  <dc:creator>IRFAN</dc:creator>
  <cp:lastModifiedBy>am</cp:lastModifiedBy>
  <cp:revision>27</cp:revision>
  <cp:lastPrinted>2013-10-03T03:22:00Z</cp:lastPrinted>
  <dcterms:created xsi:type="dcterms:W3CDTF">2013-02-01T15:31:00Z</dcterms:created>
  <dcterms:modified xsi:type="dcterms:W3CDTF">2013-10-03T03:29:00Z</dcterms:modified>
</cp:coreProperties>
</file>