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82" w:rsidRPr="00777152" w:rsidRDefault="00282382" w:rsidP="00282382">
      <w:pPr>
        <w:spacing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ANALISIS KINERJA GURU DITINJAU DARI MOTIVASI DAN DISIPLIN</w:t>
      </w:r>
      <w:r w:rsidRPr="00777152">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KERJA SERTA IMPLIKASINYA           TERHADAP KOMPETENSI LULUSAN SEKOLAH DASAR        DI GUGUS 33 </w:t>
      </w:r>
      <w:r w:rsidRPr="00777152">
        <w:rPr>
          <w:rFonts w:ascii="Times New Roman" w:eastAsia="Times New Roman" w:hAnsi="Times New Roman" w:cs="Times New Roman"/>
          <w:b/>
          <w:sz w:val="28"/>
          <w:szCs w:val="24"/>
        </w:rPr>
        <w:t>BANDUNG</w:t>
      </w:r>
    </w:p>
    <w:p w:rsidR="00282382" w:rsidRDefault="00282382" w:rsidP="00282382">
      <w:pPr>
        <w:spacing w:line="240" w:lineRule="auto"/>
        <w:jc w:val="center"/>
        <w:rPr>
          <w:rFonts w:ascii="Times New Roman" w:eastAsia="Times New Roman" w:hAnsi="Times New Roman" w:cs="Times New Roman"/>
          <w:sz w:val="24"/>
          <w:szCs w:val="24"/>
        </w:rPr>
      </w:pPr>
    </w:p>
    <w:p w:rsidR="00282382" w:rsidRDefault="004D2624" w:rsidP="00282382">
      <w:pPr>
        <w:spacing w:after="0" w:line="240" w:lineRule="auto"/>
        <w:jc w:val="center"/>
        <w:rPr>
          <w:rFonts w:ascii="Times New Roman" w:hAnsi="Times New Roman"/>
          <w:b/>
          <w:sz w:val="24"/>
          <w:szCs w:val="24"/>
        </w:rPr>
      </w:pPr>
      <w:r>
        <w:rPr>
          <w:rFonts w:ascii="Times New Roman" w:hAnsi="Times New Roman"/>
          <w:b/>
          <w:sz w:val="24"/>
          <w:szCs w:val="24"/>
        </w:rPr>
        <w:t>AGUS SUPRIADI</w:t>
      </w:r>
    </w:p>
    <w:p w:rsidR="00282382" w:rsidRPr="009132A2" w:rsidRDefault="00282382" w:rsidP="00282382">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Alumni Magister Manajemen Universitas Pasundan Bandung</w:t>
      </w:r>
    </w:p>
    <w:p w:rsidR="00125E93" w:rsidRPr="00282382" w:rsidRDefault="00125E93" w:rsidP="00282382">
      <w:pPr>
        <w:rPr>
          <w:rFonts w:ascii="Times New Roman" w:hAnsi="Times New Roman" w:cs="Times New Roman"/>
          <w:b/>
          <w:sz w:val="24"/>
        </w:rPr>
      </w:pPr>
    </w:p>
    <w:p w:rsidR="00A62E3C" w:rsidRPr="004D2624" w:rsidRDefault="00A62E3C" w:rsidP="00A62E3C">
      <w:pPr>
        <w:autoSpaceDE w:val="0"/>
        <w:autoSpaceDN w:val="0"/>
        <w:adjustRightInd w:val="0"/>
        <w:spacing w:after="195" w:line="240" w:lineRule="auto"/>
        <w:jc w:val="center"/>
        <w:rPr>
          <w:rFonts w:ascii="Times New Roman" w:hAnsi="Times New Roman"/>
          <w:b/>
          <w:bCs/>
          <w:i/>
          <w:sz w:val="24"/>
          <w:szCs w:val="24"/>
          <w:lang w:val="id-ID"/>
        </w:rPr>
      </w:pPr>
      <w:r w:rsidRPr="004D2624">
        <w:rPr>
          <w:rFonts w:ascii="Times New Roman" w:hAnsi="Times New Roman"/>
          <w:b/>
          <w:bCs/>
          <w:i/>
          <w:sz w:val="24"/>
          <w:szCs w:val="24"/>
        </w:rPr>
        <w:t>ABSTRACT</w:t>
      </w:r>
    </w:p>
    <w:p w:rsidR="00A62E3C" w:rsidRPr="004D2624" w:rsidRDefault="00A62E3C" w:rsidP="00A62E3C">
      <w:pPr>
        <w:autoSpaceDE w:val="0"/>
        <w:autoSpaceDN w:val="0"/>
        <w:adjustRightInd w:val="0"/>
        <w:spacing w:after="0" w:line="240" w:lineRule="auto"/>
        <w:jc w:val="both"/>
        <w:rPr>
          <w:rFonts w:ascii="Times New Roman" w:hAnsi="Times New Roman"/>
          <w:b/>
          <w:i/>
          <w:sz w:val="24"/>
          <w:szCs w:val="24"/>
        </w:rPr>
      </w:pPr>
      <w:r w:rsidRPr="004D2624">
        <w:rPr>
          <w:rFonts w:ascii="Times New Roman" w:hAnsi="Times New Roman"/>
          <w:b/>
          <w:i/>
          <w:sz w:val="24"/>
          <w:szCs w:val="24"/>
        </w:rPr>
        <w:t xml:space="preserve">Teachers are the core of human resources in education world. The demand of </w:t>
      </w:r>
      <w:proofErr w:type="gramStart"/>
      <w:r w:rsidRPr="004D2624">
        <w:rPr>
          <w:rFonts w:ascii="Times New Roman" w:hAnsi="Times New Roman"/>
          <w:b/>
          <w:i/>
          <w:sz w:val="24"/>
          <w:szCs w:val="24"/>
        </w:rPr>
        <w:t>the of</w:t>
      </w:r>
      <w:proofErr w:type="gramEnd"/>
      <w:r w:rsidRPr="004D2624">
        <w:rPr>
          <w:rFonts w:ascii="Times New Roman" w:hAnsi="Times New Roman"/>
          <w:b/>
          <w:i/>
          <w:sz w:val="24"/>
          <w:szCs w:val="24"/>
        </w:rPr>
        <w:t xml:space="preserve"> teacher performance is mainly driven by the emergence of educational problems. Teacher are at the forefront of the education which directly facing the educational problem. One of the problems of education in Indonesia is the poor quality of graduates of primary school students. The low competence of graduates of primary schools is affected by the performance of theachers. Teacher performance is influenced by factors ofmotivations of teacher and teache’sr work discipline itself.</w:t>
      </w:r>
    </w:p>
    <w:p w:rsidR="00A62E3C" w:rsidRPr="004D2624" w:rsidRDefault="00A62E3C" w:rsidP="00A62E3C">
      <w:pPr>
        <w:autoSpaceDE w:val="0"/>
        <w:autoSpaceDN w:val="0"/>
        <w:adjustRightInd w:val="0"/>
        <w:spacing w:after="0" w:line="240" w:lineRule="auto"/>
        <w:jc w:val="both"/>
        <w:rPr>
          <w:rFonts w:ascii="Times New Roman" w:hAnsi="Times New Roman"/>
          <w:b/>
          <w:i/>
          <w:sz w:val="24"/>
          <w:szCs w:val="24"/>
        </w:rPr>
      </w:pPr>
      <w:r w:rsidRPr="004D2624">
        <w:rPr>
          <w:rFonts w:ascii="Times New Roman" w:hAnsi="Times New Roman"/>
          <w:b/>
          <w:i/>
          <w:sz w:val="24"/>
          <w:szCs w:val="24"/>
        </w:rPr>
        <w:t xml:space="preserve">The pupose of this study was to examine and assess the influence of teacher motivation and discipline to the performance of teachers and their implications for the competence of primary school graduates. Parameter study is </w:t>
      </w:r>
      <w:proofErr w:type="gramStart"/>
      <w:r w:rsidRPr="004D2624">
        <w:rPr>
          <w:rFonts w:ascii="Times New Roman" w:hAnsi="Times New Roman"/>
          <w:b/>
          <w:i/>
          <w:sz w:val="24"/>
          <w:szCs w:val="24"/>
        </w:rPr>
        <w:t>teachers</w:t>
      </w:r>
      <w:proofErr w:type="gramEnd"/>
      <w:r w:rsidRPr="004D2624">
        <w:rPr>
          <w:rFonts w:ascii="Times New Roman" w:hAnsi="Times New Roman"/>
          <w:b/>
          <w:i/>
          <w:sz w:val="24"/>
          <w:szCs w:val="24"/>
        </w:rPr>
        <w:t xml:space="preserve"> motivation, work discipline of teachers, teacher’s performance, and competence of primary school graduates. This research was conducted at primary schools within cluster 33 Bandung.</w:t>
      </w:r>
    </w:p>
    <w:p w:rsidR="00A62E3C" w:rsidRPr="004D2624" w:rsidRDefault="00A62E3C" w:rsidP="00A62E3C">
      <w:pPr>
        <w:autoSpaceDE w:val="0"/>
        <w:autoSpaceDN w:val="0"/>
        <w:adjustRightInd w:val="0"/>
        <w:spacing w:after="0" w:line="240" w:lineRule="auto"/>
        <w:jc w:val="both"/>
        <w:rPr>
          <w:rFonts w:ascii="Times New Roman" w:hAnsi="Times New Roman"/>
          <w:b/>
          <w:i/>
          <w:sz w:val="24"/>
          <w:szCs w:val="24"/>
        </w:rPr>
      </w:pPr>
      <w:r w:rsidRPr="004D2624">
        <w:rPr>
          <w:rFonts w:ascii="Times New Roman" w:hAnsi="Times New Roman"/>
          <w:b/>
          <w:i/>
          <w:sz w:val="24"/>
          <w:szCs w:val="24"/>
        </w:rPr>
        <w:t>This research was conducted as descriptive varied studies with quantitative approached. Population and sample in this study are class teachers of grade 5 and 6 of 40 people. Hypothesis was being tested by using path analysis which is equipped with a validity and reliability.</w:t>
      </w:r>
    </w:p>
    <w:p w:rsidR="00A62E3C" w:rsidRPr="004D2624" w:rsidRDefault="00A62E3C" w:rsidP="00A62E3C">
      <w:pPr>
        <w:autoSpaceDE w:val="0"/>
        <w:autoSpaceDN w:val="0"/>
        <w:adjustRightInd w:val="0"/>
        <w:spacing w:after="0" w:line="240" w:lineRule="auto"/>
        <w:jc w:val="both"/>
        <w:rPr>
          <w:rFonts w:ascii="Times New Roman" w:hAnsi="Times New Roman"/>
          <w:b/>
          <w:i/>
          <w:sz w:val="24"/>
          <w:szCs w:val="24"/>
          <w:lang w:val="id-ID"/>
        </w:rPr>
      </w:pPr>
      <w:proofErr w:type="gramStart"/>
      <w:r w:rsidRPr="004D2624">
        <w:rPr>
          <w:rFonts w:ascii="Times New Roman" w:hAnsi="Times New Roman"/>
          <w:b/>
          <w:i/>
          <w:sz w:val="24"/>
          <w:szCs w:val="24"/>
        </w:rPr>
        <w:t>Based on the research model path analysis showed that the motivation and discipline work partially and simultaneously significantly influence the performance of teachers.</w:t>
      </w:r>
      <w:proofErr w:type="gramEnd"/>
      <w:r w:rsidRPr="004D2624">
        <w:rPr>
          <w:rFonts w:ascii="Times New Roman" w:hAnsi="Times New Roman"/>
          <w:b/>
          <w:i/>
          <w:sz w:val="24"/>
          <w:szCs w:val="24"/>
        </w:rPr>
        <w:t xml:space="preserve"> Motivation is </w:t>
      </w:r>
      <w:r w:rsidRPr="004D2624">
        <w:rPr>
          <w:rFonts w:ascii="Times New Roman" w:hAnsi="Times New Roman"/>
          <w:b/>
          <w:i/>
          <w:sz w:val="24"/>
          <w:szCs w:val="24"/>
          <w:lang w:val="id-ID"/>
        </w:rPr>
        <w:t>directly influencing the performance of teachers by 0,565, work dicipline directly affect the performance of teachers by 0,393. Simultaneously, work motivation and dicipline significantly affect the performance of teacher for the remaining 0,671 is influenced by another factor of 0,329. Teacher’s performance significantly influence the competence of graduates at 0,622 and the remaining 0,200 influenced by other factores.</w:t>
      </w:r>
    </w:p>
    <w:p w:rsidR="00A62E3C" w:rsidRPr="004D2624" w:rsidRDefault="00A62E3C" w:rsidP="00A62E3C">
      <w:pPr>
        <w:autoSpaceDE w:val="0"/>
        <w:autoSpaceDN w:val="0"/>
        <w:adjustRightInd w:val="0"/>
        <w:spacing w:after="0" w:line="240" w:lineRule="auto"/>
        <w:jc w:val="both"/>
        <w:rPr>
          <w:rFonts w:ascii="Times New Roman" w:hAnsi="Times New Roman"/>
          <w:b/>
          <w:i/>
          <w:sz w:val="24"/>
          <w:szCs w:val="24"/>
        </w:rPr>
      </w:pPr>
    </w:p>
    <w:p w:rsidR="00A62E3C" w:rsidRPr="004D2624" w:rsidRDefault="004D2624" w:rsidP="00A62E3C">
      <w:pPr>
        <w:autoSpaceDE w:val="0"/>
        <w:autoSpaceDN w:val="0"/>
        <w:adjustRightInd w:val="0"/>
        <w:spacing w:after="0" w:line="240" w:lineRule="auto"/>
        <w:ind w:left="720" w:hanging="720"/>
        <w:rPr>
          <w:rFonts w:ascii="Times New Roman" w:hAnsi="Times New Roman"/>
          <w:b/>
          <w:i/>
          <w:sz w:val="24"/>
          <w:szCs w:val="24"/>
          <w:lang w:val="id-ID"/>
        </w:rPr>
      </w:pPr>
      <w:r>
        <w:rPr>
          <w:rFonts w:ascii="Times New Roman" w:hAnsi="Times New Roman"/>
          <w:b/>
          <w:i/>
          <w:sz w:val="24"/>
          <w:szCs w:val="24"/>
        </w:rPr>
        <w:t>Key</w:t>
      </w:r>
      <w:r>
        <w:rPr>
          <w:rFonts w:ascii="Times New Roman" w:hAnsi="Times New Roman"/>
          <w:b/>
          <w:i/>
          <w:sz w:val="24"/>
          <w:szCs w:val="24"/>
          <w:lang w:val="id-ID"/>
        </w:rPr>
        <w:t xml:space="preserve"> </w:t>
      </w:r>
      <w:proofErr w:type="gramStart"/>
      <w:r w:rsidR="00A62E3C" w:rsidRPr="004D2624">
        <w:rPr>
          <w:rFonts w:ascii="Times New Roman" w:hAnsi="Times New Roman"/>
          <w:b/>
          <w:i/>
          <w:sz w:val="24"/>
          <w:szCs w:val="24"/>
        </w:rPr>
        <w:t>words</w:t>
      </w:r>
      <w:r w:rsidR="00A62E3C" w:rsidRPr="004D2624">
        <w:rPr>
          <w:rFonts w:ascii="Times New Roman" w:hAnsi="Times New Roman"/>
          <w:b/>
          <w:i/>
          <w:sz w:val="24"/>
          <w:szCs w:val="24"/>
          <w:lang w:val="id-ID"/>
        </w:rPr>
        <w:t xml:space="preserve"> :</w:t>
      </w:r>
      <w:proofErr w:type="gramEnd"/>
      <w:r w:rsidR="00A62E3C" w:rsidRPr="004D2624">
        <w:rPr>
          <w:rFonts w:ascii="Times New Roman" w:hAnsi="Times New Roman"/>
          <w:b/>
          <w:i/>
          <w:sz w:val="24"/>
          <w:szCs w:val="24"/>
          <w:lang w:val="id-ID"/>
        </w:rPr>
        <w:t xml:space="preserve"> </w:t>
      </w:r>
      <w:r w:rsidR="00A62E3C" w:rsidRPr="004D2624">
        <w:rPr>
          <w:rFonts w:ascii="Times New Roman" w:hAnsi="Times New Roman"/>
          <w:b/>
          <w:i/>
          <w:sz w:val="24"/>
          <w:szCs w:val="24"/>
        </w:rPr>
        <w:t xml:space="preserve">motivation, work discipline, teacher’s performance, graduate    </w:t>
      </w:r>
      <w:r w:rsidR="00A62E3C" w:rsidRPr="004D2624">
        <w:rPr>
          <w:rFonts w:ascii="Times New Roman" w:hAnsi="Times New Roman"/>
          <w:b/>
          <w:i/>
          <w:sz w:val="24"/>
          <w:szCs w:val="24"/>
          <w:lang w:val="id-ID"/>
        </w:rPr>
        <w:t xml:space="preserve">             </w:t>
      </w:r>
    </w:p>
    <w:p w:rsidR="00A62E3C" w:rsidRPr="004D2624" w:rsidRDefault="00A62E3C" w:rsidP="00A62E3C">
      <w:pPr>
        <w:autoSpaceDE w:val="0"/>
        <w:autoSpaceDN w:val="0"/>
        <w:adjustRightInd w:val="0"/>
        <w:spacing w:after="0" w:line="240" w:lineRule="auto"/>
        <w:ind w:left="720" w:hanging="720"/>
        <w:rPr>
          <w:rFonts w:ascii="Times New Roman" w:hAnsi="Times New Roman"/>
          <w:b/>
          <w:i/>
          <w:sz w:val="24"/>
          <w:szCs w:val="24"/>
          <w:lang w:val="id-ID"/>
        </w:rPr>
      </w:pPr>
      <w:r w:rsidRPr="004D2624">
        <w:rPr>
          <w:rFonts w:ascii="Times New Roman" w:hAnsi="Times New Roman"/>
          <w:b/>
          <w:i/>
          <w:sz w:val="24"/>
          <w:szCs w:val="24"/>
          <w:lang w:val="id-ID"/>
        </w:rPr>
        <w:t xml:space="preserve">                    </w:t>
      </w:r>
      <w:proofErr w:type="gramStart"/>
      <w:r w:rsidRPr="004D2624">
        <w:rPr>
          <w:rFonts w:ascii="Times New Roman" w:hAnsi="Times New Roman"/>
          <w:b/>
          <w:i/>
          <w:sz w:val="24"/>
          <w:szCs w:val="24"/>
        </w:rPr>
        <w:t>competency</w:t>
      </w:r>
      <w:proofErr w:type="gramEnd"/>
      <w:r w:rsidRPr="004D2624">
        <w:rPr>
          <w:rFonts w:ascii="Times New Roman" w:hAnsi="Times New Roman"/>
          <w:b/>
          <w:i/>
          <w:sz w:val="24"/>
          <w:szCs w:val="24"/>
        </w:rPr>
        <w:t>.</w:t>
      </w:r>
    </w:p>
    <w:p w:rsidR="00A62E3C" w:rsidRDefault="00A62E3C" w:rsidP="00A62E3C">
      <w:pPr>
        <w:spacing w:line="240" w:lineRule="auto"/>
        <w:rPr>
          <w:rFonts w:ascii="Times New Roman" w:hAnsi="Times New Roman"/>
          <w:sz w:val="24"/>
          <w:lang w:val="id-ID"/>
        </w:rPr>
      </w:pPr>
    </w:p>
    <w:p w:rsidR="00282382" w:rsidRDefault="00282382" w:rsidP="00282382">
      <w:pPr>
        <w:rPr>
          <w:rFonts w:ascii="Times New Roman" w:hAnsi="Times New Roman" w:cs="Times New Roman"/>
          <w:b/>
          <w:sz w:val="24"/>
          <w:lang w:val="id-ID"/>
        </w:rPr>
      </w:pPr>
    </w:p>
    <w:p w:rsidR="00A62E3C" w:rsidRPr="00A62E3C" w:rsidRDefault="00A62E3C" w:rsidP="00282382">
      <w:pPr>
        <w:rPr>
          <w:rFonts w:ascii="Times New Roman" w:hAnsi="Times New Roman" w:cs="Times New Roman"/>
          <w:b/>
          <w:sz w:val="24"/>
          <w:lang w:val="id-ID"/>
        </w:rPr>
      </w:pPr>
    </w:p>
    <w:p w:rsidR="00282382" w:rsidRDefault="00282382" w:rsidP="000F7DCF">
      <w:pPr>
        <w:pStyle w:val="ListParagraph"/>
        <w:numPr>
          <w:ilvl w:val="0"/>
          <w:numId w:val="1"/>
        </w:numPr>
        <w:spacing w:line="360" w:lineRule="auto"/>
        <w:ind w:left="426" w:hanging="426"/>
        <w:rPr>
          <w:rFonts w:ascii="Times New Roman" w:hAnsi="Times New Roman" w:cs="Times New Roman"/>
          <w:b/>
          <w:sz w:val="24"/>
        </w:rPr>
      </w:pPr>
      <w:r>
        <w:rPr>
          <w:rFonts w:ascii="Times New Roman" w:hAnsi="Times New Roman" w:cs="Times New Roman"/>
          <w:b/>
          <w:sz w:val="24"/>
        </w:rPr>
        <w:lastRenderedPageBreak/>
        <w:t>PENDAHULUAN</w:t>
      </w:r>
    </w:p>
    <w:p w:rsidR="00D310A1" w:rsidRPr="000F7DCF" w:rsidRDefault="00D310A1" w:rsidP="006F01B2">
      <w:pPr>
        <w:pStyle w:val="ListParagraph"/>
        <w:numPr>
          <w:ilvl w:val="1"/>
          <w:numId w:val="1"/>
        </w:numPr>
        <w:spacing w:after="0" w:line="360" w:lineRule="auto"/>
        <w:ind w:left="426" w:hanging="426"/>
        <w:rPr>
          <w:rFonts w:ascii="Times New Roman" w:hAnsi="Times New Roman" w:cs="Times New Roman"/>
          <w:b/>
          <w:sz w:val="24"/>
        </w:rPr>
      </w:pPr>
      <w:r>
        <w:rPr>
          <w:rFonts w:ascii="Times New Roman" w:hAnsi="Times New Roman" w:cs="Times New Roman"/>
          <w:b/>
          <w:sz w:val="24"/>
        </w:rPr>
        <w:t>L</w:t>
      </w:r>
      <w:r w:rsidR="00282382">
        <w:rPr>
          <w:rFonts w:ascii="Times New Roman" w:hAnsi="Times New Roman" w:cs="Times New Roman"/>
          <w:b/>
          <w:sz w:val="24"/>
        </w:rPr>
        <w:t>atar Belakang</w:t>
      </w:r>
    </w:p>
    <w:p w:rsidR="00D310A1" w:rsidRDefault="00D310A1" w:rsidP="00D310A1">
      <w:pPr>
        <w:pStyle w:val="Normal1"/>
        <w:ind w:firstLine="567"/>
        <w:jc w:val="both"/>
        <w:rPr>
          <w:color w:val="000000"/>
        </w:rPr>
      </w:pPr>
      <w:r w:rsidRPr="00D310A1">
        <w:rPr>
          <w:color w:val="000000"/>
        </w:rPr>
        <w:t xml:space="preserve">Menurut UU No.20 tahun 2003 tentang Sistem Pendidikan Nasional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D310A1" w:rsidRPr="00D310A1" w:rsidRDefault="00D310A1" w:rsidP="00D310A1">
      <w:pPr>
        <w:pStyle w:val="Normal1"/>
        <w:ind w:firstLine="567"/>
        <w:jc w:val="both"/>
        <w:rPr>
          <w:color w:val="000000"/>
        </w:rPr>
      </w:pPr>
      <w:proofErr w:type="gramStart"/>
      <w:r w:rsidRPr="00D310A1">
        <w:rPr>
          <w:color w:val="000000"/>
        </w:rPr>
        <w:t>Dalam pelaksanaan fungsi dan tugasnya, guru sebagai profesi menyandang persyaratan tertentu sebagaimana tertuang di dalam UU No. 20 tahun 2003 tentang Sistem Pendidikan Nasional.</w:t>
      </w:r>
      <w:proofErr w:type="gramEnd"/>
      <w:r w:rsidRPr="00D310A1">
        <w:rPr>
          <w:color w:val="000000"/>
        </w:rPr>
        <w:t xml:space="preserve"> Dalam pasal 39 (1) dan (2) dinyatakan bahwa: </w:t>
      </w:r>
    </w:p>
    <w:p w:rsidR="00D310A1" w:rsidRPr="00D310A1" w:rsidRDefault="00D310A1" w:rsidP="00D310A1">
      <w:pPr>
        <w:pStyle w:val="Normal1"/>
        <w:numPr>
          <w:ilvl w:val="0"/>
          <w:numId w:val="2"/>
        </w:numPr>
        <w:ind w:left="1134" w:hanging="567"/>
        <w:jc w:val="both"/>
        <w:rPr>
          <w:color w:val="000000"/>
        </w:rPr>
      </w:pPr>
      <w:r w:rsidRPr="00D310A1">
        <w:rPr>
          <w:color w:val="000000"/>
        </w:rPr>
        <w:t xml:space="preserve">Tenaga kependidikan bertugas melaksanakan administrasi, pengelolaan, pengembangan, pengawasan, dan pelayanan teknis untuk menunjang proses pendidikan pada satuan pendidikan. </w:t>
      </w:r>
    </w:p>
    <w:p w:rsidR="00D310A1" w:rsidRPr="00D310A1" w:rsidRDefault="00D310A1" w:rsidP="00D310A1">
      <w:pPr>
        <w:pStyle w:val="Normal1"/>
        <w:numPr>
          <w:ilvl w:val="0"/>
          <w:numId w:val="2"/>
        </w:numPr>
        <w:ind w:left="1134" w:hanging="567"/>
        <w:jc w:val="both"/>
        <w:rPr>
          <w:color w:val="000000"/>
        </w:rPr>
      </w:pPr>
      <w:r w:rsidRPr="00D310A1">
        <w:rPr>
          <w:color w:val="000000"/>
        </w:rPr>
        <w:t xml:space="preserve">Pendidik merupakan tenaga profesional yang bertugas merencanakan dan melaksanakan proses pembelajaran, menilai hasil pembelajaran, melakukan pembimbingan dan pelatihan, serta melakukan penelitian dan pengabdian kepada masyarakat, terutama bagi pendidik pada perguruan tinggi. </w:t>
      </w:r>
    </w:p>
    <w:p w:rsidR="00D310A1" w:rsidRPr="00D310A1" w:rsidRDefault="00D310A1" w:rsidP="00D310A1">
      <w:pPr>
        <w:pStyle w:val="Normal1"/>
        <w:ind w:firstLine="567"/>
        <w:jc w:val="both"/>
        <w:rPr>
          <w:color w:val="000000"/>
        </w:rPr>
      </w:pPr>
      <w:proofErr w:type="gramStart"/>
      <w:r w:rsidRPr="00D310A1">
        <w:rPr>
          <w:color w:val="000000"/>
        </w:rPr>
        <w:t>Untuk dapat melaksanakan tugas dan tanggung jawab di atas, seorang guru dituntut memiliki beberapa kemampuan dan keterampilan tertentu.</w:t>
      </w:r>
      <w:proofErr w:type="gramEnd"/>
      <w:r w:rsidRPr="00D310A1">
        <w:rPr>
          <w:color w:val="000000"/>
        </w:rPr>
        <w:t xml:space="preserve"> </w:t>
      </w:r>
      <w:proofErr w:type="gramStart"/>
      <w:r w:rsidRPr="00D310A1">
        <w:rPr>
          <w:color w:val="000000"/>
        </w:rPr>
        <w:t>Kemampuan dan ketrampilan tersebut sebagai bagian dari kompetensi profesionalisme guru.</w:t>
      </w:r>
      <w:proofErr w:type="gramEnd"/>
      <w:r w:rsidRPr="00D310A1">
        <w:rPr>
          <w:color w:val="000000"/>
        </w:rPr>
        <w:t xml:space="preserve"> </w:t>
      </w:r>
      <w:proofErr w:type="gramStart"/>
      <w:r w:rsidRPr="00D310A1">
        <w:rPr>
          <w:color w:val="000000"/>
        </w:rPr>
        <w:t>Kompetensi merupakan suatu kemampuan yang mutlak dimiliki oleh guru agar tugasnya sebagai pendidik dapat terlaksana dengan baik (Ditjen PMPTK, 2008).</w:t>
      </w:r>
      <w:proofErr w:type="gramEnd"/>
      <w:r w:rsidRPr="00D310A1">
        <w:rPr>
          <w:color w:val="000000"/>
        </w:rPr>
        <w:t xml:space="preserve"> </w:t>
      </w:r>
    </w:p>
    <w:p w:rsidR="00D310A1" w:rsidRPr="00D310A1" w:rsidRDefault="00D310A1" w:rsidP="00D310A1">
      <w:pPr>
        <w:pStyle w:val="Default"/>
        <w:ind w:firstLine="567"/>
        <w:jc w:val="both"/>
        <w:rPr>
          <w:color w:val="auto"/>
        </w:rPr>
      </w:pPr>
      <w:proofErr w:type="gramStart"/>
      <w:r w:rsidRPr="00D310A1">
        <w:t>Tugas guru erat kaitannya dengan peningkatan sumber daya manusia melalui sektor pendidikan.</w:t>
      </w:r>
      <w:proofErr w:type="gramEnd"/>
      <w:r w:rsidRPr="00D310A1">
        <w:t xml:space="preserve"> </w:t>
      </w:r>
      <w:proofErr w:type="gramStart"/>
      <w:r w:rsidRPr="00D310A1">
        <w:t>Oleh karena itu perlu upaya-upaya untuk meningkatkan mutu guru untuk menjadi tenaga professional agar peningkatan mutu pendidikan dapat berhasil.</w:t>
      </w:r>
      <w:proofErr w:type="gramEnd"/>
      <w:r w:rsidRPr="00D310A1">
        <w:t xml:space="preserve"> </w:t>
      </w:r>
      <w:proofErr w:type="gramStart"/>
      <w:r w:rsidRPr="00D310A1">
        <w:t>Peningkatan kualitas pendidikan tergantung banyak hal, terutama mutu gurunya.</w:t>
      </w:r>
      <w:proofErr w:type="gramEnd"/>
      <w:r w:rsidRPr="00D310A1">
        <w:t xml:space="preserve"> </w:t>
      </w:r>
    </w:p>
    <w:p w:rsidR="00D310A1" w:rsidRPr="00D310A1" w:rsidRDefault="00D310A1" w:rsidP="00D310A1">
      <w:pPr>
        <w:pStyle w:val="Normal1"/>
        <w:ind w:firstLine="567"/>
        <w:jc w:val="both"/>
      </w:pPr>
      <w:proofErr w:type="gramStart"/>
      <w:r w:rsidRPr="00D310A1">
        <w:t>Untuk menjadikan guru sebagai tenaga professional, perlu diadakan pembinaan secara terus menerus dan berkesinambungan, menjadikan guru sebagai tenaga kerja perlu diperhatikan, dihargai, dan diakui keprofesionalannya.</w:t>
      </w:r>
      <w:proofErr w:type="gramEnd"/>
      <w:r w:rsidRPr="00D310A1">
        <w:t xml:space="preserve"> Untuk membuat mereka menjadi professional tidak semata-mata hanya meningkatkan kompetensinya baik melalui pemberian penataran, pelatihan maupun memperoleh kesempatan untuk belajar lagi, namun perlu juga memperhatikan guru dari segi yang lain seperti peningkatan disiplin, pemberian motivasi, pemberian bimbingan melalui supervisi, pemberian insentif, gaji yang layak dengan profesinya sehingga memungkinkan guru menjadi puas dalam bekerja sebagai pendidik. </w:t>
      </w:r>
    </w:p>
    <w:p w:rsidR="00D310A1" w:rsidRPr="00D310A1" w:rsidRDefault="00D310A1" w:rsidP="00D310A1">
      <w:pPr>
        <w:pStyle w:val="Normal1"/>
        <w:ind w:firstLine="567"/>
        <w:jc w:val="both"/>
      </w:pPr>
      <w:proofErr w:type="gramStart"/>
      <w:r w:rsidRPr="00D310A1">
        <w:t>Berkenaan dengan peningkatan kinerja guru, salah satu permasalahan dasar adalah bagaimana meningkatkan motivasi dan disiplin kerja guru itu sendiri.</w:t>
      </w:r>
      <w:proofErr w:type="gramEnd"/>
      <w:r w:rsidRPr="00D310A1">
        <w:t xml:space="preserve"> </w:t>
      </w:r>
      <w:proofErr w:type="gramStart"/>
      <w:r w:rsidRPr="00D310A1">
        <w:t>Motivasi dan disiplin kerja berperan dalam menentukan kinerja guru.</w:t>
      </w:r>
      <w:proofErr w:type="gramEnd"/>
      <w:r w:rsidRPr="00D310A1">
        <w:t xml:space="preserve"> </w:t>
      </w:r>
      <w:proofErr w:type="gramStart"/>
      <w:r w:rsidRPr="00D310A1">
        <w:t>Kinerja guru yang baik dapat meningkatkan efektivitas dan efisiensi dalam mencapai tujuan pendidikan yang telah ditetapkan.</w:t>
      </w:r>
      <w:proofErr w:type="gramEnd"/>
      <w:r w:rsidRPr="00D310A1">
        <w:t xml:space="preserve"> </w:t>
      </w:r>
      <w:proofErr w:type="gramStart"/>
      <w:r w:rsidRPr="00D310A1">
        <w:t>Kualitas kinerja guru dapat dipengaruhi oleh tingkat motivasi dan disiplinnya dalam bekerja.</w:t>
      </w:r>
      <w:proofErr w:type="gramEnd"/>
      <w:r w:rsidRPr="00D310A1">
        <w:t xml:space="preserve"> </w:t>
      </w:r>
    </w:p>
    <w:p w:rsidR="00D310A1" w:rsidRPr="00D310A1" w:rsidRDefault="00D310A1" w:rsidP="00D310A1">
      <w:pPr>
        <w:pStyle w:val="Default"/>
        <w:ind w:firstLine="567"/>
        <w:jc w:val="both"/>
        <w:rPr>
          <w:spacing w:val="-6"/>
          <w:w w:val="105"/>
        </w:rPr>
      </w:pPr>
      <w:r w:rsidRPr="00D310A1">
        <w:lastRenderedPageBreak/>
        <w:tab/>
      </w:r>
      <w:proofErr w:type="gramStart"/>
      <w:r w:rsidRPr="00D310A1">
        <w:t>Salah s</w:t>
      </w:r>
      <w:r w:rsidRPr="00D310A1">
        <w:rPr>
          <w:spacing w:val="-6"/>
          <w:w w:val="105"/>
        </w:rPr>
        <w:t xml:space="preserve">atu permasalahan pendidikan yang dihadapi oleh bangsa Indonesia </w:t>
      </w:r>
      <w:r w:rsidRPr="00D310A1">
        <w:rPr>
          <w:spacing w:val="-2"/>
          <w:w w:val="105"/>
        </w:rPr>
        <w:t xml:space="preserve">adalah rendahnya mutu pendidikan pada setiap jenjang dan satuan pendidikan, </w:t>
      </w:r>
      <w:r w:rsidRPr="00D310A1">
        <w:rPr>
          <w:spacing w:val="-6"/>
          <w:w w:val="105"/>
        </w:rPr>
        <w:t>khususnya pendidikan dasar dan menengah.</w:t>
      </w:r>
      <w:proofErr w:type="gramEnd"/>
      <w:r w:rsidRPr="00D310A1">
        <w:rPr>
          <w:spacing w:val="-6"/>
          <w:w w:val="105"/>
        </w:rPr>
        <w:t xml:space="preserve"> Rendahnya mutu pendidikan tersebut menyangkut rendahnya kompetensi dan kinerja guru sebagai elemen penting dalam pencapaian </w:t>
      </w:r>
      <w:proofErr w:type="gramStart"/>
      <w:r w:rsidRPr="00D310A1">
        <w:rPr>
          <w:spacing w:val="-6"/>
          <w:w w:val="105"/>
        </w:rPr>
        <w:t>tujuan  pendidikan</w:t>
      </w:r>
      <w:proofErr w:type="gramEnd"/>
      <w:r w:rsidRPr="00D310A1">
        <w:rPr>
          <w:spacing w:val="-6"/>
          <w:w w:val="105"/>
        </w:rPr>
        <w:t xml:space="preserve"> disamping faktor pendukung lainnya (Waini, 2008 : 66). </w:t>
      </w:r>
      <w:proofErr w:type="gramStart"/>
      <w:r w:rsidRPr="00D310A1">
        <w:rPr>
          <w:spacing w:val="-6"/>
          <w:w w:val="105"/>
        </w:rPr>
        <w:t>Selain itu, rendahnya mutu pendidikan kita dapat dilihat dari pencapaian hasil belajar siswa yang merupakan cerminan pencapaian kompetensi lulusan yang telah ditetapkan.</w:t>
      </w:r>
      <w:proofErr w:type="gramEnd"/>
    </w:p>
    <w:p w:rsidR="00D310A1" w:rsidRPr="00D310A1" w:rsidRDefault="00D310A1" w:rsidP="00D310A1">
      <w:pPr>
        <w:autoSpaceDE w:val="0"/>
        <w:autoSpaceDN w:val="0"/>
        <w:adjustRightInd w:val="0"/>
        <w:spacing w:after="0" w:line="240" w:lineRule="auto"/>
        <w:ind w:firstLine="567"/>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“Berdasarkan laporan Balitbang Depdiknas tahun 2002, dari 1.054.859 guru SD di Indonesia ternyata hanya sekitar 30% yang layak mengajar di kelas di hadapan para siswa dan yang selebihnya tidak layak. Untuk guru SLTP, SMU, dan SMK angkanya hampir sama”</w:t>
      </w:r>
      <w:proofErr w:type="gramStart"/>
      <w:r w:rsidRPr="00D310A1">
        <w:rPr>
          <w:rFonts w:ascii="Times New Roman" w:eastAsia="Batang" w:hAnsi="Times New Roman" w:cs="Times New Roman"/>
          <w:sz w:val="24"/>
          <w:szCs w:val="24"/>
        </w:rPr>
        <w:t>.(</w:t>
      </w:r>
      <w:proofErr w:type="gramEnd"/>
      <w:r w:rsidRPr="00D310A1">
        <w:rPr>
          <w:rFonts w:ascii="Times New Roman" w:eastAsia="Batang" w:hAnsi="Times New Roman" w:cs="Times New Roman"/>
          <w:sz w:val="24"/>
          <w:szCs w:val="24"/>
        </w:rPr>
        <w:t xml:space="preserve">www.suaramerdeka.com/harian.htm.2002) </w:t>
      </w:r>
    </w:p>
    <w:p w:rsidR="00D310A1" w:rsidRPr="00D310A1" w:rsidRDefault="00D310A1" w:rsidP="00D310A1">
      <w:pPr>
        <w:autoSpaceDE w:val="0"/>
        <w:autoSpaceDN w:val="0"/>
        <w:adjustRightInd w:val="0"/>
        <w:spacing w:after="240" w:line="240" w:lineRule="auto"/>
        <w:ind w:firstLine="567"/>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Selain itu berdasarkan hasil wawancara penulis dengan ketua Gugus 33 Kecamatan Batununggal Kota Bandung yang terdiri atas 13 Sekolah Dasar dalam rangka supervisi kinerja guru sebagai bahan penilaian DP3 diperoleh gambaran umum kinerja guru seperti pada tabel berikut :</w:t>
      </w:r>
    </w:p>
    <w:p w:rsidR="00D310A1" w:rsidRPr="00D310A1" w:rsidRDefault="00D310A1" w:rsidP="00D310A1">
      <w:pPr>
        <w:tabs>
          <w:tab w:val="left" w:pos="1410"/>
        </w:tabs>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Tabel 1.1</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Gambaran Umum Kinerja Guru di Gugus 33 Bandung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03"/>
        <w:gridCol w:w="2126"/>
      </w:tblGrid>
      <w:tr w:rsidR="00D310A1" w:rsidRPr="00D310A1" w:rsidTr="00125E93">
        <w:tc>
          <w:tcPr>
            <w:tcW w:w="709" w:type="dxa"/>
            <w:shd w:val="clear" w:color="auto" w:fill="D9D9D9"/>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No.</w:t>
            </w:r>
          </w:p>
        </w:tc>
        <w:tc>
          <w:tcPr>
            <w:tcW w:w="5103" w:type="dxa"/>
            <w:shd w:val="clear" w:color="auto" w:fill="D9D9D9"/>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Tinjauan Kinerja Guru</w:t>
            </w:r>
          </w:p>
        </w:tc>
        <w:tc>
          <w:tcPr>
            <w:tcW w:w="2126" w:type="dxa"/>
            <w:shd w:val="clear" w:color="auto" w:fill="D9D9D9"/>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Persentase</w:t>
            </w:r>
          </w:p>
        </w:tc>
      </w:tr>
      <w:tr w:rsidR="00D310A1" w:rsidRPr="00D310A1" w:rsidTr="00125E93">
        <w:tc>
          <w:tcPr>
            <w:tcW w:w="709" w:type="dxa"/>
            <w:shd w:val="clear" w:color="auto" w:fill="FFFFFF"/>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w:t>
            </w:r>
          </w:p>
        </w:tc>
        <w:tc>
          <w:tcPr>
            <w:tcW w:w="5103" w:type="dxa"/>
            <w:shd w:val="clear" w:color="auto" w:fill="FFFFFF"/>
            <w:vAlign w:val="center"/>
          </w:tcPr>
          <w:p w:rsidR="00D310A1" w:rsidRPr="00D310A1" w:rsidRDefault="00D310A1" w:rsidP="00D310A1">
            <w:p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Latar Belakang Pendidikan</w:t>
            </w:r>
          </w:p>
          <w:p w:rsidR="00D310A1" w:rsidRPr="00D310A1" w:rsidRDefault="00D310A1" w:rsidP="00D310A1">
            <w:pPr>
              <w:numPr>
                <w:ilvl w:val="0"/>
                <w:numId w:val="4"/>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SPG</w:t>
            </w:r>
          </w:p>
          <w:p w:rsidR="00D310A1" w:rsidRPr="00D310A1" w:rsidRDefault="00D310A1" w:rsidP="00D310A1">
            <w:pPr>
              <w:numPr>
                <w:ilvl w:val="0"/>
                <w:numId w:val="4"/>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D2</w:t>
            </w:r>
          </w:p>
          <w:p w:rsidR="00D310A1" w:rsidRPr="00D310A1" w:rsidRDefault="00D310A1" w:rsidP="00D310A1">
            <w:pPr>
              <w:numPr>
                <w:ilvl w:val="0"/>
                <w:numId w:val="4"/>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D3</w:t>
            </w:r>
          </w:p>
          <w:p w:rsidR="00D310A1" w:rsidRPr="00D310A1" w:rsidRDefault="00D310A1" w:rsidP="00D310A1">
            <w:pPr>
              <w:numPr>
                <w:ilvl w:val="0"/>
                <w:numId w:val="4"/>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D4/S1</w:t>
            </w:r>
          </w:p>
        </w:tc>
        <w:tc>
          <w:tcPr>
            <w:tcW w:w="2126" w:type="dxa"/>
            <w:shd w:val="clear" w:color="auto" w:fill="FFFFFF"/>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5%</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42,5%</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2,5%</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50%</w:t>
            </w:r>
          </w:p>
        </w:tc>
      </w:tr>
      <w:tr w:rsidR="00D310A1" w:rsidRPr="00D310A1" w:rsidTr="00125E93">
        <w:tc>
          <w:tcPr>
            <w:tcW w:w="709" w:type="dxa"/>
            <w:shd w:val="clear" w:color="auto" w:fill="FFFFFF"/>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w:t>
            </w:r>
          </w:p>
        </w:tc>
        <w:tc>
          <w:tcPr>
            <w:tcW w:w="5103" w:type="dxa"/>
            <w:shd w:val="clear" w:color="auto" w:fill="FFFFFF"/>
            <w:vAlign w:val="center"/>
          </w:tcPr>
          <w:p w:rsidR="00D310A1" w:rsidRPr="00D310A1" w:rsidRDefault="00D310A1" w:rsidP="00D310A1">
            <w:p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Pengalaman kerja</w:t>
            </w:r>
          </w:p>
          <w:p w:rsidR="00D310A1" w:rsidRPr="00D310A1" w:rsidRDefault="00D310A1" w:rsidP="00D310A1">
            <w:pPr>
              <w:numPr>
                <w:ilvl w:val="0"/>
                <w:numId w:val="5"/>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&lt; 10 tahun</w:t>
            </w:r>
          </w:p>
          <w:p w:rsidR="00D310A1" w:rsidRPr="00D310A1" w:rsidRDefault="00D310A1" w:rsidP="00D310A1">
            <w:pPr>
              <w:numPr>
                <w:ilvl w:val="0"/>
                <w:numId w:val="5"/>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10 – 20 tahun</w:t>
            </w:r>
          </w:p>
          <w:p w:rsidR="00D310A1" w:rsidRPr="00D310A1" w:rsidRDefault="00D310A1" w:rsidP="00D310A1">
            <w:pPr>
              <w:numPr>
                <w:ilvl w:val="0"/>
                <w:numId w:val="5"/>
              </w:numPr>
              <w:autoSpaceDE w:val="0"/>
              <w:autoSpaceDN w:val="0"/>
              <w:adjustRightInd w:val="0"/>
              <w:spacing w:after="0" w:line="240" w:lineRule="auto"/>
              <w:rPr>
                <w:rFonts w:ascii="Times New Roman" w:eastAsia="Batang" w:hAnsi="Times New Roman" w:cs="Times New Roman"/>
                <w:sz w:val="24"/>
                <w:szCs w:val="24"/>
              </w:rPr>
            </w:pPr>
            <w:r w:rsidRPr="00D310A1">
              <w:rPr>
                <w:rFonts w:ascii="Times New Roman" w:eastAsia="Batang" w:hAnsi="Times New Roman" w:cs="Times New Roman"/>
                <w:sz w:val="24"/>
                <w:szCs w:val="24"/>
              </w:rPr>
              <w:t>&gt; 20 tahun</w:t>
            </w:r>
          </w:p>
        </w:tc>
        <w:tc>
          <w:tcPr>
            <w:tcW w:w="2126" w:type="dxa"/>
            <w:shd w:val="clear" w:color="auto" w:fill="FFFFFF"/>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17,5%</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32,5%</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50%</w:t>
            </w:r>
          </w:p>
        </w:tc>
      </w:tr>
      <w:tr w:rsidR="00D310A1" w:rsidRPr="00D310A1" w:rsidTr="00D310A1">
        <w:trPr>
          <w:trHeight w:val="558"/>
        </w:trPr>
        <w:tc>
          <w:tcPr>
            <w:tcW w:w="709" w:type="dxa"/>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3</w:t>
            </w:r>
          </w:p>
        </w:tc>
        <w:tc>
          <w:tcPr>
            <w:tcW w:w="5103" w:type="dxa"/>
            <w:vAlign w:val="center"/>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Motivasi kerja guru :</w:t>
            </w:r>
          </w:p>
          <w:p w:rsidR="00D310A1" w:rsidRPr="00D310A1" w:rsidRDefault="00D310A1" w:rsidP="00D310A1">
            <w:pPr>
              <w:numPr>
                <w:ilvl w:val="0"/>
                <w:numId w:val="3"/>
              </w:numPr>
              <w:autoSpaceDE w:val="0"/>
              <w:autoSpaceDN w:val="0"/>
              <w:adjustRightInd w:val="0"/>
              <w:spacing w:after="0"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Kehadiran/Tanggung jawab</w:t>
            </w:r>
          </w:p>
          <w:p w:rsidR="00D310A1" w:rsidRPr="00D310A1" w:rsidRDefault="00D310A1" w:rsidP="00D310A1">
            <w:pPr>
              <w:numPr>
                <w:ilvl w:val="0"/>
                <w:numId w:val="3"/>
              </w:numPr>
              <w:autoSpaceDE w:val="0"/>
              <w:autoSpaceDN w:val="0"/>
              <w:adjustRightInd w:val="0"/>
              <w:spacing w:after="0"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Prestasi kerja</w:t>
            </w:r>
          </w:p>
          <w:p w:rsidR="00D310A1" w:rsidRPr="00D310A1" w:rsidRDefault="00D310A1" w:rsidP="00D310A1">
            <w:pPr>
              <w:numPr>
                <w:ilvl w:val="0"/>
                <w:numId w:val="3"/>
              </w:numPr>
              <w:autoSpaceDE w:val="0"/>
              <w:autoSpaceDN w:val="0"/>
              <w:adjustRightInd w:val="0"/>
              <w:spacing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Peningkatan kualifikasi/Prakarsa</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87%</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78%</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85%</w:t>
            </w:r>
          </w:p>
        </w:tc>
      </w:tr>
      <w:tr w:rsidR="00D310A1" w:rsidRPr="00D310A1" w:rsidTr="00125E93">
        <w:tc>
          <w:tcPr>
            <w:tcW w:w="709" w:type="dxa"/>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4</w:t>
            </w:r>
          </w:p>
        </w:tc>
        <w:tc>
          <w:tcPr>
            <w:tcW w:w="5103" w:type="dxa"/>
            <w:tcBorders>
              <w:bottom w:val="single" w:sz="4" w:space="0" w:color="auto"/>
            </w:tcBorders>
            <w:vAlign w:val="center"/>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Disiplin kerja guru :</w:t>
            </w:r>
          </w:p>
          <w:p w:rsidR="00D310A1" w:rsidRPr="00D310A1" w:rsidRDefault="00D310A1" w:rsidP="00D310A1">
            <w:pPr>
              <w:numPr>
                <w:ilvl w:val="0"/>
                <w:numId w:val="3"/>
              </w:numPr>
              <w:autoSpaceDE w:val="0"/>
              <w:autoSpaceDN w:val="0"/>
              <w:adjustRightInd w:val="0"/>
              <w:spacing w:after="0"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Ketaatan/Ketepatan waktu mengajar</w:t>
            </w:r>
          </w:p>
          <w:p w:rsidR="00D310A1" w:rsidRPr="00D310A1" w:rsidRDefault="00D310A1" w:rsidP="00D310A1">
            <w:pPr>
              <w:numPr>
                <w:ilvl w:val="0"/>
                <w:numId w:val="3"/>
              </w:numPr>
              <w:autoSpaceDE w:val="0"/>
              <w:autoSpaceDN w:val="0"/>
              <w:adjustRightInd w:val="0"/>
              <w:spacing w:after="0"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 xml:space="preserve">Kesetiaan </w:t>
            </w:r>
          </w:p>
          <w:p w:rsidR="00D310A1" w:rsidRPr="00D310A1" w:rsidRDefault="00D310A1" w:rsidP="00D310A1">
            <w:pPr>
              <w:numPr>
                <w:ilvl w:val="0"/>
                <w:numId w:val="3"/>
              </w:numPr>
              <w:autoSpaceDE w:val="0"/>
              <w:autoSpaceDN w:val="0"/>
              <w:adjustRightInd w:val="0"/>
              <w:spacing w:after="0"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 xml:space="preserve">Kejujuran </w:t>
            </w:r>
          </w:p>
          <w:p w:rsidR="00D310A1" w:rsidRPr="00D310A1" w:rsidRDefault="00D310A1" w:rsidP="00D310A1">
            <w:pPr>
              <w:numPr>
                <w:ilvl w:val="0"/>
                <w:numId w:val="3"/>
              </w:numPr>
              <w:autoSpaceDE w:val="0"/>
              <w:autoSpaceDN w:val="0"/>
              <w:adjustRightInd w:val="0"/>
              <w:spacing w:after="0" w:line="240" w:lineRule="auto"/>
              <w:ind w:left="743"/>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 xml:space="preserve">Kerjasama </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80%</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86%</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83%</w:t>
            </w:r>
          </w:p>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84%</w:t>
            </w:r>
          </w:p>
        </w:tc>
      </w:tr>
      <w:tr w:rsidR="00D310A1" w:rsidRPr="00D310A1" w:rsidTr="00125E93">
        <w:tc>
          <w:tcPr>
            <w:tcW w:w="709" w:type="dxa"/>
            <w:tcBorders>
              <w:right w:val="nil"/>
            </w:tcBorders>
            <w:vAlign w:val="center"/>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p>
        </w:tc>
        <w:tc>
          <w:tcPr>
            <w:tcW w:w="5103" w:type="dxa"/>
            <w:tcBorders>
              <w:top w:val="single" w:sz="4" w:space="0" w:color="auto"/>
              <w:left w:val="nil"/>
              <w:bottom w:val="single" w:sz="4" w:space="0" w:color="auto"/>
              <w:right w:val="single" w:sz="4" w:space="0" w:color="auto"/>
            </w:tcBorders>
            <w:vAlign w:val="center"/>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Rata-rata kondisi umum kinerja guru</w:t>
            </w:r>
          </w:p>
        </w:tc>
        <w:tc>
          <w:tcPr>
            <w:tcW w:w="2126" w:type="dxa"/>
            <w:tcBorders>
              <w:left w:val="single" w:sz="4" w:space="0" w:color="auto"/>
            </w:tcBorders>
            <w:vAlign w:val="center"/>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83,3%</w:t>
            </w:r>
          </w:p>
        </w:tc>
      </w:tr>
    </w:tbl>
    <w:p w:rsidR="00D310A1" w:rsidRPr="00D310A1" w:rsidRDefault="00D310A1" w:rsidP="006F01B2">
      <w:pPr>
        <w:autoSpaceDE w:val="0"/>
        <w:autoSpaceDN w:val="0"/>
        <w:adjustRightInd w:val="0"/>
        <w:spacing w:after="0" w:line="360" w:lineRule="auto"/>
        <w:jc w:val="both"/>
        <w:rPr>
          <w:rFonts w:ascii="Times New Roman" w:eastAsia="Batang" w:hAnsi="Times New Roman" w:cs="Times New Roman"/>
          <w:sz w:val="24"/>
          <w:szCs w:val="24"/>
        </w:rPr>
      </w:pPr>
      <w:proofErr w:type="gramStart"/>
      <w:r w:rsidRPr="00D310A1">
        <w:rPr>
          <w:rFonts w:ascii="Times New Roman" w:eastAsia="Batang" w:hAnsi="Times New Roman" w:cs="Times New Roman"/>
          <w:sz w:val="24"/>
          <w:szCs w:val="24"/>
        </w:rPr>
        <w:t>Sumber :</w:t>
      </w:r>
      <w:proofErr w:type="gramEnd"/>
      <w:r w:rsidRPr="00D310A1">
        <w:rPr>
          <w:rFonts w:ascii="Times New Roman" w:eastAsia="Batang" w:hAnsi="Times New Roman" w:cs="Times New Roman"/>
          <w:sz w:val="24"/>
          <w:szCs w:val="24"/>
        </w:rPr>
        <w:t xml:space="preserve"> Administrasi Gugus 33</w:t>
      </w:r>
    </w:p>
    <w:p w:rsidR="00D310A1" w:rsidRPr="00D310A1" w:rsidRDefault="00D310A1" w:rsidP="00D310A1">
      <w:pPr>
        <w:autoSpaceDE w:val="0"/>
        <w:autoSpaceDN w:val="0"/>
        <w:adjustRightInd w:val="0"/>
        <w:spacing w:after="0" w:line="240" w:lineRule="auto"/>
        <w:ind w:firstLine="720"/>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Dari gambaran kondisi umum kinerja guru pada tabel di atas hanya sekitar 83</w:t>
      </w:r>
      <w:proofErr w:type="gramStart"/>
      <w:r w:rsidRPr="00D310A1">
        <w:rPr>
          <w:rFonts w:ascii="Times New Roman" w:eastAsia="Batang" w:hAnsi="Times New Roman" w:cs="Times New Roman"/>
          <w:sz w:val="24"/>
          <w:szCs w:val="24"/>
        </w:rPr>
        <w:t>,3</w:t>
      </w:r>
      <w:proofErr w:type="gramEnd"/>
      <w:r w:rsidRPr="00D310A1">
        <w:rPr>
          <w:rFonts w:ascii="Times New Roman" w:eastAsia="Batang" w:hAnsi="Times New Roman" w:cs="Times New Roman"/>
          <w:sz w:val="24"/>
          <w:szCs w:val="24"/>
        </w:rPr>
        <w:t>% guru yang memiliki kinerja baik, selebihnya masih perlu peningkatan motivasi dan disiplin kerja. Sementara itu latar belakang pendidikan guru baru 50% saja yang memenuhi kualifikasi S1 atau D4, sedangkan masa kerja para guru tersebut sudah mencapai 50% diatas 20 tahun, jadi cukup berpengalaman.</w:t>
      </w:r>
    </w:p>
    <w:p w:rsidR="00D310A1" w:rsidRPr="00D310A1" w:rsidRDefault="00D310A1" w:rsidP="00D310A1">
      <w:pPr>
        <w:autoSpaceDE w:val="0"/>
        <w:autoSpaceDN w:val="0"/>
        <w:adjustRightInd w:val="0"/>
        <w:spacing w:after="240" w:line="240" w:lineRule="auto"/>
        <w:ind w:firstLine="720"/>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lastRenderedPageBreak/>
        <w:t xml:space="preserve">Sementara itu hasil pencapaian kompetensi lulusan yang dibuktikan dengan hasil UASBN di Gugus 33 Kecamatan Batununggal Kota Bandung yang terdiri dari 13 SD adalah sebagai </w:t>
      </w:r>
      <w:proofErr w:type="gramStart"/>
      <w:r w:rsidRPr="00D310A1">
        <w:rPr>
          <w:rFonts w:ascii="Times New Roman" w:eastAsia="Batang" w:hAnsi="Times New Roman" w:cs="Times New Roman"/>
          <w:sz w:val="24"/>
          <w:szCs w:val="24"/>
        </w:rPr>
        <w:t>berikut :</w:t>
      </w:r>
      <w:proofErr w:type="gramEnd"/>
    </w:p>
    <w:p w:rsidR="00D310A1" w:rsidRPr="00D310A1" w:rsidRDefault="00D310A1" w:rsidP="00D310A1">
      <w:pPr>
        <w:tabs>
          <w:tab w:val="left" w:pos="1545"/>
        </w:tabs>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Tabel 1.2</w:t>
      </w:r>
    </w:p>
    <w:p w:rsidR="00D310A1" w:rsidRPr="00D310A1" w:rsidRDefault="00D310A1" w:rsidP="000F7DCF">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Rata-rata Hasil UASBN 2009-2010 di Gugus 33 Bandung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962"/>
        <w:gridCol w:w="2126"/>
      </w:tblGrid>
      <w:tr w:rsidR="00D310A1" w:rsidRPr="00D310A1" w:rsidTr="00125E93">
        <w:tc>
          <w:tcPr>
            <w:tcW w:w="709" w:type="dxa"/>
            <w:shd w:val="clear" w:color="auto" w:fill="D9D9D9"/>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No.</w:t>
            </w:r>
          </w:p>
        </w:tc>
        <w:tc>
          <w:tcPr>
            <w:tcW w:w="4962" w:type="dxa"/>
            <w:shd w:val="clear" w:color="auto" w:fill="D9D9D9"/>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Nama Sekolah</w:t>
            </w:r>
          </w:p>
        </w:tc>
        <w:tc>
          <w:tcPr>
            <w:tcW w:w="2126" w:type="dxa"/>
            <w:shd w:val="clear" w:color="auto" w:fill="D9D9D9"/>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b/>
                <w:sz w:val="24"/>
                <w:szCs w:val="24"/>
              </w:rPr>
            </w:pPr>
            <w:r w:rsidRPr="00D310A1">
              <w:rPr>
                <w:rFonts w:ascii="Times New Roman" w:eastAsia="Batang" w:hAnsi="Times New Roman" w:cs="Times New Roman"/>
                <w:b/>
                <w:sz w:val="24"/>
                <w:szCs w:val="24"/>
              </w:rPr>
              <w:t>Rata-rata UASBN</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9</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24,98</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w:t>
            </w:r>
          </w:p>
        </w:tc>
        <w:tc>
          <w:tcPr>
            <w:tcW w:w="4962" w:type="dxa"/>
          </w:tcPr>
          <w:p w:rsidR="00D310A1" w:rsidRPr="00D310A1" w:rsidRDefault="00D310A1" w:rsidP="00D310A1">
            <w:pPr>
              <w:tabs>
                <w:tab w:val="left" w:pos="3510"/>
              </w:tabs>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SDS IGN. SLAMET RIYADI</w:t>
            </w:r>
            <w:r w:rsidRPr="00D310A1">
              <w:rPr>
                <w:rFonts w:ascii="Times New Roman" w:eastAsia="Batang" w:hAnsi="Times New Roman" w:cs="Times New Roman"/>
                <w:sz w:val="24"/>
                <w:szCs w:val="24"/>
              </w:rPr>
              <w:tab/>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24,83</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3</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8</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24,33</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4</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SDS YPU</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22,82</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5</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2</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22,41</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6</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KRIDAWINAYA 1</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21,38</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7</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10</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21,11</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8</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1</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20,59</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9</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KRIDAWINAYA 2</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20,14</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10</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6</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18,22</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11</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SDS CIPTA KARYA</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17,28</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12</w:t>
            </w:r>
          </w:p>
        </w:tc>
        <w:tc>
          <w:tcPr>
            <w:tcW w:w="4962" w:type="dxa"/>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KEBON GEDANG 3</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17,18</w:t>
            </w:r>
          </w:p>
        </w:tc>
      </w:tr>
      <w:tr w:rsidR="00D310A1" w:rsidRPr="00D310A1" w:rsidTr="00125E93">
        <w:tc>
          <w:tcPr>
            <w:tcW w:w="709"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13</w:t>
            </w:r>
          </w:p>
        </w:tc>
        <w:tc>
          <w:tcPr>
            <w:tcW w:w="4962" w:type="dxa"/>
            <w:tcBorders>
              <w:bottom w:val="single" w:sz="4" w:space="0" w:color="auto"/>
            </w:tcBorders>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SDN GUMURUH 7</w:t>
            </w:r>
          </w:p>
        </w:tc>
        <w:tc>
          <w:tcPr>
            <w:tcW w:w="2126" w:type="dxa"/>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16,76</w:t>
            </w:r>
          </w:p>
        </w:tc>
      </w:tr>
      <w:tr w:rsidR="00D310A1" w:rsidRPr="00D310A1" w:rsidTr="00125E93">
        <w:tc>
          <w:tcPr>
            <w:tcW w:w="709" w:type="dxa"/>
            <w:tcBorders>
              <w:right w:val="nil"/>
            </w:tcBorders>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p>
        </w:tc>
        <w:tc>
          <w:tcPr>
            <w:tcW w:w="4962" w:type="dxa"/>
            <w:tcBorders>
              <w:top w:val="single" w:sz="4" w:space="0" w:color="auto"/>
              <w:left w:val="nil"/>
              <w:bottom w:val="single" w:sz="4" w:space="0" w:color="auto"/>
              <w:right w:val="single" w:sz="4" w:space="0" w:color="auto"/>
            </w:tcBorders>
          </w:tcPr>
          <w:p w:rsidR="00D310A1" w:rsidRPr="00D310A1" w:rsidRDefault="00D310A1" w:rsidP="00D310A1">
            <w:pPr>
              <w:autoSpaceDE w:val="0"/>
              <w:autoSpaceDN w:val="0"/>
              <w:adjustRightInd w:val="0"/>
              <w:spacing w:after="0" w:line="240" w:lineRule="auto"/>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Nilai rata-rata</w:t>
            </w:r>
          </w:p>
        </w:tc>
        <w:tc>
          <w:tcPr>
            <w:tcW w:w="2126" w:type="dxa"/>
            <w:tcBorders>
              <w:left w:val="single" w:sz="4" w:space="0" w:color="auto"/>
            </w:tcBorders>
          </w:tcPr>
          <w:p w:rsidR="00D310A1" w:rsidRPr="00D310A1" w:rsidRDefault="00D310A1" w:rsidP="00D310A1">
            <w:pPr>
              <w:autoSpaceDE w:val="0"/>
              <w:autoSpaceDN w:val="0"/>
              <w:adjustRightInd w:val="0"/>
              <w:spacing w:after="0" w:line="240" w:lineRule="auto"/>
              <w:jc w:val="center"/>
              <w:rPr>
                <w:rFonts w:ascii="Times New Roman" w:eastAsia="Batang" w:hAnsi="Times New Roman" w:cs="Times New Roman"/>
                <w:sz w:val="24"/>
                <w:szCs w:val="24"/>
              </w:rPr>
            </w:pPr>
            <w:r w:rsidRPr="00D310A1">
              <w:rPr>
                <w:rFonts w:ascii="Times New Roman" w:eastAsia="Batang" w:hAnsi="Times New Roman" w:cs="Times New Roman"/>
                <w:sz w:val="24"/>
                <w:szCs w:val="24"/>
              </w:rPr>
              <w:t>20,93</w:t>
            </w:r>
          </w:p>
        </w:tc>
      </w:tr>
    </w:tbl>
    <w:p w:rsidR="000F7DCF" w:rsidRPr="00D310A1" w:rsidRDefault="000F7DCF" w:rsidP="006F01B2">
      <w:pPr>
        <w:autoSpaceDE w:val="0"/>
        <w:autoSpaceDN w:val="0"/>
        <w:adjustRightInd w:val="0"/>
        <w:spacing w:after="0" w:line="360" w:lineRule="auto"/>
        <w:jc w:val="both"/>
        <w:rPr>
          <w:rFonts w:ascii="Times New Roman" w:eastAsia="Batang" w:hAnsi="Times New Roman" w:cs="Times New Roman"/>
          <w:sz w:val="24"/>
          <w:szCs w:val="24"/>
        </w:rPr>
      </w:pPr>
      <w:proofErr w:type="gramStart"/>
      <w:r>
        <w:rPr>
          <w:rFonts w:ascii="Times New Roman" w:eastAsia="Batang" w:hAnsi="Times New Roman" w:cs="Times New Roman"/>
          <w:sz w:val="24"/>
          <w:szCs w:val="24"/>
        </w:rPr>
        <w:t>Sumber :</w:t>
      </w:r>
      <w:proofErr w:type="gramEnd"/>
      <w:r>
        <w:rPr>
          <w:rFonts w:ascii="Times New Roman" w:eastAsia="Batang" w:hAnsi="Times New Roman" w:cs="Times New Roman"/>
          <w:sz w:val="24"/>
          <w:szCs w:val="24"/>
        </w:rPr>
        <w:t xml:space="preserve"> Administrasi Gugus 33</w:t>
      </w:r>
    </w:p>
    <w:p w:rsidR="00D310A1" w:rsidRPr="00D310A1" w:rsidRDefault="00D310A1" w:rsidP="000F7DCF">
      <w:pPr>
        <w:autoSpaceDE w:val="0"/>
        <w:autoSpaceDN w:val="0"/>
        <w:adjustRightInd w:val="0"/>
        <w:spacing w:after="0" w:line="240" w:lineRule="auto"/>
        <w:ind w:firstLine="720"/>
        <w:jc w:val="both"/>
        <w:rPr>
          <w:rFonts w:ascii="Times New Roman" w:eastAsia="Batang" w:hAnsi="Times New Roman" w:cs="Times New Roman"/>
          <w:sz w:val="24"/>
          <w:szCs w:val="24"/>
        </w:rPr>
      </w:pPr>
      <w:r w:rsidRPr="00D310A1">
        <w:rPr>
          <w:rFonts w:ascii="Times New Roman" w:eastAsia="Batang" w:hAnsi="Times New Roman" w:cs="Times New Roman"/>
          <w:sz w:val="24"/>
          <w:szCs w:val="24"/>
        </w:rPr>
        <w:t>Dari tabel di atas tampak nilai rata-rata hasil UASBN sebagai gambaran kompetensi lulusan adalah 20</w:t>
      </w:r>
      <w:proofErr w:type="gramStart"/>
      <w:r w:rsidRPr="00D310A1">
        <w:rPr>
          <w:rFonts w:ascii="Times New Roman" w:eastAsia="Batang" w:hAnsi="Times New Roman" w:cs="Times New Roman"/>
          <w:sz w:val="24"/>
          <w:szCs w:val="24"/>
        </w:rPr>
        <w:t>,93</w:t>
      </w:r>
      <w:proofErr w:type="gramEnd"/>
      <w:r w:rsidRPr="00D310A1">
        <w:rPr>
          <w:rFonts w:ascii="Times New Roman" w:eastAsia="Batang" w:hAnsi="Times New Roman" w:cs="Times New Roman"/>
          <w:sz w:val="24"/>
          <w:szCs w:val="24"/>
        </w:rPr>
        <w:t>. Sementara itu nilai UASBN terendah yang diterima di SMP Negeri yang menjadi tujuan lulusan SD di sekitar Gugus 33 adalah 24</w:t>
      </w:r>
      <w:proofErr w:type="gramStart"/>
      <w:r w:rsidRPr="00D310A1">
        <w:rPr>
          <w:rFonts w:ascii="Times New Roman" w:eastAsia="Batang" w:hAnsi="Times New Roman" w:cs="Times New Roman"/>
          <w:sz w:val="24"/>
          <w:szCs w:val="24"/>
        </w:rPr>
        <w:t>,95</w:t>
      </w:r>
      <w:proofErr w:type="gramEnd"/>
      <w:r w:rsidRPr="00D310A1">
        <w:rPr>
          <w:rFonts w:ascii="Times New Roman" w:eastAsia="Batang" w:hAnsi="Times New Roman" w:cs="Times New Roman"/>
          <w:sz w:val="24"/>
          <w:szCs w:val="24"/>
        </w:rPr>
        <w:t xml:space="preserve">. </w:t>
      </w:r>
      <w:proofErr w:type="gramStart"/>
      <w:r w:rsidRPr="00D310A1">
        <w:rPr>
          <w:rFonts w:ascii="Times New Roman" w:eastAsia="Batang" w:hAnsi="Times New Roman" w:cs="Times New Roman"/>
          <w:sz w:val="24"/>
          <w:szCs w:val="24"/>
        </w:rPr>
        <w:t>Dengan demikian, kurang dari 50% siswa yang bisa diterima di SMP Negeri.</w:t>
      </w:r>
      <w:proofErr w:type="gramEnd"/>
    </w:p>
    <w:p w:rsidR="00D310A1" w:rsidRPr="000F7DCF" w:rsidRDefault="00D310A1" w:rsidP="000F7DCF">
      <w:pPr>
        <w:pStyle w:val="Normal1"/>
        <w:spacing w:after="240"/>
        <w:ind w:firstLine="720"/>
        <w:jc w:val="both"/>
      </w:pPr>
      <w:proofErr w:type="gramStart"/>
      <w:r w:rsidRPr="00D310A1">
        <w:t>Pentingnya motivasi dan disiplin kerja, dapat mendorong kinerja guru dan berdampak pada kompetensi lulusan.</w:t>
      </w:r>
      <w:proofErr w:type="gramEnd"/>
      <w:r w:rsidRPr="00D310A1">
        <w:t xml:space="preserve"> Dengan demikian bertitik tolak pada kajian latar belakang tersebut, maka penulis tertarik untuk mengadakan penelitian dengan judul “Analisis Kinerja Guru Ditinjau dari Motivasi dan Disiplin Kerja serta Implikasinya terhadap Kompetensi Lulusan Sekolah </w:t>
      </w:r>
      <w:proofErr w:type="gramStart"/>
      <w:r w:rsidRPr="00D310A1">
        <w:t>Dasar  di</w:t>
      </w:r>
      <w:proofErr w:type="gramEnd"/>
      <w:r w:rsidRPr="00D310A1">
        <w:t xml:space="preserve"> Gugus 33 Bandung”. </w:t>
      </w:r>
    </w:p>
    <w:p w:rsidR="000F7DCF" w:rsidRPr="000F7DCF" w:rsidRDefault="000F7DCF" w:rsidP="000F7DCF">
      <w:pPr>
        <w:pStyle w:val="ListParagraph"/>
        <w:numPr>
          <w:ilvl w:val="1"/>
          <w:numId w:val="1"/>
        </w:numPr>
        <w:spacing w:line="360" w:lineRule="auto"/>
        <w:ind w:left="426" w:hanging="426"/>
        <w:rPr>
          <w:rFonts w:ascii="Times New Roman" w:hAnsi="Times New Roman" w:cs="Times New Roman"/>
          <w:b/>
          <w:sz w:val="24"/>
        </w:rPr>
      </w:pPr>
      <w:r>
        <w:rPr>
          <w:rFonts w:ascii="Times New Roman" w:hAnsi="Times New Roman" w:cs="Times New Roman"/>
          <w:b/>
          <w:sz w:val="24"/>
        </w:rPr>
        <w:t>P</w:t>
      </w:r>
      <w:r w:rsidR="00282382">
        <w:rPr>
          <w:rFonts w:ascii="Times New Roman" w:hAnsi="Times New Roman" w:cs="Times New Roman"/>
          <w:b/>
          <w:sz w:val="24"/>
        </w:rPr>
        <w:t>erumusan Masalah</w:t>
      </w:r>
    </w:p>
    <w:p w:rsidR="000F7DCF" w:rsidRDefault="000F7DCF" w:rsidP="005F55D4">
      <w:pPr>
        <w:pStyle w:val="ListParagraph"/>
        <w:numPr>
          <w:ilvl w:val="0"/>
          <w:numId w:val="6"/>
        </w:numPr>
        <w:spacing w:after="0" w:line="240" w:lineRule="auto"/>
        <w:jc w:val="both"/>
        <w:rPr>
          <w:rFonts w:ascii="Times New Roman" w:hAnsi="Times New Roman" w:cs="Times New Roman"/>
          <w:sz w:val="24"/>
          <w:lang w:val="sv-SE"/>
        </w:rPr>
      </w:pPr>
      <w:r w:rsidRPr="000F7DCF">
        <w:rPr>
          <w:rFonts w:ascii="Times New Roman" w:hAnsi="Times New Roman" w:cs="Times New Roman"/>
          <w:sz w:val="24"/>
          <w:lang w:val="sv-SE"/>
        </w:rPr>
        <w:t>Bagaimana motivasi, disiplin kerja, kinerja guru, dan kompetensi lulusan di Gugus 33 Bandung</w:t>
      </w:r>
    </w:p>
    <w:p w:rsidR="000F7DCF" w:rsidRDefault="000F7DCF" w:rsidP="005F55D4">
      <w:pPr>
        <w:pStyle w:val="ListParagraph"/>
        <w:numPr>
          <w:ilvl w:val="0"/>
          <w:numId w:val="6"/>
        </w:numPr>
        <w:spacing w:after="0" w:line="240" w:lineRule="auto"/>
        <w:jc w:val="both"/>
        <w:rPr>
          <w:rFonts w:ascii="Times New Roman" w:hAnsi="Times New Roman" w:cs="Times New Roman"/>
          <w:sz w:val="24"/>
          <w:lang w:val="sv-SE"/>
        </w:rPr>
      </w:pPr>
      <w:r w:rsidRPr="000F7DCF">
        <w:rPr>
          <w:rFonts w:ascii="Times New Roman" w:hAnsi="Times New Roman" w:cs="Times New Roman"/>
          <w:sz w:val="24"/>
          <w:lang w:val="sv-SE"/>
        </w:rPr>
        <w:t xml:space="preserve">Seberapa besar pengaruh motivasi terhadap kinerja guru di Gugus 33 Bandung </w:t>
      </w:r>
    </w:p>
    <w:p w:rsidR="000F7DCF" w:rsidRDefault="000F7DCF" w:rsidP="005F55D4">
      <w:pPr>
        <w:pStyle w:val="ListParagraph"/>
        <w:numPr>
          <w:ilvl w:val="0"/>
          <w:numId w:val="6"/>
        </w:numPr>
        <w:spacing w:after="0" w:line="240" w:lineRule="auto"/>
        <w:jc w:val="both"/>
        <w:rPr>
          <w:rFonts w:ascii="Times New Roman" w:hAnsi="Times New Roman" w:cs="Times New Roman"/>
          <w:sz w:val="24"/>
          <w:lang w:val="sv-SE"/>
        </w:rPr>
      </w:pPr>
      <w:r w:rsidRPr="000F7DCF">
        <w:rPr>
          <w:rFonts w:ascii="Times New Roman" w:hAnsi="Times New Roman" w:cs="Times New Roman"/>
          <w:sz w:val="24"/>
          <w:lang w:val="sv-SE"/>
        </w:rPr>
        <w:t xml:space="preserve">Seberapa besar pengaruh disiplin kerja terhadap kinerja guru di Gugus 33 Bandung </w:t>
      </w:r>
    </w:p>
    <w:p w:rsidR="000F7DCF" w:rsidRDefault="000F7DCF" w:rsidP="005F55D4">
      <w:pPr>
        <w:pStyle w:val="ListParagraph"/>
        <w:numPr>
          <w:ilvl w:val="0"/>
          <w:numId w:val="6"/>
        </w:numPr>
        <w:spacing w:after="0" w:line="240" w:lineRule="auto"/>
        <w:jc w:val="both"/>
        <w:rPr>
          <w:rFonts w:ascii="Times New Roman" w:hAnsi="Times New Roman" w:cs="Times New Roman"/>
          <w:sz w:val="24"/>
          <w:lang w:val="sv-SE"/>
        </w:rPr>
      </w:pPr>
      <w:r w:rsidRPr="000F7DCF">
        <w:rPr>
          <w:rFonts w:ascii="Times New Roman" w:hAnsi="Times New Roman" w:cs="Times New Roman"/>
          <w:sz w:val="24"/>
          <w:lang w:val="sv-SE"/>
        </w:rPr>
        <w:t xml:space="preserve">Seberapa besar pengaruh motivasi dan disiplin kerja terhadap kinerja guru di Gugus 33 Bandung </w:t>
      </w:r>
    </w:p>
    <w:p w:rsidR="000F7DCF" w:rsidRPr="000F7DCF" w:rsidRDefault="000F7DCF" w:rsidP="005F55D4">
      <w:pPr>
        <w:pStyle w:val="ListParagraph"/>
        <w:numPr>
          <w:ilvl w:val="0"/>
          <w:numId w:val="6"/>
        </w:numPr>
        <w:spacing w:after="0" w:line="240" w:lineRule="auto"/>
        <w:jc w:val="both"/>
        <w:rPr>
          <w:rFonts w:ascii="Times New Roman" w:hAnsi="Times New Roman" w:cs="Times New Roman"/>
          <w:sz w:val="24"/>
          <w:lang w:val="sv-SE"/>
        </w:rPr>
      </w:pPr>
      <w:r w:rsidRPr="000F7DCF">
        <w:rPr>
          <w:rFonts w:ascii="Times New Roman" w:hAnsi="Times New Roman" w:cs="Times New Roman"/>
          <w:sz w:val="24"/>
          <w:lang w:val="sv-SE"/>
        </w:rPr>
        <w:t xml:space="preserve">Seberapa besar pengaruh kinerja guru terhadap kompetensi lulusan di Gugus 33 Bandung </w:t>
      </w:r>
    </w:p>
    <w:p w:rsidR="00282382" w:rsidRDefault="000F7DCF" w:rsidP="006F01B2">
      <w:pPr>
        <w:pStyle w:val="ListParagraph"/>
        <w:numPr>
          <w:ilvl w:val="1"/>
          <w:numId w:val="1"/>
        </w:numPr>
        <w:spacing w:after="0" w:line="360" w:lineRule="auto"/>
        <w:ind w:left="426" w:hanging="426"/>
        <w:rPr>
          <w:rFonts w:ascii="Times New Roman" w:hAnsi="Times New Roman" w:cs="Times New Roman"/>
          <w:b/>
          <w:sz w:val="24"/>
        </w:rPr>
      </w:pPr>
      <w:r>
        <w:rPr>
          <w:rFonts w:ascii="Times New Roman" w:hAnsi="Times New Roman" w:cs="Times New Roman"/>
          <w:b/>
          <w:sz w:val="24"/>
        </w:rPr>
        <w:lastRenderedPageBreak/>
        <w:t>Tujuan Penelitian</w:t>
      </w:r>
    </w:p>
    <w:p w:rsidR="006F01B2" w:rsidRDefault="006F01B2" w:rsidP="005F55D4">
      <w:pPr>
        <w:pStyle w:val="ListParagraph"/>
        <w:numPr>
          <w:ilvl w:val="0"/>
          <w:numId w:val="7"/>
        </w:numPr>
        <w:spacing w:after="0" w:line="240" w:lineRule="auto"/>
        <w:jc w:val="both"/>
        <w:rPr>
          <w:rFonts w:ascii="Times New Roman" w:hAnsi="Times New Roman" w:cs="Times New Roman"/>
          <w:sz w:val="24"/>
          <w:lang w:val="sv-SE"/>
        </w:rPr>
      </w:pPr>
      <w:r>
        <w:rPr>
          <w:rFonts w:ascii="Times New Roman" w:hAnsi="Times New Roman" w:cs="Times New Roman"/>
          <w:sz w:val="24"/>
          <w:lang w:val="sv-SE"/>
        </w:rPr>
        <w:t>Mengetahui dan mengkaji</w:t>
      </w:r>
      <w:r w:rsidRPr="006F01B2">
        <w:rPr>
          <w:rFonts w:ascii="Times New Roman" w:hAnsi="Times New Roman" w:cs="Times New Roman"/>
          <w:sz w:val="24"/>
          <w:lang w:val="sv-SE"/>
        </w:rPr>
        <w:t xml:space="preserve"> motivasi, disiplin kerja, kinerja guru, dan kompetensi lulusan di Gugus 33 Bandung</w:t>
      </w:r>
    </w:p>
    <w:p w:rsidR="006F01B2" w:rsidRDefault="006F01B2" w:rsidP="005F55D4">
      <w:pPr>
        <w:pStyle w:val="ListParagraph"/>
        <w:numPr>
          <w:ilvl w:val="0"/>
          <w:numId w:val="7"/>
        </w:numPr>
        <w:spacing w:after="0" w:line="240" w:lineRule="auto"/>
        <w:jc w:val="both"/>
        <w:rPr>
          <w:rFonts w:ascii="Times New Roman" w:hAnsi="Times New Roman" w:cs="Times New Roman"/>
          <w:sz w:val="24"/>
          <w:lang w:val="sv-SE"/>
        </w:rPr>
      </w:pPr>
      <w:r>
        <w:rPr>
          <w:rFonts w:ascii="Times New Roman" w:hAnsi="Times New Roman" w:cs="Times New Roman"/>
          <w:sz w:val="24"/>
          <w:lang w:val="sv-SE"/>
        </w:rPr>
        <w:t xml:space="preserve">Mengetahui dan mengkaji </w:t>
      </w:r>
      <w:r w:rsidRPr="006F01B2">
        <w:rPr>
          <w:rFonts w:ascii="Times New Roman" w:hAnsi="Times New Roman" w:cs="Times New Roman"/>
          <w:sz w:val="24"/>
          <w:lang w:val="sv-SE"/>
        </w:rPr>
        <w:t xml:space="preserve">besar pengaruh motivasi terhadap kinerja guru di Gugus 33 Bandung </w:t>
      </w:r>
    </w:p>
    <w:p w:rsidR="00897621" w:rsidRDefault="006F01B2" w:rsidP="005F55D4">
      <w:pPr>
        <w:pStyle w:val="ListParagraph"/>
        <w:numPr>
          <w:ilvl w:val="0"/>
          <w:numId w:val="7"/>
        </w:numPr>
        <w:spacing w:after="0" w:line="240" w:lineRule="auto"/>
        <w:jc w:val="both"/>
        <w:rPr>
          <w:rFonts w:ascii="Times New Roman" w:hAnsi="Times New Roman" w:cs="Times New Roman"/>
          <w:sz w:val="24"/>
          <w:lang w:val="sv-SE"/>
        </w:rPr>
      </w:pPr>
      <w:r>
        <w:rPr>
          <w:rFonts w:ascii="Times New Roman" w:hAnsi="Times New Roman" w:cs="Times New Roman"/>
          <w:sz w:val="24"/>
          <w:lang w:val="sv-SE"/>
        </w:rPr>
        <w:t>Mengetahui dan mengkaji</w:t>
      </w:r>
      <w:r w:rsidRPr="00897621">
        <w:rPr>
          <w:rFonts w:ascii="Times New Roman" w:hAnsi="Times New Roman" w:cs="Times New Roman"/>
          <w:sz w:val="24"/>
          <w:lang w:val="sv-SE"/>
        </w:rPr>
        <w:t xml:space="preserve"> besar pengaruh disiplin kerja terhadap kinerja guru di Gugus 33 Bandung</w:t>
      </w:r>
    </w:p>
    <w:p w:rsidR="006F01B2" w:rsidRDefault="00897621" w:rsidP="005F55D4">
      <w:pPr>
        <w:pStyle w:val="ListParagraph"/>
        <w:numPr>
          <w:ilvl w:val="0"/>
          <w:numId w:val="7"/>
        </w:numPr>
        <w:spacing w:after="0" w:line="240" w:lineRule="auto"/>
        <w:jc w:val="both"/>
        <w:rPr>
          <w:rFonts w:ascii="Times New Roman" w:hAnsi="Times New Roman" w:cs="Times New Roman"/>
          <w:sz w:val="24"/>
          <w:lang w:val="sv-SE"/>
        </w:rPr>
      </w:pPr>
      <w:r>
        <w:rPr>
          <w:rFonts w:ascii="Times New Roman" w:hAnsi="Times New Roman" w:cs="Times New Roman"/>
          <w:sz w:val="24"/>
          <w:lang w:val="sv-SE"/>
        </w:rPr>
        <w:t>Mengetahui dan mengkaji</w:t>
      </w:r>
      <w:r w:rsidR="006F01B2" w:rsidRPr="00897621">
        <w:rPr>
          <w:rFonts w:ascii="Times New Roman" w:hAnsi="Times New Roman" w:cs="Times New Roman"/>
          <w:sz w:val="24"/>
          <w:lang w:val="sv-SE"/>
        </w:rPr>
        <w:t xml:space="preserve"> besar pengaruh motivasi dan disiplin kerja terhadap kinerja guru di Gugus 33 Bandung </w:t>
      </w:r>
    </w:p>
    <w:p w:rsidR="006F01B2" w:rsidRPr="00897621" w:rsidRDefault="00897621" w:rsidP="005F55D4">
      <w:pPr>
        <w:pStyle w:val="ListParagraph"/>
        <w:numPr>
          <w:ilvl w:val="0"/>
          <w:numId w:val="7"/>
        </w:numPr>
        <w:spacing w:after="0" w:line="240" w:lineRule="auto"/>
        <w:jc w:val="both"/>
        <w:rPr>
          <w:rFonts w:ascii="Times New Roman" w:hAnsi="Times New Roman" w:cs="Times New Roman"/>
          <w:sz w:val="24"/>
          <w:lang w:val="sv-SE"/>
        </w:rPr>
      </w:pPr>
      <w:r>
        <w:rPr>
          <w:rFonts w:ascii="Times New Roman" w:hAnsi="Times New Roman" w:cs="Times New Roman"/>
          <w:sz w:val="24"/>
          <w:lang w:val="sv-SE"/>
        </w:rPr>
        <w:t xml:space="preserve">Mengetahui dan mengkaji </w:t>
      </w:r>
      <w:r w:rsidR="006F01B2" w:rsidRPr="00897621">
        <w:rPr>
          <w:rFonts w:ascii="Times New Roman" w:hAnsi="Times New Roman" w:cs="Times New Roman"/>
          <w:sz w:val="24"/>
          <w:lang w:val="sv-SE"/>
        </w:rPr>
        <w:t xml:space="preserve">besar pengaruh kinerja guru terhadap kompetensi lulusan di Gugus 33 Bandung </w:t>
      </w:r>
    </w:p>
    <w:p w:rsidR="006F01B2" w:rsidRDefault="006F01B2" w:rsidP="006F01B2">
      <w:pPr>
        <w:pStyle w:val="ListParagraph"/>
        <w:spacing w:after="0" w:line="240" w:lineRule="auto"/>
        <w:ind w:left="426"/>
        <w:rPr>
          <w:rFonts w:ascii="Times New Roman" w:hAnsi="Times New Roman" w:cs="Times New Roman"/>
          <w:b/>
          <w:sz w:val="24"/>
        </w:rPr>
      </w:pPr>
    </w:p>
    <w:p w:rsidR="000F7DCF" w:rsidRDefault="000F7DCF" w:rsidP="00776E08">
      <w:pPr>
        <w:pStyle w:val="ListParagraph"/>
        <w:numPr>
          <w:ilvl w:val="1"/>
          <w:numId w:val="1"/>
        </w:numPr>
        <w:spacing w:line="360" w:lineRule="auto"/>
        <w:ind w:left="426" w:hanging="426"/>
        <w:rPr>
          <w:rFonts w:ascii="Times New Roman" w:hAnsi="Times New Roman" w:cs="Times New Roman"/>
          <w:b/>
          <w:sz w:val="24"/>
        </w:rPr>
      </w:pPr>
      <w:r>
        <w:rPr>
          <w:rFonts w:ascii="Times New Roman" w:hAnsi="Times New Roman" w:cs="Times New Roman"/>
          <w:b/>
          <w:sz w:val="24"/>
        </w:rPr>
        <w:t>Manfaat Penelitian</w:t>
      </w:r>
    </w:p>
    <w:p w:rsidR="00776E08" w:rsidRDefault="00776E08" w:rsidP="005F55D4">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rPr>
      </w:pPr>
      <w:r w:rsidRPr="00776E08">
        <w:rPr>
          <w:rFonts w:ascii="Times New Roman" w:hAnsi="Times New Roman" w:cs="Times New Roman"/>
          <w:color w:val="000000"/>
          <w:sz w:val="24"/>
        </w:rPr>
        <w:t xml:space="preserve">Untuk mengembangkan pengetahuan mengenai motivasi, disiplin kerja, kinerja guru dan standar kompelensi lulusan sekolah dasar. </w:t>
      </w:r>
    </w:p>
    <w:p w:rsidR="00776E08" w:rsidRDefault="00776E08" w:rsidP="005F55D4">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rPr>
      </w:pPr>
      <w:r w:rsidRPr="00776E08">
        <w:rPr>
          <w:rFonts w:ascii="Times New Roman" w:hAnsi="Times New Roman" w:cs="Times New Roman"/>
          <w:color w:val="000000"/>
          <w:sz w:val="24"/>
        </w:rPr>
        <w:t xml:space="preserve">Untuk mengembangkan wawasan mengenai motivasi, disiplin kerja, dan kinerja guru di Gugus 33 Bandung serta implikasinya terhadap pencapaian standar kompelensi lulusan sekolah dasar. </w:t>
      </w:r>
    </w:p>
    <w:p w:rsidR="00776E08" w:rsidRDefault="00776E08" w:rsidP="005F55D4">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rPr>
      </w:pPr>
      <w:r w:rsidRPr="00776E08">
        <w:rPr>
          <w:rFonts w:ascii="Times New Roman" w:hAnsi="Times New Roman" w:cs="Times New Roman"/>
          <w:color w:val="000000"/>
          <w:sz w:val="24"/>
        </w:rPr>
        <w:t xml:space="preserve">Bahan masukan atau input bagi Sekolah Dasar di Gugus 33 Bandung agar mampu mengambil langkah-langkah tepat dalam upaya meningkatkan kinerja guru melalui pemberian motivasi dan disiplin kerja guru. </w:t>
      </w:r>
    </w:p>
    <w:p w:rsidR="00BD7644" w:rsidRPr="00A62E3C" w:rsidRDefault="00776E08" w:rsidP="005F55D4">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776E08">
        <w:rPr>
          <w:rFonts w:ascii="Times New Roman" w:hAnsi="Times New Roman" w:cs="Times New Roman"/>
          <w:color w:val="000000"/>
          <w:sz w:val="24"/>
        </w:rPr>
        <w:t xml:space="preserve">Memberi dorongan kepada para guru untuk meningkatkan kinerjanya </w:t>
      </w:r>
      <w:r w:rsidRPr="00A62E3C">
        <w:rPr>
          <w:rFonts w:ascii="Times New Roman" w:hAnsi="Times New Roman" w:cs="Times New Roman"/>
          <w:color w:val="000000"/>
          <w:sz w:val="24"/>
          <w:szCs w:val="24"/>
        </w:rPr>
        <w:t>melalui motivasi dan disiplin kerja kerja sehingga standar kompetensi lulusan sekolah dasar tercapai dengan optimal.</w:t>
      </w:r>
    </w:p>
    <w:p w:rsidR="00BD7644" w:rsidRPr="00A62E3C" w:rsidRDefault="00BD7644" w:rsidP="00776E08">
      <w:pPr>
        <w:pStyle w:val="ListParagraph"/>
        <w:spacing w:line="240" w:lineRule="auto"/>
        <w:ind w:left="426"/>
        <w:rPr>
          <w:rFonts w:ascii="Times New Roman" w:hAnsi="Times New Roman" w:cs="Times New Roman"/>
          <w:b/>
          <w:sz w:val="24"/>
          <w:szCs w:val="24"/>
        </w:rPr>
      </w:pPr>
    </w:p>
    <w:p w:rsidR="00282382" w:rsidRDefault="00776E08" w:rsidP="00BD7644">
      <w:pPr>
        <w:pStyle w:val="ListParagraph"/>
        <w:numPr>
          <w:ilvl w:val="0"/>
          <w:numId w:val="1"/>
        </w:numPr>
        <w:spacing w:after="0" w:line="240" w:lineRule="auto"/>
        <w:ind w:left="426" w:hanging="426"/>
        <w:rPr>
          <w:rFonts w:ascii="Times New Roman" w:hAnsi="Times New Roman" w:cs="Times New Roman"/>
          <w:b/>
          <w:sz w:val="24"/>
        </w:rPr>
      </w:pPr>
      <w:r>
        <w:rPr>
          <w:rFonts w:ascii="Times New Roman" w:hAnsi="Times New Roman" w:cs="Times New Roman"/>
          <w:b/>
          <w:sz w:val="24"/>
        </w:rPr>
        <w:t>KAJIAN</w:t>
      </w:r>
      <w:r w:rsidR="00282382">
        <w:rPr>
          <w:rFonts w:ascii="Times New Roman" w:hAnsi="Times New Roman" w:cs="Times New Roman"/>
          <w:b/>
          <w:sz w:val="24"/>
        </w:rPr>
        <w:t xml:space="preserve"> PUSTAKA</w:t>
      </w:r>
    </w:p>
    <w:p w:rsidR="00776E08" w:rsidRDefault="00776E08" w:rsidP="00BD7644">
      <w:pPr>
        <w:pStyle w:val="ListParagraph"/>
        <w:numPr>
          <w:ilvl w:val="1"/>
          <w:numId w:val="1"/>
        </w:numPr>
        <w:spacing w:after="0" w:line="240" w:lineRule="auto"/>
        <w:ind w:left="426" w:hanging="426"/>
        <w:rPr>
          <w:rFonts w:ascii="Times New Roman" w:hAnsi="Times New Roman" w:cs="Times New Roman"/>
          <w:b/>
          <w:sz w:val="24"/>
        </w:rPr>
      </w:pPr>
      <w:r w:rsidRPr="00776E08">
        <w:rPr>
          <w:rFonts w:ascii="Times New Roman" w:hAnsi="Times New Roman" w:cs="Times New Roman"/>
          <w:b/>
          <w:sz w:val="24"/>
        </w:rPr>
        <w:t>Motivasi</w:t>
      </w:r>
    </w:p>
    <w:p w:rsidR="00BD7644" w:rsidRPr="00BD7644" w:rsidRDefault="00BD7644" w:rsidP="00BD7644">
      <w:pPr>
        <w:spacing w:line="240" w:lineRule="auto"/>
        <w:rPr>
          <w:rFonts w:ascii="Times New Roman" w:hAnsi="Times New Roman" w:cs="Times New Roman"/>
          <w:b/>
          <w:sz w:val="24"/>
        </w:rPr>
      </w:pPr>
      <w:r>
        <w:rPr>
          <w:rFonts w:ascii="Times New Roman" w:hAnsi="Times New Roman" w:cs="Times New Roman"/>
          <w:b/>
          <w:sz w:val="24"/>
        </w:rPr>
        <w:t>2.1.1 Pengertian Motivasi</w:t>
      </w:r>
    </w:p>
    <w:p w:rsidR="00BD7644" w:rsidRPr="00BD7644" w:rsidRDefault="00BD7644" w:rsidP="00BD7644">
      <w:pPr>
        <w:spacing w:before="240" w:after="0" w:line="240" w:lineRule="auto"/>
        <w:ind w:left="72" w:right="72" w:firstLine="648"/>
        <w:jc w:val="both"/>
        <w:rPr>
          <w:rFonts w:ascii="Times New Roman" w:hAnsi="Times New Roman" w:cs="Times New Roman"/>
          <w:spacing w:val="-3"/>
          <w:w w:val="105"/>
          <w:sz w:val="24"/>
          <w:szCs w:val="24"/>
        </w:rPr>
      </w:pPr>
      <w:r w:rsidRPr="00BD7644">
        <w:rPr>
          <w:rFonts w:ascii="Times New Roman" w:hAnsi="Times New Roman" w:cs="Times New Roman"/>
          <w:spacing w:val="-3"/>
          <w:w w:val="105"/>
          <w:sz w:val="24"/>
          <w:szCs w:val="24"/>
        </w:rPr>
        <w:t>Robbin dalam Benyamin Molan (</w:t>
      </w:r>
      <w:proofErr w:type="gramStart"/>
      <w:r w:rsidRPr="00BD7644">
        <w:rPr>
          <w:rFonts w:ascii="Times New Roman" w:hAnsi="Times New Roman" w:cs="Times New Roman"/>
          <w:spacing w:val="-3"/>
          <w:w w:val="105"/>
          <w:sz w:val="24"/>
          <w:szCs w:val="24"/>
        </w:rPr>
        <w:t>2007 :</w:t>
      </w:r>
      <w:proofErr w:type="gramEnd"/>
      <w:r w:rsidRPr="00BD7644">
        <w:rPr>
          <w:rFonts w:ascii="Times New Roman" w:hAnsi="Times New Roman" w:cs="Times New Roman"/>
          <w:spacing w:val="-3"/>
          <w:w w:val="105"/>
          <w:sz w:val="24"/>
          <w:szCs w:val="24"/>
        </w:rPr>
        <w:t xml:space="preserve"> 213-214) menyatakan bahwa:“</w:t>
      </w:r>
      <w:r w:rsidRPr="00BD7644">
        <w:rPr>
          <w:rFonts w:ascii="Times New Roman" w:hAnsi="Times New Roman" w:cs="Times New Roman"/>
          <w:sz w:val="24"/>
          <w:szCs w:val="24"/>
        </w:rPr>
        <w:t xml:space="preserve">Motivasi sebagai proses yang ikut menentukan intensitas, arah, dan ketekunan individu dalam usaha mencapai sasaran. </w:t>
      </w:r>
      <w:proofErr w:type="gramStart"/>
      <w:r w:rsidRPr="00BD7644">
        <w:rPr>
          <w:rFonts w:ascii="Times New Roman" w:hAnsi="Times New Roman" w:cs="Times New Roman"/>
          <w:sz w:val="24"/>
          <w:szCs w:val="24"/>
        </w:rPr>
        <w:t>Dari definisi itu terdapat tiga unsur kunci, yaitu intensitas, arah, dan berlangsung lama.</w:t>
      </w:r>
      <w:proofErr w:type="gramEnd"/>
      <w:r w:rsidRPr="00BD7644">
        <w:rPr>
          <w:rFonts w:ascii="Times New Roman" w:hAnsi="Times New Roman" w:cs="Times New Roman"/>
          <w:sz w:val="24"/>
          <w:szCs w:val="24"/>
        </w:rPr>
        <w:t xml:space="preserve"> </w:t>
      </w:r>
      <w:proofErr w:type="gramStart"/>
      <w:r w:rsidRPr="00BD7644">
        <w:rPr>
          <w:rFonts w:ascii="Times New Roman" w:hAnsi="Times New Roman" w:cs="Times New Roman"/>
          <w:sz w:val="24"/>
          <w:szCs w:val="24"/>
        </w:rPr>
        <w:t>Intensitas terkait dengan seberapa keras seseorang berusaha.</w:t>
      </w:r>
      <w:proofErr w:type="gramEnd"/>
      <w:r w:rsidRPr="00BD7644">
        <w:rPr>
          <w:rFonts w:ascii="Times New Roman" w:hAnsi="Times New Roman" w:cs="Times New Roman"/>
          <w:sz w:val="24"/>
          <w:szCs w:val="24"/>
        </w:rPr>
        <w:t xml:space="preserve"> Intensitas </w:t>
      </w:r>
      <w:proofErr w:type="gramStart"/>
      <w:r w:rsidRPr="00BD7644">
        <w:rPr>
          <w:rFonts w:ascii="Times New Roman" w:hAnsi="Times New Roman" w:cs="Times New Roman"/>
          <w:sz w:val="24"/>
          <w:szCs w:val="24"/>
        </w:rPr>
        <w:t>akan</w:t>
      </w:r>
      <w:proofErr w:type="gramEnd"/>
      <w:r w:rsidRPr="00BD7644">
        <w:rPr>
          <w:rFonts w:ascii="Times New Roman" w:hAnsi="Times New Roman" w:cs="Times New Roman"/>
          <w:sz w:val="24"/>
          <w:szCs w:val="24"/>
        </w:rPr>
        <w:t xml:space="preserve"> menghasilkan kinerja yang diinginkan jika disalurkan ke arah yang menguntungkan organisasi. </w:t>
      </w:r>
      <w:proofErr w:type="gramStart"/>
      <w:r w:rsidRPr="00BD7644">
        <w:rPr>
          <w:rFonts w:ascii="Times New Roman" w:hAnsi="Times New Roman" w:cs="Times New Roman"/>
          <w:sz w:val="24"/>
          <w:szCs w:val="24"/>
        </w:rPr>
        <w:t>Upaya yang diarahkan ke sasaran dan konsisten dengan sasaran menimbulkan motivasi dengan dimensi berlangsung lama.”</w:t>
      </w:r>
      <w:proofErr w:type="gramEnd"/>
    </w:p>
    <w:p w:rsidR="00BD7644" w:rsidRPr="00BD7644" w:rsidRDefault="00BD7644" w:rsidP="00BD7644">
      <w:pPr>
        <w:spacing w:after="0" w:line="240" w:lineRule="auto"/>
        <w:ind w:firstLine="720"/>
        <w:jc w:val="both"/>
        <w:rPr>
          <w:rFonts w:ascii="Times New Roman" w:hAnsi="Times New Roman" w:cs="Times New Roman"/>
          <w:spacing w:val="-4"/>
          <w:w w:val="105"/>
          <w:sz w:val="24"/>
          <w:szCs w:val="24"/>
        </w:rPr>
      </w:pPr>
      <w:r w:rsidRPr="00BD7644">
        <w:rPr>
          <w:rFonts w:ascii="Times New Roman" w:hAnsi="Times New Roman" w:cs="Times New Roman"/>
          <w:spacing w:val="-3"/>
          <w:w w:val="105"/>
          <w:sz w:val="24"/>
          <w:szCs w:val="24"/>
        </w:rPr>
        <w:t xml:space="preserve"> </w:t>
      </w:r>
      <w:r w:rsidRPr="00BD7644">
        <w:rPr>
          <w:rFonts w:ascii="Times New Roman" w:hAnsi="Times New Roman" w:cs="Times New Roman"/>
          <w:w w:val="105"/>
          <w:sz w:val="24"/>
          <w:szCs w:val="24"/>
        </w:rPr>
        <w:t xml:space="preserve">Hasibuan (2008:141) menyatakan bahwa “motivasi </w:t>
      </w:r>
      <w:r w:rsidRPr="00BD7644">
        <w:rPr>
          <w:rFonts w:ascii="Times New Roman" w:hAnsi="Times New Roman" w:cs="Times New Roman"/>
          <w:spacing w:val="-5"/>
          <w:w w:val="105"/>
          <w:sz w:val="24"/>
          <w:szCs w:val="24"/>
        </w:rPr>
        <w:t xml:space="preserve">adalah pemberian daya penggerak yang menciptakan kegairahan kerja seseorang, </w:t>
      </w:r>
      <w:r w:rsidRPr="00BD7644">
        <w:rPr>
          <w:rFonts w:ascii="Times New Roman" w:hAnsi="Times New Roman" w:cs="Times New Roman"/>
          <w:spacing w:val="-4"/>
          <w:w w:val="105"/>
          <w:sz w:val="24"/>
          <w:szCs w:val="24"/>
        </w:rPr>
        <w:t xml:space="preserve">agar mereka mau bekerja </w:t>
      </w:r>
      <w:proofErr w:type="gramStart"/>
      <w:r w:rsidRPr="00BD7644">
        <w:rPr>
          <w:rFonts w:ascii="Times New Roman" w:hAnsi="Times New Roman" w:cs="Times New Roman"/>
          <w:spacing w:val="-4"/>
          <w:w w:val="105"/>
          <w:sz w:val="24"/>
          <w:szCs w:val="24"/>
        </w:rPr>
        <w:t>sama</w:t>
      </w:r>
      <w:proofErr w:type="gramEnd"/>
      <w:r w:rsidRPr="00BD7644">
        <w:rPr>
          <w:rFonts w:ascii="Times New Roman" w:hAnsi="Times New Roman" w:cs="Times New Roman"/>
          <w:spacing w:val="-4"/>
          <w:w w:val="105"/>
          <w:sz w:val="24"/>
          <w:szCs w:val="24"/>
        </w:rPr>
        <w:t>, efektif dan terintegrasi dengan segala upayanya untuk mencapai kepuasan”.</w:t>
      </w:r>
    </w:p>
    <w:p w:rsidR="00BD7644" w:rsidRPr="00BD7644" w:rsidRDefault="00BD7644" w:rsidP="00BD7644">
      <w:pPr>
        <w:spacing w:after="0" w:line="240" w:lineRule="auto"/>
        <w:ind w:firstLine="720"/>
        <w:jc w:val="both"/>
        <w:rPr>
          <w:rFonts w:ascii="Times New Roman" w:hAnsi="Times New Roman" w:cs="Times New Roman"/>
          <w:spacing w:val="-6"/>
          <w:w w:val="105"/>
          <w:sz w:val="24"/>
          <w:szCs w:val="24"/>
        </w:rPr>
      </w:pPr>
      <w:r w:rsidRPr="00BD7644">
        <w:rPr>
          <w:rFonts w:ascii="Times New Roman" w:hAnsi="Times New Roman" w:cs="Times New Roman"/>
          <w:spacing w:val="-6"/>
          <w:w w:val="105"/>
          <w:sz w:val="24"/>
          <w:szCs w:val="24"/>
        </w:rPr>
        <w:t>Menurut G.R. Terry dalam Hasibuan (2008:145):</w:t>
      </w:r>
      <w:r>
        <w:rPr>
          <w:rFonts w:ascii="Times New Roman" w:hAnsi="Times New Roman" w:cs="Times New Roman"/>
          <w:spacing w:val="-6"/>
          <w:w w:val="105"/>
          <w:sz w:val="24"/>
          <w:szCs w:val="24"/>
        </w:rPr>
        <w:t xml:space="preserve"> </w:t>
      </w:r>
      <w:r w:rsidRPr="00BD7644">
        <w:rPr>
          <w:rFonts w:ascii="Times New Roman" w:hAnsi="Times New Roman" w:cs="Times New Roman"/>
          <w:spacing w:val="-6"/>
          <w:w w:val="105"/>
          <w:sz w:val="24"/>
          <w:szCs w:val="24"/>
        </w:rPr>
        <w:t xml:space="preserve">“motivasi adalah keinginan </w:t>
      </w:r>
      <w:r w:rsidRPr="00BD7644">
        <w:rPr>
          <w:rFonts w:ascii="Times New Roman" w:hAnsi="Times New Roman" w:cs="Times New Roman"/>
          <w:spacing w:val="-9"/>
          <w:w w:val="105"/>
          <w:sz w:val="24"/>
          <w:szCs w:val="24"/>
        </w:rPr>
        <w:t xml:space="preserve">yang terdapat pada diri seseorang individu yang merangsangnya untuk melakukan </w:t>
      </w:r>
      <w:r w:rsidRPr="00BD7644">
        <w:rPr>
          <w:rFonts w:ascii="Times New Roman" w:hAnsi="Times New Roman" w:cs="Times New Roman"/>
          <w:spacing w:val="-4"/>
          <w:w w:val="105"/>
          <w:sz w:val="24"/>
          <w:szCs w:val="24"/>
        </w:rPr>
        <w:t xml:space="preserve">tindakan-tindakan. </w:t>
      </w:r>
      <w:r w:rsidRPr="00BD7644">
        <w:rPr>
          <w:rFonts w:ascii="Times New Roman" w:hAnsi="Times New Roman" w:cs="Times New Roman"/>
          <w:spacing w:val="-3"/>
          <w:w w:val="105"/>
          <w:sz w:val="24"/>
          <w:szCs w:val="24"/>
        </w:rPr>
        <w:t xml:space="preserve">Motivasi merupakan pemberian atau penggerak </w:t>
      </w:r>
      <w:r w:rsidRPr="00BD7644">
        <w:rPr>
          <w:rFonts w:ascii="Times New Roman" w:hAnsi="Times New Roman" w:cs="Times New Roman"/>
          <w:spacing w:val="-2"/>
          <w:w w:val="105"/>
          <w:sz w:val="24"/>
          <w:szCs w:val="24"/>
        </w:rPr>
        <w:t xml:space="preserve">yang menciptakan kegairahan kerja seseorang agar mau bekerja </w:t>
      </w:r>
      <w:proofErr w:type="gramStart"/>
      <w:r w:rsidRPr="00BD7644">
        <w:rPr>
          <w:rFonts w:ascii="Times New Roman" w:hAnsi="Times New Roman" w:cs="Times New Roman"/>
          <w:spacing w:val="-2"/>
          <w:w w:val="105"/>
          <w:sz w:val="24"/>
          <w:szCs w:val="24"/>
        </w:rPr>
        <w:t>sama</w:t>
      </w:r>
      <w:proofErr w:type="gramEnd"/>
      <w:r w:rsidRPr="00BD7644">
        <w:rPr>
          <w:rFonts w:ascii="Times New Roman" w:hAnsi="Times New Roman" w:cs="Times New Roman"/>
          <w:spacing w:val="-2"/>
          <w:w w:val="105"/>
          <w:sz w:val="24"/>
          <w:szCs w:val="24"/>
        </w:rPr>
        <w:t xml:space="preserve"> bekerja </w:t>
      </w:r>
      <w:r w:rsidRPr="00BD7644">
        <w:rPr>
          <w:rFonts w:ascii="Times New Roman" w:hAnsi="Times New Roman" w:cs="Times New Roman"/>
          <w:spacing w:val="-4"/>
          <w:w w:val="105"/>
          <w:sz w:val="24"/>
          <w:szCs w:val="24"/>
        </w:rPr>
        <w:lastRenderedPageBreak/>
        <w:t xml:space="preserve">secara efektif dan terintegrasi dan segala daya upaya untuk mencapai kepuasan. </w:t>
      </w:r>
      <w:proofErr w:type="gramStart"/>
      <w:r w:rsidRPr="00BD7644">
        <w:rPr>
          <w:rFonts w:ascii="Times New Roman" w:hAnsi="Times New Roman" w:cs="Times New Roman"/>
          <w:spacing w:val="-2"/>
          <w:w w:val="105"/>
          <w:sz w:val="24"/>
          <w:szCs w:val="24"/>
        </w:rPr>
        <w:t xml:space="preserve">Motivasi kerja merupakan kondisi psikologis yang mendorong seseorang </w:t>
      </w:r>
      <w:r w:rsidRPr="00BD7644">
        <w:rPr>
          <w:rFonts w:ascii="Times New Roman" w:hAnsi="Times New Roman" w:cs="Times New Roman"/>
          <w:spacing w:val="-4"/>
          <w:w w:val="105"/>
          <w:sz w:val="24"/>
          <w:szCs w:val="24"/>
        </w:rPr>
        <w:t xml:space="preserve">atau pegawai untuk melaksanakan usaha atau kegiatan untuk mencapai tujuan </w:t>
      </w:r>
      <w:r w:rsidRPr="00BD7644">
        <w:rPr>
          <w:rFonts w:ascii="Times New Roman" w:hAnsi="Times New Roman" w:cs="Times New Roman"/>
          <w:spacing w:val="-5"/>
          <w:w w:val="105"/>
          <w:sz w:val="24"/>
          <w:szCs w:val="24"/>
        </w:rPr>
        <w:t>organisasi maupun tujuan individual.”</w:t>
      </w:r>
      <w:proofErr w:type="gramEnd"/>
    </w:p>
    <w:p w:rsidR="00BD7644" w:rsidRPr="00BD7644" w:rsidRDefault="00BD7644" w:rsidP="00BD7644">
      <w:pPr>
        <w:spacing w:line="240" w:lineRule="auto"/>
        <w:ind w:firstLine="720"/>
        <w:jc w:val="both"/>
        <w:rPr>
          <w:rFonts w:ascii="Times New Roman" w:hAnsi="Times New Roman" w:cs="Times New Roman"/>
          <w:sz w:val="24"/>
          <w:szCs w:val="24"/>
        </w:rPr>
      </w:pPr>
      <w:r w:rsidRPr="00BD7644">
        <w:rPr>
          <w:rFonts w:ascii="Times New Roman" w:hAnsi="Times New Roman" w:cs="Times New Roman"/>
          <w:sz w:val="24"/>
          <w:szCs w:val="24"/>
        </w:rPr>
        <w:t xml:space="preserve">Definisi </w:t>
      </w:r>
      <w:proofErr w:type="gramStart"/>
      <w:r w:rsidRPr="00BD7644">
        <w:rPr>
          <w:rFonts w:ascii="Times New Roman" w:hAnsi="Times New Roman" w:cs="Times New Roman"/>
          <w:sz w:val="24"/>
          <w:szCs w:val="24"/>
        </w:rPr>
        <w:t>lain</w:t>
      </w:r>
      <w:proofErr w:type="gramEnd"/>
      <w:r w:rsidRPr="00BD7644">
        <w:rPr>
          <w:rFonts w:ascii="Times New Roman" w:hAnsi="Times New Roman" w:cs="Times New Roman"/>
          <w:sz w:val="24"/>
          <w:szCs w:val="24"/>
        </w:rPr>
        <w:t xml:space="preserve"> mengenai motivasi dikemukakan oleh Gray dkk. </w:t>
      </w:r>
      <w:proofErr w:type="gramStart"/>
      <w:r w:rsidRPr="00BD7644">
        <w:rPr>
          <w:rFonts w:ascii="Times New Roman" w:hAnsi="Times New Roman" w:cs="Times New Roman"/>
          <w:sz w:val="24"/>
          <w:szCs w:val="24"/>
        </w:rPr>
        <w:t>dalam</w:t>
      </w:r>
      <w:proofErr w:type="gramEnd"/>
      <w:r w:rsidRPr="00BD7644">
        <w:rPr>
          <w:rFonts w:ascii="Times New Roman" w:hAnsi="Times New Roman" w:cs="Times New Roman"/>
          <w:sz w:val="24"/>
          <w:szCs w:val="24"/>
        </w:rPr>
        <w:t xml:space="preserve"> J. Winardi (2007:1) yang menyatakan bahwa “… motivasi merupakan hasil sejumlah proses yang bersifat internal atau eksternal bagi seseorang individu, yang menyebabkan timbulnya sikap antusiasme dan persistensi dalam hal melaksanakan kegiatan-kegiatan tertentu.”</w:t>
      </w:r>
    </w:p>
    <w:p w:rsidR="00BD7644" w:rsidRPr="00BD7644" w:rsidRDefault="00BD7644" w:rsidP="005F55D4">
      <w:pPr>
        <w:pStyle w:val="ListParagraph"/>
        <w:numPr>
          <w:ilvl w:val="2"/>
          <w:numId w:val="14"/>
        </w:numPr>
        <w:spacing w:after="0" w:line="240" w:lineRule="auto"/>
        <w:jc w:val="both"/>
        <w:rPr>
          <w:rFonts w:ascii="Times New Roman" w:hAnsi="Times New Roman" w:cs="Times New Roman"/>
          <w:spacing w:val="-4"/>
          <w:w w:val="105"/>
          <w:sz w:val="24"/>
          <w:szCs w:val="24"/>
        </w:rPr>
      </w:pPr>
      <w:r w:rsidRPr="00BD7644">
        <w:rPr>
          <w:rFonts w:ascii="Times New Roman" w:hAnsi="Times New Roman" w:cs="Times New Roman"/>
          <w:b/>
          <w:sz w:val="24"/>
          <w:szCs w:val="24"/>
          <w:lang w:val="sv-SE"/>
        </w:rPr>
        <w:t>Teori Motivasi</w:t>
      </w:r>
    </w:p>
    <w:p w:rsidR="00BD7644" w:rsidRPr="00BD7644" w:rsidRDefault="00BD7644" w:rsidP="00BD7644">
      <w:pPr>
        <w:spacing w:after="0" w:line="240" w:lineRule="auto"/>
        <w:ind w:firstLine="720"/>
        <w:jc w:val="both"/>
        <w:rPr>
          <w:rFonts w:ascii="Times New Roman" w:hAnsi="Times New Roman" w:cs="Times New Roman"/>
          <w:sz w:val="24"/>
          <w:szCs w:val="24"/>
        </w:rPr>
      </w:pPr>
      <w:proofErr w:type="gramStart"/>
      <w:r w:rsidRPr="00BD7644">
        <w:rPr>
          <w:rFonts w:ascii="Times New Roman" w:hAnsi="Times New Roman" w:cs="Times New Roman"/>
          <w:sz w:val="24"/>
          <w:szCs w:val="24"/>
        </w:rPr>
        <w:t>Menurut Robbin dalam Benyamin Molan (2007:213) teori motivasi dapat dikelompokkan dalam dua kelompok yaitu teori-teori terdahulu/teori awal dan teori kontemporer.</w:t>
      </w:r>
      <w:proofErr w:type="gramEnd"/>
      <w:r w:rsidRPr="00BD7644">
        <w:rPr>
          <w:rFonts w:ascii="Times New Roman" w:hAnsi="Times New Roman" w:cs="Times New Roman"/>
          <w:sz w:val="24"/>
          <w:szCs w:val="24"/>
        </w:rPr>
        <w:t xml:space="preserve"> Termasuk dalam teori awal </w:t>
      </w:r>
      <w:proofErr w:type="gramStart"/>
      <w:r w:rsidRPr="00BD7644">
        <w:rPr>
          <w:rFonts w:ascii="Times New Roman" w:hAnsi="Times New Roman" w:cs="Times New Roman"/>
          <w:sz w:val="24"/>
          <w:szCs w:val="24"/>
        </w:rPr>
        <w:t>adalah :</w:t>
      </w:r>
      <w:proofErr w:type="gramEnd"/>
      <w:r w:rsidRPr="00BD7644">
        <w:rPr>
          <w:rFonts w:ascii="Times New Roman" w:hAnsi="Times New Roman" w:cs="Times New Roman"/>
          <w:sz w:val="24"/>
          <w:szCs w:val="24"/>
        </w:rPr>
        <w:t xml:space="preserve"> hierarki kebutuhan dari Maslow, teori X dan Y dari McGregors, serta teori motivasi dua-faktor dari Herzberg. </w:t>
      </w:r>
      <w:proofErr w:type="gramStart"/>
      <w:r w:rsidRPr="00BD7644">
        <w:rPr>
          <w:rFonts w:ascii="Times New Roman" w:hAnsi="Times New Roman" w:cs="Times New Roman"/>
          <w:sz w:val="24"/>
          <w:szCs w:val="24"/>
        </w:rPr>
        <w:t xml:space="preserve">Sedangkan yang termasuk teori kontemporer adalah </w:t>
      </w:r>
      <w:r w:rsidRPr="00BD7644">
        <w:rPr>
          <w:rFonts w:ascii="Times New Roman" w:hAnsi="Times New Roman" w:cs="Times New Roman"/>
          <w:i/>
          <w:sz w:val="24"/>
          <w:szCs w:val="24"/>
        </w:rPr>
        <w:t>Existence Relatedness Growth (ERG) theory</w:t>
      </w:r>
      <w:r w:rsidRPr="00BD7644">
        <w:rPr>
          <w:rFonts w:ascii="Times New Roman" w:hAnsi="Times New Roman" w:cs="Times New Roman"/>
          <w:sz w:val="24"/>
          <w:szCs w:val="24"/>
        </w:rPr>
        <w:t xml:space="preserve"> dari Clayton Alderfer dan </w:t>
      </w:r>
      <w:r w:rsidRPr="00BD7644">
        <w:rPr>
          <w:rFonts w:ascii="Times New Roman" w:hAnsi="Times New Roman" w:cs="Times New Roman"/>
          <w:i/>
          <w:sz w:val="24"/>
          <w:szCs w:val="24"/>
        </w:rPr>
        <w:t>Three Needs Theory</w:t>
      </w:r>
      <w:r w:rsidRPr="00BD7644">
        <w:rPr>
          <w:rFonts w:ascii="Times New Roman" w:hAnsi="Times New Roman" w:cs="Times New Roman"/>
          <w:sz w:val="24"/>
          <w:szCs w:val="24"/>
        </w:rPr>
        <w:t xml:space="preserve"> dari McClelland, teori penetapan tujuan, teori penguatan, teori kesetaraan, dan teori harapan.</w:t>
      </w:r>
      <w:proofErr w:type="gramEnd"/>
    </w:p>
    <w:p w:rsidR="00BD7644" w:rsidRPr="00BD7644" w:rsidRDefault="00BD7644" w:rsidP="005F55D4">
      <w:pPr>
        <w:numPr>
          <w:ilvl w:val="0"/>
          <w:numId w:val="10"/>
        </w:numPr>
        <w:spacing w:after="0" w:line="240" w:lineRule="auto"/>
        <w:ind w:left="426"/>
        <w:jc w:val="both"/>
        <w:rPr>
          <w:rFonts w:ascii="Times New Roman" w:hAnsi="Times New Roman" w:cs="Times New Roman"/>
          <w:sz w:val="24"/>
          <w:szCs w:val="24"/>
        </w:rPr>
      </w:pPr>
      <w:r w:rsidRPr="00BD7644">
        <w:rPr>
          <w:rFonts w:ascii="Times New Roman" w:hAnsi="Times New Roman" w:cs="Times New Roman"/>
          <w:sz w:val="24"/>
          <w:szCs w:val="24"/>
        </w:rPr>
        <w:t>Teori Hierarki Kebutuhan dari Abraham Maslow.</w:t>
      </w:r>
      <w:r w:rsidRPr="00BD7644">
        <w:rPr>
          <w:rFonts w:ascii="Times New Roman" w:hAnsi="Times New Roman" w:cs="Times New Roman"/>
          <w:sz w:val="24"/>
          <w:szCs w:val="24"/>
        </w:rPr>
        <w:tab/>
      </w:r>
      <w:r w:rsidRPr="00BD7644">
        <w:rPr>
          <w:rFonts w:ascii="Times New Roman" w:hAnsi="Times New Roman" w:cs="Times New Roman"/>
          <w:sz w:val="24"/>
          <w:szCs w:val="24"/>
        </w:rPr>
        <w:tab/>
      </w:r>
    </w:p>
    <w:p w:rsidR="00BD7644" w:rsidRPr="00BD7644" w:rsidRDefault="00BD7644" w:rsidP="00BD7644">
      <w:pPr>
        <w:spacing w:after="0" w:line="240" w:lineRule="auto"/>
        <w:ind w:left="426"/>
        <w:jc w:val="both"/>
        <w:rPr>
          <w:rFonts w:ascii="Times New Roman" w:hAnsi="Times New Roman" w:cs="Times New Roman"/>
          <w:sz w:val="24"/>
          <w:szCs w:val="24"/>
        </w:rPr>
      </w:pPr>
      <w:r w:rsidRPr="00BD7644">
        <w:rPr>
          <w:rFonts w:ascii="Times New Roman" w:hAnsi="Times New Roman" w:cs="Times New Roman"/>
          <w:sz w:val="24"/>
          <w:szCs w:val="24"/>
        </w:rPr>
        <w:t xml:space="preserve">Abraham Maslow dalam Stephen Robbin (2007:214) mengemukakan bahwa hierarki kebutuhan manusia adalah sebagai </w:t>
      </w:r>
      <w:proofErr w:type="gramStart"/>
      <w:r w:rsidRPr="00BD7644">
        <w:rPr>
          <w:rFonts w:ascii="Times New Roman" w:hAnsi="Times New Roman" w:cs="Times New Roman"/>
          <w:sz w:val="24"/>
          <w:szCs w:val="24"/>
        </w:rPr>
        <w:t>berikut :</w:t>
      </w:r>
      <w:proofErr w:type="gramEnd"/>
    </w:p>
    <w:p w:rsidR="00BD7644" w:rsidRPr="00BD7644" w:rsidRDefault="00BD7644" w:rsidP="005F55D4">
      <w:pPr>
        <w:numPr>
          <w:ilvl w:val="1"/>
          <w:numId w:val="9"/>
        </w:numPr>
        <w:tabs>
          <w:tab w:val="clear" w:pos="2587"/>
        </w:tabs>
        <w:spacing w:after="0" w:line="240" w:lineRule="auto"/>
        <w:ind w:left="709" w:hanging="283"/>
        <w:jc w:val="both"/>
        <w:rPr>
          <w:rFonts w:ascii="Times New Roman" w:hAnsi="Times New Roman" w:cs="Times New Roman"/>
          <w:sz w:val="24"/>
          <w:szCs w:val="24"/>
        </w:rPr>
      </w:pPr>
      <w:r w:rsidRPr="00BD7644">
        <w:rPr>
          <w:rFonts w:ascii="Times New Roman" w:hAnsi="Times New Roman" w:cs="Times New Roman"/>
          <w:sz w:val="24"/>
          <w:szCs w:val="24"/>
        </w:rPr>
        <w:t>Kebutuhan Fisik (</w:t>
      </w:r>
      <w:r w:rsidRPr="00BD7644">
        <w:rPr>
          <w:rFonts w:ascii="Times New Roman" w:hAnsi="Times New Roman" w:cs="Times New Roman"/>
          <w:i/>
          <w:sz w:val="24"/>
          <w:szCs w:val="24"/>
        </w:rPr>
        <w:t>physiological need</w:t>
      </w:r>
      <w:r w:rsidRPr="00BD7644">
        <w:rPr>
          <w:rFonts w:ascii="Times New Roman" w:hAnsi="Times New Roman" w:cs="Times New Roman"/>
          <w:sz w:val="24"/>
          <w:szCs w:val="24"/>
        </w:rPr>
        <w:t>): antara lain rasa lapar, haus, perlindungan (pakaian dan perumahan), seks, dan kebutuhan jasmani lain.</w:t>
      </w:r>
    </w:p>
    <w:p w:rsidR="00BD7644" w:rsidRPr="00BD7644" w:rsidRDefault="00BD7644" w:rsidP="005F55D4">
      <w:pPr>
        <w:numPr>
          <w:ilvl w:val="1"/>
          <w:numId w:val="9"/>
        </w:numPr>
        <w:tabs>
          <w:tab w:val="clear" w:pos="2587"/>
        </w:tabs>
        <w:spacing w:after="0" w:line="240" w:lineRule="auto"/>
        <w:ind w:left="709" w:hanging="283"/>
        <w:jc w:val="both"/>
        <w:rPr>
          <w:rFonts w:ascii="Times New Roman" w:hAnsi="Times New Roman" w:cs="Times New Roman"/>
          <w:sz w:val="24"/>
          <w:szCs w:val="24"/>
        </w:rPr>
      </w:pPr>
      <w:r w:rsidRPr="00BD7644">
        <w:rPr>
          <w:rFonts w:ascii="Times New Roman" w:hAnsi="Times New Roman" w:cs="Times New Roman"/>
          <w:sz w:val="24"/>
          <w:szCs w:val="24"/>
        </w:rPr>
        <w:t>Kebutuhan rasa aman (</w:t>
      </w:r>
      <w:r w:rsidRPr="00BD7644">
        <w:rPr>
          <w:rFonts w:ascii="Times New Roman" w:hAnsi="Times New Roman" w:cs="Times New Roman"/>
          <w:i/>
          <w:sz w:val="24"/>
          <w:szCs w:val="24"/>
        </w:rPr>
        <w:t>saffety needs)</w:t>
      </w:r>
      <w:r w:rsidRPr="00BD7644">
        <w:rPr>
          <w:rFonts w:ascii="Times New Roman" w:hAnsi="Times New Roman" w:cs="Times New Roman"/>
          <w:sz w:val="24"/>
          <w:szCs w:val="24"/>
        </w:rPr>
        <w:t>: antara lain keselamatan dan perlindungan keruguan fisik dan emosional</w:t>
      </w:r>
    </w:p>
    <w:p w:rsidR="00BD7644" w:rsidRPr="00BD7644" w:rsidRDefault="00BD7644" w:rsidP="005F55D4">
      <w:pPr>
        <w:numPr>
          <w:ilvl w:val="1"/>
          <w:numId w:val="9"/>
        </w:numPr>
        <w:tabs>
          <w:tab w:val="clear" w:pos="2587"/>
        </w:tabs>
        <w:spacing w:after="0" w:line="240" w:lineRule="auto"/>
        <w:ind w:left="709" w:hanging="283"/>
        <w:jc w:val="both"/>
        <w:rPr>
          <w:rFonts w:ascii="Times New Roman" w:hAnsi="Times New Roman" w:cs="Times New Roman"/>
          <w:sz w:val="24"/>
          <w:szCs w:val="24"/>
        </w:rPr>
      </w:pPr>
      <w:r w:rsidRPr="00BD7644">
        <w:rPr>
          <w:rFonts w:ascii="Times New Roman" w:hAnsi="Times New Roman" w:cs="Times New Roman"/>
          <w:sz w:val="24"/>
          <w:szCs w:val="24"/>
        </w:rPr>
        <w:t>Kebutuhan untuk memiliki/sosial (</w:t>
      </w:r>
      <w:r w:rsidRPr="00BD7644">
        <w:rPr>
          <w:rFonts w:ascii="Times New Roman" w:hAnsi="Times New Roman" w:cs="Times New Roman"/>
          <w:i/>
          <w:sz w:val="24"/>
          <w:szCs w:val="24"/>
        </w:rPr>
        <w:t>belonging needs</w:t>
      </w:r>
      <w:r w:rsidRPr="00BD7644">
        <w:rPr>
          <w:rFonts w:ascii="Times New Roman" w:hAnsi="Times New Roman" w:cs="Times New Roman"/>
          <w:sz w:val="24"/>
          <w:szCs w:val="24"/>
        </w:rPr>
        <w:t>): mencakup kasih saying, rasa memiliki, diterima baik, dan persahabatan</w:t>
      </w:r>
    </w:p>
    <w:p w:rsidR="00BD7644" w:rsidRPr="00BD7644" w:rsidRDefault="00BD7644" w:rsidP="005F55D4">
      <w:pPr>
        <w:numPr>
          <w:ilvl w:val="1"/>
          <w:numId w:val="9"/>
        </w:numPr>
        <w:tabs>
          <w:tab w:val="clear" w:pos="2587"/>
        </w:tabs>
        <w:spacing w:after="0" w:line="240" w:lineRule="auto"/>
        <w:ind w:left="709" w:hanging="283"/>
        <w:jc w:val="both"/>
        <w:rPr>
          <w:rFonts w:ascii="Times New Roman" w:hAnsi="Times New Roman" w:cs="Times New Roman"/>
          <w:sz w:val="24"/>
          <w:szCs w:val="24"/>
        </w:rPr>
      </w:pPr>
      <w:r w:rsidRPr="00BD7644">
        <w:rPr>
          <w:rFonts w:ascii="Times New Roman" w:hAnsi="Times New Roman" w:cs="Times New Roman"/>
          <w:sz w:val="24"/>
          <w:szCs w:val="24"/>
        </w:rPr>
        <w:t xml:space="preserve">Kebutuhan </w:t>
      </w:r>
      <w:proofErr w:type="gramStart"/>
      <w:r w:rsidRPr="00BD7644">
        <w:rPr>
          <w:rFonts w:ascii="Times New Roman" w:hAnsi="Times New Roman" w:cs="Times New Roman"/>
          <w:sz w:val="24"/>
          <w:szCs w:val="24"/>
        </w:rPr>
        <w:t>akan</w:t>
      </w:r>
      <w:proofErr w:type="gramEnd"/>
      <w:r w:rsidRPr="00BD7644">
        <w:rPr>
          <w:rFonts w:ascii="Times New Roman" w:hAnsi="Times New Roman" w:cs="Times New Roman"/>
          <w:sz w:val="24"/>
          <w:szCs w:val="24"/>
        </w:rPr>
        <w:t xml:space="preserve"> harga diri (</w:t>
      </w:r>
      <w:r w:rsidRPr="00BD7644">
        <w:rPr>
          <w:rFonts w:ascii="Times New Roman" w:hAnsi="Times New Roman" w:cs="Times New Roman"/>
          <w:i/>
          <w:sz w:val="24"/>
          <w:szCs w:val="24"/>
        </w:rPr>
        <w:t>Esteem needs</w:t>
      </w:r>
      <w:r w:rsidRPr="00BD7644">
        <w:rPr>
          <w:rFonts w:ascii="Times New Roman" w:hAnsi="Times New Roman" w:cs="Times New Roman"/>
          <w:sz w:val="24"/>
          <w:szCs w:val="24"/>
        </w:rPr>
        <w:t>): mencakup faktor penghormatan diri seperti harga diri, otonomi dan prestasi’ serta faktor penghormatan dari luar seperti status, pengakuan, dan perhatian.</w:t>
      </w:r>
    </w:p>
    <w:p w:rsidR="00BD7644" w:rsidRPr="00BD7644" w:rsidRDefault="00BD7644" w:rsidP="005F55D4">
      <w:pPr>
        <w:numPr>
          <w:ilvl w:val="1"/>
          <w:numId w:val="9"/>
        </w:numPr>
        <w:tabs>
          <w:tab w:val="clear" w:pos="2587"/>
        </w:tabs>
        <w:spacing w:after="0" w:line="240" w:lineRule="auto"/>
        <w:ind w:left="709" w:hanging="283"/>
        <w:jc w:val="both"/>
        <w:rPr>
          <w:rFonts w:ascii="Times New Roman" w:hAnsi="Times New Roman" w:cs="Times New Roman"/>
          <w:sz w:val="24"/>
          <w:szCs w:val="24"/>
        </w:rPr>
      </w:pPr>
      <w:r w:rsidRPr="00BD7644">
        <w:rPr>
          <w:rFonts w:ascii="Times New Roman" w:hAnsi="Times New Roman" w:cs="Times New Roman"/>
          <w:sz w:val="24"/>
          <w:szCs w:val="24"/>
        </w:rPr>
        <w:t>Kebutuhan untuk mengaktualisasikan diri (</w:t>
      </w:r>
      <w:r w:rsidRPr="00BD7644">
        <w:rPr>
          <w:rFonts w:ascii="Times New Roman" w:hAnsi="Times New Roman" w:cs="Times New Roman"/>
          <w:i/>
          <w:sz w:val="24"/>
          <w:szCs w:val="24"/>
        </w:rPr>
        <w:t>self Actualization needs</w:t>
      </w:r>
      <w:r w:rsidRPr="00BD7644">
        <w:rPr>
          <w:rFonts w:ascii="Times New Roman" w:hAnsi="Times New Roman" w:cs="Times New Roman"/>
          <w:sz w:val="24"/>
          <w:szCs w:val="24"/>
        </w:rPr>
        <w:t>): dorongan untuk menjadi seseorang/sesuatusesuai ambisinya, yang mencakup pertumbuhan, pencapaian potensi, dan pemenuhan kebutuhan diri.</w:t>
      </w:r>
    </w:p>
    <w:p w:rsidR="00BD7644" w:rsidRPr="00BD7644" w:rsidRDefault="00BD7644" w:rsidP="005F55D4">
      <w:pPr>
        <w:numPr>
          <w:ilvl w:val="0"/>
          <w:numId w:val="10"/>
        </w:numPr>
        <w:spacing w:after="0" w:line="240" w:lineRule="auto"/>
        <w:ind w:left="426"/>
        <w:jc w:val="both"/>
        <w:rPr>
          <w:rFonts w:ascii="Times New Roman" w:hAnsi="Times New Roman" w:cs="Times New Roman"/>
          <w:sz w:val="24"/>
          <w:szCs w:val="24"/>
        </w:rPr>
      </w:pPr>
      <w:r w:rsidRPr="00BD7644">
        <w:rPr>
          <w:rFonts w:ascii="Times New Roman" w:hAnsi="Times New Roman" w:cs="Times New Roman"/>
          <w:sz w:val="24"/>
          <w:szCs w:val="24"/>
        </w:rPr>
        <w:t>Teori X dan Y dari Douglas McGregor</w:t>
      </w:r>
    </w:p>
    <w:p w:rsidR="00BD7644" w:rsidRPr="00BD7644" w:rsidRDefault="00BD7644" w:rsidP="00BD7644">
      <w:pPr>
        <w:spacing w:after="0" w:line="240" w:lineRule="auto"/>
        <w:ind w:left="426"/>
        <w:jc w:val="both"/>
        <w:rPr>
          <w:rFonts w:ascii="Times New Roman" w:hAnsi="Times New Roman" w:cs="Times New Roman"/>
          <w:sz w:val="24"/>
          <w:szCs w:val="24"/>
        </w:rPr>
      </w:pPr>
      <w:proofErr w:type="gramStart"/>
      <w:r w:rsidRPr="00BD7644">
        <w:rPr>
          <w:rFonts w:ascii="Times New Roman" w:hAnsi="Times New Roman" w:cs="Times New Roman"/>
          <w:sz w:val="24"/>
          <w:szCs w:val="24"/>
        </w:rPr>
        <w:t>Douglas Mc Gregor dalam Stephen P. Robbin dalam Benyamin Molan (2007:216) mengemukakan dua pandangan yang berbeda tentang manusia.</w:t>
      </w:r>
      <w:proofErr w:type="gramEnd"/>
      <w:r w:rsidRPr="00BD7644">
        <w:rPr>
          <w:rFonts w:ascii="Times New Roman" w:hAnsi="Times New Roman" w:cs="Times New Roman"/>
          <w:sz w:val="24"/>
          <w:szCs w:val="24"/>
        </w:rPr>
        <w:t xml:space="preserve"> Manusia pada dasarnya satu </w:t>
      </w:r>
      <w:proofErr w:type="gramStart"/>
      <w:r w:rsidRPr="00BD7644">
        <w:rPr>
          <w:rFonts w:ascii="Times New Roman" w:hAnsi="Times New Roman" w:cs="Times New Roman"/>
          <w:sz w:val="24"/>
          <w:szCs w:val="24"/>
        </w:rPr>
        <w:t>negative  yang</w:t>
      </w:r>
      <w:proofErr w:type="gramEnd"/>
      <w:r w:rsidRPr="00BD7644">
        <w:rPr>
          <w:rFonts w:ascii="Times New Roman" w:hAnsi="Times New Roman" w:cs="Times New Roman"/>
          <w:sz w:val="24"/>
          <w:szCs w:val="24"/>
        </w:rPr>
        <w:t xml:space="preserve">  ditandai sebagai teori X dan yang lain positif yang ditandai sebagai teori Y.</w:t>
      </w:r>
    </w:p>
    <w:p w:rsidR="00BD7644" w:rsidRPr="00BD7644" w:rsidRDefault="00BD7644" w:rsidP="005F55D4">
      <w:pPr>
        <w:numPr>
          <w:ilvl w:val="0"/>
          <w:numId w:val="10"/>
        </w:numPr>
        <w:spacing w:after="0" w:line="240" w:lineRule="auto"/>
        <w:ind w:left="426"/>
        <w:jc w:val="both"/>
        <w:rPr>
          <w:rFonts w:ascii="Times New Roman" w:hAnsi="Times New Roman" w:cs="Times New Roman"/>
          <w:sz w:val="24"/>
          <w:szCs w:val="24"/>
        </w:rPr>
      </w:pPr>
      <w:r w:rsidRPr="00BD7644">
        <w:rPr>
          <w:rFonts w:ascii="Times New Roman" w:hAnsi="Times New Roman" w:cs="Times New Roman"/>
          <w:sz w:val="24"/>
          <w:szCs w:val="24"/>
        </w:rPr>
        <w:t>Teori Higiene/Teori Dua Faktor dari Frederick Herzberg</w:t>
      </w:r>
    </w:p>
    <w:p w:rsidR="00BD7644" w:rsidRPr="00BD7644" w:rsidRDefault="00BD7644" w:rsidP="004E480B">
      <w:pPr>
        <w:spacing w:after="0" w:line="240" w:lineRule="auto"/>
        <w:ind w:left="426"/>
        <w:jc w:val="both"/>
        <w:rPr>
          <w:rFonts w:ascii="Times New Roman" w:hAnsi="Times New Roman" w:cs="Times New Roman"/>
          <w:sz w:val="24"/>
          <w:szCs w:val="24"/>
        </w:rPr>
      </w:pPr>
      <w:proofErr w:type="gramStart"/>
      <w:r w:rsidRPr="00BD7644">
        <w:rPr>
          <w:rFonts w:ascii="Times New Roman" w:hAnsi="Times New Roman" w:cs="Times New Roman"/>
          <w:sz w:val="24"/>
          <w:szCs w:val="24"/>
        </w:rPr>
        <w:t>Frederick Herzberg dalam Stephen P. Robbin dalam Benyamin Molan (2007:218) berpendapat bahwa faktor intrinsik terkait dengan kepuasan dan motivasi kerja, sedangkan faktor ekstrinsik terkait dengan ketidakpuasan kerja.</w:t>
      </w:r>
      <w:proofErr w:type="gramEnd"/>
      <w:r w:rsidR="004E480B">
        <w:rPr>
          <w:rFonts w:ascii="Times New Roman" w:hAnsi="Times New Roman" w:cs="Times New Roman"/>
          <w:sz w:val="24"/>
          <w:szCs w:val="24"/>
        </w:rPr>
        <w:t xml:space="preserve"> </w:t>
      </w:r>
      <w:r w:rsidRPr="00BD7644">
        <w:rPr>
          <w:rFonts w:ascii="Times New Roman" w:hAnsi="Times New Roman" w:cs="Times New Roman"/>
          <w:sz w:val="24"/>
          <w:szCs w:val="24"/>
        </w:rPr>
        <w:t xml:space="preserve">Menurut Herzberg dalam Robbin (2007:218) menyatakan </w:t>
      </w:r>
      <w:proofErr w:type="gramStart"/>
      <w:r w:rsidRPr="00BD7644">
        <w:rPr>
          <w:rFonts w:ascii="Times New Roman" w:hAnsi="Times New Roman" w:cs="Times New Roman"/>
          <w:sz w:val="24"/>
          <w:szCs w:val="24"/>
        </w:rPr>
        <w:t>bahwa :“</w:t>
      </w:r>
      <w:proofErr w:type="gramEnd"/>
      <w:r w:rsidRPr="00BD7644">
        <w:rPr>
          <w:rFonts w:ascii="Times New Roman" w:hAnsi="Times New Roman" w:cs="Times New Roman"/>
          <w:sz w:val="24"/>
          <w:szCs w:val="24"/>
        </w:rPr>
        <w:t xml:space="preserve">faktor-faktor yang menghasilkan kepuasan kerja terpisah dan berbeda dari </w:t>
      </w:r>
      <w:r w:rsidRPr="00BD7644">
        <w:rPr>
          <w:rFonts w:ascii="Times New Roman" w:hAnsi="Times New Roman" w:cs="Times New Roman"/>
          <w:sz w:val="24"/>
          <w:szCs w:val="24"/>
        </w:rPr>
        <w:lastRenderedPageBreak/>
        <w:t xml:space="preserve">yang menghasilkan ketidakpuasan kerja. </w:t>
      </w:r>
      <w:proofErr w:type="gramStart"/>
      <w:r w:rsidRPr="00BD7644">
        <w:rPr>
          <w:rFonts w:ascii="Times New Roman" w:hAnsi="Times New Roman" w:cs="Times New Roman"/>
          <w:sz w:val="24"/>
          <w:szCs w:val="24"/>
        </w:rPr>
        <w:t>Faktor higienis adalah faktor yang menghilangkan ketidakpuasan kerja tetapi tidak memotivasi.</w:t>
      </w:r>
      <w:proofErr w:type="gramEnd"/>
      <w:r w:rsidRPr="00BD7644">
        <w:rPr>
          <w:rFonts w:ascii="Times New Roman" w:hAnsi="Times New Roman" w:cs="Times New Roman"/>
          <w:sz w:val="24"/>
          <w:szCs w:val="24"/>
        </w:rPr>
        <w:t xml:space="preserve"> </w:t>
      </w:r>
      <w:proofErr w:type="gramStart"/>
      <w:r w:rsidRPr="00BD7644">
        <w:rPr>
          <w:rFonts w:ascii="Times New Roman" w:hAnsi="Times New Roman" w:cs="Times New Roman"/>
          <w:sz w:val="24"/>
          <w:szCs w:val="24"/>
        </w:rPr>
        <w:t>Faktor Motivator adalah faktor yang meningkatkan kepuasan kerja dan memotivasi.”</w:t>
      </w:r>
      <w:proofErr w:type="gramEnd"/>
    </w:p>
    <w:p w:rsidR="00BD7644" w:rsidRPr="00BD7644" w:rsidRDefault="00BD7644" w:rsidP="005F55D4">
      <w:pPr>
        <w:numPr>
          <w:ilvl w:val="0"/>
          <w:numId w:val="10"/>
        </w:numPr>
        <w:spacing w:after="0" w:line="240" w:lineRule="auto"/>
        <w:ind w:left="284"/>
        <w:jc w:val="both"/>
        <w:rPr>
          <w:rFonts w:ascii="Times New Roman" w:hAnsi="Times New Roman" w:cs="Times New Roman"/>
          <w:sz w:val="24"/>
          <w:szCs w:val="24"/>
        </w:rPr>
      </w:pPr>
      <w:r w:rsidRPr="00BD7644">
        <w:rPr>
          <w:rFonts w:ascii="Times New Roman" w:hAnsi="Times New Roman" w:cs="Times New Roman"/>
          <w:i/>
          <w:sz w:val="24"/>
          <w:szCs w:val="24"/>
        </w:rPr>
        <w:t>ERG Theory</w:t>
      </w:r>
      <w:r w:rsidRPr="00BD7644">
        <w:rPr>
          <w:rFonts w:ascii="Times New Roman" w:hAnsi="Times New Roman" w:cs="Times New Roman"/>
          <w:sz w:val="24"/>
          <w:szCs w:val="24"/>
        </w:rPr>
        <w:t xml:space="preserve"> Clayton Arderfer</w:t>
      </w:r>
    </w:p>
    <w:p w:rsidR="00BD7644" w:rsidRPr="00BD7644" w:rsidRDefault="00BD7644" w:rsidP="004E480B">
      <w:pPr>
        <w:spacing w:after="0" w:line="240" w:lineRule="auto"/>
        <w:ind w:left="284"/>
        <w:jc w:val="both"/>
        <w:rPr>
          <w:rFonts w:ascii="Times New Roman" w:hAnsi="Times New Roman" w:cs="Times New Roman"/>
          <w:sz w:val="24"/>
          <w:szCs w:val="24"/>
        </w:rPr>
      </w:pPr>
      <w:proofErr w:type="gramStart"/>
      <w:r w:rsidRPr="00BD7644">
        <w:rPr>
          <w:rFonts w:ascii="Times New Roman" w:hAnsi="Times New Roman" w:cs="Times New Roman"/>
          <w:sz w:val="24"/>
          <w:szCs w:val="24"/>
        </w:rPr>
        <w:t>Clayton Arderfer dari Universitas Yale telah mengerjakan ulang hierarki kebutuhan Maslow.</w:t>
      </w:r>
      <w:proofErr w:type="gramEnd"/>
      <w:r w:rsidRPr="00BD7644">
        <w:rPr>
          <w:rFonts w:ascii="Times New Roman" w:hAnsi="Times New Roman" w:cs="Times New Roman"/>
          <w:sz w:val="24"/>
          <w:szCs w:val="24"/>
        </w:rPr>
        <w:t xml:space="preserve"> </w:t>
      </w:r>
      <w:proofErr w:type="gramStart"/>
      <w:r w:rsidRPr="00BD7644">
        <w:rPr>
          <w:rFonts w:ascii="Times New Roman" w:hAnsi="Times New Roman" w:cs="Times New Roman"/>
          <w:sz w:val="24"/>
          <w:szCs w:val="24"/>
        </w:rPr>
        <w:t>Hierarki revisinya disebut teori ERG.</w:t>
      </w:r>
      <w:proofErr w:type="gramEnd"/>
      <w:r w:rsidRPr="00BD7644">
        <w:rPr>
          <w:rFonts w:ascii="Times New Roman" w:hAnsi="Times New Roman" w:cs="Times New Roman"/>
          <w:sz w:val="24"/>
          <w:szCs w:val="24"/>
        </w:rPr>
        <w:t xml:space="preserve"> Alferder dalam Stephen P. Robbin (2007:221) yang dialihbahasakan oleh Benyamin Molan berargumen </w:t>
      </w:r>
      <w:proofErr w:type="gramStart"/>
      <w:r w:rsidRPr="00BD7644">
        <w:rPr>
          <w:rFonts w:ascii="Times New Roman" w:hAnsi="Times New Roman" w:cs="Times New Roman"/>
          <w:sz w:val="24"/>
          <w:szCs w:val="24"/>
        </w:rPr>
        <w:t>bahwa :“</w:t>
      </w:r>
      <w:proofErr w:type="gramEnd"/>
      <w:r w:rsidRPr="00BD7644">
        <w:rPr>
          <w:rFonts w:ascii="Times New Roman" w:hAnsi="Times New Roman" w:cs="Times New Roman"/>
          <w:sz w:val="24"/>
          <w:szCs w:val="24"/>
        </w:rPr>
        <w:t>ada tiga kelompok kebutuhan inti yaitu eksistensi (</w:t>
      </w:r>
      <w:r w:rsidRPr="00BD7644">
        <w:rPr>
          <w:rFonts w:ascii="Times New Roman" w:hAnsi="Times New Roman" w:cs="Times New Roman"/>
          <w:i/>
          <w:sz w:val="24"/>
          <w:szCs w:val="24"/>
        </w:rPr>
        <w:t>existence</w:t>
      </w:r>
      <w:r w:rsidRPr="00BD7644">
        <w:rPr>
          <w:rFonts w:ascii="Times New Roman" w:hAnsi="Times New Roman" w:cs="Times New Roman"/>
          <w:sz w:val="24"/>
          <w:szCs w:val="24"/>
        </w:rPr>
        <w:t>), hubungan (</w:t>
      </w:r>
      <w:r w:rsidRPr="00BD7644">
        <w:rPr>
          <w:rFonts w:ascii="Times New Roman" w:hAnsi="Times New Roman" w:cs="Times New Roman"/>
          <w:i/>
          <w:sz w:val="24"/>
          <w:szCs w:val="24"/>
        </w:rPr>
        <w:t>relatedness</w:t>
      </w:r>
      <w:r w:rsidRPr="00BD7644">
        <w:rPr>
          <w:rFonts w:ascii="Times New Roman" w:hAnsi="Times New Roman" w:cs="Times New Roman"/>
          <w:sz w:val="24"/>
          <w:szCs w:val="24"/>
        </w:rPr>
        <w:t>) dan pertumbuhan (</w:t>
      </w:r>
      <w:r w:rsidRPr="00BD7644">
        <w:rPr>
          <w:rFonts w:ascii="Times New Roman" w:hAnsi="Times New Roman" w:cs="Times New Roman"/>
          <w:i/>
          <w:sz w:val="24"/>
          <w:szCs w:val="24"/>
        </w:rPr>
        <w:t>growth</w:t>
      </w:r>
      <w:r w:rsidRPr="00BD7644">
        <w:rPr>
          <w:rFonts w:ascii="Times New Roman" w:hAnsi="Times New Roman" w:cs="Times New Roman"/>
          <w:sz w:val="24"/>
          <w:szCs w:val="24"/>
        </w:rPr>
        <w:t>). Kelompok eksistensi (</w:t>
      </w:r>
      <w:r w:rsidRPr="00BD7644">
        <w:rPr>
          <w:rFonts w:ascii="Times New Roman" w:hAnsi="Times New Roman" w:cs="Times New Roman"/>
          <w:i/>
          <w:sz w:val="24"/>
          <w:szCs w:val="24"/>
        </w:rPr>
        <w:t>existance</w:t>
      </w:r>
      <w:r w:rsidRPr="00BD7644">
        <w:rPr>
          <w:rFonts w:ascii="Times New Roman" w:hAnsi="Times New Roman" w:cs="Times New Roman"/>
          <w:sz w:val="24"/>
          <w:szCs w:val="24"/>
        </w:rPr>
        <w:t>): eksistensi materiil dasar; mencakup butir-butir yang oleh Maslow dianggap sebagai kebutuhan faal dan keamanan. Kelompok hubungan (</w:t>
      </w:r>
      <w:r w:rsidRPr="00BD7644">
        <w:rPr>
          <w:rFonts w:ascii="Times New Roman" w:hAnsi="Times New Roman" w:cs="Times New Roman"/>
          <w:i/>
          <w:sz w:val="24"/>
          <w:szCs w:val="24"/>
        </w:rPr>
        <w:t>relatednes</w:t>
      </w:r>
      <w:r w:rsidRPr="00BD7644">
        <w:rPr>
          <w:rFonts w:ascii="Times New Roman" w:hAnsi="Times New Roman" w:cs="Times New Roman"/>
          <w:sz w:val="24"/>
          <w:szCs w:val="24"/>
        </w:rPr>
        <w:t xml:space="preserve">s): hasrat yang kita miliki untuk memelihara hubungan antar pribadi yang penting. </w:t>
      </w:r>
      <w:proofErr w:type="gramStart"/>
      <w:r w:rsidRPr="00BD7644">
        <w:rPr>
          <w:rFonts w:ascii="Times New Roman" w:hAnsi="Times New Roman" w:cs="Times New Roman"/>
          <w:sz w:val="24"/>
          <w:szCs w:val="24"/>
        </w:rPr>
        <w:t>Hasrat sosial dan status menuntut interaksi dengan orang-orang lain agar dipuaskan, dan hasrat ini segaris dengan kebutuhan sosial Maslow dan komponen eksternal dari klasifikasi penghargaan Maslow.</w:t>
      </w:r>
      <w:proofErr w:type="gramEnd"/>
      <w:r w:rsidRPr="00BD7644">
        <w:rPr>
          <w:rFonts w:ascii="Times New Roman" w:hAnsi="Times New Roman" w:cs="Times New Roman"/>
          <w:sz w:val="24"/>
          <w:szCs w:val="24"/>
        </w:rPr>
        <w:t xml:space="preserve"> Kelompok pertumbuhan (</w:t>
      </w:r>
      <w:r w:rsidRPr="00BD7644">
        <w:rPr>
          <w:rFonts w:ascii="Times New Roman" w:hAnsi="Times New Roman" w:cs="Times New Roman"/>
          <w:i/>
          <w:sz w:val="24"/>
          <w:szCs w:val="24"/>
        </w:rPr>
        <w:t>growth</w:t>
      </w:r>
      <w:r w:rsidRPr="00BD7644">
        <w:rPr>
          <w:rFonts w:ascii="Times New Roman" w:hAnsi="Times New Roman" w:cs="Times New Roman"/>
          <w:sz w:val="24"/>
          <w:szCs w:val="24"/>
        </w:rPr>
        <w:t>): hasrat intrinsic untuk perkembangan pribadi, mencakup komponen intrinsic dari kategori penghargaan Maslow dan karakteristik-karakteristik yang tercakup pada aktualisasi diri.”</w:t>
      </w:r>
    </w:p>
    <w:p w:rsidR="00BD7644" w:rsidRPr="00BD7644" w:rsidRDefault="00BD7644" w:rsidP="005F55D4">
      <w:pPr>
        <w:numPr>
          <w:ilvl w:val="0"/>
          <w:numId w:val="10"/>
        </w:numPr>
        <w:spacing w:after="0" w:line="240" w:lineRule="auto"/>
        <w:ind w:left="284" w:hanging="284"/>
        <w:jc w:val="both"/>
        <w:rPr>
          <w:rFonts w:ascii="Times New Roman" w:hAnsi="Times New Roman" w:cs="Times New Roman"/>
          <w:sz w:val="24"/>
          <w:szCs w:val="24"/>
        </w:rPr>
      </w:pPr>
      <w:r w:rsidRPr="00BD7644">
        <w:rPr>
          <w:rFonts w:ascii="Times New Roman" w:hAnsi="Times New Roman" w:cs="Times New Roman"/>
          <w:i/>
          <w:sz w:val="24"/>
          <w:szCs w:val="24"/>
        </w:rPr>
        <w:t>Three Needs Theory</w:t>
      </w:r>
      <w:r w:rsidRPr="00BD7644">
        <w:rPr>
          <w:rFonts w:ascii="Times New Roman" w:hAnsi="Times New Roman" w:cs="Times New Roman"/>
          <w:sz w:val="24"/>
          <w:szCs w:val="24"/>
        </w:rPr>
        <w:t xml:space="preserve"> David McClelland</w:t>
      </w:r>
    </w:p>
    <w:p w:rsidR="00BD7644" w:rsidRPr="00BD7644" w:rsidRDefault="00BD7644" w:rsidP="004E480B">
      <w:pPr>
        <w:spacing w:after="0" w:line="240" w:lineRule="auto"/>
        <w:ind w:left="284"/>
        <w:jc w:val="both"/>
        <w:rPr>
          <w:rFonts w:ascii="Times New Roman" w:hAnsi="Times New Roman" w:cs="Times New Roman"/>
          <w:sz w:val="24"/>
          <w:szCs w:val="24"/>
        </w:rPr>
      </w:pPr>
      <w:r w:rsidRPr="00BD7644">
        <w:rPr>
          <w:rFonts w:ascii="Times New Roman" w:hAnsi="Times New Roman" w:cs="Times New Roman"/>
          <w:sz w:val="24"/>
          <w:szCs w:val="24"/>
        </w:rPr>
        <w:t xml:space="preserve">Teori motivasi </w:t>
      </w:r>
      <w:proofErr w:type="gramStart"/>
      <w:r w:rsidRPr="00BD7644">
        <w:rPr>
          <w:rFonts w:ascii="Times New Roman" w:hAnsi="Times New Roman" w:cs="Times New Roman"/>
          <w:sz w:val="24"/>
          <w:szCs w:val="24"/>
        </w:rPr>
        <w:t>dari  McClelland</w:t>
      </w:r>
      <w:proofErr w:type="gramEnd"/>
      <w:r w:rsidRPr="00BD7644">
        <w:rPr>
          <w:rFonts w:ascii="Times New Roman" w:hAnsi="Times New Roman" w:cs="Times New Roman"/>
          <w:sz w:val="24"/>
          <w:szCs w:val="24"/>
        </w:rPr>
        <w:t xml:space="preserve">”s, yang disebut </w:t>
      </w:r>
      <w:r w:rsidRPr="00BD7644">
        <w:rPr>
          <w:rFonts w:ascii="Times New Roman" w:hAnsi="Times New Roman" w:cs="Times New Roman"/>
          <w:i/>
          <w:sz w:val="24"/>
          <w:szCs w:val="24"/>
        </w:rPr>
        <w:t>Three Needs Theory</w:t>
      </w:r>
      <w:r w:rsidRPr="00BD7644">
        <w:rPr>
          <w:rFonts w:ascii="Times New Roman" w:hAnsi="Times New Roman" w:cs="Times New Roman"/>
          <w:sz w:val="24"/>
          <w:szCs w:val="24"/>
        </w:rPr>
        <w:t xml:space="preserve"> adalah sebagai berikut :</w:t>
      </w:r>
    </w:p>
    <w:p w:rsidR="00BD7644" w:rsidRDefault="00BD7644" w:rsidP="005F55D4">
      <w:pPr>
        <w:numPr>
          <w:ilvl w:val="0"/>
          <w:numId w:val="12"/>
        </w:numPr>
        <w:spacing w:after="0" w:line="240" w:lineRule="auto"/>
        <w:ind w:left="567" w:hanging="283"/>
        <w:jc w:val="both"/>
        <w:rPr>
          <w:rFonts w:ascii="Times New Roman" w:hAnsi="Times New Roman" w:cs="Times New Roman"/>
          <w:sz w:val="24"/>
          <w:szCs w:val="24"/>
        </w:rPr>
      </w:pPr>
      <w:r w:rsidRPr="00BD7644">
        <w:rPr>
          <w:rFonts w:ascii="Times New Roman" w:hAnsi="Times New Roman" w:cs="Times New Roman"/>
          <w:i/>
          <w:sz w:val="24"/>
          <w:szCs w:val="24"/>
        </w:rPr>
        <w:t>Need of achievement</w:t>
      </w:r>
      <w:r w:rsidRPr="00BD7644">
        <w:rPr>
          <w:rFonts w:ascii="Times New Roman" w:hAnsi="Times New Roman" w:cs="Times New Roman"/>
          <w:sz w:val="24"/>
          <w:szCs w:val="24"/>
        </w:rPr>
        <w:t xml:space="preserve">, yaitu kebutuhan untuk berprestasi yang merupakan refleksi dari dorongan </w:t>
      </w:r>
      <w:proofErr w:type="gramStart"/>
      <w:r w:rsidRPr="00BD7644">
        <w:rPr>
          <w:rFonts w:ascii="Times New Roman" w:hAnsi="Times New Roman" w:cs="Times New Roman"/>
          <w:sz w:val="24"/>
          <w:szCs w:val="24"/>
        </w:rPr>
        <w:t>akan</w:t>
      </w:r>
      <w:proofErr w:type="gramEnd"/>
      <w:r w:rsidRPr="00BD7644">
        <w:rPr>
          <w:rFonts w:ascii="Times New Roman" w:hAnsi="Times New Roman" w:cs="Times New Roman"/>
          <w:sz w:val="24"/>
          <w:szCs w:val="24"/>
        </w:rPr>
        <w:t xml:space="preserve"> tanggung jawab untuk pemecahan maslah. Seorang pegawai yang mempunyai kebutuhan </w:t>
      </w:r>
      <w:proofErr w:type="gramStart"/>
      <w:r w:rsidRPr="00BD7644">
        <w:rPr>
          <w:rFonts w:ascii="Times New Roman" w:hAnsi="Times New Roman" w:cs="Times New Roman"/>
          <w:sz w:val="24"/>
          <w:szCs w:val="24"/>
        </w:rPr>
        <w:t>akan</w:t>
      </w:r>
      <w:proofErr w:type="gramEnd"/>
      <w:r w:rsidRPr="00BD7644">
        <w:rPr>
          <w:rFonts w:ascii="Times New Roman" w:hAnsi="Times New Roman" w:cs="Times New Roman"/>
          <w:sz w:val="24"/>
          <w:szCs w:val="24"/>
        </w:rPr>
        <w:t xml:space="preserve"> berprestasi tinggi cenderung untuk berani mengambil resiko. Kebutuhan untuk berprestasi adalah kebutuhan untuk melakukan pekerjaan lebih baik dari sebelumnya, selalu berkeinginan mencapai prestasi yang lebih tinggi. </w:t>
      </w:r>
    </w:p>
    <w:p w:rsidR="00BD7644" w:rsidRDefault="00BD7644" w:rsidP="005F55D4">
      <w:pPr>
        <w:numPr>
          <w:ilvl w:val="0"/>
          <w:numId w:val="12"/>
        </w:numPr>
        <w:spacing w:after="0" w:line="240" w:lineRule="auto"/>
        <w:ind w:left="567" w:hanging="283"/>
        <w:jc w:val="both"/>
        <w:rPr>
          <w:rFonts w:ascii="Times New Roman" w:hAnsi="Times New Roman" w:cs="Times New Roman"/>
          <w:sz w:val="24"/>
          <w:szCs w:val="24"/>
        </w:rPr>
      </w:pPr>
      <w:r w:rsidRPr="004E480B">
        <w:rPr>
          <w:rFonts w:ascii="Times New Roman" w:hAnsi="Times New Roman" w:cs="Times New Roman"/>
          <w:i/>
          <w:sz w:val="24"/>
          <w:szCs w:val="24"/>
        </w:rPr>
        <w:t>Need of affiliation</w:t>
      </w:r>
      <w:r w:rsidRPr="004E480B">
        <w:rPr>
          <w:rFonts w:ascii="Times New Roman" w:hAnsi="Times New Roman" w:cs="Times New Roman"/>
          <w:sz w:val="24"/>
          <w:szCs w:val="24"/>
        </w:rPr>
        <w:t>, yaitu kebutuhan untuk berafiliasi yang merupakan dorongan untuk berinteraksi dengan orang lain, berada bersama orang lain, tidak mau melakukan sesuatu yang merugikan orang lain.</w:t>
      </w:r>
    </w:p>
    <w:p w:rsidR="00BD7644" w:rsidRPr="004E480B" w:rsidRDefault="00BD7644" w:rsidP="005F55D4">
      <w:pPr>
        <w:numPr>
          <w:ilvl w:val="0"/>
          <w:numId w:val="12"/>
        </w:numPr>
        <w:spacing w:after="0" w:line="240" w:lineRule="auto"/>
        <w:ind w:left="567" w:hanging="283"/>
        <w:jc w:val="both"/>
        <w:rPr>
          <w:rFonts w:ascii="Times New Roman" w:hAnsi="Times New Roman" w:cs="Times New Roman"/>
          <w:sz w:val="24"/>
          <w:szCs w:val="24"/>
        </w:rPr>
      </w:pPr>
      <w:r w:rsidRPr="004E480B">
        <w:rPr>
          <w:rFonts w:ascii="Times New Roman" w:hAnsi="Times New Roman" w:cs="Times New Roman"/>
          <w:i/>
          <w:sz w:val="24"/>
          <w:szCs w:val="24"/>
        </w:rPr>
        <w:t>Need of power</w:t>
      </w:r>
      <w:r w:rsidRPr="004E480B">
        <w:rPr>
          <w:rFonts w:ascii="Times New Roman" w:hAnsi="Times New Roman" w:cs="Times New Roman"/>
          <w:sz w:val="24"/>
          <w:szCs w:val="24"/>
        </w:rPr>
        <w:t>, yaitu kebutuhan untuk kekuasaan yang merupakan refleksi dari dorongan untuk mencapai otoritas untuk memiliki pengaruh terhadap orang lain.</w:t>
      </w:r>
    </w:p>
    <w:p w:rsidR="00BD7644" w:rsidRPr="00BD7644" w:rsidRDefault="00BD7644" w:rsidP="00BD7644">
      <w:pPr>
        <w:spacing w:after="0" w:line="240" w:lineRule="auto"/>
        <w:ind w:firstLine="426"/>
        <w:jc w:val="both"/>
        <w:rPr>
          <w:rFonts w:ascii="Times New Roman" w:hAnsi="Times New Roman" w:cs="Times New Roman"/>
          <w:sz w:val="24"/>
          <w:szCs w:val="24"/>
        </w:rPr>
      </w:pPr>
    </w:p>
    <w:p w:rsidR="00BD7644" w:rsidRPr="004E480B" w:rsidRDefault="00BD7644" w:rsidP="005F55D4">
      <w:pPr>
        <w:pStyle w:val="ListParagraph"/>
        <w:numPr>
          <w:ilvl w:val="2"/>
          <w:numId w:val="14"/>
        </w:numPr>
        <w:spacing w:after="0" w:line="360" w:lineRule="auto"/>
        <w:ind w:left="709" w:hanging="709"/>
        <w:jc w:val="both"/>
        <w:rPr>
          <w:rFonts w:ascii="Times New Roman" w:hAnsi="Times New Roman" w:cs="Times New Roman"/>
          <w:b/>
          <w:spacing w:val="-4"/>
          <w:w w:val="105"/>
          <w:sz w:val="24"/>
          <w:szCs w:val="24"/>
        </w:rPr>
      </w:pPr>
      <w:r w:rsidRPr="004E480B">
        <w:rPr>
          <w:rFonts w:ascii="Times New Roman" w:hAnsi="Times New Roman" w:cs="Times New Roman"/>
          <w:b/>
          <w:spacing w:val="-4"/>
          <w:w w:val="105"/>
          <w:sz w:val="24"/>
          <w:szCs w:val="24"/>
        </w:rPr>
        <w:t>Faktor-faktor yang Mempengaruhi Motivasi</w:t>
      </w:r>
    </w:p>
    <w:p w:rsidR="00BD7644" w:rsidRPr="00BD7644" w:rsidRDefault="00BD7644" w:rsidP="00BD7644">
      <w:pPr>
        <w:spacing w:after="0" w:line="240" w:lineRule="auto"/>
        <w:ind w:firstLine="426"/>
        <w:jc w:val="both"/>
        <w:rPr>
          <w:rFonts w:ascii="Times New Roman" w:hAnsi="Times New Roman" w:cs="Times New Roman"/>
          <w:sz w:val="24"/>
          <w:szCs w:val="24"/>
        </w:rPr>
      </w:pPr>
      <w:r w:rsidRPr="00BD7644">
        <w:rPr>
          <w:rFonts w:ascii="Times New Roman" w:hAnsi="Times New Roman" w:cs="Times New Roman"/>
          <w:sz w:val="24"/>
          <w:szCs w:val="24"/>
        </w:rPr>
        <w:t>Frederick Herzberg dalam Stephen P Robbin dalam Benyamin Molan (</w:t>
      </w:r>
      <w:proofErr w:type="gramStart"/>
      <w:r w:rsidRPr="00BD7644">
        <w:rPr>
          <w:rFonts w:ascii="Times New Roman" w:hAnsi="Times New Roman" w:cs="Times New Roman"/>
          <w:sz w:val="24"/>
          <w:szCs w:val="24"/>
        </w:rPr>
        <w:t>2007 :</w:t>
      </w:r>
      <w:proofErr w:type="gramEnd"/>
      <w:r w:rsidRPr="00BD7644">
        <w:rPr>
          <w:rFonts w:ascii="Times New Roman" w:hAnsi="Times New Roman" w:cs="Times New Roman"/>
          <w:sz w:val="24"/>
          <w:szCs w:val="24"/>
        </w:rPr>
        <w:t xml:space="preserve"> 219) menyatakan pada manusia berlaku dua faktor yang dapat mempengaruhi kondisi pekerjaan seseorang, yaitu :</w:t>
      </w:r>
    </w:p>
    <w:p w:rsidR="00BD7644" w:rsidRPr="00BD7644" w:rsidRDefault="00BD7644" w:rsidP="005F55D4">
      <w:pPr>
        <w:numPr>
          <w:ilvl w:val="0"/>
          <w:numId w:val="13"/>
        </w:numPr>
        <w:spacing w:after="0" w:line="240" w:lineRule="auto"/>
        <w:jc w:val="both"/>
        <w:rPr>
          <w:rFonts w:ascii="Times New Roman" w:hAnsi="Times New Roman" w:cs="Times New Roman"/>
          <w:sz w:val="24"/>
          <w:szCs w:val="24"/>
        </w:rPr>
      </w:pPr>
      <w:r w:rsidRPr="00BD7644">
        <w:rPr>
          <w:rFonts w:ascii="Times New Roman" w:hAnsi="Times New Roman" w:cs="Times New Roman"/>
          <w:sz w:val="24"/>
          <w:szCs w:val="24"/>
        </w:rPr>
        <w:t xml:space="preserve">Faktor-faktor yang mencegah ketidakpuasan (Faktor Higin) terdiri </w:t>
      </w:r>
      <w:proofErr w:type="gramStart"/>
      <w:r w:rsidRPr="00BD7644">
        <w:rPr>
          <w:rFonts w:ascii="Times New Roman" w:hAnsi="Times New Roman" w:cs="Times New Roman"/>
          <w:sz w:val="24"/>
          <w:szCs w:val="24"/>
        </w:rPr>
        <w:t>atas :</w:t>
      </w:r>
      <w:proofErr w:type="gramEnd"/>
      <w:r w:rsidRPr="00BD7644">
        <w:rPr>
          <w:rFonts w:ascii="Times New Roman" w:hAnsi="Times New Roman" w:cs="Times New Roman"/>
          <w:sz w:val="24"/>
          <w:szCs w:val="24"/>
        </w:rPr>
        <w:t xml:space="preserve"> gaji, kondisi kerja, kebijakan perusahaan, penyeliaan kelompok kerja.</w:t>
      </w:r>
    </w:p>
    <w:p w:rsidR="00BD7644" w:rsidRPr="004E480B" w:rsidRDefault="00BD7644" w:rsidP="005F55D4">
      <w:pPr>
        <w:numPr>
          <w:ilvl w:val="0"/>
          <w:numId w:val="13"/>
        </w:numPr>
        <w:spacing w:after="0" w:line="240" w:lineRule="auto"/>
        <w:jc w:val="both"/>
        <w:rPr>
          <w:rFonts w:ascii="Times New Roman" w:hAnsi="Times New Roman" w:cs="Times New Roman"/>
          <w:sz w:val="24"/>
          <w:szCs w:val="24"/>
        </w:rPr>
      </w:pPr>
      <w:r w:rsidRPr="00BD7644">
        <w:rPr>
          <w:rFonts w:ascii="Times New Roman" w:hAnsi="Times New Roman" w:cs="Times New Roman"/>
          <w:sz w:val="24"/>
          <w:szCs w:val="24"/>
        </w:rPr>
        <w:t>Faktor-faktor yang memberikan kepuasan (</w:t>
      </w:r>
      <w:r w:rsidRPr="00BD7644">
        <w:rPr>
          <w:rFonts w:ascii="Times New Roman" w:hAnsi="Times New Roman" w:cs="Times New Roman"/>
          <w:i/>
          <w:sz w:val="24"/>
          <w:szCs w:val="24"/>
        </w:rPr>
        <w:t>motivator factor</w:t>
      </w:r>
      <w:r w:rsidRPr="00BD7644">
        <w:rPr>
          <w:rFonts w:ascii="Times New Roman" w:hAnsi="Times New Roman" w:cs="Times New Roman"/>
          <w:sz w:val="24"/>
          <w:szCs w:val="24"/>
        </w:rPr>
        <w:t>) yang terdiri dari : kemajuan, perkembangan, tanggung jawab, penghargaan, prestasi, pekerjaan itu sendiri</w:t>
      </w:r>
    </w:p>
    <w:p w:rsidR="00BD7644" w:rsidRPr="00267562" w:rsidRDefault="00BD7644" w:rsidP="00BD7644">
      <w:pPr>
        <w:spacing w:after="0" w:line="240" w:lineRule="auto"/>
        <w:ind w:firstLine="720"/>
        <w:jc w:val="both"/>
        <w:rPr>
          <w:spacing w:val="-4"/>
          <w:w w:val="105"/>
        </w:rPr>
      </w:pPr>
      <w:r w:rsidRPr="00BD7644">
        <w:rPr>
          <w:rFonts w:ascii="Times New Roman" w:hAnsi="Times New Roman" w:cs="Times New Roman"/>
          <w:sz w:val="24"/>
          <w:szCs w:val="24"/>
        </w:rPr>
        <w:t xml:space="preserve">Guru sebagai manusia, sebagai pekerja/karyawan juga memerlukan </w:t>
      </w:r>
      <w:proofErr w:type="gramStart"/>
      <w:r w:rsidRPr="00BD7644">
        <w:rPr>
          <w:rFonts w:ascii="Times New Roman" w:hAnsi="Times New Roman" w:cs="Times New Roman"/>
          <w:sz w:val="24"/>
          <w:szCs w:val="24"/>
        </w:rPr>
        <w:t>lima</w:t>
      </w:r>
      <w:proofErr w:type="gramEnd"/>
      <w:r w:rsidRPr="00BD7644">
        <w:rPr>
          <w:rFonts w:ascii="Times New Roman" w:hAnsi="Times New Roman" w:cs="Times New Roman"/>
          <w:sz w:val="24"/>
          <w:szCs w:val="24"/>
        </w:rPr>
        <w:t xml:space="preserve"> kebutuhan yang telah dikemukakn oleh Maslow dan dua faktor lainnya yang </w:t>
      </w:r>
      <w:r w:rsidRPr="00BD7644">
        <w:rPr>
          <w:rFonts w:ascii="Times New Roman" w:hAnsi="Times New Roman" w:cs="Times New Roman"/>
          <w:sz w:val="24"/>
          <w:szCs w:val="24"/>
        </w:rPr>
        <w:lastRenderedPageBreak/>
        <w:t xml:space="preserve">dikemukakan Herzberg sebagai sumber motivasi dalam rangka meningkatkan semangat mengajarnya. </w:t>
      </w:r>
    </w:p>
    <w:p w:rsidR="00125E93" w:rsidRPr="00125E93" w:rsidRDefault="00125E93" w:rsidP="00125E93">
      <w:pPr>
        <w:rPr>
          <w:rFonts w:ascii="Times New Roman" w:hAnsi="Times New Roman" w:cs="Times New Roman"/>
          <w:b/>
          <w:sz w:val="24"/>
        </w:rPr>
      </w:pPr>
    </w:p>
    <w:p w:rsidR="00776E08" w:rsidRDefault="00776E08" w:rsidP="005F55D4">
      <w:pPr>
        <w:pStyle w:val="ListParagraph"/>
        <w:numPr>
          <w:ilvl w:val="1"/>
          <w:numId w:val="14"/>
        </w:numPr>
        <w:ind w:left="426" w:hanging="426"/>
        <w:rPr>
          <w:rFonts w:ascii="Times New Roman" w:hAnsi="Times New Roman" w:cs="Times New Roman"/>
          <w:b/>
          <w:sz w:val="24"/>
        </w:rPr>
      </w:pPr>
      <w:r>
        <w:rPr>
          <w:rFonts w:ascii="Times New Roman" w:hAnsi="Times New Roman" w:cs="Times New Roman"/>
          <w:b/>
          <w:sz w:val="24"/>
        </w:rPr>
        <w:t>Disiplin Kerja</w:t>
      </w:r>
    </w:p>
    <w:p w:rsidR="004E480B" w:rsidRDefault="004E480B" w:rsidP="005F55D4">
      <w:pPr>
        <w:pStyle w:val="ListParagraph"/>
        <w:numPr>
          <w:ilvl w:val="2"/>
          <w:numId w:val="13"/>
        </w:numPr>
        <w:ind w:left="709"/>
        <w:rPr>
          <w:rFonts w:ascii="Times New Roman" w:hAnsi="Times New Roman" w:cs="Times New Roman"/>
          <w:b/>
          <w:sz w:val="24"/>
        </w:rPr>
      </w:pPr>
      <w:r>
        <w:rPr>
          <w:rFonts w:ascii="Times New Roman" w:hAnsi="Times New Roman" w:cs="Times New Roman"/>
          <w:b/>
          <w:sz w:val="24"/>
        </w:rPr>
        <w:t>Pengertian Disiplin Kerja</w:t>
      </w:r>
    </w:p>
    <w:p w:rsidR="004E480B" w:rsidRDefault="004E480B" w:rsidP="004E480B">
      <w:pPr>
        <w:autoSpaceDE w:val="0"/>
        <w:autoSpaceDN w:val="0"/>
        <w:adjustRightInd w:val="0"/>
        <w:spacing w:after="0" w:line="240" w:lineRule="auto"/>
        <w:ind w:firstLine="426"/>
        <w:jc w:val="both"/>
        <w:rPr>
          <w:rFonts w:ascii="Times New Roman" w:hAnsi="Times New Roman" w:cs="Times New Roman"/>
          <w:sz w:val="24"/>
        </w:rPr>
      </w:pPr>
      <w:r w:rsidRPr="004E480B">
        <w:rPr>
          <w:rFonts w:ascii="Times New Roman" w:hAnsi="Times New Roman" w:cs="Times New Roman"/>
          <w:sz w:val="24"/>
        </w:rPr>
        <w:t>Hasibuan (</w:t>
      </w:r>
      <w:proofErr w:type="gramStart"/>
      <w:r w:rsidRPr="004E480B">
        <w:rPr>
          <w:rFonts w:ascii="Times New Roman" w:hAnsi="Times New Roman" w:cs="Times New Roman"/>
          <w:sz w:val="24"/>
        </w:rPr>
        <w:t>2008 :</w:t>
      </w:r>
      <w:proofErr w:type="gramEnd"/>
      <w:r w:rsidRPr="004E480B">
        <w:rPr>
          <w:rFonts w:ascii="Times New Roman" w:hAnsi="Times New Roman" w:cs="Times New Roman"/>
          <w:sz w:val="24"/>
        </w:rPr>
        <w:t xml:space="preserve"> 193-194) menyatakan bahwa :“Disiplin adalah kesadaran dan kesediaan seseorang menaati semua peraturan perusahaan dan norma-norma sosial yang berlaku. Adapun arti kesadaran adalah sikap seseorang yang secara sukarela menaati semua peraturan dan sadar </w:t>
      </w:r>
      <w:proofErr w:type="gramStart"/>
      <w:r w:rsidRPr="004E480B">
        <w:rPr>
          <w:rFonts w:ascii="Times New Roman" w:hAnsi="Times New Roman" w:cs="Times New Roman"/>
          <w:sz w:val="24"/>
        </w:rPr>
        <w:t>akan</w:t>
      </w:r>
      <w:proofErr w:type="gramEnd"/>
      <w:r w:rsidRPr="004E480B">
        <w:rPr>
          <w:rFonts w:ascii="Times New Roman" w:hAnsi="Times New Roman" w:cs="Times New Roman"/>
          <w:sz w:val="24"/>
        </w:rPr>
        <w:t xml:space="preserve"> tugas dan tanggung jawabnya. </w:t>
      </w:r>
      <w:proofErr w:type="gramStart"/>
      <w:r w:rsidRPr="004E480B">
        <w:rPr>
          <w:rFonts w:ascii="Times New Roman" w:hAnsi="Times New Roman" w:cs="Times New Roman"/>
          <w:sz w:val="24"/>
        </w:rPr>
        <w:t>Sedangkan arti kesediaan adalah suatu sikap, tingkah laku, dan perbuatan seseorang yang sesuai dengan peraturan perusahaan baik yang tertulis maupun tidak.”</w:t>
      </w:r>
      <w:proofErr w:type="gramEnd"/>
      <w:r w:rsidRPr="004E480B">
        <w:rPr>
          <w:rFonts w:ascii="Times New Roman" w:hAnsi="Times New Roman" w:cs="Times New Roman"/>
          <w:sz w:val="24"/>
        </w:rPr>
        <w:t xml:space="preserve"> </w:t>
      </w:r>
    </w:p>
    <w:p w:rsidR="004E480B" w:rsidRDefault="004E480B" w:rsidP="004E480B">
      <w:pPr>
        <w:autoSpaceDE w:val="0"/>
        <w:autoSpaceDN w:val="0"/>
        <w:adjustRightInd w:val="0"/>
        <w:spacing w:after="0" w:line="240" w:lineRule="auto"/>
        <w:ind w:firstLine="426"/>
        <w:jc w:val="both"/>
        <w:rPr>
          <w:rFonts w:ascii="Times New Roman" w:hAnsi="Times New Roman" w:cs="Times New Roman"/>
          <w:sz w:val="24"/>
        </w:rPr>
      </w:pPr>
      <w:proofErr w:type="gramStart"/>
      <w:r w:rsidRPr="004E480B">
        <w:rPr>
          <w:rFonts w:ascii="Times New Roman" w:hAnsi="Times New Roman" w:cs="Times New Roman"/>
          <w:spacing w:val="-2"/>
          <w:sz w:val="24"/>
        </w:rPr>
        <w:t xml:space="preserve">Dalam kehidupan sehari-hari dikenal dengan disiplin diri, disiplin belajar </w:t>
      </w:r>
      <w:r w:rsidRPr="004E480B">
        <w:rPr>
          <w:rFonts w:ascii="Times New Roman" w:hAnsi="Times New Roman" w:cs="Times New Roman"/>
          <w:spacing w:val="-9"/>
          <w:sz w:val="24"/>
        </w:rPr>
        <w:t>dan disiplin kerja.</w:t>
      </w:r>
      <w:proofErr w:type="gramEnd"/>
      <w:r w:rsidRPr="004E480B">
        <w:rPr>
          <w:rFonts w:ascii="Times New Roman" w:hAnsi="Times New Roman" w:cs="Times New Roman"/>
          <w:spacing w:val="-9"/>
          <w:sz w:val="24"/>
        </w:rPr>
        <w:t xml:space="preserve"> </w:t>
      </w:r>
      <w:proofErr w:type="gramStart"/>
      <w:r w:rsidRPr="004E480B">
        <w:rPr>
          <w:rFonts w:ascii="Times New Roman" w:hAnsi="Times New Roman" w:cs="Times New Roman"/>
          <w:spacing w:val="-9"/>
          <w:sz w:val="24"/>
        </w:rPr>
        <w:t xml:space="preserve">Disiplin kerja merupakan kemampuan seseorang untuk secara </w:t>
      </w:r>
      <w:r w:rsidRPr="004E480B">
        <w:rPr>
          <w:rFonts w:ascii="Times New Roman" w:hAnsi="Times New Roman" w:cs="Times New Roman"/>
          <w:spacing w:val="-5"/>
          <w:sz w:val="24"/>
        </w:rPr>
        <w:t xml:space="preserve">teratur, tekun secara terus-menerus dan bekerja sesuai dengan aturan-aturan </w:t>
      </w:r>
      <w:r w:rsidRPr="004E480B">
        <w:rPr>
          <w:rFonts w:ascii="Times New Roman" w:hAnsi="Times New Roman" w:cs="Times New Roman"/>
          <w:spacing w:val="-3"/>
          <w:sz w:val="24"/>
        </w:rPr>
        <w:t>yang berlaku dengan tidak melanggar aturan-aturan yang sudah ditetapkan.</w:t>
      </w:r>
      <w:proofErr w:type="gramEnd"/>
      <w:r w:rsidRPr="004E480B">
        <w:rPr>
          <w:rFonts w:ascii="Times New Roman" w:hAnsi="Times New Roman" w:cs="Times New Roman"/>
          <w:spacing w:val="-6"/>
          <w:sz w:val="24"/>
        </w:rPr>
        <w:t xml:space="preserve"> </w:t>
      </w:r>
      <w:proofErr w:type="gramStart"/>
      <w:r w:rsidRPr="004E480B">
        <w:rPr>
          <w:rFonts w:ascii="Times New Roman" w:hAnsi="Times New Roman" w:cs="Times New Roman"/>
          <w:spacing w:val="-6"/>
          <w:sz w:val="24"/>
        </w:rPr>
        <w:t xml:space="preserve">Disiplin kerja guru adalah persepsi guru terhadap sikap pribadi guru dalam hal </w:t>
      </w:r>
      <w:r w:rsidRPr="004E480B">
        <w:rPr>
          <w:rFonts w:ascii="Times New Roman" w:hAnsi="Times New Roman" w:cs="Times New Roman"/>
          <w:spacing w:val="-7"/>
          <w:sz w:val="24"/>
        </w:rPr>
        <w:t xml:space="preserve">ketertiban dan keteraturan diri yang dimiliki oleh guru dalam bekerja di sekolah tanpa ada pelanggaran-pelanggaran yang merugikan dirinya, orang lain, atau </w:t>
      </w:r>
      <w:r w:rsidRPr="004E480B">
        <w:rPr>
          <w:rFonts w:ascii="Times New Roman" w:hAnsi="Times New Roman" w:cs="Times New Roman"/>
          <w:spacing w:val="-3"/>
          <w:sz w:val="24"/>
        </w:rPr>
        <w:t>lingkungannya.</w:t>
      </w:r>
      <w:proofErr w:type="gramEnd"/>
      <w:r w:rsidRPr="004E480B">
        <w:rPr>
          <w:rFonts w:ascii="Times New Roman" w:hAnsi="Times New Roman" w:cs="Times New Roman"/>
          <w:spacing w:val="-3"/>
          <w:sz w:val="24"/>
        </w:rPr>
        <w:t xml:space="preserve"> </w:t>
      </w:r>
    </w:p>
    <w:p w:rsidR="004E480B" w:rsidRPr="004E480B" w:rsidRDefault="004E480B" w:rsidP="004E480B">
      <w:pPr>
        <w:autoSpaceDE w:val="0"/>
        <w:autoSpaceDN w:val="0"/>
        <w:adjustRightInd w:val="0"/>
        <w:spacing w:after="0" w:line="240" w:lineRule="auto"/>
        <w:ind w:firstLine="426"/>
        <w:jc w:val="both"/>
        <w:rPr>
          <w:rFonts w:ascii="Times New Roman" w:hAnsi="Times New Roman" w:cs="Times New Roman"/>
          <w:sz w:val="24"/>
        </w:rPr>
      </w:pPr>
      <w:r w:rsidRPr="004E480B">
        <w:rPr>
          <w:rFonts w:ascii="Times New Roman" w:hAnsi="Times New Roman" w:cs="Times New Roman"/>
          <w:spacing w:val="-3"/>
          <w:sz w:val="24"/>
        </w:rPr>
        <w:t>Menurut Hodges dalam Avin Fadila (</w:t>
      </w:r>
      <w:proofErr w:type="gramStart"/>
      <w:r w:rsidRPr="004E480B">
        <w:rPr>
          <w:rFonts w:ascii="Times New Roman" w:hAnsi="Times New Roman" w:cs="Times New Roman"/>
          <w:spacing w:val="-3"/>
          <w:sz w:val="24"/>
        </w:rPr>
        <w:t>2010 :</w:t>
      </w:r>
      <w:proofErr w:type="gramEnd"/>
      <w:r w:rsidRPr="004E480B">
        <w:rPr>
          <w:rFonts w:ascii="Times New Roman" w:hAnsi="Times New Roman" w:cs="Times New Roman"/>
          <w:spacing w:val="-3"/>
          <w:sz w:val="24"/>
        </w:rPr>
        <w:t xml:space="preserve"> 33)</w:t>
      </w:r>
      <w:r>
        <w:rPr>
          <w:rFonts w:ascii="Times New Roman" w:hAnsi="Times New Roman" w:cs="Times New Roman"/>
          <w:sz w:val="24"/>
        </w:rPr>
        <w:t xml:space="preserve"> </w:t>
      </w:r>
      <w:r w:rsidRPr="004E480B">
        <w:rPr>
          <w:rFonts w:ascii="Times New Roman" w:hAnsi="Times New Roman" w:cs="Times New Roman"/>
          <w:spacing w:val="-3"/>
          <w:sz w:val="24"/>
        </w:rPr>
        <w:t xml:space="preserve">“Disiplin dapat diartikan sebagai sikap seseorang atau kelompok yang berniat untuk mengikuti aturan-aturan yang telah ditetapkan. </w:t>
      </w:r>
      <w:proofErr w:type="gramStart"/>
      <w:r w:rsidRPr="004E480B">
        <w:rPr>
          <w:rFonts w:ascii="Times New Roman" w:hAnsi="Times New Roman" w:cs="Times New Roman"/>
          <w:spacing w:val="-3"/>
          <w:sz w:val="24"/>
        </w:rPr>
        <w:t>Dalam kaitannya dengan pekerjaan, pengertian disiplin kerja adalah suatu sikap dan tingkah laku yang menunjukkan ketaatan karyawan terhadap peraturan organisasi.”</w:t>
      </w:r>
      <w:proofErr w:type="gramEnd"/>
    </w:p>
    <w:p w:rsidR="004E480B" w:rsidRDefault="004E480B" w:rsidP="004E480B">
      <w:pPr>
        <w:pStyle w:val="ListParagraph"/>
        <w:spacing w:after="0"/>
        <w:ind w:left="709"/>
        <w:rPr>
          <w:rFonts w:ascii="Times New Roman" w:hAnsi="Times New Roman" w:cs="Times New Roman"/>
          <w:b/>
          <w:sz w:val="24"/>
        </w:rPr>
      </w:pPr>
    </w:p>
    <w:p w:rsidR="004E480B" w:rsidRDefault="004E480B" w:rsidP="005F55D4">
      <w:pPr>
        <w:pStyle w:val="ListParagraph"/>
        <w:numPr>
          <w:ilvl w:val="2"/>
          <w:numId w:val="13"/>
        </w:numPr>
        <w:ind w:left="709"/>
        <w:rPr>
          <w:rFonts w:ascii="Times New Roman" w:hAnsi="Times New Roman" w:cs="Times New Roman"/>
          <w:b/>
          <w:sz w:val="24"/>
        </w:rPr>
      </w:pPr>
      <w:r>
        <w:rPr>
          <w:rFonts w:ascii="Times New Roman" w:hAnsi="Times New Roman" w:cs="Times New Roman"/>
          <w:b/>
          <w:sz w:val="24"/>
        </w:rPr>
        <w:t>Faktor-faktor Disiplin Kerja</w:t>
      </w:r>
    </w:p>
    <w:p w:rsidR="004E480B" w:rsidRPr="009155DC" w:rsidRDefault="004E480B" w:rsidP="009155DC">
      <w:pPr>
        <w:spacing w:before="180" w:after="0" w:line="240" w:lineRule="auto"/>
        <w:ind w:left="-11" w:firstLine="371"/>
        <w:jc w:val="both"/>
        <w:rPr>
          <w:rFonts w:ascii="Times New Roman" w:hAnsi="Times New Roman" w:cs="Times New Roman"/>
          <w:spacing w:val="-4"/>
          <w:w w:val="105"/>
          <w:sz w:val="24"/>
        </w:rPr>
      </w:pPr>
      <w:proofErr w:type="gramStart"/>
      <w:r w:rsidRPr="009155DC">
        <w:rPr>
          <w:rFonts w:ascii="Times New Roman" w:hAnsi="Times New Roman" w:cs="Times New Roman"/>
          <w:spacing w:val="-4"/>
          <w:w w:val="105"/>
          <w:sz w:val="24"/>
        </w:rPr>
        <w:t>Menurut Avin Fadila (2010:37) disiplin kerja merupakan suatu sikap dan prilaku.</w:t>
      </w:r>
      <w:proofErr w:type="gramEnd"/>
      <w:r w:rsidRPr="009155DC">
        <w:rPr>
          <w:rFonts w:ascii="Times New Roman" w:hAnsi="Times New Roman" w:cs="Times New Roman"/>
          <w:spacing w:val="-4"/>
          <w:w w:val="105"/>
          <w:sz w:val="24"/>
        </w:rPr>
        <w:t xml:space="preserve"> </w:t>
      </w:r>
      <w:proofErr w:type="gramStart"/>
      <w:r w:rsidRPr="009155DC">
        <w:rPr>
          <w:rFonts w:ascii="Times New Roman" w:hAnsi="Times New Roman" w:cs="Times New Roman"/>
          <w:spacing w:val="-4"/>
          <w:w w:val="105"/>
          <w:sz w:val="24"/>
        </w:rPr>
        <w:t>Pembentukan prilaku dari formula Kurt Lewin adalah interaksi antara faktor kepribadian dan faktor lingkungan (situasional).</w:t>
      </w:r>
      <w:proofErr w:type="gramEnd"/>
    </w:p>
    <w:p w:rsidR="004E480B" w:rsidRPr="009155DC" w:rsidRDefault="004E480B" w:rsidP="005F55D4">
      <w:pPr>
        <w:numPr>
          <w:ilvl w:val="0"/>
          <w:numId w:val="15"/>
        </w:numPr>
        <w:spacing w:before="180" w:after="0" w:line="240" w:lineRule="auto"/>
        <w:jc w:val="both"/>
        <w:rPr>
          <w:rFonts w:ascii="Times New Roman" w:hAnsi="Times New Roman" w:cs="Times New Roman"/>
          <w:spacing w:val="-4"/>
          <w:w w:val="105"/>
          <w:sz w:val="24"/>
        </w:rPr>
      </w:pPr>
      <w:r w:rsidRPr="009155DC">
        <w:rPr>
          <w:rFonts w:ascii="Times New Roman" w:hAnsi="Times New Roman" w:cs="Times New Roman"/>
          <w:spacing w:val="-4"/>
          <w:w w:val="105"/>
          <w:sz w:val="24"/>
        </w:rPr>
        <w:t>Faktor kepribadian</w:t>
      </w:r>
    </w:p>
    <w:p w:rsidR="004E480B" w:rsidRPr="009155DC" w:rsidRDefault="004E480B" w:rsidP="009155DC">
      <w:pPr>
        <w:spacing w:before="180" w:after="0" w:line="240" w:lineRule="auto"/>
        <w:ind w:left="720"/>
        <w:jc w:val="both"/>
        <w:rPr>
          <w:rFonts w:ascii="Times New Roman" w:hAnsi="Times New Roman" w:cs="Times New Roman"/>
          <w:spacing w:val="-4"/>
          <w:w w:val="105"/>
          <w:sz w:val="24"/>
        </w:rPr>
      </w:pPr>
      <w:proofErr w:type="gramStart"/>
      <w:r w:rsidRPr="009155DC">
        <w:rPr>
          <w:rFonts w:ascii="Times New Roman" w:hAnsi="Times New Roman" w:cs="Times New Roman"/>
          <w:spacing w:val="-4"/>
          <w:w w:val="105"/>
          <w:sz w:val="24"/>
        </w:rPr>
        <w:t>Faktor yang penting dalam kepribadian seseorang adalah sistem nilai yang dianut.</w:t>
      </w:r>
      <w:proofErr w:type="gramEnd"/>
      <w:r w:rsidRPr="009155DC">
        <w:rPr>
          <w:rFonts w:ascii="Times New Roman" w:hAnsi="Times New Roman" w:cs="Times New Roman"/>
          <w:spacing w:val="-4"/>
          <w:w w:val="105"/>
          <w:sz w:val="24"/>
        </w:rPr>
        <w:t xml:space="preserve"> </w:t>
      </w:r>
      <w:proofErr w:type="gramStart"/>
      <w:r w:rsidRPr="009155DC">
        <w:rPr>
          <w:rFonts w:ascii="Times New Roman" w:hAnsi="Times New Roman" w:cs="Times New Roman"/>
          <w:spacing w:val="-4"/>
          <w:w w:val="105"/>
          <w:sz w:val="24"/>
        </w:rPr>
        <w:t>Sistem nilai dalam hal ini yang berkaitan langsung dengan disiplin.</w:t>
      </w:r>
      <w:proofErr w:type="gramEnd"/>
      <w:r w:rsidRPr="009155DC">
        <w:rPr>
          <w:rFonts w:ascii="Times New Roman" w:hAnsi="Times New Roman" w:cs="Times New Roman"/>
          <w:spacing w:val="-4"/>
          <w:w w:val="105"/>
          <w:sz w:val="24"/>
        </w:rPr>
        <w:t xml:space="preserve"> Nilai-nilai yang menunjang disiplin yang diajarkan atau ditanamkan orang tua, guru, dan masyarakat </w:t>
      </w:r>
      <w:proofErr w:type="gramStart"/>
      <w:r w:rsidRPr="009155DC">
        <w:rPr>
          <w:rFonts w:ascii="Times New Roman" w:hAnsi="Times New Roman" w:cs="Times New Roman"/>
          <w:spacing w:val="-4"/>
          <w:w w:val="105"/>
          <w:sz w:val="24"/>
        </w:rPr>
        <w:t>akan</w:t>
      </w:r>
      <w:proofErr w:type="gramEnd"/>
      <w:r w:rsidRPr="009155DC">
        <w:rPr>
          <w:rFonts w:ascii="Times New Roman" w:hAnsi="Times New Roman" w:cs="Times New Roman"/>
          <w:spacing w:val="-4"/>
          <w:w w:val="105"/>
          <w:sz w:val="24"/>
        </w:rPr>
        <w:t xml:space="preserve"> digunakan sebagai kerangka acuan bagi penerapan disiplin di tempat kerja. Sistem nilai </w:t>
      </w:r>
      <w:proofErr w:type="gramStart"/>
      <w:r w:rsidRPr="009155DC">
        <w:rPr>
          <w:rFonts w:ascii="Times New Roman" w:hAnsi="Times New Roman" w:cs="Times New Roman"/>
          <w:spacing w:val="-4"/>
          <w:w w:val="105"/>
          <w:sz w:val="24"/>
        </w:rPr>
        <w:t>akan</w:t>
      </w:r>
      <w:proofErr w:type="gramEnd"/>
      <w:r w:rsidRPr="009155DC">
        <w:rPr>
          <w:rFonts w:ascii="Times New Roman" w:hAnsi="Times New Roman" w:cs="Times New Roman"/>
          <w:spacing w:val="-4"/>
          <w:w w:val="105"/>
          <w:sz w:val="24"/>
        </w:rPr>
        <w:t xml:space="preserve"> terlihat dari sikap seseorang. Sikap diharapkan </w:t>
      </w:r>
      <w:proofErr w:type="gramStart"/>
      <w:r w:rsidRPr="009155DC">
        <w:rPr>
          <w:rFonts w:ascii="Times New Roman" w:hAnsi="Times New Roman" w:cs="Times New Roman"/>
          <w:spacing w:val="-4"/>
          <w:w w:val="105"/>
          <w:sz w:val="24"/>
        </w:rPr>
        <w:t>akan</w:t>
      </w:r>
      <w:proofErr w:type="gramEnd"/>
      <w:r w:rsidRPr="009155DC">
        <w:rPr>
          <w:rFonts w:ascii="Times New Roman" w:hAnsi="Times New Roman" w:cs="Times New Roman"/>
          <w:spacing w:val="-4"/>
          <w:w w:val="105"/>
          <w:sz w:val="24"/>
        </w:rPr>
        <w:t xml:space="preserve"> tercermin dalam prilaku.</w:t>
      </w:r>
    </w:p>
    <w:p w:rsidR="004E480B" w:rsidRPr="009155DC" w:rsidRDefault="004E480B" w:rsidP="009155DC">
      <w:pPr>
        <w:spacing w:after="0" w:line="240" w:lineRule="auto"/>
        <w:ind w:left="720" w:firstLine="360"/>
        <w:jc w:val="both"/>
        <w:rPr>
          <w:rFonts w:ascii="Times New Roman" w:hAnsi="Times New Roman" w:cs="Times New Roman"/>
          <w:spacing w:val="-4"/>
          <w:w w:val="105"/>
          <w:sz w:val="24"/>
        </w:rPr>
      </w:pPr>
      <w:r w:rsidRPr="009155DC">
        <w:rPr>
          <w:rFonts w:ascii="Times New Roman" w:hAnsi="Times New Roman" w:cs="Times New Roman"/>
          <w:spacing w:val="-4"/>
          <w:w w:val="105"/>
          <w:sz w:val="24"/>
        </w:rPr>
        <w:t xml:space="preserve">Menurut Kelman dalam Avin Fadila (2010:37) perubahan sikap dalam prilaku terdapat tiga tingkatan, </w:t>
      </w:r>
      <w:proofErr w:type="gramStart"/>
      <w:r w:rsidRPr="009155DC">
        <w:rPr>
          <w:rFonts w:ascii="Times New Roman" w:hAnsi="Times New Roman" w:cs="Times New Roman"/>
          <w:spacing w:val="-4"/>
          <w:w w:val="105"/>
          <w:sz w:val="24"/>
        </w:rPr>
        <w:t>yaitu :</w:t>
      </w:r>
      <w:proofErr w:type="gramEnd"/>
    </w:p>
    <w:p w:rsidR="004E480B" w:rsidRPr="009155DC" w:rsidRDefault="004E480B" w:rsidP="005F55D4">
      <w:pPr>
        <w:numPr>
          <w:ilvl w:val="1"/>
          <w:numId w:val="11"/>
        </w:numPr>
        <w:spacing w:after="0" w:line="240" w:lineRule="auto"/>
        <w:jc w:val="both"/>
        <w:rPr>
          <w:rFonts w:ascii="Times New Roman" w:hAnsi="Times New Roman" w:cs="Times New Roman"/>
          <w:spacing w:val="-4"/>
          <w:w w:val="105"/>
          <w:sz w:val="24"/>
        </w:rPr>
      </w:pPr>
      <w:r w:rsidRPr="009155DC">
        <w:rPr>
          <w:rFonts w:ascii="Times New Roman" w:hAnsi="Times New Roman" w:cs="Times New Roman"/>
          <w:spacing w:val="-4"/>
          <w:w w:val="105"/>
          <w:sz w:val="24"/>
        </w:rPr>
        <w:t>Disiplin karena kepatuhan</w:t>
      </w:r>
    </w:p>
    <w:p w:rsidR="004E480B" w:rsidRPr="009155DC" w:rsidRDefault="004E480B" w:rsidP="004E480B">
      <w:pPr>
        <w:spacing w:after="0" w:line="240" w:lineRule="auto"/>
        <w:ind w:left="1440"/>
        <w:jc w:val="both"/>
        <w:rPr>
          <w:rFonts w:ascii="Times New Roman" w:hAnsi="Times New Roman" w:cs="Times New Roman"/>
          <w:spacing w:val="-4"/>
          <w:w w:val="105"/>
          <w:sz w:val="24"/>
        </w:rPr>
      </w:pPr>
      <w:proofErr w:type="gramStart"/>
      <w:r w:rsidRPr="009155DC">
        <w:rPr>
          <w:rFonts w:ascii="Times New Roman" w:hAnsi="Times New Roman" w:cs="Times New Roman"/>
          <w:spacing w:val="-4"/>
          <w:w w:val="105"/>
          <w:sz w:val="24"/>
        </w:rPr>
        <w:t>Kepatuhan terhadap aturan-aturan yang didasarkan atas dasar perasaan takut.</w:t>
      </w:r>
      <w:proofErr w:type="gramEnd"/>
      <w:r w:rsidRPr="009155DC">
        <w:rPr>
          <w:rFonts w:ascii="Times New Roman" w:hAnsi="Times New Roman" w:cs="Times New Roman"/>
          <w:spacing w:val="-4"/>
          <w:w w:val="105"/>
          <w:sz w:val="24"/>
        </w:rPr>
        <w:t xml:space="preserve"> </w:t>
      </w:r>
      <w:proofErr w:type="gramStart"/>
      <w:r w:rsidRPr="009155DC">
        <w:rPr>
          <w:rFonts w:ascii="Times New Roman" w:hAnsi="Times New Roman" w:cs="Times New Roman"/>
          <w:spacing w:val="-4"/>
          <w:w w:val="105"/>
          <w:sz w:val="24"/>
        </w:rPr>
        <w:t xml:space="preserve">Disiplin kerja dalam tingkat ini dilakukan semata </w:t>
      </w:r>
      <w:r w:rsidRPr="009155DC">
        <w:rPr>
          <w:rFonts w:ascii="Times New Roman" w:hAnsi="Times New Roman" w:cs="Times New Roman"/>
          <w:spacing w:val="-4"/>
          <w:w w:val="105"/>
          <w:sz w:val="24"/>
        </w:rPr>
        <w:lastRenderedPageBreak/>
        <w:t>untuk mendapkan reaksi positif dari pimpinan atau atasan yang memiliki wewenang.</w:t>
      </w:r>
      <w:proofErr w:type="gramEnd"/>
      <w:r w:rsidRPr="009155DC">
        <w:rPr>
          <w:rFonts w:ascii="Times New Roman" w:hAnsi="Times New Roman" w:cs="Times New Roman"/>
          <w:spacing w:val="-4"/>
          <w:w w:val="105"/>
          <w:sz w:val="24"/>
        </w:rPr>
        <w:t xml:space="preserve"> </w:t>
      </w:r>
      <w:proofErr w:type="gramStart"/>
      <w:r w:rsidRPr="009155DC">
        <w:rPr>
          <w:rFonts w:ascii="Times New Roman" w:hAnsi="Times New Roman" w:cs="Times New Roman"/>
          <w:spacing w:val="-4"/>
          <w:w w:val="105"/>
          <w:sz w:val="24"/>
        </w:rPr>
        <w:t>Sebaliknya, jika pengawas tidak ada di tempat disiplin kerja tidak tampak.</w:t>
      </w:r>
      <w:proofErr w:type="gramEnd"/>
    </w:p>
    <w:p w:rsidR="004E480B" w:rsidRPr="009155DC" w:rsidRDefault="004E480B" w:rsidP="005F55D4">
      <w:pPr>
        <w:numPr>
          <w:ilvl w:val="1"/>
          <w:numId w:val="11"/>
        </w:numPr>
        <w:spacing w:after="0" w:line="240" w:lineRule="auto"/>
        <w:jc w:val="both"/>
        <w:rPr>
          <w:rFonts w:ascii="Times New Roman" w:hAnsi="Times New Roman" w:cs="Times New Roman"/>
          <w:spacing w:val="-4"/>
          <w:w w:val="105"/>
          <w:sz w:val="24"/>
        </w:rPr>
      </w:pPr>
      <w:r w:rsidRPr="009155DC">
        <w:rPr>
          <w:rFonts w:ascii="Times New Roman" w:hAnsi="Times New Roman" w:cs="Times New Roman"/>
          <w:spacing w:val="-4"/>
          <w:w w:val="105"/>
          <w:sz w:val="24"/>
        </w:rPr>
        <w:t>Disiplin karena identifikasi</w:t>
      </w:r>
    </w:p>
    <w:p w:rsidR="004E480B" w:rsidRPr="009155DC" w:rsidRDefault="004E480B" w:rsidP="004E480B">
      <w:pPr>
        <w:spacing w:after="0" w:line="240" w:lineRule="auto"/>
        <w:ind w:left="1440"/>
        <w:jc w:val="both"/>
        <w:rPr>
          <w:rFonts w:ascii="Times New Roman" w:hAnsi="Times New Roman" w:cs="Times New Roman"/>
          <w:spacing w:val="-4"/>
          <w:w w:val="105"/>
          <w:sz w:val="24"/>
        </w:rPr>
      </w:pPr>
      <w:proofErr w:type="gramStart"/>
      <w:r w:rsidRPr="009155DC">
        <w:rPr>
          <w:rFonts w:ascii="Times New Roman" w:hAnsi="Times New Roman" w:cs="Times New Roman"/>
          <w:spacing w:val="-4"/>
          <w:w w:val="105"/>
          <w:sz w:val="24"/>
        </w:rPr>
        <w:t>Kepatuhan aturan yang didasarkan pada identifikasi adalah adanya perasaan kekaguman atau penghargaan pada pimpinan.</w:t>
      </w:r>
      <w:proofErr w:type="gramEnd"/>
      <w:r w:rsidRPr="009155DC">
        <w:rPr>
          <w:rFonts w:ascii="Times New Roman" w:hAnsi="Times New Roman" w:cs="Times New Roman"/>
          <w:spacing w:val="-4"/>
          <w:w w:val="105"/>
          <w:sz w:val="24"/>
        </w:rPr>
        <w:t xml:space="preserve"> </w:t>
      </w:r>
      <w:proofErr w:type="gramStart"/>
      <w:r w:rsidRPr="009155DC">
        <w:rPr>
          <w:rFonts w:ascii="Times New Roman" w:hAnsi="Times New Roman" w:cs="Times New Roman"/>
          <w:spacing w:val="-4"/>
          <w:w w:val="105"/>
          <w:sz w:val="24"/>
        </w:rPr>
        <w:t>Karyawan yang menunjukkan disiplin terhadap aturan-aturan organisasi bukan disebabkan karena menghormati aturan tersebut tetapi lebih disebabkan keseganan pada atasannya.</w:t>
      </w:r>
      <w:proofErr w:type="gramEnd"/>
    </w:p>
    <w:p w:rsidR="004E480B" w:rsidRPr="009155DC" w:rsidRDefault="004E480B" w:rsidP="005F55D4">
      <w:pPr>
        <w:numPr>
          <w:ilvl w:val="1"/>
          <w:numId w:val="11"/>
        </w:numPr>
        <w:spacing w:after="0" w:line="240" w:lineRule="auto"/>
        <w:jc w:val="both"/>
        <w:rPr>
          <w:rFonts w:ascii="Times New Roman" w:hAnsi="Times New Roman" w:cs="Times New Roman"/>
          <w:spacing w:val="-4"/>
          <w:w w:val="105"/>
          <w:sz w:val="24"/>
        </w:rPr>
      </w:pPr>
      <w:r w:rsidRPr="009155DC">
        <w:rPr>
          <w:rFonts w:ascii="Times New Roman" w:hAnsi="Times New Roman" w:cs="Times New Roman"/>
          <w:spacing w:val="-4"/>
          <w:w w:val="105"/>
          <w:sz w:val="24"/>
        </w:rPr>
        <w:t>Disiplin karena internalisasi</w:t>
      </w:r>
    </w:p>
    <w:p w:rsidR="004E480B" w:rsidRPr="009155DC" w:rsidRDefault="004E480B" w:rsidP="004E480B">
      <w:pPr>
        <w:spacing w:after="0" w:line="240" w:lineRule="auto"/>
        <w:ind w:left="1440"/>
        <w:jc w:val="both"/>
        <w:rPr>
          <w:rFonts w:ascii="Times New Roman" w:hAnsi="Times New Roman" w:cs="Times New Roman"/>
          <w:spacing w:val="-4"/>
          <w:w w:val="105"/>
          <w:sz w:val="24"/>
        </w:rPr>
      </w:pPr>
      <w:proofErr w:type="gramStart"/>
      <w:r w:rsidRPr="009155DC">
        <w:rPr>
          <w:rFonts w:ascii="Times New Roman" w:hAnsi="Times New Roman" w:cs="Times New Roman"/>
          <w:spacing w:val="-4"/>
          <w:w w:val="105"/>
          <w:sz w:val="24"/>
        </w:rPr>
        <w:t>Disiplin kerja dalam tingkat ini karena karyawan mempunyai sistem nilai pribadi yang menjunjung tinggi nilai-nilai kedisiplinan.</w:t>
      </w:r>
      <w:proofErr w:type="gramEnd"/>
      <w:r w:rsidRPr="009155DC">
        <w:rPr>
          <w:rFonts w:ascii="Times New Roman" w:hAnsi="Times New Roman" w:cs="Times New Roman"/>
          <w:spacing w:val="-4"/>
          <w:w w:val="105"/>
          <w:sz w:val="24"/>
        </w:rPr>
        <w:t xml:space="preserve"> </w:t>
      </w:r>
      <w:proofErr w:type="gramStart"/>
      <w:r w:rsidRPr="009155DC">
        <w:rPr>
          <w:rFonts w:ascii="Times New Roman" w:hAnsi="Times New Roman" w:cs="Times New Roman"/>
          <w:spacing w:val="-4"/>
          <w:w w:val="105"/>
          <w:sz w:val="24"/>
        </w:rPr>
        <w:t>Dalam tarap ini karyawan seseorang dikategorikan mempunyai disiplin diri.</w:t>
      </w:r>
      <w:proofErr w:type="gramEnd"/>
    </w:p>
    <w:p w:rsidR="004E480B" w:rsidRPr="009155DC" w:rsidRDefault="004E480B" w:rsidP="005F55D4">
      <w:pPr>
        <w:numPr>
          <w:ilvl w:val="0"/>
          <w:numId w:val="15"/>
        </w:numPr>
        <w:spacing w:after="0" w:line="240" w:lineRule="auto"/>
        <w:jc w:val="both"/>
        <w:rPr>
          <w:rFonts w:ascii="Times New Roman" w:hAnsi="Times New Roman" w:cs="Times New Roman"/>
          <w:spacing w:val="-4"/>
          <w:w w:val="105"/>
          <w:sz w:val="24"/>
        </w:rPr>
      </w:pPr>
      <w:r w:rsidRPr="009155DC">
        <w:rPr>
          <w:rFonts w:ascii="Times New Roman" w:hAnsi="Times New Roman" w:cs="Times New Roman"/>
          <w:spacing w:val="-4"/>
          <w:w w:val="105"/>
          <w:sz w:val="24"/>
        </w:rPr>
        <w:t>Faktor lingkungan</w:t>
      </w:r>
    </w:p>
    <w:p w:rsidR="004E480B" w:rsidRPr="006659BC" w:rsidRDefault="004E480B" w:rsidP="004E480B">
      <w:pPr>
        <w:spacing w:after="0" w:line="240" w:lineRule="auto"/>
        <w:ind w:left="720" w:firstLine="720"/>
        <w:jc w:val="both"/>
        <w:rPr>
          <w:spacing w:val="-4"/>
          <w:w w:val="105"/>
        </w:rPr>
      </w:pPr>
      <w:r w:rsidRPr="009155DC">
        <w:rPr>
          <w:rFonts w:ascii="Times New Roman" w:hAnsi="Times New Roman" w:cs="Times New Roman"/>
          <w:spacing w:val="-4"/>
          <w:w w:val="105"/>
          <w:sz w:val="24"/>
        </w:rPr>
        <w:t>Disiplin kerja yang tinggi tidak muncul begitu saja, tetapi merupakan suatu proses belajar yang terus menerus. Proses pembelajaran agar dapat efektif maka pimpinan yang merupakan agen pengubah perlu mempraktekan prinsip</w:t>
      </w:r>
      <w:r>
        <w:rPr>
          <w:spacing w:val="-4"/>
          <w:w w:val="105"/>
        </w:rPr>
        <w:t>-prinsip konsisten, adil, bersikap positif, dan terbuka.</w:t>
      </w:r>
    </w:p>
    <w:p w:rsidR="004E480B" w:rsidRDefault="004E480B" w:rsidP="004E480B">
      <w:pPr>
        <w:pStyle w:val="ListParagraph"/>
        <w:ind w:left="709"/>
        <w:rPr>
          <w:rFonts w:ascii="Times New Roman" w:hAnsi="Times New Roman" w:cs="Times New Roman"/>
          <w:b/>
          <w:sz w:val="24"/>
        </w:rPr>
      </w:pPr>
    </w:p>
    <w:p w:rsidR="004E480B" w:rsidRDefault="004E480B" w:rsidP="005F55D4">
      <w:pPr>
        <w:pStyle w:val="ListParagraph"/>
        <w:numPr>
          <w:ilvl w:val="2"/>
          <w:numId w:val="13"/>
        </w:numPr>
        <w:spacing w:after="0" w:line="240" w:lineRule="auto"/>
        <w:ind w:left="709"/>
        <w:rPr>
          <w:rFonts w:ascii="Times New Roman" w:hAnsi="Times New Roman" w:cs="Times New Roman"/>
          <w:b/>
          <w:sz w:val="24"/>
        </w:rPr>
      </w:pPr>
      <w:r>
        <w:rPr>
          <w:rFonts w:ascii="Times New Roman" w:hAnsi="Times New Roman" w:cs="Times New Roman"/>
          <w:b/>
          <w:sz w:val="24"/>
        </w:rPr>
        <w:t>Indikator-indikator Kedisiplinan</w:t>
      </w:r>
    </w:p>
    <w:p w:rsidR="009155DC" w:rsidRPr="009155DC" w:rsidRDefault="009155DC" w:rsidP="009155DC">
      <w:pPr>
        <w:spacing w:before="72" w:after="0" w:line="240" w:lineRule="auto"/>
        <w:ind w:firstLine="360"/>
        <w:jc w:val="both"/>
        <w:rPr>
          <w:rFonts w:ascii="Times New Roman" w:hAnsi="Times New Roman" w:cs="Times New Roman"/>
          <w:spacing w:val="-3"/>
          <w:sz w:val="24"/>
        </w:rPr>
      </w:pPr>
      <w:r w:rsidRPr="009155DC">
        <w:rPr>
          <w:rFonts w:ascii="Times New Roman" w:hAnsi="Times New Roman" w:cs="Times New Roman"/>
          <w:spacing w:val="-6"/>
          <w:sz w:val="24"/>
        </w:rPr>
        <w:t>Menurut Hasibuan (</w:t>
      </w:r>
      <w:r w:rsidRPr="009155DC">
        <w:rPr>
          <w:rFonts w:ascii="Times New Roman" w:hAnsi="Times New Roman" w:cs="Times New Roman"/>
          <w:spacing w:val="-3"/>
          <w:sz w:val="24"/>
        </w:rPr>
        <w:t>2008:194)</w:t>
      </w:r>
      <w:r>
        <w:rPr>
          <w:rFonts w:ascii="Times New Roman" w:hAnsi="Times New Roman" w:cs="Times New Roman"/>
          <w:spacing w:val="-3"/>
          <w:sz w:val="24"/>
        </w:rPr>
        <w:t xml:space="preserve"> </w:t>
      </w:r>
      <w:r w:rsidRPr="009155DC">
        <w:rPr>
          <w:rFonts w:ascii="Times New Roman" w:hAnsi="Times New Roman" w:cs="Times New Roman"/>
          <w:spacing w:val="-3"/>
          <w:sz w:val="24"/>
        </w:rPr>
        <w:t>…</w:t>
      </w:r>
      <w:r w:rsidRPr="009155DC">
        <w:rPr>
          <w:rFonts w:ascii="Times New Roman" w:hAnsi="Times New Roman" w:cs="Times New Roman"/>
          <w:spacing w:val="-6"/>
          <w:sz w:val="24"/>
        </w:rPr>
        <w:t xml:space="preserve">pada dasarnya banyak indikator yang mempengaruhi tingkat kedisplinan </w:t>
      </w:r>
      <w:r w:rsidRPr="009155DC">
        <w:rPr>
          <w:rFonts w:ascii="Times New Roman" w:hAnsi="Times New Roman" w:cs="Times New Roman"/>
          <w:spacing w:val="-1"/>
          <w:sz w:val="24"/>
        </w:rPr>
        <w:t xml:space="preserve">karyawan suatu organisasi di antaranya </w:t>
      </w:r>
      <w:proofErr w:type="gramStart"/>
      <w:r w:rsidRPr="009155DC">
        <w:rPr>
          <w:rFonts w:ascii="Times New Roman" w:hAnsi="Times New Roman" w:cs="Times New Roman"/>
          <w:spacing w:val="-1"/>
          <w:sz w:val="24"/>
        </w:rPr>
        <w:t>ialah :</w:t>
      </w:r>
      <w:proofErr w:type="gramEnd"/>
      <w:r w:rsidRPr="009155DC">
        <w:rPr>
          <w:rFonts w:ascii="Times New Roman" w:hAnsi="Times New Roman" w:cs="Times New Roman"/>
          <w:spacing w:val="-1"/>
          <w:sz w:val="24"/>
        </w:rPr>
        <w:t xml:space="preserve">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tujuan dan kemampuan</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 xml:space="preserve">teladan pimpinan,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 xml:space="preserve">balas jasa (gaji dan kesejahteraan),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 xml:space="preserve">keadilan,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 xml:space="preserve">waskat (pengawasan melekat),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 xml:space="preserve">sanksi hukuman,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1"/>
          <w:sz w:val="24"/>
        </w:rPr>
        <w:t xml:space="preserve">ketegasan, dan </w:t>
      </w:r>
    </w:p>
    <w:p w:rsidR="009155DC" w:rsidRPr="009155DC" w:rsidRDefault="009155DC" w:rsidP="005F55D4">
      <w:pPr>
        <w:numPr>
          <w:ilvl w:val="0"/>
          <w:numId w:val="16"/>
        </w:numPr>
        <w:spacing w:after="0" w:line="240" w:lineRule="auto"/>
        <w:jc w:val="both"/>
        <w:rPr>
          <w:rFonts w:ascii="Times New Roman" w:hAnsi="Times New Roman" w:cs="Times New Roman"/>
          <w:spacing w:val="-3"/>
          <w:sz w:val="24"/>
        </w:rPr>
      </w:pPr>
      <w:r w:rsidRPr="009155DC">
        <w:rPr>
          <w:rFonts w:ascii="Times New Roman" w:hAnsi="Times New Roman" w:cs="Times New Roman"/>
          <w:spacing w:val="-3"/>
          <w:sz w:val="24"/>
        </w:rPr>
        <w:t xml:space="preserve">hubungan kemanusiaan </w:t>
      </w:r>
    </w:p>
    <w:p w:rsidR="009155DC" w:rsidRDefault="009155DC" w:rsidP="009155DC">
      <w:pPr>
        <w:pStyle w:val="ListParagraph"/>
        <w:spacing w:after="0"/>
        <w:ind w:left="709"/>
        <w:rPr>
          <w:rFonts w:ascii="Times New Roman" w:hAnsi="Times New Roman" w:cs="Times New Roman"/>
          <w:b/>
          <w:sz w:val="24"/>
        </w:rPr>
      </w:pPr>
    </w:p>
    <w:p w:rsidR="00776E08" w:rsidRDefault="00776E08" w:rsidP="005F55D4">
      <w:pPr>
        <w:pStyle w:val="ListParagraph"/>
        <w:numPr>
          <w:ilvl w:val="1"/>
          <w:numId w:val="14"/>
        </w:numPr>
        <w:ind w:left="426" w:hanging="426"/>
        <w:rPr>
          <w:rFonts w:ascii="Times New Roman" w:hAnsi="Times New Roman" w:cs="Times New Roman"/>
          <w:b/>
          <w:sz w:val="24"/>
        </w:rPr>
      </w:pPr>
      <w:r>
        <w:rPr>
          <w:rFonts w:ascii="Times New Roman" w:hAnsi="Times New Roman" w:cs="Times New Roman"/>
          <w:b/>
          <w:sz w:val="24"/>
        </w:rPr>
        <w:t>Kinerja Guru</w:t>
      </w:r>
    </w:p>
    <w:p w:rsidR="009155DC" w:rsidRDefault="009155DC" w:rsidP="005F55D4">
      <w:pPr>
        <w:pStyle w:val="ListParagraph"/>
        <w:numPr>
          <w:ilvl w:val="2"/>
          <w:numId w:val="15"/>
        </w:numPr>
        <w:ind w:left="567" w:hanging="567"/>
        <w:rPr>
          <w:rFonts w:ascii="Times New Roman" w:hAnsi="Times New Roman" w:cs="Times New Roman"/>
          <w:b/>
          <w:sz w:val="24"/>
        </w:rPr>
      </w:pPr>
      <w:r>
        <w:rPr>
          <w:rFonts w:ascii="Times New Roman" w:hAnsi="Times New Roman" w:cs="Times New Roman"/>
          <w:b/>
          <w:sz w:val="24"/>
        </w:rPr>
        <w:t>Pengertian Kinerja Guru</w:t>
      </w:r>
    </w:p>
    <w:p w:rsidR="009155DC" w:rsidRPr="009155DC" w:rsidRDefault="009155DC" w:rsidP="009155DC">
      <w:pPr>
        <w:spacing w:after="0" w:line="240" w:lineRule="auto"/>
        <w:ind w:firstLine="360"/>
        <w:jc w:val="both"/>
        <w:rPr>
          <w:rFonts w:ascii="Times New Roman" w:hAnsi="Times New Roman" w:cs="Times New Roman"/>
          <w:sz w:val="24"/>
        </w:rPr>
      </w:pPr>
      <w:proofErr w:type="gramStart"/>
      <w:r w:rsidRPr="009155DC">
        <w:rPr>
          <w:rFonts w:ascii="Times New Roman" w:hAnsi="Times New Roman" w:cs="Times New Roman"/>
          <w:sz w:val="24"/>
        </w:rPr>
        <w:t>Kinerja pada dasarnya merupakan gambaran hasil kerja yang dicapai seseorang dalam jangka waktu tertentu.</w:t>
      </w:r>
      <w:proofErr w:type="gramEnd"/>
      <w:r w:rsidRPr="009155DC">
        <w:rPr>
          <w:rFonts w:ascii="Times New Roman" w:hAnsi="Times New Roman" w:cs="Times New Roman"/>
          <w:sz w:val="24"/>
        </w:rPr>
        <w:t xml:space="preserve"> </w:t>
      </w:r>
      <w:proofErr w:type="gramStart"/>
      <w:r w:rsidRPr="009155DC">
        <w:rPr>
          <w:rFonts w:ascii="Times New Roman" w:hAnsi="Times New Roman" w:cs="Times New Roman"/>
          <w:sz w:val="24"/>
        </w:rPr>
        <w:t>Dapat pula dikatakan sebagai kemampuan pegawai untuk melaksanakan tugasnya sehingga dapat menghasilkan sesuatu yang mencerminkan pengetahuan dan keterampilan yang mereka miliki.</w:t>
      </w:r>
      <w:proofErr w:type="gramEnd"/>
      <w:r w:rsidRPr="009155DC">
        <w:rPr>
          <w:rFonts w:ascii="Times New Roman" w:hAnsi="Times New Roman" w:cs="Times New Roman"/>
          <w:sz w:val="24"/>
        </w:rPr>
        <w:t xml:space="preserve"> </w:t>
      </w:r>
    </w:p>
    <w:p w:rsidR="009155DC" w:rsidRPr="009155DC" w:rsidRDefault="009155DC" w:rsidP="009155DC">
      <w:pPr>
        <w:spacing w:after="0" w:line="240" w:lineRule="auto"/>
        <w:ind w:firstLine="360"/>
        <w:jc w:val="both"/>
        <w:rPr>
          <w:rFonts w:ascii="Times New Roman" w:hAnsi="Times New Roman" w:cs="Times New Roman"/>
          <w:sz w:val="24"/>
        </w:rPr>
      </w:pPr>
      <w:proofErr w:type="gramStart"/>
      <w:r w:rsidRPr="009155DC">
        <w:rPr>
          <w:rFonts w:ascii="Times New Roman" w:hAnsi="Times New Roman" w:cs="Times New Roman"/>
          <w:sz w:val="24"/>
        </w:rPr>
        <w:t>Menurut  Stephen</w:t>
      </w:r>
      <w:proofErr w:type="gramEnd"/>
      <w:r w:rsidRPr="009155DC">
        <w:rPr>
          <w:rFonts w:ascii="Times New Roman" w:hAnsi="Times New Roman" w:cs="Times New Roman"/>
          <w:sz w:val="24"/>
        </w:rPr>
        <w:t xml:space="preserve"> P. Robbin dalam Benyamin Molan (2007:233) bahwa “… kinerja karyawan adalah sebagai fungsi dari interaksi antara kemampuan dan motivasi; yaitu kinerja = f (A x M). Jika ada yang tidak memadai, kinerja itu </w:t>
      </w:r>
      <w:proofErr w:type="gramStart"/>
      <w:r w:rsidRPr="009155DC">
        <w:rPr>
          <w:rFonts w:ascii="Times New Roman" w:hAnsi="Times New Roman" w:cs="Times New Roman"/>
          <w:sz w:val="24"/>
        </w:rPr>
        <w:t>akan</w:t>
      </w:r>
      <w:proofErr w:type="gramEnd"/>
      <w:r w:rsidRPr="009155DC">
        <w:rPr>
          <w:rFonts w:ascii="Times New Roman" w:hAnsi="Times New Roman" w:cs="Times New Roman"/>
          <w:sz w:val="24"/>
        </w:rPr>
        <w:t xml:space="preserve"> dipengaruhi secara negatif.</w:t>
      </w:r>
    </w:p>
    <w:p w:rsidR="009155DC" w:rsidRPr="009155DC" w:rsidRDefault="009155DC" w:rsidP="009155DC">
      <w:pPr>
        <w:spacing w:after="0" w:line="240" w:lineRule="auto"/>
        <w:ind w:firstLine="360"/>
        <w:jc w:val="both"/>
        <w:rPr>
          <w:rFonts w:ascii="Times New Roman" w:hAnsi="Times New Roman" w:cs="Times New Roman"/>
          <w:sz w:val="24"/>
        </w:rPr>
      </w:pPr>
      <w:r w:rsidRPr="009155DC">
        <w:rPr>
          <w:rFonts w:ascii="Times New Roman" w:hAnsi="Times New Roman" w:cs="Times New Roman"/>
          <w:sz w:val="24"/>
        </w:rPr>
        <w:t xml:space="preserve">Menurut Robert L. Mathis dan John H. Jackson diterjemahkan oleh Jimmy Sadely dan Bayu Prawira Hie (2002:78) menyatakan bahwa: “Kinerja karyawan </w:t>
      </w:r>
      <w:r w:rsidRPr="009155DC">
        <w:rPr>
          <w:rFonts w:ascii="Times New Roman" w:hAnsi="Times New Roman" w:cs="Times New Roman"/>
          <w:sz w:val="24"/>
        </w:rPr>
        <w:lastRenderedPageBreak/>
        <w:t xml:space="preserve">adalah seberapa banyak mereka memberikan kontribusi kepada organisasi yang antara </w:t>
      </w:r>
      <w:proofErr w:type="gramStart"/>
      <w:r w:rsidRPr="009155DC">
        <w:rPr>
          <w:rFonts w:ascii="Times New Roman" w:hAnsi="Times New Roman" w:cs="Times New Roman"/>
          <w:sz w:val="24"/>
        </w:rPr>
        <w:t>lain :</w:t>
      </w:r>
      <w:proofErr w:type="gramEnd"/>
    </w:p>
    <w:p w:rsidR="009155DC" w:rsidRPr="009155DC" w:rsidRDefault="009155DC" w:rsidP="005F55D4">
      <w:pPr>
        <w:numPr>
          <w:ilvl w:val="0"/>
          <w:numId w:val="17"/>
        </w:numPr>
        <w:spacing w:after="0" w:line="240" w:lineRule="auto"/>
        <w:jc w:val="both"/>
        <w:rPr>
          <w:rFonts w:ascii="Times New Roman" w:hAnsi="Times New Roman" w:cs="Times New Roman"/>
          <w:sz w:val="24"/>
        </w:rPr>
      </w:pPr>
      <w:r w:rsidRPr="009155DC">
        <w:rPr>
          <w:rFonts w:ascii="Times New Roman" w:hAnsi="Times New Roman" w:cs="Times New Roman"/>
          <w:sz w:val="24"/>
        </w:rPr>
        <w:t>Kualitas output</w:t>
      </w:r>
    </w:p>
    <w:p w:rsidR="009155DC" w:rsidRPr="009155DC" w:rsidRDefault="009155DC" w:rsidP="005F55D4">
      <w:pPr>
        <w:numPr>
          <w:ilvl w:val="0"/>
          <w:numId w:val="17"/>
        </w:numPr>
        <w:spacing w:after="0" w:line="240" w:lineRule="auto"/>
        <w:jc w:val="both"/>
        <w:rPr>
          <w:rFonts w:ascii="Times New Roman" w:hAnsi="Times New Roman" w:cs="Times New Roman"/>
          <w:sz w:val="24"/>
        </w:rPr>
      </w:pPr>
      <w:r w:rsidRPr="009155DC">
        <w:rPr>
          <w:rFonts w:ascii="Times New Roman" w:hAnsi="Times New Roman" w:cs="Times New Roman"/>
          <w:sz w:val="24"/>
        </w:rPr>
        <w:t>Kuantitas output</w:t>
      </w:r>
    </w:p>
    <w:p w:rsidR="009155DC" w:rsidRPr="009155DC" w:rsidRDefault="009155DC" w:rsidP="005F55D4">
      <w:pPr>
        <w:numPr>
          <w:ilvl w:val="0"/>
          <w:numId w:val="17"/>
        </w:numPr>
        <w:spacing w:after="0" w:line="240" w:lineRule="auto"/>
        <w:jc w:val="both"/>
        <w:rPr>
          <w:rFonts w:ascii="Times New Roman" w:hAnsi="Times New Roman" w:cs="Times New Roman"/>
          <w:sz w:val="24"/>
        </w:rPr>
      </w:pPr>
      <w:r w:rsidRPr="009155DC">
        <w:rPr>
          <w:rFonts w:ascii="Times New Roman" w:hAnsi="Times New Roman" w:cs="Times New Roman"/>
          <w:sz w:val="24"/>
        </w:rPr>
        <w:t>Jangka waktu penyelesaian</w:t>
      </w:r>
    </w:p>
    <w:p w:rsidR="009155DC" w:rsidRPr="009155DC" w:rsidRDefault="009155DC" w:rsidP="005F55D4">
      <w:pPr>
        <w:numPr>
          <w:ilvl w:val="0"/>
          <w:numId w:val="17"/>
        </w:numPr>
        <w:spacing w:after="0" w:line="240" w:lineRule="auto"/>
        <w:jc w:val="both"/>
        <w:rPr>
          <w:rFonts w:ascii="Times New Roman" w:hAnsi="Times New Roman" w:cs="Times New Roman"/>
          <w:sz w:val="24"/>
        </w:rPr>
      </w:pPr>
      <w:r w:rsidRPr="009155DC">
        <w:rPr>
          <w:rFonts w:ascii="Times New Roman" w:hAnsi="Times New Roman" w:cs="Times New Roman"/>
          <w:sz w:val="24"/>
        </w:rPr>
        <w:t>Kehadiran ditempat kerja</w:t>
      </w:r>
    </w:p>
    <w:p w:rsidR="009155DC" w:rsidRPr="009155DC" w:rsidRDefault="009155DC" w:rsidP="005F55D4">
      <w:pPr>
        <w:numPr>
          <w:ilvl w:val="0"/>
          <w:numId w:val="17"/>
        </w:numPr>
        <w:spacing w:after="0" w:line="240" w:lineRule="auto"/>
        <w:jc w:val="both"/>
        <w:rPr>
          <w:rFonts w:ascii="Times New Roman" w:hAnsi="Times New Roman" w:cs="Times New Roman"/>
          <w:sz w:val="24"/>
        </w:rPr>
      </w:pPr>
      <w:r w:rsidRPr="009155DC">
        <w:rPr>
          <w:rFonts w:ascii="Times New Roman" w:hAnsi="Times New Roman" w:cs="Times New Roman"/>
          <w:sz w:val="24"/>
        </w:rPr>
        <w:t>Sikap kooperatif</w:t>
      </w:r>
    </w:p>
    <w:p w:rsidR="009155DC" w:rsidRPr="009155DC" w:rsidRDefault="009155DC" w:rsidP="009155DC">
      <w:pPr>
        <w:spacing w:after="0" w:line="240" w:lineRule="auto"/>
        <w:ind w:firstLine="360"/>
        <w:jc w:val="both"/>
        <w:rPr>
          <w:rFonts w:ascii="Times New Roman" w:hAnsi="Times New Roman" w:cs="Times New Roman"/>
          <w:sz w:val="24"/>
          <w:szCs w:val="24"/>
        </w:rPr>
      </w:pPr>
      <w:r w:rsidRPr="009155DC">
        <w:rPr>
          <w:rFonts w:ascii="Times New Roman" w:hAnsi="Times New Roman" w:cs="Times New Roman"/>
          <w:sz w:val="24"/>
          <w:szCs w:val="24"/>
        </w:rPr>
        <w:t>Sementara itu Hasibuan (</w:t>
      </w:r>
      <w:proofErr w:type="gramStart"/>
      <w:r w:rsidRPr="009155DC">
        <w:rPr>
          <w:rFonts w:ascii="Times New Roman" w:hAnsi="Times New Roman" w:cs="Times New Roman"/>
          <w:sz w:val="24"/>
          <w:szCs w:val="24"/>
        </w:rPr>
        <w:t>2008 :</w:t>
      </w:r>
      <w:proofErr w:type="gramEnd"/>
      <w:r w:rsidRPr="009155DC">
        <w:rPr>
          <w:rFonts w:ascii="Times New Roman" w:hAnsi="Times New Roman" w:cs="Times New Roman"/>
          <w:sz w:val="24"/>
          <w:szCs w:val="24"/>
        </w:rPr>
        <w:t xml:space="preserve"> 94) menyatakan : “Prestasi kerja adalah suatu hasil kerja yang dicapai seseorang dalam melaksanakan tugas-tugas yang diberikan kepadanya yang didasarkan atas kecakapan, pengalaman, dan kesungguhan serta waktu. </w:t>
      </w:r>
      <w:proofErr w:type="gramStart"/>
      <w:r w:rsidRPr="009155DC">
        <w:rPr>
          <w:rFonts w:ascii="Times New Roman" w:hAnsi="Times New Roman" w:cs="Times New Roman"/>
          <w:sz w:val="24"/>
          <w:szCs w:val="24"/>
        </w:rPr>
        <w:t>Prestasi kerja merupakan gabungan dari tiga faktor penting, yaitu kemapuan dan minat seorang pekerja, kemampuan dan penerimaan atas penjelasan delegasi tugas, serta peran dan tingkat motivasi seorang pekerja.</w:t>
      </w:r>
      <w:proofErr w:type="gramEnd"/>
      <w:r w:rsidRPr="009155DC">
        <w:rPr>
          <w:rFonts w:ascii="Times New Roman" w:hAnsi="Times New Roman" w:cs="Times New Roman"/>
          <w:sz w:val="24"/>
          <w:szCs w:val="24"/>
        </w:rPr>
        <w:t xml:space="preserve"> </w:t>
      </w:r>
      <w:proofErr w:type="gramStart"/>
      <w:r w:rsidRPr="009155DC">
        <w:rPr>
          <w:rFonts w:ascii="Times New Roman" w:hAnsi="Times New Roman" w:cs="Times New Roman"/>
          <w:sz w:val="24"/>
          <w:szCs w:val="24"/>
        </w:rPr>
        <w:t>Semakin tinggi ketiga faktor di atas, semakin besarlah prestasi kerja karyawan yang bersangkutan.”</w:t>
      </w:r>
      <w:proofErr w:type="gramEnd"/>
    </w:p>
    <w:p w:rsidR="009155DC" w:rsidRPr="009155DC" w:rsidRDefault="009155DC" w:rsidP="009155DC">
      <w:pPr>
        <w:pStyle w:val="ListParagraph"/>
        <w:ind w:left="567" w:hanging="567"/>
        <w:rPr>
          <w:rFonts w:ascii="Times New Roman" w:hAnsi="Times New Roman" w:cs="Times New Roman"/>
          <w:b/>
          <w:sz w:val="24"/>
          <w:szCs w:val="24"/>
        </w:rPr>
      </w:pPr>
    </w:p>
    <w:p w:rsidR="009155DC" w:rsidRDefault="009155DC" w:rsidP="005F55D4">
      <w:pPr>
        <w:pStyle w:val="ListParagraph"/>
        <w:numPr>
          <w:ilvl w:val="2"/>
          <w:numId w:val="15"/>
        </w:numPr>
        <w:ind w:left="567" w:hanging="567"/>
        <w:rPr>
          <w:rFonts w:ascii="Times New Roman" w:hAnsi="Times New Roman" w:cs="Times New Roman"/>
          <w:b/>
          <w:sz w:val="24"/>
        </w:rPr>
      </w:pPr>
      <w:r>
        <w:rPr>
          <w:rFonts w:ascii="Times New Roman" w:hAnsi="Times New Roman" w:cs="Times New Roman"/>
          <w:b/>
          <w:sz w:val="24"/>
        </w:rPr>
        <w:t>Faktor-faktor yang Mempengaruhi Kinerja Guru</w:t>
      </w:r>
    </w:p>
    <w:p w:rsidR="009155DC" w:rsidRPr="009155DC" w:rsidRDefault="009155DC" w:rsidP="009155DC">
      <w:pPr>
        <w:spacing w:after="0" w:line="240" w:lineRule="auto"/>
        <w:ind w:firstLine="362"/>
        <w:jc w:val="both"/>
        <w:rPr>
          <w:rFonts w:ascii="Times New Roman" w:hAnsi="Times New Roman" w:cs="Times New Roman"/>
          <w:b/>
          <w:bCs/>
          <w:spacing w:val="-1"/>
          <w:w w:val="105"/>
          <w:sz w:val="24"/>
        </w:rPr>
      </w:pPr>
      <w:proofErr w:type="gramStart"/>
      <w:r w:rsidRPr="009155DC">
        <w:rPr>
          <w:rFonts w:ascii="Times New Roman" w:hAnsi="Times New Roman" w:cs="Times New Roman"/>
          <w:spacing w:val="-4"/>
          <w:w w:val="105"/>
          <w:sz w:val="24"/>
        </w:rPr>
        <w:t xml:space="preserve">Hasil Penelitian Laeli Kurniawati (2007) </w:t>
      </w:r>
      <w:r w:rsidRPr="009155DC">
        <w:rPr>
          <w:rFonts w:ascii="Times New Roman" w:hAnsi="Times New Roman" w:cs="Times New Roman"/>
          <w:spacing w:val="-3"/>
          <w:w w:val="105"/>
          <w:sz w:val="24"/>
        </w:rPr>
        <w:t xml:space="preserve">Banyak faktor yang mempengaruhi kinerja seseorang, baik yang berasal </w:t>
      </w:r>
      <w:r w:rsidRPr="009155DC">
        <w:rPr>
          <w:rFonts w:ascii="Times New Roman" w:hAnsi="Times New Roman" w:cs="Times New Roman"/>
          <w:spacing w:val="-6"/>
          <w:w w:val="105"/>
          <w:sz w:val="24"/>
        </w:rPr>
        <w:t>dari dalam diri maupun yang berasal dari luar.</w:t>
      </w:r>
      <w:proofErr w:type="gramEnd"/>
      <w:r w:rsidRPr="009155DC">
        <w:rPr>
          <w:rFonts w:ascii="Times New Roman" w:hAnsi="Times New Roman" w:cs="Times New Roman"/>
          <w:spacing w:val="-6"/>
          <w:w w:val="105"/>
          <w:sz w:val="24"/>
        </w:rPr>
        <w:t xml:space="preserve"> Faktor-faktor tersebut antara lain:</w:t>
      </w:r>
    </w:p>
    <w:p w:rsidR="009155DC" w:rsidRPr="009155DC" w:rsidRDefault="009155DC" w:rsidP="005F55D4">
      <w:pPr>
        <w:widowControl w:val="0"/>
        <w:numPr>
          <w:ilvl w:val="0"/>
          <w:numId w:val="18"/>
        </w:numPr>
        <w:kinsoku w:val="0"/>
        <w:spacing w:after="0" w:line="240" w:lineRule="auto"/>
        <w:rPr>
          <w:rFonts w:ascii="Times New Roman" w:hAnsi="Times New Roman" w:cs="Times New Roman"/>
          <w:spacing w:val="6"/>
          <w:w w:val="105"/>
          <w:sz w:val="24"/>
        </w:rPr>
      </w:pPr>
      <w:r w:rsidRPr="009155DC">
        <w:rPr>
          <w:rFonts w:ascii="Times New Roman" w:hAnsi="Times New Roman" w:cs="Times New Roman"/>
          <w:spacing w:val="6"/>
          <w:w w:val="105"/>
          <w:sz w:val="24"/>
        </w:rPr>
        <w:t>Faktor Individual</w:t>
      </w:r>
      <w:r w:rsidRPr="009155DC">
        <w:rPr>
          <w:rFonts w:ascii="Times New Roman" w:hAnsi="Times New Roman" w:cs="Times New Roman"/>
          <w:spacing w:val="-3"/>
          <w:w w:val="105"/>
          <w:sz w:val="24"/>
        </w:rPr>
        <w:t xml:space="preserve">, yaitu faktor-faktor yang meliputi sikap, sifat-sifat kepribadian, sifat fisik, </w:t>
      </w:r>
      <w:r w:rsidRPr="009155DC">
        <w:rPr>
          <w:rFonts w:ascii="Times New Roman" w:hAnsi="Times New Roman" w:cs="Times New Roman"/>
          <w:spacing w:val="-1"/>
          <w:w w:val="105"/>
          <w:sz w:val="24"/>
        </w:rPr>
        <w:t xml:space="preserve">keinginan atau motivasinya, umur, jenis kelamin, pendidikan,pengalaman </w:t>
      </w:r>
      <w:r w:rsidRPr="009155DC">
        <w:rPr>
          <w:rFonts w:ascii="Times New Roman" w:hAnsi="Times New Roman" w:cs="Times New Roman"/>
          <w:spacing w:val="-4"/>
          <w:w w:val="105"/>
          <w:sz w:val="24"/>
        </w:rPr>
        <w:t>kerja, latar belakang budaya dan variabel-variabel personal lainnya.</w:t>
      </w:r>
    </w:p>
    <w:p w:rsidR="009155DC" w:rsidRPr="009155DC" w:rsidRDefault="009155DC" w:rsidP="005F55D4">
      <w:pPr>
        <w:widowControl w:val="0"/>
        <w:numPr>
          <w:ilvl w:val="0"/>
          <w:numId w:val="18"/>
        </w:numPr>
        <w:kinsoku w:val="0"/>
        <w:spacing w:after="0" w:line="240" w:lineRule="auto"/>
        <w:rPr>
          <w:rFonts w:ascii="Times New Roman" w:hAnsi="Times New Roman" w:cs="Times New Roman"/>
          <w:spacing w:val="6"/>
          <w:w w:val="105"/>
          <w:sz w:val="24"/>
        </w:rPr>
      </w:pPr>
      <w:r w:rsidRPr="009155DC">
        <w:rPr>
          <w:rFonts w:ascii="Times New Roman" w:hAnsi="Times New Roman" w:cs="Times New Roman"/>
          <w:spacing w:val="6"/>
          <w:w w:val="105"/>
          <w:sz w:val="24"/>
        </w:rPr>
        <w:t>Faktor Situasional, f</w:t>
      </w:r>
      <w:r w:rsidRPr="009155DC">
        <w:rPr>
          <w:rFonts w:ascii="Times New Roman" w:hAnsi="Times New Roman" w:cs="Times New Roman"/>
          <w:spacing w:val="-4"/>
          <w:w w:val="105"/>
          <w:sz w:val="24"/>
        </w:rPr>
        <w:t xml:space="preserve">aktor sosial dan organisasi, </w:t>
      </w:r>
      <w:proofErr w:type="gramStart"/>
      <w:r w:rsidRPr="009155DC">
        <w:rPr>
          <w:rFonts w:ascii="Times New Roman" w:hAnsi="Times New Roman" w:cs="Times New Roman"/>
          <w:spacing w:val="-4"/>
          <w:w w:val="105"/>
          <w:sz w:val="24"/>
        </w:rPr>
        <w:t>meliputi :</w:t>
      </w:r>
      <w:proofErr w:type="gramEnd"/>
      <w:r w:rsidRPr="009155DC">
        <w:rPr>
          <w:rFonts w:ascii="Times New Roman" w:hAnsi="Times New Roman" w:cs="Times New Roman"/>
          <w:spacing w:val="-4"/>
          <w:w w:val="105"/>
          <w:sz w:val="24"/>
        </w:rPr>
        <w:t xml:space="preserve"> kebijaksanaan organisasi, jenis latihan </w:t>
      </w:r>
      <w:r w:rsidRPr="009155DC">
        <w:rPr>
          <w:rFonts w:ascii="Times New Roman" w:hAnsi="Times New Roman" w:cs="Times New Roman"/>
          <w:spacing w:val="-5"/>
          <w:w w:val="105"/>
          <w:sz w:val="24"/>
        </w:rPr>
        <w:t>dan pengawasan, sistem upah dan lingkungan sosial.</w:t>
      </w:r>
    </w:p>
    <w:p w:rsidR="009155DC" w:rsidRPr="009155DC" w:rsidRDefault="009155DC" w:rsidP="005F55D4">
      <w:pPr>
        <w:widowControl w:val="0"/>
        <w:numPr>
          <w:ilvl w:val="0"/>
          <w:numId w:val="18"/>
        </w:numPr>
        <w:kinsoku w:val="0"/>
        <w:spacing w:after="0" w:line="240" w:lineRule="auto"/>
        <w:rPr>
          <w:rFonts w:ascii="Times New Roman" w:hAnsi="Times New Roman" w:cs="Times New Roman"/>
          <w:spacing w:val="6"/>
          <w:w w:val="105"/>
          <w:sz w:val="24"/>
        </w:rPr>
      </w:pPr>
      <w:r w:rsidRPr="009155DC">
        <w:rPr>
          <w:rFonts w:ascii="Times New Roman" w:hAnsi="Times New Roman" w:cs="Times New Roman"/>
          <w:spacing w:val="-3"/>
          <w:w w:val="105"/>
          <w:sz w:val="24"/>
        </w:rPr>
        <w:t>Faktor fisik dan pekerjaan, meliputi : metode kerja, desain dan kondisi alat</w:t>
      </w:r>
      <w:r w:rsidRPr="009155DC">
        <w:rPr>
          <w:rFonts w:ascii="Times New Roman" w:hAnsi="Times New Roman" w:cs="Times New Roman"/>
          <w:spacing w:val="-3"/>
          <w:w w:val="105"/>
          <w:sz w:val="24"/>
        </w:rPr>
        <w:softHyphen/>
      </w:r>
      <w:r w:rsidRPr="009155DC">
        <w:rPr>
          <w:rFonts w:ascii="Times New Roman" w:hAnsi="Times New Roman" w:cs="Times New Roman"/>
          <w:spacing w:val="-4"/>
          <w:w w:val="105"/>
          <w:sz w:val="24"/>
        </w:rPr>
        <w:t xml:space="preserve">alat kerja, penataan ruang kerja dan lingkungan kerja (seperti penyinaran, kebisingan dan fentilasi) </w:t>
      </w:r>
    </w:p>
    <w:p w:rsidR="009155DC" w:rsidRDefault="009155DC" w:rsidP="009155DC">
      <w:pPr>
        <w:pStyle w:val="ListParagraph"/>
        <w:spacing w:after="0"/>
        <w:ind w:left="567"/>
        <w:rPr>
          <w:rFonts w:ascii="Times New Roman" w:hAnsi="Times New Roman" w:cs="Times New Roman"/>
          <w:b/>
          <w:sz w:val="24"/>
        </w:rPr>
      </w:pPr>
    </w:p>
    <w:p w:rsidR="009155DC" w:rsidRDefault="009155DC" w:rsidP="005F55D4">
      <w:pPr>
        <w:pStyle w:val="ListParagraph"/>
        <w:numPr>
          <w:ilvl w:val="2"/>
          <w:numId w:val="15"/>
        </w:numPr>
        <w:ind w:left="567" w:hanging="567"/>
        <w:rPr>
          <w:rFonts w:ascii="Times New Roman" w:hAnsi="Times New Roman" w:cs="Times New Roman"/>
          <w:b/>
          <w:sz w:val="24"/>
        </w:rPr>
      </w:pPr>
      <w:r>
        <w:rPr>
          <w:rFonts w:ascii="Times New Roman" w:hAnsi="Times New Roman" w:cs="Times New Roman"/>
          <w:b/>
          <w:sz w:val="24"/>
        </w:rPr>
        <w:t>Penilaian Kinerja Guru</w:t>
      </w:r>
    </w:p>
    <w:p w:rsidR="009155DC" w:rsidRPr="009155DC" w:rsidRDefault="009155DC" w:rsidP="00960AF4">
      <w:pPr>
        <w:spacing w:after="0" w:line="240" w:lineRule="auto"/>
        <w:ind w:firstLine="426"/>
        <w:jc w:val="both"/>
        <w:rPr>
          <w:rFonts w:ascii="Times New Roman" w:hAnsi="Times New Roman" w:cs="Times New Roman"/>
          <w:spacing w:val="-6"/>
          <w:w w:val="105"/>
          <w:sz w:val="24"/>
        </w:rPr>
      </w:pPr>
      <w:r w:rsidRPr="009155DC">
        <w:rPr>
          <w:rFonts w:ascii="Times New Roman" w:hAnsi="Times New Roman" w:cs="Times New Roman"/>
          <w:spacing w:val="-6"/>
          <w:w w:val="105"/>
          <w:sz w:val="24"/>
        </w:rPr>
        <w:t>Menurut T.R. Mitchell dalam Ditjen PMPTK 2008 ukuran kinerja guru dapat dilihat dari empat hal, yaitu:</w:t>
      </w:r>
    </w:p>
    <w:p w:rsidR="009155DC" w:rsidRPr="009155DC" w:rsidRDefault="009155DC" w:rsidP="005F55D4">
      <w:pPr>
        <w:widowControl w:val="0"/>
        <w:numPr>
          <w:ilvl w:val="0"/>
          <w:numId w:val="20"/>
        </w:numPr>
        <w:tabs>
          <w:tab w:val="clear" w:pos="360"/>
          <w:tab w:val="num" w:pos="432"/>
        </w:tabs>
        <w:kinsoku w:val="0"/>
        <w:spacing w:after="0" w:line="240" w:lineRule="auto"/>
        <w:ind w:hanging="360"/>
        <w:rPr>
          <w:rFonts w:ascii="Times New Roman" w:hAnsi="Times New Roman" w:cs="Times New Roman"/>
          <w:spacing w:val="2"/>
          <w:w w:val="105"/>
          <w:sz w:val="24"/>
        </w:rPr>
      </w:pPr>
      <w:r w:rsidRPr="009155DC">
        <w:rPr>
          <w:rFonts w:ascii="Times New Roman" w:hAnsi="Times New Roman" w:cs="Times New Roman"/>
          <w:i/>
          <w:iCs/>
          <w:spacing w:val="2"/>
          <w:w w:val="105"/>
          <w:sz w:val="24"/>
        </w:rPr>
        <w:t xml:space="preserve">Quality of work </w:t>
      </w:r>
      <w:r w:rsidRPr="009155DC">
        <w:rPr>
          <w:rFonts w:ascii="Times New Roman" w:hAnsi="Times New Roman" w:cs="Times New Roman"/>
          <w:iCs/>
          <w:spacing w:val="2"/>
          <w:w w:val="105"/>
          <w:sz w:val="24"/>
        </w:rPr>
        <w:t>(</w:t>
      </w:r>
      <w:r w:rsidRPr="009155DC">
        <w:rPr>
          <w:rFonts w:ascii="Times New Roman" w:hAnsi="Times New Roman" w:cs="Times New Roman"/>
          <w:spacing w:val="2"/>
          <w:w w:val="105"/>
          <w:sz w:val="24"/>
        </w:rPr>
        <w:t>kualitas hasil kerja)</w:t>
      </w:r>
    </w:p>
    <w:p w:rsidR="009155DC" w:rsidRPr="009155DC" w:rsidRDefault="009155DC" w:rsidP="005F55D4">
      <w:pPr>
        <w:widowControl w:val="0"/>
        <w:numPr>
          <w:ilvl w:val="0"/>
          <w:numId w:val="20"/>
        </w:numPr>
        <w:tabs>
          <w:tab w:val="clear" w:pos="360"/>
          <w:tab w:val="num" w:pos="432"/>
        </w:tabs>
        <w:kinsoku w:val="0"/>
        <w:spacing w:after="0" w:line="240" w:lineRule="auto"/>
        <w:ind w:hanging="360"/>
        <w:rPr>
          <w:rFonts w:ascii="Times New Roman" w:hAnsi="Times New Roman" w:cs="Times New Roman"/>
          <w:spacing w:val="1"/>
          <w:w w:val="105"/>
          <w:sz w:val="24"/>
        </w:rPr>
      </w:pPr>
      <w:r w:rsidRPr="009155DC">
        <w:rPr>
          <w:rFonts w:ascii="Times New Roman" w:hAnsi="Times New Roman" w:cs="Times New Roman"/>
          <w:i/>
          <w:iCs/>
          <w:spacing w:val="1"/>
          <w:w w:val="105"/>
          <w:sz w:val="24"/>
        </w:rPr>
        <w:t>Promptness</w:t>
      </w:r>
      <w:r w:rsidRPr="009155DC">
        <w:rPr>
          <w:rFonts w:ascii="Times New Roman" w:hAnsi="Times New Roman" w:cs="Times New Roman"/>
          <w:spacing w:val="1"/>
          <w:sz w:val="8"/>
          <w:szCs w:val="6"/>
        </w:rPr>
        <w:t xml:space="preserve"> </w:t>
      </w:r>
      <w:r w:rsidRPr="009155DC">
        <w:rPr>
          <w:rFonts w:ascii="Times New Roman" w:hAnsi="Times New Roman" w:cs="Times New Roman"/>
          <w:spacing w:val="1"/>
          <w:w w:val="105"/>
          <w:sz w:val="24"/>
        </w:rPr>
        <w:t xml:space="preserve"> (ketepatan waktu menyelesaikan pekerjaan)</w:t>
      </w:r>
    </w:p>
    <w:p w:rsidR="009155DC" w:rsidRPr="009155DC" w:rsidRDefault="009155DC" w:rsidP="005F55D4">
      <w:pPr>
        <w:widowControl w:val="0"/>
        <w:numPr>
          <w:ilvl w:val="0"/>
          <w:numId w:val="20"/>
        </w:numPr>
        <w:tabs>
          <w:tab w:val="clear" w:pos="360"/>
          <w:tab w:val="num" w:pos="432"/>
        </w:tabs>
        <w:kinsoku w:val="0"/>
        <w:spacing w:after="0" w:line="240" w:lineRule="auto"/>
        <w:ind w:hanging="360"/>
        <w:rPr>
          <w:rFonts w:ascii="Times New Roman" w:hAnsi="Times New Roman" w:cs="Times New Roman"/>
          <w:w w:val="105"/>
          <w:sz w:val="24"/>
        </w:rPr>
      </w:pPr>
      <w:r w:rsidRPr="009155DC">
        <w:rPr>
          <w:rFonts w:ascii="Times New Roman" w:hAnsi="Times New Roman" w:cs="Times New Roman"/>
          <w:i/>
          <w:iCs/>
          <w:w w:val="105"/>
          <w:sz w:val="24"/>
        </w:rPr>
        <w:t>Initiative</w:t>
      </w:r>
      <w:r w:rsidRPr="009155DC">
        <w:rPr>
          <w:rFonts w:ascii="Times New Roman" w:hAnsi="Times New Roman" w:cs="Times New Roman"/>
          <w:sz w:val="8"/>
          <w:szCs w:val="6"/>
        </w:rPr>
        <w:t xml:space="preserve"> </w:t>
      </w:r>
      <w:r w:rsidRPr="009155DC">
        <w:rPr>
          <w:rFonts w:ascii="Times New Roman" w:hAnsi="Times New Roman" w:cs="Times New Roman"/>
          <w:w w:val="105"/>
          <w:sz w:val="24"/>
        </w:rPr>
        <w:t xml:space="preserve"> (prakarsa dalam menyelesaikan pekerjaan)</w:t>
      </w:r>
    </w:p>
    <w:p w:rsidR="009155DC" w:rsidRPr="009155DC" w:rsidRDefault="009155DC" w:rsidP="005F55D4">
      <w:pPr>
        <w:widowControl w:val="0"/>
        <w:numPr>
          <w:ilvl w:val="0"/>
          <w:numId w:val="20"/>
        </w:numPr>
        <w:tabs>
          <w:tab w:val="clear" w:pos="360"/>
          <w:tab w:val="num" w:pos="432"/>
        </w:tabs>
        <w:kinsoku w:val="0"/>
        <w:spacing w:after="0" w:line="240" w:lineRule="auto"/>
        <w:ind w:hanging="360"/>
        <w:rPr>
          <w:rFonts w:ascii="Times New Roman" w:hAnsi="Times New Roman" w:cs="Times New Roman"/>
          <w:spacing w:val="1"/>
          <w:w w:val="105"/>
          <w:sz w:val="24"/>
        </w:rPr>
      </w:pPr>
      <w:r w:rsidRPr="009155DC">
        <w:rPr>
          <w:rFonts w:ascii="Times New Roman" w:hAnsi="Times New Roman" w:cs="Times New Roman"/>
          <w:i/>
          <w:iCs/>
          <w:spacing w:val="1"/>
          <w:w w:val="105"/>
          <w:sz w:val="24"/>
        </w:rPr>
        <w:t xml:space="preserve">Capability </w:t>
      </w:r>
      <w:r w:rsidRPr="009155DC">
        <w:rPr>
          <w:rFonts w:ascii="Times New Roman" w:hAnsi="Times New Roman" w:cs="Times New Roman"/>
          <w:iCs/>
          <w:spacing w:val="1"/>
          <w:w w:val="105"/>
          <w:sz w:val="24"/>
        </w:rPr>
        <w:t>(</w:t>
      </w:r>
      <w:r w:rsidRPr="009155DC">
        <w:rPr>
          <w:rFonts w:ascii="Times New Roman" w:hAnsi="Times New Roman" w:cs="Times New Roman"/>
          <w:spacing w:val="1"/>
          <w:w w:val="105"/>
          <w:sz w:val="24"/>
        </w:rPr>
        <w:t>kemampuan menyelesaikan pekerjaan)</w:t>
      </w:r>
    </w:p>
    <w:p w:rsidR="009155DC" w:rsidRPr="009155DC" w:rsidRDefault="009155DC" w:rsidP="005F55D4">
      <w:pPr>
        <w:widowControl w:val="0"/>
        <w:numPr>
          <w:ilvl w:val="0"/>
          <w:numId w:val="20"/>
        </w:numPr>
        <w:tabs>
          <w:tab w:val="clear" w:pos="360"/>
          <w:tab w:val="num" w:pos="432"/>
        </w:tabs>
        <w:kinsoku w:val="0"/>
        <w:spacing w:after="0" w:line="240" w:lineRule="auto"/>
        <w:ind w:hanging="360"/>
        <w:rPr>
          <w:rFonts w:ascii="Times New Roman" w:hAnsi="Times New Roman" w:cs="Times New Roman"/>
          <w:spacing w:val="-1"/>
          <w:w w:val="105"/>
          <w:sz w:val="24"/>
        </w:rPr>
      </w:pPr>
      <w:r w:rsidRPr="009155DC">
        <w:rPr>
          <w:rFonts w:ascii="Times New Roman" w:hAnsi="Times New Roman" w:cs="Times New Roman"/>
          <w:i/>
          <w:iCs/>
          <w:spacing w:val="-1"/>
          <w:w w:val="105"/>
          <w:sz w:val="24"/>
        </w:rPr>
        <w:t xml:space="preserve">Comunication </w:t>
      </w:r>
      <w:r w:rsidRPr="009155DC">
        <w:rPr>
          <w:rFonts w:ascii="Times New Roman" w:hAnsi="Times New Roman" w:cs="Times New Roman"/>
          <w:iCs/>
          <w:spacing w:val="-1"/>
          <w:w w:val="105"/>
          <w:sz w:val="24"/>
        </w:rPr>
        <w:t>(</w:t>
      </w:r>
      <w:r w:rsidRPr="009155DC">
        <w:rPr>
          <w:rFonts w:ascii="Times New Roman" w:hAnsi="Times New Roman" w:cs="Times New Roman"/>
          <w:spacing w:val="-1"/>
          <w:w w:val="105"/>
          <w:sz w:val="24"/>
        </w:rPr>
        <w:t>kemampuan membina kerj asama dengan pihak lain)</w:t>
      </w:r>
    </w:p>
    <w:p w:rsidR="009155DC" w:rsidRPr="009155DC" w:rsidRDefault="009155DC" w:rsidP="00960AF4">
      <w:pPr>
        <w:spacing w:after="0" w:line="240" w:lineRule="auto"/>
        <w:ind w:firstLine="360"/>
        <w:jc w:val="both"/>
        <w:rPr>
          <w:rFonts w:ascii="Times New Roman" w:hAnsi="Times New Roman" w:cs="Times New Roman"/>
          <w:spacing w:val="-5"/>
          <w:w w:val="105"/>
          <w:sz w:val="24"/>
        </w:rPr>
      </w:pPr>
      <w:r w:rsidRPr="009155DC">
        <w:rPr>
          <w:rFonts w:ascii="Times New Roman" w:hAnsi="Times New Roman" w:cs="Times New Roman"/>
          <w:spacing w:val="-6"/>
          <w:w w:val="105"/>
          <w:sz w:val="24"/>
        </w:rPr>
        <w:t>Standar kinerja perlu dirumuskan untuk dijadikan acuan dalam menga</w:t>
      </w:r>
      <w:r w:rsidRPr="009155DC">
        <w:rPr>
          <w:rFonts w:ascii="Times New Roman" w:hAnsi="Times New Roman" w:cs="Times New Roman"/>
          <w:spacing w:val="-6"/>
          <w:w w:val="105"/>
          <w:sz w:val="24"/>
        </w:rPr>
        <w:softHyphen/>
      </w:r>
      <w:r w:rsidRPr="009155DC">
        <w:rPr>
          <w:rFonts w:ascii="Times New Roman" w:hAnsi="Times New Roman" w:cs="Times New Roman"/>
          <w:spacing w:val="-8"/>
          <w:w w:val="105"/>
          <w:sz w:val="24"/>
        </w:rPr>
        <w:t xml:space="preserve">dakan penilaian, yaitu membandingkan </w:t>
      </w:r>
      <w:proofErr w:type="gramStart"/>
      <w:r w:rsidRPr="009155DC">
        <w:rPr>
          <w:rFonts w:ascii="Times New Roman" w:hAnsi="Times New Roman" w:cs="Times New Roman"/>
          <w:spacing w:val="-8"/>
          <w:w w:val="105"/>
          <w:sz w:val="24"/>
        </w:rPr>
        <w:t>apa</w:t>
      </w:r>
      <w:proofErr w:type="gramEnd"/>
      <w:r w:rsidRPr="009155DC">
        <w:rPr>
          <w:rFonts w:ascii="Times New Roman" w:hAnsi="Times New Roman" w:cs="Times New Roman"/>
          <w:spacing w:val="-8"/>
          <w:w w:val="105"/>
          <w:sz w:val="24"/>
        </w:rPr>
        <w:t xml:space="preserve"> yang dicapai dengan apa yang di</w:t>
      </w:r>
      <w:r w:rsidRPr="009155DC">
        <w:rPr>
          <w:rFonts w:ascii="Times New Roman" w:hAnsi="Times New Roman" w:cs="Times New Roman"/>
          <w:spacing w:val="-8"/>
          <w:w w:val="105"/>
          <w:sz w:val="24"/>
        </w:rPr>
        <w:softHyphen/>
      </w:r>
      <w:r w:rsidRPr="009155DC">
        <w:rPr>
          <w:rFonts w:ascii="Times New Roman" w:hAnsi="Times New Roman" w:cs="Times New Roman"/>
          <w:spacing w:val="-10"/>
          <w:w w:val="105"/>
          <w:sz w:val="24"/>
        </w:rPr>
        <w:t>harapkan. Standar kinerja dapat dijadikan patokan dalam mengadakan pertang</w:t>
      </w:r>
      <w:r w:rsidRPr="009155DC">
        <w:rPr>
          <w:rFonts w:ascii="Times New Roman" w:hAnsi="Times New Roman" w:cs="Times New Roman"/>
          <w:spacing w:val="-10"/>
          <w:w w:val="105"/>
          <w:sz w:val="24"/>
        </w:rPr>
        <w:softHyphen/>
      </w:r>
      <w:r w:rsidRPr="009155DC">
        <w:rPr>
          <w:rFonts w:ascii="Times New Roman" w:hAnsi="Times New Roman" w:cs="Times New Roman"/>
          <w:spacing w:val="-5"/>
          <w:w w:val="105"/>
          <w:sz w:val="24"/>
        </w:rPr>
        <w:t xml:space="preserve">gungjawaban terhadap </w:t>
      </w:r>
      <w:proofErr w:type="gramStart"/>
      <w:r w:rsidRPr="009155DC">
        <w:rPr>
          <w:rFonts w:ascii="Times New Roman" w:hAnsi="Times New Roman" w:cs="Times New Roman"/>
          <w:spacing w:val="-5"/>
          <w:w w:val="105"/>
          <w:sz w:val="24"/>
        </w:rPr>
        <w:t>apa</w:t>
      </w:r>
      <w:proofErr w:type="gramEnd"/>
      <w:r w:rsidRPr="009155DC">
        <w:rPr>
          <w:rFonts w:ascii="Times New Roman" w:hAnsi="Times New Roman" w:cs="Times New Roman"/>
          <w:spacing w:val="-5"/>
          <w:w w:val="105"/>
          <w:sz w:val="24"/>
        </w:rPr>
        <w:t xml:space="preserve"> yang telah dilaksanakan. </w:t>
      </w:r>
      <w:proofErr w:type="gramStart"/>
      <w:r w:rsidRPr="009155DC">
        <w:rPr>
          <w:rFonts w:ascii="Times New Roman" w:hAnsi="Times New Roman" w:cs="Times New Roman"/>
          <w:spacing w:val="-2"/>
          <w:w w:val="105"/>
          <w:sz w:val="24"/>
        </w:rPr>
        <w:t>Kinerja guru mempunyai spesifikasi/kriteria tertentu.</w:t>
      </w:r>
      <w:proofErr w:type="gramEnd"/>
      <w:r w:rsidRPr="009155DC">
        <w:rPr>
          <w:rFonts w:ascii="Times New Roman" w:hAnsi="Times New Roman" w:cs="Times New Roman"/>
          <w:spacing w:val="-2"/>
          <w:w w:val="105"/>
          <w:sz w:val="24"/>
        </w:rPr>
        <w:t xml:space="preserve"> </w:t>
      </w:r>
      <w:proofErr w:type="gramStart"/>
      <w:r w:rsidRPr="009155DC">
        <w:rPr>
          <w:rFonts w:ascii="Times New Roman" w:hAnsi="Times New Roman" w:cs="Times New Roman"/>
          <w:spacing w:val="-2"/>
          <w:w w:val="105"/>
          <w:sz w:val="24"/>
        </w:rPr>
        <w:t>Kinerja guru da</w:t>
      </w:r>
      <w:r w:rsidRPr="009155DC">
        <w:rPr>
          <w:rFonts w:ascii="Times New Roman" w:hAnsi="Times New Roman" w:cs="Times New Roman"/>
          <w:spacing w:val="-2"/>
          <w:w w:val="105"/>
          <w:sz w:val="24"/>
        </w:rPr>
        <w:softHyphen/>
      </w:r>
      <w:r w:rsidRPr="009155DC">
        <w:rPr>
          <w:rFonts w:ascii="Times New Roman" w:hAnsi="Times New Roman" w:cs="Times New Roman"/>
          <w:spacing w:val="-7"/>
          <w:w w:val="105"/>
          <w:sz w:val="24"/>
        </w:rPr>
        <w:t xml:space="preserve">pat dilihat dan diukur berdasarkan spesifikasi/kriteria kompetensi yang harus </w:t>
      </w:r>
      <w:r w:rsidRPr="009155DC">
        <w:rPr>
          <w:rFonts w:ascii="Times New Roman" w:hAnsi="Times New Roman" w:cs="Times New Roman"/>
          <w:spacing w:val="-4"/>
          <w:w w:val="105"/>
          <w:sz w:val="24"/>
        </w:rPr>
        <w:t>dimiliki oleh setiap guru.</w:t>
      </w:r>
      <w:proofErr w:type="gramEnd"/>
    </w:p>
    <w:p w:rsidR="009155DC" w:rsidRPr="009155DC" w:rsidRDefault="009155DC" w:rsidP="00960AF4">
      <w:pPr>
        <w:spacing w:after="0" w:line="240" w:lineRule="auto"/>
        <w:ind w:firstLine="360"/>
        <w:jc w:val="both"/>
        <w:rPr>
          <w:rFonts w:ascii="Times New Roman" w:hAnsi="Times New Roman" w:cs="Times New Roman"/>
          <w:spacing w:val="-4"/>
          <w:w w:val="105"/>
          <w:sz w:val="24"/>
        </w:rPr>
      </w:pPr>
      <w:r w:rsidRPr="009155DC">
        <w:rPr>
          <w:rFonts w:ascii="Times New Roman" w:hAnsi="Times New Roman" w:cs="Times New Roman"/>
          <w:spacing w:val="-3"/>
          <w:w w:val="105"/>
          <w:sz w:val="24"/>
        </w:rPr>
        <w:lastRenderedPageBreak/>
        <w:t>Berdasarkan Peraturan Menteri Pendidikan Nasional Republik Indone</w:t>
      </w:r>
      <w:r w:rsidRPr="009155DC">
        <w:rPr>
          <w:rFonts w:ascii="Times New Roman" w:hAnsi="Times New Roman" w:cs="Times New Roman"/>
          <w:spacing w:val="-3"/>
          <w:w w:val="105"/>
          <w:sz w:val="24"/>
        </w:rPr>
        <w:softHyphen/>
      </w:r>
      <w:r w:rsidRPr="009155DC">
        <w:rPr>
          <w:rFonts w:ascii="Times New Roman" w:hAnsi="Times New Roman" w:cs="Times New Roman"/>
          <w:spacing w:val="-6"/>
          <w:w w:val="105"/>
          <w:sz w:val="24"/>
        </w:rPr>
        <w:t>sia Nomor 16 Tahun 2007 tentang Standar Kualifikasi Akademik dan Kom</w:t>
      </w:r>
      <w:r w:rsidRPr="009155DC">
        <w:rPr>
          <w:rFonts w:ascii="Times New Roman" w:hAnsi="Times New Roman" w:cs="Times New Roman"/>
          <w:spacing w:val="-6"/>
          <w:w w:val="105"/>
          <w:sz w:val="24"/>
        </w:rPr>
        <w:softHyphen/>
        <w:t>petensi Guru, dijelaskan bahwa Standar Kompetensi Guru dikembangkan se</w:t>
      </w:r>
      <w:r w:rsidRPr="009155DC">
        <w:rPr>
          <w:rFonts w:ascii="Times New Roman" w:hAnsi="Times New Roman" w:cs="Times New Roman"/>
          <w:spacing w:val="-6"/>
          <w:w w:val="105"/>
          <w:sz w:val="24"/>
        </w:rPr>
        <w:softHyphen/>
        <w:t>cara utuh dari empat kompetensi utama, yaitu: (1) kompetensi pedagogik, (2) ke</w:t>
      </w:r>
      <w:r w:rsidRPr="009155DC">
        <w:rPr>
          <w:rFonts w:ascii="Times New Roman" w:hAnsi="Times New Roman" w:cs="Times New Roman"/>
          <w:spacing w:val="-6"/>
          <w:w w:val="105"/>
          <w:sz w:val="24"/>
        </w:rPr>
        <w:softHyphen/>
        <w:t xml:space="preserve">pribadian, (3) sosial, dan (4) profesional. </w:t>
      </w:r>
      <w:proofErr w:type="gramStart"/>
      <w:r w:rsidRPr="009155DC">
        <w:rPr>
          <w:rFonts w:ascii="Times New Roman" w:hAnsi="Times New Roman" w:cs="Times New Roman"/>
          <w:spacing w:val="-6"/>
          <w:w w:val="105"/>
          <w:sz w:val="24"/>
        </w:rPr>
        <w:t>Keempat kompetensi tersebut terin</w:t>
      </w:r>
      <w:r w:rsidRPr="009155DC">
        <w:rPr>
          <w:rFonts w:ascii="Times New Roman" w:hAnsi="Times New Roman" w:cs="Times New Roman"/>
          <w:spacing w:val="-6"/>
          <w:w w:val="105"/>
          <w:sz w:val="24"/>
        </w:rPr>
        <w:softHyphen/>
      </w:r>
      <w:r w:rsidRPr="009155DC">
        <w:rPr>
          <w:rFonts w:ascii="Times New Roman" w:hAnsi="Times New Roman" w:cs="Times New Roman"/>
          <w:spacing w:val="-4"/>
          <w:w w:val="105"/>
          <w:sz w:val="24"/>
        </w:rPr>
        <w:t>tegrasi dalam kinerja guru.</w:t>
      </w:r>
      <w:proofErr w:type="gramEnd"/>
    </w:p>
    <w:p w:rsidR="009155DC" w:rsidRPr="009155DC" w:rsidRDefault="009155DC" w:rsidP="00960AF4">
      <w:pPr>
        <w:spacing w:after="0" w:line="240" w:lineRule="auto"/>
        <w:ind w:firstLine="360"/>
        <w:jc w:val="both"/>
        <w:rPr>
          <w:rFonts w:ascii="Times New Roman" w:hAnsi="Times New Roman" w:cs="Times New Roman"/>
          <w:sz w:val="24"/>
        </w:rPr>
      </w:pPr>
      <w:r w:rsidRPr="009155DC">
        <w:rPr>
          <w:rFonts w:ascii="Times New Roman" w:hAnsi="Times New Roman" w:cs="Times New Roman"/>
          <w:spacing w:val="-2"/>
          <w:w w:val="105"/>
          <w:sz w:val="24"/>
        </w:rPr>
        <w:t xml:space="preserve">Berkenaan dengan penilaian kinerja guru, penulis mengambil indikator kinerja yang jelaskan oleh </w:t>
      </w:r>
      <w:r w:rsidRPr="009155DC">
        <w:rPr>
          <w:rFonts w:ascii="Times New Roman" w:hAnsi="Times New Roman" w:cs="Times New Roman"/>
          <w:sz w:val="24"/>
        </w:rPr>
        <w:t xml:space="preserve">Robert L. Mathis dan John H. Jackson dalam Jimmy Sadely </w:t>
      </w:r>
      <w:proofErr w:type="gramStart"/>
      <w:r w:rsidRPr="009155DC">
        <w:rPr>
          <w:rFonts w:ascii="Times New Roman" w:hAnsi="Times New Roman" w:cs="Times New Roman"/>
          <w:sz w:val="24"/>
        </w:rPr>
        <w:t>yaitu :</w:t>
      </w:r>
      <w:proofErr w:type="gramEnd"/>
    </w:p>
    <w:p w:rsidR="009155DC" w:rsidRPr="009155DC" w:rsidRDefault="009155DC" w:rsidP="005F55D4">
      <w:pPr>
        <w:numPr>
          <w:ilvl w:val="0"/>
          <w:numId w:val="19"/>
        </w:numPr>
        <w:spacing w:after="0" w:line="240" w:lineRule="auto"/>
        <w:jc w:val="both"/>
        <w:rPr>
          <w:rFonts w:ascii="Times New Roman" w:hAnsi="Times New Roman" w:cs="Times New Roman"/>
          <w:sz w:val="24"/>
        </w:rPr>
      </w:pPr>
      <w:r w:rsidRPr="009155DC">
        <w:rPr>
          <w:rFonts w:ascii="Times New Roman" w:hAnsi="Times New Roman" w:cs="Times New Roman"/>
          <w:sz w:val="24"/>
        </w:rPr>
        <w:t>Kualitas output</w:t>
      </w:r>
    </w:p>
    <w:p w:rsidR="009155DC" w:rsidRPr="009155DC" w:rsidRDefault="009155DC" w:rsidP="005F55D4">
      <w:pPr>
        <w:numPr>
          <w:ilvl w:val="0"/>
          <w:numId w:val="19"/>
        </w:numPr>
        <w:spacing w:after="0" w:line="240" w:lineRule="auto"/>
        <w:jc w:val="both"/>
        <w:rPr>
          <w:rFonts w:ascii="Times New Roman" w:hAnsi="Times New Roman" w:cs="Times New Roman"/>
          <w:sz w:val="24"/>
        </w:rPr>
      </w:pPr>
      <w:r w:rsidRPr="009155DC">
        <w:rPr>
          <w:rFonts w:ascii="Times New Roman" w:hAnsi="Times New Roman" w:cs="Times New Roman"/>
          <w:sz w:val="24"/>
        </w:rPr>
        <w:t>Kuantitas output</w:t>
      </w:r>
    </w:p>
    <w:p w:rsidR="009155DC" w:rsidRPr="009155DC" w:rsidRDefault="009155DC" w:rsidP="005F55D4">
      <w:pPr>
        <w:numPr>
          <w:ilvl w:val="0"/>
          <w:numId w:val="19"/>
        </w:numPr>
        <w:spacing w:after="0" w:line="240" w:lineRule="auto"/>
        <w:jc w:val="both"/>
        <w:rPr>
          <w:rFonts w:ascii="Times New Roman" w:hAnsi="Times New Roman" w:cs="Times New Roman"/>
          <w:sz w:val="24"/>
        </w:rPr>
      </w:pPr>
      <w:r w:rsidRPr="009155DC">
        <w:rPr>
          <w:rFonts w:ascii="Times New Roman" w:hAnsi="Times New Roman" w:cs="Times New Roman"/>
          <w:sz w:val="24"/>
        </w:rPr>
        <w:t>Jangka waktu penyelesaian</w:t>
      </w:r>
    </w:p>
    <w:p w:rsidR="009155DC" w:rsidRPr="009155DC" w:rsidRDefault="009155DC" w:rsidP="005F55D4">
      <w:pPr>
        <w:numPr>
          <w:ilvl w:val="0"/>
          <w:numId w:val="19"/>
        </w:numPr>
        <w:spacing w:after="0" w:line="240" w:lineRule="auto"/>
        <w:jc w:val="both"/>
        <w:rPr>
          <w:rFonts w:ascii="Times New Roman" w:hAnsi="Times New Roman" w:cs="Times New Roman"/>
          <w:sz w:val="24"/>
        </w:rPr>
      </w:pPr>
      <w:r w:rsidRPr="009155DC">
        <w:rPr>
          <w:rFonts w:ascii="Times New Roman" w:hAnsi="Times New Roman" w:cs="Times New Roman"/>
          <w:sz w:val="24"/>
        </w:rPr>
        <w:t>Kehadiran ditempat kerja</w:t>
      </w:r>
    </w:p>
    <w:p w:rsidR="009155DC" w:rsidRPr="009155DC" w:rsidRDefault="009155DC" w:rsidP="005F55D4">
      <w:pPr>
        <w:numPr>
          <w:ilvl w:val="0"/>
          <w:numId w:val="19"/>
        </w:numPr>
        <w:spacing w:after="0" w:line="240" w:lineRule="auto"/>
        <w:jc w:val="both"/>
        <w:rPr>
          <w:rFonts w:ascii="Times New Roman" w:hAnsi="Times New Roman" w:cs="Times New Roman"/>
          <w:sz w:val="24"/>
        </w:rPr>
      </w:pPr>
      <w:r w:rsidRPr="009155DC">
        <w:rPr>
          <w:rFonts w:ascii="Times New Roman" w:hAnsi="Times New Roman" w:cs="Times New Roman"/>
          <w:sz w:val="24"/>
        </w:rPr>
        <w:t>Sikap kooperatif</w:t>
      </w:r>
    </w:p>
    <w:p w:rsidR="009155DC" w:rsidRDefault="009155DC" w:rsidP="009155DC">
      <w:pPr>
        <w:pStyle w:val="ListParagraph"/>
        <w:spacing w:after="0"/>
        <w:ind w:left="567"/>
        <w:rPr>
          <w:rFonts w:ascii="Times New Roman" w:hAnsi="Times New Roman" w:cs="Times New Roman"/>
          <w:b/>
          <w:sz w:val="24"/>
        </w:rPr>
      </w:pPr>
    </w:p>
    <w:p w:rsidR="00960AF4" w:rsidRDefault="00776E08" w:rsidP="005F55D4">
      <w:pPr>
        <w:pStyle w:val="ListParagraph"/>
        <w:numPr>
          <w:ilvl w:val="1"/>
          <w:numId w:val="14"/>
        </w:numPr>
        <w:ind w:left="426" w:hanging="426"/>
        <w:rPr>
          <w:rFonts w:ascii="Times New Roman" w:hAnsi="Times New Roman" w:cs="Times New Roman"/>
          <w:b/>
          <w:sz w:val="24"/>
        </w:rPr>
      </w:pPr>
      <w:r>
        <w:rPr>
          <w:rFonts w:ascii="Times New Roman" w:hAnsi="Times New Roman" w:cs="Times New Roman"/>
          <w:b/>
          <w:sz w:val="24"/>
        </w:rPr>
        <w:t>Kompetensi Lulusan</w:t>
      </w:r>
    </w:p>
    <w:p w:rsidR="00960AF4" w:rsidRDefault="00960AF4" w:rsidP="005F55D4">
      <w:pPr>
        <w:pStyle w:val="ListParagraph"/>
        <w:numPr>
          <w:ilvl w:val="2"/>
          <w:numId w:val="21"/>
        </w:numPr>
        <w:spacing w:before="240" w:after="0" w:line="360" w:lineRule="auto"/>
        <w:ind w:left="567" w:hanging="578"/>
        <w:rPr>
          <w:rFonts w:ascii="Times New Roman" w:hAnsi="Times New Roman" w:cs="Times New Roman"/>
          <w:b/>
          <w:sz w:val="24"/>
        </w:rPr>
      </w:pPr>
      <w:r w:rsidRPr="00960AF4">
        <w:rPr>
          <w:rFonts w:ascii="Times New Roman" w:hAnsi="Times New Roman" w:cs="Times New Roman"/>
          <w:b/>
          <w:sz w:val="24"/>
        </w:rPr>
        <w:t>Pengertian Kompetensi Lulusan</w:t>
      </w:r>
    </w:p>
    <w:p w:rsidR="00960AF4" w:rsidRDefault="00960AF4" w:rsidP="00960AF4">
      <w:pPr>
        <w:spacing w:after="0" w:line="240" w:lineRule="auto"/>
        <w:ind w:firstLine="480"/>
        <w:jc w:val="both"/>
        <w:rPr>
          <w:rFonts w:ascii="Times New Roman" w:hAnsi="Times New Roman" w:cs="Times New Roman"/>
          <w:sz w:val="24"/>
          <w:lang w:val="sv-SE"/>
        </w:rPr>
      </w:pPr>
      <w:r w:rsidRPr="00960AF4">
        <w:rPr>
          <w:rFonts w:ascii="Times New Roman" w:hAnsi="Times New Roman" w:cs="Times New Roman"/>
          <w:sz w:val="24"/>
        </w:rPr>
        <w:t xml:space="preserve">Berdasarkan </w:t>
      </w:r>
      <w:r w:rsidRPr="00960AF4">
        <w:rPr>
          <w:rFonts w:ascii="Times New Roman" w:hAnsi="Times New Roman" w:cs="Times New Roman"/>
          <w:sz w:val="24"/>
          <w:lang w:val="sv-SE"/>
        </w:rPr>
        <w:t xml:space="preserve">UU No. 20/2003 tentang Sisdiknas penjelasan pasal 35 (1): Kompetensi lulusan merupakan kualifikasi kemampuan lulusan yang mencakup sikap, pengetahuan, dan keterampilan sesuai dengan standar nasional yang telah disepakati. </w:t>
      </w:r>
    </w:p>
    <w:p w:rsidR="00960AF4" w:rsidRDefault="00960AF4" w:rsidP="00960AF4">
      <w:pPr>
        <w:spacing w:after="0" w:line="240" w:lineRule="auto"/>
        <w:ind w:firstLine="480"/>
        <w:jc w:val="both"/>
        <w:rPr>
          <w:rFonts w:ascii="Times New Roman" w:hAnsi="Times New Roman" w:cs="Times New Roman"/>
          <w:sz w:val="24"/>
          <w:lang w:val="sv-SE"/>
        </w:rPr>
      </w:pPr>
      <w:r w:rsidRPr="00960AF4">
        <w:rPr>
          <w:rFonts w:ascii="Times New Roman" w:hAnsi="Times New Roman" w:cs="Times New Roman"/>
          <w:sz w:val="24"/>
          <w:lang w:val="sv-SE"/>
        </w:rPr>
        <w:t xml:space="preserve">Sementara itu Surat Keputusan Mendiknas nomor 045/U/2002 tentang Kurikulum Inti Perguruan Tinggi mengemukakan  : Kompetensi adalah seperangkat tindakan cerdas, penuh tanggungjawab yang dimiliki seseorang sebagai syarat untuk dianggap mampu oleh masyarakat dalam melaksanakan tugas-tugas di bidang pekerjaan tertentu. </w:t>
      </w:r>
    </w:p>
    <w:p w:rsidR="00960AF4" w:rsidRDefault="00960AF4" w:rsidP="00960AF4">
      <w:pPr>
        <w:spacing w:after="0" w:line="240" w:lineRule="auto"/>
        <w:ind w:firstLine="480"/>
        <w:jc w:val="both"/>
        <w:rPr>
          <w:rFonts w:ascii="Times New Roman" w:hAnsi="Times New Roman" w:cs="Times New Roman"/>
          <w:sz w:val="24"/>
          <w:lang w:val="sv-SE"/>
        </w:rPr>
      </w:pPr>
      <w:r w:rsidRPr="00960AF4">
        <w:rPr>
          <w:rFonts w:ascii="Times New Roman" w:hAnsi="Times New Roman" w:cs="Times New Roman"/>
          <w:sz w:val="24"/>
        </w:rPr>
        <w:t>Menurut Bermawi Munthe (</w:t>
      </w:r>
      <w:proofErr w:type="gramStart"/>
      <w:r w:rsidRPr="00960AF4">
        <w:rPr>
          <w:rFonts w:ascii="Times New Roman" w:hAnsi="Times New Roman" w:cs="Times New Roman"/>
          <w:sz w:val="24"/>
        </w:rPr>
        <w:t>2009 :</w:t>
      </w:r>
      <w:proofErr w:type="gramEnd"/>
      <w:r w:rsidRPr="00960AF4">
        <w:rPr>
          <w:rFonts w:ascii="Times New Roman" w:hAnsi="Times New Roman" w:cs="Times New Roman"/>
          <w:sz w:val="24"/>
        </w:rPr>
        <w:t xml:space="preserve"> 28) Kompetensi merupakan kemampuan siswa atau mahasiswa untuk mengerjakan sesuatu dengan baik sebagai hasil dari proses pembelajaran atau pendidikan yang diikutinya. </w:t>
      </w:r>
    </w:p>
    <w:p w:rsidR="00960AF4" w:rsidRDefault="00960AF4" w:rsidP="00960AF4">
      <w:pPr>
        <w:spacing w:after="0" w:line="240" w:lineRule="auto"/>
        <w:ind w:firstLine="480"/>
        <w:jc w:val="both"/>
        <w:rPr>
          <w:rFonts w:ascii="Times New Roman" w:hAnsi="Times New Roman" w:cs="Times New Roman"/>
          <w:sz w:val="24"/>
          <w:lang w:val="sv-SE"/>
        </w:rPr>
      </w:pPr>
      <w:r w:rsidRPr="00960AF4">
        <w:rPr>
          <w:rFonts w:ascii="Times New Roman" w:hAnsi="Times New Roman" w:cs="Times New Roman"/>
          <w:sz w:val="24"/>
          <w:lang w:val="sv-SE"/>
        </w:rPr>
        <w:t xml:space="preserve">Selain itu </w:t>
      </w:r>
      <w:r w:rsidRPr="00960AF4">
        <w:rPr>
          <w:rFonts w:ascii="Times New Roman" w:hAnsi="Times New Roman" w:cs="Times New Roman"/>
          <w:sz w:val="24"/>
        </w:rPr>
        <w:t>Mc. Ahsan dalam Bermawi Munthe (2009:29) mengatakan bahwa kompetensi adalah “</w:t>
      </w:r>
      <w:r w:rsidRPr="00960AF4">
        <w:rPr>
          <w:rFonts w:ascii="Times New Roman" w:hAnsi="Times New Roman" w:cs="Times New Roman"/>
          <w:i/>
          <w:sz w:val="24"/>
        </w:rPr>
        <w:t>knowledge, skills, and abilities or capacities that a person achieves, wich become part of his or her being to the extent her or she can satisfactorily perform particular cognitive, affective, and psicomotor behaviors.</w:t>
      </w:r>
      <w:r w:rsidRPr="00960AF4">
        <w:rPr>
          <w:rFonts w:ascii="Times New Roman" w:hAnsi="Times New Roman" w:cs="Times New Roman"/>
          <w:sz w:val="24"/>
        </w:rPr>
        <w:t xml:space="preserve"> (</w:t>
      </w:r>
      <w:proofErr w:type="gramStart"/>
      <w:r w:rsidRPr="00960AF4">
        <w:rPr>
          <w:rFonts w:ascii="Times New Roman" w:hAnsi="Times New Roman" w:cs="Times New Roman"/>
          <w:sz w:val="24"/>
        </w:rPr>
        <w:t>pengetahuan</w:t>
      </w:r>
      <w:proofErr w:type="gramEnd"/>
      <w:r w:rsidRPr="00960AF4">
        <w:rPr>
          <w:rFonts w:ascii="Times New Roman" w:hAnsi="Times New Roman" w:cs="Times New Roman"/>
          <w:sz w:val="24"/>
        </w:rPr>
        <w:t>, keterampilan, dan kemampuan yang diperoleh seseorang untuk dapat melalukan sesuatu dengan baik, termasuk prilaku-prilaku kognitif, afektif, dan psikomotorik).”</w:t>
      </w:r>
      <w:r w:rsidRPr="00960AF4">
        <w:rPr>
          <w:rFonts w:ascii="Times New Roman" w:hAnsi="Times New Roman" w:cs="Times New Roman"/>
          <w:sz w:val="24"/>
        </w:rPr>
        <w:tab/>
      </w:r>
    </w:p>
    <w:p w:rsidR="00960AF4" w:rsidRPr="00960AF4" w:rsidRDefault="00960AF4" w:rsidP="00960AF4">
      <w:pPr>
        <w:spacing w:after="0" w:line="240" w:lineRule="auto"/>
        <w:ind w:firstLine="480"/>
        <w:jc w:val="both"/>
        <w:rPr>
          <w:rFonts w:ascii="Times New Roman" w:hAnsi="Times New Roman" w:cs="Times New Roman"/>
          <w:sz w:val="24"/>
          <w:lang w:val="sv-SE"/>
        </w:rPr>
      </w:pPr>
    </w:p>
    <w:p w:rsidR="00960AF4" w:rsidRDefault="00960AF4" w:rsidP="005F55D4">
      <w:pPr>
        <w:pStyle w:val="ListParagraph"/>
        <w:numPr>
          <w:ilvl w:val="2"/>
          <w:numId w:val="21"/>
        </w:numPr>
        <w:spacing w:after="0" w:line="360" w:lineRule="auto"/>
        <w:ind w:left="567" w:hanging="578"/>
        <w:rPr>
          <w:rFonts w:ascii="Times New Roman" w:hAnsi="Times New Roman" w:cs="Times New Roman"/>
          <w:b/>
          <w:sz w:val="24"/>
        </w:rPr>
      </w:pPr>
      <w:r>
        <w:rPr>
          <w:rFonts w:ascii="Times New Roman" w:hAnsi="Times New Roman" w:cs="Times New Roman"/>
          <w:b/>
          <w:sz w:val="24"/>
        </w:rPr>
        <w:t>SKL Satuan Pendidika  untuk SD/MI/SDLB</w:t>
      </w:r>
    </w:p>
    <w:p w:rsidR="00960AF4" w:rsidRPr="00960AF4" w:rsidRDefault="00960AF4" w:rsidP="00960AF4">
      <w:pPr>
        <w:spacing w:after="0" w:line="240" w:lineRule="auto"/>
        <w:ind w:firstLine="284"/>
        <w:jc w:val="both"/>
        <w:rPr>
          <w:rFonts w:ascii="Times New Roman" w:hAnsi="Times New Roman" w:cs="Times New Roman"/>
          <w:sz w:val="24"/>
          <w:lang w:val="sv-SE"/>
        </w:rPr>
      </w:pPr>
      <w:r w:rsidRPr="00960AF4">
        <w:rPr>
          <w:rFonts w:ascii="Times New Roman" w:hAnsi="Times New Roman" w:cs="Times New Roman"/>
          <w:sz w:val="24"/>
          <w:lang w:val="sv-SE"/>
        </w:rPr>
        <w:t>Berdasarkan Permendiknas No. 23 Tahun 2006, SKL satuan pendidikan untuk SD/MI/SDLB adalah sebagai berikut :</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3"/>
          <w:sz w:val="24"/>
        </w:rPr>
        <w:t xml:space="preserve">Menjalankan ajaran agama yang dianut sesuai dengan tahap perkembangan </w:t>
      </w:r>
      <w:r w:rsidRPr="00960AF4">
        <w:rPr>
          <w:rFonts w:ascii="Times New Roman" w:hAnsi="Times New Roman" w:cs="Times New Roman"/>
          <w:sz w:val="24"/>
        </w:rPr>
        <w:t>anak</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z w:val="24"/>
        </w:rPr>
        <w:t>Mengenal kekurangan dan kelebihan diri sendiri</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z w:val="24"/>
        </w:rPr>
        <w:t>Mematuhi aturan-aturan sosial yang berlaku dalam lingkungannya</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2"/>
          <w:sz w:val="24"/>
        </w:rPr>
        <w:t xml:space="preserve">Menghargai keberagaman agama, budaya, suku, ras, dan golongan sosial </w:t>
      </w:r>
      <w:r w:rsidRPr="00960AF4">
        <w:rPr>
          <w:rFonts w:ascii="Times New Roman" w:hAnsi="Times New Roman" w:cs="Times New Roman"/>
          <w:sz w:val="24"/>
        </w:rPr>
        <w:lastRenderedPageBreak/>
        <w:t>ekonomi di lingkungan sekitarnya</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1"/>
          <w:sz w:val="24"/>
        </w:rPr>
        <w:t xml:space="preserve">Menggunakan informasi tentang lingkungan sekitar secara logis, kritis, dan </w:t>
      </w:r>
      <w:r w:rsidRPr="00960AF4">
        <w:rPr>
          <w:rFonts w:ascii="Times New Roman" w:hAnsi="Times New Roman" w:cs="Times New Roman"/>
          <w:sz w:val="24"/>
        </w:rPr>
        <w:t>kreatif</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11"/>
          <w:sz w:val="24"/>
        </w:rPr>
        <w:t xml:space="preserve">Menunjukkan kemampuan berpikir logis, kritis, dan kreatif, dengan </w:t>
      </w:r>
      <w:r w:rsidRPr="00960AF4">
        <w:rPr>
          <w:rFonts w:ascii="Times New Roman" w:hAnsi="Times New Roman" w:cs="Times New Roman"/>
          <w:sz w:val="24"/>
        </w:rPr>
        <w:t>bimbingan guru/pendidik</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z w:val="24"/>
        </w:rPr>
        <w:t>Menunjukkan rasa keingintahuan yang tinggi dan menyadari potensinya</w:t>
      </w:r>
    </w:p>
    <w:p w:rsidR="00960AF4" w:rsidRPr="00960AF4" w:rsidRDefault="00960AF4" w:rsidP="005F55D4">
      <w:pPr>
        <w:widowControl w:val="0"/>
        <w:numPr>
          <w:ilvl w:val="0"/>
          <w:numId w:val="23"/>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10"/>
          <w:sz w:val="24"/>
        </w:rPr>
        <w:t xml:space="preserve">Menunjukkan kemampuan memecahkan masalah sederhana dalam </w:t>
      </w:r>
      <w:r w:rsidRPr="00960AF4">
        <w:rPr>
          <w:rFonts w:ascii="Times New Roman" w:hAnsi="Times New Roman" w:cs="Times New Roman"/>
          <w:sz w:val="24"/>
        </w:rPr>
        <w:t>kehidupan sehari-hari</w:t>
      </w:r>
    </w:p>
    <w:p w:rsidR="00960AF4" w:rsidRPr="00960AF4" w:rsidRDefault="00960AF4" w:rsidP="005F55D4">
      <w:pPr>
        <w:widowControl w:val="0"/>
        <w:numPr>
          <w:ilvl w:val="0"/>
          <w:numId w:val="22"/>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1"/>
          <w:sz w:val="24"/>
        </w:rPr>
        <w:t xml:space="preserve">Menunjukkan kemampuan mengenali gejala alam dan sosial di lingkungan </w:t>
      </w:r>
      <w:r w:rsidRPr="00960AF4">
        <w:rPr>
          <w:rFonts w:ascii="Times New Roman" w:hAnsi="Times New Roman" w:cs="Times New Roman"/>
          <w:sz w:val="24"/>
        </w:rPr>
        <w:t>sekitar</w:t>
      </w:r>
    </w:p>
    <w:p w:rsidR="00960AF4" w:rsidRPr="00960AF4" w:rsidRDefault="00960AF4" w:rsidP="005F55D4">
      <w:pPr>
        <w:widowControl w:val="0"/>
        <w:numPr>
          <w:ilvl w:val="0"/>
          <w:numId w:val="23"/>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z w:val="24"/>
        </w:rPr>
        <w:t>Menunjukkan kecintaan dan kepedulian terhadap lingkungan</w:t>
      </w:r>
    </w:p>
    <w:p w:rsidR="00960AF4" w:rsidRPr="00960AF4" w:rsidRDefault="00960AF4" w:rsidP="005F55D4">
      <w:pPr>
        <w:widowControl w:val="0"/>
        <w:numPr>
          <w:ilvl w:val="0"/>
          <w:numId w:val="23"/>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3"/>
          <w:sz w:val="24"/>
        </w:rPr>
        <w:t xml:space="preserve">Menunjukkan kecintaan dan kebanggaan terhadap bangsa, negara, dan </w:t>
      </w:r>
      <w:r w:rsidRPr="00960AF4">
        <w:rPr>
          <w:rFonts w:ascii="Times New Roman" w:hAnsi="Times New Roman" w:cs="Times New Roman"/>
          <w:sz w:val="24"/>
        </w:rPr>
        <w:t>tanah air Indonesia</w:t>
      </w:r>
    </w:p>
    <w:p w:rsidR="00960AF4" w:rsidRPr="00960AF4" w:rsidRDefault="00960AF4" w:rsidP="005F55D4">
      <w:pPr>
        <w:widowControl w:val="0"/>
        <w:numPr>
          <w:ilvl w:val="0"/>
          <w:numId w:val="23"/>
        </w:numPr>
        <w:tabs>
          <w:tab w:val="clear" w:pos="576"/>
        </w:tabs>
        <w:kinsoku w:val="0"/>
        <w:spacing w:after="0" w:line="240" w:lineRule="auto"/>
        <w:ind w:left="709" w:hanging="425"/>
        <w:jc w:val="both"/>
        <w:rPr>
          <w:rFonts w:ascii="Times New Roman" w:hAnsi="Times New Roman" w:cs="Times New Roman"/>
          <w:spacing w:val="-1"/>
          <w:sz w:val="24"/>
        </w:rPr>
      </w:pPr>
      <w:r w:rsidRPr="00960AF4">
        <w:rPr>
          <w:rFonts w:ascii="Times New Roman" w:hAnsi="Times New Roman" w:cs="Times New Roman"/>
          <w:spacing w:val="-1"/>
          <w:sz w:val="24"/>
        </w:rPr>
        <w:t>Menunjukkan kemampuan untuk melakukan kegiatan seni dan budaya lokal</w:t>
      </w:r>
    </w:p>
    <w:p w:rsidR="00960AF4" w:rsidRPr="00960AF4" w:rsidRDefault="00960AF4" w:rsidP="005F55D4">
      <w:pPr>
        <w:widowControl w:val="0"/>
        <w:numPr>
          <w:ilvl w:val="0"/>
          <w:numId w:val="23"/>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18"/>
          <w:sz w:val="24"/>
        </w:rPr>
        <w:t xml:space="preserve">Menunjukkan kebiasaan hidup bersih, sehat, bugar, aman, dan </w:t>
      </w:r>
      <w:r w:rsidRPr="00960AF4">
        <w:rPr>
          <w:rFonts w:ascii="Times New Roman" w:hAnsi="Times New Roman" w:cs="Times New Roman"/>
          <w:sz w:val="24"/>
        </w:rPr>
        <w:t>memanfaatkan waktu luang</w:t>
      </w:r>
    </w:p>
    <w:p w:rsidR="00960AF4" w:rsidRPr="00960AF4" w:rsidRDefault="00960AF4" w:rsidP="005F55D4">
      <w:pPr>
        <w:widowControl w:val="0"/>
        <w:numPr>
          <w:ilvl w:val="0"/>
          <w:numId w:val="24"/>
        </w:numPr>
        <w:tabs>
          <w:tab w:val="clear" w:pos="576"/>
        </w:tabs>
        <w:kinsoku w:val="0"/>
        <w:spacing w:after="0" w:line="240" w:lineRule="auto"/>
        <w:ind w:left="709" w:hanging="425"/>
        <w:jc w:val="both"/>
        <w:rPr>
          <w:rFonts w:ascii="Times New Roman" w:hAnsi="Times New Roman" w:cs="Times New Roman"/>
          <w:spacing w:val="-1"/>
          <w:sz w:val="24"/>
        </w:rPr>
      </w:pPr>
      <w:r w:rsidRPr="00960AF4">
        <w:rPr>
          <w:rFonts w:ascii="Times New Roman" w:hAnsi="Times New Roman" w:cs="Times New Roman"/>
          <w:spacing w:val="-1"/>
          <w:sz w:val="24"/>
        </w:rPr>
        <w:t>Berkomunikasi secara jelas dan santun</w:t>
      </w:r>
    </w:p>
    <w:p w:rsidR="00960AF4" w:rsidRPr="00960AF4" w:rsidRDefault="00960AF4" w:rsidP="005F55D4">
      <w:pPr>
        <w:widowControl w:val="0"/>
        <w:numPr>
          <w:ilvl w:val="0"/>
          <w:numId w:val="24"/>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1"/>
          <w:sz w:val="24"/>
        </w:rPr>
        <w:t xml:space="preserve">Bekerja sama dalam kelompok, tolong-menolong, dan menjaga diri sendiri </w:t>
      </w:r>
      <w:r w:rsidRPr="00960AF4">
        <w:rPr>
          <w:rFonts w:ascii="Times New Roman" w:hAnsi="Times New Roman" w:cs="Times New Roman"/>
          <w:sz w:val="24"/>
        </w:rPr>
        <w:t>dalam lingkungan keluarga dan teman sebaya</w:t>
      </w:r>
    </w:p>
    <w:p w:rsidR="00960AF4" w:rsidRPr="00960AF4" w:rsidRDefault="00960AF4" w:rsidP="005F55D4">
      <w:pPr>
        <w:widowControl w:val="0"/>
        <w:numPr>
          <w:ilvl w:val="0"/>
          <w:numId w:val="24"/>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z w:val="24"/>
        </w:rPr>
        <w:t>Menunjukkan kegemaran membaca dan menulis</w:t>
      </w:r>
    </w:p>
    <w:p w:rsidR="00960AF4" w:rsidRPr="00960AF4" w:rsidRDefault="00960AF4" w:rsidP="005F55D4">
      <w:pPr>
        <w:widowControl w:val="0"/>
        <w:numPr>
          <w:ilvl w:val="0"/>
          <w:numId w:val="24"/>
        </w:numPr>
        <w:tabs>
          <w:tab w:val="clear" w:pos="576"/>
        </w:tabs>
        <w:kinsoku w:val="0"/>
        <w:spacing w:after="0" w:line="240" w:lineRule="auto"/>
        <w:ind w:left="709" w:hanging="425"/>
        <w:jc w:val="both"/>
        <w:rPr>
          <w:rFonts w:ascii="Times New Roman" w:hAnsi="Times New Roman" w:cs="Times New Roman"/>
          <w:sz w:val="24"/>
        </w:rPr>
      </w:pPr>
      <w:r w:rsidRPr="00960AF4">
        <w:rPr>
          <w:rFonts w:ascii="Times New Roman" w:hAnsi="Times New Roman" w:cs="Times New Roman"/>
          <w:spacing w:val="-2"/>
          <w:sz w:val="24"/>
        </w:rPr>
        <w:t xml:space="preserve">Menunjukkan keterampilan menyimak, berbicara, membaca, menulis, dan </w:t>
      </w:r>
      <w:r w:rsidRPr="00960AF4">
        <w:rPr>
          <w:rFonts w:ascii="Times New Roman" w:hAnsi="Times New Roman" w:cs="Times New Roman"/>
          <w:sz w:val="24"/>
        </w:rPr>
        <w:t>berhitung</w:t>
      </w:r>
    </w:p>
    <w:p w:rsidR="00960AF4" w:rsidRDefault="00960AF4" w:rsidP="00960AF4">
      <w:pPr>
        <w:pStyle w:val="ListParagraph"/>
        <w:spacing w:after="0"/>
        <w:ind w:left="567"/>
        <w:rPr>
          <w:rFonts w:ascii="Times New Roman" w:hAnsi="Times New Roman" w:cs="Times New Roman"/>
          <w:b/>
          <w:sz w:val="24"/>
        </w:rPr>
      </w:pPr>
    </w:p>
    <w:p w:rsidR="00960AF4" w:rsidRPr="00960AF4" w:rsidRDefault="00960AF4" w:rsidP="005F55D4">
      <w:pPr>
        <w:pStyle w:val="ListParagraph"/>
        <w:numPr>
          <w:ilvl w:val="2"/>
          <w:numId w:val="21"/>
        </w:numPr>
        <w:ind w:left="567" w:hanging="578"/>
        <w:rPr>
          <w:rFonts w:ascii="Times New Roman" w:hAnsi="Times New Roman" w:cs="Times New Roman"/>
          <w:b/>
          <w:sz w:val="24"/>
        </w:rPr>
      </w:pPr>
      <w:r>
        <w:rPr>
          <w:rFonts w:ascii="Times New Roman" w:hAnsi="Times New Roman" w:cs="Times New Roman"/>
          <w:b/>
          <w:sz w:val="24"/>
        </w:rPr>
        <w:t>Unsur-unsur Kompetensi</w:t>
      </w:r>
    </w:p>
    <w:p w:rsidR="00960AF4" w:rsidRPr="00960AF4" w:rsidRDefault="00960AF4" w:rsidP="00960AF4">
      <w:pPr>
        <w:pStyle w:val="NormalWeb"/>
        <w:spacing w:before="0" w:beforeAutospacing="0" w:after="0" w:afterAutospacing="0"/>
        <w:ind w:firstLine="360"/>
        <w:jc w:val="both"/>
        <w:rPr>
          <w:bCs/>
          <w:lang w:val="it-IT"/>
        </w:rPr>
      </w:pPr>
      <w:r w:rsidRPr="00960AF4">
        <w:rPr>
          <w:bCs/>
          <w:lang w:val="it-IT"/>
        </w:rPr>
        <w:t>Stephen P. Becker dan Jack Gordon dalam Hasibuan (2008:29) mengemukakan beberapa unsur atau elemen yang terkandung dalam konsep kompetensi, yaitu :</w:t>
      </w:r>
    </w:p>
    <w:p w:rsidR="00960AF4" w:rsidRPr="00960AF4" w:rsidRDefault="00960AF4" w:rsidP="005F55D4">
      <w:pPr>
        <w:pStyle w:val="NormalWeb"/>
        <w:numPr>
          <w:ilvl w:val="0"/>
          <w:numId w:val="26"/>
        </w:numPr>
        <w:spacing w:before="0" w:beforeAutospacing="0" w:after="0" w:afterAutospacing="0"/>
        <w:jc w:val="both"/>
        <w:rPr>
          <w:bCs/>
          <w:lang w:val="it-IT"/>
        </w:rPr>
      </w:pPr>
      <w:r w:rsidRPr="00960AF4">
        <w:rPr>
          <w:bCs/>
          <w:lang w:val="it-IT"/>
        </w:rPr>
        <w:t>Pengetahuan (</w:t>
      </w:r>
      <w:r w:rsidRPr="00960AF4">
        <w:rPr>
          <w:bCs/>
          <w:i/>
          <w:lang w:val="it-IT"/>
        </w:rPr>
        <w:t>knowledge</w:t>
      </w:r>
      <w:r w:rsidRPr="00960AF4">
        <w:rPr>
          <w:bCs/>
          <w:lang w:val="it-IT"/>
        </w:rPr>
        <w:t>), yiatu kesadaran di bidang kognitif.</w:t>
      </w:r>
    </w:p>
    <w:p w:rsidR="00960AF4" w:rsidRPr="00960AF4" w:rsidRDefault="00960AF4" w:rsidP="005F55D4">
      <w:pPr>
        <w:pStyle w:val="NormalWeb"/>
        <w:numPr>
          <w:ilvl w:val="0"/>
          <w:numId w:val="26"/>
        </w:numPr>
        <w:spacing w:before="0" w:beforeAutospacing="0" w:after="0" w:afterAutospacing="0"/>
        <w:jc w:val="both"/>
        <w:rPr>
          <w:bCs/>
          <w:lang w:val="it-IT"/>
        </w:rPr>
      </w:pPr>
      <w:r w:rsidRPr="00960AF4">
        <w:rPr>
          <w:bCs/>
          <w:lang w:val="it-IT"/>
        </w:rPr>
        <w:t>Pengertian (</w:t>
      </w:r>
      <w:r w:rsidRPr="00960AF4">
        <w:rPr>
          <w:bCs/>
          <w:i/>
          <w:lang w:val="it-IT"/>
        </w:rPr>
        <w:t>understanding</w:t>
      </w:r>
      <w:r w:rsidRPr="00960AF4">
        <w:rPr>
          <w:bCs/>
          <w:lang w:val="it-IT"/>
        </w:rPr>
        <w:t>), yaitu kedalaman kognitif dan efektif yang dimiliki siswa.</w:t>
      </w:r>
    </w:p>
    <w:p w:rsidR="00960AF4" w:rsidRPr="00960AF4" w:rsidRDefault="00960AF4" w:rsidP="005F55D4">
      <w:pPr>
        <w:pStyle w:val="NormalWeb"/>
        <w:numPr>
          <w:ilvl w:val="0"/>
          <w:numId w:val="26"/>
        </w:numPr>
        <w:spacing w:before="0" w:beforeAutospacing="0" w:after="0" w:afterAutospacing="0"/>
        <w:jc w:val="both"/>
        <w:rPr>
          <w:bCs/>
          <w:lang w:val="it-IT"/>
        </w:rPr>
      </w:pPr>
      <w:r w:rsidRPr="00960AF4">
        <w:rPr>
          <w:bCs/>
          <w:lang w:val="it-IT"/>
        </w:rPr>
        <w:t>Keterampilan (</w:t>
      </w:r>
      <w:r w:rsidRPr="00960AF4">
        <w:rPr>
          <w:bCs/>
          <w:i/>
          <w:lang w:val="it-IT"/>
        </w:rPr>
        <w:t>skill</w:t>
      </w:r>
      <w:r w:rsidRPr="00960AF4">
        <w:rPr>
          <w:bCs/>
          <w:lang w:val="it-IT"/>
        </w:rPr>
        <w:t>), yaitu kemampuan individu untuk melakukan suatu tugas atas pekerjaan yang dibebankan kepadanya.</w:t>
      </w:r>
    </w:p>
    <w:p w:rsidR="00960AF4" w:rsidRPr="00960AF4" w:rsidRDefault="00960AF4" w:rsidP="005F55D4">
      <w:pPr>
        <w:pStyle w:val="NormalWeb"/>
        <w:numPr>
          <w:ilvl w:val="0"/>
          <w:numId w:val="26"/>
        </w:numPr>
        <w:spacing w:before="0" w:beforeAutospacing="0" w:after="0" w:afterAutospacing="0"/>
        <w:jc w:val="both"/>
        <w:rPr>
          <w:bCs/>
          <w:lang w:val="it-IT"/>
        </w:rPr>
      </w:pPr>
      <w:r w:rsidRPr="00960AF4">
        <w:rPr>
          <w:bCs/>
          <w:lang w:val="it-IT"/>
        </w:rPr>
        <w:t>Nilai (</w:t>
      </w:r>
      <w:r w:rsidRPr="00960AF4">
        <w:rPr>
          <w:bCs/>
          <w:i/>
          <w:lang w:val="it-IT"/>
        </w:rPr>
        <w:t>value</w:t>
      </w:r>
      <w:r w:rsidRPr="00960AF4">
        <w:rPr>
          <w:bCs/>
          <w:lang w:val="it-IT"/>
        </w:rPr>
        <w:t>), yaitu suatu norma yang telah diyakini secara psikologis telah menyatu dalam diri individu.</w:t>
      </w:r>
    </w:p>
    <w:p w:rsidR="00960AF4" w:rsidRPr="00960AF4" w:rsidRDefault="00960AF4" w:rsidP="005F55D4">
      <w:pPr>
        <w:pStyle w:val="NormalWeb"/>
        <w:numPr>
          <w:ilvl w:val="0"/>
          <w:numId w:val="26"/>
        </w:numPr>
        <w:spacing w:before="0" w:beforeAutospacing="0" w:after="0" w:afterAutospacing="0"/>
        <w:jc w:val="both"/>
        <w:rPr>
          <w:bCs/>
          <w:lang w:val="it-IT"/>
        </w:rPr>
      </w:pPr>
      <w:r w:rsidRPr="00960AF4">
        <w:rPr>
          <w:bCs/>
          <w:lang w:val="it-IT"/>
        </w:rPr>
        <w:t>Minat (</w:t>
      </w:r>
      <w:r w:rsidRPr="00960AF4">
        <w:rPr>
          <w:bCs/>
          <w:i/>
          <w:lang w:val="it-IT"/>
        </w:rPr>
        <w:t>interest)</w:t>
      </w:r>
      <w:r w:rsidRPr="00960AF4">
        <w:rPr>
          <w:bCs/>
          <w:lang w:val="it-IT"/>
        </w:rPr>
        <w:t>, yaitu keadaan yang mendasari motivasi individu keinginan yang berkelanjutan, dan berorientasi psikologis.</w:t>
      </w:r>
    </w:p>
    <w:p w:rsidR="00960AF4" w:rsidRPr="00960AF4" w:rsidRDefault="00960AF4" w:rsidP="00960AF4">
      <w:pPr>
        <w:spacing w:after="0" w:line="240" w:lineRule="auto"/>
        <w:ind w:firstLine="360"/>
        <w:jc w:val="both"/>
        <w:rPr>
          <w:rFonts w:ascii="Times New Roman" w:hAnsi="Times New Roman" w:cs="Times New Roman"/>
          <w:i/>
          <w:iCs/>
          <w:sz w:val="24"/>
          <w:szCs w:val="24"/>
        </w:rPr>
      </w:pPr>
      <w:r w:rsidRPr="00960AF4">
        <w:rPr>
          <w:rFonts w:ascii="Times New Roman" w:hAnsi="Times New Roman" w:cs="Times New Roman"/>
          <w:bCs/>
          <w:sz w:val="24"/>
          <w:szCs w:val="24"/>
          <w:lang w:val="it-IT"/>
        </w:rPr>
        <w:t>Menurut</w:t>
      </w:r>
      <w:r w:rsidRPr="00960AF4">
        <w:rPr>
          <w:rFonts w:ascii="Times New Roman" w:hAnsi="Times New Roman" w:cs="Times New Roman"/>
          <w:sz w:val="24"/>
          <w:szCs w:val="24"/>
          <w:lang w:val="it-IT"/>
        </w:rPr>
        <w:t xml:space="preserve"> </w:t>
      </w:r>
      <w:hyperlink r:id="rId7" w:tooltip="Benjamin S. Bloom" w:history="1">
        <w:r w:rsidRPr="00960AF4">
          <w:rPr>
            <w:rStyle w:val="Hyperlink"/>
            <w:rFonts w:ascii="Times New Roman" w:hAnsi="Times New Roman" w:cs="Times New Roman"/>
            <w:sz w:val="24"/>
            <w:szCs w:val="24"/>
            <w:lang w:val="it-IT"/>
          </w:rPr>
          <w:t>Benjamin S. Bloom</w:t>
        </w:r>
      </w:hyperlink>
      <w:r w:rsidRPr="00960AF4">
        <w:rPr>
          <w:rFonts w:ascii="Times New Roman" w:hAnsi="Times New Roman" w:cs="Times New Roman"/>
          <w:sz w:val="24"/>
          <w:szCs w:val="24"/>
          <w:lang w:val="it-IT"/>
        </w:rPr>
        <w:t xml:space="preserve"> dalam </w:t>
      </w:r>
      <w:r w:rsidRPr="00960AF4">
        <w:rPr>
          <w:rStyle w:val="HTMLCite"/>
          <w:rFonts w:ascii="Times New Roman" w:hAnsi="Times New Roman"/>
          <w:iCs w:val="0"/>
          <w:sz w:val="24"/>
          <w:szCs w:val="24"/>
        </w:rPr>
        <w:t>www.dikmenum.go.id</w:t>
      </w:r>
      <w:r w:rsidRPr="00960AF4">
        <w:rPr>
          <w:rStyle w:val="HTMLCite"/>
          <w:rFonts w:ascii="Times New Roman" w:hAnsi="Times New Roman"/>
          <w:sz w:val="24"/>
          <w:szCs w:val="24"/>
        </w:rPr>
        <w:t xml:space="preserve"> diunduh tanggal 1 Agustus 2010 pukul 16.09 </w:t>
      </w:r>
      <w:r w:rsidRPr="00960AF4">
        <w:rPr>
          <w:rStyle w:val="HTMLCite"/>
          <w:rFonts w:ascii="Times New Roman" w:hAnsi="Times New Roman"/>
          <w:i w:val="0"/>
          <w:sz w:val="24"/>
          <w:szCs w:val="24"/>
        </w:rPr>
        <w:t>t</w:t>
      </w:r>
      <w:r w:rsidRPr="00960AF4">
        <w:rPr>
          <w:rFonts w:ascii="Times New Roman" w:hAnsi="Times New Roman" w:cs="Times New Roman"/>
          <w:sz w:val="24"/>
          <w:szCs w:val="24"/>
          <w:lang w:val="sv-SE"/>
        </w:rPr>
        <w:t>ujuan pendidikan dibagi ke dalam tiga domain, yaitu:</w:t>
      </w:r>
    </w:p>
    <w:p w:rsidR="00960AF4" w:rsidRPr="00960AF4" w:rsidRDefault="00FC367A" w:rsidP="005F55D4">
      <w:pPr>
        <w:numPr>
          <w:ilvl w:val="0"/>
          <w:numId w:val="25"/>
        </w:numPr>
        <w:spacing w:after="0" w:line="240" w:lineRule="auto"/>
        <w:rPr>
          <w:rFonts w:ascii="Times New Roman" w:hAnsi="Times New Roman" w:cs="Times New Roman"/>
          <w:sz w:val="24"/>
          <w:szCs w:val="24"/>
        </w:rPr>
      </w:pPr>
      <w:hyperlink r:id="rId8" w:anchor="Domain_Kognitif" w:history="1">
        <w:r w:rsidR="00960AF4" w:rsidRPr="00960AF4">
          <w:rPr>
            <w:rStyle w:val="toctext"/>
            <w:rFonts w:ascii="Times New Roman" w:hAnsi="Times New Roman"/>
            <w:sz w:val="24"/>
            <w:szCs w:val="24"/>
          </w:rPr>
          <w:t>Domain Kognitif</w:t>
        </w:r>
      </w:hyperlink>
      <w:r w:rsidR="00960AF4" w:rsidRPr="00960AF4">
        <w:rPr>
          <w:rFonts w:ascii="Times New Roman" w:hAnsi="Times New Roman" w:cs="Times New Roman"/>
          <w:sz w:val="24"/>
          <w:szCs w:val="24"/>
        </w:rPr>
        <w:t xml:space="preserve"> </w:t>
      </w:r>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9" w:anchor="Pengetahuan_.28Knowledge.29" w:history="1">
        <w:r w:rsidR="00960AF4" w:rsidRPr="00960AF4">
          <w:rPr>
            <w:rStyle w:val="toctext"/>
            <w:rFonts w:ascii="Times New Roman" w:hAnsi="Times New Roman"/>
            <w:sz w:val="24"/>
            <w:szCs w:val="24"/>
          </w:rPr>
          <w:t>Pengetahuan (</w:t>
        </w:r>
        <w:r w:rsidR="00960AF4" w:rsidRPr="00960AF4">
          <w:rPr>
            <w:rStyle w:val="toctext"/>
            <w:rFonts w:ascii="Times New Roman" w:hAnsi="Times New Roman"/>
            <w:i/>
            <w:sz w:val="24"/>
            <w:szCs w:val="24"/>
          </w:rPr>
          <w:t>Knowledge</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0" w:anchor="Pemahaman_.28Comprehension.29" w:history="1">
        <w:r w:rsidR="00960AF4" w:rsidRPr="00960AF4">
          <w:rPr>
            <w:rStyle w:val="toctext"/>
            <w:rFonts w:ascii="Times New Roman" w:hAnsi="Times New Roman"/>
            <w:sz w:val="24"/>
            <w:szCs w:val="24"/>
          </w:rPr>
          <w:t>Pemahaman (</w:t>
        </w:r>
        <w:r w:rsidR="00960AF4" w:rsidRPr="00960AF4">
          <w:rPr>
            <w:rStyle w:val="toctext"/>
            <w:rFonts w:ascii="Times New Roman" w:hAnsi="Times New Roman"/>
            <w:i/>
            <w:sz w:val="24"/>
            <w:szCs w:val="24"/>
          </w:rPr>
          <w:t>Comprehension</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1" w:anchor="Aplikasi_.28Application.29" w:history="1">
        <w:r w:rsidR="00960AF4" w:rsidRPr="00960AF4">
          <w:rPr>
            <w:rStyle w:val="toctext"/>
            <w:rFonts w:ascii="Times New Roman" w:hAnsi="Times New Roman"/>
            <w:sz w:val="24"/>
            <w:szCs w:val="24"/>
          </w:rPr>
          <w:t>Aplikasi (</w:t>
        </w:r>
        <w:r w:rsidR="00960AF4" w:rsidRPr="00960AF4">
          <w:rPr>
            <w:rStyle w:val="toctext"/>
            <w:rFonts w:ascii="Times New Roman" w:hAnsi="Times New Roman"/>
            <w:i/>
            <w:sz w:val="24"/>
            <w:szCs w:val="24"/>
          </w:rPr>
          <w:t>Application</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2" w:anchor="Analisis_.28Analysis.29" w:history="1">
        <w:r w:rsidR="00960AF4" w:rsidRPr="00960AF4">
          <w:rPr>
            <w:rStyle w:val="toctext"/>
            <w:rFonts w:ascii="Times New Roman" w:hAnsi="Times New Roman"/>
            <w:sz w:val="24"/>
            <w:szCs w:val="24"/>
          </w:rPr>
          <w:t>Analisis (</w:t>
        </w:r>
        <w:r w:rsidR="00960AF4" w:rsidRPr="00960AF4">
          <w:rPr>
            <w:rStyle w:val="toctext"/>
            <w:rFonts w:ascii="Times New Roman" w:hAnsi="Times New Roman"/>
            <w:i/>
            <w:sz w:val="24"/>
            <w:szCs w:val="24"/>
          </w:rPr>
          <w:t>Analysis</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3" w:anchor="Sintesis_.28Synthesis.29" w:history="1">
        <w:r w:rsidR="00960AF4" w:rsidRPr="00960AF4">
          <w:rPr>
            <w:rStyle w:val="toctext"/>
            <w:rFonts w:ascii="Times New Roman" w:hAnsi="Times New Roman"/>
            <w:sz w:val="24"/>
            <w:szCs w:val="24"/>
          </w:rPr>
          <w:t>Sintesis (</w:t>
        </w:r>
        <w:r w:rsidR="00960AF4" w:rsidRPr="00960AF4">
          <w:rPr>
            <w:rStyle w:val="toctext"/>
            <w:rFonts w:ascii="Times New Roman" w:hAnsi="Times New Roman"/>
            <w:i/>
            <w:sz w:val="24"/>
            <w:szCs w:val="24"/>
          </w:rPr>
          <w:t>Synthesis</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4" w:anchor="Evaluasi_.28Evaluation.29" w:history="1">
        <w:r w:rsidR="00960AF4" w:rsidRPr="00960AF4">
          <w:rPr>
            <w:rStyle w:val="toctext"/>
            <w:rFonts w:ascii="Times New Roman" w:hAnsi="Times New Roman"/>
            <w:sz w:val="24"/>
            <w:szCs w:val="24"/>
          </w:rPr>
          <w:t>Evaluasi (</w:t>
        </w:r>
        <w:r w:rsidR="00960AF4" w:rsidRPr="00960AF4">
          <w:rPr>
            <w:rStyle w:val="toctext"/>
            <w:rFonts w:ascii="Times New Roman" w:hAnsi="Times New Roman"/>
            <w:i/>
            <w:sz w:val="24"/>
            <w:szCs w:val="24"/>
          </w:rPr>
          <w:t>Evaluation</w:t>
        </w:r>
        <w:r w:rsidR="00960AF4" w:rsidRPr="00960AF4">
          <w:rPr>
            <w:rStyle w:val="toctext"/>
            <w:rFonts w:ascii="Times New Roman" w:hAnsi="Times New Roman"/>
            <w:sz w:val="24"/>
            <w:szCs w:val="24"/>
          </w:rPr>
          <w:t>)</w:t>
        </w:r>
      </w:hyperlink>
    </w:p>
    <w:p w:rsidR="00960AF4" w:rsidRPr="00960AF4" w:rsidRDefault="00FC367A" w:rsidP="005F55D4">
      <w:pPr>
        <w:numPr>
          <w:ilvl w:val="0"/>
          <w:numId w:val="25"/>
        </w:numPr>
        <w:spacing w:after="0" w:line="240" w:lineRule="auto"/>
        <w:rPr>
          <w:rFonts w:ascii="Times New Roman" w:hAnsi="Times New Roman" w:cs="Times New Roman"/>
          <w:sz w:val="24"/>
          <w:szCs w:val="24"/>
        </w:rPr>
      </w:pPr>
      <w:hyperlink r:id="rId15" w:anchor="Domain_Afektif" w:history="1">
        <w:r w:rsidR="00960AF4" w:rsidRPr="00960AF4">
          <w:rPr>
            <w:rStyle w:val="toctext"/>
            <w:rFonts w:ascii="Times New Roman" w:hAnsi="Times New Roman"/>
            <w:sz w:val="24"/>
            <w:szCs w:val="24"/>
          </w:rPr>
          <w:t>Domain Afektif</w:t>
        </w:r>
      </w:hyperlink>
      <w:r w:rsidR="00960AF4" w:rsidRPr="00960AF4">
        <w:rPr>
          <w:rFonts w:ascii="Times New Roman" w:hAnsi="Times New Roman" w:cs="Times New Roman"/>
          <w:sz w:val="24"/>
          <w:szCs w:val="24"/>
        </w:rPr>
        <w:t xml:space="preserve"> </w:t>
      </w:r>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6" w:anchor="Penerimaan_.28Receiving.2FAttending.29" w:history="1">
        <w:r w:rsidR="00960AF4" w:rsidRPr="00960AF4">
          <w:rPr>
            <w:rStyle w:val="toctext"/>
            <w:rFonts w:ascii="Times New Roman" w:hAnsi="Times New Roman"/>
            <w:sz w:val="24"/>
            <w:szCs w:val="24"/>
          </w:rPr>
          <w:t>Penerimaan (</w:t>
        </w:r>
        <w:r w:rsidR="00960AF4" w:rsidRPr="00960AF4">
          <w:rPr>
            <w:rStyle w:val="toctext"/>
            <w:rFonts w:ascii="Times New Roman" w:hAnsi="Times New Roman"/>
            <w:i/>
            <w:sz w:val="24"/>
            <w:szCs w:val="24"/>
          </w:rPr>
          <w:t>Receiving/Attending</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7" w:anchor="Tanggapan_.28Responding.29" w:history="1">
        <w:r w:rsidR="00960AF4" w:rsidRPr="00960AF4">
          <w:rPr>
            <w:rStyle w:val="toctext"/>
            <w:rFonts w:ascii="Times New Roman" w:hAnsi="Times New Roman"/>
            <w:sz w:val="24"/>
            <w:szCs w:val="24"/>
          </w:rPr>
          <w:t>Tanggapan (</w:t>
        </w:r>
        <w:r w:rsidR="00960AF4" w:rsidRPr="00960AF4">
          <w:rPr>
            <w:rStyle w:val="toctext"/>
            <w:rFonts w:ascii="Times New Roman" w:hAnsi="Times New Roman"/>
            <w:i/>
            <w:sz w:val="24"/>
            <w:szCs w:val="24"/>
          </w:rPr>
          <w:t>Responding</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8" w:anchor="Penghargaan_.28Valuing.29" w:history="1">
        <w:r w:rsidR="00960AF4" w:rsidRPr="00960AF4">
          <w:rPr>
            <w:rStyle w:val="toctext"/>
            <w:rFonts w:ascii="Times New Roman" w:hAnsi="Times New Roman"/>
            <w:sz w:val="24"/>
            <w:szCs w:val="24"/>
          </w:rPr>
          <w:t>Penghargaan (</w:t>
        </w:r>
        <w:r w:rsidR="00960AF4" w:rsidRPr="00960AF4">
          <w:rPr>
            <w:rStyle w:val="toctext"/>
            <w:rFonts w:ascii="Times New Roman" w:hAnsi="Times New Roman"/>
            <w:i/>
            <w:sz w:val="24"/>
            <w:szCs w:val="24"/>
          </w:rPr>
          <w:t>Valuing</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19" w:anchor="Pengorganisasian_.28Organization.29" w:history="1">
        <w:r w:rsidR="00960AF4" w:rsidRPr="00960AF4">
          <w:rPr>
            <w:rStyle w:val="toctext"/>
            <w:rFonts w:ascii="Times New Roman" w:hAnsi="Times New Roman"/>
            <w:sz w:val="24"/>
            <w:szCs w:val="24"/>
          </w:rPr>
          <w:t>Pengorganisasian (</w:t>
        </w:r>
        <w:r w:rsidR="00960AF4" w:rsidRPr="00960AF4">
          <w:rPr>
            <w:rStyle w:val="toctext"/>
            <w:rFonts w:ascii="Times New Roman" w:hAnsi="Times New Roman"/>
            <w:i/>
            <w:sz w:val="24"/>
            <w:szCs w:val="24"/>
          </w:rPr>
          <w:t>Organization</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20" w:anchor="Karakterisasi_Berdasarkan_Nilai-nilai_.28Characterization_by_a_Value_or_Value_Complex.29" w:history="1">
        <w:r w:rsidR="00960AF4" w:rsidRPr="00960AF4">
          <w:rPr>
            <w:rStyle w:val="toctext"/>
            <w:rFonts w:ascii="Times New Roman" w:hAnsi="Times New Roman"/>
            <w:sz w:val="24"/>
            <w:szCs w:val="24"/>
          </w:rPr>
          <w:t>Karakterisasi Berdasarkan Nilai-nilai (</w:t>
        </w:r>
        <w:r w:rsidR="00960AF4" w:rsidRPr="00960AF4">
          <w:rPr>
            <w:rStyle w:val="toctext"/>
            <w:rFonts w:ascii="Times New Roman" w:hAnsi="Times New Roman"/>
            <w:i/>
            <w:sz w:val="24"/>
            <w:szCs w:val="24"/>
          </w:rPr>
          <w:t>Characterization by a Value</w:t>
        </w:r>
        <w:r w:rsidR="00960AF4" w:rsidRPr="00960AF4">
          <w:rPr>
            <w:rStyle w:val="toctext"/>
            <w:rFonts w:ascii="Times New Roman" w:hAnsi="Times New Roman"/>
            <w:sz w:val="24"/>
            <w:szCs w:val="24"/>
          </w:rPr>
          <w:t xml:space="preserve"> </w:t>
        </w:r>
        <w:r w:rsidR="00960AF4" w:rsidRPr="00960AF4">
          <w:rPr>
            <w:rStyle w:val="toctext"/>
            <w:rFonts w:ascii="Times New Roman" w:hAnsi="Times New Roman"/>
            <w:i/>
            <w:sz w:val="24"/>
            <w:szCs w:val="24"/>
          </w:rPr>
          <w:t>or Value Complex</w:t>
        </w:r>
        <w:r w:rsidR="00960AF4" w:rsidRPr="00960AF4">
          <w:rPr>
            <w:rStyle w:val="toctext"/>
            <w:rFonts w:ascii="Times New Roman" w:hAnsi="Times New Roman"/>
            <w:sz w:val="24"/>
            <w:szCs w:val="24"/>
          </w:rPr>
          <w:t>)</w:t>
        </w:r>
      </w:hyperlink>
    </w:p>
    <w:p w:rsidR="00960AF4" w:rsidRPr="00960AF4" w:rsidRDefault="00FC367A" w:rsidP="005F55D4">
      <w:pPr>
        <w:numPr>
          <w:ilvl w:val="0"/>
          <w:numId w:val="25"/>
        </w:numPr>
        <w:spacing w:after="0" w:line="240" w:lineRule="auto"/>
        <w:rPr>
          <w:rFonts w:ascii="Times New Roman" w:hAnsi="Times New Roman" w:cs="Times New Roman"/>
          <w:sz w:val="24"/>
          <w:szCs w:val="24"/>
        </w:rPr>
      </w:pPr>
      <w:hyperlink r:id="rId21" w:anchor="Domain_Psikomotor" w:history="1">
        <w:r w:rsidR="00960AF4" w:rsidRPr="00960AF4">
          <w:rPr>
            <w:rStyle w:val="toctext"/>
            <w:rFonts w:ascii="Times New Roman" w:hAnsi="Times New Roman"/>
            <w:sz w:val="24"/>
            <w:szCs w:val="24"/>
          </w:rPr>
          <w:t>Domain Psikomotor</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22" w:anchor="Persepsi_.28Perception.29" w:history="1">
        <w:r w:rsidR="00960AF4" w:rsidRPr="00960AF4">
          <w:rPr>
            <w:rStyle w:val="toctext"/>
            <w:rFonts w:ascii="Times New Roman" w:hAnsi="Times New Roman"/>
            <w:sz w:val="24"/>
            <w:szCs w:val="24"/>
          </w:rPr>
          <w:t>Persepsi (</w:t>
        </w:r>
        <w:r w:rsidR="00960AF4" w:rsidRPr="00960AF4">
          <w:rPr>
            <w:rStyle w:val="toctext"/>
            <w:rFonts w:ascii="Times New Roman" w:hAnsi="Times New Roman"/>
            <w:i/>
            <w:sz w:val="24"/>
            <w:szCs w:val="24"/>
          </w:rPr>
          <w:t>Perception</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23" w:anchor="Kesiapan_.28Set.29" w:history="1">
        <w:r w:rsidR="00960AF4" w:rsidRPr="00960AF4">
          <w:rPr>
            <w:rStyle w:val="toctext"/>
            <w:rFonts w:ascii="Times New Roman" w:hAnsi="Times New Roman"/>
            <w:sz w:val="24"/>
            <w:szCs w:val="24"/>
          </w:rPr>
          <w:t>Kesiapan (</w:t>
        </w:r>
        <w:r w:rsidR="00960AF4" w:rsidRPr="00960AF4">
          <w:rPr>
            <w:rStyle w:val="toctext"/>
            <w:rFonts w:ascii="Times New Roman" w:hAnsi="Times New Roman"/>
            <w:i/>
            <w:sz w:val="24"/>
            <w:szCs w:val="24"/>
          </w:rPr>
          <w:t>Set</w:t>
        </w:r>
        <w:r w:rsidR="00960AF4" w:rsidRPr="00960AF4">
          <w:rPr>
            <w:rStyle w:val="toctext"/>
            <w:rFonts w:ascii="Times New Roman" w:hAnsi="Times New Roman"/>
            <w:sz w:val="24"/>
            <w:szCs w:val="24"/>
          </w:rPr>
          <w:t>)</w:t>
        </w:r>
      </w:hyperlink>
    </w:p>
    <w:p w:rsidR="00960AF4" w:rsidRPr="00960AF4" w:rsidRDefault="00960AF4" w:rsidP="005F55D4">
      <w:pPr>
        <w:numPr>
          <w:ilvl w:val="1"/>
          <w:numId w:val="25"/>
        </w:numPr>
        <w:spacing w:after="0" w:line="240" w:lineRule="auto"/>
        <w:rPr>
          <w:rFonts w:ascii="Times New Roman" w:hAnsi="Times New Roman" w:cs="Times New Roman"/>
          <w:sz w:val="24"/>
          <w:szCs w:val="24"/>
        </w:rPr>
      </w:pPr>
      <w:r w:rsidRPr="00960AF4">
        <w:rPr>
          <w:rFonts w:ascii="Times New Roman" w:hAnsi="Times New Roman" w:cs="Times New Roman"/>
          <w:sz w:val="24"/>
          <w:szCs w:val="24"/>
        </w:rPr>
        <w:t xml:space="preserve">Respon Terpimpin </w:t>
      </w:r>
      <w:hyperlink r:id="rId24" w:anchor="Guided_Response_.28Respon_Terpimpin.29" w:history="1">
        <w:r w:rsidRPr="00960AF4">
          <w:rPr>
            <w:rStyle w:val="toctext"/>
            <w:rFonts w:ascii="Times New Roman" w:hAnsi="Times New Roman"/>
            <w:i/>
            <w:sz w:val="24"/>
            <w:szCs w:val="24"/>
          </w:rPr>
          <w:t xml:space="preserve"> (Guided Response</w:t>
        </w:r>
        <w:r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25" w:anchor="Mekanisme_.28Mechanism.29" w:history="1">
        <w:r w:rsidR="00960AF4" w:rsidRPr="00960AF4">
          <w:rPr>
            <w:rStyle w:val="toctext"/>
            <w:rFonts w:ascii="Times New Roman" w:hAnsi="Times New Roman"/>
            <w:sz w:val="24"/>
            <w:szCs w:val="24"/>
          </w:rPr>
          <w:t>Mekanisme (</w:t>
        </w:r>
        <w:r w:rsidR="00960AF4" w:rsidRPr="00960AF4">
          <w:rPr>
            <w:rStyle w:val="toctext"/>
            <w:rFonts w:ascii="Times New Roman" w:hAnsi="Times New Roman"/>
            <w:i/>
            <w:sz w:val="24"/>
            <w:szCs w:val="24"/>
          </w:rPr>
          <w:t>Mechanism</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26" w:anchor="Respon_Tampak_yang_Kompleks_.28Complex_Overt_Response.29" w:history="1">
        <w:r w:rsidR="00960AF4" w:rsidRPr="00960AF4">
          <w:rPr>
            <w:rStyle w:val="toctext"/>
            <w:rFonts w:ascii="Times New Roman" w:hAnsi="Times New Roman"/>
            <w:sz w:val="24"/>
            <w:szCs w:val="24"/>
          </w:rPr>
          <w:t>Respon Tampak yang Kompleks (</w:t>
        </w:r>
        <w:r w:rsidR="00960AF4" w:rsidRPr="00960AF4">
          <w:rPr>
            <w:rStyle w:val="toctext"/>
            <w:rFonts w:ascii="Times New Roman" w:hAnsi="Times New Roman"/>
            <w:i/>
            <w:sz w:val="24"/>
            <w:szCs w:val="24"/>
          </w:rPr>
          <w:t>Complex Overt Response</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240" w:lineRule="auto"/>
        <w:rPr>
          <w:rFonts w:ascii="Times New Roman" w:hAnsi="Times New Roman" w:cs="Times New Roman"/>
          <w:sz w:val="24"/>
          <w:szCs w:val="24"/>
        </w:rPr>
      </w:pPr>
      <w:hyperlink r:id="rId27" w:anchor="Penyesuaian_.28Adaptation.29" w:history="1">
        <w:r w:rsidR="00960AF4" w:rsidRPr="00960AF4">
          <w:rPr>
            <w:rStyle w:val="toctext"/>
            <w:rFonts w:ascii="Times New Roman" w:hAnsi="Times New Roman"/>
            <w:sz w:val="24"/>
            <w:szCs w:val="24"/>
          </w:rPr>
          <w:t>Penyesuaian (</w:t>
        </w:r>
        <w:r w:rsidR="00960AF4" w:rsidRPr="00960AF4">
          <w:rPr>
            <w:rStyle w:val="toctext"/>
            <w:rFonts w:ascii="Times New Roman" w:hAnsi="Times New Roman"/>
            <w:i/>
            <w:sz w:val="24"/>
            <w:szCs w:val="24"/>
          </w:rPr>
          <w:t>Adaptation</w:t>
        </w:r>
        <w:r w:rsidR="00960AF4" w:rsidRPr="00960AF4">
          <w:rPr>
            <w:rStyle w:val="toctext"/>
            <w:rFonts w:ascii="Times New Roman" w:hAnsi="Times New Roman"/>
            <w:sz w:val="24"/>
            <w:szCs w:val="24"/>
          </w:rPr>
          <w:t>)</w:t>
        </w:r>
      </w:hyperlink>
    </w:p>
    <w:p w:rsidR="00960AF4" w:rsidRPr="00960AF4" w:rsidRDefault="00FC367A" w:rsidP="005F55D4">
      <w:pPr>
        <w:numPr>
          <w:ilvl w:val="1"/>
          <w:numId w:val="25"/>
        </w:numPr>
        <w:spacing w:after="0" w:line="480" w:lineRule="auto"/>
      </w:pPr>
      <w:hyperlink r:id="rId28" w:anchor="Penciptaan_.28Origination.29" w:history="1">
        <w:r w:rsidR="00960AF4" w:rsidRPr="00960AF4">
          <w:rPr>
            <w:rStyle w:val="toctext"/>
            <w:rFonts w:ascii="Times New Roman" w:hAnsi="Times New Roman"/>
            <w:sz w:val="24"/>
            <w:szCs w:val="24"/>
          </w:rPr>
          <w:t>Penciptaan (</w:t>
        </w:r>
        <w:r w:rsidR="00960AF4" w:rsidRPr="00960AF4">
          <w:rPr>
            <w:rStyle w:val="toctext"/>
            <w:rFonts w:ascii="Times New Roman" w:hAnsi="Times New Roman"/>
            <w:i/>
            <w:sz w:val="24"/>
            <w:szCs w:val="24"/>
          </w:rPr>
          <w:t>Origination</w:t>
        </w:r>
        <w:r w:rsidR="00960AF4" w:rsidRPr="00960AF4">
          <w:rPr>
            <w:rStyle w:val="toctext"/>
            <w:rFonts w:ascii="Times New Roman" w:hAnsi="Times New Roman"/>
            <w:sz w:val="24"/>
            <w:szCs w:val="24"/>
          </w:rPr>
          <w:t>)</w:t>
        </w:r>
      </w:hyperlink>
      <w:r w:rsidR="00960AF4" w:rsidRPr="00960AF4">
        <w:rPr>
          <w:rFonts w:ascii="Times New Roman" w:hAnsi="Times New Roman" w:cs="Times New Roman"/>
          <w:sz w:val="24"/>
          <w:szCs w:val="24"/>
          <w:lang w:val="sv-SE"/>
        </w:rPr>
        <w:t xml:space="preserve">  </w:t>
      </w:r>
      <w:r w:rsidR="00960AF4" w:rsidRPr="00A62E3C">
        <w:rPr>
          <w:lang w:val="sv-SE"/>
        </w:rPr>
        <w:t xml:space="preserve">   </w:t>
      </w:r>
    </w:p>
    <w:p w:rsidR="00960AF4" w:rsidRPr="00960AF4" w:rsidRDefault="00FC367A" w:rsidP="005F55D4">
      <w:pPr>
        <w:pStyle w:val="ListParagraph"/>
        <w:numPr>
          <w:ilvl w:val="1"/>
          <w:numId w:val="21"/>
        </w:numPr>
        <w:ind w:left="426" w:hanging="426"/>
        <w:rPr>
          <w:rFonts w:ascii="Times New Roman" w:hAnsi="Times New Roman" w:cs="Times New Roman"/>
          <w:b/>
          <w:sz w:val="24"/>
        </w:rPr>
      </w:pPr>
      <w:r w:rsidRPr="00FC367A">
        <w:rPr>
          <w:noProof/>
        </w:rPr>
        <w:pict>
          <v:shapetype id="_x0000_t202" coordsize="21600,21600" o:spt="202" path="m,l,21600r21600,l21600,xe">
            <v:stroke joinstyle="miter"/>
            <v:path gradientshapeok="t" o:connecttype="rect"/>
          </v:shapetype>
          <v:shape id="_x0000_s1036" type="#_x0000_t202" style="position:absolute;left:0;text-align:left;margin-left:133.9pt;margin-top:17.7pt;width:99.75pt;height:19.5pt;z-index:251670528;mso-width-relative:margin;mso-height-relative:margin" strokecolor="white [3212]">
            <v:textbox>
              <w:txbxContent>
                <w:p w:rsidR="00C9722F" w:rsidRPr="00A62E3C" w:rsidRDefault="00C9722F" w:rsidP="00960AF4">
                  <w:pPr>
                    <w:jc w:val="center"/>
                    <w:rPr>
                      <w:rFonts w:ascii="Times New Roman" w:hAnsi="Times New Roman" w:cs="Times New Roman"/>
                      <w:sz w:val="20"/>
                    </w:rPr>
                  </w:pPr>
                  <w:r w:rsidRPr="00A62E3C">
                    <w:rPr>
                      <w:rFonts w:ascii="Times New Roman" w:hAnsi="Times New Roman" w:cs="Times New Roman"/>
                      <w:sz w:val="20"/>
                    </w:rPr>
                    <w:t>Hasibuan, 2008</w:t>
                  </w:r>
                </w:p>
              </w:txbxContent>
            </v:textbox>
          </v:shape>
        </w:pict>
      </w:r>
      <w:r w:rsidRPr="00FC367A">
        <w:rPr>
          <w:noProof/>
        </w:rPr>
        <w:pict>
          <v:roundrect id="_x0000_s1026" style="position:absolute;left:0;text-align:left;margin-left:-.05pt;margin-top:21.9pt;width:123.65pt;height:96.9pt;z-index:251660288" arcsize="10923f">
            <v:textbox>
              <w:txbxContent>
                <w:p w:rsidR="00C9722F" w:rsidRPr="00A62E3C" w:rsidRDefault="00C9722F" w:rsidP="00823538">
                  <w:pPr>
                    <w:spacing w:after="0" w:line="240" w:lineRule="auto"/>
                    <w:jc w:val="center"/>
                    <w:rPr>
                      <w:rFonts w:ascii="Times New Roman" w:hAnsi="Times New Roman" w:cs="Times New Roman"/>
                      <w:sz w:val="20"/>
                      <w:szCs w:val="24"/>
                    </w:rPr>
                  </w:pPr>
                  <w:r w:rsidRPr="00A62E3C">
                    <w:rPr>
                      <w:rFonts w:ascii="Times New Roman" w:hAnsi="Times New Roman" w:cs="Times New Roman"/>
                      <w:b/>
                      <w:sz w:val="20"/>
                      <w:szCs w:val="24"/>
                    </w:rPr>
                    <w:t>Motivasi Kerja</w:t>
                  </w:r>
                  <w:r w:rsidRPr="00A62E3C">
                    <w:rPr>
                      <w:rFonts w:ascii="Times New Roman" w:hAnsi="Times New Roman" w:cs="Times New Roman"/>
                      <w:sz w:val="20"/>
                      <w:szCs w:val="24"/>
                    </w:rPr>
                    <w:t xml:space="preserve"> </w:t>
                  </w:r>
                </w:p>
                <w:p w:rsidR="00C9722F" w:rsidRPr="00A62E3C" w:rsidRDefault="00C9722F" w:rsidP="005F55D4">
                  <w:pPr>
                    <w:numPr>
                      <w:ilvl w:val="0"/>
                      <w:numId w:val="29"/>
                    </w:numPr>
                    <w:spacing w:after="0" w:line="240" w:lineRule="auto"/>
                    <w:ind w:left="142" w:right="-147" w:hanging="284"/>
                    <w:rPr>
                      <w:rFonts w:ascii="Times New Roman" w:hAnsi="Times New Roman" w:cs="Times New Roman"/>
                      <w:sz w:val="20"/>
                      <w:szCs w:val="24"/>
                      <w:lang w:val="sv-SE"/>
                    </w:rPr>
                  </w:pPr>
                  <w:r w:rsidRPr="00A62E3C">
                    <w:rPr>
                      <w:rFonts w:ascii="Times New Roman" w:hAnsi="Times New Roman" w:cs="Times New Roman"/>
                      <w:sz w:val="20"/>
                      <w:szCs w:val="24"/>
                      <w:lang w:val="sv-SE"/>
                    </w:rPr>
                    <w:t>Motivasi intrinsik (</w:t>
                  </w:r>
                  <w:r w:rsidRPr="00A62E3C">
                    <w:rPr>
                      <w:rFonts w:ascii="Times New Roman" w:hAnsi="Times New Roman" w:cs="Times New Roman"/>
                      <w:i/>
                      <w:sz w:val="20"/>
                      <w:szCs w:val="24"/>
                      <w:lang w:val="sv-SE"/>
                    </w:rPr>
                    <w:t>Motivator Factor</w:t>
                  </w:r>
                  <w:r w:rsidRPr="00A62E3C">
                    <w:rPr>
                      <w:rFonts w:ascii="Times New Roman" w:hAnsi="Times New Roman" w:cs="Times New Roman"/>
                      <w:sz w:val="20"/>
                      <w:szCs w:val="24"/>
                      <w:lang w:val="sv-SE"/>
                    </w:rPr>
                    <w:t>)</w:t>
                  </w:r>
                </w:p>
                <w:p w:rsidR="00C9722F" w:rsidRPr="00A62E3C" w:rsidRDefault="00C9722F" w:rsidP="005F55D4">
                  <w:pPr>
                    <w:numPr>
                      <w:ilvl w:val="0"/>
                      <w:numId w:val="29"/>
                    </w:numPr>
                    <w:spacing w:after="0" w:line="240" w:lineRule="auto"/>
                    <w:ind w:left="142" w:right="-147" w:hanging="284"/>
                    <w:rPr>
                      <w:rFonts w:ascii="Times New Roman" w:hAnsi="Times New Roman" w:cs="Times New Roman"/>
                      <w:sz w:val="20"/>
                      <w:szCs w:val="24"/>
                      <w:lang w:val="sv-SE"/>
                    </w:rPr>
                  </w:pPr>
                  <w:r w:rsidRPr="00A62E3C">
                    <w:rPr>
                      <w:rFonts w:ascii="Times New Roman" w:hAnsi="Times New Roman" w:cs="Times New Roman"/>
                      <w:sz w:val="20"/>
                      <w:szCs w:val="24"/>
                      <w:lang w:val="sv-SE"/>
                    </w:rPr>
                    <w:t>Motivasi ekstrinsik (Faktor Higine) :</w:t>
                  </w:r>
                </w:p>
                <w:p w:rsidR="00C9722F" w:rsidRPr="00A62E3C" w:rsidRDefault="00C9722F" w:rsidP="00823538">
                  <w:pPr>
                    <w:spacing w:after="0" w:line="240" w:lineRule="auto"/>
                    <w:rPr>
                      <w:rFonts w:ascii="Times New Roman" w:hAnsi="Times New Roman" w:cs="Times New Roman"/>
                      <w:sz w:val="20"/>
                      <w:szCs w:val="24"/>
                    </w:rPr>
                  </w:pPr>
                  <w:r w:rsidRPr="00A62E3C">
                    <w:rPr>
                      <w:rFonts w:ascii="Times New Roman" w:hAnsi="Times New Roman" w:cs="Times New Roman"/>
                      <w:sz w:val="20"/>
                      <w:szCs w:val="24"/>
                    </w:rPr>
                    <w:t>(Herzberg dalam Robbin, 2008)</w:t>
                  </w:r>
                </w:p>
              </w:txbxContent>
            </v:textbox>
          </v:roundrect>
        </w:pict>
      </w:r>
      <w:r w:rsidR="00776E08">
        <w:rPr>
          <w:rFonts w:ascii="Times New Roman" w:hAnsi="Times New Roman" w:cs="Times New Roman"/>
          <w:b/>
          <w:sz w:val="24"/>
        </w:rPr>
        <w:t xml:space="preserve">Kerangka Pemikiran </w:t>
      </w:r>
    </w:p>
    <w:p w:rsidR="00960AF4" w:rsidRPr="00960AF4" w:rsidRDefault="00FC367A" w:rsidP="00960AF4">
      <w:pPr>
        <w:spacing w:line="480" w:lineRule="auto"/>
        <w:jc w:val="both"/>
        <w:rPr>
          <w:lang w:val="sv-SE"/>
        </w:rPr>
      </w:pPr>
      <w:r w:rsidRPr="00FC367A">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3" type="#_x0000_t105" style="position:absolute;left:0;text-align:left;margin-left:124.35pt;margin-top:16.45pt;width:120.55pt;height:44.4pt;z-index:251667456"/>
        </w:pict>
      </w:r>
    </w:p>
    <w:p w:rsidR="00960AF4" w:rsidRPr="00960AF4" w:rsidRDefault="00FC367A" w:rsidP="005F55D4">
      <w:pPr>
        <w:pStyle w:val="ListParagraph"/>
        <w:numPr>
          <w:ilvl w:val="0"/>
          <w:numId w:val="21"/>
        </w:numPr>
        <w:spacing w:line="480" w:lineRule="auto"/>
        <w:jc w:val="both"/>
        <w:rPr>
          <w:lang w:val="sv-SE"/>
        </w:rPr>
      </w:pPr>
      <w:r w:rsidRPr="00FC367A">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21.9pt;margin-top:4.35pt;width:21.85pt;height:147.75pt;z-index:251664384" strokeweight="1pt">
            <v:stroke startarrow="block" endarrow="block"/>
          </v:shape>
        </w:pict>
      </w:r>
    </w:p>
    <w:p w:rsidR="00960AF4" w:rsidRPr="00960AF4" w:rsidRDefault="00FC367A" w:rsidP="005F55D4">
      <w:pPr>
        <w:pStyle w:val="ListParagraph"/>
        <w:numPr>
          <w:ilvl w:val="0"/>
          <w:numId w:val="21"/>
        </w:numPr>
        <w:spacing w:line="480" w:lineRule="auto"/>
        <w:jc w:val="both"/>
        <w:rPr>
          <w:lang w:val="sv-SE"/>
        </w:rPr>
      </w:pPr>
      <w:r w:rsidRPr="00FC367A">
        <w:rPr>
          <w:noProof/>
        </w:rPr>
        <w:pict>
          <v:roundrect id="_x0000_s1027" style="position:absolute;left:0;text-align:left;margin-left:140.1pt;margin-top:2.05pt;width:112.35pt;height:135.75pt;z-index:251661312" arcsize="10923f">
            <v:textbox>
              <w:txbxContent>
                <w:p w:rsidR="00C9722F" w:rsidRPr="00A62E3C" w:rsidRDefault="00C9722F" w:rsidP="00823538">
                  <w:pPr>
                    <w:spacing w:after="0" w:line="240" w:lineRule="auto"/>
                    <w:jc w:val="center"/>
                    <w:rPr>
                      <w:rFonts w:ascii="Times New Roman" w:hAnsi="Times New Roman" w:cs="Times New Roman"/>
                      <w:spacing w:val="-6"/>
                      <w:sz w:val="20"/>
                      <w:szCs w:val="24"/>
                    </w:rPr>
                  </w:pPr>
                  <w:r w:rsidRPr="00A62E3C">
                    <w:rPr>
                      <w:rFonts w:ascii="Times New Roman" w:hAnsi="Times New Roman" w:cs="Times New Roman"/>
                      <w:b/>
                      <w:sz w:val="20"/>
                      <w:szCs w:val="24"/>
                    </w:rPr>
                    <w:t>Kinerja Guru</w:t>
                  </w:r>
                  <w:r w:rsidRPr="00A62E3C">
                    <w:rPr>
                      <w:rFonts w:ascii="Times New Roman" w:hAnsi="Times New Roman" w:cs="Times New Roman"/>
                      <w:spacing w:val="-6"/>
                      <w:sz w:val="20"/>
                      <w:szCs w:val="24"/>
                    </w:rPr>
                    <w:t xml:space="preserve"> </w:t>
                  </w:r>
                </w:p>
                <w:p w:rsidR="00C9722F" w:rsidRPr="00A62E3C" w:rsidRDefault="00C9722F" w:rsidP="005F55D4">
                  <w:pPr>
                    <w:numPr>
                      <w:ilvl w:val="4"/>
                      <w:numId w:val="25"/>
                    </w:numPr>
                    <w:tabs>
                      <w:tab w:val="clear" w:pos="3600"/>
                    </w:tabs>
                    <w:spacing w:after="0" w:line="240" w:lineRule="auto"/>
                    <w:ind w:left="142" w:hanging="284"/>
                    <w:rPr>
                      <w:rFonts w:ascii="Times New Roman" w:hAnsi="Times New Roman" w:cs="Times New Roman"/>
                      <w:sz w:val="20"/>
                      <w:szCs w:val="24"/>
                    </w:rPr>
                  </w:pPr>
                  <w:r w:rsidRPr="00A62E3C">
                    <w:rPr>
                      <w:rFonts w:ascii="Times New Roman" w:hAnsi="Times New Roman" w:cs="Times New Roman"/>
                      <w:sz w:val="20"/>
                      <w:szCs w:val="24"/>
                    </w:rPr>
                    <w:t>Kualitas output</w:t>
                  </w:r>
                </w:p>
                <w:p w:rsidR="00C9722F" w:rsidRPr="00A62E3C" w:rsidRDefault="00C9722F" w:rsidP="005F55D4">
                  <w:pPr>
                    <w:numPr>
                      <w:ilvl w:val="4"/>
                      <w:numId w:val="25"/>
                    </w:numPr>
                    <w:tabs>
                      <w:tab w:val="clear" w:pos="3600"/>
                    </w:tabs>
                    <w:spacing w:after="0" w:line="240" w:lineRule="auto"/>
                    <w:ind w:left="142" w:hanging="284"/>
                    <w:rPr>
                      <w:rFonts w:ascii="Times New Roman" w:hAnsi="Times New Roman" w:cs="Times New Roman"/>
                      <w:sz w:val="20"/>
                      <w:szCs w:val="24"/>
                    </w:rPr>
                  </w:pPr>
                  <w:r w:rsidRPr="00A62E3C">
                    <w:rPr>
                      <w:rFonts w:ascii="Times New Roman" w:hAnsi="Times New Roman" w:cs="Times New Roman"/>
                      <w:sz w:val="20"/>
                      <w:szCs w:val="24"/>
                    </w:rPr>
                    <w:t>Kuantitas output</w:t>
                  </w:r>
                </w:p>
                <w:p w:rsidR="00C9722F" w:rsidRPr="00A62E3C" w:rsidRDefault="00C9722F" w:rsidP="00823538">
                  <w:pPr>
                    <w:spacing w:after="0" w:line="240" w:lineRule="auto"/>
                    <w:ind w:left="142" w:hanging="284"/>
                    <w:rPr>
                      <w:rFonts w:ascii="Times New Roman" w:hAnsi="Times New Roman" w:cs="Times New Roman"/>
                      <w:sz w:val="20"/>
                      <w:szCs w:val="24"/>
                    </w:rPr>
                  </w:pPr>
                  <w:r w:rsidRPr="00A62E3C">
                    <w:rPr>
                      <w:rFonts w:ascii="Times New Roman" w:hAnsi="Times New Roman" w:cs="Times New Roman"/>
                      <w:sz w:val="20"/>
                      <w:szCs w:val="24"/>
                    </w:rPr>
                    <w:t>3. Jangka waktu penyelesaian</w:t>
                  </w:r>
                </w:p>
                <w:p w:rsidR="00C9722F" w:rsidRPr="00A62E3C" w:rsidRDefault="00C9722F" w:rsidP="00823538">
                  <w:pPr>
                    <w:spacing w:after="0" w:line="240" w:lineRule="auto"/>
                    <w:ind w:left="142" w:hanging="284"/>
                    <w:rPr>
                      <w:rFonts w:ascii="Times New Roman" w:hAnsi="Times New Roman" w:cs="Times New Roman"/>
                      <w:sz w:val="20"/>
                      <w:szCs w:val="24"/>
                    </w:rPr>
                  </w:pPr>
                  <w:proofErr w:type="gramStart"/>
                  <w:r w:rsidRPr="00A62E3C">
                    <w:rPr>
                      <w:rFonts w:ascii="Times New Roman" w:hAnsi="Times New Roman" w:cs="Times New Roman"/>
                      <w:sz w:val="20"/>
                      <w:szCs w:val="24"/>
                    </w:rPr>
                    <w:t>4.Kehadiran</w:t>
                  </w:r>
                  <w:proofErr w:type="gramEnd"/>
                  <w:r w:rsidRPr="00A62E3C">
                    <w:rPr>
                      <w:rFonts w:ascii="Times New Roman" w:hAnsi="Times New Roman" w:cs="Times New Roman"/>
                      <w:sz w:val="20"/>
                      <w:szCs w:val="24"/>
                    </w:rPr>
                    <w:t xml:space="preserve"> di tempat kerja</w:t>
                  </w:r>
                </w:p>
                <w:p w:rsidR="00C9722F" w:rsidRPr="00A62E3C" w:rsidRDefault="00C9722F" w:rsidP="005F55D4">
                  <w:pPr>
                    <w:numPr>
                      <w:ilvl w:val="0"/>
                      <w:numId w:val="28"/>
                    </w:numPr>
                    <w:spacing w:after="0" w:line="240" w:lineRule="auto"/>
                    <w:ind w:left="142" w:hanging="284"/>
                    <w:rPr>
                      <w:rFonts w:ascii="Times New Roman" w:hAnsi="Times New Roman" w:cs="Times New Roman"/>
                      <w:sz w:val="20"/>
                      <w:szCs w:val="24"/>
                    </w:rPr>
                  </w:pPr>
                  <w:r w:rsidRPr="00A62E3C">
                    <w:rPr>
                      <w:rFonts w:ascii="Times New Roman" w:hAnsi="Times New Roman" w:cs="Times New Roman"/>
                      <w:sz w:val="20"/>
                      <w:szCs w:val="24"/>
                    </w:rPr>
                    <w:t>Sikap kooperatif</w:t>
                  </w:r>
                </w:p>
                <w:p w:rsidR="00C9722F" w:rsidRPr="00A62E3C" w:rsidRDefault="00C9722F" w:rsidP="00823538">
                  <w:pPr>
                    <w:spacing w:after="0" w:line="240" w:lineRule="auto"/>
                    <w:ind w:left="-142"/>
                    <w:rPr>
                      <w:rFonts w:ascii="Times New Roman" w:hAnsi="Times New Roman" w:cs="Times New Roman"/>
                      <w:sz w:val="20"/>
                      <w:szCs w:val="24"/>
                    </w:rPr>
                  </w:pPr>
                  <w:r w:rsidRPr="00A62E3C">
                    <w:rPr>
                      <w:rFonts w:ascii="Times New Roman" w:hAnsi="Times New Roman" w:cs="Times New Roman"/>
                      <w:spacing w:val="-6"/>
                      <w:sz w:val="20"/>
                      <w:szCs w:val="24"/>
                    </w:rPr>
                    <w:t>(Robert L Mathis dan H Jakson: 2002)</w:t>
                  </w:r>
                </w:p>
                <w:p w:rsidR="00C9722F" w:rsidRPr="00A62E3C" w:rsidRDefault="00C9722F" w:rsidP="00823538">
                  <w:pPr>
                    <w:spacing w:after="0" w:line="240" w:lineRule="auto"/>
                    <w:ind w:left="-142" w:right="-90"/>
                    <w:rPr>
                      <w:rFonts w:ascii="Times New Roman" w:hAnsi="Times New Roman" w:cs="Times New Roman"/>
                      <w:sz w:val="20"/>
                      <w:szCs w:val="24"/>
                    </w:rPr>
                  </w:pPr>
                </w:p>
              </w:txbxContent>
            </v:textbox>
          </v:roundrect>
        </w:pict>
      </w:r>
      <w:r w:rsidRPr="00FC367A">
        <w:rPr>
          <w:noProof/>
        </w:rPr>
        <w:pict>
          <v:roundrect id="_x0000_s1029" style="position:absolute;left:0;text-align:left;margin-left:312pt;margin-top:2.05pt;width:94.35pt;height:129.3pt;z-index:251663360" arcsize="10923f">
            <v:textbox>
              <w:txbxContent>
                <w:p w:rsidR="00C9722F" w:rsidRPr="00A62E3C" w:rsidRDefault="00C9722F" w:rsidP="00823538">
                  <w:pPr>
                    <w:spacing w:after="0" w:line="240" w:lineRule="auto"/>
                    <w:jc w:val="center"/>
                    <w:rPr>
                      <w:rFonts w:ascii="Times New Roman" w:hAnsi="Times New Roman" w:cs="Times New Roman"/>
                      <w:b/>
                      <w:sz w:val="20"/>
                      <w:szCs w:val="20"/>
                    </w:rPr>
                  </w:pPr>
                  <w:r w:rsidRPr="00A62E3C">
                    <w:rPr>
                      <w:rFonts w:ascii="Times New Roman" w:hAnsi="Times New Roman" w:cs="Times New Roman"/>
                      <w:b/>
                      <w:sz w:val="20"/>
                      <w:szCs w:val="20"/>
                    </w:rPr>
                    <w:t>Kompetensi Lulusan</w:t>
                  </w:r>
                </w:p>
                <w:p w:rsidR="00C9722F" w:rsidRPr="00A62E3C" w:rsidRDefault="00C9722F" w:rsidP="005F55D4">
                  <w:pPr>
                    <w:numPr>
                      <w:ilvl w:val="0"/>
                      <w:numId w:val="27"/>
                    </w:numPr>
                    <w:spacing w:after="0" w:line="240" w:lineRule="auto"/>
                    <w:ind w:left="142" w:hanging="284"/>
                    <w:rPr>
                      <w:rFonts w:ascii="Times New Roman" w:hAnsi="Times New Roman" w:cs="Times New Roman"/>
                      <w:sz w:val="20"/>
                      <w:szCs w:val="20"/>
                    </w:rPr>
                  </w:pPr>
                  <w:hyperlink r:id="rId29" w:anchor="Domain_Kognitif" w:history="1">
                    <w:r w:rsidRPr="00A62E3C">
                      <w:rPr>
                        <w:rStyle w:val="toctext"/>
                        <w:rFonts w:ascii="Times New Roman" w:hAnsi="Times New Roman"/>
                        <w:sz w:val="20"/>
                        <w:szCs w:val="20"/>
                      </w:rPr>
                      <w:t>Domain Kognitif</w:t>
                    </w:r>
                  </w:hyperlink>
                  <w:r w:rsidRPr="00A62E3C">
                    <w:rPr>
                      <w:rFonts w:ascii="Times New Roman" w:hAnsi="Times New Roman" w:cs="Times New Roman"/>
                      <w:sz w:val="20"/>
                      <w:szCs w:val="20"/>
                    </w:rPr>
                    <w:t xml:space="preserve"> </w:t>
                  </w:r>
                </w:p>
                <w:p w:rsidR="00C9722F" w:rsidRPr="00A62E3C" w:rsidRDefault="00C9722F" w:rsidP="005F55D4">
                  <w:pPr>
                    <w:numPr>
                      <w:ilvl w:val="0"/>
                      <w:numId w:val="27"/>
                    </w:numPr>
                    <w:spacing w:after="0" w:line="240" w:lineRule="auto"/>
                    <w:ind w:left="142" w:hanging="284"/>
                    <w:rPr>
                      <w:rFonts w:ascii="Times New Roman" w:hAnsi="Times New Roman" w:cs="Times New Roman"/>
                      <w:sz w:val="20"/>
                      <w:szCs w:val="20"/>
                    </w:rPr>
                  </w:pPr>
                  <w:hyperlink r:id="rId30" w:anchor="Domain_Afektif" w:history="1">
                    <w:r w:rsidRPr="00A62E3C">
                      <w:rPr>
                        <w:rStyle w:val="toctext"/>
                        <w:rFonts w:ascii="Times New Roman" w:hAnsi="Times New Roman"/>
                        <w:sz w:val="20"/>
                        <w:szCs w:val="20"/>
                      </w:rPr>
                      <w:t>Domain Afektif</w:t>
                    </w:r>
                  </w:hyperlink>
                </w:p>
                <w:p w:rsidR="00C9722F" w:rsidRPr="00A62E3C" w:rsidRDefault="00C9722F" w:rsidP="005F55D4">
                  <w:pPr>
                    <w:numPr>
                      <w:ilvl w:val="0"/>
                      <w:numId w:val="27"/>
                    </w:numPr>
                    <w:spacing w:after="0" w:line="240" w:lineRule="auto"/>
                    <w:ind w:left="142" w:hanging="284"/>
                    <w:rPr>
                      <w:rFonts w:ascii="Times New Roman" w:hAnsi="Times New Roman" w:cs="Times New Roman"/>
                      <w:sz w:val="20"/>
                      <w:szCs w:val="20"/>
                    </w:rPr>
                  </w:pPr>
                  <w:r w:rsidRPr="00A62E3C">
                    <w:rPr>
                      <w:rFonts w:ascii="Times New Roman" w:hAnsi="Times New Roman" w:cs="Times New Roman"/>
                      <w:sz w:val="20"/>
                      <w:szCs w:val="20"/>
                    </w:rPr>
                    <w:t>Domain Psikomotor</w:t>
                  </w:r>
                </w:p>
                <w:p w:rsidR="00C9722F" w:rsidRPr="00A62E3C" w:rsidRDefault="00C9722F" w:rsidP="00823538">
                  <w:pPr>
                    <w:spacing w:after="0" w:line="240" w:lineRule="auto"/>
                    <w:ind w:left="-142"/>
                    <w:rPr>
                      <w:rFonts w:ascii="Times New Roman" w:hAnsi="Times New Roman" w:cs="Times New Roman"/>
                      <w:sz w:val="20"/>
                      <w:szCs w:val="20"/>
                    </w:rPr>
                  </w:pPr>
                  <w:r w:rsidRPr="00A62E3C">
                    <w:rPr>
                      <w:rFonts w:ascii="Times New Roman" w:hAnsi="Times New Roman" w:cs="Times New Roman"/>
                      <w:sz w:val="20"/>
                      <w:szCs w:val="20"/>
                    </w:rPr>
                    <w:t>(Taksonomi Bloom</w:t>
                  </w:r>
                  <w:proofErr w:type="gramStart"/>
                  <w:r w:rsidRPr="00A62E3C">
                    <w:rPr>
                      <w:rFonts w:ascii="Times New Roman" w:hAnsi="Times New Roman" w:cs="Times New Roman"/>
                      <w:sz w:val="20"/>
                      <w:szCs w:val="20"/>
                    </w:rPr>
                    <w:t>:2009</w:t>
                  </w:r>
                  <w:proofErr w:type="gramEnd"/>
                  <w:r w:rsidRPr="00A62E3C">
                    <w:rPr>
                      <w:rFonts w:ascii="Times New Roman" w:hAnsi="Times New Roman" w:cs="Times New Roman"/>
                      <w:sz w:val="20"/>
                      <w:szCs w:val="20"/>
                    </w:rPr>
                    <w:t>)</w:t>
                  </w:r>
                </w:p>
                <w:p w:rsidR="00C9722F" w:rsidRPr="00A62E3C" w:rsidRDefault="00C9722F" w:rsidP="00823538">
                  <w:pPr>
                    <w:spacing w:after="0" w:line="240" w:lineRule="auto"/>
                    <w:ind w:left="-142"/>
                    <w:rPr>
                      <w:rFonts w:ascii="Times New Roman" w:hAnsi="Times New Roman" w:cs="Times New Roman"/>
                      <w:sz w:val="20"/>
                      <w:szCs w:val="20"/>
                    </w:rPr>
                  </w:pPr>
                </w:p>
              </w:txbxContent>
            </v:textbox>
          </v:roundrect>
        </w:pict>
      </w:r>
    </w:p>
    <w:p w:rsidR="00960AF4" w:rsidRPr="00960AF4" w:rsidRDefault="00FC367A" w:rsidP="00A62E3C">
      <w:pPr>
        <w:pStyle w:val="ListParagraph"/>
        <w:spacing w:line="480" w:lineRule="auto"/>
        <w:ind w:left="480"/>
        <w:jc w:val="both"/>
        <w:rPr>
          <w:lang w:val="sv-SE"/>
        </w:rPr>
      </w:pPr>
      <w:r w:rsidRPr="00FC367A">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67.6pt;margin-top:24.55pt;width:36pt;height:29.1pt;z-index:251665408"/>
        </w:pict>
      </w:r>
      <w:r w:rsidRPr="00FC367A">
        <w:rPr>
          <w:noProof/>
        </w:rPr>
        <w:pict>
          <v:roundrect id="_x0000_s1028" style="position:absolute;left:0;text-align:left;margin-left:-.05pt;margin-top:19.9pt;width:128.15pt;height:155.5pt;z-index:251662336" arcsize="10923f">
            <v:textbox>
              <w:txbxContent>
                <w:p w:rsidR="00C9722F" w:rsidRPr="00A62E3C" w:rsidRDefault="00C9722F" w:rsidP="00823538">
                  <w:pPr>
                    <w:spacing w:after="0" w:line="240" w:lineRule="auto"/>
                    <w:ind w:left="-142" w:right="-132"/>
                    <w:jc w:val="center"/>
                    <w:rPr>
                      <w:rFonts w:ascii="Times New Roman" w:hAnsi="Times New Roman" w:cs="Times New Roman"/>
                      <w:b/>
                      <w:spacing w:val="-6"/>
                      <w:sz w:val="20"/>
                      <w:szCs w:val="24"/>
                    </w:rPr>
                  </w:pPr>
                  <w:r w:rsidRPr="00A62E3C">
                    <w:rPr>
                      <w:rFonts w:ascii="Times New Roman" w:hAnsi="Times New Roman" w:cs="Times New Roman"/>
                      <w:b/>
                      <w:spacing w:val="-6"/>
                      <w:sz w:val="20"/>
                      <w:szCs w:val="24"/>
                    </w:rPr>
                    <w:t xml:space="preserve">Disiplin kerja </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Tujuan dan kemampuan</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Teladan pimpinan</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 xml:space="preserve">Balas jasa (gaji dan kesejahteraan) </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Keadilan</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Waskat (pengawasan melekat)</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Sanksi hukuman</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1"/>
                      <w:sz w:val="20"/>
                      <w:szCs w:val="24"/>
                    </w:rPr>
                    <w:t>Ketegasan</w:t>
                  </w:r>
                </w:p>
                <w:p w:rsidR="00C9722F" w:rsidRPr="00A62E3C" w:rsidRDefault="00C9722F" w:rsidP="005F55D4">
                  <w:pPr>
                    <w:pStyle w:val="ListParagraph"/>
                    <w:numPr>
                      <w:ilvl w:val="0"/>
                      <w:numId w:val="30"/>
                    </w:numPr>
                    <w:tabs>
                      <w:tab w:val="clear" w:pos="720"/>
                    </w:tabs>
                    <w:spacing w:after="0" w:line="240" w:lineRule="auto"/>
                    <w:ind w:left="142" w:right="-132" w:hanging="284"/>
                    <w:contextualSpacing w:val="0"/>
                    <w:rPr>
                      <w:rFonts w:ascii="Times New Roman" w:hAnsi="Times New Roman" w:cs="Times New Roman"/>
                      <w:spacing w:val="-1"/>
                      <w:sz w:val="20"/>
                      <w:szCs w:val="24"/>
                    </w:rPr>
                  </w:pPr>
                  <w:r w:rsidRPr="00A62E3C">
                    <w:rPr>
                      <w:rFonts w:ascii="Times New Roman" w:hAnsi="Times New Roman" w:cs="Times New Roman"/>
                      <w:spacing w:val="-3"/>
                      <w:sz w:val="20"/>
                      <w:szCs w:val="24"/>
                    </w:rPr>
                    <w:t xml:space="preserve">Hubungan kemanusiaan </w:t>
                  </w:r>
                </w:p>
                <w:p w:rsidR="00C9722F" w:rsidRPr="00A62E3C" w:rsidRDefault="00C9722F" w:rsidP="00823538">
                  <w:pPr>
                    <w:spacing w:after="0" w:line="240" w:lineRule="auto"/>
                    <w:ind w:right="-132"/>
                    <w:rPr>
                      <w:rFonts w:ascii="Times New Roman" w:hAnsi="Times New Roman" w:cs="Times New Roman"/>
                      <w:spacing w:val="-1"/>
                      <w:sz w:val="20"/>
                      <w:szCs w:val="24"/>
                    </w:rPr>
                  </w:pPr>
                  <w:r w:rsidRPr="00A62E3C">
                    <w:rPr>
                      <w:rFonts w:ascii="Times New Roman" w:hAnsi="Times New Roman" w:cs="Times New Roman"/>
                      <w:spacing w:val="-6"/>
                      <w:sz w:val="20"/>
                      <w:szCs w:val="24"/>
                    </w:rPr>
                    <w:t>Hasibuan (</w:t>
                  </w:r>
                  <w:r w:rsidRPr="00A62E3C">
                    <w:rPr>
                      <w:rFonts w:ascii="Times New Roman" w:hAnsi="Times New Roman" w:cs="Times New Roman"/>
                      <w:spacing w:val="-3"/>
                      <w:sz w:val="20"/>
                      <w:szCs w:val="24"/>
                    </w:rPr>
                    <w:t>2008:194)</w:t>
                  </w:r>
                </w:p>
                <w:p w:rsidR="00C9722F" w:rsidRPr="00823538" w:rsidRDefault="00C9722F" w:rsidP="00823538">
                  <w:pPr>
                    <w:spacing w:after="0" w:line="240" w:lineRule="auto"/>
                    <w:rPr>
                      <w:rFonts w:ascii="Times New Roman" w:hAnsi="Times New Roman" w:cs="Times New Roman"/>
                      <w:sz w:val="24"/>
                      <w:szCs w:val="24"/>
                    </w:rPr>
                  </w:pPr>
                </w:p>
              </w:txbxContent>
            </v:textbox>
          </v:roundrect>
        </w:pict>
      </w:r>
    </w:p>
    <w:p w:rsidR="00960AF4" w:rsidRPr="00960AF4" w:rsidRDefault="00FC367A" w:rsidP="00A62E3C">
      <w:pPr>
        <w:pStyle w:val="ListParagraph"/>
        <w:spacing w:line="480" w:lineRule="auto"/>
        <w:ind w:left="480"/>
        <w:jc w:val="both"/>
        <w:rPr>
          <w:lang w:val="sv-SE"/>
        </w:rPr>
      </w:pPr>
      <w:r w:rsidRPr="00FC367A">
        <w:rPr>
          <w:noProof/>
        </w:rPr>
        <w:pict>
          <v:shape id="_x0000_s1037" type="#_x0000_t202" style="position:absolute;left:0;text-align:left;margin-left:256.35pt;margin-top:26.8pt;width:51pt;height:38.25pt;z-index:251671552;mso-width-relative:margin;mso-height-relative:margin" strokecolor="white [3212]">
            <v:textbox>
              <w:txbxContent>
                <w:p w:rsidR="00C9722F" w:rsidRPr="00A62E3C" w:rsidRDefault="00C9722F" w:rsidP="00960AF4">
                  <w:pPr>
                    <w:jc w:val="center"/>
                    <w:rPr>
                      <w:rFonts w:ascii="Times New Roman" w:hAnsi="Times New Roman" w:cs="Times New Roman"/>
                      <w:sz w:val="20"/>
                    </w:rPr>
                  </w:pPr>
                  <w:r w:rsidRPr="00A62E3C">
                    <w:rPr>
                      <w:rFonts w:ascii="Times New Roman" w:hAnsi="Times New Roman" w:cs="Times New Roman"/>
                      <w:sz w:val="20"/>
                    </w:rPr>
                    <w:t>Munthe 2009</w:t>
                  </w:r>
                </w:p>
              </w:txbxContent>
            </v:textbox>
          </v:shape>
        </w:pict>
      </w:r>
    </w:p>
    <w:p w:rsidR="00960AF4" w:rsidRPr="00823538" w:rsidRDefault="00960AF4" w:rsidP="00823538">
      <w:pPr>
        <w:spacing w:line="480" w:lineRule="auto"/>
        <w:jc w:val="both"/>
        <w:rPr>
          <w:lang w:val="sv-SE"/>
        </w:rPr>
      </w:pPr>
    </w:p>
    <w:p w:rsidR="00960AF4" w:rsidRPr="00960AF4" w:rsidRDefault="00FC367A" w:rsidP="005F55D4">
      <w:pPr>
        <w:pStyle w:val="ListParagraph"/>
        <w:numPr>
          <w:ilvl w:val="0"/>
          <w:numId w:val="21"/>
        </w:numPr>
        <w:spacing w:line="480" w:lineRule="auto"/>
        <w:jc w:val="both"/>
        <w:rPr>
          <w:lang w:val="sv-SE"/>
        </w:rPr>
      </w:pPr>
      <w:r w:rsidRPr="00FC367A">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2" type="#_x0000_t104" style="position:absolute;left:0;text-align:left;margin-left:128.1pt;margin-top:10.35pt;width:120.55pt;height:52.75pt;z-index:251666432"/>
        </w:pict>
      </w:r>
    </w:p>
    <w:p w:rsidR="00960AF4" w:rsidRPr="00960AF4" w:rsidRDefault="00960AF4" w:rsidP="005F55D4">
      <w:pPr>
        <w:pStyle w:val="ListParagraph"/>
        <w:numPr>
          <w:ilvl w:val="0"/>
          <w:numId w:val="21"/>
        </w:numPr>
        <w:spacing w:line="480" w:lineRule="auto"/>
        <w:jc w:val="both"/>
        <w:rPr>
          <w:lang w:val="sv-SE"/>
        </w:rPr>
      </w:pPr>
    </w:p>
    <w:p w:rsidR="00960AF4" w:rsidRPr="00A62E3C" w:rsidRDefault="00FC367A" w:rsidP="00A62E3C">
      <w:pPr>
        <w:pStyle w:val="ListParagraph"/>
        <w:spacing w:line="480" w:lineRule="auto"/>
        <w:ind w:left="480"/>
        <w:jc w:val="both"/>
        <w:rPr>
          <w:lang w:val="sv-SE"/>
        </w:rPr>
      </w:pPr>
      <w:r w:rsidRPr="00FC367A">
        <w:rPr>
          <w:noProof/>
          <w:lang w:val="sv-SE" w:eastAsia="zh-TW"/>
        </w:rPr>
        <w:pict>
          <v:shape id="_x0000_s1035" type="#_x0000_t202" style="position:absolute;left:0;text-align:left;margin-left:133.9pt;margin-top:14.25pt;width:99.75pt;height:20.15pt;z-index:251669504;mso-width-relative:margin;mso-height-relative:margin" strokecolor="white [3212]">
            <v:textbox>
              <w:txbxContent>
                <w:p w:rsidR="00C9722F" w:rsidRPr="00A62E3C" w:rsidRDefault="00C9722F" w:rsidP="00960AF4">
                  <w:pPr>
                    <w:jc w:val="center"/>
                    <w:rPr>
                      <w:rFonts w:ascii="Times New Roman" w:hAnsi="Times New Roman" w:cs="Times New Roman"/>
                      <w:sz w:val="20"/>
                    </w:rPr>
                  </w:pPr>
                  <w:r w:rsidRPr="00A62E3C">
                    <w:rPr>
                      <w:rFonts w:ascii="Times New Roman" w:hAnsi="Times New Roman" w:cs="Times New Roman"/>
                      <w:sz w:val="20"/>
                    </w:rPr>
                    <w:t>Hasibuan, 2008</w:t>
                  </w:r>
                </w:p>
              </w:txbxContent>
            </v:textbox>
          </v:shape>
        </w:pict>
      </w:r>
    </w:p>
    <w:p w:rsidR="00A62E3C" w:rsidRPr="00A62E3C" w:rsidRDefault="00A62E3C" w:rsidP="00745944">
      <w:pPr>
        <w:pStyle w:val="ListParagraph"/>
        <w:spacing w:line="240" w:lineRule="auto"/>
        <w:ind w:left="480"/>
        <w:jc w:val="both"/>
        <w:rPr>
          <w:lang w:val="id-ID"/>
        </w:rPr>
      </w:pPr>
    </w:p>
    <w:p w:rsidR="00776E08" w:rsidRPr="00B4764D" w:rsidRDefault="00B4764D" w:rsidP="005F55D4">
      <w:pPr>
        <w:pStyle w:val="ListParagraph"/>
        <w:numPr>
          <w:ilvl w:val="1"/>
          <w:numId w:val="31"/>
        </w:numPr>
        <w:spacing w:line="360" w:lineRule="auto"/>
        <w:ind w:left="426"/>
        <w:rPr>
          <w:rFonts w:ascii="Times New Roman" w:hAnsi="Times New Roman" w:cs="Times New Roman"/>
          <w:b/>
          <w:sz w:val="24"/>
        </w:rPr>
      </w:pPr>
      <w:r>
        <w:rPr>
          <w:rFonts w:ascii="Times New Roman" w:hAnsi="Times New Roman" w:cs="Times New Roman"/>
          <w:b/>
          <w:sz w:val="24"/>
        </w:rPr>
        <w:t xml:space="preserve"> </w:t>
      </w:r>
      <w:r w:rsidR="00776E08" w:rsidRPr="00B4764D">
        <w:rPr>
          <w:rFonts w:ascii="Times New Roman" w:hAnsi="Times New Roman" w:cs="Times New Roman"/>
          <w:b/>
          <w:sz w:val="24"/>
        </w:rPr>
        <w:t>Hipotesis</w:t>
      </w:r>
    </w:p>
    <w:p w:rsidR="00823538" w:rsidRDefault="00823538" w:rsidP="005F55D4">
      <w:pPr>
        <w:pStyle w:val="ListParagraph"/>
        <w:numPr>
          <w:ilvl w:val="2"/>
          <w:numId w:val="25"/>
        </w:numPr>
        <w:tabs>
          <w:tab w:val="clear" w:pos="360"/>
        </w:tabs>
        <w:spacing w:after="0" w:line="240" w:lineRule="auto"/>
        <w:ind w:left="851"/>
        <w:jc w:val="both"/>
        <w:rPr>
          <w:rFonts w:ascii="Times New Roman" w:hAnsi="Times New Roman" w:cs="Times New Roman"/>
          <w:sz w:val="24"/>
          <w:lang w:val="sv-SE"/>
        </w:rPr>
      </w:pPr>
      <w:r w:rsidRPr="00823538">
        <w:rPr>
          <w:rFonts w:ascii="Times New Roman" w:hAnsi="Times New Roman" w:cs="Times New Roman"/>
          <w:sz w:val="24"/>
          <w:lang w:val="sv-SE"/>
        </w:rPr>
        <w:t>Terdapat pengaruh dari motivasi terhadap kinerja guru</w:t>
      </w:r>
    </w:p>
    <w:p w:rsidR="00823538" w:rsidRDefault="00823538" w:rsidP="005F55D4">
      <w:pPr>
        <w:pStyle w:val="ListParagraph"/>
        <w:numPr>
          <w:ilvl w:val="2"/>
          <w:numId w:val="25"/>
        </w:numPr>
        <w:tabs>
          <w:tab w:val="clear" w:pos="360"/>
        </w:tabs>
        <w:spacing w:after="0" w:line="240" w:lineRule="auto"/>
        <w:ind w:left="851"/>
        <w:jc w:val="both"/>
        <w:rPr>
          <w:rFonts w:ascii="Times New Roman" w:hAnsi="Times New Roman" w:cs="Times New Roman"/>
          <w:sz w:val="24"/>
          <w:lang w:val="sv-SE"/>
        </w:rPr>
      </w:pPr>
      <w:r w:rsidRPr="00823538">
        <w:rPr>
          <w:rFonts w:ascii="Times New Roman" w:hAnsi="Times New Roman" w:cs="Times New Roman"/>
          <w:sz w:val="24"/>
          <w:lang w:val="sv-SE"/>
        </w:rPr>
        <w:t>Terdapat pengaruh dari disiplin kerja terhadap kinerja guru</w:t>
      </w:r>
    </w:p>
    <w:p w:rsidR="00823538" w:rsidRDefault="00823538" w:rsidP="005F55D4">
      <w:pPr>
        <w:pStyle w:val="ListParagraph"/>
        <w:numPr>
          <w:ilvl w:val="2"/>
          <w:numId w:val="25"/>
        </w:numPr>
        <w:tabs>
          <w:tab w:val="clear" w:pos="360"/>
        </w:tabs>
        <w:spacing w:after="0" w:line="240" w:lineRule="auto"/>
        <w:ind w:left="851"/>
        <w:jc w:val="both"/>
        <w:rPr>
          <w:rFonts w:ascii="Times New Roman" w:hAnsi="Times New Roman" w:cs="Times New Roman"/>
          <w:sz w:val="24"/>
          <w:lang w:val="sv-SE"/>
        </w:rPr>
      </w:pPr>
      <w:r w:rsidRPr="00823538">
        <w:rPr>
          <w:rFonts w:ascii="Times New Roman" w:hAnsi="Times New Roman" w:cs="Times New Roman"/>
          <w:sz w:val="24"/>
          <w:lang w:val="sv-SE"/>
        </w:rPr>
        <w:t>Terdapat pengaruh dari motivasi dan disiplin kerja secara simultan terhadap kinerja guru</w:t>
      </w:r>
    </w:p>
    <w:p w:rsidR="00823538" w:rsidRDefault="00823538" w:rsidP="005F55D4">
      <w:pPr>
        <w:pStyle w:val="ListParagraph"/>
        <w:numPr>
          <w:ilvl w:val="2"/>
          <w:numId w:val="25"/>
        </w:numPr>
        <w:tabs>
          <w:tab w:val="clear" w:pos="360"/>
        </w:tabs>
        <w:spacing w:after="0" w:line="240" w:lineRule="auto"/>
        <w:ind w:left="851"/>
        <w:jc w:val="both"/>
        <w:rPr>
          <w:rFonts w:ascii="Times New Roman" w:hAnsi="Times New Roman" w:cs="Times New Roman"/>
          <w:sz w:val="24"/>
          <w:szCs w:val="24"/>
          <w:lang w:val="sv-SE"/>
        </w:rPr>
      </w:pPr>
      <w:r w:rsidRPr="00745944">
        <w:rPr>
          <w:rFonts w:ascii="Times New Roman" w:hAnsi="Times New Roman" w:cs="Times New Roman"/>
          <w:sz w:val="24"/>
          <w:szCs w:val="24"/>
          <w:lang w:val="sv-SE"/>
        </w:rPr>
        <w:t>Terdapat pengaruh dari kinerja guru terhadap kompeten</w:t>
      </w:r>
      <w:r w:rsidR="00745944">
        <w:rPr>
          <w:rFonts w:ascii="Times New Roman" w:hAnsi="Times New Roman" w:cs="Times New Roman"/>
          <w:sz w:val="24"/>
          <w:szCs w:val="24"/>
          <w:lang w:val="sv-SE"/>
        </w:rPr>
        <w:t>si lulusan.</w:t>
      </w:r>
    </w:p>
    <w:p w:rsidR="00282382" w:rsidRPr="00FB0725" w:rsidRDefault="00282382" w:rsidP="00FB0725">
      <w:pPr>
        <w:pStyle w:val="ListParagraph"/>
        <w:numPr>
          <w:ilvl w:val="0"/>
          <w:numId w:val="1"/>
        </w:numPr>
        <w:ind w:left="426" w:hanging="437"/>
        <w:rPr>
          <w:rFonts w:ascii="Times New Roman" w:hAnsi="Times New Roman" w:cs="Times New Roman"/>
          <w:b/>
          <w:sz w:val="24"/>
        </w:rPr>
      </w:pPr>
      <w:r w:rsidRPr="00FB0725">
        <w:rPr>
          <w:rFonts w:ascii="Times New Roman" w:hAnsi="Times New Roman" w:cs="Times New Roman"/>
          <w:b/>
          <w:sz w:val="24"/>
        </w:rPr>
        <w:lastRenderedPageBreak/>
        <w:t>METODOLOGI PENELITIAN</w:t>
      </w:r>
    </w:p>
    <w:p w:rsidR="00823538" w:rsidRDefault="00B4764D" w:rsidP="00FB0725">
      <w:pPr>
        <w:pStyle w:val="ListParagraph"/>
        <w:numPr>
          <w:ilvl w:val="1"/>
          <w:numId w:val="1"/>
        </w:numPr>
        <w:ind w:left="426" w:hanging="426"/>
        <w:rPr>
          <w:rFonts w:ascii="Times New Roman" w:hAnsi="Times New Roman" w:cs="Times New Roman"/>
          <w:b/>
          <w:sz w:val="24"/>
        </w:rPr>
      </w:pPr>
      <w:r>
        <w:rPr>
          <w:rFonts w:ascii="Times New Roman" w:hAnsi="Times New Roman" w:cs="Times New Roman"/>
          <w:b/>
          <w:sz w:val="24"/>
        </w:rPr>
        <w:t>Metode Penelitian</w:t>
      </w:r>
    </w:p>
    <w:p w:rsidR="004D074B" w:rsidRPr="004D074B" w:rsidRDefault="004D074B" w:rsidP="004D074B">
      <w:pPr>
        <w:spacing w:line="240" w:lineRule="auto"/>
        <w:ind w:firstLine="426"/>
        <w:jc w:val="both"/>
        <w:rPr>
          <w:lang w:val="sv-SE"/>
        </w:rPr>
      </w:pPr>
      <w:r w:rsidRPr="004D074B">
        <w:rPr>
          <w:rFonts w:ascii="Times New Roman" w:hAnsi="Times New Roman" w:cs="Times New Roman"/>
          <w:sz w:val="24"/>
          <w:lang w:val="sv-SE"/>
        </w:rPr>
        <w:t>Metode penelitian yang digunakan adalah metode deskriptif dan verifikatif.</w:t>
      </w:r>
      <w:r w:rsidRPr="004D074B">
        <w:rPr>
          <w:rFonts w:ascii="Times New Roman" w:hAnsi="Times New Roman" w:cs="Times New Roman"/>
          <w:sz w:val="24"/>
        </w:rPr>
        <w:t xml:space="preserve"> </w:t>
      </w:r>
      <w:proofErr w:type="gramStart"/>
      <w:r w:rsidRPr="004D074B">
        <w:rPr>
          <w:rFonts w:ascii="Times New Roman" w:hAnsi="Times New Roman" w:cs="Times New Roman"/>
          <w:sz w:val="24"/>
        </w:rPr>
        <w:t>Metode deskriptif digunakan untuk mendeskripsikan objek penelitian berupa motivasi, disiplin kerja, kinerja guru, dan ko</w:t>
      </w:r>
      <w:r>
        <w:rPr>
          <w:rFonts w:ascii="Times New Roman" w:hAnsi="Times New Roman" w:cs="Times New Roman"/>
          <w:sz w:val="24"/>
        </w:rPr>
        <w:t xml:space="preserve">mpetensi lulusan sedangkan </w:t>
      </w:r>
      <w:r w:rsidRPr="004D074B">
        <w:rPr>
          <w:rFonts w:ascii="Times New Roman" w:hAnsi="Times New Roman" w:cs="Times New Roman"/>
          <w:sz w:val="24"/>
          <w:lang w:val="sv-SE"/>
        </w:rPr>
        <w:t>metode verifikatif digunakan untuk mengkaji kausalitas variabel</w:t>
      </w:r>
      <w:r>
        <w:rPr>
          <w:rFonts w:ascii="Times New Roman" w:hAnsi="Times New Roman" w:cs="Times New Roman"/>
          <w:sz w:val="24"/>
          <w:lang w:val="sv-SE"/>
        </w:rPr>
        <w:t>.</w:t>
      </w:r>
      <w:proofErr w:type="gramEnd"/>
      <w:r w:rsidRPr="004D074B">
        <w:rPr>
          <w:rFonts w:ascii="Times New Roman" w:hAnsi="Times New Roman" w:cs="Times New Roman"/>
          <w:sz w:val="24"/>
          <w:lang w:val="sv-SE"/>
        </w:rPr>
        <w:t xml:space="preserve"> </w:t>
      </w:r>
    </w:p>
    <w:p w:rsidR="00B4764D" w:rsidRDefault="00B4764D" w:rsidP="00FB0725">
      <w:pPr>
        <w:pStyle w:val="ListParagraph"/>
        <w:numPr>
          <w:ilvl w:val="1"/>
          <w:numId w:val="1"/>
        </w:numPr>
        <w:ind w:left="426" w:hanging="426"/>
        <w:rPr>
          <w:rFonts w:ascii="Times New Roman" w:hAnsi="Times New Roman" w:cs="Times New Roman"/>
          <w:b/>
          <w:sz w:val="24"/>
        </w:rPr>
      </w:pPr>
      <w:r>
        <w:rPr>
          <w:rFonts w:ascii="Times New Roman" w:hAnsi="Times New Roman" w:cs="Times New Roman"/>
          <w:b/>
          <w:sz w:val="24"/>
        </w:rPr>
        <w:t>Operasionalisasi Variabel</w:t>
      </w:r>
    </w:p>
    <w:p w:rsidR="005A4BA2" w:rsidRDefault="005A4BA2" w:rsidP="005F55D4">
      <w:pPr>
        <w:pStyle w:val="ListParagraph"/>
        <w:numPr>
          <w:ilvl w:val="2"/>
          <w:numId w:val="18"/>
        </w:numPr>
        <w:ind w:left="709"/>
        <w:rPr>
          <w:rFonts w:ascii="Times New Roman" w:hAnsi="Times New Roman" w:cs="Times New Roman"/>
          <w:b/>
          <w:sz w:val="24"/>
        </w:rPr>
      </w:pPr>
      <w:r>
        <w:rPr>
          <w:rFonts w:ascii="Times New Roman" w:hAnsi="Times New Roman" w:cs="Times New Roman"/>
          <w:b/>
          <w:sz w:val="24"/>
        </w:rPr>
        <w:t>Motivasi (X1)</w:t>
      </w:r>
    </w:p>
    <w:p w:rsidR="005A4BA2" w:rsidRPr="005A4BA2" w:rsidRDefault="005A4BA2" w:rsidP="005A4BA2">
      <w:pPr>
        <w:pStyle w:val="ListParagraph"/>
        <w:numPr>
          <w:ilvl w:val="2"/>
          <w:numId w:val="1"/>
        </w:numPr>
        <w:ind w:left="709" w:hanging="349"/>
        <w:jc w:val="both"/>
        <w:rPr>
          <w:rFonts w:ascii="Times New Roman" w:hAnsi="Times New Roman" w:cs="Times New Roman"/>
          <w:b/>
          <w:sz w:val="24"/>
        </w:rPr>
      </w:pPr>
      <w:r>
        <w:rPr>
          <w:rFonts w:ascii="Times New Roman" w:hAnsi="Times New Roman" w:cs="Times New Roman"/>
          <w:sz w:val="24"/>
        </w:rPr>
        <w:t>Motivasi</w:t>
      </w:r>
      <w:r w:rsidRPr="005A4BA2">
        <w:rPr>
          <w:rFonts w:ascii="Times New Roman" w:hAnsi="Times New Roman" w:cs="Times New Roman"/>
          <w:sz w:val="24"/>
        </w:rPr>
        <w:t xml:space="preserve"> </w:t>
      </w:r>
      <w:r>
        <w:rPr>
          <w:rFonts w:ascii="Times New Roman" w:hAnsi="Times New Roman" w:cs="Times New Roman"/>
          <w:sz w:val="24"/>
        </w:rPr>
        <w:t>intrinsik :</w:t>
      </w:r>
      <w:r w:rsidRPr="005A4BA2">
        <w:rPr>
          <w:rFonts w:ascii="Times New Roman" w:hAnsi="Times New Roman" w:cs="Times New Roman"/>
          <w:sz w:val="24"/>
        </w:rPr>
        <w:t xml:space="preserve"> kemajuan, perkembangan, tanggung jawab, penghargaan, prestasi, pekerjaan itu sendiri</w:t>
      </w:r>
    </w:p>
    <w:p w:rsidR="005A4BA2" w:rsidRPr="00625539" w:rsidRDefault="005A4BA2" w:rsidP="005A4BA2">
      <w:pPr>
        <w:pStyle w:val="ListParagraph"/>
        <w:numPr>
          <w:ilvl w:val="2"/>
          <w:numId w:val="1"/>
        </w:numPr>
        <w:ind w:left="709" w:hanging="349"/>
        <w:rPr>
          <w:rFonts w:ascii="Times New Roman" w:hAnsi="Times New Roman" w:cs="Times New Roman"/>
          <w:b/>
          <w:sz w:val="24"/>
        </w:rPr>
      </w:pPr>
      <w:r>
        <w:rPr>
          <w:rFonts w:ascii="Times New Roman" w:hAnsi="Times New Roman" w:cs="Times New Roman"/>
          <w:sz w:val="24"/>
        </w:rPr>
        <w:t xml:space="preserve">Motivasi </w:t>
      </w:r>
      <w:proofErr w:type="gramStart"/>
      <w:r>
        <w:rPr>
          <w:rFonts w:ascii="Times New Roman" w:hAnsi="Times New Roman" w:cs="Times New Roman"/>
          <w:sz w:val="24"/>
        </w:rPr>
        <w:t xml:space="preserve">ekstrinsik </w:t>
      </w:r>
      <w:r w:rsidRPr="005A4BA2">
        <w:rPr>
          <w:rFonts w:ascii="Times New Roman" w:hAnsi="Times New Roman" w:cs="Times New Roman"/>
          <w:sz w:val="24"/>
        </w:rPr>
        <w:t>:</w:t>
      </w:r>
      <w:proofErr w:type="gramEnd"/>
      <w:r w:rsidRPr="005A4BA2">
        <w:rPr>
          <w:rFonts w:ascii="Times New Roman" w:hAnsi="Times New Roman" w:cs="Times New Roman"/>
          <w:sz w:val="24"/>
        </w:rPr>
        <w:t xml:space="preserve"> gaji, kondisi kerja, kebijakan, dan penyeliaan kelompok kerja. </w:t>
      </w:r>
    </w:p>
    <w:p w:rsidR="00625539" w:rsidRPr="00625539" w:rsidRDefault="00625539" w:rsidP="00625539">
      <w:pPr>
        <w:pStyle w:val="ListParagraph"/>
        <w:ind w:left="709"/>
        <w:rPr>
          <w:rFonts w:ascii="Times New Roman" w:hAnsi="Times New Roman" w:cs="Times New Roman"/>
          <w:b/>
          <w:sz w:val="24"/>
        </w:rPr>
      </w:pPr>
    </w:p>
    <w:p w:rsidR="005A4BA2" w:rsidRDefault="005A4BA2" w:rsidP="005F55D4">
      <w:pPr>
        <w:pStyle w:val="ListParagraph"/>
        <w:numPr>
          <w:ilvl w:val="2"/>
          <w:numId w:val="18"/>
        </w:numPr>
        <w:ind w:left="709"/>
        <w:rPr>
          <w:rFonts w:ascii="Times New Roman" w:hAnsi="Times New Roman" w:cs="Times New Roman"/>
          <w:b/>
          <w:sz w:val="24"/>
        </w:rPr>
      </w:pPr>
      <w:r>
        <w:rPr>
          <w:rFonts w:ascii="Times New Roman" w:hAnsi="Times New Roman" w:cs="Times New Roman"/>
          <w:b/>
          <w:sz w:val="24"/>
        </w:rPr>
        <w:t>Disiplin Kerja (X2)</w:t>
      </w:r>
    </w:p>
    <w:p w:rsidR="005A4BA2" w:rsidRPr="003F5075"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Tujuan dan kemampuan</w:t>
      </w:r>
    </w:p>
    <w:p w:rsidR="005A4BA2" w:rsidRPr="003F5075"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Teladan pimpinan</w:t>
      </w:r>
    </w:p>
    <w:p w:rsidR="005A4BA2" w:rsidRPr="003F5075"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 xml:space="preserve">Balas jasa </w:t>
      </w:r>
    </w:p>
    <w:p w:rsidR="005A4BA2" w:rsidRPr="003F5075"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Keadilan</w:t>
      </w:r>
    </w:p>
    <w:p w:rsidR="005A4BA2" w:rsidRPr="003F5075"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 xml:space="preserve">Waskat </w:t>
      </w:r>
    </w:p>
    <w:p w:rsidR="005A4BA2" w:rsidRPr="003F5075" w:rsidRDefault="003F5075"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Sanksi hukuman</w:t>
      </w:r>
    </w:p>
    <w:p w:rsidR="005A4BA2" w:rsidRPr="003F5075"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1"/>
          <w:sz w:val="24"/>
        </w:rPr>
        <w:t xml:space="preserve"> Ketegasan</w:t>
      </w:r>
    </w:p>
    <w:p w:rsidR="003F5075" w:rsidRPr="00625539" w:rsidRDefault="005A4BA2" w:rsidP="005F55D4">
      <w:pPr>
        <w:pStyle w:val="ListParagraph"/>
        <w:numPr>
          <w:ilvl w:val="3"/>
          <w:numId w:val="25"/>
        </w:numPr>
        <w:tabs>
          <w:tab w:val="clear" w:pos="2880"/>
        </w:tabs>
        <w:ind w:left="709"/>
        <w:jc w:val="both"/>
        <w:rPr>
          <w:rFonts w:ascii="Times New Roman" w:hAnsi="Times New Roman" w:cs="Times New Roman"/>
          <w:spacing w:val="-1"/>
          <w:sz w:val="24"/>
        </w:rPr>
      </w:pPr>
      <w:r w:rsidRPr="003F5075">
        <w:rPr>
          <w:rFonts w:ascii="Times New Roman" w:hAnsi="Times New Roman" w:cs="Times New Roman"/>
          <w:spacing w:val="-3"/>
          <w:sz w:val="24"/>
        </w:rPr>
        <w:t xml:space="preserve">Hubungan kemanusiaan </w:t>
      </w:r>
    </w:p>
    <w:p w:rsidR="00625539" w:rsidRPr="003F5075" w:rsidRDefault="00625539" w:rsidP="00625539">
      <w:pPr>
        <w:pStyle w:val="ListParagraph"/>
        <w:ind w:left="709"/>
        <w:jc w:val="both"/>
        <w:rPr>
          <w:rFonts w:ascii="Times New Roman" w:hAnsi="Times New Roman" w:cs="Times New Roman"/>
          <w:spacing w:val="-1"/>
          <w:sz w:val="24"/>
        </w:rPr>
      </w:pPr>
    </w:p>
    <w:p w:rsidR="005A4BA2" w:rsidRDefault="005A4BA2" w:rsidP="005F55D4">
      <w:pPr>
        <w:pStyle w:val="ListParagraph"/>
        <w:numPr>
          <w:ilvl w:val="2"/>
          <w:numId w:val="18"/>
        </w:numPr>
        <w:ind w:left="709"/>
        <w:rPr>
          <w:rFonts w:ascii="Times New Roman" w:hAnsi="Times New Roman" w:cs="Times New Roman"/>
          <w:b/>
          <w:sz w:val="24"/>
        </w:rPr>
      </w:pPr>
      <w:r>
        <w:rPr>
          <w:rFonts w:ascii="Times New Roman" w:hAnsi="Times New Roman" w:cs="Times New Roman"/>
          <w:b/>
          <w:sz w:val="24"/>
        </w:rPr>
        <w:t>Kinerja Guru (Y)</w:t>
      </w:r>
    </w:p>
    <w:p w:rsidR="003F5075" w:rsidRDefault="003F5075" w:rsidP="005F55D4">
      <w:pPr>
        <w:pStyle w:val="ListParagraph"/>
        <w:numPr>
          <w:ilvl w:val="4"/>
          <w:numId w:val="25"/>
        </w:numPr>
        <w:tabs>
          <w:tab w:val="clear" w:pos="3600"/>
        </w:tabs>
        <w:ind w:left="709"/>
        <w:rPr>
          <w:rFonts w:ascii="Times New Roman" w:hAnsi="Times New Roman" w:cs="Times New Roman"/>
          <w:sz w:val="24"/>
        </w:rPr>
      </w:pPr>
      <w:r w:rsidRPr="003F5075">
        <w:rPr>
          <w:rFonts w:ascii="Times New Roman" w:hAnsi="Times New Roman" w:cs="Times New Roman"/>
          <w:sz w:val="24"/>
        </w:rPr>
        <w:t>Kualitas input :</w:t>
      </w:r>
      <w:r>
        <w:rPr>
          <w:rFonts w:ascii="Times New Roman" w:hAnsi="Times New Roman" w:cs="Times New Roman"/>
          <w:sz w:val="24"/>
        </w:rPr>
        <w:t xml:space="preserve"> ketaatan, kejujuran</w:t>
      </w:r>
    </w:p>
    <w:p w:rsidR="003F5075" w:rsidRDefault="003F5075" w:rsidP="005F55D4">
      <w:pPr>
        <w:pStyle w:val="ListParagraph"/>
        <w:numPr>
          <w:ilvl w:val="4"/>
          <w:numId w:val="25"/>
        </w:numPr>
        <w:tabs>
          <w:tab w:val="clear" w:pos="3600"/>
        </w:tabs>
        <w:ind w:left="709"/>
        <w:rPr>
          <w:rFonts w:ascii="Times New Roman" w:hAnsi="Times New Roman" w:cs="Times New Roman"/>
          <w:sz w:val="24"/>
        </w:rPr>
      </w:pPr>
      <w:r>
        <w:rPr>
          <w:rFonts w:ascii="Times New Roman" w:hAnsi="Times New Roman" w:cs="Times New Roman"/>
          <w:sz w:val="24"/>
        </w:rPr>
        <w:t>Kuantitas output : prestasi kerja, prakarsa</w:t>
      </w:r>
    </w:p>
    <w:p w:rsidR="003F5075" w:rsidRDefault="003F5075" w:rsidP="005F55D4">
      <w:pPr>
        <w:pStyle w:val="ListParagraph"/>
        <w:numPr>
          <w:ilvl w:val="4"/>
          <w:numId w:val="25"/>
        </w:numPr>
        <w:tabs>
          <w:tab w:val="clear" w:pos="3600"/>
        </w:tabs>
        <w:ind w:left="709"/>
        <w:rPr>
          <w:rFonts w:ascii="Times New Roman" w:hAnsi="Times New Roman" w:cs="Times New Roman"/>
          <w:sz w:val="24"/>
        </w:rPr>
      </w:pPr>
      <w:r>
        <w:rPr>
          <w:rFonts w:ascii="Times New Roman" w:hAnsi="Times New Roman" w:cs="Times New Roman"/>
          <w:sz w:val="24"/>
        </w:rPr>
        <w:t>Jangka waktu penyelesaian tugas : tanggung jawab, tepat waktu, pencapaian target kurikulum</w:t>
      </w:r>
    </w:p>
    <w:p w:rsidR="003F5075" w:rsidRDefault="003F5075" w:rsidP="005F55D4">
      <w:pPr>
        <w:pStyle w:val="ListParagraph"/>
        <w:numPr>
          <w:ilvl w:val="4"/>
          <w:numId w:val="25"/>
        </w:numPr>
        <w:tabs>
          <w:tab w:val="clear" w:pos="3600"/>
        </w:tabs>
        <w:ind w:left="709"/>
        <w:rPr>
          <w:rFonts w:ascii="Times New Roman" w:hAnsi="Times New Roman" w:cs="Times New Roman"/>
          <w:sz w:val="24"/>
        </w:rPr>
      </w:pPr>
      <w:r>
        <w:rPr>
          <w:rFonts w:ascii="Times New Roman" w:hAnsi="Times New Roman" w:cs="Times New Roman"/>
          <w:sz w:val="24"/>
        </w:rPr>
        <w:t>Kehadiran : kehadiran, persepsi mengajar</w:t>
      </w:r>
    </w:p>
    <w:p w:rsidR="003F5075" w:rsidRDefault="003F5075" w:rsidP="005F55D4">
      <w:pPr>
        <w:pStyle w:val="ListParagraph"/>
        <w:numPr>
          <w:ilvl w:val="4"/>
          <w:numId w:val="25"/>
        </w:numPr>
        <w:tabs>
          <w:tab w:val="clear" w:pos="3600"/>
        </w:tabs>
        <w:ind w:left="709"/>
        <w:rPr>
          <w:rFonts w:ascii="Times New Roman" w:hAnsi="Times New Roman" w:cs="Times New Roman"/>
          <w:sz w:val="24"/>
        </w:rPr>
      </w:pPr>
      <w:r>
        <w:rPr>
          <w:rFonts w:ascii="Times New Roman" w:hAnsi="Times New Roman" w:cs="Times New Roman"/>
          <w:sz w:val="24"/>
        </w:rPr>
        <w:t>Sikap kooperatif : kerjasama</w:t>
      </w:r>
    </w:p>
    <w:p w:rsidR="003F5075" w:rsidRPr="003F5075" w:rsidRDefault="003F5075" w:rsidP="003F5075">
      <w:pPr>
        <w:pStyle w:val="ListParagraph"/>
        <w:ind w:left="709"/>
        <w:rPr>
          <w:rFonts w:ascii="Times New Roman" w:hAnsi="Times New Roman" w:cs="Times New Roman"/>
          <w:sz w:val="24"/>
        </w:rPr>
      </w:pPr>
    </w:p>
    <w:p w:rsidR="003F5075" w:rsidRPr="003F5075" w:rsidRDefault="005A4BA2" w:rsidP="005F55D4">
      <w:pPr>
        <w:pStyle w:val="ListParagraph"/>
        <w:numPr>
          <w:ilvl w:val="2"/>
          <w:numId w:val="18"/>
        </w:numPr>
        <w:spacing w:line="360" w:lineRule="auto"/>
        <w:ind w:left="709"/>
        <w:rPr>
          <w:rFonts w:ascii="Times New Roman" w:hAnsi="Times New Roman" w:cs="Times New Roman"/>
          <w:b/>
          <w:sz w:val="24"/>
        </w:rPr>
      </w:pPr>
      <w:r>
        <w:rPr>
          <w:rFonts w:ascii="Times New Roman" w:hAnsi="Times New Roman" w:cs="Times New Roman"/>
          <w:b/>
          <w:sz w:val="24"/>
        </w:rPr>
        <w:t>Kompetensi Lulusan (Z)</w:t>
      </w:r>
    </w:p>
    <w:p w:rsidR="003F5075" w:rsidRDefault="003F5075" w:rsidP="005F55D4">
      <w:pPr>
        <w:pStyle w:val="ListParagraph"/>
        <w:numPr>
          <w:ilvl w:val="5"/>
          <w:numId w:val="25"/>
        </w:numPr>
        <w:tabs>
          <w:tab w:val="clear" w:pos="4320"/>
        </w:tabs>
        <w:spacing w:line="240" w:lineRule="auto"/>
        <w:ind w:left="709"/>
        <w:rPr>
          <w:rFonts w:ascii="Times New Roman" w:hAnsi="Times New Roman" w:cs="Times New Roman"/>
          <w:sz w:val="24"/>
        </w:rPr>
      </w:pPr>
      <w:r>
        <w:rPr>
          <w:rFonts w:ascii="Times New Roman" w:hAnsi="Times New Roman" w:cs="Times New Roman"/>
          <w:sz w:val="24"/>
        </w:rPr>
        <w:t>Kognitif : pengetahuan, pemahaman, aplikasi</w:t>
      </w:r>
    </w:p>
    <w:p w:rsidR="003F5075" w:rsidRDefault="003F5075" w:rsidP="005F55D4">
      <w:pPr>
        <w:pStyle w:val="ListParagraph"/>
        <w:numPr>
          <w:ilvl w:val="5"/>
          <w:numId w:val="25"/>
        </w:numPr>
        <w:tabs>
          <w:tab w:val="clear" w:pos="4320"/>
        </w:tabs>
        <w:spacing w:line="240" w:lineRule="auto"/>
        <w:ind w:left="709"/>
        <w:rPr>
          <w:rFonts w:ascii="Times New Roman" w:hAnsi="Times New Roman" w:cs="Times New Roman"/>
          <w:sz w:val="24"/>
        </w:rPr>
      </w:pPr>
      <w:r>
        <w:rPr>
          <w:rFonts w:ascii="Times New Roman" w:hAnsi="Times New Roman" w:cs="Times New Roman"/>
          <w:sz w:val="24"/>
        </w:rPr>
        <w:t>Afektif : penerimaan, tanggapan, persepsi</w:t>
      </w:r>
    </w:p>
    <w:p w:rsidR="003F5075" w:rsidRPr="00625539" w:rsidRDefault="003F5075" w:rsidP="005F55D4">
      <w:pPr>
        <w:pStyle w:val="ListParagraph"/>
        <w:numPr>
          <w:ilvl w:val="5"/>
          <w:numId w:val="25"/>
        </w:numPr>
        <w:tabs>
          <w:tab w:val="clear" w:pos="4320"/>
        </w:tabs>
        <w:spacing w:line="240" w:lineRule="auto"/>
        <w:ind w:left="709"/>
        <w:rPr>
          <w:rFonts w:ascii="Times New Roman" w:hAnsi="Times New Roman" w:cs="Times New Roman"/>
          <w:sz w:val="24"/>
        </w:rPr>
      </w:pPr>
      <w:r>
        <w:rPr>
          <w:rFonts w:ascii="Times New Roman" w:hAnsi="Times New Roman" w:cs="Times New Roman"/>
          <w:sz w:val="24"/>
        </w:rPr>
        <w:t>Psikomotor : kesiapan, respon terpimpin</w:t>
      </w:r>
    </w:p>
    <w:p w:rsidR="00625539" w:rsidRPr="00A62E3C" w:rsidRDefault="00625539" w:rsidP="00625539">
      <w:pPr>
        <w:pStyle w:val="ListParagraph"/>
        <w:spacing w:line="240" w:lineRule="auto"/>
        <w:ind w:left="709"/>
        <w:rPr>
          <w:rFonts w:ascii="Times New Roman" w:hAnsi="Times New Roman" w:cs="Times New Roman"/>
          <w:sz w:val="24"/>
        </w:rPr>
      </w:pPr>
    </w:p>
    <w:p w:rsidR="00B4764D" w:rsidRDefault="00B4764D" w:rsidP="002A22AF">
      <w:pPr>
        <w:pStyle w:val="ListParagraph"/>
        <w:numPr>
          <w:ilvl w:val="1"/>
          <w:numId w:val="1"/>
        </w:numPr>
        <w:spacing w:line="240" w:lineRule="auto"/>
        <w:ind w:left="426" w:hanging="426"/>
        <w:rPr>
          <w:rFonts w:ascii="Times New Roman" w:hAnsi="Times New Roman" w:cs="Times New Roman"/>
          <w:b/>
          <w:sz w:val="24"/>
        </w:rPr>
      </w:pPr>
      <w:r>
        <w:rPr>
          <w:rFonts w:ascii="Times New Roman" w:hAnsi="Times New Roman" w:cs="Times New Roman"/>
          <w:b/>
          <w:sz w:val="24"/>
        </w:rPr>
        <w:t>Populasi dan Sampel</w:t>
      </w:r>
    </w:p>
    <w:p w:rsidR="005C3222" w:rsidRPr="002A22AF" w:rsidRDefault="002A22AF" w:rsidP="002A22AF">
      <w:pPr>
        <w:spacing w:line="240" w:lineRule="auto"/>
        <w:ind w:firstLine="426"/>
        <w:jc w:val="both"/>
        <w:rPr>
          <w:rFonts w:ascii="Times New Roman" w:hAnsi="Times New Roman" w:cs="Times New Roman"/>
          <w:sz w:val="24"/>
          <w:lang w:val="sv-SE"/>
        </w:rPr>
      </w:pPr>
      <w:r w:rsidRPr="002A22AF">
        <w:rPr>
          <w:rFonts w:ascii="Times New Roman" w:hAnsi="Times New Roman" w:cs="Times New Roman"/>
          <w:sz w:val="24"/>
          <w:lang w:val="sv-SE"/>
        </w:rPr>
        <w:t xml:space="preserve">Populasi dalam penelitian ini adalah seluruh guru kelas V dan VI di Gugus 33 Bandung sebanyak 40 orang guru yang tersebar di 13 Sekolah Dasar. Untuk </w:t>
      </w:r>
      <w:r w:rsidRPr="002A22AF">
        <w:rPr>
          <w:rFonts w:ascii="Times New Roman" w:hAnsi="Times New Roman" w:cs="Times New Roman"/>
          <w:sz w:val="24"/>
          <w:lang w:val="sv-SE"/>
        </w:rPr>
        <w:lastRenderedPageBreak/>
        <w:t xml:space="preserve">menentukan sampel dari populasi dalam penelitian ini, </w:t>
      </w:r>
      <w:r>
        <w:rPr>
          <w:rFonts w:ascii="Times New Roman" w:hAnsi="Times New Roman" w:cs="Times New Roman"/>
          <w:sz w:val="24"/>
          <w:lang w:val="sv-SE"/>
        </w:rPr>
        <w:t>di</w:t>
      </w:r>
      <w:r w:rsidRPr="002A22AF">
        <w:rPr>
          <w:rFonts w:ascii="Times New Roman" w:hAnsi="Times New Roman" w:cs="Times New Roman"/>
          <w:sz w:val="24"/>
          <w:lang w:val="sv-SE"/>
        </w:rPr>
        <w:t xml:space="preserve">gunakan </w:t>
      </w:r>
      <w:r w:rsidRPr="002A22AF">
        <w:rPr>
          <w:rFonts w:ascii="Times New Roman" w:hAnsi="Times New Roman" w:cs="Times New Roman"/>
          <w:i/>
          <w:sz w:val="24"/>
          <w:lang w:val="sv-SE"/>
        </w:rPr>
        <w:t>nonprobability samping</w:t>
      </w:r>
      <w:r w:rsidRPr="002A22AF">
        <w:rPr>
          <w:rFonts w:ascii="Times New Roman" w:hAnsi="Times New Roman" w:cs="Times New Roman"/>
          <w:sz w:val="24"/>
          <w:lang w:val="sv-SE"/>
        </w:rPr>
        <w:t xml:space="preserve"> dengan teknik sampling sampel populasi atau sampel jenuh. Hal ini dilakukan mengingat jumlah populasi yang sedikit hanya 40 orang.</w:t>
      </w:r>
    </w:p>
    <w:p w:rsidR="00B4764D" w:rsidRDefault="00B4764D" w:rsidP="00FB0725">
      <w:pPr>
        <w:pStyle w:val="ListParagraph"/>
        <w:numPr>
          <w:ilvl w:val="1"/>
          <w:numId w:val="1"/>
        </w:numPr>
        <w:ind w:left="426" w:hanging="426"/>
        <w:rPr>
          <w:rFonts w:ascii="Times New Roman" w:hAnsi="Times New Roman" w:cs="Times New Roman"/>
          <w:b/>
          <w:sz w:val="24"/>
        </w:rPr>
      </w:pPr>
      <w:r>
        <w:rPr>
          <w:rFonts w:ascii="Times New Roman" w:hAnsi="Times New Roman" w:cs="Times New Roman"/>
          <w:b/>
          <w:sz w:val="24"/>
        </w:rPr>
        <w:t>Teknik Pengumpulan Data</w:t>
      </w:r>
    </w:p>
    <w:p w:rsidR="002A22AF" w:rsidRDefault="002A22AF" w:rsidP="002A22AF">
      <w:pPr>
        <w:pStyle w:val="ListParagraph"/>
        <w:numPr>
          <w:ilvl w:val="2"/>
          <w:numId w:val="1"/>
        </w:numPr>
        <w:ind w:left="709" w:hanging="349"/>
        <w:rPr>
          <w:rFonts w:ascii="Times New Roman" w:hAnsi="Times New Roman" w:cs="Times New Roman"/>
          <w:sz w:val="24"/>
        </w:rPr>
      </w:pPr>
      <w:r w:rsidRPr="002A22AF">
        <w:rPr>
          <w:rFonts w:ascii="Times New Roman" w:hAnsi="Times New Roman" w:cs="Times New Roman"/>
          <w:sz w:val="24"/>
        </w:rPr>
        <w:t xml:space="preserve">Data </w:t>
      </w:r>
      <w:r>
        <w:rPr>
          <w:rFonts w:ascii="Times New Roman" w:hAnsi="Times New Roman" w:cs="Times New Roman"/>
          <w:sz w:val="24"/>
        </w:rPr>
        <w:t>primer diperoleh melalui penelitian di lapangan dengan menyebarkan kuesioner kepada 40 responden</w:t>
      </w:r>
    </w:p>
    <w:p w:rsidR="002A22AF" w:rsidRPr="002A22AF" w:rsidRDefault="002A22AF" w:rsidP="002A22AF">
      <w:pPr>
        <w:pStyle w:val="ListParagraph"/>
        <w:numPr>
          <w:ilvl w:val="2"/>
          <w:numId w:val="1"/>
        </w:numPr>
        <w:ind w:left="709" w:hanging="349"/>
        <w:rPr>
          <w:rFonts w:ascii="Times New Roman" w:hAnsi="Times New Roman" w:cs="Times New Roman"/>
          <w:sz w:val="24"/>
        </w:rPr>
      </w:pPr>
      <w:r>
        <w:rPr>
          <w:rFonts w:ascii="Times New Roman" w:hAnsi="Times New Roman" w:cs="Times New Roman"/>
          <w:sz w:val="24"/>
        </w:rPr>
        <w:t>Data sekunder diperoleh melalui observasi dan wawancara.</w:t>
      </w:r>
    </w:p>
    <w:p w:rsidR="00B4764D" w:rsidRDefault="00B4764D" w:rsidP="00FB0725">
      <w:pPr>
        <w:pStyle w:val="ListParagraph"/>
        <w:numPr>
          <w:ilvl w:val="1"/>
          <w:numId w:val="1"/>
        </w:numPr>
        <w:ind w:left="426" w:hanging="426"/>
        <w:rPr>
          <w:rFonts w:ascii="Times New Roman" w:hAnsi="Times New Roman" w:cs="Times New Roman"/>
          <w:b/>
          <w:sz w:val="24"/>
        </w:rPr>
      </w:pPr>
      <w:r>
        <w:rPr>
          <w:rFonts w:ascii="Times New Roman" w:hAnsi="Times New Roman" w:cs="Times New Roman"/>
          <w:b/>
          <w:sz w:val="24"/>
        </w:rPr>
        <w:t>Rancangan Analisis dan Uji Hipotesis</w:t>
      </w:r>
    </w:p>
    <w:p w:rsidR="002A22AF" w:rsidRPr="002A22AF" w:rsidRDefault="002A22AF" w:rsidP="002A22AF">
      <w:pPr>
        <w:spacing w:line="240" w:lineRule="auto"/>
        <w:ind w:firstLine="426"/>
        <w:jc w:val="both"/>
        <w:rPr>
          <w:rFonts w:ascii="Times New Roman" w:hAnsi="Times New Roman" w:cs="Times New Roman"/>
          <w:sz w:val="24"/>
          <w:szCs w:val="24"/>
          <w:lang w:val="sv-SE"/>
        </w:rPr>
      </w:pPr>
      <w:r>
        <w:rPr>
          <w:rFonts w:ascii="Times New Roman" w:hAnsi="Times New Roman" w:cs="Times New Roman"/>
          <w:sz w:val="24"/>
          <w:szCs w:val="24"/>
          <w:lang w:val="sv-SE"/>
        </w:rPr>
        <w:t>R</w:t>
      </w:r>
      <w:r w:rsidRPr="002A22AF">
        <w:rPr>
          <w:rFonts w:ascii="Times New Roman" w:hAnsi="Times New Roman" w:cs="Times New Roman"/>
          <w:sz w:val="24"/>
          <w:szCs w:val="24"/>
          <w:lang w:val="sv-SE"/>
        </w:rPr>
        <w:t xml:space="preserve">ancangan </w:t>
      </w:r>
      <w:r>
        <w:rPr>
          <w:rFonts w:ascii="Times New Roman" w:hAnsi="Times New Roman" w:cs="Times New Roman"/>
          <w:sz w:val="24"/>
          <w:szCs w:val="24"/>
          <w:lang w:val="sv-SE"/>
        </w:rPr>
        <w:t xml:space="preserve">yang digunakan adalah </w:t>
      </w:r>
      <w:r w:rsidRPr="002A22AF">
        <w:rPr>
          <w:rFonts w:ascii="Times New Roman" w:hAnsi="Times New Roman" w:cs="Times New Roman"/>
          <w:sz w:val="24"/>
          <w:szCs w:val="24"/>
          <w:lang w:val="sv-SE"/>
        </w:rPr>
        <w:t xml:space="preserve">analisis jalur sederhana atau </w:t>
      </w:r>
      <w:r w:rsidRPr="002A22AF">
        <w:rPr>
          <w:rFonts w:ascii="Times New Roman" w:hAnsi="Times New Roman" w:cs="Times New Roman"/>
          <w:i/>
          <w:sz w:val="24"/>
          <w:szCs w:val="24"/>
          <w:lang w:val="sv-SE"/>
        </w:rPr>
        <w:t>path analysis</w:t>
      </w:r>
      <w:r w:rsidRPr="002A22AF">
        <w:rPr>
          <w:rFonts w:ascii="Times New Roman" w:hAnsi="Times New Roman" w:cs="Times New Roman"/>
          <w:sz w:val="24"/>
          <w:szCs w:val="24"/>
          <w:lang w:val="sv-SE"/>
        </w:rPr>
        <w:t xml:space="preserve">. Hal ini dlakukan untuk menjelaskan hubungan antarvariabel seperti yang telah digambarkan dalam kerangka pemikiran. Rancangan analisis dalam penelitian ini digambarkan dalam </w:t>
      </w:r>
      <w:r w:rsidRPr="002A22AF">
        <w:rPr>
          <w:rFonts w:ascii="Times New Roman" w:hAnsi="Times New Roman" w:cs="Times New Roman"/>
          <w:i/>
          <w:sz w:val="24"/>
          <w:szCs w:val="24"/>
          <w:lang w:val="sv-SE"/>
        </w:rPr>
        <w:t>path analysis</w:t>
      </w:r>
      <w:r w:rsidRPr="002A22AF">
        <w:rPr>
          <w:rFonts w:ascii="Times New Roman" w:hAnsi="Times New Roman" w:cs="Times New Roman"/>
          <w:sz w:val="24"/>
          <w:szCs w:val="24"/>
          <w:lang w:val="sv-SE"/>
        </w:rPr>
        <w:t xml:space="preserve"> sebagai berikut :                                                    </w:t>
      </w:r>
    </w:p>
    <w:p w:rsidR="002A22AF" w:rsidRPr="002A22AF" w:rsidRDefault="00FC367A" w:rsidP="002A22AF">
      <w:pPr>
        <w:spacing w:line="240" w:lineRule="auto"/>
        <w:ind w:firstLine="720"/>
        <w:jc w:val="both"/>
        <w:rPr>
          <w:rFonts w:ascii="Times New Roman" w:hAnsi="Times New Roman" w:cs="Times New Roman"/>
          <w:sz w:val="24"/>
          <w:szCs w:val="24"/>
          <w:lang w:val="sv-SE"/>
        </w:rPr>
      </w:pPr>
      <w:r w:rsidRPr="00FC367A">
        <w:rPr>
          <w:rFonts w:ascii="Times New Roman" w:hAnsi="Times New Roman" w:cs="Times New Roman"/>
          <w:noProof/>
          <w:sz w:val="24"/>
          <w:szCs w:val="24"/>
        </w:rPr>
        <w:pict>
          <v:group id="_x0000_s1039" style="position:absolute;left:0;text-align:left;margin-left:100.35pt;margin-top:10.65pt;width:249.7pt;height:104pt;z-index:251674624" coordorigin="3165,13417" coordsize="6150,2080">
            <v:shapetype id="_x0000_t32" coordsize="21600,21600" o:spt="32" o:oned="t" path="m,l21600,21600e" filled="f">
              <v:path arrowok="t" fillok="f" o:connecttype="none"/>
              <o:lock v:ext="edit" shapetype="t"/>
            </v:shapetype>
            <v:shape id="_x0000_s1040" type="#_x0000_t32" style="position:absolute;left:4095;top:13921;width:2010;height:540" o:connectortype="straight">
              <v:stroke endarrow="block"/>
            </v:shape>
            <v:shape id="_x0000_s1041" type="#_x0000_t32" style="position:absolute;left:6930;top:14530;width:1590;height:0" o:connectortype="straight">
              <v:stroke endarrow="block"/>
            </v:shape>
            <v:shape id="_x0000_s1042" type="#_x0000_t32" style="position:absolute;left:4095;top:14642;width:2010;height:615;flip:y" o:connectortype="straight">
              <v:stroke endarrow="block"/>
            </v:shape>
            <v:shape id="_x0000_s1043" type="#_x0000_t85" style="position:absolute;left:3165;top:13817;width:240;height:1440">
              <v:stroke startarrow="block" endarrow="block"/>
            </v:shape>
            <v:rect id="_x0000_s1044" style="position:absolute;left:3405;top:15008;width:690;height:489" strokeweight="2.5pt">
              <v:shadow color="#868686"/>
              <v:textbox style="mso-next-textbox:#_x0000_s1044">
                <w:txbxContent>
                  <w:p w:rsidR="00C9722F" w:rsidRDefault="00C9722F" w:rsidP="002A22AF">
                    <w:pPr>
                      <w:jc w:val="center"/>
                    </w:pPr>
                    <w:r>
                      <w:t>X2</w:t>
                    </w:r>
                  </w:p>
                </w:txbxContent>
              </v:textbox>
            </v:rect>
            <v:rect id="_x0000_s1045" style="position:absolute;left:3405;top:13628;width:690;height:489" strokeweight="2.5pt">
              <v:shadow color="#868686"/>
              <v:textbox style="mso-next-textbox:#_x0000_s1045">
                <w:txbxContent>
                  <w:p w:rsidR="00C9722F" w:rsidRDefault="00C9722F" w:rsidP="002A22AF">
                    <w:pPr>
                      <w:jc w:val="center"/>
                    </w:pPr>
                    <w:r>
                      <w:t>X1</w:t>
                    </w:r>
                  </w:p>
                </w:txbxContent>
              </v:textbox>
            </v:rect>
            <v:rect id="_x0000_s1046" style="position:absolute;left:8625;top:14297;width:690;height:489" strokeweight="2.5pt">
              <v:shadow color="#868686"/>
              <v:textbox style="mso-next-textbox:#_x0000_s1046">
                <w:txbxContent>
                  <w:p w:rsidR="00C9722F" w:rsidRDefault="00C9722F" w:rsidP="002A22AF">
                    <w:pPr>
                      <w:jc w:val="center"/>
                    </w:pPr>
                    <w:r>
                      <w:t>Z</w:t>
                    </w:r>
                  </w:p>
                </w:txbxContent>
              </v:textbox>
            </v:rect>
            <v:rect id="_x0000_s1047" style="position:absolute;left:6240;top:14297;width:690;height:489" strokeweight="2.5pt">
              <v:shadow color="#868686"/>
              <v:textbox style="mso-next-textbox:#_x0000_s1047">
                <w:txbxContent>
                  <w:p w:rsidR="00C9722F" w:rsidRDefault="00C9722F" w:rsidP="002A22AF">
                    <w:pPr>
                      <w:jc w:val="center"/>
                    </w:pPr>
                    <w:r>
                      <w:t>Y</w:t>
                    </w:r>
                  </w:p>
                </w:txbxContent>
              </v:textbox>
            </v:rect>
            <v:shape id="_x0000_s1048" type="#_x0000_t32" style="position:absolute;left:8895;top:13516;width:0;height:601" o:connectortype="straight">
              <v:stroke endarrow="block"/>
            </v:shape>
            <v:shape id="_x0000_s1049" type="#_x0000_t32" style="position:absolute;left:6465;top:13417;width:0;height:601" o:connectortype="straight">
              <v:stroke endarrow="block"/>
            </v:shape>
          </v:group>
        </w:pict>
      </w:r>
      <w:r w:rsidR="002A22AF" w:rsidRPr="002A22AF">
        <w:rPr>
          <w:rFonts w:ascii="Times New Roman" w:hAnsi="Times New Roman" w:cs="Times New Roman"/>
          <w:sz w:val="24"/>
          <w:szCs w:val="24"/>
          <w:lang w:val="sv-SE"/>
        </w:rPr>
        <w:t xml:space="preserve">                                             </w:t>
      </w:r>
      <w:r w:rsidR="002A22AF">
        <w:rPr>
          <w:rFonts w:ascii="Times New Roman" w:hAnsi="Times New Roman" w:cs="Times New Roman"/>
          <w:sz w:val="24"/>
          <w:szCs w:val="24"/>
          <w:lang w:val="sv-SE"/>
        </w:rPr>
        <w:t xml:space="preserve">       </w:t>
      </w:r>
      <w:r w:rsidR="002A22AF" w:rsidRPr="002A22AF">
        <w:rPr>
          <w:rFonts w:ascii="Times New Roman" w:hAnsi="Times New Roman" w:cs="Times New Roman"/>
          <w:sz w:val="24"/>
          <w:szCs w:val="24"/>
          <w:lang w:val="sv-SE"/>
        </w:rPr>
        <w:t xml:space="preserve">  </w:t>
      </w:r>
      <w:r w:rsidR="005C39D9">
        <w:rPr>
          <w:rFonts w:ascii="Times New Roman" w:hAnsi="Times New Roman" w:cs="Times New Roman"/>
          <w:sz w:val="24"/>
          <w:szCs w:val="24"/>
          <w:lang w:val="sv-SE"/>
        </w:rPr>
        <w:t xml:space="preserve">        </w:t>
      </w:r>
      <w:r w:rsidR="002A22AF" w:rsidRPr="002A22AF">
        <w:rPr>
          <w:rFonts w:ascii="Times New Roman" w:hAnsi="Times New Roman" w:cs="Times New Roman"/>
          <w:sz w:val="24"/>
          <w:szCs w:val="24"/>
          <w:lang w:val="sv-SE"/>
        </w:rPr>
        <w:t xml:space="preserve"> ε</w:t>
      </w:r>
      <w:r w:rsidR="002A22AF" w:rsidRPr="002A22AF">
        <w:rPr>
          <w:rFonts w:ascii="Times New Roman" w:hAnsi="Times New Roman" w:cs="Times New Roman"/>
          <w:sz w:val="24"/>
          <w:szCs w:val="24"/>
          <w:vertAlign w:val="subscript"/>
          <w:lang w:val="sv-SE"/>
        </w:rPr>
        <w:t>1</w:t>
      </w:r>
      <w:r w:rsidR="002A22AF" w:rsidRPr="002A22AF">
        <w:rPr>
          <w:rFonts w:ascii="Times New Roman" w:hAnsi="Times New Roman" w:cs="Times New Roman"/>
          <w:sz w:val="24"/>
          <w:szCs w:val="24"/>
          <w:lang w:val="sv-SE"/>
        </w:rPr>
        <w:t xml:space="preserve">    </w:t>
      </w:r>
      <w:r w:rsidR="005C39D9">
        <w:rPr>
          <w:rFonts w:ascii="Times New Roman" w:hAnsi="Times New Roman" w:cs="Times New Roman"/>
          <w:sz w:val="24"/>
          <w:szCs w:val="24"/>
          <w:lang w:val="sv-SE"/>
        </w:rPr>
        <w:t xml:space="preserve">                          </w:t>
      </w:r>
      <w:r w:rsidR="002A22AF" w:rsidRPr="002A22AF">
        <w:rPr>
          <w:rFonts w:ascii="Times New Roman" w:hAnsi="Times New Roman" w:cs="Times New Roman"/>
          <w:sz w:val="24"/>
          <w:szCs w:val="24"/>
          <w:lang w:val="sv-SE"/>
        </w:rPr>
        <w:t xml:space="preserve"> ε</w:t>
      </w:r>
      <w:r w:rsidR="002A22AF" w:rsidRPr="002A22AF">
        <w:rPr>
          <w:rFonts w:ascii="Times New Roman" w:hAnsi="Times New Roman" w:cs="Times New Roman"/>
          <w:sz w:val="24"/>
          <w:szCs w:val="24"/>
          <w:vertAlign w:val="subscript"/>
          <w:lang w:val="sv-SE"/>
        </w:rPr>
        <w:t>2</w:t>
      </w:r>
    </w:p>
    <w:p w:rsidR="002A22AF" w:rsidRPr="002A22AF" w:rsidRDefault="002A22AF" w:rsidP="002A22AF">
      <w:pPr>
        <w:spacing w:line="480" w:lineRule="auto"/>
        <w:rPr>
          <w:rFonts w:ascii="Times New Roman" w:hAnsi="Times New Roman" w:cs="Times New Roman"/>
          <w:sz w:val="24"/>
          <w:szCs w:val="24"/>
          <w:lang w:val="sv-SE"/>
        </w:rPr>
      </w:pPr>
      <w:r w:rsidRPr="002A22AF">
        <w:rPr>
          <w:rFonts w:ascii="Times New Roman" w:hAnsi="Times New Roman" w:cs="Times New Roman"/>
          <w:sz w:val="24"/>
          <w:szCs w:val="24"/>
          <w:lang w:val="sv-SE"/>
        </w:rPr>
        <w:t xml:space="preserve">                                 </w:t>
      </w:r>
      <w:r w:rsidR="005C39D9">
        <w:rPr>
          <w:rFonts w:ascii="Times New Roman" w:hAnsi="Times New Roman" w:cs="Times New Roman"/>
          <w:sz w:val="24"/>
          <w:szCs w:val="24"/>
          <w:lang w:val="sv-SE"/>
        </w:rPr>
        <w:t xml:space="preserve">      </w:t>
      </w:r>
      <w:r w:rsidRPr="002A22AF">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Pr="002A22AF">
        <w:rPr>
          <w:rFonts w:ascii="Times New Roman" w:hAnsi="Times New Roman" w:cs="Times New Roman"/>
          <w:sz w:val="24"/>
          <w:szCs w:val="24"/>
          <w:lang w:val="sv-SE"/>
        </w:rPr>
        <w:t xml:space="preserve"> </w:t>
      </w:r>
      <w:r w:rsidRPr="002A22AF">
        <w:rPr>
          <w:rFonts w:ascii="Times New Roman" w:hAnsi="Times New Roman" w:cs="Times New Roman"/>
          <w:i/>
          <w:sz w:val="24"/>
          <w:szCs w:val="24"/>
          <w:lang w:val="sv-SE"/>
        </w:rPr>
        <w:t>ρyx</w:t>
      </w:r>
      <w:r w:rsidRPr="002A22AF">
        <w:rPr>
          <w:rFonts w:ascii="Times New Roman" w:hAnsi="Times New Roman" w:cs="Times New Roman"/>
          <w:i/>
          <w:sz w:val="24"/>
          <w:szCs w:val="24"/>
          <w:vertAlign w:val="subscript"/>
          <w:lang w:val="sv-SE"/>
        </w:rPr>
        <w:t>1</w:t>
      </w:r>
      <w:r w:rsidRPr="002A22AF">
        <w:rPr>
          <w:rFonts w:ascii="Times New Roman" w:hAnsi="Times New Roman" w:cs="Times New Roman"/>
          <w:i/>
          <w:sz w:val="24"/>
          <w:szCs w:val="24"/>
          <w:lang w:val="sv-SE"/>
        </w:rPr>
        <w:t xml:space="preserve">                                       </w:t>
      </w:r>
      <w:r w:rsidRPr="002A22AF">
        <w:rPr>
          <w:rFonts w:ascii="Times New Roman" w:hAnsi="Times New Roman" w:cs="Times New Roman"/>
          <w:i/>
          <w:sz w:val="24"/>
          <w:szCs w:val="24"/>
          <w:vertAlign w:val="subscript"/>
          <w:lang w:val="sv-SE"/>
        </w:rPr>
        <w:t xml:space="preserve">                                                                                                                                                                          </w:t>
      </w:r>
    </w:p>
    <w:p w:rsidR="002A22AF" w:rsidRPr="002A22AF" w:rsidRDefault="00FC367A" w:rsidP="002A22AF">
      <w:pPr>
        <w:spacing w:line="480" w:lineRule="auto"/>
        <w:rPr>
          <w:rFonts w:ascii="Times New Roman" w:hAnsi="Times New Roman" w:cs="Times New Roman"/>
          <w:sz w:val="24"/>
          <w:szCs w:val="24"/>
          <w:lang w:val="sv-SE"/>
        </w:rPr>
      </w:pPr>
      <w:r w:rsidRPr="00FC367A">
        <w:rPr>
          <w:rFonts w:ascii="Times New Roman" w:hAnsi="Times New Roman" w:cs="Times New Roman"/>
          <w:b/>
          <w:noProof/>
          <w:sz w:val="24"/>
          <w:szCs w:val="24"/>
          <w:lang w:val="sv-SE" w:eastAsia="zh-TW"/>
        </w:rPr>
        <w:pict>
          <v:shape id="_x0000_s1038" type="#_x0000_t202" style="position:absolute;margin-left:175.7pt;margin-top:35.65pt;width:145.9pt;height:33.25pt;z-index:251673600;mso-height-percent:200;mso-height-percent:200;mso-width-relative:margin;mso-height-relative:margin" strokecolor="white">
            <v:textbox style="mso-fit-shape-to-text:t">
              <w:txbxContent>
                <w:p w:rsidR="00C9722F" w:rsidRPr="00186927" w:rsidRDefault="00C9722F" w:rsidP="005C39D9">
                  <w:pPr>
                    <w:spacing w:after="0" w:line="240" w:lineRule="auto"/>
                    <w:jc w:val="center"/>
                    <w:rPr>
                      <w:rFonts w:ascii="Times New Roman" w:hAnsi="Times New Roman" w:cs="Times New Roman"/>
                    </w:rPr>
                  </w:pPr>
                  <w:r>
                    <w:rPr>
                      <w:rFonts w:ascii="Times New Roman" w:hAnsi="Times New Roman" w:cs="Times New Roman"/>
                      <w:b/>
                    </w:rPr>
                    <w:t xml:space="preserve">Gambar </w:t>
                  </w:r>
                  <w:r>
                    <w:rPr>
                      <w:rFonts w:ascii="Times New Roman" w:hAnsi="Times New Roman" w:cs="Times New Roman"/>
                      <w:b/>
                      <w:lang w:val="id-ID"/>
                    </w:rPr>
                    <w:t xml:space="preserve">1 </w:t>
                  </w:r>
                  <w:r w:rsidRPr="00186927">
                    <w:rPr>
                      <w:rFonts w:ascii="Times New Roman" w:hAnsi="Times New Roman" w:cs="Times New Roman"/>
                      <w:b/>
                    </w:rPr>
                    <w:t>Aanalisis Jalur</w:t>
                  </w:r>
                </w:p>
              </w:txbxContent>
            </v:textbox>
          </v:shape>
        </w:pict>
      </w:r>
      <w:r w:rsidR="002A22AF" w:rsidRPr="002A22AF">
        <w:rPr>
          <w:rFonts w:ascii="Times New Roman" w:hAnsi="Times New Roman" w:cs="Times New Roman"/>
          <w:sz w:val="24"/>
          <w:szCs w:val="24"/>
          <w:lang w:val="sv-SE"/>
        </w:rPr>
        <w:t xml:space="preserve">     </w:t>
      </w:r>
      <w:r w:rsidR="005C39D9">
        <w:rPr>
          <w:rFonts w:ascii="Times New Roman" w:hAnsi="Times New Roman" w:cs="Times New Roman"/>
          <w:sz w:val="24"/>
          <w:szCs w:val="24"/>
          <w:lang w:val="sv-SE"/>
        </w:rPr>
        <w:t xml:space="preserve">      </w:t>
      </w:r>
      <w:r w:rsidR="002A22AF" w:rsidRPr="002A22AF">
        <w:rPr>
          <w:rFonts w:ascii="Times New Roman" w:hAnsi="Times New Roman" w:cs="Times New Roman"/>
          <w:sz w:val="24"/>
          <w:szCs w:val="24"/>
          <w:lang w:val="sv-SE"/>
        </w:rPr>
        <w:t xml:space="preserve"> </w:t>
      </w:r>
      <w:r w:rsidR="005C39D9">
        <w:rPr>
          <w:rFonts w:ascii="Times New Roman" w:hAnsi="Times New Roman" w:cs="Times New Roman"/>
          <w:sz w:val="24"/>
          <w:szCs w:val="24"/>
          <w:lang w:val="sv-SE"/>
        </w:rPr>
        <w:t xml:space="preserve">             </w:t>
      </w:r>
      <w:r w:rsidR="002A22AF" w:rsidRPr="002A22AF">
        <w:rPr>
          <w:rFonts w:ascii="Times New Roman" w:hAnsi="Times New Roman" w:cs="Times New Roman"/>
          <w:i/>
          <w:sz w:val="24"/>
          <w:szCs w:val="24"/>
          <w:lang w:val="sv-SE"/>
        </w:rPr>
        <w:t>rx</w:t>
      </w:r>
      <w:r w:rsidR="002A22AF" w:rsidRPr="002A22AF">
        <w:rPr>
          <w:rFonts w:ascii="Times New Roman" w:hAnsi="Times New Roman" w:cs="Times New Roman"/>
          <w:i/>
          <w:sz w:val="24"/>
          <w:szCs w:val="24"/>
          <w:vertAlign w:val="subscript"/>
          <w:lang w:val="sv-SE"/>
        </w:rPr>
        <w:t>1</w:t>
      </w:r>
      <w:r w:rsidR="002A22AF" w:rsidRPr="002A22AF">
        <w:rPr>
          <w:rFonts w:ascii="Times New Roman" w:hAnsi="Times New Roman" w:cs="Times New Roman"/>
          <w:i/>
          <w:sz w:val="24"/>
          <w:szCs w:val="24"/>
          <w:lang w:val="sv-SE"/>
        </w:rPr>
        <w:t>x</w:t>
      </w:r>
      <w:r w:rsidR="002A22AF" w:rsidRPr="002A22AF">
        <w:rPr>
          <w:rFonts w:ascii="Times New Roman" w:hAnsi="Times New Roman" w:cs="Times New Roman"/>
          <w:i/>
          <w:sz w:val="24"/>
          <w:szCs w:val="24"/>
          <w:vertAlign w:val="subscript"/>
          <w:lang w:val="sv-SE"/>
        </w:rPr>
        <w:t>2</w:t>
      </w:r>
      <w:r w:rsidR="002A22AF" w:rsidRPr="002A22AF">
        <w:rPr>
          <w:rFonts w:ascii="Times New Roman" w:hAnsi="Times New Roman" w:cs="Times New Roman"/>
          <w:i/>
          <w:sz w:val="24"/>
          <w:szCs w:val="24"/>
          <w:lang w:val="sv-SE"/>
        </w:rPr>
        <w:t xml:space="preserve">                                                  </w:t>
      </w:r>
      <w:r w:rsidR="005C39D9">
        <w:rPr>
          <w:rFonts w:ascii="Times New Roman" w:hAnsi="Times New Roman" w:cs="Times New Roman"/>
          <w:i/>
          <w:sz w:val="24"/>
          <w:szCs w:val="24"/>
          <w:lang w:val="sv-SE"/>
        </w:rPr>
        <w:t xml:space="preserve">          </w:t>
      </w:r>
      <w:r w:rsidR="002A22AF" w:rsidRPr="002A22AF">
        <w:rPr>
          <w:rFonts w:ascii="Times New Roman" w:hAnsi="Times New Roman" w:cs="Times New Roman"/>
          <w:i/>
          <w:sz w:val="24"/>
          <w:szCs w:val="24"/>
          <w:lang w:val="sv-SE"/>
        </w:rPr>
        <w:t xml:space="preserve"> ρzy     </w:t>
      </w:r>
      <w:r w:rsidR="002A22AF" w:rsidRPr="002A22AF">
        <w:rPr>
          <w:rFonts w:ascii="Times New Roman" w:hAnsi="Times New Roman" w:cs="Times New Roman"/>
          <w:i/>
          <w:sz w:val="24"/>
          <w:szCs w:val="24"/>
          <w:vertAlign w:val="subscript"/>
          <w:lang w:val="sv-SE"/>
        </w:rPr>
        <w:t xml:space="preserve">                                                                                                                                                                   </w:t>
      </w:r>
    </w:p>
    <w:p w:rsidR="002A22AF" w:rsidRPr="002A22AF" w:rsidRDefault="002A22AF" w:rsidP="005C39D9">
      <w:pPr>
        <w:spacing w:line="480" w:lineRule="auto"/>
        <w:rPr>
          <w:rFonts w:ascii="Times New Roman" w:hAnsi="Times New Roman" w:cs="Times New Roman"/>
          <w:sz w:val="24"/>
          <w:szCs w:val="24"/>
          <w:lang w:val="sv-SE"/>
        </w:rPr>
      </w:pPr>
      <w:r w:rsidRPr="002A22AF">
        <w:rPr>
          <w:rFonts w:ascii="Times New Roman" w:hAnsi="Times New Roman" w:cs="Times New Roman"/>
          <w:sz w:val="24"/>
          <w:szCs w:val="24"/>
          <w:lang w:val="sv-SE"/>
        </w:rPr>
        <w:t xml:space="preserve">                                 </w:t>
      </w:r>
      <w:r w:rsidR="005C39D9">
        <w:rPr>
          <w:rFonts w:ascii="Times New Roman" w:hAnsi="Times New Roman" w:cs="Times New Roman"/>
          <w:sz w:val="24"/>
          <w:szCs w:val="24"/>
          <w:lang w:val="sv-SE"/>
        </w:rPr>
        <w:t xml:space="preserve">     </w:t>
      </w:r>
      <w:r w:rsidRPr="002A22AF">
        <w:rPr>
          <w:rFonts w:ascii="Times New Roman" w:hAnsi="Times New Roman" w:cs="Times New Roman"/>
          <w:sz w:val="24"/>
          <w:szCs w:val="24"/>
          <w:lang w:val="sv-SE"/>
        </w:rPr>
        <w:t xml:space="preserve">          ρyx</w:t>
      </w:r>
      <w:r w:rsidRPr="002A22AF">
        <w:rPr>
          <w:rFonts w:ascii="Times New Roman" w:hAnsi="Times New Roman" w:cs="Times New Roman"/>
          <w:i/>
          <w:sz w:val="24"/>
          <w:szCs w:val="24"/>
          <w:vertAlign w:val="subscript"/>
          <w:lang w:val="sv-SE"/>
        </w:rPr>
        <w:t>2</w:t>
      </w:r>
      <w:r w:rsidRPr="002A22AF">
        <w:rPr>
          <w:rFonts w:ascii="Times New Roman" w:hAnsi="Times New Roman" w:cs="Times New Roman"/>
          <w:sz w:val="24"/>
          <w:szCs w:val="24"/>
          <w:lang w:val="sv-SE"/>
        </w:rPr>
        <w:t xml:space="preserve">                                                      </w:t>
      </w:r>
    </w:p>
    <w:p w:rsidR="002A22AF" w:rsidRPr="002A22AF" w:rsidRDefault="002A22AF" w:rsidP="005C39D9">
      <w:pPr>
        <w:spacing w:after="0" w:line="240" w:lineRule="auto"/>
        <w:ind w:firstLine="567"/>
        <w:jc w:val="both"/>
        <w:rPr>
          <w:rFonts w:ascii="Times New Roman" w:hAnsi="Times New Roman" w:cs="Times New Roman"/>
          <w:sz w:val="24"/>
          <w:szCs w:val="24"/>
          <w:lang w:val="sv-SE"/>
        </w:rPr>
      </w:pPr>
      <w:r w:rsidRPr="002A22AF">
        <w:rPr>
          <w:rFonts w:ascii="Times New Roman" w:hAnsi="Times New Roman" w:cs="Times New Roman"/>
          <w:sz w:val="24"/>
          <w:szCs w:val="24"/>
          <w:lang w:val="sv-SE"/>
        </w:rPr>
        <w:t>Dari gambar di atas dapat dijelaskan bahwa :</w:t>
      </w:r>
    </w:p>
    <w:p w:rsidR="002A22AF" w:rsidRPr="002A22AF" w:rsidRDefault="002A22AF" w:rsidP="005F55D4">
      <w:pPr>
        <w:numPr>
          <w:ilvl w:val="1"/>
          <w:numId w:val="33"/>
        </w:numPr>
        <w:tabs>
          <w:tab w:val="clear" w:pos="1440"/>
        </w:tabs>
        <w:spacing w:after="0" w:line="240" w:lineRule="auto"/>
        <w:ind w:left="851" w:hanging="284"/>
        <w:jc w:val="both"/>
        <w:rPr>
          <w:rFonts w:ascii="Times New Roman" w:hAnsi="Times New Roman" w:cs="Times New Roman"/>
          <w:sz w:val="24"/>
          <w:szCs w:val="24"/>
          <w:lang w:val="sv-SE"/>
        </w:rPr>
      </w:pPr>
      <w:r w:rsidRPr="002A22AF">
        <w:rPr>
          <w:rFonts w:ascii="Times New Roman" w:hAnsi="Times New Roman" w:cs="Times New Roman"/>
          <w:sz w:val="24"/>
          <w:szCs w:val="24"/>
          <w:lang w:val="sv-SE"/>
        </w:rPr>
        <w:t>X1 (motivasi) berpengaruh terhadap Y (kinerja guru) dilambangkan dengan koefisien jalur</w:t>
      </w:r>
      <w:r w:rsidRPr="002A22AF">
        <w:rPr>
          <w:rFonts w:ascii="Times New Roman" w:hAnsi="Times New Roman" w:cs="Times New Roman"/>
          <w:i/>
          <w:sz w:val="24"/>
          <w:szCs w:val="24"/>
          <w:lang w:val="sv-SE"/>
        </w:rPr>
        <w:t xml:space="preserve"> ρyx</w:t>
      </w:r>
      <w:r w:rsidRPr="002A22AF">
        <w:rPr>
          <w:rFonts w:ascii="Times New Roman" w:hAnsi="Times New Roman" w:cs="Times New Roman"/>
          <w:i/>
          <w:sz w:val="24"/>
          <w:szCs w:val="24"/>
          <w:vertAlign w:val="subscript"/>
          <w:lang w:val="sv-SE"/>
        </w:rPr>
        <w:t>1</w:t>
      </w:r>
    </w:p>
    <w:p w:rsidR="002A22AF" w:rsidRPr="002A22AF" w:rsidRDefault="002A22AF" w:rsidP="005F55D4">
      <w:pPr>
        <w:numPr>
          <w:ilvl w:val="1"/>
          <w:numId w:val="33"/>
        </w:numPr>
        <w:tabs>
          <w:tab w:val="clear" w:pos="1440"/>
        </w:tabs>
        <w:spacing w:after="0" w:line="240" w:lineRule="auto"/>
        <w:ind w:left="851" w:hanging="284"/>
        <w:jc w:val="both"/>
        <w:rPr>
          <w:rFonts w:ascii="Times New Roman" w:hAnsi="Times New Roman" w:cs="Times New Roman"/>
          <w:sz w:val="24"/>
          <w:szCs w:val="24"/>
          <w:lang w:val="sv-SE"/>
        </w:rPr>
      </w:pPr>
      <w:r w:rsidRPr="002A22AF">
        <w:rPr>
          <w:rFonts w:ascii="Times New Roman" w:hAnsi="Times New Roman" w:cs="Times New Roman"/>
          <w:sz w:val="24"/>
          <w:szCs w:val="24"/>
          <w:lang w:val="sv-SE"/>
        </w:rPr>
        <w:t>X2 (disiplin kerja) berpengaruh terhadap Y (kinerja guru) dilambangkan dengan koefisien jalur</w:t>
      </w:r>
      <w:r w:rsidRPr="002A22AF">
        <w:rPr>
          <w:rFonts w:ascii="Times New Roman" w:hAnsi="Times New Roman" w:cs="Times New Roman"/>
          <w:i/>
          <w:sz w:val="24"/>
          <w:szCs w:val="24"/>
          <w:lang w:val="sv-SE"/>
        </w:rPr>
        <w:t xml:space="preserve"> ρyx</w:t>
      </w:r>
      <w:r w:rsidRPr="002A22AF">
        <w:rPr>
          <w:rFonts w:ascii="Times New Roman" w:hAnsi="Times New Roman" w:cs="Times New Roman"/>
          <w:i/>
          <w:sz w:val="24"/>
          <w:szCs w:val="24"/>
          <w:vertAlign w:val="subscript"/>
          <w:lang w:val="sv-SE"/>
        </w:rPr>
        <w:t>2</w:t>
      </w:r>
    </w:p>
    <w:p w:rsidR="002A22AF" w:rsidRPr="002A22AF" w:rsidRDefault="002A22AF" w:rsidP="005F55D4">
      <w:pPr>
        <w:numPr>
          <w:ilvl w:val="1"/>
          <w:numId w:val="33"/>
        </w:numPr>
        <w:tabs>
          <w:tab w:val="clear" w:pos="1440"/>
        </w:tabs>
        <w:spacing w:after="0" w:line="240" w:lineRule="auto"/>
        <w:ind w:left="851" w:hanging="284"/>
        <w:jc w:val="both"/>
        <w:rPr>
          <w:rFonts w:ascii="Times New Roman" w:hAnsi="Times New Roman" w:cs="Times New Roman"/>
          <w:sz w:val="24"/>
          <w:szCs w:val="24"/>
          <w:lang w:val="sv-SE"/>
        </w:rPr>
      </w:pPr>
      <w:r w:rsidRPr="002A22AF">
        <w:rPr>
          <w:rFonts w:ascii="Times New Roman" w:hAnsi="Times New Roman" w:cs="Times New Roman"/>
          <w:sz w:val="24"/>
          <w:szCs w:val="24"/>
          <w:lang w:val="sv-SE"/>
        </w:rPr>
        <w:t>X1 (motivasi) dan X2 (disiplin kerja) secara simultan berpengaruh terhadap Y (kinerja guru) dilambangkan dengan koefisien jalur</w:t>
      </w:r>
      <w:r w:rsidRPr="002A22AF">
        <w:rPr>
          <w:rFonts w:ascii="Times New Roman" w:hAnsi="Times New Roman" w:cs="Times New Roman"/>
          <w:i/>
          <w:sz w:val="24"/>
          <w:szCs w:val="24"/>
          <w:lang w:val="sv-SE"/>
        </w:rPr>
        <w:t xml:space="preserve"> ρyx</w:t>
      </w:r>
      <w:r w:rsidRPr="002A22AF">
        <w:rPr>
          <w:rFonts w:ascii="Times New Roman" w:hAnsi="Times New Roman" w:cs="Times New Roman"/>
          <w:i/>
          <w:sz w:val="24"/>
          <w:szCs w:val="24"/>
          <w:vertAlign w:val="subscript"/>
          <w:lang w:val="sv-SE"/>
        </w:rPr>
        <w:t>1</w:t>
      </w:r>
      <w:r w:rsidRPr="002A22AF">
        <w:rPr>
          <w:rFonts w:ascii="Times New Roman" w:hAnsi="Times New Roman" w:cs="Times New Roman"/>
          <w:i/>
          <w:sz w:val="24"/>
          <w:szCs w:val="24"/>
          <w:lang w:val="sv-SE"/>
        </w:rPr>
        <w:t>x</w:t>
      </w:r>
      <w:r w:rsidRPr="002A22AF">
        <w:rPr>
          <w:rFonts w:ascii="Times New Roman" w:hAnsi="Times New Roman" w:cs="Times New Roman"/>
          <w:i/>
          <w:sz w:val="24"/>
          <w:szCs w:val="24"/>
          <w:vertAlign w:val="subscript"/>
          <w:lang w:val="sv-SE"/>
        </w:rPr>
        <w:t>2</w:t>
      </w:r>
    </w:p>
    <w:p w:rsidR="002A22AF" w:rsidRPr="002A22AF" w:rsidRDefault="002A22AF" w:rsidP="005F55D4">
      <w:pPr>
        <w:numPr>
          <w:ilvl w:val="1"/>
          <w:numId w:val="33"/>
        </w:numPr>
        <w:tabs>
          <w:tab w:val="clear" w:pos="1440"/>
        </w:tabs>
        <w:spacing w:after="0" w:line="240" w:lineRule="auto"/>
        <w:ind w:left="851" w:hanging="284"/>
        <w:jc w:val="both"/>
        <w:rPr>
          <w:rFonts w:ascii="Times New Roman" w:hAnsi="Times New Roman" w:cs="Times New Roman"/>
          <w:sz w:val="24"/>
          <w:szCs w:val="24"/>
          <w:lang w:val="sv-SE"/>
        </w:rPr>
      </w:pPr>
      <w:r w:rsidRPr="002A22AF">
        <w:rPr>
          <w:rFonts w:ascii="Times New Roman" w:hAnsi="Times New Roman" w:cs="Times New Roman"/>
          <w:sz w:val="24"/>
          <w:szCs w:val="24"/>
          <w:lang w:val="sv-SE"/>
        </w:rPr>
        <w:t>Y (kinerja guru) berimplikasi terhadap Z (kompetensi lulusan) dilambangkan dengan koefisien jalur</w:t>
      </w:r>
      <w:r w:rsidRPr="002A22AF">
        <w:rPr>
          <w:rFonts w:ascii="Times New Roman" w:hAnsi="Times New Roman" w:cs="Times New Roman"/>
          <w:i/>
          <w:sz w:val="24"/>
          <w:szCs w:val="24"/>
          <w:lang w:val="sv-SE"/>
        </w:rPr>
        <w:t xml:space="preserve"> ρzy</w:t>
      </w:r>
    </w:p>
    <w:p w:rsidR="002A22AF" w:rsidRDefault="002A22AF" w:rsidP="002A22AF">
      <w:pPr>
        <w:pStyle w:val="ListParagraph"/>
        <w:ind w:left="426"/>
        <w:rPr>
          <w:rFonts w:ascii="Times New Roman" w:hAnsi="Times New Roman" w:cs="Times New Roman"/>
          <w:b/>
          <w:sz w:val="24"/>
          <w:lang w:val="id-ID"/>
        </w:rPr>
      </w:pPr>
    </w:p>
    <w:p w:rsidR="004D2624" w:rsidRPr="004D2624" w:rsidRDefault="004D2624" w:rsidP="002A22AF">
      <w:pPr>
        <w:pStyle w:val="ListParagraph"/>
        <w:ind w:left="426"/>
        <w:rPr>
          <w:rFonts w:ascii="Times New Roman" w:hAnsi="Times New Roman" w:cs="Times New Roman"/>
          <w:b/>
          <w:sz w:val="24"/>
          <w:lang w:val="id-ID"/>
        </w:rPr>
      </w:pPr>
    </w:p>
    <w:p w:rsidR="00282382" w:rsidRDefault="00282382" w:rsidP="002263E5">
      <w:pPr>
        <w:pStyle w:val="ListParagraph"/>
        <w:numPr>
          <w:ilvl w:val="0"/>
          <w:numId w:val="1"/>
        </w:numPr>
        <w:spacing w:after="0" w:line="240" w:lineRule="auto"/>
        <w:ind w:left="426" w:hanging="426"/>
        <w:rPr>
          <w:rFonts w:ascii="Times New Roman" w:hAnsi="Times New Roman" w:cs="Times New Roman"/>
          <w:b/>
          <w:sz w:val="24"/>
        </w:rPr>
      </w:pPr>
      <w:r w:rsidRPr="00FB0725">
        <w:rPr>
          <w:rFonts w:ascii="Times New Roman" w:hAnsi="Times New Roman" w:cs="Times New Roman"/>
          <w:b/>
          <w:sz w:val="24"/>
        </w:rPr>
        <w:t>ANALISIS DAN PEMBAHASAN</w:t>
      </w:r>
    </w:p>
    <w:p w:rsidR="00FB0725" w:rsidRPr="00B7122C" w:rsidRDefault="00FB0725" w:rsidP="002263E5">
      <w:pPr>
        <w:pStyle w:val="ListParagraph"/>
        <w:numPr>
          <w:ilvl w:val="1"/>
          <w:numId w:val="1"/>
        </w:numPr>
        <w:spacing w:after="0" w:line="240" w:lineRule="auto"/>
        <w:ind w:left="426" w:hanging="426"/>
        <w:rPr>
          <w:rFonts w:ascii="Times New Roman" w:hAnsi="Times New Roman" w:cs="Times New Roman"/>
          <w:b/>
          <w:sz w:val="24"/>
        </w:rPr>
      </w:pPr>
      <w:r>
        <w:rPr>
          <w:rFonts w:ascii="Times New Roman" w:hAnsi="Times New Roman" w:cs="Times New Roman"/>
          <w:b/>
          <w:sz w:val="24"/>
        </w:rPr>
        <w:t>Karakteristik Responden</w:t>
      </w:r>
    </w:p>
    <w:p w:rsidR="00B7122C" w:rsidRPr="00B7122C" w:rsidRDefault="00B7122C" w:rsidP="00B7122C">
      <w:pPr>
        <w:pStyle w:val="ListParagraph"/>
        <w:spacing w:after="0" w:line="240" w:lineRule="auto"/>
        <w:ind w:left="1080"/>
        <w:rPr>
          <w:rFonts w:ascii="Times New Roman" w:hAnsi="Times New Roman" w:cs="Times New Roman"/>
          <w:b/>
          <w:sz w:val="24"/>
          <w:lang w:val="id-ID"/>
        </w:rPr>
      </w:pPr>
    </w:p>
    <w:p w:rsidR="002263E5" w:rsidRPr="001A6912" w:rsidRDefault="001F26B1" w:rsidP="001A6912">
      <w:pPr>
        <w:spacing w:after="0" w:line="240" w:lineRule="auto"/>
        <w:jc w:val="center"/>
        <w:rPr>
          <w:rFonts w:ascii="Times New Roman" w:hAnsi="Times New Roman" w:cs="Times New Roman"/>
          <w:b/>
          <w:sz w:val="24"/>
          <w:lang w:val="id-ID"/>
        </w:rPr>
      </w:pPr>
      <w:r w:rsidRPr="001A6912">
        <w:rPr>
          <w:rFonts w:ascii="Times New Roman" w:hAnsi="Times New Roman" w:cs="Times New Roman"/>
          <w:b/>
          <w:sz w:val="24"/>
          <w:lang w:val="id-ID"/>
        </w:rPr>
        <w:t>Tabel 1 Karakteristik Responden</w:t>
      </w:r>
    </w:p>
    <w:tbl>
      <w:tblPr>
        <w:tblStyle w:val="TableGrid"/>
        <w:tblW w:w="0" w:type="auto"/>
        <w:tblLook w:val="04A0"/>
      </w:tblPr>
      <w:tblGrid>
        <w:gridCol w:w="570"/>
        <w:gridCol w:w="1948"/>
        <w:gridCol w:w="2268"/>
        <w:gridCol w:w="1631"/>
        <w:gridCol w:w="1631"/>
      </w:tblGrid>
      <w:tr w:rsidR="001A6912" w:rsidTr="001A6912">
        <w:tc>
          <w:tcPr>
            <w:tcW w:w="570" w:type="dxa"/>
            <w:shd w:val="clear" w:color="auto" w:fill="BFBFBF" w:themeFill="background1" w:themeFillShade="BF"/>
          </w:tcPr>
          <w:p w:rsidR="001A6912" w:rsidRPr="001A6912" w:rsidRDefault="001A6912" w:rsidP="001A6912">
            <w:pPr>
              <w:jc w:val="center"/>
              <w:rPr>
                <w:rFonts w:ascii="Times New Roman" w:hAnsi="Times New Roman"/>
                <w:b/>
                <w:lang w:val="id-ID"/>
              </w:rPr>
            </w:pPr>
            <w:r w:rsidRPr="001A6912">
              <w:rPr>
                <w:rFonts w:ascii="Times New Roman" w:hAnsi="Times New Roman"/>
                <w:b/>
                <w:lang w:val="id-ID"/>
              </w:rPr>
              <w:t>No.</w:t>
            </w:r>
          </w:p>
        </w:tc>
        <w:tc>
          <w:tcPr>
            <w:tcW w:w="1948" w:type="dxa"/>
            <w:shd w:val="clear" w:color="auto" w:fill="BFBFBF" w:themeFill="background1" w:themeFillShade="BF"/>
          </w:tcPr>
          <w:p w:rsidR="001A6912" w:rsidRPr="001A6912" w:rsidRDefault="001A6912" w:rsidP="001A6912">
            <w:pPr>
              <w:jc w:val="center"/>
              <w:rPr>
                <w:rFonts w:ascii="Times New Roman" w:hAnsi="Times New Roman"/>
                <w:b/>
                <w:lang w:val="id-ID"/>
              </w:rPr>
            </w:pPr>
            <w:r w:rsidRPr="001A6912">
              <w:rPr>
                <w:rFonts w:ascii="Times New Roman" w:hAnsi="Times New Roman"/>
                <w:b/>
                <w:lang w:val="id-ID"/>
              </w:rPr>
              <w:t>Karakteristik</w:t>
            </w:r>
          </w:p>
        </w:tc>
        <w:tc>
          <w:tcPr>
            <w:tcW w:w="2268" w:type="dxa"/>
            <w:shd w:val="clear" w:color="auto" w:fill="BFBFBF" w:themeFill="background1" w:themeFillShade="BF"/>
          </w:tcPr>
          <w:p w:rsidR="001A6912" w:rsidRPr="001A6912" w:rsidRDefault="001A6912" w:rsidP="001A6912">
            <w:pPr>
              <w:jc w:val="center"/>
              <w:rPr>
                <w:rFonts w:ascii="Times New Roman" w:hAnsi="Times New Roman"/>
                <w:b/>
                <w:lang w:val="id-ID"/>
              </w:rPr>
            </w:pPr>
            <w:r w:rsidRPr="001A6912">
              <w:rPr>
                <w:rFonts w:ascii="Times New Roman" w:hAnsi="Times New Roman"/>
                <w:b/>
                <w:lang w:val="id-ID"/>
              </w:rPr>
              <w:t>Tingkat</w:t>
            </w:r>
          </w:p>
        </w:tc>
        <w:tc>
          <w:tcPr>
            <w:tcW w:w="1631" w:type="dxa"/>
            <w:shd w:val="clear" w:color="auto" w:fill="BFBFBF" w:themeFill="background1" w:themeFillShade="BF"/>
          </w:tcPr>
          <w:p w:rsidR="001A6912" w:rsidRPr="001A6912" w:rsidRDefault="001A6912" w:rsidP="001A6912">
            <w:pPr>
              <w:jc w:val="center"/>
              <w:rPr>
                <w:rFonts w:ascii="Times New Roman" w:hAnsi="Times New Roman"/>
                <w:b/>
                <w:lang w:val="id-ID"/>
              </w:rPr>
            </w:pPr>
            <w:r w:rsidRPr="001A6912">
              <w:rPr>
                <w:rFonts w:ascii="Times New Roman" w:hAnsi="Times New Roman"/>
                <w:b/>
                <w:lang w:val="id-ID"/>
              </w:rPr>
              <w:t>Jumlah</w:t>
            </w:r>
          </w:p>
        </w:tc>
        <w:tc>
          <w:tcPr>
            <w:tcW w:w="1631" w:type="dxa"/>
            <w:shd w:val="clear" w:color="auto" w:fill="BFBFBF" w:themeFill="background1" w:themeFillShade="BF"/>
          </w:tcPr>
          <w:p w:rsidR="001A6912" w:rsidRPr="001A6912" w:rsidRDefault="001A6912" w:rsidP="001A6912">
            <w:pPr>
              <w:jc w:val="center"/>
              <w:rPr>
                <w:rFonts w:ascii="Times New Roman" w:hAnsi="Times New Roman"/>
                <w:b/>
                <w:lang w:val="id-ID"/>
              </w:rPr>
            </w:pPr>
            <w:r w:rsidRPr="001A6912">
              <w:rPr>
                <w:rFonts w:ascii="Times New Roman" w:hAnsi="Times New Roman"/>
                <w:b/>
                <w:lang w:val="id-ID"/>
              </w:rPr>
              <w:t>Persentase</w:t>
            </w:r>
          </w:p>
        </w:tc>
      </w:tr>
      <w:tr w:rsidR="001A6912" w:rsidTr="001A6912">
        <w:tc>
          <w:tcPr>
            <w:tcW w:w="570" w:type="dxa"/>
          </w:tcPr>
          <w:p w:rsidR="001A6912" w:rsidRPr="001A6912" w:rsidRDefault="001A6912" w:rsidP="001F26B1">
            <w:pPr>
              <w:rPr>
                <w:rFonts w:ascii="Times New Roman" w:hAnsi="Times New Roman"/>
                <w:lang w:val="id-ID"/>
              </w:rPr>
            </w:pPr>
            <w:r w:rsidRPr="001A6912">
              <w:rPr>
                <w:rFonts w:ascii="Times New Roman" w:hAnsi="Times New Roman"/>
                <w:lang w:val="id-ID"/>
              </w:rPr>
              <w:t>1</w:t>
            </w:r>
          </w:p>
        </w:tc>
        <w:tc>
          <w:tcPr>
            <w:tcW w:w="1948" w:type="dxa"/>
          </w:tcPr>
          <w:p w:rsidR="001A6912" w:rsidRPr="001A6912" w:rsidRDefault="001A6912" w:rsidP="001F26B1">
            <w:pPr>
              <w:rPr>
                <w:rFonts w:ascii="Times New Roman" w:hAnsi="Times New Roman"/>
                <w:lang w:val="id-ID"/>
              </w:rPr>
            </w:pPr>
            <w:r w:rsidRPr="001A6912">
              <w:rPr>
                <w:rFonts w:ascii="Times New Roman" w:hAnsi="Times New Roman"/>
                <w:lang w:val="id-ID"/>
              </w:rPr>
              <w:t>Jenis kelamin</w:t>
            </w:r>
          </w:p>
        </w:tc>
        <w:tc>
          <w:tcPr>
            <w:tcW w:w="2268" w:type="dxa"/>
          </w:tcPr>
          <w:p w:rsidR="001A6912" w:rsidRPr="001A6912" w:rsidRDefault="001A6912" w:rsidP="001F26B1">
            <w:pPr>
              <w:rPr>
                <w:rFonts w:ascii="Times New Roman" w:hAnsi="Times New Roman"/>
                <w:lang w:val="id-ID"/>
              </w:rPr>
            </w:pPr>
            <w:r w:rsidRPr="001A6912">
              <w:rPr>
                <w:rFonts w:ascii="Times New Roman" w:hAnsi="Times New Roman"/>
                <w:lang w:val="id-ID"/>
              </w:rPr>
              <w:t>Laki-laki</w:t>
            </w:r>
          </w:p>
          <w:p w:rsidR="001A6912" w:rsidRPr="001A6912" w:rsidRDefault="001A6912" w:rsidP="001F26B1">
            <w:pPr>
              <w:rPr>
                <w:rFonts w:ascii="Times New Roman" w:hAnsi="Times New Roman"/>
                <w:lang w:val="id-ID"/>
              </w:rPr>
            </w:pPr>
            <w:r w:rsidRPr="001A6912">
              <w:rPr>
                <w:rFonts w:ascii="Times New Roman" w:hAnsi="Times New Roman"/>
                <w:lang w:val="id-ID"/>
              </w:rPr>
              <w:t>perempuan</w:t>
            </w:r>
          </w:p>
        </w:tc>
        <w:tc>
          <w:tcPr>
            <w:tcW w:w="1631" w:type="dxa"/>
          </w:tcPr>
          <w:p w:rsidR="001A6912" w:rsidRPr="001A6912" w:rsidRDefault="001A6912" w:rsidP="001F26B1">
            <w:pPr>
              <w:rPr>
                <w:rFonts w:ascii="Times New Roman" w:hAnsi="Times New Roman"/>
                <w:lang w:val="id-ID"/>
              </w:rPr>
            </w:pPr>
            <w:r w:rsidRPr="001A6912">
              <w:rPr>
                <w:rFonts w:ascii="Times New Roman" w:hAnsi="Times New Roman"/>
                <w:lang w:val="id-ID"/>
              </w:rPr>
              <w:t>10</w:t>
            </w:r>
          </w:p>
          <w:p w:rsidR="001A6912" w:rsidRPr="001A6912" w:rsidRDefault="001A6912" w:rsidP="001F26B1">
            <w:pPr>
              <w:rPr>
                <w:rFonts w:ascii="Times New Roman" w:hAnsi="Times New Roman"/>
                <w:lang w:val="id-ID"/>
              </w:rPr>
            </w:pPr>
            <w:r w:rsidRPr="001A6912">
              <w:rPr>
                <w:rFonts w:ascii="Times New Roman" w:hAnsi="Times New Roman"/>
                <w:lang w:val="id-ID"/>
              </w:rPr>
              <w:t>30</w:t>
            </w:r>
          </w:p>
        </w:tc>
        <w:tc>
          <w:tcPr>
            <w:tcW w:w="1631" w:type="dxa"/>
          </w:tcPr>
          <w:p w:rsidR="001A6912" w:rsidRPr="001A6912" w:rsidRDefault="001A6912" w:rsidP="001F26B1">
            <w:pPr>
              <w:rPr>
                <w:rFonts w:ascii="Times New Roman" w:hAnsi="Times New Roman"/>
                <w:lang w:val="id-ID"/>
              </w:rPr>
            </w:pPr>
            <w:r w:rsidRPr="001A6912">
              <w:rPr>
                <w:rFonts w:ascii="Times New Roman" w:hAnsi="Times New Roman"/>
                <w:lang w:val="id-ID"/>
              </w:rPr>
              <w:t>25%</w:t>
            </w:r>
          </w:p>
          <w:p w:rsidR="001A6912" w:rsidRPr="001A6912" w:rsidRDefault="001A6912" w:rsidP="001F26B1">
            <w:pPr>
              <w:rPr>
                <w:rFonts w:ascii="Times New Roman" w:hAnsi="Times New Roman"/>
                <w:lang w:val="id-ID"/>
              </w:rPr>
            </w:pPr>
            <w:r w:rsidRPr="001A6912">
              <w:rPr>
                <w:rFonts w:ascii="Times New Roman" w:hAnsi="Times New Roman"/>
                <w:lang w:val="id-ID"/>
              </w:rPr>
              <w:t>75%</w:t>
            </w:r>
          </w:p>
        </w:tc>
      </w:tr>
      <w:tr w:rsidR="001A6912" w:rsidTr="001A6912">
        <w:tc>
          <w:tcPr>
            <w:tcW w:w="570" w:type="dxa"/>
          </w:tcPr>
          <w:p w:rsidR="001A6912" w:rsidRPr="001A6912" w:rsidRDefault="001A6912" w:rsidP="001F26B1">
            <w:pPr>
              <w:rPr>
                <w:rFonts w:ascii="Times New Roman" w:hAnsi="Times New Roman"/>
                <w:lang w:val="id-ID"/>
              </w:rPr>
            </w:pPr>
            <w:r w:rsidRPr="001A6912">
              <w:rPr>
                <w:rFonts w:ascii="Times New Roman" w:hAnsi="Times New Roman"/>
                <w:lang w:val="id-ID"/>
              </w:rPr>
              <w:t>2</w:t>
            </w:r>
          </w:p>
        </w:tc>
        <w:tc>
          <w:tcPr>
            <w:tcW w:w="1948" w:type="dxa"/>
          </w:tcPr>
          <w:p w:rsidR="001A6912" w:rsidRPr="001A6912" w:rsidRDefault="001A6912" w:rsidP="001F26B1">
            <w:pPr>
              <w:rPr>
                <w:rFonts w:ascii="Times New Roman" w:hAnsi="Times New Roman"/>
                <w:lang w:val="id-ID"/>
              </w:rPr>
            </w:pPr>
            <w:r>
              <w:rPr>
                <w:rFonts w:ascii="Times New Roman" w:hAnsi="Times New Roman"/>
                <w:lang w:val="id-ID"/>
              </w:rPr>
              <w:t xml:space="preserve">Umur </w:t>
            </w:r>
          </w:p>
        </w:tc>
        <w:tc>
          <w:tcPr>
            <w:tcW w:w="2268" w:type="dxa"/>
          </w:tcPr>
          <w:p w:rsidR="001A6912" w:rsidRDefault="001A6912" w:rsidP="001F26B1">
            <w:pPr>
              <w:rPr>
                <w:rFonts w:ascii="Times New Roman" w:hAnsi="Times New Roman"/>
                <w:lang w:val="id-ID"/>
              </w:rPr>
            </w:pPr>
            <w:r>
              <w:rPr>
                <w:rFonts w:ascii="Times New Roman" w:hAnsi="Times New Roman"/>
                <w:lang w:val="id-ID"/>
              </w:rPr>
              <w:t>20-30 tahun</w:t>
            </w:r>
          </w:p>
          <w:p w:rsidR="001A6912" w:rsidRDefault="001A6912" w:rsidP="001F26B1">
            <w:pPr>
              <w:rPr>
                <w:rFonts w:ascii="Times New Roman" w:hAnsi="Times New Roman"/>
                <w:lang w:val="id-ID"/>
              </w:rPr>
            </w:pPr>
            <w:r>
              <w:rPr>
                <w:rFonts w:ascii="Times New Roman" w:hAnsi="Times New Roman"/>
                <w:lang w:val="id-ID"/>
              </w:rPr>
              <w:t>30-40 tahun</w:t>
            </w:r>
          </w:p>
          <w:p w:rsidR="001A6912" w:rsidRDefault="001A6912" w:rsidP="001F26B1">
            <w:pPr>
              <w:rPr>
                <w:rFonts w:ascii="Times New Roman" w:hAnsi="Times New Roman"/>
                <w:lang w:val="id-ID"/>
              </w:rPr>
            </w:pPr>
            <w:r>
              <w:rPr>
                <w:rFonts w:ascii="Times New Roman" w:hAnsi="Times New Roman"/>
                <w:lang w:val="id-ID"/>
              </w:rPr>
              <w:t>40-50 tahun</w:t>
            </w:r>
          </w:p>
          <w:p w:rsidR="001A6912" w:rsidRPr="001A6912" w:rsidRDefault="001A6912" w:rsidP="001F26B1">
            <w:pPr>
              <w:rPr>
                <w:rFonts w:ascii="Times New Roman" w:hAnsi="Times New Roman"/>
                <w:lang w:val="id-ID"/>
              </w:rPr>
            </w:pPr>
            <w:r>
              <w:rPr>
                <w:rFonts w:ascii="Times New Roman" w:hAnsi="Times New Roman"/>
                <w:lang w:val="id-ID"/>
              </w:rPr>
              <w:t>&gt;  50 tahun</w:t>
            </w:r>
          </w:p>
        </w:tc>
        <w:tc>
          <w:tcPr>
            <w:tcW w:w="1631" w:type="dxa"/>
          </w:tcPr>
          <w:p w:rsidR="001A6912" w:rsidRDefault="001D7F55" w:rsidP="001F26B1">
            <w:pPr>
              <w:rPr>
                <w:rFonts w:ascii="Times New Roman" w:hAnsi="Times New Roman"/>
                <w:lang w:val="id-ID"/>
              </w:rPr>
            </w:pPr>
            <w:r>
              <w:rPr>
                <w:rFonts w:ascii="Times New Roman" w:hAnsi="Times New Roman"/>
                <w:lang w:val="id-ID"/>
              </w:rPr>
              <w:t>4</w:t>
            </w:r>
          </w:p>
          <w:p w:rsidR="001D7F55" w:rsidRDefault="001D7F55" w:rsidP="001F26B1">
            <w:pPr>
              <w:rPr>
                <w:rFonts w:ascii="Times New Roman" w:hAnsi="Times New Roman"/>
                <w:lang w:val="id-ID"/>
              </w:rPr>
            </w:pPr>
            <w:r>
              <w:rPr>
                <w:rFonts w:ascii="Times New Roman" w:hAnsi="Times New Roman"/>
                <w:lang w:val="id-ID"/>
              </w:rPr>
              <w:t>11</w:t>
            </w:r>
          </w:p>
          <w:p w:rsidR="001D7F55" w:rsidRDefault="001D7F55" w:rsidP="001F26B1">
            <w:pPr>
              <w:rPr>
                <w:rFonts w:ascii="Times New Roman" w:hAnsi="Times New Roman"/>
                <w:lang w:val="id-ID"/>
              </w:rPr>
            </w:pPr>
            <w:r>
              <w:rPr>
                <w:rFonts w:ascii="Times New Roman" w:hAnsi="Times New Roman"/>
                <w:lang w:val="id-ID"/>
              </w:rPr>
              <w:t>15</w:t>
            </w:r>
          </w:p>
          <w:p w:rsidR="001D7F55" w:rsidRPr="001A6912" w:rsidRDefault="001D7F55" w:rsidP="001F26B1">
            <w:pPr>
              <w:rPr>
                <w:rFonts w:ascii="Times New Roman" w:hAnsi="Times New Roman"/>
                <w:lang w:val="id-ID"/>
              </w:rPr>
            </w:pPr>
            <w:r>
              <w:rPr>
                <w:rFonts w:ascii="Times New Roman" w:hAnsi="Times New Roman"/>
                <w:lang w:val="id-ID"/>
              </w:rPr>
              <w:t>10</w:t>
            </w:r>
          </w:p>
        </w:tc>
        <w:tc>
          <w:tcPr>
            <w:tcW w:w="1631" w:type="dxa"/>
          </w:tcPr>
          <w:p w:rsidR="001A6912" w:rsidRDefault="001D7F55" w:rsidP="001F26B1">
            <w:pPr>
              <w:rPr>
                <w:rFonts w:ascii="Times New Roman" w:hAnsi="Times New Roman"/>
                <w:lang w:val="id-ID"/>
              </w:rPr>
            </w:pPr>
            <w:r>
              <w:rPr>
                <w:rFonts w:ascii="Times New Roman" w:hAnsi="Times New Roman"/>
                <w:lang w:val="id-ID"/>
              </w:rPr>
              <w:t>10%</w:t>
            </w:r>
          </w:p>
          <w:p w:rsidR="001D7F55" w:rsidRDefault="001D7F55" w:rsidP="001F26B1">
            <w:pPr>
              <w:rPr>
                <w:rFonts w:ascii="Times New Roman" w:hAnsi="Times New Roman"/>
                <w:lang w:val="id-ID"/>
              </w:rPr>
            </w:pPr>
            <w:r>
              <w:rPr>
                <w:rFonts w:ascii="Times New Roman" w:hAnsi="Times New Roman"/>
                <w:lang w:val="id-ID"/>
              </w:rPr>
              <w:t>27,5%</w:t>
            </w:r>
          </w:p>
          <w:p w:rsidR="001D7F55" w:rsidRDefault="001D7F55" w:rsidP="001F26B1">
            <w:pPr>
              <w:rPr>
                <w:rFonts w:ascii="Times New Roman" w:hAnsi="Times New Roman"/>
                <w:lang w:val="id-ID"/>
              </w:rPr>
            </w:pPr>
            <w:r>
              <w:rPr>
                <w:rFonts w:ascii="Times New Roman" w:hAnsi="Times New Roman"/>
                <w:lang w:val="id-ID"/>
              </w:rPr>
              <w:t>37,5%</w:t>
            </w:r>
          </w:p>
          <w:p w:rsidR="001D7F55" w:rsidRPr="001A6912" w:rsidRDefault="001D7F55" w:rsidP="001F26B1">
            <w:pPr>
              <w:rPr>
                <w:rFonts w:ascii="Times New Roman" w:hAnsi="Times New Roman"/>
                <w:lang w:val="id-ID"/>
              </w:rPr>
            </w:pPr>
            <w:r>
              <w:rPr>
                <w:rFonts w:ascii="Times New Roman" w:hAnsi="Times New Roman"/>
                <w:lang w:val="id-ID"/>
              </w:rPr>
              <w:t>25%</w:t>
            </w:r>
          </w:p>
        </w:tc>
      </w:tr>
      <w:tr w:rsidR="001A6912" w:rsidTr="001A6912">
        <w:tc>
          <w:tcPr>
            <w:tcW w:w="570" w:type="dxa"/>
          </w:tcPr>
          <w:p w:rsidR="001A6912" w:rsidRPr="001A6912" w:rsidRDefault="001A6912" w:rsidP="001F26B1">
            <w:pPr>
              <w:rPr>
                <w:rFonts w:ascii="Times New Roman" w:hAnsi="Times New Roman"/>
                <w:lang w:val="id-ID"/>
              </w:rPr>
            </w:pPr>
            <w:r w:rsidRPr="001A6912">
              <w:rPr>
                <w:rFonts w:ascii="Times New Roman" w:hAnsi="Times New Roman"/>
                <w:lang w:val="id-ID"/>
              </w:rPr>
              <w:lastRenderedPageBreak/>
              <w:t>3</w:t>
            </w:r>
          </w:p>
        </w:tc>
        <w:tc>
          <w:tcPr>
            <w:tcW w:w="1948" w:type="dxa"/>
          </w:tcPr>
          <w:p w:rsidR="001A6912" w:rsidRPr="001A6912" w:rsidRDefault="001D7F55" w:rsidP="001F26B1">
            <w:pPr>
              <w:rPr>
                <w:rFonts w:ascii="Times New Roman" w:hAnsi="Times New Roman"/>
                <w:lang w:val="id-ID"/>
              </w:rPr>
            </w:pPr>
            <w:r>
              <w:rPr>
                <w:rFonts w:ascii="Times New Roman" w:hAnsi="Times New Roman"/>
                <w:lang w:val="id-ID"/>
              </w:rPr>
              <w:t xml:space="preserve">Pendidikan </w:t>
            </w:r>
          </w:p>
        </w:tc>
        <w:tc>
          <w:tcPr>
            <w:tcW w:w="2268" w:type="dxa"/>
          </w:tcPr>
          <w:p w:rsidR="001A6912" w:rsidRDefault="001D7F55" w:rsidP="001F26B1">
            <w:pPr>
              <w:rPr>
                <w:rFonts w:ascii="Times New Roman" w:hAnsi="Times New Roman"/>
                <w:lang w:val="id-ID"/>
              </w:rPr>
            </w:pPr>
            <w:r>
              <w:rPr>
                <w:rFonts w:ascii="Times New Roman" w:hAnsi="Times New Roman"/>
                <w:lang w:val="id-ID"/>
              </w:rPr>
              <w:t>SPG</w:t>
            </w:r>
          </w:p>
          <w:p w:rsidR="001D7F55" w:rsidRDefault="001D7F55" w:rsidP="001F26B1">
            <w:pPr>
              <w:rPr>
                <w:rFonts w:ascii="Times New Roman" w:hAnsi="Times New Roman"/>
                <w:lang w:val="id-ID"/>
              </w:rPr>
            </w:pPr>
            <w:r>
              <w:rPr>
                <w:rFonts w:ascii="Times New Roman" w:hAnsi="Times New Roman"/>
                <w:lang w:val="id-ID"/>
              </w:rPr>
              <w:t>D2</w:t>
            </w:r>
          </w:p>
          <w:p w:rsidR="001D7F55" w:rsidRDefault="001D7F55" w:rsidP="001F26B1">
            <w:pPr>
              <w:rPr>
                <w:rFonts w:ascii="Times New Roman" w:hAnsi="Times New Roman"/>
                <w:lang w:val="id-ID"/>
              </w:rPr>
            </w:pPr>
            <w:r>
              <w:rPr>
                <w:rFonts w:ascii="Times New Roman" w:hAnsi="Times New Roman"/>
                <w:lang w:val="id-ID"/>
              </w:rPr>
              <w:t>D3</w:t>
            </w:r>
          </w:p>
          <w:p w:rsidR="001D7F55" w:rsidRPr="001A6912" w:rsidRDefault="001D7F55" w:rsidP="001F26B1">
            <w:pPr>
              <w:rPr>
                <w:rFonts w:ascii="Times New Roman" w:hAnsi="Times New Roman"/>
                <w:lang w:val="id-ID"/>
              </w:rPr>
            </w:pPr>
            <w:r>
              <w:rPr>
                <w:rFonts w:ascii="Times New Roman" w:hAnsi="Times New Roman"/>
                <w:lang w:val="id-ID"/>
              </w:rPr>
              <w:t>S1 atau D4</w:t>
            </w:r>
          </w:p>
        </w:tc>
        <w:tc>
          <w:tcPr>
            <w:tcW w:w="1631" w:type="dxa"/>
          </w:tcPr>
          <w:p w:rsidR="001A6912" w:rsidRDefault="001D7F55" w:rsidP="001F26B1">
            <w:pPr>
              <w:rPr>
                <w:rFonts w:ascii="Times New Roman" w:hAnsi="Times New Roman"/>
                <w:lang w:val="id-ID"/>
              </w:rPr>
            </w:pPr>
            <w:r>
              <w:rPr>
                <w:rFonts w:ascii="Times New Roman" w:hAnsi="Times New Roman"/>
                <w:lang w:val="id-ID"/>
              </w:rPr>
              <w:t>2</w:t>
            </w:r>
          </w:p>
          <w:p w:rsidR="001D7F55" w:rsidRDefault="001D7F55" w:rsidP="001F26B1">
            <w:pPr>
              <w:rPr>
                <w:rFonts w:ascii="Times New Roman" w:hAnsi="Times New Roman"/>
                <w:lang w:val="id-ID"/>
              </w:rPr>
            </w:pPr>
            <w:r>
              <w:rPr>
                <w:rFonts w:ascii="Times New Roman" w:hAnsi="Times New Roman"/>
                <w:lang w:val="id-ID"/>
              </w:rPr>
              <w:t>17</w:t>
            </w:r>
          </w:p>
          <w:p w:rsidR="001D7F55" w:rsidRDefault="001D7F55" w:rsidP="001F26B1">
            <w:pPr>
              <w:rPr>
                <w:rFonts w:ascii="Times New Roman" w:hAnsi="Times New Roman"/>
                <w:lang w:val="id-ID"/>
              </w:rPr>
            </w:pPr>
            <w:r>
              <w:rPr>
                <w:rFonts w:ascii="Times New Roman" w:hAnsi="Times New Roman"/>
                <w:lang w:val="id-ID"/>
              </w:rPr>
              <w:t>3</w:t>
            </w:r>
          </w:p>
          <w:p w:rsidR="001D7F55" w:rsidRPr="001A6912" w:rsidRDefault="001D7F55" w:rsidP="001F26B1">
            <w:pPr>
              <w:rPr>
                <w:rFonts w:ascii="Times New Roman" w:hAnsi="Times New Roman"/>
                <w:lang w:val="id-ID"/>
              </w:rPr>
            </w:pPr>
            <w:r>
              <w:rPr>
                <w:rFonts w:ascii="Times New Roman" w:hAnsi="Times New Roman"/>
                <w:lang w:val="id-ID"/>
              </w:rPr>
              <w:t>20</w:t>
            </w:r>
          </w:p>
        </w:tc>
        <w:tc>
          <w:tcPr>
            <w:tcW w:w="1631" w:type="dxa"/>
          </w:tcPr>
          <w:p w:rsidR="001A6912" w:rsidRDefault="001D7F55" w:rsidP="001F26B1">
            <w:pPr>
              <w:rPr>
                <w:rFonts w:ascii="Times New Roman" w:hAnsi="Times New Roman"/>
                <w:lang w:val="id-ID"/>
              </w:rPr>
            </w:pPr>
            <w:r>
              <w:rPr>
                <w:rFonts w:ascii="Times New Roman" w:hAnsi="Times New Roman"/>
                <w:lang w:val="id-ID"/>
              </w:rPr>
              <w:t>5%</w:t>
            </w:r>
          </w:p>
          <w:p w:rsidR="001D7F55" w:rsidRDefault="001D7F55" w:rsidP="001F26B1">
            <w:pPr>
              <w:rPr>
                <w:rFonts w:ascii="Times New Roman" w:hAnsi="Times New Roman"/>
                <w:lang w:val="id-ID"/>
              </w:rPr>
            </w:pPr>
            <w:r>
              <w:rPr>
                <w:rFonts w:ascii="Times New Roman" w:hAnsi="Times New Roman"/>
                <w:lang w:val="id-ID"/>
              </w:rPr>
              <w:t>42,5%</w:t>
            </w:r>
          </w:p>
          <w:p w:rsidR="001D7F55" w:rsidRDefault="001D7F55" w:rsidP="001F26B1">
            <w:pPr>
              <w:rPr>
                <w:rFonts w:ascii="Times New Roman" w:hAnsi="Times New Roman"/>
                <w:lang w:val="id-ID"/>
              </w:rPr>
            </w:pPr>
            <w:r>
              <w:rPr>
                <w:rFonts w:ascii="Times New Roman" w:hAnsi="Times New Roman"/>
                <w:lang w:val="id-ID"/>
              </w:rPr>
              <w:t>7,5%</w:t>
            </w:r>
          </w:p>
          <w:p w:rsidR="001D7F55" w:rsidRPr="001A6912" w:rsidRDefault="001D7F55" w:rsidP="001F26B1">
            <w:pPr>
              <w:rPr>
                <w:rFonts w:ascii="Times New Roman" w:hAnsi="Times New Roman"/>
                <w:lang w:val="id-ID"/>
              </w:rPr>
            </w:pPr>
            <w:r>
              <w:rPr>
                <w:rFonts w:ascii="Times New Roman" w:hAnsi="Times New Roman"/>
                <w:lang w:val="id-ID"/>
              </w:rPr>
              <w:t>50%</w:t>
            </w:r>
          </w:p>
        </w:tc>
      </w:tr>
      <w:tr w:rsidR="001A6912" w:rsidTr="001A6912">
        <w:tc>
          <w:tcPr>
            <w:tcW w:w="570" w:type="dxa"/>
          </w:tcPr>
          <w:p w:rsidR="001A6912" w:rsidRPr="001A6912" w:rsidRDefault="001A6912" w:rsidP="001F26B1">
            <w:pPr>
              <w:rPr>
                <w:rFonts w:ascii="Times New Roman" w:hAnsi="Times New Roman"/>
                <w:lang w:val="id-ID"/>
              </w:rPr>
            </w:pPr>
            <w:r w:rsidRPr="001A6912">
              <w:rPr>
                <w:rFonts w:ascii="Times New Roman" w:hAnsi="Times New Roman"/>
                <w:lang w:val="id-ID"/>
              </w:rPr>
              <w:t>4</w:t>
            </w:r>
          </w:p>
        </w:tc>
        <w:tc>
          <w:tcPr>
            <w:tcW w:w="1948" w:type="dxa"/>
          </w:tcPr>
          <w:p w:rsidR="001A6912" w:rsidRPr="001A6912" w:rsidRDefault="001D7F55" w:rsidP="001F26B1">
            <w:pPr>
              <w:rPr>
                <w:rFonts w:ascii="Times New Roman" w:hAnsi="Times New Roman"/>
                <w:lang w:val="id-ID"/>
              </w:rPr>
            </w:pPr>
            <w:r>
              <w:rPr>
                <w:rFonts w:ascii="Times New Roman" w:hAnsi="Times New Roman"/>
                <w:lang w:val="id-ID"/>
              </w:rPr>
              <w:t>Masa kerja</w:t>
            </w:r>
          </w:p>
        </w:tc>
        <w:tc>
          <w:tcPr>
            <w:tcW w:w="2268" w:type="dxa"/>
          </w:tcPr>
          <w:p w:rsidR="001A6912" w:rsidRDefault="001D7F55" w:rsidP="001F26B1">
            <w:pPr>
              <w:rPr>
                <w:rFonts w:ascii="Times New Roman" w:hAnsi="Times New Roman"/>
                <w:lang w:val="id-ID"/>
              </w:rPr>
            </w:pPr>
            <w:r>
              <w:rPr>
                <w:rFonts w:ascii="Times New Roman" w:hAnsi="Times New Roman"/>
                <w:lang w:val="id-ID"/>
              </w:rPr>
              <w:t>&lt; 10 tahun</w:t>
            </w:r>
          </w:p>
          <w:p w:rsidR="001D7F55" w:rsidRDefault="001D7F55" w:rsidP="001F26B1">
            <w:pPr>
              <w:rPr>
                <w:rFonts w:ascii="Times New Roman" w:hAnsi="Times New Roman"/>
                <w:lang w:val="id-ID"/>
              </w:rPr>
            </w:pPr>
            <w:r>
              <w:rPr>
                <w:rFonts w:ascii="Times New Roman" w:hAnsi="Times New Roman"/>
                <w:lang w:val="id-ID"/>
              </w:rPr>
              <w:t>10-20 tahun</w:t>
            </w:r>
          </w:p>
          <w:p w:rsidR="001D7F55" w:rsidRDefault="001D7F55" w:rsidP="001F26B1">
            <w:pPr>
              <w:rPr>
                <w:rFonts w:ascii="Times New Roman" w:hAnsi="Times New Roman"/>
                <w:lang w:val="id-ID"/>
              </w:rPr>
            </w:pPr>
            <w:r>
              <w:rPr>
                <w:rFonts w:ascii="Times New Roman" w:hAnsi="Times New Roman"/>
                <w:lang w:val="id-ID"/>
              </w:rPr>
              <w:t>20-30 tahun</w:t>
            </w:r>
          </w:p>
          <w:p w:rsidR="001D7F55" w:rsidRPr="001A6912" w:rsidRDefault="001D7F55" w:rsidP="001F26B1">
            <w:pPr>
              <w:rPr>
                <w:rFonts w:ascii="Times New Roman" w:hAnsi="Times New Roman"/>
                <w:lang w:val="id-ID"/>
              </w:rPr>
            </w:pPr>
            <w:r>
              <w:rPr>
                <w:rFonts w:ascii="Times New Roman" w:hAnsi="Times New Roman"/>
                <w:lang w:val="id-ID"/>
              </w:rPr>
              <w:t>&gt; 30 tahun</w:t>
            </w:r>
          </w:p>
        </w:tc>
        <w:tc>
          <w:tcPr>
            <w:tcW w:w="1631" w:type="dxa"/>
          </w:tcPr>
          <w:p w:rsidR="001D7F55" w:rsidRDefault="001D7F55" w:rsidP="001D7F55">
            <w:pPr>
              <w:rPr>
                <w:rFonts w:ascii="Times New Roman" w:hAnsi="Times New Roman"/>
                <w:lang w:val="id-ID"/>
              </w:rPr>
            </w:pPr>
            <w:r>
              <w:rPr>
                <w:rFonts w:ascii="Times New Roman" w:hAnsi="Times New Roman"/>
                <w:lang w:val="id-ID"/>
              </w:rPr>
              <w:t>9</w:t>
            </w:r>
          </w:p>
          <w:p w:rsidR="001D7F55" w:rsidRDefault="001D7F55" w:rsidP="001D7F55">
            <w:pPr>
              <w:rPr>
                <w:rFonts w:ascii="Times New Roman" w:hAnsi="Times New Roman"/>
                <w:lang w:val="id-ID"/>
              </w:rPr>
            </w:pPr>
            <w:r>
              <w:rPr>
                <w:rFonts w:ascii="Times New Roman" w:hAnsi="Times New Roman"/>
                <w:lang w:val="id-ID"/>
              </w:rPr>
              <w:t>12</w:t>
            </w:r>
          </w:p>
          <w:p w:rsidR="001D7F55" w:rsidRDefault="001D7F55" w:rsidP="001D7F55">
            <w:pPr>
              <w:rPr>
                <w:rFonts w:ascii="Times New Roman" w:hAnsi="Times New Roman"/>
                <w:lang w:val="id-ID"/>
              </w:rPr>
            </w:pPr>
            <w:r>
              <w:rPr>
                <w:rFonts w:ascii="Times New Roman" w:hAnsi="Times New Roman"/>
                <w:lang w:val="id-ID"/>
              </w:rPr>
              <w:t>13</w:t>
            </w:r>
          </w:p>
          <w:p w:rsidR="001D7F55" w:rsidRPr="001A6912" w:rsidRDefault="001D7F55" w:rsidP="001D7F55">
            <w:pPr>
              <w:rPr>
                <w:rFonts w:ascii="Times New Roman" w:hAnsi="Times New Roman"/>
                <w:lang w:val="id-ID"/>
              </w:rPr>
            </w:pPr>
            <w:r>
              <w:rPr>
                <w:rFonts w:ascii="Times New Roman" w:hAnsi="Times New Roman"/>
                <w:lang w:val="id-ID"/>
              </w:rPr>
              <w:t>6</w:t>
            </w:r>
          </w:p>
        </w:tc>
        <w:tc>
          <w:tcPr>
            <w:tcW w:w="1631" w:type="dxa"/>
          </w:tcPr>
          <w:p w:rsidR="001D7F55" w:rsidRDefault="001D7F55" w:rsidP="001D7F55">
            <w:pPr>
              <w:rPr>
                <w:rFonts w:ascii="Times New Roman" w:hAnsi="Times New Roman"/>
                <w:lang w:val="id-ID"/>
              </w:rPr>
            </w:pPr>
            <w:r>
              <w:rPr>
                <w:rFonts w:ascii="Times New Roman" w:hAnsi="Times New Roman"/>
                <w:lang w:val="id-ID"/>
              </w:rPr>
              <w:t>22,5%</w:t>
            </w:r>
          </w:p>
          <w:p w:rsidR="001D7F55" w:rsidRDefault="001D7F55" w:rsidP="001D7F55">
            <w:pPr>
              <w:rPr>
                <w:rFonts w:ascii="Times New Roman" w:hAnsi="Times New Roman"/>
                <w:lang w:val="id-ID"/>
              </w:rPr>
            </w:pPr>
            <w:r>
              <w:rPr>
                <w:rFonts w:ascii="Times New Roman" w:hAnsi="Times New Roman"/>
                <w:lang w:val="id-ID"/>
              </w:rPr>
              <w:t>30%</w:t>
            </w:r>
          </w:p>
          <w:p w:rsidR="001D7F55" w:rsidRDefault="001D7F55" w:rsidP="001D7F55">
            <w:pPr>
              <w:rPr>
                <w:rFonts w:ascii="Times New Roman" w:hAnsi="Times New Roman"/>
                <w:lang w:val="id-ID"/>
              </w:rPr>
            </w:pPr>
            <w:r>
              <w:rPr>
                <w:rFonts w:ascii="Times New Roman" w:hAnsi="Times New Roman"/>
                <w:lang w:val="id-ID"/>
              </w:rPr>
              <w:t>32,5%</w:t>
            </w:r>
          </w:p>
          <w:p w:rsidR="001A6912" w:rsidRPr="001A6912" w:rsidRDefault="001D7F55" w:rsidP="001F26B1">
            <w:pPr>
              <w:rPr>
                <w:rFonts w:ascii="Times New Roman" w:hAnsi="Times New Roman"/>
                <w:lang w:val="id-ID"/>
              </w:rPr>
            </w:pPr>
            <w:r>
              <w:rPr>
                <w:rFonts w:ascii="Times New Roman" w:hAnsi="Times New Roman"/>
                <w:lang w:val="id-ID"/>
              </w:rPr>
              <w:t>15%</w:t>
            </w:r>
          </w:p>
        </w:tc>
      </w:tr>
      <w:tr w:rsidR="001A6912" w:rsidTr="001A6912">
        <w:tc>
          <w:tcPr>
            <w:tcW w:w="570" w:type="dxa"/>
          </w:tcPr>
          <w:p w:rsidR="001A6912" w:rsidRPr="001A6912" w:rsidRDefault="001A6912" w:rsidP="001F26B1">
            <w:pPr>
              <w:rPr>
                <w:rFonts w:ascii="Times New Roman" w:hAnsi="Times New Roman"/>
                <w:lang w:val="id-ID"/>
              </w:rPr>
            </w:pPr>
            <w:r w:rsidRPr="001A6912">
              <w:rPr>
                <w:rFonts w:ascii="Times New Roman" w:hAnsi="Times New Roman"/>
                <w:lang w:val="id-ID"/>
              </w:rPr>
              <w:t>5</w:t>
            </w:r>
          </w:p>
        </w:tc>
        <w:tc>
          <w:tcPr>
            <w:tcW w:w="1948" w:type="dxa"/>
          </w:tcPr>
          <w:p w:rsidR="001A6912" w:rsidRPr="001A6912" w:rsidRDefault="001D7F55" w:rsidP="001F26B1">
            <w:pPr>
              <w:rPr>
                <w:rFonts w:ascii="Times New Roman" w:hAnsi="Times New Roman"/>
                <w:lang w:val="id-ID"/>
              </w:rPr>
            </w:pPr>
            <w:r>
              <w:rPr>
                <w:rFonts w:ascii="Times New Roman" w:hAnsi="Times New Roman"/>
                <w:lang w:val="id-ID"/>
              </w:rPr>
              <w:t>Golongan /Ruang</w:t>
            </w:r>
          </w:p>
        </w:tc>
        <w:tc>
          <w:tcPr>
            <w:tcW w:w="2268" w:type="dxa"/>
          </w:tcPr>
          <w:p w:rsidR="00B7122C" w:rsidRDefault="00B7122C" w:rsidP="001F26B1">
            <w:pPr>
              <w:rPr>
                <w:rFonts w:ascii="Times New Roman" w:hAnsi="Times New Roman"/>
                <w:lang w:val="id-ID"/>
              </w:rPr>
            </w:pPr>
            <w:r>
              <w:rPr>
                <w:rFonts w:ascii="Times New Roman" w:hAnsi="Times New Roman"/>
                <w:lang w:val="id-ID"/>
              </w:rPr>
              <w:t xml:space="preserve">Honorer </w:t>
            </w:r>
          </w:p>
          <w:p w:rsidR="001A6912" w:rsidRDefault="001D7F55" w:rsidP="001F26B1">
            <w:pPr>
              <w:rPr>
                <w:rFonts w:ascii="Times New Roman" w:hAnsi="Times New Roman"/>
                <w:lang w:val="id-ID"/>
              </w:rPr>
            </w:pPr>
            <w:r>
              <w:rPr>
                <w:rFonts w:ascii="Times New Roman" w:hAnsi="Times New Roman"/>
                <w:lang w:val="id-ID"/>
              </w:rPr>
              <w:t>IIa – Iid</w:t>
            </w:r>
          </w:p>
          <w:p w:rsidR="001D7F55" w:rsidRDefault="001D7F55" w:rsidP="001F26B1">
            <w:pPr>
              <w:rPr>
                <w:rFonts w:ascii="Times New Roman" w:hAnsi="Times New Roman"/>
                <w:lang w:val="id-ID"/>
              </w:rPr>
            </w:pPr>
            <w:r>
              <w:rPr>
                <w:rFonts w:ascii="Times New Roman" w:hAnsi="Times New Roman"/>
                <w:lang w:val="id-ID"/>
              </w:rPr>
              <w:t>IIIa – IIId</w:t>
            </w:r>
          </w:p>
          <w:p w:rsidR="001D7F55" w:rsidRDefault="00B7122C" w:rsidP="001F26B1">
            <w:pPr>
              <w:rPr>
                <w:rFonts w:ascii="Times New Roman" w:hAnsi="Times New Roman"/>
                <w:lang w:val="id-ID"/>
              </w:rPr>
            </w:pPr>
            <w:r>
              <w:rPr>
                <w:rFonts w:ascii="Times New Roman" w:hAnsi="Times New Roman"/>
                <w:lang w:val="id-ID"/>
              </w:rPr>
              <w:t>IVa</w:t>
            </w:r>
          </w:p>
          <w:p w:rsidR="00B7122C" w:rsidRPr="001A6912" w:rsidRDefault="00B7122C" w:rsidP="001F26B1">
            <w:pPr>
              <w:rPr>
                <w:rFonts w:ascii="Times New Roman" w:hAnsi="Times New Roman"/>
                <w:lang w:val="id-ID"/>
              </w:rPr>
            </w:pPr>
            <w:r>
              <w:rPr>
                <w:rFonts w:ascii="Times New Roman" w:hAnsi="Times New Roman"/>
                <w:lang w:val="id-ID"/>
              </w:rPr>
              <w:t>IVd</w:t>
            </w:r>
          </w:p>
        </w:tc>
        <w:tc>
          <w:tcPr>
            <w:tcW w:w="1631" w:type="dxa"/>
          </w:tcPr>
          <w:p w:rsidR="001A6912" w:rsidRDefault="00B7122C" w:rsidP="001F26B1">
            <w:pPr>
              <w:rPr>
                <w:rFonts w:ascii="Times New Roman" w:hAnsi="Times New Roman"/>
                <w:lang w:val="id-ID"/>
              </w:rPr>
            </w:pPr>
            <w:r>
              <w:rPr>
                <w:rFonts w:ascii="Times New Roman" w:hAnsi="Times New Roman"/>
                <w:lang w:val="id-ID"/>
              </w:rPr>
              <w:t>6</w:t>
            </w:r>
          </w:p>
          <w:p w:rsidR="00B7122C" w:rsidRDefault="00B7122C" w:rsidP="001F26B1">
            <w:pPr>
              <w:rPr>
                <w:rFonts w:ascii="Times New Roman" w:hAnsi="Times New Roman"/>
                <w:lang w:val="id-ID"/>
              </w:rPr>
            </w:pPr>
            <w:r>
              <w:rPr>
                <w:rFonts w:ascii="Times New Roman" w:hAnsi="Times New Roman"/>
                <w:lang w:val="id-ID"/>
              </w:rPr>
              <w:t>7</w:t>
            </w:r>
          </w:p>
          <w:p w:rsidR="00B7122C" w:rsidRDefault="00B7122C" w:rsidP="001F26B1">
            <w:pPr>
              <w:rPr>
                <w:rFonts w:ascii="Times New Roman" w:hAnsi="Times New Roman"/>
                <w:lang w:val="id-ID"/>
              </w:rPr>
            </w:pPr>
            <w:r>
              <w:rPr>
                <w:rFonts w:ascii="Times New Roman" w:hAnsi="Times New Roman"/>
                <w:lang w:val="id-ID"/>
              </w:rPr>
              <w:t>10</w:t>
            </w:r>
          </w:p>
          <w:p w:rsidR="00B7122C" w:rsidRDefault="00B7122C" w:rsidP="001F26B1">
            <w:pPr>
              <w:rPr>
                <w:rFonts w:ascii="Times New Roman" w:hAnsi="Times New Roman"/>
                <w:lang w:val="id-ID"/>
              </w:rPr>
            </w:pPr>
            <w:r>
              <w:rPr>
                <w:rFonts w:ascii="Times New Roman" w:hAnsi="Times New Roman"/>
                <w:lang w:val="id-ID"/>
              </w:rPr>
              <w:t>16</w:t>
            </w:r>
          </w:p>
          <w:p w:rsidR="00B7122C" w:rsidRPr="001A6912" w:rsidRDefault="00B7122C" w:rsidP="001F26B1">
            <w:pPr>
              <w:rPr>
                <w:rFonts w:ascii="Times New Roman" w:hAnsi="Times New Roman"/>
                <w:lang w:val="id-ID"/>
              </w:rPr>
            </w:pPr>
            <w:r>
              <w:rPr>
                <w:rFonts w:ascii="Times New Roman" w:hAnsi="Times New Roman"/>
                <w:lang w:val="id-ID"/>
              </w:rPr>
              <w:t>1</w:t>
            </w:r>
          </w:p>
        </w:tc>
        <w:tc>
          <w:tcPr>
            <w:tcW w:w="1631" w:type="dxa"/>
          </w:tcPr>
          <w:p w:rsidR="001A6912" w:rsidRDefault="00B7122C" w:rsidP="001F26B1">
            <w:pPr>
              <w:rPr>
                <w:rFonts w:ascii="Times New Roman" w:hAnsi="Times New Roman"/>
                <w:lang w:val="id-ID"/>
              </w:rPr>
            </w:pPr>
            <w:r>
              <w:rPr>
                <w:rFonts w:ascii="Times New Roman" w:hAnsi="Times New Roman"/>
                <w:lang w:val="id-ID"/>
              </w:rPr>
              <w:t>15%</w:t>
            </w:r>
          </w:p>
          <w:p w:rsidR="00B7122C" w:rsidRDefault="00B7122C" w:rsidP="001F26B1">
            <w:pPr>
              <w:rPr>
                <w:rFonts w:ascii="Times New Roman" w:hAnsi="Times New Roman"/>
                <w:lang w:val="id-ID"/>
              </w:rPr>
            </w:pPr>
            <w:r>
              <w:rPr>
                <w:rFonts w:ascii="Times New Roman" w:hAnsi="Times New Roman"/>
                <w:lang w:val="id-ID"/>
              </w:rPr>
              <w:t>17,5%</w:t>
            </w:r>
          </w:p>
          <w:p w:rsidR="00B7122C" w:rsidRDefault="00B7122C" w:rsidP="001F26B1">
            <w:pPr>
              <w:rPr>
                <w:rFonts w:ascii="Times New Roman" w:hAnsi="Times New Roman"/>
                <w:lang w:val="id-ID"/>
              </w:rPr>
            </w:pPr>
            <w:r>
              <w:rPr>
                <w:rFonts w:ascii="Times New Roman" w:hAnsi="Times New Roman"/>
                <w:lang w:val="id-ID"/>
              </w:rPr>
              <w:t>25%</w:t>
            </w:r>
          </w:p>
          <w:p w:rsidR="00B7122C" w:rsidRDefault="00B7122C" w:rsidP="001F26B1">
            <w:pPr>
              <w:rPr>
                <w:rFonts w:ascii="Times New Roman" w:hAnsi="Times New Roman"/>
                <w:lang w:val="id-ID"/>
              </w:rPr>
            </w:pPr>
            <w:r>
              <w:rPr>
                <w:rFonts w:ascii="Times New Roman" w:hAnsi="Times New Roman"/>
                <w:lang w:val="id-ID"/>
              </w:rPr>
              <w:t>35%</w:t>
            </w:r>
          </w:p>
          <w:p w:rsidR="00B7122C" w:rsidRPr="001A6912" w:rsidRDefault="00B7122C" w:rsidP="001F26B1">
            <w:pPr>
              <w:rPr>
                <w:rFonts w:ascii="Times New Roman" w:hAnsi="Times New Roman"/>
                <w:lang w:val="id-ID"/>
              </w:rPr>
            </w:pPr>
            <w:r>
              <w:rPr>
                <w:rFonts w:ascii="Times New Roman" w:hAnsi="Times New Roman"/>
                <w:lang w:val="id-ID"/>
              </w:rPr>
              <w:t>2,5%</w:t>
            </w:r>
          </w:p>
        </w:tc>
      </w:tr>
    </w:tbl>
    <w:p w:rsidR="001F26B1" w:rsidRDefault="00B7122C" w:rsidP="001F26B1">
      <w:pPr>
        <w:spacing w:after="0" w:line="240" w:lineRule="auto"/>
        <w:rPr>
          <w:rFonts w:ascii="Times New Roman" w:hAnsi="Times New Roman" w:cs="Times New Roman"/>
          <w:sz w:val="24"/>
          <w:lang w:val="id-ID"/>
        </w:rPr>
      </w:pPr>
      <w:r>
        <w:rPr>
          <w:rFonts w:ascii="Times New Roman" w:hAnsi="Times New Roman" w:cs="Times New Roman"/>
          <w:sz w:val="24"/>
          <w:lang w:val="id-ID"/>
        </w:rPr>
        <w:t>Sumber : Data penelitian yang diolah</w:t>
      </w:r>
    </w:p>
    <w:p w:rsidR="00B7122C" w:rsidRDefault="00B7122C" w:rsidP="001F26B1">
      <w:pPr>
        <w:spacing w:after="0" w:line="240" w:lineRule="auto"/>
        <w:rPr>
          <w:rFonts w:ascii="Times New Roman" w:hAnsi="Times New Roman" w:cs="Times New Roman"/>
          <w:sz w:val="24"/>
          <w:lang w:val="id-ID"/>
        </w:rPr>
      </w:pPr>
    </w:p>
    <w:p w:rsidR="00870F43" w:rsidRPr="004D2624" w:rsidRDefault="001223B3" w:rsidP="004D2624">
      <w:pPr>
        <w:spacing w:line="240" w:lineRule="auto"/>
        <w:ind w:firstLine="720"/>
        <w:jc w:val="both"/>
        <w:rPr>
          <w:rFonts w:ascii="Times New Roman" w:hAnsi="Times New Roman" w:cs="Times New Roman"/>
          <w:bCs/>
          <w:sz w:val="24"/>
          <w:lang w:val="id-ID"/>
        </w:rPr>
      </w:pPr>
      <w:r w:rsidRPr="001223B3">
        <w:rPr>
          <w:rFonts w:ascii="Times New Roman" w:hAnsi="Times New Roman" w:cs="Times New Roman"/>
          <w:bCs/>
          <w:sz w:val="24"/>
          <w:lang w:val="sv-SE"/>
        </w:rPr>
        <w:t xml:space="preserve">Berdasarkan tabel di atas </w:t>
      </w:r>
      <w:r>
        <w:rPr>
          <w:rFonts w:ascii="Times New Roman" w:hAnsi="Times New Roman" w:cs="Times New Roman"/>
          <w:bCs/>
          <w:sz w:val="24"/>
          <w:lang w:val="id-ID"/>
        </w:rPr>
        <w:t>responden kebanyak</w:t>
      </w:r>
      <w:r w:rsidR="002E5CCD">
        <w:rPr>
          <w:rFonts w:ascii="Times New Roman" w:hAnsi="Times New Roman" w:cs="Times New Roman"/>
          <w:bCs/>
          <w:sz w:val="24"/>
          <w:lang w:val="id-ID"/>
        </w:rPr>
        <w:t>a</w:t>
      </w:r>
      <w:r>
        <w:rPr>
          <w:rFonts w:ascii="Times New Roman" w:hAnsi="Times New Roman" w:cs="Times New Roman"/>
          <w:bCs/>
          <w:sz w:val="24"/>
          <w:lang w:val="id-ID"/>
        </w:rPr>
        <w:t>n guru berjenis kelamin perempuan dengan usia berkisar antara 30 – 40 tahun, pendidikan tertinggi mayoritas</w:t>
      </w:r>
      <w:r w:rsidR="002E5CCD">
        <w:rPr>
          <w:rFonts w:ascii="Times New Roman" w:hAnsi="Times New Roman" w:cs="Times New Roman"/>
          <w:bCs/>
          <w:sz w:val="24"/>
          <w:lang w:val="id-ID"/>
        </w:rPr>
        <w:t xml:space="preserve"> S1 atau D4 dengan </w:t>
      </w:r>
      <w:r w:rsidRPr="001223B3">
        <w:rPr>
          <w:rFonts w:ascii="Times New Roman" w:hAnsi="Times New Roman" w:cs="Times New Roman"/>
          <w:bCs/>
          <w:sz w:val="24"/>
          <w:lang w:val="sv-SE"/>
        </w:rPr>
        <w:t xml:space="preserve">masa kerja terbanyak berada pada tingkat 20 – 30 tahun </w:t>
      </w:r>
      <w:r w:rsidR="002E5CCD">
        <w:rPr>
          <w:rFonts w:ascii="Times New Roman" w:hAnsi="Times New Roman" w:cs="Times New Roman"/>
          <w:bCs/>
          <w:sz w:val="24"/>
          <w:lang w:val="id-ID"/>
        </w:rPr>
        <w:t>dan golongan ruang terbanyak IVa</w:t>
      </w:r>
      <w:r w:rsidRPr="001223B3">
        <w:rPr>
          <w:rFonts w:ascii="Times New Roman" w:hAnsi="Times New Roman" w:cs="Times New Roman"/>
          <w:bCs/>
          <w:sz w:val="24"/>
          <w:lang w:val="sv-SE"/>
        </w:rPr>
        <w:t>. Hal ini dapat diindikasikan bahwa Gugus 33 Bandung memiliki sumber daya manusia potensial yang cukup berpengalaman sehingga mendukung tugas pokok dan fungsi sebagai guru.</w:t>
      </w:r>
    </w:p>
    <w:p w:rsidR="002263E5" w:rsidRPr="002263E5" w:rsidRDefault="00FB0725" w:rsidP="002263E5">
      <w:pPr>
        <w:pStyle w:val="ListParagraph"/>
        <w:numPr>
          <w:ilvl w:val="1"/>
          <w:numId w:val="1"/>
        </w:numPr>
        <w:spacing w:after="0" w:line="240" w:lineRule="auto"/>
        <w:ind w:left="426" w:hanging="426"/>
        <w:rPr>
          <w:rFonts w:ascii="Times New Roman" w:hAnsi="Times New Roman" w:cs="Times New Roman"/>
          <w:b/>
          <w:sz w:val="24"/>
        </w:rPr>
      </w:pPr>
      <w:r>
        <w:rPr>
          <w:rFonts w:ascii="Times New Roman" w:hAnsi="Times New Roman" w:cs="Times New Roman"/>
          <w:b/>
          <w:sz w:val="24"/>
        </w:rPr>
        <w:t>Uji Validitas dan Reliabilitas</w:t>
      </w:r>
    </w:p>
    <w:p w:rsidR="0058347D" w:rsidRPr="0058347D" w:rsidRDefault="0058347D" w:rsidP="0058347D">
      <w:pPr>
        <w:spacing w:after="0" w:line="240" w:lineRule="auto"/>
        <w:ind w:firstLine="426"/>
        <w:jc w:val="both"/>
        <w:rPr>
          <w:rFonts w:ascii="Times New Roman" w:hAnsi="Times New Roman" w:cs="Times New Roman"/>
          <w:sz w:val="24"/>
          <w:szCs w:val="24"/>
        </w:rPr>
      </w:pPr>
      <w:r w:rsidRPr="0058347D">
        <w:rPr>
          <w:rFonts w:ascii="Times New Roman" w:hAnsi="Times New Roman" w:cs="Times New Roman"/>
          <w:sz w:val="24"/>
          <w:szCs w:val="24"/>
        </w:rPr>
        <w:t xml:space="preserve">Berdasarkan hasil uji validitas dari output SPSS diperoleh data hasil uji validitas sebagai </w:t>
      </w:r>
      <w:proofErr w:type="gramStart"/>
      <w:r w:rsidRPr="0058347D">
        <w:rPr>
          <w:rFonts w:ascii="Times New Roman" w:hAnsi="Times New Roman" w:cs="Times New Roman"/>
          <w:sz w:val="24"/>
          <w:szCs w:val="24"/>
        </w:rPr>
        <w:t>berikut :</w:t>
      </w:r>
      <w:proofErr w:type="gramEnd"/>
    </w:p>
    <w:p w:rsidR="00625539" w:rsidRDefault="00625539" w:rsidP="0058347D">
      <w:pPr>
        <w:spacing w:after="0" w:line="240" w:lineRule="auto"/>
        <w:jc w:val="center"/>
        <w:rPr>
          <w:rFonts w:ascii="Times New Roman" w:hAnsi="Times New Roman" w:cs="Times New Roman"/>
          <w:b/>
          <w:sz w:val="24"/>
          <w:szCs w:val="24"/>
          <w:lang w:val="id-ID"/>
        </w:rPr>
      </w:pPr>
    </w:p>
    <w:p w:rsidR="0058347D" w:rsidRPr="0058347D" w:rsidRDefault="0058347D" w:rsidP="0058347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4878D0">
        <w:rPr>
          <w:rFonts w:ascii="Times New Roman" w:hAnsi="Times New Roman" w:cs="Times New Roman"/>
          <w:b/>
          <w:sz w:val="24"/>
          <w:szCs w:val="24"/>
          <w:lang w:val="id-ID"/>
        </w:rPr>
        <w:t xml:space="preserve">2 </w:t>
      </w:r>
      <w:r w:rsidR="00D627D2">
        <w:rPr>
          <w:rFonts w:ascii="Times New Roman" w:hAnsi="Times New Roman" w:cs="Times New Roman"/>
          <w:b/>
          <w:sz w:val="24"/>
          <w:szCs w:val="24"/>
        </w:rPr>
        <w:t>Uji Validitas</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3331"/>
        <w:gridCol w:w="885"/>
        <w:gridCol w:w="998"/>
        <w:gridCol w:w="980"/>
        <w:gridCol w:w="1282"/>
      </w:tblGrid>
      <w:tr w:rsidR="0058347D" w:rsidRPr="0058347D" w:rsidTr="00D627D2">
        <w:tc>
          <w:tcPr>
            <w:tcW w:w="462" w:type="dxa"/>
            <w:shd w:val="clear" w:color="auto" w:fill="BFBFBF" w:themeFill="background1" w:themeFillShade="BF"/>
            <w:vAlign w:val="center"/>
          </w:tcPr>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No.</w:t>
            </w:r>
          </w:p>
        </w:tc>
        <w:tc>
          <w:tcPr>
            <w:tcW w:w="3331" w:type="dxa"/>
            <w:shd w:val="clear" w:color="auto" w:fill="BFBFBF" w:themeFill="background1" w:themeFillShade="BF"/>
            <w:vAlign w:val="center"/>
          </w:tcPr>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Hipotesis</w:t>
            </w:r>
          </w:p>
        </w:tc>
        <w:tc>
          <w:tcPr>
            <w:tcW w:w="885" w:type="dxa"/>
            <w:shd w:val="clear" w:color="auto" w:fill="BFBFBF" w:themeFill="background1" w:themeFillShade="BF"/>
            <w:vAlign w:val="center"/>
          </w:tcPr>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Item</w:t>
            </w:r>
          </w:p>
        </w:tc>
        <w:tc>
          <w:tcPr>
            <w:tcW w:w="998" w:type="dxa"/>
            <w:shd w:val="clear" w:color="auto" w:fill="BFBFBF" w:themeFill="background1" w:themeFillShade="BF"/>
            <w:vAlign w:val="center"/>
          </w:tcPr>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 xml:space="preserve">R </w:t>
            </w:r>
            <w:r w:rsidRPr="00D627D2">
              <w:rPr>
                <w:rFonts w:ascii="Times New Roman" w:hAnsi="Times New Roman" w:cs="Times New Roman"/>
                <w:b/>
                <w:sz w:val="16"/>
                <w:szCs w:val="16"/>
                <w:vertAlign w:val="subscript"/>
              </w:rPr>
              <w:t>hitung</w:t>
            </w:r>
          </w:p>
        </w:tc>
        <w:tc>
          <w:tcPr>
            <w:tcW w:w="980" w:type="dxa"/>
            <w:shd w:val="clear" w:color="auto" w:fill="BFBFBF" w:themeFill="background1" w:themeFillShade="BF"/>
            <w:vAlign w:val="center"/>
          </w:tcPr>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r</w:t>
            </w:r>
          </w:p>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kritis</w:t>
            </w:r>
          </w:p>
        </w:tc>
        <w:tc>
          <w:tcPr>
            <w:tcW w:w="1282" w:type="dxa"/>
            <w:shd w:val="clear" w:color="auto" w:fill="BFBFBF" w:themeFill="background1" w:themeFillShade="BF"/>
            <w:vAlign w:val="center"/>
          </w:tcPr>
          <w:p w:rsidR="0058347D" w:rsidRPr="00D627D2" w:rsidRDefault="0058347D" w:rsidP="0058347D">
            <w:pPr>
              <w:spacing w:after="0" w:line="240" w:lineRule="auto"/>
              <w:jc w:val="center"/>
              <w:rPr>
                <w:rFonts w:ascii="Times New Roman" w:hAnsi="Times New Roman" w:cs="Times New Roman"/>
                <w:b/>
                <w:sz w:val="16"/>
                <w:szCs w:val="16"/>
              </w:rPr>
            </w:pPr>
            <w:r w:rsidRPr="00D627D2">
              <w:rPr>
                <w:rFonts w:ascii="Times New Roman" w:hAnsi="Times New Roman" w:cs="Times New Roman"/>
                <w:b/>
                <w:sz w:val="16"/>
                <w:szCs w:val="16"/>
              </w:rPr>
              <w:t>Kesimpulan</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w:t>
            </w:r>
          </w:p>
        </w:tc>
        <w:tc>
          <w:tcPr>
            <w:tcW w:w="3331" w:type="dxa"/>
            <w:tcBorders>
              <w:bottom w:val="nil"/>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Skor item pengaruh motivasi </w:t>
            </w: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0,365</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Valid </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2</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berkorelasi positif dengan skor </w:t>
            </w: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2</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0,352</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3</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Faktor</w:t>
            </w: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3</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0,395</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4</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4</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0,294</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5</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5</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0,575</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6</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6</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0,517</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7</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7</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0,375</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8</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8</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0,328</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Borders>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9</w:t>
            </w:r>
          </w:p>
        </w:tc>
        <w:tc>
          <w:tcPr>
            <w:tcW w:w="3331" w:type="dxa"/>
            <w:tcBorders>
              <w:top w:val="nil"/>
              <w:left w:val="single" w:sz="4" w:space="0" w:color="auto"/>
              <w:bottom w:val="nil"/>
              <w:right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Borders>
              <w:left w:val="single" w:sz="4" w:space="0" w:color="auto"/>
            </w:tcBorders>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9</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0,272</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10</w:t>
            </w:r>
          </w:p>
        </w:tc>
        <w:tc>
          <w:tcPr>
            <w:tcW w:w="3331" w:type="dxa"/>
            <w:tcBorders>
              <w:top w:val="nil"/>
              <w:bottom w:val="nil"/>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10</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0,416</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11</w:t>
            </w:r>
          </w:p>
        </w:tc>
        <w:tc>
          <w:tcPr>
            <w:tcW w:w="3331" w:type="dxa"/>
            <w:tcBorders>
              <w:top w:val="nil"/>
              <w:bottom w:val="nil"/>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11</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0,284</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12</w:t>
            </w:r>
          </w:p>
        </w:tc>
        <w:tc>
          <w:tcPr>
            <w:tcW w:w="3331" w:type="dxa"/>
            <w:tcBorders>
              <w:top w:val="nil"/>
              <w:bottom w:val="nil"/>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12</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0,315</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13</w:t>
            </w:r>
          </w:p>
        </w:tc>
        <w:tc>
          <w:tcPr>
            <w:tcW w:w="3331" w:type="dxa"/>
            <w:tcBorders>
              <w:top w:val="nil"/>
              <w:bottom w:val="nil"/>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13</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0,467</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14</w:t>
            </w:r>
          </w:p>
        </w:tc>
        <w:tc>
          <w:tcPr>
            <w:tcW w:w="3331" w:type="dxa"/>
            <w:tcBorders>
              <w:top w:val="nil"/>
              <w:bottom w:val="nil"/>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14</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0,564</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58347D" w:rsidRPr="0058347D" w:rsidTr="00D627D2">
        <w:tc>
          <w:tcPr>
            <w:tcW w:w="46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15</w:t>
            </w:r>
          </w:p>
        </w:tc>
        <w:tc>
          <w:tcPr>
            <w:tcW w:w="3331" w:type="dxa"/>
            <w:tcBorders>
              <w:top w:val="nil"/>
              <w:bottom w:val="single" w:sz="4" w:space="0" w:color="auto"/>
            </w:tcBorders>
          </w:tcPr>
          <w:p w:rsidR="0058347D" w:rsidRPr="00D627D2" w:rsidRDefault="0058347D" w:rsidP="0058347D">
            <w:pPr>
              <w:spacing w:after="0" w:line="240" w:lineRule="auto"/>
              <w:jc w:val="center"/>
              <w:rPr>
                <w:rFonts w:ascii="Times New Roman" w:hAnsi="Times New Roman" w:cs="Times New Roman"/>
                <w:sz w:val="16"/>
                <w:szCs w:val="16"/>
              </w:rPr>
            </w:pPr>
          </w:p>
        </w:tc>
        <w:tc>
          <w:tcPr>
            <w:tcW w:w="885"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15</w:t>
            </w:r>
          </w:p>
        </w:tc>
        <w:tc>
          <w:tcPr>
            <w:tcW w:w="998" w:type="dxa"/>
          </w:tcPr>
          <w:p w:rsidR="0058347D" w:rsidRPr="00D627D2" w:rsidRDefault="0058347D" w:rsidP="0058347D">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0,462</w:t>
            </w:r>
          </w:p>
        </w:tc>
        <w:tc>
          <w:tcPr>
            <w:tcW w:w="980" w:type="dxa"/>
          </w:tcPr>
          <w:p w:rsidR="0058347D" w:rsidRPr="00D627D2" w:rsidRDefault="0058347D" w:rsidP="0058347D">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Pr>
          <w:p w:rsidR="0058347D" w:rsidRPr="00D627D2" w:rsidRDefault="0058347D" w:rsidP="0058347D">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w:t>
            </w:r>
          </w:p>
        </w:tc>
        <w:tc>
          <w:tcPr>
            <w:tcW w:w="3331" w:type="dxa"/>
            <w:tcBorders>
              <w:top w:val="nil"/>
              <w:left w:val="single" w:sz="4" w:space="0" w:color="000000"/>
              <w:bottom w:val="nil"/>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Skor item pengaruh disiplin </w:t>
            </w:r>
          </w:p>
        </w:tc>
        <w:tc>
          <w:tcPr>
            <w:tcW w:w="885"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0,358</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Valid </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2</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kerja berkorelasi positif dengan </w:t>
            </w: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2</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0,317</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3</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skor Faktor</w:t>
            </w: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3</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0,275</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4</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4</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0,285</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5</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5</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0,491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6</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6</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0,257</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7</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7</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0,277</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8</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8</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0,89</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9</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9</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0,281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10</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10</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0,383</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11</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11</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0,618</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12</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12</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0,671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13</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13</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0,618</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14</w:t>
            </w:r>
          </w:p>
        </w:tc>
        <w:tc>
          <w:tcPr>
            <w:tcW w:w="3331" w:type="dxa"/>
            <w:tcBorders>
              <w:top w:val="nil"/>
              <w:left w:val="single" w:sz="4" w:space="0" w:color="000000"/>
              <w:bottom w:val="single" w:sz="4" w:space="0" w:color="auto"/>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14</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0,277</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lastRenderedPageBreak/>
              <w:t>1</w:t>
            </w:r>
          </w:p>
        </w:tc>
        <w:tc>
          <w:tcPr>
            <w:tcW w:w="3331" w:type="dxa"/>
            <w:tcBorders>
              <w:top w:val="nil"/>
              <w:left w:val="single" w:sz="4" w:space="0" w:color="000000"/>
              <w:bottom w:val="nil"/>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Skor item pengaruh kinerja</w:t>
            </w:r>
          </w:p>
        </w:tc>
        <w:tc>
          <w:tcPr>
            <w:tcW w:w="885"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0,441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Valid </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2</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berkorelasi positif dengan skor </w:t>
            </w: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2</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0,611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3</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Faktor</w:t>
            </w: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3</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0,333</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4</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4</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0,500</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5</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5</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0,296</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6</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6</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0,524</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7</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7</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0,321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8</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8</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0,272</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9</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9</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0,180</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10</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10</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0,502</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11</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11</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0,337</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12</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12</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0,396</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13</w:t>
            </w:r>
          </w:p>
        </w:tc>
        <w:tc>
          <w:tcPr>
            <w:tcW w:w="3331" w:type="dxa"/>
            <w:tcBorders>
              <w:top w:val="nil"/>
              <w:left w:val="single" w:sz="4" w:space="0" w:color="000000"/>
              <w:bottom w:val="single" w:sz="4" w:space="0" w:color="auto"/>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13</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0,270</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w:t>
            </w:r>
          </w:p>
        </w:tc>
        <w:tc>
          <w:tcPr>
            <w:tcW w:w="3331" w:type="dxa"/>
            <w:tcBorders>
              <w:top w:val="nil"/>
              <w:left w:val="single" w:sz="4" w:space="0" w:color="000000"/>
              <w:bottom w:val="nil"/>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Skor item pengaruh kompetensi</w:t>
            </w:r>
          </w:p>
        </w:tc>
        <w:tc>
          <w:tcPr>
            <w:tcW w:w="885"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0,265</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Valid </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2</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 xml:space="preserve">Lulusan berkorelasi positif </w:t>
            </w: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2</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0,268</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3</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dengan skor faktor</w:t>
            </w: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3</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0,539</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4</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4</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0,364</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5</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5</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0,511</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6</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6</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0,609</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7</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7</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0,626</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8</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8</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0,584</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9</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9</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0,688</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10</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10</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0,206</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11</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12</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0,308</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12</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13</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0,576</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13</w:t>
            </w:r>
          </w:p>
        </w:tc>
        <w:tc>
          <w:tcPr>
            <w:tcW w:w="3331" w:type="dxa"/>
            <w:tcBorders>
              <w:top w:val="nil"/>
              <w:left w:val="single" w:sz="4" w:space="0" w:color="auto"/>
              <w:bottom w:val="nil"/>
              <w:right w:val="single" w:sz="4" w:space="0" w:color="auto"/>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auto"/>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14</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0,465</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r w:rsidR="00D627D2" w:rsidTr="00D627D2">
        <w:tc>
          <w:tcPr>
            <w:tcW w:w="46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14</w:t>
            </w:r>
          </w:p>
        </w:tc>
        <w:tc>
          <w:tcPr>
            <w:tcW w:w="3331" w:type="dxa"/>
            <w:tcBorders>
              <w:top w:val="nil"/>
              <w:left w:val="single" w:sz="4" w:space="0" w:color="000000"/>
              <w:bottom w:val="single" w:sz="4" w:space="0" w:color="auto"/>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p>
        </w:tc>
        <w:tc>
          <w:tcPr>
            <w:tcW w:w="885"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Item 15</w:t>
            </w:r>
          </w:p>
        </w:tc>
        <w:tc>
          <w:tcPr>
            <w:tcW w:w="998"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autoSpaceDE w:val="0"/>
              <w:autoSpaceDN w:val="0"/>
              <w:adjustRightInd w:val="0"/>
              <w:spacing w:after="0" w:line="240" w:lineRule="auto"/>
              <w:jc w:val="right"/>
              <w:rPr>
                <w:rFonts w:ascii="Times New Roman" w:hAnsi="Times New Roman" w:cs="Times New Roman"/>
                <w:color w:val="000000"/>
                <w:sz w:val="16"/>
                <w:szCs w:val="16"/>
              </w:rPr>
            </w:pPr>
            <w:r w:rsidRPr="00D627D2">
              <w:rPr>
                <w:rFonts w:ascii="Times New Roman" w:hAnsi="Times New Roman" w:cs="Times New Roman"/>
                <w:color w:val="000000"/>
                <w:sz w:val="16"/>
                <w:szCs w:val="16"/>
              </w:rPr>
              <w:t>0,272</w:t>
            </w:r>
          </w:p>
        </w:tc>
        <w:tc>
          <w:tcPr>
            <w:tcW w:w="980"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rPr>
                <w:rFonts w:ascii="Times New Roman" w:hAnsi="Times New Roman" w:cs="Times New Roman"/>
                <w:sz w:val="16"/>
                <w:szCs w:val="16"/>
              </w:rPr>
            </w:pPr>
            <w:r w:rsidRPr="00D627D2">
              <w:rPr>
                <w:rFonts w:ascii="Times New Roman" w:hAnsi="Times New Roman" w:cs="Times New Roman"/>
                <w:sz w:val="16"/>
                <w:szCs w:val="16"/>
              </w:rPr>
              <w:t>0,25</w:t>
            </w:r>
          </w:p>
        </w:tc>
        <w:tc>
          <w:tcPr>
            <w:tcW w:w="1282" w:type="dxa"/>
            <w:tcBorders>
              <w:top w:val="single" w:sz="4" w:space="0" w:color="000000"/>
              <w:left w:val="single" w:sz="4" w:space="0" w:color="000000"/>
              <w:bottom w:val="single" w:sz="4" w:space="0" w:color="000000"/>
              <w:right w:val="single" w:sz="4" w:space="0" w:color="000000"/>
            </w:tcBorders>
          </w:tcPr>
          <w:p w:rsidR="00D627D2" w:rsidRPr="00D627D2" w:rsidRDefault="00D627D2" w:rsidP="00D627D2">
            <w:pPr>
              <w:spacing w:after="0" w:line="240" w:lineRule="auto"/>
              <w:jc w:val="center"/>
              <w:rPr>
                <w:rFonts w:ascii="Times New Roman" w:hAnsi="Times New Roman" w:cs="Times New Roman"/>
                <w:sz w:val="16"/>
                <w:szCs w:val="16"/>
              </w:rPr>
            </w:pPr>
            <w:r w:rsidRPr="00D627D2">
              <w:rPr>
                <w:rFonts w:ascii="Times New Roman" w:hAnsi="Times New Roman" w:cs="Times New Roman"/>
                <w:sz w:val="16"/>
                <w:szCs w:val="16"/>
              </w:rPr>
              <w:t>Valid</w:t>
            </w:r>
          </w:p>
        </w:tc>
      </w:tr>
    </w:tbl>
    <w:p w:rsidR="002263E5" w:rsidRPr="00D627D2" w:rsidRDefault="00D627D2" w:rsidP="00D627D2">
      <w:pPr>
        <w:spacing w:after="0" w:line="240" w:lineRule="auto"/>
        <w:rPr>
          <w:rFonts w:ascii="Times New Roman" w:hAnsi="Times New Roman" w:cs="Times New Roman"/>
          <w:b/>
          <w:sz w:val="24"/>
          <w:lang w:val="id-ID"/>
        </w:rPr>
      </w:pPr>
      <w:r>
        <w:rPr>
          <w:rFonts w:ascii="Times New Roman" w:hAnsi="Times New Roman" w:cs="Times New Roman"/>
          <w:b/>
          <w:sz w:val="24"/>
          <w:lang w:val="id-ID"/>
        </w:rPr>
        <w:t>Sumber : Data penelitian yang diolah</w:t>
      </w:r>
    </w:p>
    <w:p w:rsidR="00B7122C" w:rsidRDefault="00B7122C" w:rsidP="00870F43">
      <w:pPr>
        <w:spacing w:after="0" w:line="240" w:lineRule="auto"/>
        <w:ind w:firstLine="720"/>
        <w:jc w:val="both"/>
        <w:rPr>
          <w:rFonts w:ascii="Times New Roman" w:hAnsi="Times New Roman" w:cs="Times New Roman"/>
          <w:sz w:val="24"/>
          <w:lang w:val="id-ID"/>
        </w:rPr>
      </w:pPr>
    </w:p>
    <w:p w:rsidR="00D627D2" w:rsidRPr="00D627D2" w:rsidRDefault="00D627D2" w:rsidP="00870F43">
      <w:pPr>
        <w:spacing w:after="0" w:line="240" w:lineRule="auto"/>
        <w:ind w:firstLine="720"/>
        <w:jc w:val="both"/>
        <w:rPr>
          <w:rFonts w:ascii="Times New Roman" w:hAnsi="Times New Roman" w:cs="Times New Roman"/>
          <w:sz w:val="24"/>
        </w:rPr>
      </w:pPr>
      <w:proofErr w:type="gramStart"/>
      <w:r w:rsidRPr="00D627D2">
        <w:rPr>
          <w:rFonts w:ascii="Times New Roman" w:hAnsi="Times New Roman" w:cs="Times New Roman"/>
          <w:sz w:val="24"/>
        </w:rPr>
        <w:t xml:space="preserve">Berdasarkan tabel di atas seluruh skor item variabel </w:t>
      </w:r>
      <w:r>
        <w:rPr>
          <w:rFonts w:ascii="Times New Roman" w:hAnsi="Times New Roman" w:cs="Times New Roman"/>
          <w:sz w:val="24"/>
          <w:lang w:val="id-ID"/>
        </w:rPr>
        <w:t xml:space="preserve">motivasi, disiplin kerja, kinerja guru, dan </w:t>
      </w:r>
      <w:r w:rsidRPr="00D627D2">
        <w:rPr>
          <w:rFonts w:ascii="Times New Roman" w:hAnsi="Times New Roman" w:cs="Times New Roman"/>
          <w:sz w:val="24"/>
        </w:rPr>
        <w:t>kompetensi lulusan berkorelasi positif dengan skor faktor, dengan demikian, seluruh item kuesioner layak digunakan dalam penelitian ini.</w:t>
      </w:r>
      <w:proofErr w:type="gramEnd"/>
    </w:p>
    <w:p w:rsidR="00870F43" w:rsidRDefault="00870F43" w:rsidP="00F179CD">
      <w:pPr>
        <w:spacing w:after="0" w:line="240" w:lineRule="auto"/>
        <w:jc w:val="center"/>
        <w:rPr>
          <w:rFonts w:ascii="Times New Roman" w:hAnsi="Times New Roman" w:cs="Times New Roman"/>
          <w:b/>
          <w:sz w:val="24"/>
          <w:lang w:val="id-ID"/>
        </w:rPr>
      </w:pPr>
    </w:p>
    <w:p w:rsidR="00F179CD" w:rsidRPr="00F179CD" w:rsidRDefault="00F179CD" w:rsidP="00F179CD">
      <w:pPr>
        <w:spacing w:after="0" w:line="240" w:lineRule="auto"/>
        <w:jc w:val="center"/>
        <w:rPr>
          <w:rFonts w:ascii="Times New Roman" w:hAnsi="Times New Roman" w:cs="Times New Roman"/>
          <w:b/>
          <w:sz w:val="24"/>
          <w:lang w:val="id-ID"/>
        </w:rPr>
      </w:pPr>
      <w:r>
        <w:rPr>
          <w:rFonts w:ascii="Times New Roman" w:hAnsi="Times New Roman" w:cs="Times New Roman"/>
          <w:b/>
          <w:sz w:val="24"/>
        </w:rPr>
        <w:t xml:space="preserve">Tabel </w:t>
      </w:r>
      <w:r w:rsidR="004878D0">
        <w:rPr>
          <w:rFonts w:ascii="Times New Roman" w:hAnsi="Times New Roman" w:cs="Times New Roman"/>
          <w:b/>
          <w:sz w:val="24"/>
          <w:lang w:val="id-ID"/>
        </w:rPr>
        <w:t xml:space="preserve">3 </w:t>
      </w:r>
      <w:r w:rsidRPr="00F179CD">
        <w:rPr>
          <w:rFonts w:ascii="Times New Roman" w:hAnsi="Times New Roman" w:cs="Times New Roman"/>
          <w:b/>
          <w:sz w:val="24"/>
        </w:rPr>
        <w:t>Hasil Uji Reliabilitas Instrumen</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687"/>
        <w:gridCol w:w="1131"/>
        <w:gridCol w:w="1007"/>
        <w:gridCol w:w="1547"/>
      </w:tblGrid>
      <w:tr w:rsidR="00F179CD" w:rsidRPr="00F179CD" w:rsidTr="00F179CD">
        <w:tc>
          <w:tcPr>
            <w:tcW w:w="566"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z w:val="20"/>
              </w:rPr>
            </w:pPr>
            <w:r w:rsidRPr="00F179CD">
              <w:rPr>
                <w:rFonts w:ascii="Times New Roman" w:hAnsi="Times New Roman" w:cs="Times New Roman"/>
                <w:b/>
                <w:sz w:val="20"/>
              </w:rPr>
              <w:t>No.</w:t>
            </w:r>
          </w:p>
        </w:tc>
        <w:tc>
          <w:tcPr>
            <w:tcW w:w="3687"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z w:val="20"/>
              </w:rPr>
            </w:pPr>
            <w:r w:rsidRPr="00F179CD">
              <w:rPr>
                <w:rFonts w:ascii="Times New Roman" w:hAnsi="Times New Roman" w:cs="Times New Roman"/>
                <w:b/>
                <w:sz w:val="20"/>
              </w:rPr>
              <w:t>Hipotesis</w:t>
            </w:r>
          </w:p>
        </w:tc>
        <w:tc>
          <w:tcPr>
            <w:tcW w:w="1131"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z w:val="20"/>
              </w:rPr>
            </w:pPr>
            <w:r w:rsidRPr="00F179CD">
              <w:rPr>
                <w:rFonts w:ascii="Times New Roman" w:hAnsi="Times New Roman" w:cs="Times New Roman"/>
                <w:b/>
                <w:sz w:val="20"/>
              </w:rPr>
              <w:t xml:space="preserve">r </w:t>
            </w:r>
            <w:r w:rsidRPr="00F179CD">
              <w:rPr>
                <w:rFonts w:ascii="Times New Roman" w:hAnsi="Times New Roman" w:cs="Times New Roman"/>
                <w:b/>
                <w:sz w:val="20"/>
                <w:vertAlign w:val="subscript"/>
              </w:rPr>
              <w:t>hitung</w:t>
            </w:r>
          </w:p>
        </w:tc>
        <w:tc>
          <w:tcPr>
            <w:tcW w:w="1007"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z w:val="20"/>
                <w:vertAlign w:val="subscript"/>
              </w:rPr>
            </w:pPr>
            <w:r w:rsidRPr="00F179CD">
              <w:rPr>
                <w:rFonts w:ascii="Times New Roman" w:hAnsi="Times New Roman" w:cs="Times New Roman"/>
                <w:b/>
                <w:sz w:val="20"/>
              </w:rPr>
              <w:t>r</w:t>
            </w:r>
          </w:p>
          <w:p w:rsidR="00F179CD" w:rsidRPr="00F179CD" w:rsidRDefault="00F179CD" w:rsidP="00F179CD">
            <w:pPr>
              <w:spacing w:after="0" w:line="240" w:lineRule="auto"/>
              <w:jc w:val="center"/>
              <w:rPr>
                <w:rFonts w:ascii="Times New Roman" w:hAnsi="Times New Roman" w:cs="Times New Roman"/>
                <w:b/>
                <w:sz w:val="20"/>
              </w:rPr>
            </w:pPr>
            <w:r w:rsidRPr="00F179CD">
              <w:rPr>
                <w:rFonts w:ascii="Times New Roman" w:hAnsi="Times New Roman" w:cs="Times New Roman"/>
                <w:b/>
                <w:sz w:val="20"/>
              </w:rPr>
              <w:t>kritis</w:t>
            </w:r>
          </w:p>
        </w:tc>
        <w:tc>
          <w:tcPr>
            <w:tcW w:w="1547"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z w:val="20"/>
              </w:rPr>
            </w:pPr>
            <w:r w:rsidRPr="00F179CD">
              <w:rPr>
                <w:rFonts w:ascii="Times New Roman" w:hAnsi="Times New Roman" w:cs="Times New Roman"/>
                <w:b/>
                <w:sz w:val="20"/>
              </w:rPr>
              <w:t>Kesimpulan</w:t>
            </w:r>
          </w:p>
        </w:tc>
      </w:tr>
      <w:tr w:rsidR="00F179CD" w:rsidRPr="00F179CD" w:rsidTr="00F179CD">
        <w:tc>
          <w:tcPr>
            <w:tcW w:w="566"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1</w:t>
            </w:r>
          </w:p>
        </w:tc>
        <w:tc>
          <w:tcPr>
            <w:tcW w:w="368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Skor item pengaruh motivasi berkorelasi positif dengan komposit faktornya</w:t>
            </w:r>
          </w:p>
        </w:tc>
        <w:tc>
          <w:tcPr>
            <w:tcW w:w="1131"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0,710</w:t>
            </w:r>
          </w:p>
        </w:tc>
        <w:tc>
          <w:tcPr>
            <w:tcW w:w="100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0,700</w:t>
            </w:r>
          </w:p>
        </w:tc>
        <w:tc>
          <w:tcPr>
            <w:tcW w:w="1547"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 xml:space="preserve">Reliabel </w:t>
            </w:r>
          </w:p>
        </w:tc>
      </w:tr>
      <w:tr w:rsidR="00F179CD" w:rsidRPr="00F179CD" w:rsidTr="00F179CD">
        <w:tc>
          <w:tcPr>
            <w:tcW w:w="566"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2</w:t>
            </w:r>
          </w:p>
        </w:tc>
        <w:tc>
          <w:tcPr>
            <w:tcW w:w="368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Skor item pengaruh disiplin kerja berkorelasi positif dengan komposit faktornya</w:t>
            </w:r>
          </w:p>
        </w:tc>
        <w:tc>
          <w:tcPr>
            <w:tcW w:w="1131"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0,642</w:t>
            </w:r>
          </w:p>
        </w:tc>
        <w:tc>
          <w:tcPr>
            <w:tcW w:w="100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0,700</w:t>
            </w:r>
          </w:p>
        </w:tc>
        <w:tc>
          <w:tcPr>
            <w:tcW w:w="1547"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Reliabel</w:t>
            </w:r>
          </w:p>
        </w:tc>
      </w:tr>
      <w:tr w:rsidR="00F179CD" w:rsidRPr="00F179CD" w:rsidTr="00F179CD">
        <w:tc>
          <w:tcPr>
            <w:tcW w:w="566"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3</w:t>
            </w:r>
          </w:p>
        </w:tc>
        <w:tc>
          <w:tcPr>
            <w:tcW w:w="368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Skor item pengaruh kinerja berkorelasi positif dengan komposit faktornya</w:t>
            </w:r>
          </w:p>
        </w:tc>
        <w:tc>
          <w:tcPr>
            <w:tcW w:w="1131"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0,723</w:t>
            </w:r>
          </w:p>
        </w:tc>
        <w:tc>
          <w:tcPr>
            <w:tcW w:w="100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0,700</w:t>
            </w:r>
          </w:p>
        </w:tc>
        <w:tc>
          <w:tcPr>
            <w:tcW w:w="1547"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Reliabel</w:t>
            </w:r>
          </w:p>
        </w:tc>
      </w:tr>
      <w:tr w:rsidR="00F179CD" w:rsidRPr="00F179CD" w:rsidTr="00F179CD">
        <w:tc>
          <w:tcPr>
            <w:tcW w:w="566"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4</w:t>
            </w:r>
          </w:p>
        </w:tc>
        <w:tc>
          <w:tcPr>
            <w:tcW w:w="368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Skor item pengaruh kompetensi lulusan berkorelasi positif dengan komposit faktornya</w:t>
            </w:r>
          </w:p>
        </w:tc>
        <w:tc>
          <w:tcPr>
            <w:tcW w:w="1131"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0,831</w:t>
            </w:r>
          </w:p>
        </w:tc>
        <w:tc>
          <w:tcPr>
            <w:tcW w:w="1007" w:type="dxa"/>
          </w:tcPr>
          <w:p w:rsidR="00F179CD" w:rsidRPr="00F179CD" w:rsidRDefault="00F179CD" w:rsidP="00F179CD">
            <w:pPr>
              <w:spacing w:after="0" w:line="240" w:lineRule="auto"/>
              <w:rPr>
                <w:rFonts w:ascii="Times New Roman" w:hAnsi="Times New Roman" w:cs="Times New Roman"/>
                <w:sz w:val="20"/>
              </w:rPr>
            </w:pPr>
            <w:r w:rsidRPr="00F179CD">
              <w:rPr>
                <w:rFonts w:ascii="Times New Roman" w:hAnsi="Times New Roman" w:cs="Times New Roman"/>
                <w:sz w:val="20"/>
              </w:rPr>
              <w:t>0,700</w:t>
            </w:r>
          </w:p>
        </w:tc>
        <w:tc>
          <w:tcPr>
            <w:tcW w:w="1547" w:type="dxa"/>
          </w:tcPr>
          <w:p w:rsidR="00F179CD" w:rsidRPr="00F179CD" w:rsidRDefault="00F179CD" w:rsidP="00F179CD">
            <w:pPr>
              <w:spacing w:after="0" w:line="240" w:lineRule="auto"/>
              <w:jc w:val="center"/>
              <w:rPr>
                <w:rFonts w:ascii="Times New Roman" w:hAnsi="Times New Roman" w:cs="Times New Roman"/>
                <w:sz w:val="20"/>
              </w:rPr>
            </w:pPr>
            <w:r w:rsidRPr="00F179CD">
              <w:rPr>
                <w:rFonts w:ascii="Times New Roman" w:hAnsi="Times New Roman" w:cs="Times New Roman"/>
                <w:sz w:val="20"/>
              </w:rPr>
              <w:t>Reliabel</w:t>
            </w:r>
          </w:p>
        </w:tc>
      </w:tr>
    </w:tbl>
    <w:p w:rsidR="00F179CD" w:rsidRPr="00F179CD" w:rsidRDefault="00F179CD" w:rsidP="00F179CD">
      <w:pPr>
        <w:spacing w:after="0" w:line="240" w:lineRule="auto"/>
        <w:rPr>
          <w:rFonts w:ascii="Times New Roman" w:hAnsi="Times New Roman" w:cs="Times New Roman"/>
          <w:sz w:val="24"/>
          <w:lang w:val="id-ID"/>
        </w:rPr>
      </w:pPr>
      <w:proofErr w:type="gramStart"/>
      <w:r w:rsidRPr="00F179CD">
        <w:rPr>
          <w:rFonts w:ascii="Times New Roman" w:hAnsi="Times New Roman" w:cs="Times New Roman"/>
          <w:sz w:val="24"/>
        </w:rPr>
        <w:t>Sumber :</w:t>
      </w:r>
      <w:proofErr w:type="gramEnd"/>
      <w:r w:rsidRPr="00F179CD">
        <w:rPr>
          <w:rFonts w:ascii="Times New Roman" w:hAnsi="Times New Roman" w:cs="Times New Roman"/>
          <w:sz w:val="24"/>
        </w:rPr>
        <w:t xml:space="preserve"> Hasil </w:t>
      </w:r>
      <w:r>
        <w:rPr>
          <w:rFonts w:ascii="Times New Roman" w:hAnsi="Times New Roman" w:cs="Times New Roman"/>
          <w:sz w:val="24"/>
          <w:lang w:val="id-ID"/>
        </w:rPr>
        <w:t>penelitian yang diolah</w:t>
      </w:r>
    </w:p>
    <w:p w:rsidR="00F179CD" w:rsidRPr="00F179CD" w:rsidRDefault="00F179CD" w:rsidP="00F179CD">
      <w:pPr>
        <w:spacing w:after="0" w:line="240" w:lineRule="auto"/>
        <w:rPr>
          <w:rFonts w:ascii="Times New Roman" w:hAnsi="Times New Roman" w:cs="Times New Roman"/>
          <w:b/>
          <w:sz w:val="24"/>
        </w:rPr>
      </w:pPr>
    </w:p>
    <w:p w:rsidR="00F179CD" w:rsidRDefault="00F179CD" w:rsidP="00F179CD">
      <w:pPr>
        <w:spacing w:after="0" w:line="240" w:lineRule="auto"/>
        <w:ind w:firstLine="720"/>
        <w:jc w:val="both"/>
        <w:rPr>
          <w:rFonts w:ascii="Times New Roman" w:hAnsi="Times New Roman" w:cs="Times New Roman"/>
          <w:sz w:val="24"/>
          <w:lang w:val="id-ID"/>
        </w:rPr>
      </w:pPr>
      <w:r w:rsidRPr="00F179CD">
        <w:rPr>
          <w:rFonts w:ascii="Times New Roman" w:hAnsi="Times New Roman" w:cs="Times New Roman"/>
          <w:sz w:val="24"/>
        </w:rPr>
        <w:t>Berdasarkan tabel di atas untuk skor item disiplin kerja tampak</w:t>
      </w:r>
      <w:r w:rsidRPr="00F179CD">
        <w:rPr>
          <w:rFonts w:ascii="Times New Roman" w:hAnsi="Times New Roman" w:cs="Times New Roman"/>
          <w:bCs/>
          <w:color w:val="000000"/>
          <w:sz w:val="24"/>
        </w:rPr>
        <w:t xml:space="preserve"> R hitung = 0,642 &lt; R α kitis (0,700) maka instrument pertanyaan kuisoner dinyatakan tidak reliable, </w:t>
      </w:r>
      <w:proofErr w:type="gramStart"/>
      <w:r w:rsidRPr="00F179CD">
        <w:rPr>
          <w:rFonts w:ascii="Times New Roman" w:hAnsi="Times New Roman" w:cs="Times New Roman"/>
          <w:bCs/>
          <w:color w:val="000000"/>
          <w:sz w:val="24"/>
        </w:rPr>
        <w:t xml:space="preserve">tetapi </w:t>
      </w:r>
      <w:r w:rsidRPr="00F179CD">
        <w:rPr>
          <w:rFonts w:ascii="Times New Roman" w:hAnsi="Times New Roman" w:cs="Times New Roman"/>
          <w:sz w:val="24"/>
        </w:rPr>
        <w:t xml:space="preserve"> menurut</w:t>
      </w:r>
      <w:proofErr w:type="gramEnd"/>
      <w:r w:rsidRPr="00F179CD">
        <w:rPr>
          <w:rFonts w:ascii="Times New Roman" w:hAnsi="Times New Roman" w:cs="Times New Roman"/>
          <w:sz w:val="24"/>
        </w:rPr>
        <w:t xml:space="preserve"> Hair et al., 1992 &amp; Sharma, 1996 dalam Bachrudin 2008 bahwa, “bat</w:t>
      </w:r>
      <w:r>
        <w:rPr>
          <w:rFonts w:ascii="Times New Roman" w:hAnsi="Times New Roman" w:cs="Times New Roman"/>
          <w:sz w:val="24"/>
        </w:rPr>
        <w:t>as minimal ukuran ini di atas 0</w:t>
      </w:r>
      <w:r>
        <w:rPr>
          <w:rFonts w:ascii="Times New Roman" w:hAnsi="Times New Roman" w:cs="Times New Roman"/>
          <w:sz w:val="24"/>
          <w:lang w:val="id-ID"/>
        </w:rPr>
        <w:t>,</w:t>
      </w:r>
      <w:r w:rsidRPr="00F179CD">
        <w:rPr>
          <w:rFonts w:ascii="Times New Roman" w:hAnsi="Times New Roman" w:cs="Times New Roman"/>
          <w:sz w:val="24"/>
        </w:rPr>
        <w:t xml:space="preserve">5 menunjukkan “reliable”, sehingga dapat disimpulkan instrumen item disiplin kerja diatas dapat digunakan sebagai alat ukur karena cukup reliable. </w:t>
      </w:r>
      <w:proofErr w:type="gramStart"/>
      <w:r w:rsidRPr="00F179CD">
        <w:rPr>
          <w:rFonts w:ascii="Times New Roman" w:hAnsi="Times New Roman" w:cs="Times New Roman"/>
          <w:sz w:val="24"/>
        </w:rPr>
        <w:t>Dengan demikian, seluruh item kuesioner yang terdiri atas 4 variabel ini adalah reliabel.</w:t>
      </w:r>
      <w:proofErr w:type="gramEnd"/>
    </w:p>
    <w:p w:rsidR="00870F43" w:rsidRPr="00870F43" w:rsidRDefault="00870F43" w:rsidP="00F179CD">
      <w:pPr>
        <w:spacing w:after="0" w:line="240" w:lineRule="auto"/>
        <w:ind w:firstLine="720"/>
        <w:jc w:val="both"/>
        <w:rPr>
          <w:rFonts w:ascii="Times New Roman" w:hAnsi="Times New Roman" w:cs="Times New Roman"/>
          <w:sz w:val="24"/>
          <w:lang w:val="id-ID"/>
        </w:rPr>
      </w:pPr>
    </w:p>
    <w:p w:rsidR="002263E5" w:rsidRPr="00F179CD" w:rsidRDefault="004D074B" w:rsidP="00F179CD">
      <w:pPr>
        <w:pStyle w:val="ListParagraph"/>
        <w:numPr>
          <w:ilvl w:val="1"/>
          <w:numId w:val="1"/>
        </w:numPr>
        <w:spacing w:after="0" w:line="240" w:lineRule="auto"/>
        <w:ind w:left="426" w:hanging="426"/>
        <w:rPr>
          <w:rFonts w:ascii="Times New Roman" w:hAnsi="Times New Roman" w:cs="Times New Roman"/>
          <w:b/>
          <w:sz w:val="24"/>
        </w:rPr>
      </w:pPr>
      <w:r>
        <w:rPr>
          <w:rFonts w:ascii="Times New Roman" w:hAnsi="Times New Roman" w:cs="Times New Roman"/>
          <w:b/>
          <w:sz w:val="24"/>
        </w:rPr>
        <w:lastRenderedPageBreak/>
        <w:t>Analisis dan Pengujian Hipotesis</w:t>
      </w:r>
    </w:p>
    <w:p w:rsidR="00F179CD" w:rsidRPr="00F179CD" w:rsidRDefault="00F179CD" w:rsidP="005F55D4">
      <w:pPr>
        <w:pStyle w:val="BodyText2"/>
        <w:numPr>
          <w:ilvl w:val="2"/>
          <w:numId w:val="34"/>
        </w:numPr>
        <w:spacing w:after="0" w:line="240" w:lineRule="auto"/>
        <w:ind w:left="567" w:hanging="578"/>
        <w:jc w:val="both"/>
        <w:rPr>
          <w:rFonts w:ascii="Times New Roman" w:hAnsi="Times New Roman"/>
          <w:b/>
          <w:sz w:val="24"/>
          <w:szCs w:val="24"/>
          <w:lang w:val="en-US"/>
        </w:rPr>
      </w:pPr>
      <w:r w:rsidRPr="00F179CD">
        <w:rPr>
          <w:rFonts w:ascii="Times New Roman" w:hAnsi="Times New Roman"/>
          <w:b/>
          <w:sz w:val="24"/>
          <w:szCs w:val="24"/>
          <w:lang w:val="en-US"/>
        </w:rPr>
        <w:t>Pengujian Substruktur-1</w:t>
      </w:r>
    </w:p>
    <w:p w:rsidR="00F179CD" w:rsidRPr="00F179CD" w:rsidRDefault="00F179CD" w:rsidP="005F55D4">
      <w:pPr>
        <w:pStyle w:val="BodyText2"/>
        <w:numPr>
          <w:ilvl w:val="3"/>
          <w:numId w:val="33"/>
        </w:numPr>
        <w:tabs>
          <w:tab w:val="clear" w:pos="2880"/>
        </w:tabs>
        <w:spacing w:after="0" w:line="240" w:lineRule="auto"/>
        <w:ind w:left="426" w:hanging="426"/>
        <w:jc w:val="both"/>
        <w:rPr>
          <w:rFonts w:ascii="Times New Roman" w:hAnsi="Times New Roman"/>
          <w:b/>
          <w:sz w:val="24"/>
          <w:szCs w:val="24"/>
          <w:lang w:val="en-US"/>
        </w:rPr>
      </w:pPr>
      <w:r w:rsidRPr="00F179CD">
        <w:rPr>
          <w:rFonts w:ascii="Times New Roman" w:hAnsi="Times New Roman"/>
          <w:b/>
          <w:sz w:val="24"/>
          <w:szCs w:val="24"/>
          <w:lang w:val="en-US"/>
        </w:rPr>
        <w:t>Pengaruh Motivasi (X1) dan Disiplin Kerja (X2) secara Simultan terhadap Kinerja Guru (Y)</w:t>
      </w:r>
    </w:p>
    <w:p w:rsidR="00F179CD" w:rsidRPr="00213A63" w:rsidRDefault="00F179CD" w:rsidP="00F179CD">
      <w:pPr>
        <w:pStyle w:val="BodyText2"/>
        <w:spacing w:after="0" w:line="240" w:lineRule="auto"/>
        <w:ind w:left="426"/>
        <w:jc w:val="both"/>
        <w:rPr>
          <w:rFonts w:ascii="Times New Roman" w:hAnsi="Times New Roman"/>
          <w:b/>
          <w:sz w:val="16"/>
          <w:szCs w:val="24"/>
          <w:lang w:val="en-US"/>
        </w:rPr>
      </w:pPr>
    </w:p>
    <w:p w:rsidR="00F179CD" w:rsidRPr="00F179CD" w:rsidRDefault="00F179CD" w:rsidP="00F179CD">
      <w:pPr>
        <w:spacing w:after="0" w:line="240" w:lineRule="auto"/>
        <w:ind w:firstLine="426"/>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Hipotesis yang diajukan: ”Terdapat pengaruh motivasi dan disiplin kerja secara simultan terhadap kinerja guru.” Dirumuskan dengan hipotesis statistik :</w:t>
      </w:r>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0</w:t>
      </w:r>
      <w:r w:rsidRPr="00F179CD">
        <w:rPr>
          <w:rFonts w:ascii="Times New Roman" w:hAnsi="Times New Roman" w:cs="Times New Roman"/>
          <w:spacing w:val="-4"/>
          <w:w w:val="105"/>
          <w:sz w:val="24"/>
          <w:szCs w:val="24"/>
        </w:rPr>
        <w:t xml:space="preserve"> :</w:t>
      </w:r>
      <w:proofErr w:type="gramEnd"/>
      <w:r w:rsidRPr="00F179CD">
        <w:rPr>
          <w:rFonts w:ascii="Times New Roman" w:hAnsi="Times New Roman" w:cs="Times New Roman"/>
          <w:spacing w:val="-4"/>
          <w:w w:val="105"/>
          <w:sz w:val="24"/>
          <w:szCs w:val="24"/>
        </w:rPr>
        <w:t xml:space="preserve"> </w:t>
      </w:r>
      <w:r w:rsidRPr="00F179CD">
        <w:rPr>
          <w:rFonts w:ascii="Times New Roman" w:hAnsi="Times New Roman" w:cs="Times New Roman"/>
          <w:i/>
          <w:spacing w:val="-4"/>
          <w:w w:val="105"/>
          <w:sz w:val="24"/>
          <w:szCs w:val="24"/>
        </w:rPr>
        <w:t>ρyx</w:t>
      </w:r>
      <w:r w:rsidRPr="00F179CD">
        <w:rPr>
          <w:rFonts w:ascii="Times New Roman" w:hAnsi="Times New Roman" w:cs="Times New Roman"/>
          <w:i/>
          <w:spacing w:val="-4"/>
          <w:w w:val="105"/>
          <w:sz w:val="24"/>
          <w:szCs w:val="24"/>
          <w:vertAlign w:val="subscript"/>
        </w:rPr>
        <w:t>1</w:t>
      </w:r>
      <w:r w:rsidRPr="00F179CD">
        <w:rPr>
          <w:rFonts w:ascii="Times New Roman" w:hAnsi="Times New Roman" w:cs="Times New Roman"/>
          <w:i/>
          <w:spacing w:val="-4"/>
          <w:w w:val="105"/>
          <w:sz w:val="24"/>
          <w:szCs w:val="24"/>
        </w:rPr>
        <w:t>x</w:t>
      </w:r>
      <w:r w:rsidRPr="00F179CD">
        <w:rPr>
          <w:rFonts w:ascii="Times New Roman" w:hAnsi="Times New Roman" w:cs="Times New Roman"/>
          <w:i/>
          <w:spacing w:val="-4"/>
          <w:w w:val="105"/>
          <w:sz w:val="24"/>
          <w:szCs w:val="24"/>
          <w:vertAlign w:val="subscript"/>
        </w:rPr>
        <w:t>2</w:t>
      </w:r>
      <w:r w:rsidRPr="00F179CD">
        <w:rPr>
          <w:rFonts w:ascii="Times New Roman" w:hAnsi="Times New Roman" w:cs="Times New Roman"/>
          <w:spacing w:val="-4"/>
          <w:w w:val="105"/>
          <w:sz w:val="24"/>
          <w:szCs w:val="24"/>
        </w:rPr>
        <w:t xml:space="preserve"> = 0 “Motivasi dan disiplin kerja tidak berpengaruh secara signifikan terhadap kinerja guru”</w:t>
      </w:r>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 xml:space="preserve"> :</w:t>
      </w:r>
      <w:proofErr w:type="gramEnd"/>
      <w:r w:rsidRPr="00F179CD">
        <w:rPr>
          <w:rFonts w:ascii="Times New Roman" w:hAnsi="Times New Roman" w:cs="Times New Roman"/>
          <w:spacing w:val="-4"/>
          <w:w w:val="105"/>
          <w:sz w:val="24"/>
          <w:szCs w:val="24"/>
        </w:rPr>
        <w:t xml:space="preserve"> </w:t>
      </w:r>
      <w:r w:rsidRPr="00F179CD">
        <w:rPr>
          <w:rFonts w:ascii="Times New Roman" w:hAnsi="Times New Roman" w:cs="Times New Roman"/>
          <w:i/>
          <w:spacing w:val="-4"/>
          <w:w w:val="105"/>
          <w:sz w:val="24"/>
          <w:szCs w:val="24"/>
        </w:rPr>
        <w:t>ρyx</w:t>
      </w:r>
      <w:r w:rsidRPr="00F179CD">
        <w:rPr>
          <w:rFonts w:ascii="Times New Roman" w:hAnsi="Times New Roman" w:cs="Times New Roman"/>
          <w:i/>
          <w:spacing w:val="-4"/>
          <w:w w:val="105"/>
          <w:sz w:val="24"/>
          <w:szCs w:val="24"/>
          <w:vertAlign w:val="subscript"/>
        </w:rPr>
        <w:t>1</w:t>
      </w:r>
      <w:r w:rsidRPr="00F179CD">
        <w:rPr>
          <w:rFonts w:ascii="Times New Roman" w:hAnsi="Times New Roman" w:cs="Times New Roman"/>
          <w:i/>
          <w:spacing w:val="-4"/>
          <w:w w:val="105"/>
          <w:sz w:val="24"/>
          <w:szCs w:val="24"/>
        </w:rPr>
        <w:t>x</w:t>
      </w:r>
      <w:r w:rsidRPr="00F179CD">
        <w:rPr>
          <w:rFonts w:ascii="Times New Roman" w:hAnsi="Times New Roman" w:cs="Times New Roman"/>
          <w:i/>
          <w:spacing w:val="-4"/>
          <w:w w:val="105"/>
          <w:sz w:val="24"/>
          <w:szCs w:val="24"/>
          <w:vertAlign w:val="subscript"/>
        </w:rPr>
        <w:t>2</w:t>
      </w:r>
      <w:r w:rsidRPr="00F179CD">
        <w:rPr>
          <w:rFonts w:ascii="Times New Roman" w:hAnsi="Times New Roman" w:cs="Times New Roman"/>
          <w:spacing w:val="-4"/>
          <w:w w:val="105"/>
          <w:sz w:val="24"/>
          <w:szCs w:val="24"/>
        </w:rPr>
        <w:t xml:space="preserve"> ≠ 0 “Motivasi dan disiplin kerja berpengaruh secara signifikan terhadap kinerja guru”</w:t>
      </w:r>
    </w:p>
    <w:p w:rsidR="00F179CD" w:rsidRDefault="00F179CD" w:rsidP="00F179CD">
      <w:pPr>
        <w:spacing w:after="0" w:line="240" w:lineRule="auto"/>
        <w:ind w:firstLine="284"/>
        <w:jc w:val="both"/>
        <w:rPr>
          <w:rFonts w:ascii="Times New Roman" w:hAnsi="Times New Roman" w:cs="Times New Roman"/>
          <w:spacing w:val="-4"/>
          <w:w w:val="105"/>
          <w:sz w:val="24"/>
          <w:szCs w:val="24"/>
          <w:lang w:val="id-ID"/>
        </w:rPr>
      </w:pPr>
      <w:r w:rsidRPr="00F179CD">
        <w:rPr>
          <w:rFonts w:ascii="Times New Roman" w:hAnsi="Times New Roman" w:cs="Times New Roman"/>
          <w:spacing w:val="-4"/>
          <w:w w:val="105"/>
          <w:sz w:val="24"/>
          <w:szCs w:val="24"/>
        </w:rPr>
        <w:t xml:space="preserve">Statistik uji yang digunakan adalah </w:t>
      </w:r>
    </w:p>
    <w:p w:rsidR="00870F43" w:rsidRPr="00870F43" w:rsidRDefault="00870F43" w:rsidP="00F179CD">
      <w:pPr>
        <w:spacing w:after="0" w:line="240" w:lineRule="auto"/>
        <w:ind w:firstLine="284"/>
        <w:jc w:val="both"/>
        <w:rPr>
          <w:rFonts w:ascii="Times New Roman" w:hAnsi="Times New Roman" w:cs="Times New Roman"/>
          <w:spacing w:val="-4"/>
          <w:w w:val="105"/>
          <w:sz w:val="24"/>
          <w:szCs w:val="24"/>
          <w:lang w:val="id-ID"/>
        </w:rPr>
      </w:pPr>
    </w:p>
    <w:p w:rsidR="00F179CD" w:rsidRPr="00F179CD" w:rsidRDefault="00F179CD" w:rsidP="00F179CD">
      <w:pPr>
        <w:spacing w:after="0" w:line="240" w:lineRule="auto"/>
        <w:ind w:firstLine="426"/>
        <w:rPr>
          <w:rFonts w:ascii="Times New Roman" w:hAnsi="Times New Roman" w:cs="Times New Roman"/>
          <w:i/>
          <w:sz w:val="24"/>
          <w:szCs w:val="24"/>
          <w:lang w:val="id-ID"/>
        </w:rPr>
      </w:pPr>
      <w:r w:rsidRPr="00F179CD">
        <w:rPr>
          <w:rFonts w:ascii="Times New Roman" w:hAnsi="Times New Roman" w:cs="Times New Roman"/>
          <w:i/>
          <w:sz w:val="24"/>
          <w:szCs w:val="24"/>
        </w:rPr>
        <w:t xml:space="preserve">F = </w:t>
      </w:r>
      <m:oMath>
        <m:f>
          <m:fPr>
            <m:ctrlPr>
              <w:rPr>
                <w:rFonts w:ascii="Cambria Math" w:eastAsia="Calibri"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n</m:t>
                </m:r>
                <m:r>
                  <w:rPr>
                    <w:rFonts w:ascii="Times New Roman" w:hAnsi="Times New Roman" w:cs="Times New Roman"/>
                    <w:sz w:val="24"/>
                    <w:szCs w:val="24"/>
                  </w:rPr>
                  <m:t>-</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e>
            </m:d>
            <m:nary>
              <m:naryPr>
                <m:chr m:val="∑"/>
                <m:limLoc m:val="undOvr"/>
                <m:ctrlPr>
                  <w:rPr>
                    <w:rFonts w:ascii="Cambria Math" w:eastAsia="Calibri"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k</m:t>
                </m:r>
              </m:sup>
              <m:e>
                <m:r>
                  <w:rPr>
                    <w:rFonts w:ascii="Cambria Math" w:hAnsi="Cambria Math" w:cs="Times New Roman"/>
                    <w:sz w:val="24"/>
                    <w:szCs w:val="24"/>
                  </w:rPr>
                  <m:t>ρyxi</m:t>
                </m:r>
                <m:r>
                  <w:rPr>
                    <w:rFonts w:ascii="Cambria Math" w:hAnsi="Times New Roman" w:cs="Times New Roman"/>
                    <w:sz w:val="24"/>
                    <w:szCs w:val="24"/>
                  </w:rPr>
                  <m:t xml:space="preserve"> </m:t>
                </m:r>
                <m:r>
                  <w:rPr>
                    <w:rFonts w:ascii="Cambria Math" w:hAnsi="Cambria Math" w:cs="Times New Roman"/>
                    <w:sz w:val="24"/>
                    <w:szCs w:val="24"/>
                  </w:rPr>
                  <m:t>ryxi</m:t>
                </m:r>
              </m:e>
            </m:nary>
          </m:num>
          <m:den>
            <m:r>
              <w:rPr>
                <w:rFonts w:ascii="Cambria Math" w:hAnsi="Cambria Math" w:cs="Times New Roman"/>
                <w:sz w:val="24"/>
                <w:szCs w:val="24"/>
              </w:rPr>
              <m:t>k</m:t>
            </m:r>
            <m:r>
              <w:rPr>
                <w:rFonts w:ascii="Cambria Math" w:hAnsi="Times New Roman" w:cs="Times New Roman"/>
                <w:sz w:val="24"/>
                <w:szCs w:val="24"/>
              </w:rPr>
              <m:t xml:space="preserve"> (1</m:t>
            </m:r>
            <m:r>
              <w:rPr>
                <w:rFonts w:ascii="Times New Roman" w:hAnsi="Times New Roman" w:cs="Times New Roman"/>
                <w:sz w:val="24"/>
                <w:szCs w:val="24"/>
              </w:rPr>
              <m:t>-</m:t>
            </m:r>
            <m:r>
              <w:rPr>
                <w:rFonts w:ascii="Cambria Math" w:hAnsi="Times New Roman" w:cs="Times New Roman"/>
                <w:sz w:val="24"/>
                <w:szCs w:val="24"/>
              </w:rPr>
              <m:t xml:space="preserve"> </m:t>
            </m:r>
            <m:nary>
              <m:naryPr>
                <m:chr m:val="∑"/>
                <m:limLoc m:val="undOvr"/>
                <m:ctrlPr>
                  <w:rPr>
                    <w:rFonts w:ascii="Cambria Math" w:eastAsia="Calibri"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k</m:t>
                </m:r>
              </m:sup>
              <m:e>
                <m:r>
                  <w:rPr>
                    <w:rFonts w:ascii="Cambria Math" w:hAnsi="Cambria Math" w:cs="Times New Roman"/>
                    <w:sz w:val="24"/>
                    <w:szCs w:val="24"/>
                  </w:rPr>
                  <m:t>ρyxiryxi</m:t>
                </m:r>
              </m:e>
            </m:nary>
          </m:den>
        </m:f>
      </m:oMath>
    </w:p>
    <w:p w:rsidR="00F179CD" w:rsidRPr="00F179CD" w:rsidRDefault="00F179CD" w:rsidP="00F179CD">
      <w:pPr>
        <w:spacing w:after="0" w:line="240" w:lineRule="auto"/>
        <w:ind w:firstLine="426"/>
        <w:rPr>
          <w:rFonts w:ascii="Times New Roman" w:hAnsi="Times New Roman" w:cs="Times New Roman"/>
          <w:sz w:val="24"/>
          <w:szCs w:val="24"/>
          <w:lang w:val="id-ID"/>
        </w:rPr>
      </w:pPr>
      <w:proofErr w:type="gramStart"/>
      <w:r w:rsidRPr="00F179CD">
        <w:rPr>
          <w:rFonts w:ascii="Times New Roman" w:hAnsi="Times New Roman" w:cs="Times New Roman"/>
          <w:sz w:val="24"/>
          <w:szCs w:val="24"/>
        </w:rPr>
        <w:t>atau</w:t>
      </w:r>
      <w:proofErr w:type="gramEnd"/>
      <w:r w:rsidRPr="00F179CD">
        <w:rPr>
          <w:rFonts w:ascii="Times New Roman" w:hAnsi="Times New Roman" w:cs="Times New Roman"/>
          <w:sz w:val="24"/>
          <w:szCs w:val="24"/>
        </w:rPr>
        <w:t xml:space="preserve"> </w:t>
      </w:r>
    </w:p>
    <w:p w:rsidR="00F179CD" w:rsidRPr="00F179CD" w:rsidRDefault="00F179CD" w:rsidP="00F179CD">
      <w:pPr>
        <w:spacing w:after="0" w:line="240" w:lineRule="auto"/>
        <w:ind w:firstLine="426"/>
        <w:rPr>
          <w:rFonts w:ascii="Times New Roman" w:hAnsi="Times New Roman" w:cs="Times New Roman"/>
          <w:i/>
          <w:sz w:val="24"/>
          <w:szCs w:val="24"/>
        </w:rPr>
      </w:pPr>
      <w:r w:rsidRPr="00F179CD">
        <w:rPr>
          <w:rFonts w:ascii="Times New Roman" w:hAnsi="Times New Roman" w:cs="Times New Roman"/>
          <w:i/>
          <w:sz w:val="24"/>
          <w:szCs w:val="24"/>
        </w:rPr>
        <w:t xml:space="preserve">F = </w:t>
      </w:r>
      <m:oMath>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n</m:t>
                </m:r>
                <m:r>
                  <w:rPr>
                    <w:rFonts w:ascii="Times New Roman" w:hAnsi="Times New Roman" w:cs="Times New Roman"/>
                    <w:sz w:val="24"/>
                    <w:szCs w:val="24"/>
                  </w:rPr>
                  <m:t>-</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e>
            </m:d>
            <m:sSubSup>
              <m:sSubSupPr>
                <m:ctrlPr>
                  <w:rPr>
                    <w:rFonts w:ascii="Cambria Math" w:hAnsi="Times New Roman"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yx</m:t>
                </m:r>
                <m:r>
                  <w:rPr>
                    <w:rFonts w:ascii="Cambria Math" w:hAnsi="Times New Roman" w:cs="Times New Roman"/>
                    <w:sz w:val="24"/>
                    <w:szCs w:val="24"/>
                  </w:rPr>
                  <m:t>1</m:t>
                </m:r>
                <m:r>
                  <w:rPr>
                    <w:rFonts w:ascii="Cambria Math" w:hAnsi="Cambria Math" w:cs="Times New Roman"/>
                    <w:sz w:val="24"/>
                    <w:szCs w:val="24"/>
                  </w:rPr>
                  <m:t>x</m:t>
                </m:r>
                <m:r>
                  <w:rPr>
                    <w:rFonts w:ascii="Cambria Math" w:hAnsi="Times New Roman" w:cs="Times New Roman"/>
                    <w:sz w:val="24"/>
                    <w:szCs w:val="24"/>
                  </w:rPr>
                  <m:t>2</m:t>
                </m:r>
                <m:r>
                  <w:rPr>
                    <w:rFonts w:ascii="Times New Roman" w:hAnsi="Times New Roman" w:cs="Times New Roman"/>
                    <w:sz w:val="24"/>
                    <w:szCs w:val="24"/>
                  </w:rPr>
                  <m:t>…</m:t>
                </m:r>
                <m:r>
                  <w:rPr>
                    <w:rFonts w:ascii="Cambria Math" w:hAnsi="Cambria Math" w:cs="Times New Roman"/>
                    <w:sz w:val="24"/>
                    <w:szCs w:val="24"/>
                  </w:rPr>
                  <m:t>xk</m:t>
                </m:r>
              </m:sub>
              <m:sup>
                <m:r>
                  <w:rPr>
                    <w:rFonts w:ascii="Cambria Math" w:hAnsi="Times New Roman" w:cs="Times New Roman"/>
                    <w:sz w:val="24"/>
                    <w:szCs w:val="24"/>
                  </w:rPr>
                  <m:t>2</m:t>
                </m:r>
              </m:sup>
            </m:sSubSup>
          </m:num>
          <m:den>
            <m:r>
              <w:rPr>
                <w:rFonts w:ascii="Cambria Math" w:hAnsi="Cambria Math" w:cs="Times New Roman"/>
                <w:sz w:val="24"/>
                <w:szCs w:val="24"/>
              </w:rPr>
              <m:t>k</m:t>
            </m:r>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yx</m:t>
                </m:r>
                <m:r>
                  <w:rPr>
                    <w:rFonts w:ascii="Cambria Math" w:hAnsi="Times New Roman" w:cs="Times New Roman"/>
                    <w:sz w:val="24"/>
                    <w:szCs w:val="24"/>
                  </w:rPr>
                  <m:t>1</m:t>
                </m:r>
                <m:r>
                  <w:rPr>
                    <w:rFonts w:ascii="Cambria Math" w:hAnsi="Cambria Math" w:cs="Times New Roman"/>
                    <w:sz w:val="24"/>
                    <w:szCs w:val="24"/>
                  </w:rPr>
                  <m:t>x</m:t>
                </m:r>
                <m:r>
                  <w:rPr>
                    <w:rFonts w:ascii="Cambria Math" w:hAnsi="Times New Roman" w:cs="Times New Roman"/>
                    <w:sz w:val="24"/>
                    <w:szCs w:val="24"/>
                  </w:rPr>
                  <m:t>2</m:t>
                </m:r>
                <m:r>
                  <w:rPr>
                    <w:rFonts w:ascii="Times New Roman" w:hAnsi="Times New Roman" w:cs="Times New Roman"/>
                    <w:sz w:val="24"/>
                    <w:szCs w:val="24"/>
                  </w:rPr>
                  <m:t>…</m:t>
                </m:r>
                <m:r>
                  <w:rPr>
                    <w:rFonts w:ascii="Cambria Math" w:hAnsi="Cambria Math" w:cs="Times New Roman"/>
                    <w:sz w:val="24"/>
                    <w:szCs w:val="24"/>
                  </w:rPr>
                  <m:t>xk</m:t>
                </m:r>
              </m:sub>
              <m:sup>
                <m:r>
                  <w:rPr>
                    <w:rFonts w:ascii="Cambria Math" w:hAnsi="Times New Roman" w:cs="Times New Roman"/>
                    <w:sz w:val="24"/>
                    <w:szCs w:val="24"/>
                  </w:rPr>
                  <m:t>2</m:t>
                </m:r>
              </m:sup>
            </m:sSubSup>
          </m:den>
        </m:f>
      </m:oMath>
    </w:p>
    <w:p w:rsidR="00B7122C" w:rsidRDefault="00B7122C" w:rsidP="00F179CD">
      <w:pPr>
        <w:spacing w:after="0" w:line="240" w:lineRule="auto"/>
        <w:jc w:val="both"/>
        <w:rPr>
          <w:rFonts w:ascii="Times New Roman" w:hAnsi="Times New Roman" w:cs="Times New Roman"/>
          <w:spacing w:val="-4"/>
          <w:w w:val="105"/>
          <w:sz w:val="24"/>
          <w:szCs w:val="24"/>
          <w:lang w:val="id-ID"/>
        </w:rPr>
      </w:pPr>
    </w:p>
    <w:p w:rsidR="00F179CD" w:rsidRDefault="00F179CD" w:rsidP="00F179CD">
      <w:pPr>
        <w:spacing w:after="0" w:line="240" w:lineRule="auto"/>
        <w:jc w:val="both"/>
        <w:rPr>
          <w:rFonts w:ascii="Times New Roman" w:hAnsi="Times New Roman" w:cs="Times New Roman"/>
          <w:spacing w:val="-4"/>
          <w:w w:val="105"/>
          <w:sz w:val="24"/>
          <w:szCs w:val="24"/>
          <w:lang w:val="id-ID"/>
        </w:rPr>
      </w:pPr>
      <w:r w:rsidRPr="00F179CD">
        <w:rPr>
          <w:rFonts w:ascii="Times New Roman" w:hAnsi="Times New Roman" w:cs="Times New Roman"/>
          <w:spacing w:val="-4"/>
          <w:w w:val="105"/>
          <w:sz w:val="24"/>
          <w:szCs w:val="24"/>
        </w:rPr>
        <w:t>Kriteria uji, tolak H</w:t>
      </w:r>
      <w:r w:rsidRPr="00F179CD">
        <w:rPr>
          <w:rFonts w:ascii="Times New Roman" w:hAnsi="Times New Roman" w:cs="Times New Roman"/>
          <w:spacing w:val="-4"/>
          <w:w w:val="105"/>
          <w:sz w:val="24"/>
          <w:szCs w:val="24"/>
          <w:vertAlign w:val="subscript"/>
        </w:rPr>
        <w:t>0</w:t>
      </w:r>
      <w:r w:rsidRPr="00F179CD">
        <w:rPr>
          <w:rFonts w:ascii="Times New Roman" w:hAnsi="Times New Roman" w:cs="Times New Roman"/>
          <w:spacing w:val="-4"/>
          <w:w w:val="105"/>
          <w:sz w:val="24"/>
          <w:szCs w:val="24"/>
        </w:rPr>
        <w:t xml:space="preserve"> jika F hitung &gt; F</w:t>
      </w:r>
      <w:r w:rsidRPr="00F179CD">
        <w:rPr>
          <w:rFonts w:ascii="Times New Roman" w:hAnsi="Times New Roman" w:cs="Times New Roman"/>
          <w:spacing w:val="-4"/>
          <w:w w:val="105"/>
          <w:sz w:val="24"/>
          <w:szCs w:val="24"/>
          <w:vertAlign w:val="subscript"/>
        </w:rPr>
        <w:t xml:space="preserve">α </w:t>
      </w:r>
      <w:r w:rsidRPr="00F179CD">
        <w:rPr>
          <w:rFonts w:ascii="Times New Roman" w:hAnsi="Times New Roman" w:cs="Times New Roman"/>
          <w:spacing w:val="-4"/>
          <w:w w:val="105"/>
          <w:sz w:val="24"/>
          <w:szCs w:val="24"/>
        </w:rPr>
        <w:t>(k</w:t>
      </w:r>
      <w:r w:rsidRPr="00F179CD">
        <w:rPr>
          <w:rFonts w:ascii="Times New Roman" w:hAnsi="Times New Roman" w:cs="Times New Roman"/>
          <w:spacing w:val="-4"/>
          <w:w w:val="105"/>
          <w:sz w:val="24"/>
          <w:szCs w:val="24"/>
          <w:vertAlign w:val="subscript"/>
        </w:rPr>
        <w:t>i</w:t>
      </w:r>
      <w:r w:rsidRPr="00F179CD">
        <w:rPr>
          <w:rFonts w:ascii="Times New Roman" w:hAnsi="Times New Roman" w:cs="Times New Roman"/>
          <w:spacing w:val="-4"/>
          <w:w w:val="105"/>
          <w:sz w:val="24"/>
          <w:szCs w:val="24"/>
        </w:rPr>
        <w:t>n–k–1), dengan F</w:t>
      </w:r>
      <w:r w:rsidRPr="00F179CD">
        <w:rPr>
          <w:rFonts w:ascii="Times New Roman" w:hAnsi="Times New Roman" w:cs="Times New Roman"/>
          <w:spacing w:val="-4"/>
          <w:w w:val="105"/>
          <w:sz w:val="24"/>
          <w:szCs w:val="24"/>
          <w:vertAlign w:val="subscript"/>
        </w:rPr>
        <w:t xml:space="preserve">α </w:t>
      </w:r>
      <w:r w:rsidRPr="00F179CD">
        <w:rPr>
          <w:rFonts w:ascii="Times New Roman" w:hAnsi="Times New Roman" w:cs="Times New Roman"/>
          <w:spacing w:val="-4"/>
          <w:w w:val="105"/>
          <w:sz w:val="24"/>
          <w:szCs w:val="24"/>
        </w:rPr>
        <w:t>(k</w:t>
      </w:r>
      <w:r w:rsidRPr="00F179CD">
        <w:rPr>
          <w:rFonts w:ascii="Times New Roman" w:hAnsi="Times New Roman" w:cs="Times New Roman"/>
          <w:spacing w:val="-4"/>
          <w:w w:val="105"/>
          <w:sz w:val="24"/>
          <w:szCs w:val="24"/>
          <w:vertAlign w:val="subscript"/>
        </w:rPr>
        <w:t>i</w:t>
      </w:r>
      <w:r w:rsidRPr="00F179CD">
        <w:rPr>
          <w:rFonts w:ascii="Times New Roman" w:hAnsi="Times New Roman" w:cs="Times New Roman"/>
          <w:spacing w:val="-4"/>
          <w:w w:val="105"/>
          <w:sz w:val="24"/>
          <w:szCs w:val="24"/>
        </w:rPr>
        <w:t>n–k–1) diperoleh dari tabel distribusi F dengan α = 5% dan db</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 xml:space="preserve"> = k, dan db</w:t>
      </w:r>
      <w:r w:rsidRPr="00F179CD">
        <w:rPr>
          <w:rFonts w:ascii="Times New Roman" w:hAnsi="Times New Roman" w:cs="Times New Roman"/>
          <w:spacing w:val="-4"/>
          <w:w w:val="105"/>
          <w:sz w:val="24"/>
          <w:szCs w:val="24"/>
          <w:vertAlign w:val="subscript"/>
        </w:rPr>
        <w:t>2</w:t>
      </w:r>
      <w:r w:rsidRPr="00F179CD">
        <w:rPr>
          <w:rFonts w:ascii="Times New Roman" w:hAnsi="Times New Roman" w:cs="Times New Roman"/>
          <w:spacing w:val="-4"/>
          <w:w w:val="105"/>
          <w:sz w:val="24"/>
          <w:szCs w:val="24"/>
        </w:rPr>
        <w:t xml:space="preserve"> = n–k–1. </w:t>
      </w:r>
    </w:p>
    <w:p w:rsidR="00870F43" w:rsidRPr="00870F43" w:rsidRDefault="00870F43" w:rsidP="00F179CD">
      <w:pPr>
        <w:spacing w:after="0" w:line="240" w:lineRule="auto"/>
        <w:jc w:val="both"/>
        <w:rPr>
          <w:rFonts w:ascii="Times New Roman" w:hAnsi="Times New Roman" w:cs="Times New Roman"/>
          <w:spacing w:val="-4"/>
          <w:w w:val="105"/>
          <w:sz w:val="24"/>
          <w:szCs w:val="24"/>
          <w:lang w:val="id-ID"/>
        </w:rPr>
      </w:pPr>
    </w:p>
    <w:p w:rsidR="00F179CD" w:rsidRPr="00F179CD" w:rsidRDefault="00F179CD" w:rsidP="00F179CD">
      <w:pPr>
        <w:spacing w:after="0" w:line="240" w:lineRule="auto"/>
        <w:jc w:val="center"/>
        <w:rPr>
          <w:rFonts w:ascii="Times New Roman" w:hAnsi="Times New Roman" w:cs="Times New Roman"/>
          <w:b/>
          <w:spacing w:val="-4"/>
          <w:w w:val="105"/>
          <w:sz w:val="24"/>
          <w:szCs w:val="24"/>
          <w:lang w:val="id-ID"/>
        </w:rPr>
      </w:pPr>
      <w:r>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 xml:space="preserve">4 </w:t>
      </w:r>
      <w:r w:rsidRPr="00F179CD">
        <w:rPr>
          <w:rFonts w:ascii="Times New Roman" w:hAnsi="Times New Roman" w:cs="Times New Roman"/>
          <w:b/>
          <w:spacing w:val="-4"/>
          <w:w w:val="105"/>
          <w:sz w:val="24"/>
          <w:szCs w:val="24"/>
        </w:rPr>
        <w:t>Pengujian Secara Simultan X1 dan X2 terhadap Y</w:t>
      </w:r>
    </w:p>
    <w:tbl>
      <w:tblPr>
        <w:tblW w:w="7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8"/>
        <w:gridCol w:w="892"/>
        <w:gridCol w:w="847"/>
        <w:gridCol w:w="1570"/>
        <w:gridCol w:w="1592"/>
      </w:tblGrid>
      <w:tr w:rsidR="00F179CD" w:rsidRPr="00F179CD" w:rsidTr="00F179CD">
        <w:tc>
          <w:tcPr>
            <w:tcW w:w="3088"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Hipotesis Alternatif</w:t>
            </w:r>
          </w:p>
        </w:tc>
        <w:tc>
          <w:tcPr>
            <w:tcW w:w="892"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F hitung</w:t>
            </w:r>
          </w:p>
        </w:tc>
        <w:tc>
          <w:tcPr>
            <w:tcW w:w="847"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F tabel</w:t>
            </w:r>
          </w:p>
        </w:tc>
        <w:tc>
          <w:tcPr>
            <w:tcW w:w="1570"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Keputusan</w:t>
            </w:r>
          </w:p>
        </w:tc>
        <w:tc>
          <w:tcPr>
            <w:tcW w:w="1592"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Kesimpulan</w:t>
            </w:r>
          </w:p>
        </w:tc>
      </w:tr>
      <w:tr w:rsidR="00F179CD" w:rsidRPr="00F179CD" w:rsidTr="00F179CD">
        <w:tc>
          <w:tcPr>
            <w:tcW w:w="3088" w:type="dxa"/>
          </w:tcPr>
          <w:p w:rsidR="00F179CD" w:rsidRPr="00F179CD" w:rsidRDefault="00F179CD" w:rsidP="00F179CD">
            <w:pPr>
              <w:spacing w:after="0" w:line="240" w:lineRule="auto"/>
              <w:rPr>
                <w:rFonts w:ascii="Times New Roman" w:hAnsi="Times New Roman" w:cs="Times New Roman"/>
                <w:spacing w:val="-4"/>
                <w:w w:val="105"/>
                <w:sz w:val="20"/>
                <w:szCs w:val="24"/>
                <w:lang w:val="id-ID"/>
              </w:rPr>
            </w:pPr>
            <w:r w:rsidRPr="00F179CD">
              <w:rPr>
                <w:rFonts w:ascii="Times New Roman" w:hAnsi="Times New Roman" w:cs="Times New Roman"/>
                <w:spacing w:val="-4"/>
                <w:w w:val="105"/>
                <w:sz w:val="20"/>
                <w:szCs w:val="24"/>
              </w:rPr>
              <w:t>X</w:t>
            </w:r>
            <w:r w:rsidRPr="00F179CD">
              <w:rPr>
                <w:rFonts w:ascii="Times New Roman" w:hAnsi="Times New Roman" w:cs="Times New Roman"/>
                <w:spacing w:val="-4"/>
                <w:w w:val="105"/>
                <w:sz w:val="20"/>
                <w:szCs w:val="24"/>
                <w:vertAlign w:val="subscript"/>
              </w:rPr>
              <w:t>1</w:t>
            </w:r>
            <w:r w:rsidRPr="00F179CD">
              <w:rPr>
                <w:rFonts w:ascii="Times New Roman" w:hAnsi="Times New Roman" w:cs="Times New Roman"/>
                <w:spacing w:val="-4"/>
                <w:w w:val="105"/>
                <w:sz w:val="20"/>
                <w:szCs w:val="24"/>
              </w:rPr>
              <w:t xml:space="preserve"> dan X</w:t>
            </w:r>
            <w:r w:rsidRPr="00F179CD">
              <w:rPr>
                <w:rFonts w:ascii="Times New Roman" w:hAnsi="Times New Roman" w:cs="Times New Roman"/>
                <w:spacing w:val="-4"/>
                <w:w w:val="105"/>
                <w:sz w:val="20"/>
                <w:szCs w:val="24"/>
                <w:vertAlign w:val="subscript"/>
              </w:rPr>
              <w:t xml:space="preserve">2 </w:t>
            </w:r>
            <w:r w:rsidRPr="00F179CD">
              <w:rPr>
                <w:rFonts w:ascii="Times New Roman" w:hAnsi="Times New Roman" w:cs="Times New Roman"/>
                <w:spacing w:val="-4"/>
                <w:w w:val="105"/>
                <w:sz w:val="20"/>
                <w:szCs w:val="24"/>
              </w:rPr>
              <w:t>secara simultan berpengaruh terhadap Y</w:t>
            </w:r>
          </w:p>
        </w:tc>
        <w:tc>
          <w:tcPr>
            <w:tcW w:w="892" w:type="dxa"/>
          </w:tcPr>
          <w:p w:rsidR="00F179CD" w:rsidRPr="00F179CD" w:rsidRDefault="00F179CD" w:rsidP="00F179CD">
            <w:pPr>
              <w:spacing w:after="0" w:line="240" w:lineRule="auto"/>
              <w:jc w:val="both"/>
              <w:rPr>
                <w:rFonts w:ascii="Times New Roman" w:hAnsi="Times New Roman" w:cs="Times New Roman"/>
                <w:spacing w:val="-4"/>
                <w:w w:val="105"/>
                <w:sz w:val="20"/>
                <w:szCs w:val="24"/>
              </w:rPr>
            </w:pPr>
            <w:r w:rsidRPr="00F179CD">
              <w:rPr>
                <w:rFonts w:ascii="Times New Roman" w:hAnsi="Times New Roman" w:cs="Times New Roman"/>
                <w:color w:val="000000"/>
                <w:sz w:val="20"/>
                <w:szCs w:val="24"/>
              </w:rPr>
              <w:t>37.685</w:t>
            </w:r>
          </w:p>
        </w:tc>
        <w:tc>
          <w:tcPr>
            <w:tcW w:w="847" w:type="dxa"/>
          </w:tcPr>
          <w:p w:rsidR="00F179CD" w:rsidRPr="00F179CD" w:rsidRDefault="00F179CD" w:rsidP="00F179CD">
            <w:pPr>
              <w:spacing w:after="0" w:line="240" w:lineRule="auto"/>
              <w:jc w:val="both"/>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3,23</w:t>
            </w:r>
          </w:p>
        </w:tc>
        <w:tc>
          <w:tcPr>
            <w:tcW w:w="1570" w:type="dxa"/>
          </w:tcPr>
          <w:p w:rsidR="00F179CD" w:rsidRPr="00F179CD" w:rsidRDefault="00F179CD" w:rsidP="00F179CD">
            <w:pPr>
              <w:spacing w:after="0" w:line="240" w:lineRule="auto"/>
              <w:jc w:val="both"/>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H</w:t>
            </w:r>
            <w:r w:rsidRPr="00F179CD">
              <w:rPr>
                <w:rFonts w:ascii="Times New Roman" w:hAnsi="Times New Roman" w:cs="Times New Roman"/>
                <w:spacing w:val="-4"/>
                <w:w w:val="105"/>
                <w:sz w:val="20"/>
                <w:szCs w:val="24"/>
                <w:vertAlign w:val="subscript"/>
              </w:rPr>
              <w:t>0</w:t>
            </w:r>
            <w:r w:rsidRPr="00F179CD">
              <w:rPr>
                <w:rFonts w:ascii="Times New Roman" w:hAnsi="Times New Roman" w:cs="Times New Roman"/>
                <w:spacing w:val="-4"/>
                <w:w w:val="105"/>
                <w:sz w:val="20"/>
                <w:szCs w:val="24"/>
              </w:rPr>
              <w:t xml:space="preserve"> ditolak</w:t>
            </w:r>
          </w:p>
        </w:tc>
        <w:tc>
          <w:tcPr>
            <w:tcW w:w="1592" w:type="dxa"/>
          </w:tcPr>
          <w:p w:rsidR="00F179CD" w:rsidRPr="00F179CD" w:rsidRDefault="00F179CD" w:rsidP="00F179CD">
            <w:pPr>
              <w:spacing w:after="0" w:line="240" w:lineRule="auto"/>
              <w:jc w:val="both"/>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Signifikan</w:t>
            </w:r>
          </w:p>
        </w:tc>
      </w:tr>
    </w:tbl>
    <w:p w:rsidR="00F179CD" w:rsidRPr="00F179CD" w:rsidRDefault="00F179CD" w:rsidP="00F179CD">
      <w:pPr>
        <w:spacing w:after="0" w:line="360" w:lineRule="auto"/>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Sumber :</w:t>
      </w:r>
      <w:proofErr w:type="gramEnd"/>
      <w:r w:rsidRPr="00F179CD">
        <w:rPr>
          <w:rFonts w:ascii="Times New Roman" w:hAnsi="Times New Roman" w:cs="Times New Roman"/>
          <w:spacing w:val="-4"/>
          <w:w w:val="105"/>
          <w:sz w:val="24"/>
          <w:szCs w:val="24"/>
        </w:rPr>
        <w:t xml:space="preserve"> Hasil pengolahan data statistik dengan SPSS</w:t>
      </w:r>
    </w:p>
    <w:p w:rsidR="00F179CD" w:rsidRPr="00F179CD" w:rsidRDefault="00F179CD" w:rsidP="00F179CD">
      <w:pPr>
        <w:spacing w:after="0" w:line="240" w:lineRule="auto"/>
        <w:ind w:firstLine="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Pada tabel di atas dapat kita ketahui bahwa hasil pengujian signifikan yang berarti secara keseluruhan variable motivasi (X1) dan disiplin kerja (X2) berpengaruh terhadap kinerja guru (Y).</w:t>
      </w:r>
      <w:proofErr w:type="gramEnd"/>
      <w:r w:rsidRPr="00F179CD">
        <w:rPr>
          <w:rFonts w:ascii="Times New Roman" w:hAnsi="Times New Roman" w:cs="Times New Roman"/>
          <w:spacing w:val="-4"/>
          <w:w w:val="105"/>
          <w:sz w:val="24"/>
          <w:szCs w:val="24"/>
        </w:rPr>
        <w:t xml:space="preserve"> </w:t>
      </w:r>
    </w:p>
    <w:p w:rsidR="00F179CD" w:rsidRPr="00F179CD" w:rsidRDefault="00F179CD" w:rsidP="00F179CD">
      <w:pPr>
        <w:spacing w:after="0" w:line="240" w:lineRule="auto"/>
        <w:ind w:firstLine="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Dalam metode analisis jalur, untuk mencari hubungan kausal atau pengaruh variabel-variabel penelitian, terlebih dahulu dihitung matriks korelasi dari variabel-variabel motivasi (X1) dan disiplin kerja (X2) terhadap kinerja guru (Y).</w:t>
      </w:r>
      <w:proofErr w:type="gramEnd"/>
    </w:p>
    <w:p w:rsidR="00F179CD" w:rsidRPr="00F179CD" w:rsidRDefault="00F179CD" w:rsidP="00F179CD">
      <w:pPr>
        <w:spacing w:after="0" w:line="240" w:lineRule="auto"/>
        <w:jc w:val="center"/>
        <w:rPr>
          <w:rFonts w:ascii="Times New Roman" w:hAnsi="Times New Roman" w:cs="Times New Roman"/>
          <w:b/>
          <w:spacing w:val="-4"/>
          <w:w w:val="105"/>
          <w:sz w:val="24"/>
          <w:szCs w:val="24"/>
        </w:rPr>
      </w:pPr>
    </w:p>
    <w:p w:rsidR="00F179CD" w:rsidRPr="00F179CD" w:rsidRDefault="00F179CD" w:rsidP="00F179CD">
      <w:pPr>
        <w:spacing w:after="0" w:line="240" w:lineRule="auto"/>
        <w:jc w:val="center"/>
        <w:rPr>
          <w:rFonts w:ascii="Times New Roman" w:hAnsi="Times New Roman" w:cs="Times New Roman"/>
          <w:b/>
          <w:spacing w:val="-4"/>
          <w:w w:val="105"/>
          <w:sz w:val="24"/>
          <w:szCs w:val="24"/>
          <w:lang w:val="id-ID"/>
        </w:rPr>
      </w:pPr>
      <w:r w:rsidRPr="00F179CD">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5</w:t>
      </w:r>
      <w:r w:rsidR="0076311A">
        <w:rPr>
          <w:rFonts w:ascii="Times New Roman" w:hAnsi="Times New Roman" w:cs="Times New Roman"/>
          <w:b/>
          <w:spacing w:val="-4"/>
          <w:w w:val="105"/>
          <w:sz w:val="24"/>
          <w:szCs w:val="24"/>
          <w:lang w:val="id-ID"/>
        </w:rPr>
        <w:t xml:space="preserve"> </w:t>
      </w:r>
      <w:r w:rsidRPr="00F179CD">
        <w:rPr>
          <w:rFonts w:ascii="Times New Roman" w:hAnsi="Times New Roman" w:cs="Times New Roman"/>
          <w:b/>
          <w:spacing w:val="-4"/>
          <w:w w:val="105"/>
          <w:sz w:val="24"/>
          <w:szCs w:val="24"/>
        </w:rPr>
        <w:t>Matriks Korelasi Antarvariabel</w:t>
      </w:r>
    </w:p>
    <w:tbl>
      <w:tblPr>
        <w:tblW w:w="68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1701"/>
        <w:gridCol w:w="1701"/>
      </w:tblGrid>
      <w:tr w:rsidR="00F179CD" w:rsidRPr="00F179CD" w:rsidTr="00F179CD">
        <w:tc>
          <w:tcPr>
            <w:tcW w:w="1701"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Variabel</w:t>
            </w:r>
          </w:p>
        </w:tc>
        <w:tc>
          <w:tcPr>
            <w:tcW w:w="1701"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X1</w:t>
            </w:r>
          </w:p>
        </w:tc>
        <w:tc>
          <w:tcPr>
            <w:tcW w:w="1701"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X2</w:t>
            </w:r>
          </w:p>
        </w:tc>
        <w:tc>
          <w:tcPr>
            <w:tcW w:w="1701" w:type="dxa"/>
            <w:shd w:val="clear" w:color="auto" w:fill="BFBFBF" w:themeFill="background1" w:themeFillShade="BF"/>
            <w:vAlign w:val="center"/>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Y</w:t>
            </w:r>
          </w:p>
        </w:tc>
      </w:tr>
      <w:tr w:rsidR="00F179CD" w:rsidRPr="00F179CD" w:rsidTr="00F179CD">
        <w:tc>
          <w:tcPr>
            <w:tcW w:w="1701" w:type="dxa"/>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X1</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1</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0,441</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0.739</w:t>
            </w:r>
          </w:p>
        </w:tc>
      </w:tr>
      <w:tr w:rsidR="00F179CD" w:rsidRPr="00F179CD" w:rsidTr="00F179CD">
        <w:tc>
          <w:tcPr>
            <w:tcW w:w="1701" w:type="dxa"/>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X2</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0,441</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1</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0,643</w:t>
            </w:r>
          </w:p>
        </w:tc>
      </w:tr>
      <w:tr w:rsidR="00F179CD" w:rsidRPr="00F179CD" w:rsidTr="00F179CD">
        <w:tc>
          <w:tcPr>
            <w:tcW w:w="1701" w:type="dxa"/>
          </w:tcPr>
          <w:p w:rsidR="00F179CD" w:rsidRPr="00F179CD" w:rsidRDefault="00F179CD" w:rsidP="00F179CD">
            <w:pPr>
              <w:spacing w:after="0" w:line="240" w:lineRule="auto"/>
              <w:jc w:val="center"/>
              <w:rPr>
                <w:rFonts w:ascii="Times New Roman" w:hAnsi="Times New Roman" w:cs="Times New Roman"/>
                <w:b/>
                <w:spacing w:val="-4"/>
                <w:w w:val="105"/>
                <w:sz w:val="20"/>
                <w:szCs w:val="24"/>
              </w:rPr>
            </w:pPr>
            <w:r w:rsidRPr="00F179CD">
              <w:rPr>
                <w:rFonts w:ascii="Times New Roman" w:hAnsi="Times New Roman" w:cs="Times New Roman"/>
                <w:b/>
                <w:spacing w:val="-4"/>
                <w:w w:val="105"/>
                <w:sz w:val="20"/>
                <w:szCs w:val="24"/>
              </w:rPr>
              <w:t>Y</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0,739</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0,643</w:t>
            </w:r>
          </w:p>
        </w:tc>
        <w:tc>
          <w:tcPr>
            <w:tcW w:w="1701" w:type="dxa"/>
          </w:tcPr>
          <w:p w:rsidR="00F179CD" w:rsidRPr="00F179CD" w:rsidRDefault="00F179CD" w:rsidP="00F179CD">
            <w:pPr>
              <w:spacing w:after="0" w:line="240" w:lineRule="auto"/>
              <w:jc w:val="center"/>
              <w:rPr>
                <w:rFonts w:ascii="Times New Roman" w:hAnsi="Times New Roman" w:cs="Times New Roman"/>
                <w:spacing w:val="-4"/>
                <w:w w:val="105"/>
                <w:sz w:val="20"/>
                <w:szCs w:val="24"/>
              </w:rPr>
            </w:pPr>
            <w:r w:rsidRPr="00F179CD">
              <w:rPr>
                <w:rFonts w:ascii="Times New Roman" w:hAnsi="Times New Roman" w:cs="Times New Roman"/>
                <w:spacing w:val="-4"/>
                <w:w w:val="105"/>
                <w:sz w:val="20"/>
                <w:szCs w:val="24"/>
              </w:rPr>
              <w:t>1</w:t>
            </w:r>
          </w:p>
        </w:tc>
      </w:tr>
    </w:tbl>
    <w:p w:rsidR="00F179CD" w:rsidRPr="00F179CD" w:rsidRDefault="00F179CD" w:rsidP="00F179CD">
      <w:pPr>
        <w:spacing w:after="0" w:line="240" w:lineRule="auto"/>
        <w:rPr>
          <w:rFonts w:ascii="Times New Roman" w:hAnsi="Times New Roman" w:cs="Times New Roman"/>
          <w:spacing w:val="-4"/>
          <w:w w:val="105"/>
          <w:sz w:val="24"/>
          <w:szCs w:val="24"/>
        </w:rPr>
      </w:pPr>
      <w:r w:rsidRPr="00F179CD">
        <w:rPr>
          <w:rFonts w:ascii="Times New Roman" w:hAnsi="Times New Roman" w:cs="Times New Roman"/>
          <w:b/>
          <w:spacing w:val="-4"/>
          <w:w w:val="105"/>
          <w:sz w:val="24"/>
          <w:szCs w:val="24"/>
        </w:rPr>
        <w:t xml:space="preserve">            </w:t>
      </w:r>
      <w:proofErr w:type="gramStart"/>
      <w:r w:rsidRPr="00F179CD">
        <w:rPr>
          <w:rFonts w:ascii="Times New Roman" w:hAnsi="Times New Roman" w:cs="Times New Roman"/>
          <w:spacing w:val="-4"/>
          <w:w w:val="105"/>
          <w:sz w:val="24"/>
          <w:szCs w:val="24"/>
        </w:rPr>
        <w:t>Sumber :</w:t>
      </w:r>
      <w:proofErr w:type="gramEnd"/>
      <w:r w:rsidRPr="00F179CD">
        <w:rPr>
          <w:rFonts w:ascii="Times New Roman" w:hAnsi="Times New Roman" w:cs="Times New Roman"/>
          <w:spacing w:val="-4"/>
          <w:w w:val="105"/>
          <w:sz w:val="24"/>
          <w:szCs w:val="24"/>
        </w:rPr>
        <w:t xml:space="preserve"> Hasil pengolahan data statistik dengan SPSS</w:t>
      </w:r>
    </w:p>
    <w:p w:rsidR="00F179CD" w:rsidRPr="00870F43" w:rsidRDefault="00F179CD" w:rsidP="00F179CD">
      <w:pPr>
        <w:spacing w:after="0" w:line="240" w:lineRule="auto"/>
        <w:rPr>
          <w:rFonts w:ascii="Times New Roman" w:hAnsi="Times New Roman" w:cs="Times New Roman"/>
          <w:b/>
          <w:spacing w:val="-4"/>
          <w:w w:val="105"/>
          <w:sz w:val="16"/>
          <w:szCs w:val="24"/>
        </w:rPr>
      </w:pPr>
    </w:p>
    <w:p w:rsidR="00F179CD" w:rsidRPr="004878D0" w:rsidRDefault="004878D0" w:rsidP="004878D0">
      <w:pPr>
        <w:spacing w:after="0" w:line="240" w:lineRule="auto"/>
        <w:jc w:val="center"/>
        <w:rPr>
          <w:rFonts w:ascii="Times New Roman" w:hAnsi="Times New Roman" w:cs="Times New Roman"/>
          <w:b/>
          <w:spacing w:val="-4"/>
          <w:w w:val="105"/>
          <w:sz w:val="24"/>
          <w:szCs w:val="24"/>
          <w:lang w:val="id-ID"/>
        </w:rPr>
      </w:pPr>
      <w:r>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6</w:t>
      </w:r>
      <w:r>
        <w:rPr>
          <w:rFonts w:ascii="Times New Roman" w:hAnsi="Times New Roman" w:cs="Times New Roman"/>
          <w:b/>
          <w:spacing w:val="-4"/>
          <w:w w:val="105"/>
          <w:sz w:val="24"/>
          <w:szCs w:val="24"/>
          <w:lang w:val="id-ID"/>
        </w:rPr>
        <w:t xml:space="preserve"> </w:t>
      </w:r>
      <w:r w:rsidR="00F179CD" w:rsidRPr="00F179CD">
        <w:rPr>
          <w:rFonts w:ascii="Times New Roman" w:hAnsi="Times New Roman" w:cs="Times New Roman"/>
          <w:b/>
          <w:spacing w:val="-4"/>
          <w:w w:val="105"/>
          <w:sz w:val="24"/>
          <w:szCs w:val="24"/>
        </w:rPr>
        <w:t>Matriks Korelasi Antarvariabel Bebas</w:t>
      </w:r>
    </w:p>
    <w:tbl>
      <w:tblPr>
        <w:tblW w:w="6757" w:type="dxa"/>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8"/>
        <w:gridCol w:w="1276"/>
        <w:gridCol w:w="1275"/>
        <w:gridCol w:w="2428"/>
      </w:tblGrid>
      <w:tr w:rsidR="00F179CD" w:rsidRPr="00F179CD" w:rsidTr="00F179CD">
        <w:trPr>
          <w:gridAfter w:val="1"/>
          <w:wAfter w:w="2428" w:type="dxa"/>
        </w:trPr>
        <w:tc>
          <w:tcPr>
            <w:tcW w:w="1778" w:type="dxa"/>
            <w:shd w:val="clear" w:color="auto" w:fill="BFBFBF" w:themeFill="background1" w:themeFillShade="BF"/>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 xml:space="preserve">Variabel </w:t>
            </w:r>
          </w:p>
        </w:tc>
        <w:tc>
          <w:tcPr>
            <w:tcW w:w="1276" w:type="dxa"/>
            <w:shd w:val="clear" w:color="auto" w:fill="BFBFBF" w:themeFill="background1" w:themeFillShade="BF"/>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X1</w:t>
            </w:r>
          </w:p>
        </w:tc>
        <w:tc>
          <w:tcPr>
            <w:tcW w:w="1275" w:type="dxa"/>
            <w:shd w:val="clear" w:color="auto" w:fill="BFBFBF" w:themeFill="background1" w:themeFillShade="BF"/>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X2</w:t>
            </w:r>
          </w:p>
        </w:tc>
      </w:tr>
      <w:tr w:rsidR="00F179CD" w:rsidRPr="00F179CD" w:rsidTr="00F179CD">
        <w:trPr>
          <w:gridAfter w:val="1"/>
          <w:wAfter w:w="2428" w:type="dxa"/>
        </w:trPr>
        <w:tc>
          <w:tcPr>
            <w:tcW w:w="1778" w:type="dxa"/>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X1</w:t>
            </w:r>
          </w:p>
        </w:tc>
        <w:tc>
          <w:tcPr>
            <w:tcW w:w="1276"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1</w:t>
            </w:r>
          </w:p>
        </w:tc>
        <w:tc>
          <w:tcPr>
            <w:tcW w:w="1275"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0,441</w:t>
            </w:r>
          </w:p>
        </w:tc>
      </w:tr>
      <w:tr w:rsidR="00F179CD" w:rsidRPr="00F179CD" w:rsidTr="00F179CD">
        <w:trPr>
          <w:gridAfter w:val="1"/>
          <w:wAfter w:w="2428" w:type="dxa"/>
        </w:trPr>
        <w:tc>
          <w:tcPr>
            <w:tcW w:w="1778" w:type="dxa"/>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X2</w:t>
            </w:r>
          </w:p>
        </w:tc>
        <w:tc>
          <w:tcPr>
            <w:tcW w:w="1276"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0,441</w:t>
            </w:r>
          </w:p>
        </w:tc>
        <w:tc>
          <w:tcPr>
            <w:tcW w:w="1275"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1</w:t>
            </w:r>
          </w:p>
        </w:tc>
      </w:tr>
      <w:tr w:rsidR="00F179CD" w:rsidRPr="00F179CD" w:rsidTr="00F179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cantSplit/>
        </w:trPr>
        <w:tc>
          <w:tcPr>
            <w:tcW w:w="6757" w:type="dxa"/>
            <w:gridSpan w:val="4"/>
            <w:tcBorders>
              <w:top w:val="nil"/>
              <w:left w:val="nil"/>
              <w:bottom w:val="nil"/>
              <w:right w:val="nil"/>
            </w:tcBorders>
            <w:shd w:val="clear" w:color="auto" w:fill="FFFFFF"/>
            <w:tcMar>
              <w:top w:w="30" w:type="dxa"/>
              <w:left w:w="30" w:type="dxa"/>
              <w:bottom w:w="30" w:type="dxa"/>
              <w:right w:w="30" w:type="dxa"/>
            </w:tcMar>
          </w:tcPr>
          <w:p w:rsidR="00F179CD" w:rsidRPr="00F179CD" w:rsidRDefault="00F179CD" w:rsidP="00F179CD">
            <w:pPr>
              <w:autoSpaceDE w:val="0"/>
              <w:autoSpaceDN w:val="0"/>
              <w:adjustRightInd w:val="0"/>
              <w:spacing w:after="0" w:line="240" w:lineRule="auto"/>
              <w:rPr>
                <w:rFonts w:ascii="Times New Roman" w:eastAsia="Calibri" w:hAnsi="Times New Roman" w:cs="Times New Roman"/>
                <w:color w:val="000000"/>
                <w:sz w:val="24"/>
                <w:szCs w:val="24"/>
              </w:rPr>
            </w:pPr>
            <w:r w:rsidRPr="00F179CD">
              <w:rPr>
                <w:rFonts w:ascii="Times New Roman" w:eastAsia="Calibri" w:hAnsi="Times New Roman" w:cs="Times New Roman"/>
                <w:color w:val="000000"/>
                <w:sz w:val="24"/>
                <w:szCs w:val="24"/>
              </w:rPr>
              <w:t>Sumber : Hasil pengolahan data statistik dengan SPSS</w:t>
            </w:r>
          </w:p>
          <w:p w:rsidR="00F179CD" w:rsidRPr="00F179CD" w:rsidRDefault="00F179CD" w:rsidP="00F179CD">
            <w:pPr>
              <w:autoSpaceDE w:val="0"/>
              <w:autoSpaceDN w:val="0"/>
              <w:adjustRightInd w:val="0"/>
              <w:spacing w:after="0" w:line="240" w:lineRule="auto"/>
              <w:rPr>
                <w:rFonts w:ascii="Times New Roman" w:eastAsia="Calibri" w:hAnsi="Times New Roman" w:cs="Times New Roman"/>
                <w:color w:val="000000"/>
                <w:sz w:val="24"/>
                <w:szCs w:val="24"/>
              </w:rPr>
            </w:pPr>
          </w:p>
        </w:tc>
      </w:tr>
    </w:tbl>
    <w:p w:rsidR="00F179CD" w:rsidRPr="00F179CD" w:rsidRDefault="00F179CD" w:rsidP="00F179CD">
      <w:pPr>
        <w:spacing w:after="0" w:line="240" w:lineRule="auto"/>
        <w:ind w:firstLine="426"/>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lastRenderedPageBreak/>
        <w:t>Berdasarkan hasil penghitungan matriks korelasi dapat diperoleh koefisien jalur, pengaruh secara keseluruhan dari X1 dan X2, serta koefisien jalur lainnya di luar X1 dan X2 (koefisien residu).</w:t>
      </w:r>
    </w:p>
    <w:p w:rsidR="00F179CD" w:rsidRPr="00F179CD" w:rsidRDefault="00F179CD" w:rsidP="00F179CD">
      <w:pPr>
        <w:spacing w:after="0" w:line="240" w:lineRule="auto"/>
        <w:ind w:firstLine="426"/>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t>Berdasarkan output SPSS pada tabel model summary didapat R</w:t>
      </w:r>
      <w:r w:rsidRPr="00F179CD">
        <w:rPr>
          <w:rFonts w:ascii="Times New Roman" w:hAnsi="Times New Roman" w:cs="Times New Roman"/>
          <w:spacing w:val="-4"/>
          <w:w w:val="105"/>
          <w:sz w:val="24"/>
          <w:szCs w:val="24"/>
          <w:vertAlign w:val="superscript"/>
        </w:rPr>
        <w:t>2</w:t>
      </w:r>
      <w:r w:rsidRPr="00F179CD">
        <w:rPr>
          <w:rFonts w:ascii="Times New Roman" w:hAnsi="Times New Roman" w:cs="Times New Roman"/>
          <w:spacing w:val="-4"/>
          <w:w w:val="105"/>
          <w:sz w:val="24"/>
          <w:szCs w:val="24"/>
        </w:rPr>
        <w:t xml:space="preserve"> sebesar </w:t>
      </w:r>
      <w:proofErr w:type="gramStart"/>
      <w:r w:rsidRPr="00F179CD">
        <w:rPr>
          <w:rFonts w:ascii="Times New Roman" w:hAnsi="Times New Roman" w:cs="Times New Roman"/>
          <w:spacing w:val="-4"/>
          <w:w w:val="105"/>
          <w:sz w:val="24"/>
          <w:szCs w:val="24"/>
        </w:rPr>
        <w:t>0,671  maka</w:t>
      </w:r>
      <w:proofErr w:type="gramEnd"/>
      <w:r w:rsidRPr="00F179CD">
        <w:rPr>
          <w:rFonts w:ascii="Times New Roman" w:hAnsi="Times New Roman" w:cs="Times New Roman"/>
          <w:spacing w:val="-4"/>
          <w:w w:val="105"/>
          <w:sz w:val="24"/>
          <w:szCs w:val="24"/>
        </w:rPr>
        <w:t xml:space="preserve"> pengaruh lain ρyx</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x</w:t>
      </w:r>
      <w:r w:rsidRPr="00F179CD">
        <w:rPr>
          <w:rFonts w:ascii="Times New Roman" w:hAnsi="Times New Roman" w:cs="Times New Roman"/>
          <w:spacing w:val="-4"/>
          <w:w w:val="105"/>
          <w:sz w:val="24"/>
          <w:szCs w:val="24"/>
          <w:vertAlign w:val="subscript"/>
        </w:rPr>
        <w:t>2</w:t>
      </w:r>
      <w:r w:rsidRPr="00F179CD">
        <w:rPr>
          <w:rFonts w:ascii="Times New Roman" w:hAnsi="Times New Roman" w:cs="Times New Roman"/>
          <w:spacing w:val="-4"/>
          <w:w w:val="105"/>
          <w:sz w:val="24"/>
          <w:szCs w:val="24"/>
        </w:rPr>
        <w:t xml:space="preserve"> = 1 – 0,671 yaitu 0,329</w:t>
      </w:r>
    </w:p>
    <w:p w:rsidR="00F179CD" w:rsidRPr="00F179CD" w:rsidRDefault="00F179CD" w:rsidP="00F179CD">
      <w:pPr>
        <w:spacing w:after="0" w:line="240" w:lineRule="auto"/>
        <w:jc w:val="center"/>
        <w:rPr>
          <w:rFonts w:ascii="Times New Roman" w:hAnsi="Times New Roman" w:cs="Times New Roman"/>
          <w:b/>
          <w:spacing w:val="-4"/>
          <w:w w:val="105"/>
          <w:sz w:val="24"/>
          <w:szCs w:val="24"/>
        </w:rPr>
      </w:pPr>
    </w:p>
    <w:p w:rsidR="00F179CD" w:rsidRPr="00F179CD" w:rsidRDefault="00F179CD" w:rsidP="00F179CD">
      <w:pPr>
        <w:spacing w:after="0" w:line="240" w:lineRule="auto"/>
        <w:jc w:val="center"/>
        <w:rPr>
          <w:rFonts w:ascii="Times New Roman" w:hAnsi="Times New Roman" w:cs="Times New Roman"/>
          <w:b/>
          <w:spacing w:val="-4"/>
          <w:w w:val="105"/>
          <w:sz w:val="24"/>
          <w:szCs w:val="24"/>
        </w:rPr>
      </w:pPr>
      <w:r w:rsidRPr="00F179CD">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7</w:t>
      </w:r>
      <w:r w:rsidR="004878D0">
        <w:rPr>
          <w:rFonts w:ascii="Times New Roman" w:hAnsi="Times New Roman" w:cs="Times New Roman"/>
          <w:b/>
          <w:spacing w:val="-4"/>
          <w:w w:val="105"/>
          <w:sz w:val="24"/>
          <w:szCs w:val="24"/>
          <w:lang w:val="id-ID"/>
        </w:rPr>
        <w:t xml:space="preserve"> </w:t>
      </w:r>
      <w:r w:rsidRPr="00F179CD">
        <w:rPr>
          <w:rFonts w:ascii="Times New Roman" w:hAnsi="Times New Roman" w:cs="Times New Roman"/>
          <w:b/>
          <w:spacing w:val="-4"/>
          <w:w w:val="105"/>
          <w:sz w:val="24"/>
          <w:szCs w:val="24"/>
        </w:rPr>
        <w:t>Banyaknya Koefisien Jalur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3969"/>
      </w:tblGrid>
      <w:tr w:rsidR="00F179CD" w:rsidRPr="00F179CD" w:rsidTr="004878D0">
        <w:trPr>
          <w:trHeight w:val="288"/>
        </w:trPr>
        <w:tc>
          <w:tcPr>
            <w:tcW w:w="3969" w:type="dxa"/>
            <w:vMerge w:val="restart"/>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Koefisien Jalur</w:t>
            </w:r>
          </w:p>
        </w:tc>
        <w:tc>
          <w:tcPr>
            <w:tcW w:w="3969" w:type="dxa"/>
            <w:tcBorders>
              <w:bottom w:val="single" w:sz="4" w:space="0" w:color="auto"/>
            </w:tcBorders>
          </w:tcPr>
          <w:p w:rsidR="00F179CD" w:rsidRPr="004878D0" w:rsidRDefault="00F179CD" w:rsidP="00F179CD">
            <w:pPr>
              <w:spacing w:after="0" w:line="240" w:lineRule="auto"/>
              <w:jc w:val="center"/>
              <w:rPr>
                <w:rFonts w:ascii="Times New Roman" w:hAnsi="Times New Roman" w:cs="Times New Roman"/>
                <w:i/>
                <w:spacing w:val="-4"/>
                <w:w w:val="105"/>
                <w:sz w:val="20"/>
                <w:szCs w:val="24"/>
              </w:rPr>
            </w:pPr>
            <w:r w:rsidRPr="004878D0">
              <w:rPr>
                <w:rFonts w:ascii="Times New Roman" w:hAnsi="Times New Roman" w:cs="Times New Roman"/>
                <w:i/>
                <w:spacing w:val="-4"/>
                <w:w w:val="105"/>
                <w:sz w:val="20"/>
                <w:szCs w:val="24"/>
              </w:rPr>
              <w:t>ρyx</w:t>
            </w:r>
            <w:r w:rsidRPr="004878D0">
              <w:rPr>
                <w:rFonts w:ascii="Times New Roman" w:hAnsi="Times New Roman" w:cs="Times New Roman"/>
                <w:i/>
                <w:spacing w:val="-4"/>
                <w:w w:val="105"/>
                <w:sz w:val="20"/>
                <w:szCs w:val="24"/>
                <w:vertAlign w:val="subscript"/>
              </w:rPr>
              <w:t>1</w:t>
            </w:r>
            <w:r w:rsidRPr="004878D0">
              <w:rPr>
                <w:rFonts w:ascii="Times New Roman" w:hAnsi="Times New Roman" w:cs="Times New Roman"/>
                <w:i/>
                <w:spacing w:val="-4"/>
                <w:w w:val="105"/>
                <w:sz w:val="20"/>
                <w:szCs w:val="24"/>
              </w:rPr>
              <w:t xml:space="preserve"> = 0,565</w:t>
            </w:r>
          </w:p>
        </w:tc>
      </w:tr>
      <w:tr w:rsidR="00F179CD" w:rsidRPr="00F179CD" w:rsidTr="004878D0">
        <w:trPr>
          <w:trHeight w:val="271"/>
        </w:trPr>
        <w:tc>
          <w:tcPr>
            <w:tcW w:w="3969" w:type="dxa"/>
            <w:vMerge/>
          </w:tcPr>
          <w:p w:rsidR="00F179CD" w:rsidRPr="004878D0" w:rsidRDefault="00F179CD" w:rsidP="00F179CD">
            <w:pPr>
              <w:spacing w:after="0" w:line="240" w:lineRule="auto"/>
              <w:jc w:val="center"/>
              <w:rPr>
                <w:rFonts w:ascii="Times New Roman" w:hAnsi="Times New Roman" w:cs="Times New Roman"/>
                <w:b/>
                <w:spacing w:val="-4"/>
                <w:w w:val="105"/>
                <w:sz w:val="20"/>
                <w:szCs w:val="24"/>
              </w:rPr>
            </w:pPr>
          </w:p>
        </w:tc>
        <w:tc>
          <w:tcPr>
            <w:tcW w:w="3969" w:type="dxa"/>
            <w:tcBorders>
              <w:top w:val="single" w:sz="4" w:space="0" w:color="auto"/>
              <w:bottom w:val="single" w:sz="4" w:space="0" w:color="auto"/>
            </w:tcBorders>
          </w:tcPr>
          <w:p w:rsidR="00F179CD" w:rsidRPr="004878D0" w:rsidRDefault="00F179CD" w:rsidP="00F179CD">
            <w:pPr>
              <w:spacing w:after="0" w:line="240" w:lineRule="auto"/>
              <w:jc w:val="center"/>
              <w:rPr>
                <w:rFonts w:ascii="Times New Roman" w:hAnsi="Times New Roman" w:cs="Times New Roman"/>
                <w:i/>
                <w:spacing w:val="-4"/>
                <w:w w:val="105"/>
                <w:sz w:val="20"/>
                <w:szCs w:val="24"/>
              </w:rPr>
            </w:pPr>
            <w:r w:rsidRPr="004878D0">
              <w:rPr>
                <w:rFonts w:ascii="Times New Roman" w:hAnsi="Times New Roman" w:cs="Times New Roman"/>
                <w:i/>
                <w:spacing w:val="-4"/>
                <w:w w:val="105"/>
                <w:sz w:val="20"/>
                <w:szCs w:val="24"/>
              </w:rPr>
              <w:t>ρyx</w:t>
            </w:r>
            <w:r w:rsidRPr="004878D0">
              <w:rPr>
                <w:rFonts w:ascii="Times New Roman" w:hAnsi="Times New Roman" w:cs="Times New Roman"/>
                <w:i/>
                <w:spacing w:val="-4"/>
                <w:w w:val="105"/>
                <w:sz w:val="20"/>
                <w:szCs w:val="24"/>
                <w:vertAlign w:val="subscript"/>
              </w:rPr>
              <w:t>2</w:t>
            </w:r>
            <w:r w:rsidRPr="004878D0">
              <w:rPr>
                <w:rFonts w:ascii="Times New Roman" w:hAnsi="Times New Roman" w:cs="Times New Roman"/>
                <w:i/>
                <w:spacing w:val="-4"/>
                <w:w w:val="105"/>
                <w:sz w:val="20"/>
                <w:szCs w:val="24"/>
              </w:rPr>
              <w:t xml:space="preserve"> = 0,393</w:t>
            </w:r>
          </w:p>
        </w:tc>
      </w:tr>
      <w:tr w:rsidR="00F179CD" w:rsidRPr="00F179CD" w:rsidTr="004878D0">
        <w:trPr>
          <w:trHeight w:val="271"/>
        </w:trPr>
        <w:tc>
          <w:tcPr>
            <w:tcW w:w="3969"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Pengaruh secara bersamaan</w:t>
            </w:r>
          </w:p>
        </w:tc>
        <w:tc>
          <w:tcPr>
            <w:tcW w:w="3969" w:type="dxa"/>
            <w:tcBorders>
              <w:top w:val="single" w:sz="4" w:space="0" w:color="auto"/>
              <w:bottom w:val="single" w:sz="4" w:space="0" w:color="auto"/>
            </w:tcBorders>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0,671</w:t>
            </w:r>
          </w:p>
        </w:tc>
      </w:tr>
      <w:tr w:rsidR="00F179CD" w:rsidRPr="00F179CD" w:rsidTr="004878D0">
        <w:trPr>
          <w:trHeight w:val="271"/>
        </w:trPr>
        <w:tc>
          <w:tcPr>
            <w:tcW w:w="3969"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Pengaruh residu</w:t>
            </w:r>
          </w:p>
        </w:tc>
        <w:tc>
          <w:tcPr>
            <w:tcW w:w="3969" w:type="dxa"/>
            <w:tcBorders>
              <w:top w:val="single" w:sz="4" w:space="0" w:color="auto"/>
            </w:tcBorders>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0,329</w:t>
            </w:r>
          </w:p>
        </w:tc>
      </w:tr>
    </w:tbl>
    <w:p w:rsidR="00F179CD" w:rsidRPr="00F179CD" w:rsidRDefault="00F179CD" w:rsidP="004878D0">
      <w:pPr>
        <w:spacing w:after="0" w:line="360" w:lineRule="auto"/>
        <w:jc w:val="both"/>
        <w:rPr>
          <w:rFonts w:ascii="Times New Roman" w:hAnsi="Times New Roman" w:cs="Times New Roman"/>
          <w:bCs/>
          <w:sz w:val="24"/>
          <w:szCs w:val="24"/>
          <w:lang w:val="sv-SE"/>
        </w:rPr>
      </w:pPr>
      <w:r w:rsidRPr="00F179CD">
        <w:rPr>
          <w:rFonts w:ascii="Times New Roman" w:hAnsi="Times New Roman" w:cs="Times New Roman"/>
          <w:bCs/>
          <w:sz w:val="24"/>
          <w:szCs w:val="24"/>
          <w:lang w:val="sv-SE"/>
        </w:rPr>
        <w:t>Sumber : Hasil pengolahan data statistik dengan SPSS</w:t>
      </w:r>
    </w:p>
    <w:p w:rsidR="00F179CD" w:rsidRPr="00F179CD" w:rsidRDefault="00F179CD" w:rsidP="00F179CD">
      <w:pPr>
        <w:autoSpaceDE w:val="0"/>
        <w:autoSpaceDN w:val="0"/>
        <w:adjustRightInd w:val="0"/>
        <w:spacing w:after="0" w:line="240" w:lineRule="auto"/>
        <w:ind w:firstLine="720"/>
        <w:jc w:val="both"/>
        <w:rPr>
          <w:rFonts w:ascii="Times New Roman" w:hAnsi="Times New Roman" w:cs="Times New Roman"/>
          <w:sz w:val="24"/>
          <w:szCs w:val="24"/>
        </w:rPr>
      </w:pPr>
      <w:r w:rsidRPr="00F179CD">
        <w:rPr>
          <w:rFonts w:ascii="Times New Roman" w:hAnsi="Times New Roman" w:cs="Times New Roman"/>
          <w:sz w:val="24"/>
          <w:szCs w:val="24"/>
          <w:lang w:val="sv-SE"/>
        </w:rPr>
        <w:t>Berdasarkan tabel di atas terlihat bahwa variabel motivasi (X1) dan disiplin kerja (X2) secara simultan memberikan pengaruh sebesar 0,671. Sementara itu pengaruh lain sebesar 0,329</w:t>
      </w:r>
      <w:r w:rsidRPr="00F179CD">
        <w:rPr>
          <w:rFonts w:ascii="Times New Roman" w:hAnsi="Times New Roman" w:cs="Times New Roman"/>
          <w:sz w:val="24"/>
          <w:szCs w:val="24"/>
        </w:rPr>
        <w:t xml:space="preserve"> ditentukan oleh variable lain yang tidak dapat dijelaskan pada penelitian ini.</w:t>
      </w:r>
    </w:p>
    <w:p w:rsidR="00F179CD" w:rsidRPr="00F179CD" w:rsidRDefault="00F179CD" w:rsidP="00F179CD">
      <w:pPr>
        <w:autoSpaceDE w:val="0"/>
        <w:autoSpaceDN w:val="0"/>
        <w:adjustRightInd w:val="0"/>
        <w:spacing w:after="0" w:line="240" w:lineRule="auto"/>
        <w:ind w:firstLine="720"/>
        <w:jc w:val="both"/>
        <w:rPr>
          <w:rFonts w:ascii="Times New Roman" w:hAnsi="Times New Roman" w:cs="Times New Roman"/>
          <w:sz w:val="24"/>
          <w:szCs w:val="24"/>
        </w:rPr>
      </w:pPr>
    </w:p>
    <w:p w:rsidR="00F179CD" w:rsidRPr="00F179CD" w:rsidRDefault="00F179CD" w:rsidP="005F55D4">
      <w:pPr>
        <w:pStyle w:val="BodyText2"/>
        <w:numPr>
          <w:ilvl w:val="3"/>
          <w:numId w:val="33"/>
        </w:numPr>
        <w:tabs>
          <w:tab w:val="clear" w:pos="2880"/>
        </w:tabs>
        <w:spacing w:after="0" w:line="240" w:lineRule="auto"/>
        <w:ind w:left="426" w:hanging="426"/>
        <w:jc w:val="both"/>
        <w:rPr>
          <w:rFonts w:ascii="Times New Roman" w:hAnsi="Times New Roman"/>
          <w:b/>
          <w:sz w:val="24"/>
          <w:szCs w:val="24"/>
          <w:lang w:val="en-US"/>
        </w:rPr>
      </w:pPr>
      <w:r w:rsidRPr="00F179CD">
        <w:rPr>
          <w:rFonts w:ascii="Times New Roman" w:hAnsi="Times New Roman"/>
          <w:b/>
          <w:sz w:val="24"/>
          <w:szCs w:val="24"/>
          <w:lang w:val="en-US"/>
        </w:rPr>
        <w:t>Pengaruh Motivasi (X1) terhadap kinerja Guru (Y)</w:t>
      </w:r>
    </w:p>
    <w:p w:rsidR="00F179CD" w:rsidRPr="00F179CD" w:rsidRDefault="00F179CD" w:rsidP="00F179CD">
      <w:pPr>
        <w:spacing w:after="0" w:line="240" w:lineRule="auto"/>
        <w:ind w:firstLine="426"/>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 xml:space="preserve">Hipotesis yang diajukan: ”Terdapat pengaruh dari motivasi terhadap kinerja guru.” </w:t>
      </w:r>
      <w:r w:rsidRPr="00F179CD">
        <w:rPr>
          <w:rFonts w:ascii="Times New Roman" w:hAnsi="Times New Roman" w:cs="Times New Roman"/>
          <w:spacing w:val="-4"/>
          <w:w w:val="105"/>
          <w:sz w:val="24"/>
          <w:szCs w:val="24"/>
        </w:rPr>
        <w:t xml:space="preserve">Dirumuskan dengan hipotesis </w:t>
      </w:r>
      <w:proofErr w:type="gramStart"/>
      <w:r w:rsidRPr="00F179CD">
        <w:rPr>
          <w:rFonts w:ascii="Times New Roman" w:hAnsi="Times New Roman" w:cs="Times New Roman"/>
          <w:spacing w:val="-4"/>
          <w:w w:val="105"/>
          <w:sz w:val="24"/>
          <w:szCs w:val="24"/>
        </w:rPr>
        <w:t>statistik :</w:t>
      </w:r>
      <w:proofErr w:type="gramEnd"/>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0</w:t>
      </w:r>
      <w:r w:rsidRPr="00F179CD">
        <w:rPr>
          <w:rFonts w:ascii="Times New Roman" w:hAnsi="Times New Roman" w:cs="Times New Roman"/>
          <w:spacing w:val="-4"/>
          <w:w w:val="105"/>
          <w:sz w:val="24"/>
          <w:szCs w:val="24"/>
        </w:rPr>
        <w:t xml:space="preserve"> :</w:t>
      </w:r>
      <w:proofErr w:type="gramEnd"/>
      <w:r w:rsidRPr="00F179CD">
        <w:rPr>
          <w:rFonts w:ascii="Times New Roman" w:hAnsi="Times New Roman" w:cs="Times New Roman"/>
          <w:spacing w:val="-4"/>
          <w:w w:val="105"/>
          <w:sz w:val="24"/>
          <w:szCs w:val="24"/>
        </w:rPr>
        <w:t xml:space="preserve"> </w:t>
      </w:r>
      <w:r w:rsidRPr="00F179CD">
        <w:rPr>
          <w:rFonts w:ascii="Times New Roman" w:hAnsi="Times New Roman" w:cs="Times New Roman"/>
          <w:i/>
          <w:spacing w:val="-4"/>
          <w:w w:val="105"/>
          <w:sz w:val="24"/>
          <w:szCs w:val="24"/>
        </w:rPr>
        <w:t>ρyx</w:t>
      </w:r>
      <w:r w:rsidRPr="00F179CD">
        <w:rPr>
          <w:rFonts w:ascii="Times New Roman" w:hAnsi="Times New Roman" w:cs="Times New Roman"/>
          <w:i/>
          <w:spacing w:val="-4"/>
          <w:w w:val="105"/>
          <w:sz w:val="24"/>
          <w:szCs w:val="24"/>
          <w:vertAlign w:val="subscript"/>
        </w:rPr>
        <w:t>1</w:t>
      </w:r>
      <w:r w:rsidRPr="00F179CD">
        <w:rPr>
          <w:rFonts w:ascii="Times New Roman" w:hAnsi="Times New Roman" w:cs="Times New Roman"/>
          <w:spacing w:val="-4"/>
          <w:w w:val="105"/>
          <w:sz w:val="24"/>
          <w:szCs w:val="24"/>
        </w:rPr>
        <w:t xml:space="preserve"> = 0 “Motivasi tidak berpengaruh secara signfikan terhadap kinerja guru”</w:t>
      </w:r>
    </w:p>
    <w:p w:rsidR="00F179CD" w:rsidRPr="00F179CD" w:rsidRDefault="00F179CD" w:rsidP="00F179CD">
      <w:pPr>
        <w:spacing w:after="0" w:line="240" w:lineRule="auto"/>
        <w:ind w:firstLine="426"/>
        <w:jc w:val="both"/>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ab/>
        <w:t xml:space="preserve">: </w:t>
      </w:r>
      <w:r w:rsidRPr="00F179CD">
        <w:rPr>
          <w:rFonts w:ascii="Times New Roman" w:hAnsi="Times New Roman" w:cs="Times New Roman"/>
          <w:i/>
          <w:spacing w:val="-4"/>
          <w:w w:val="105"/>
          <w:sz w:val="24"/>
          <w:szCs w:val="24"/>
        </w:rPr>
        <w:t>ρyx</w:t>
      </w:r>
      <w:r w:rsidRPr="00F179CD">
        <w:rPr>
          <w:rFonts w:ascii="Times New Roman" w:hAnsi="Times New Roman" w:cs="Times New Roman"/>
          <w:i/>
          <w:spacing w:val="-4"/>
          <w:w w:val="105"/>
          <w:sz w:val="24"/>
          <w:szCs w:val="24"/>
          <w:vertAlign w:val="subscript"/>
        </w:rPr>
        <w:t>1</w:t>
      </w:r>
      <w:r w:rsidRPr="00F179CD">
        <w:rPr>
          <w:rFonts w:ascii="Times New Roman" w:hAnsi="Times New Roman" w:cs="Times New Roman"/>
          <w:spacing w:val="-4"/>
          <w:w w:val="105"/>
          <w:sz w:val="24"/>
          <w:szCs w:val="24"/>
          <w:vertAlign w:val="subscript"/>
        </w:rPr>
        <w:t xml:space="preserve"> </w:t>
      </w:r>
      <w:r w:rsidRPr="00F179CD">
        <w:rPr>
          <w:rFonts w:ascii="Times New Roman" w:hAnsi="Times New Roman" w:cs="Times New Roman"/>
          <w:spacing w:val="-4"/>
          <w:w w:val="105"/>
          <w:sz w:val="24"/>
          <w:szCs w:val="24"/>
        </w:rPr>
        <w:t xml:space="preserve">≠ 0 “Motivasi berpengaruh secara sisnifikan terhadap </w:t>
      </w:r>
      <w:proofErr w:type="gramStart"/>
      <w:r w:rsidRPr="00F179CD">
        <w:rPr>
          <w:rFonts w:ascii="Times New Roman" w:hAnsi="Times New Roman" w:cs="Times New Roman"/>
          <w:spacing w:val="-4"/>
          <w:w w:val="105"/>
          <w:sz w:val="24"/>
          <w:szCs w:val="24"/>
        </w:rPr>
        <w:t>kinerja  guru</w:t>
      </w:r>
      <w:proofErr w:type="gramEnd"/>
      <w:r w:rsidRPr="00F179CD">
        <w:rPr>
          <w:rFonts w:ascii="Times New Roman" w:hAnsi="Times New Roman" w:cs="Times New Roman"/>
          <w:spacing w:val="-4"/>
          <w:w w:val="105"/>
          <w:sz w:val="24"/>
          <w:szCs w:val="24"/>
        </w:rPr>
        <w:t>”</w:t>
      </w:r>
    </w:p>
    <w:p w:rsidR="00F179CD" w:rsidRPr="00F179CD" w:rsidRDefault="00F179CD" w:rsidP="00F179CD">
      <w:pPr>
        <w:spacing w:after="0" w:line="240" w:lineRule="auto"/>
        <w:jc w:val="both"/>
        <w:rPr>
          <w:rFonts w:ascii="Times New Roman" w:hAnsi="Times New Roman" w:cs="Times New Roman"/>
          <w:sz w:val="24"/>
          <w:szCs w:val="24"/>
          <w:lang w:val="de-DE"/>
        </w:rPr>
      </w:pPr>
      <w:r w:rsidRPr="00F179CD">
        <w:rPr>
          <w:rFonts w:ascii="Times New Roman" w:hAnsi="Times New Roman" w:cs="Times New Roman"/>
          <w:spacing w:val="-4"/>
          <w:w w:val="105"/>
          <w:sz w:val="24"/>
          <w:szCs w:val="24"/>
        </w:rPr>
        <w:t>U</w:t>
      </w:r>
      <w:r w:rsidRPr="00F179CD">
        <w:rPr>
          <w:rFonts w:ascii="Times New Roman" w:hAnsi="Times New Roman" w:cs="Times New Roman"/>
          <w:sz w:val="24"/>
          <w:szCs w:val="24"/>
          <w:lang w:val="de-DE"/>
        </w:rPr>
        <w:t>ji statistik yang digunakan adalah</w:t>
      </w:r>
    </w:p>
    <w:p w:rsidR="00F179CD" w:rsidRPr="00F179CD" w:rsidRDefault="00F179CD" w:rsidP="00F179CD">
      <w:pPr>
        <w:spacing w:after="0" w:line="240" w:lineRule="auto"/>
        <w:rPr>
          <w:rFonts w:ascii="Times New Roman" w:hAnsi="Times New Roman" w:cs="Times New Roman"/>
          <w:i/>
          <w:sz w:val="24"/>
          <w:szCs w:val="24"/>
        </w:rPr>
      </w:pPr>
      <w:proofErr w:type="gramStart"/>
      <w:r w:rsidRPr="00F179CD">
        <w:rPr>
          <w:rFonts w:ascii="Times New Roman" w:hAnsi="Times New Roman" w:cs="Times New Roman"/>
          <w:i/>
          <w:sz w:val="24"/>
          <w:szCs w:val="24"/>
        </w:rPr>
        <w:t>t</w:t>
      </w:r>
      <w:r w:rsidRPr="00F179CD">
        <w:rPr>
          <w:rFonts w:ascii="Times New Roman" w:hAnsi="Times New Roman" w:cs="Times New Roman"/>
          <w:i/>
          <w:sz w:val="24"/>
          <w:szCs w:val="24"/>
          <w:vertAlign w:val="subscript"/>
        </w:rPr>
        <w:t>i</w:t>
      </w:r>
      <w:proofErr w:type="gramEnd"/>
      <w:r w:rsidRPr="00F179CD">
        <w:rPr>
          <w:rFonts w:ascii="Times New Roman" w:hAnsi="Times New Roman" w:cs="Times New Roman"/>
          <w:i/>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ρyxi</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R</m:t>
                        </m:r>
                      </m:e>
                      <m:sup>
                        <m:r>
                          <w:rPr>
                            <w:rFonts w:ascii="Cambria Math" w:hAnsi="Times New Roman" w:cs="Times New Roman"/>
                            <w:sz w:val="24"/>
                            <w:szCs w:val="24"/>
                          </w:rPr>
                          <m:t>2</m:t>
                        </m:r>
                      </m:sup>
                    </m:sSup>
                    <m:sSub>
                      <m:sSubPr>
                        <m:ctrlPr>
                          <w:rPr>
                            <w:rFonts w:ascii="Cambria Math" w:eastAsia="Calibri" w:hAnsi="Times New Roman" w:cs="Times New Roman"/>
                            <w:i/>
                            <w:sz w:val="24"/>
                            <w:szCs w:val="24"/>
                          </w:rPr>
                        </m:ctrlPr>
                      </m:sSubPr>
                      <m:e>
                        <m:r>
                          <w:rPr>
                            <w:rFonts w:ascii="Cambria Math" w:hAnsi="Cambria Math" w:cs="Times New Roman"/>
                            <w:sz w:val="24"/>
                            <w:szCs w:val="24"/>
                          </w:rPr>
                          <m:t>CR</m:t>
                        </m:r>
                      </m:e>
                      <m:sub>
                        <m:r>
                          <w:rPr>
                            <w:rFonts w:ascii="Cambria Math" w:hAnsi="Cambria Math" w:cs="Times New Roman"/>
                            <w:sz w:val="24"/>
                            <w:szCs w:val="24"/>
                          </w:rPr>
                          <m:t>ii</m:t>
                        </m:r>
                      </m:sub>
                    </m:sSub>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rad>
          </m:den>
        </m:f>
      </m:oMath>
      <w:r w:rsidRPr="00F179CD">
        <w:rPr>
          <w:rFonts w:ascii="Times New Roman" w:hAnsi="Times New Roman" w:cs="Times New Roman"/>
          <w:sz w:val="24"/>
          <w:szCs w:val="24"/>
        </w:rPr>
        <w:t xml:space="preserve">               </w:t>
      </w:r>
      <w:r w:rsidRPr="00F179CD">
        <w:rPr>
          <w:rFonts w:ascii="Times New Roman" w:hAnsi="Times New Roman" w:cs="Times New Roman"/>
          <w:i/>
          <w:sz w:val="24"/>
          <w:szCs w:val="24"/>
        </w:rPr>
        <w:t>i</w:t>
      </w:r>
      <w:r w:rsidRPr="00F179CD">
        <w:rPr>
          <w:rFonts w:ascii="Times New Roman" w:hAnsi="Times New Roman" w:cs="Times New Roman"/>
          <w:sz w:val="24"/>
          <w:szCs w:val="24"/>
        </w:rPr>
        <w:t xml:space="preserve"> = 1, 2</w:t>
      </w:r>
    </w:p>
    <w:p w:rsidR="00F179CD" w:rsidRPr="00F179CD" w:rsidRDefault="00F179CD" w:rsidP="00F179CD">
      <w:pPr>
        <w:spacing w:after="0" w:line="240" w:lineRule="auto"/>
        <w:jc w:val="both"/>
        <w:rPr>
          <w:rFonts w:ascii="Times New Roman" w:hAnsi="Times New Roman" w:cs="Times New Roman"/>
          <w:sz w:val="24"/>
          <w:szCs w:val="24"/>
          <w:lang w:val="de-DE"/>
        </w:rPr>
      </w:pPr>
      <w:r w:rsidRPr="00F179CD">
        <w:rPr>
          <w:rFonts w:ascii="Times New Roman" w:hAnsi="Times New Roman" w:cs="Times New Roman"/>
          <w:sz w:val="24"/>
          <w:szCs w:val="24"/>
          <w:lang w:val="de-DE"/>
        </w:rPr>
        <w:t>Dengan kriteria uji : Tolak H</w:t>
      </w:r>
      <w:r w:rsidRPr="00F179CD">
        <w:rPr>
          <w:rFonts w:ascii="Times New Roman" w:hAnsi="Times New Roman" w:cs="Times New Roman"/>
          <w:sz w:val="24"/>
          <w:szCs w:val="24"/>
          <w:vertAlign w:val="subscript"/>
          <w:lang w:val="de-DE"/>
        </w:rPr>
        <w:t>0</w:t>
      </w:r>
      <w:r w:rsidRPr="00F179CD">
        <w:rPr>
          <w:rFonts w:ascii="Times New Roman" w:hAnsi="Times New Roman" w:cs="Times New Roman"/>
          <w:sz w:val="24"/>
          <w:szCs w:val="24"/>
          <w:lang w:val="de-DE"/>
        </w:rPr>
        <w:t xml:space="preserve"> jika t hitung &gt; t tabel </w:t>
      </w:r>
    </w:p>
    <w:p w:rsidR="00F179CD" w:rsidRPr="00F179CD" w:rsidRDefault="00F179CD" w:rsidP="00F179CD">
      <w:pPr>
        <w:spacing w:after="0" w:line="240" w:lineRule="auto"/>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Hasil penghitungan tampak pada tabel berikut ini:</w:t>
      </w:r>
    </w:p>
    <w:p w:rsidR="00F179CD" w:rsidRPr="00F179CD" w:rsidRDefault="00F179CD" w:rsidP="00F179CD">
      <w:pPr>
        <w:spacing w:after="0" w:line="240" w:lineRule="auto"/>
        <w:jc w:val="center"/>
        <w:rPr>
          <w:rFonts w:ascii="Times New Roman" w:hAnsi="Times New Roman" w:cs="Times New Roman"/>
          <w:b/>
          <w:sz w:val="24"/>
          <w:szCs w:val="24"/>
          <w:lang w:val="sv-SE"/>
        </w:rPr>
      </w:pPr>
    </w:p>
    <w:p w:rsidR="00F179CD" w:rsidRPr="00F179CD" w:rsidRDefault="00F179CD" w:rsidP="00F179CD">
      <w:pPr>
        <w:spacing w:after="0" w:line="240" w:lineRule="auto"/>
        <w:jc w:val="center"/>
        <w:rPr>
          <w:rFonts w:ascii="Times New Roman" w:hAnsi="Times New Roman" w:cs="Times New Roman"/>
          <w:b/>
          <w:sz w:val="24"/>
          <w:szCs w:val="24"/>
          <w:lang w:val="sv-SE"/>
        </w:rPr>
      </w:pPr>
      <w:r w:rsidRPr="00F179CD">
        <w:rPr>
          <w:rFonts w:ascii="Times New Roman" w:hAnsi="Times New Roman" w:cs="Times New Roman"/>
          <w:b/>
          <w:sz w:val="24"/>
          <w:szCs w:val="24"/>
          <w:lang w:val="sv-SE"/>
        </w:rPr>
        <w:t xml:space="preserve">Tabel </w:t>
      </w:r>
      <w:r w:rsidR="00870F43">
        <w:rPr>
          <w:rFonts w:ascii="Times New Roman" w:hAnsi="Times New Roman" w:cs="Times New Roman"/>
          <w:b/>
          <w:sz w:val="24"/>
          <w:szCs w:val="24"/>
          <w:lang w:val="id-ID"/>
        </w:rPr>
        <w:t>8</w:t>
      </w:r>
      <w:r w:rsidR="004878D0">
        <w:rPr>
          <w:rFonts w:ascii="Times New Roman" w:hAnsi="Times New Roman" w:cs="Times New Roman"/>
          <w:b/>
          <w:sz w:val="24"/>
          <w:szCs w:val="24"/>
          <w:lang w:val="id-ID"/>
        </w:rPr>
        <w:t xml:space="preserve"> </w:t>
      </w:r>
      <w:r w:rsidRPr="00F179CD">
        <w:rPr>
          <w:rFonts w:ascii="Times New Roman" w:hAnsi="Times New Roman" w:cs="Times New Roman"/>
          <w:b/>
          <w:sz w:val="24"/>
          <w:szCs w:val="24"/>
          <w:lang w:val="sv-SE"/>
        </w:rPr>
        <w:t>Pengujian Parsial 1</w:t>
      </w:r>
    </w:p>
    <w:tbl>
      <w:tblPr>
        <w:tblStyle w:val="TableGrid"/>
        <w:tblW w:w="0" w:type="auto"/>
        <w:tblLook w:val="04A0"/>
      </w:tblPr>
      <w:tblGrid>
        <w:gridCol w:w="1359"/>
        <w:gridCol w:w="1359"/>
        <w:gridCol w:w="1359"/>
        <w:gridCol w:w="1359"/>
        <w:gridCol w:w="1359"/>
        <w:gridCol w:w="1359"/>
      </w:tblGrid>
      <w:tr w:rsidR="00F179CD" w:rsidRPr="00F179CD" w:rsidTr="00F179CD">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Hipotesis</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Koefisien jalur</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t hitung</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t tabel</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Keputusan</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Kesimpulan</w:t>
            </w:r>
          </w:p>
        </w:tc>
      </w:tr>
      <w:tr w:rsidR="00F179CD" w:rsidRPr="00F179CD" w:rsidTr="00F179CD">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i/>
                <w:spacing w:val="-4"/>
                <w:w w:val="105"/>
                <w:szCs w:val="24"/>
              </w:rPr>
              <w:t>ρyx</w:t>
            </w:r>
            <w:r w:rsidRPr="004878D0">
              <w:rPr>
                <w:rFonts w:ascii="Times New Roman" w:hAnsi="Times New Roman"/>
                <w:i/>
                <w:spacing w:val="-4"/>
                <w:w w:val="105"/>
                <w:szCs w:val="24"/>
                <w:vertAlign w:val="subscript"/>
              </w:rPr>
              <w:t>1</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0,565</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5,378</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2,021</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H</w:t>
            </w:r>
            <w:r w:rsidRPr="004878D0">
              <w:rPr>
                <w:rFonts w:ascii="Times New Roman" w:hAnsi="Times New Roman"/>
                <w:szCs w:val="24"/>
                <w:vertAlign w:val="subscript"/>
                <w:lang w:val="sv-SE"/>
              </w:rPr>
              <w:t>0</w:t>
            </w:r>
            <w:r w:rsidRPr="004878D0">
              <w:rPr>
                <w:rFonts w:ascii="Times New Roman" w:hAnsi="Times New Roman"/>
                <w:szCs w:val="24"/>
                <w:lang w:val="sv-SE"/>
              </w:rPr>
              <w:t xml:space="preserve"> ditolak</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 xml:space="preserve">Signifikan </w:t>
            </w:r>
          </w:p>
        </w:tc>
      </w:tr>
    </w:tbl>
    <w:p w:rsidR="00F179CD" w:rsidRPr="00F179CD" w:rsidRDefault="00F179CD" w:rsidP="004878D0">
      <w:pPr>
        <w:spacing w:after="0" w:line="360" w:lineRule="auto"/>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Sumber : Hasil pengolahan data statistik dengan SPSS</w:t>
      </w:r>
    </w:p>
    <w:p w:rsidR="00F179CD" w:rsidRPr="00F179CD" w:rsidRDefault="00F179CD" w:rsidP="00F179CD">
      <w:pPr>
        <w:autoSpaceDE w:val="0"/>
        <w:autoSpaceDN w:val="0"/>
        <w:adjustRightInd w:val="0"/>
        <w:spacing w:after="0" w:line="240" w:lineRule="auto"/>
        <w:ind w:firstLine="720"/>
        <w:contextualSpacing/>
        <w:rPr>
          <w:rFonts w:ascii="Times New Roman" w:hAnsi="Times New Roman" w:cs="Times New Roman"/>
          <w:sz w:val="24"/>
          <w:szCs w:val="24"/>
        </w:rPr>
      </w:pPr>
      <w:proofErr w:type="gramStart"/>
      <w:r w:rsidRPr="00F179CD">
        <w:rPr>
          <w:rFonts w:ascii="Times New Roman" w:hAnsi="Times New Roman" w:cs="Times New Roman"/>
          <w:sz w:val="24"/>
          <w:szCs w:val="24"/>
        </w:rPr>
        <w:t>Dari tabel di atas terlihat bahwa t hitung untuk motivasi (X1) lebih besar daripada t tabel.</w:t>
      </w:r>
      <w:proofErr w:type="gramEnd"/>
      <w:r w:rsidRPr="00F179CD">
        <w:rPr>
          <w:rFonts w:ascii="Times New Roman" w:hAnsi="Times New Roman" w:cs="Times New Roman"/>
          <w:sz w:val="24"/>
          <w:szCs w:val="24"/>
        </w:rPr>
        <w:t xml:space="preserve"> </w:t>
      </w:r>
      <w:proofErr w:type="gramStart"/>
      <w:r w:rsidRPr="00F179CD">
        <w:rPr>
          <w:rFonts w:ascii="Times New Roman" w:hAnsi="Times New Roman" w:cs="Times New Roman"/>
          <w:sz w:val="24"/>
          <w:szCs w:val="24"/>
        </w:rPr>
        <w:t>Hal ini berarti variabel motivasi (X1) memberikan pengaruh yang signifikan terhadap kinerja guru (Y).</w:t>
      </w:r>
      <w:proofErr w:type="gramEnd"/>
      <w:r w:rsidRPr="00F179CD">
        <w:rPr>
          <w:rFonts w:ascii="Times New Roman" w:hAnsi="Times New Roman" w:cs="Times New Roman"/>
          <w:sz w:val="24"/>
          <w:szCs w:val="24"/>
        </w:rPr>
        <w:t xml:space="preserve"> </w:t>
      </w:r>
    </w:p>
    <w:p w:rsidR="00F179CD" w:rsidRPr="00F179CD" w:rsidRDefault="00F179CD" w:rsidP="00F179CD">
      <w:pPr>
        <w:pStyle w:val="BodyText2"/>
        <w:spacing w:after="0" w:line="240" w:lineRule="auto"/>
        <w:ind w:firstLine="709"/>
        <w:jc w:val="both"/>
        <w:rPr>
          <w:rFonts w:ascii="Times New Roman" w:hAnsi="Times New Roman"/>
          <w:sz w:val="24"/>
          <w:szCs w:val="24"/>
          <w:lang w:val="en-US"/>
        </w:rPr>
      </w:pPr>
    </w:p>
    <w:p w:rsidR="00F179CD" w:rsidRPr="00F179CD" w:rsidRDefault="00F179CD" w:rsidP="005F55D4">
      <w:pPr>
        <w:pStyle w:val="BodyText2"/>
        <w:numPr>
          <w:ilvl w:val="3"/>
          <w:numId w:val="33"/>
        </w:numPr>
        <w:spacing w:after="0" w:line="360" w:lineRule="auto"/>
        <w:ind w:left="426" w:hanging="426"/>
        <w:jc w:val="both"/>
        <w:rPr>
          <w:rFonts w:ascii="Times New Roman" w:hAnsi="Times New Roman"/>
          <w:b/>
          <w:sz w:val="24"/>
          <w:szCs w:val="24"/>
          <w:lang w:val="en-US"/>
        </w:rPr>
      </w:pPr>
      <w:r w:rsidRPr="00F179CD">
        <w:rPr>
          <w:rFonts w:ascii="Times New Roman" w:hAnsi="Times New Roman"/>
          <w:b/>
          <w:sz w:val="24"/>
          <w:szCs w:val="24"/>
          <w:lang w:val="en-US"/>
        </w:rPr>
        <w:t>Pengaruh Disiplin Kerja (X2) terhadap Kinerja Guru (Y)</w:t>
      </w:r>
    </w:p>
    <w:p w:rsidR="00F179CD" w:rsidRPr="00F179CD" w:rsidRDefault="00F179CD" w:rsidP="00F179CD">
      <w:pPr>
        <w:spacing w:after="0" w:line="240" w:lineRule="auto"/>
        <w:ind w:firstLine="426"/>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 xml:space="preserve">Hipotesis yang diajukan: ”Terdapat pengaruh dari disiplin kerja terhadap kinerja guru.” Dirumuskan dengan </w:t>
      </w:r>
      <w:r w:rsidRPr="00F179CD">
        <w:rPr>
          <w:rFonts w:ascii="Times New Roman" w:hAnsi="Times New Roman" w:cs="Times New Roman"/>
          <w:spacing w:val="-4"/>
          <w:w w:val="105"/>
          <w:sz w:val="24"/>
          <w:szCs w:val="24"/>
        </w:rPr>
        <w:t>hipotesis statistik :</w:t>
      </w:r>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0</w:t>
      </w:r>
      <w:r w:rsidRPr="00F179CD">
        <w:rPr>
          <w:rFonts w:ascii="Times New Roman" w:hAnsi="Times New Roman" w:cs="Times New Roman"/>
          <w:spacing w:val="-4"/>
          <w:w w:val="105"/>
          <w:sz w:val="24"/>
          <w:szCs w:val="24"/>
        </w:rPr>
        <w:tab/>
        <w:t xml:space="preserve">: </w:t>
      </w:r>
      <w:r w:rsidRPr="00F179CD">
        <w:rPr>
          <w:rFonts w:ascii="Times New Roman" w:hAnsi="Times New Roman" w:cs="Times New Roman"/>
          <w:i/>
          <w:spacing w:val="-4"/>
          <w:w w:val="105"/>
          <w:sz w:val="24"/>
          <w:szCs w:val="24"/>
        </w:rPr>
        <w:t>ρyx</w:t>
      </w:r>
      <w:r w:rsidRPr="00F179CD">
        <w:rPr>
          <w:rFonts w:ascii="Times New Roman" w:hAnsi="Times New Roman" w:cs="Times New Roman"/>
          <w:i/>
          <w:spacing w:val="-4"/>
          <w:w w:val="105"/>
          <w:sz w:val="24"/>
          <w:szCs w:val="24"/>
          <w:vertAlign w:val="subscript"/>
        </w:rPr>
        <w:t>2</w:t>
      </w:r>
      <w:r w:rsidRPr="00F179CD">
        <w:rPr>
          <w:rFonts w:ascii="Times New Roman" w:hAnsi="Times New Roman" w:cs="Times New Roman"/>
          <w:spacing w:val="-4"/>
          <w:w w:val="105"/>
          <w:sz w:val="24"/>
          <w:szCs w:val="24"/>
        </w:rPr>
        <w:t xml:space="preserve"> = 0 “Disiplin kerja tidak berpengaruh secara signifikan terhadap kinerja guru”</w:t>
      </w:r>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ab/>
        <w:t xml:space="preserve">: </w:t>
      </w:r>
      <w:r w:rsidRPr="00F179CD">
        <w:rPr>
          <w:rFonts w:ascii="Times New Roman" w:hAnsi="Times New Roman" w:cs="Times New Roman"/>
          <w:i/>
          <w:spacing w:val="-4"/>
          <w:w w:val="105"/>
          <w:sz w:val="24"/>
          <w:szCs w:val="24"/>
        </w:rPr>
        <w:t>ρyx</w:t>
      </w:r>
      <w:r w:rsidRPr="00F179CD">
        <w:rPr>
          <w:rFonts w:ascii="Times New Roman" w:hAnsi="Times New Roman" w:cs="Times New Roman"/>
          <w:i/>
          <w:spacing w:val="-4"/>
          <w:w w:val="105"/>
          <w:sz w:val="24"/>
          <w:szCs w:val="24"/>
          <w:vertAlign w:val="subscript"/>
        </w:rPr>
        <w:t>2</w:t>
      </w:r>
      <w:r w:rsidRPr="00F179CD">
        <w:rPr>
          <w:rFonts w:ascii="Times New Roman" w:hAnsi="Times New Roman" w:cs="Times New Roman"/>
          <w:spacing w:val="-4"/>
          <w:w w:val="105"/>
          <w:sz w:val="24"/>
          <w:szCs w:val="24"/>
        </w:rPr>
        <w:t xml:space="preserve"> ≠ 0 “Disiplin kerja berpengaruh secara signifikan terhadap kinerja guru”</w:t>
      </w:r>
    </w:p>
    <w:p w:rsidR="00F179CD" w:rsidRDefault="00F179CD" w:rsidP="00F179CD">
      <w:pPr>
        <w:spacing w:after="0" w:line="240" w:lineRule="auto"/>
        <w:jc w:val="both"/>
        <w:rPr>
          <w:rFonts w:ascii="Times New Roman" w:hAnsi="Times New Roman" w:cs="Times New Roman"/>
          <w:sz w:val="24"/>
          <w:szCs w:val="24"/>
          <w:lang w:val="id-ID"/>
        </w:rPr>
      </w:pPr>
      <w:r w:rsidRPr="00F179CD">
        <w:rPr>
          <w:rFonts w:ascii="Times New Roman" w:hAnsi="Times New Roman" w:cs="Times New Roman"/>
          <w:spacing w:val="-4"/>
          <w:w w:val="105"/>
          <w:sz w:val="24"/>
          <w:szCs w:val="24"/>
        </w:rPr>
        <w:lastRenderedPageBreak/>
        <w:t>U</w:t>
      </w:r>
      <w:r w:rsidRPr="00F179CD">
        <w:rPr>
          <w:rFonts w:ascii="Times New Roman" w:hAnsi="Times New Roman" w:cs="Times New Roman"/>
          <w:sz w:val="24"/>
          <w:szCs w:val="24"/>
          <w:lang w:val="de-DE"/>
        </w:rPr>
        <w:t>ji statistik yang digunakan adalah</w:t>
      </w:r>
    </w:p>
    <w:p w:rsidR="004D2624" w:rsidRPr="004D2624" w:rsidRDefault="004D2624" w:rsidP="00F179CD">
      <w:pPr>
        <w:spacing w:after="0" w:line="240" w:lineRule="auto"/>
        <w:jc w:val="both"/>
        <w:rPr>
          <w:rFonts w:ascii="Times New Roman" w:hAnsi="Times New Roman" w:cs="Times New Roman"/>
          <w:sz w:val="24"/>
          <w:szCs w:val="24"/>
          <w:lang w:val="id-ID"/>
        </w:rPr>
      </w:pPr>
    </w:p>
    <w:p w:rsidR="00F179CD" w:rsidRPr="004D2624" w:rsidRDefault="00F179CD" w:rsidP="00F179CD">
      <w:pPr>
        <w:spacing w:after="0" w:line="240" w:lineRule="auto"/>
        <w:rPr>
          <w:rFonts w:ascii="Times New Roman" w:hAnsi="Times New Roman" w:cs="Times New Roman"/>
          <w:sz w:val="20"/>
          <w:szCs w:val="24"/>
          <w:lang w:val="id-ID"/>
        </w:rPr>
      </w:pPr>
      <w:proofErr w:type="gramStart"/>
      <w:r w:rsidRPr="00F179CD">
        <w:rPr>
          <w:rFonts w:ascii="Times New Roman" w:hAnsi="Times New Roman" w:cs="Times New Roman"/>
          <w:i/>
          <w:sz w:val="24"/>
          <w:szCs w:val="24"/>
        </w:rPr>
        <w:t>t</w:t>
      </w:r>
      <w:r w:rsidRPr="00F179CD">
        <w:rPr>
          <w:rFonts w:ascii="Times New Roman" w:hAnsi="Times New Roman" w:cs="Times New Roman"/>
          <w:i/>
          <w:sz w:val="24"/>
          <w:szCs w:val="24"/>
          <w:vertAlign w:val="subscript"/>
        </w:rPr>
        <w:t>i</w:t>
      </w:r>
      <w:proofErr w:type="gramEnd"/>
      <w:r w:rsidRPr="00F179CD">
        <w:rPr>
          <w:rFonts w:ascii="Times New Roman" w:hAnsi="Times New Roman" w:cs="Times New Roman"/>
          <w:i/>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ρyx</m:t>
            </m:r>
            <m:r>
              <w:rPr>
                <w:rFonts w:ascii="Cambria Math" w:hAnsi="Times New Roman" w:cs="Times New Roman"/>
                <w:sz w:val="24"/>
                <w:szCs w:val="24"/>
              </w:rPr>
              <m:t>2</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R</m:t>
                        </m:r>
                      </m:e>
                      <m:sup>
                        <m:r>
                          <w:rPr>
                            <w:rFonts w:ascii="Cambria Math" w:hAnsi="Times New Roman" w:cs="Times New Roman"/>
                            <w:sz w:val="24"/>
                            <w:szCs w:val="24"/>
                          </w:rPr>
                          <m:t>2</m:t>
                        </m:r>
                      </m:sup>
                    </m:sSup>
                    <m:sSub>
                      <m:sSubPr>
                        <m:ctrlPr>
                          <w:rPr>
                            <w:rFonts w:ascii="Cambria Math" w:eastAsia="Calibri" w:hAnsi="Times New Roman" w:cs="Times New Roman"/>
                            <w:i/>
                            <w:sz w:val="24"/>
                            <w:szCs w:val="24"/>
                          </w:rPr>
                        </m:ctrlPr>
                      </m:sSubPr>
                      <m:e>
                        <m:r>
                          <w:rPr>
                            <w:rFonts w:ascii="Cambria Math" w:hAnsi="Cambria Math" w:cs="Times New Roman"/>
                            <w:sz w:val="24"/>
                            <w:szCs w:val="24"/>
                          </w:rPr>
                          <m:t>CR</m:t>
                        </m:r>
                      </m:e>
                      <m:sub>
                        <m:r>
                          <w:rPr>
                            <w:rFonts w:ascii="Cambria Math" w:hAnsi="Cambria Math" w:cs="Times New Roman"/>
                            <w:sz w:val="24"/>
                            <w:szCs w:val="24"/>
                          </w:rPr>
                          <m:t>ii</m:t>
                        </m:r>
                      </m:sub>
                    </m:sSub>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rad>
          </m:den>
        </m:f>
      </m:oMath>
      <w:r w:rsidRPr="00F179CD">
        <w:rPr>
          <w:rFonts w:ascii="Times New Roman" w:hAnsi="Times New Roman" w:cs="Times New Roman"/>
          <w:sz w:val="24"/>
          <w:szCs w:val="24"/>
        </w:rPr>
        <w:t xml:space="preserve">               </w:t>
      </w:r>
      <w:r w:rsidRPr="00F179CD">
        <w:rPr>
          <w:rFonts w:ascii="Times New Roman" w:hAnsi="Times New Roman" w:cs="Times New Roman"/>
          <w:i/>
          <w:sz w:val="24"/>
          <w:szCs w:val="24"/>
        </w:rPr>
        <w:t>i</w:t>
      </w:r>
      <w:r w:rsidRPr="00F179CD">
        <w:rPr>
          <w:rFonts w:ascii="Times New Roman" w:hAnsi="Times New Roman" w:cs="Times New Roman"/>
          <w:sz w:val="24"/>
          <w:szCs w:val="24"/>
        </w:rPr>
        <w:t xml:space="preserve"> = </w:t>
      </w:r>
      <w:r w:rsidRPr="004D2624">
        <w:rPr>
          <w:rFonts w:ascii="Times New Roman" w:hAnsi="Times New Roman" w:cs="Times New Roman"/>
          <w:sz w:val="20"/>
          <w:szCs w:val="24"/>
        </w:rPr>
        <w:t>1, 2</w:t>
      </w:r>
    </w:p>
    <w:p w:rsidR="004D2624" w:rsidRPr="004D2624" w:rsidRDefault="004D2624" w:rsidP="00F179CD">
      <w:pPr>
        <w:spacing w:after="0" w:line="240" w:lineRule="auto"/>
        <w:rPr>
          <w:rFonts w:ascii="Times New Roman" w:hAnsi="Times New Roman" w:cs="Times New Roman"/>
          <w:i/>
          <w:sz w:val="24"/>
          <w:szCs w:val="24"/>
          <w:lang w:val="id-ID"/>
        </w:rPr>
      </w:pPr>
    </w:p>
    <w:p w:rsidR="00F179CD" w:rsidRPr="00F179CD" w:rsidRDefault="00F179CD" w:rsidP="00F179CD">
      <w:pPr>
        <w:spacing w:after="0" w:line="240" w:lineRule="auto"/>
        <w:jc w:val="both"/>
        <w:rPr>
          <w:rFonts w:ascii="Times New Roman" w:hAnsi="Times New Roman" w:cs="Times New Roman"/>
          <w:sz w:val="24"/>
          <w:szCs w:val="24"/>
          <w:lang w:val="de-DE"/>
        </w:rPr>
      </w:pPr>
      <w:r w:rsidRPr="00F179CD">
        <w:rPr>
          <w:rFonts w:ascii="Times New Roman" w:hAnsi="Times New Roman" w:cs="Times New Roman"/>
          <w:sz w:val="24"/>
          <w:szCs w:val="24"/>
          <w:lang w:val="de-DE"/>
        </w:rPr>
        <w:t>Dengan kriteria uji : Tolak H</w:t>
      </w:r>
      <w:r w:rsidRPr="00F179CD">
        <w:rPr>
          <w:rFonts w:ascii="Times New Roman" w:hAnsi="Times New Roman" w:cs="Times New Roman"/>
          <w:sz w:val="24"/>
          <w:szCs w:val="24"/>
          <w:vertAlign w:val="subscript"/>
          <w:lang w:val="de-DE"/>
        </w:rPr>
        <w:t>0</w:t>
      </w:r>
      <w:r w:rsidRPr="00F179CD">
        <w:rPr>
          <w:rFonts w:ascii="Times New Roman" w:hAnsi="Times New Roman" w:cs="Times New Roman"/>
          <w:sz w:val="24"/>
          <w:szCs w:val="24"/>
          <w:lang w:val="de-DE"/>
        </w:rPr>
        <w:t xml:space="preserve"> jika t hitung &gt; t tabel </w:t>
      </w:r>
    </w:p>
    <w:p w:rsidR="00F179CD" w:rsidRPr="00F179CD" w:rsidRDefault="00F179CD" w:rsidP="00F179CD">
      <w:pPr>
        <w:spacing w:after="0" w:line="240" w:lineRule="auto"/>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Hasil penghitungan tampak pada tabel berikut ini:</w:t>
      </w:r>
    </w:p>
    <w:p w:rsidR="00F179CD" w:rsidRPr="00F179CD" w:rsidRDefault="00F179CD" w:rsidP="00F179CD">
      <w:pPr>
        <w:spacing w:after="0" w:line="240" w:lineRule="auto"/>
        <w:jc w:val="center"/>
        <w:rPr>
          <w:rFonts w:ascii="Times New Roman" w:hAnsi="Times New Roman" w:cs="Times New Roman"/>
          <w:b/>
          <w:sz w:val="24"/>
          <w:szCs w:val="24"/>
          <w:lang w:val="sv-SE"/>
        </w:rPr>
      </w:pPr>
    </w:p>
    <w:p w:rsidR="00F179CD" w:rsidRPr="00F179CD" w:rsidRDefault="00F179CD" w:rsidP="00F179CD">
      <w:pPr>
        <w:spacing w:after="0" w:line="240" w:lineRule="auto"/>
        <w:jc w:val="center"/>
        <w:rPr>
          <w:rFonts w:ascii="Times New Roman" w:hAnsi="Times New Roman" w:cs="Times New Roman"/>
          <w:b/>
          <w:sz w:val="24"/>
          <w:szCs w:val="24"/>
          <w:lang w:val="sv-SE"/>
        </w:rPr>
      </w:pPr>
      <w:r w:rsidRPr="00F179CD">
        <w:rPr>
          <w:rFonts w:ascii="Times New Roman" w:hAnsi="Times New Roman" w:cs="Times New Roman"/>
          <w:b/>
          <w:sz w:val="24"/>
          <w:szCs w:val="24"/>
          <w:lang w:val="sv-SE"/>
        </w:rPr>
        <w:t xml:space="preserve">Tabel </w:t>
      </w:r>
      <w:r w:rsidR="00870F43">
        <w:rPr>
          <w:rFonts w:ascii="Times New Roman" w:hAnsi="Times New Roman" w:cs="Times New Roman"/>
          <w:b/>
          <w:sz w:val="24"/>
          <w:szCs w:val="24"/>
          <w:lang w:val="id-ID"/>
        </w:rPr>
        <w:t>9</w:t>
      </w:r>
      <w:r w:rsidR="004878D0">
        <w:rPr>
          <w:rFonts w:ascii="Times New Roman" w:hAnsi="Times New Roman" w:cs="Times New Roman"/>
          <w:b/>
          <w:sz w:val="24"/>
          <w:szCs w:val="24"/>
          <w:lang w:val="id-ID"/>
        </w:rPr>
        <w:t xml:space="preserve"> </w:t>
      </w:r>
      <w:r w:rsidRPr="00F179CD">
        <w:rPr>
          <w:rFonts w:ascii="Times New Roman" w:hAnsi="Times New Roman" w:cs="Times New Roman"/>
          <w:b/>
          <w:sz w:val="24"/>
          <w:szCs w:val="24"/>
          <w:lang w:val="sv-SE"/>
        </w:rPr>
        <w:t>Pengujian Parsial 2</w:t>
      </w:r>
    </w:p>
    <w:tbl>
      <w:tblPr>
        <w:tblStyle w:val="TableGrid"/>
        <w:tblW w:w="0" w:type="auto"/>
        <w:tblLook w:val="04A0"/>
      </w:tblPr>
      <w:tblGrid>
        <w:gridCol w:w="1359"/>
        <w:gridCol w:w="1359"/>
        <w:gridCol w:w="1359"/>
        <w:gridCol w:w="1359"/>
        <w:gridCol w:w="1359"/>
        <w:gridCol w:w="1359"/>
      </w:tblGrid>
      <w:tr w:rsidR="00F179CD" w:rsidRPr="00F179CD" w:rsidTr="00F179CD">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Hipotesis</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Koefisien jalur</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t hitung</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t tabel</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Keputusan</w:t>
            </w:r>
          </w:p>
        </w:tc>
        <w:tc>
          <w:tcPr>
            <w:tcW w:w="135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Kesimpulan</w:t>
            </w:r>
          </w:p>
        </w:tc>
      </w:tr>
      <w:tr w:rsidR="00F179CD" w:rsidRPr="00F179CD" w:rsidTr="00F179CD">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i/>
                <w:spacing w:val="-4"/>
                <w:w w:val="105"/>
                <w:szCs w:val="24"/>
              </w:rPr>
              <w:t>ρyx</w:t>
            </w:r>
            <w:r w:rsidRPr="004878D0">
              <w:rPr>
                <w:rFonts w:ascii="Times New Roman" w:hAnsi="Times New Roman"/>
                <w:i/>
                <w:spacing w:val="-4"/>
                <w:w w:val="105"/>
                <w:szCs w:val="24"/>
                <w:vertAlign w:val="subscript"/>
              </w:rPr>
              <w:t>2</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0,393</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3,742</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2,021</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H</w:t>
            </w:r>
            <w:r w:rsidRPr="004878D0">
              <w:rPr>
                <w:rFonts w:ascii="Times New Roman" w:hAnsi="Times New Roman"/>
                <w:szCs w:val="24"/>
                <w:vertAlign w:val="subscript"/>
                <w:lang w:val="sv-SE"/>
              </w:rPr>
              <w:t>0</w:t>
            </w:r>
            <w:r w:rsidRPr="004878D0">
              <w:rPr>
                <w:rFonts w:ascii="Times New Roman" w:hAnsi="Times New Roman"/>
                <w:szCs w:val="24"/>
                <w:lang w:val="sv-SE"/>
              </w:rPr>
              <w:t xml:space="preserve"> ditolak</w:t>
            </w:r>
          </w:p>
        </w:tc>
        <w:tc>
          <w:tcPr>
            <w:tcW w:w="135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 xml:space="preserve">Signifikan </w:t>
            </w:r>
          </w:p>
        </w:tc>
      </w:tr>
    </w:tbl>
    <w:p w:rsidR="00F179CD" w:rsidRPr="00F179CD" w:rsidRDefault="00F179CD" w:rsidP="00F179CD">
      <w:pPr>
        <w:spacing w:after="0" w:line="240" w:lineRule="auto"/>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Sumber : Hasil pengolahan data statistik dengan SPSS</w:t>
      </w:r>
    </w:p>
    <w:p w:rsidR="004D2624" w:rsidRDefault="004D2624" w:rsidP="00F179CD">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p>
    <w:p w:rsidR="00F179CD" w:rsidRPr="00F179CD" w:rsidRDefault="00F179CD" w:rsidP="00F179CD">
      <w:pPr>
        <w:autoSpaceDE w:val="0"/>
        <w:autoSpaceDN w:val="0"/>
        <w:adjustRightInd w:val="0"/>
        <w:spacing w:after="0" w:line="240" w:lineRule="auto"/>
        <w:ind w:firstLine="720"/>
        <w:contextualSpacing/>
        <w:jc w:val="both"/>
        <w:rPr>
          <w:rFonts w:ascii="Times New Roman" w:hAnsi="Times New Roman" w:cs="Times New Roman"/>
          <w:sz w:val="24"/>
          <w:szCs w:val="24"/>
        </w:rPr>
      </w:pPr>
      <w:proofErr w:type="gramStart"/>
      <w:r w:rsidRPr="00F179CD">
        <w:rPr>
          <w:rFonts w:ascii="Times New Roman" w:hAnsi="Times New Roman" w:cs="Times New Roman"/>
          <w:sz w:val="24"/>
          <w:szCs w:val="24"/>
        </w:rPr>
        <w:t>Dari tabel di atas terlihat bahwa t hitung untuk disiplin kerja (X2) lebih besar daripada t tabel.</w:t>
      </w:r>
      <w:proofErr w:type="gramEnd"/>
      <w:r w:rsidRPr="00F179CD">
        <w:rPr>
          <w:rFonts w:ascii="Times New Roman" w:hAnsi="Times New Roman" w:cs="Times New Roman"/>
          <w:sz w:val="24"/>
          <w:szCs w:val="24"/>
        </w:rPr>
        <w:t xml:space="preserve"> </w:t>
      </w:r>
      <w:proofErr w:type="gramStart"/>
      <w:r w:rsidRPr="00F179CD">
        <w:rPr>
          <w:rFonts w:ascii="Times New Roman" w:hAnsi="Times New Roman" w:cs="Times New Roman"/>
          <w:sz w:val="24"/>
          <w:szCs w:val="24"/>
        </w:rPr>
        <w:t>Hal ini berarti variabel disiplin kerja (X2) memberikan pengaruh yang signifikan terhadap kinerja guru (Y).</w:t>
      </w:r>
      <w:proofErr w:type="gramEnd"/>
      <w:r w:rsidRPr="00F179CD">
        <w:rPr>
          <w:rFonts w:ascii="Times New Roman" w:hAnsi="Times New Roman" w:cs="Times New Roman"/>
          <w:sz w:val="24"/>
          <w:szCs w:val="24"/>
        </w:rPr>
        <w:t xml:space="preserve"> </w:t>
      </w:r>
    </w:p>
    <w:p w:rsidR="00F179CD" w:rsidRPr="00F179CD" w:rsidRDefault="00F179CD" w:rsidP="00F179CD">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F179CD" w:rsidRPr="00F179CD" w:rsidRDefault="00F179CD" w:rsidP="005F55D4">
      <w:pPr>
        <w:pStyle w:val="ListParagraph"/>
        <w:numPr>
          <w:ilvl w:val="2"/>
          <w:numId w:val="34"/>
        </w:numPr>
        <w:autoSpaceDE w:val="0"/>
        <w:autoSpaceDN w:val="0"/>
        <w:adjustRightInd w:val="0"/>
        <w:spacing w:after="0" w:line="240" w:lineRule="auto"/>
        <w:ind w:left="709"/>
        <w:jc w:val="both"/>
        <w:rPr>
          <w:rFonts w:ascii="Times New Roman" w:hAnsi="Times New Roman" w:cs="Times New Roman"/>
          <w:b/>
          <w:sz w:val="24"/>
          <w:szCs w:val="24"/>
        </w:rPr>
      </w:pPr>
      <w:r w:rsidRPr="00F179CD">
        <w:rPr>
          <w:rFonts w:ascii="Times New Roman" w:hAnsi="Times New Roman" w:cs="Times New Roman"/>
          <w:b/>
          <w:sz w:val="24"/>
          <w:szCs w:val="24"/>
        </w:rPr>
        <w:t>Pengujian Substruktur-2</w:t>
      </w:r>
    </w:p>
    <w:p w:rsidR="00F179CD" w:rsidRPr="00F179CD" w:rsidRDefault="00F179CD" w:rsidP="005F55D4">
      <w:pPr>
        <w:pStyle w:val="BodyText2"/>
        <w:numPr>
          <w:ilvl w:val="4"/>
          <w:numId w:val="33"/>
        </w:numPr>
        <w:tabs>
          <w:tab w:val="clear" w:pos="3600"/>
        </w:tabs>
        <w:spacing w:after="0" w:line="240" w:lineRule="auto"/>
        <w:ind w:left="284" w:hanging="284"/>
        <w:jc w:val="both"/>
        <w:rPr>
          <w:rFonts w:ascii="Times New Roman" w:hAnsi="Times New Roman"/>
          <w:b/>
          <w:sz w:val="24"/>
          <w:szCs w:val="24"/>
          <w:lang w:val="en-US"/>
        </w:rPr>
      </w:pPr>
      <w:r w:rsidRPr="00F179CD">
        <w:rPr>
          <w:rFonts w:ascii="Times New Roman" w:hAnsi="Times New Roman"/>
          <w:b/>
          <w:sz w:val="24"/>
          <w:szCs w:val="24"/>
          <w:lang w:val="en-US"/>
        </w:rPr>
        <w:t xml:space="preserve"> Pengaruh Kinerja Guru (Y) terhadap Kompetensi Lulusan (Z)</w:t>
      </w:r>
    </w:p>
    <w:p w:rsidR="00F179CD" w:rsidRPr="00F179CD" w:rsidRDefault="00F179CD" w:rsidP="00F179CD">
      <w:pPr>
        <w:spacing w:after="0" w:line="240" w:lineRule="auto"/>
        <w:ind w:firstLine="426"/>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 xml:space="preserve">Hipotesis yang diajukan: ”Terdapat pengaruh kinerja guru terhadap kompetensi lulusan.” </w:t>
      </w:r>
      <w:r w:rsidRPr="00F179CD">
        <w:rPr>
          <w:rFonts w:ascii="Times New Roman" w:hAnsi="Times New Roman" w:cs="Times New Roman"/>
          <w:spacing w:val="-4"/>
          <w:w w:val="105"/>
          <w:sz w:val="24"/>
          <w:szCs w:val="24"/>
        </w:rPr>
        <w:t xml:space="preserve">Dirumuskan dengan hipotesis </w:t>
      </w:r>
      <w:proofErr w:type="gramStart"/>
      <w:r w:rsidRPr="00F179CD">
        <w:rPr>
          <w:rFonts w:ascii="Times New Roman" w:hAnsi="Times New Roman" w:cs="Times New Roman"/>
          <w:spacing w:val="-4"/>
          <w:w w:val="105"/>
          <w:sz w:val="24"/>
          <w:szCs w:val="24"/>
        </w:rPr>
        <w:t>statistik :</w:t>
      </w:r>
      <w:proofErr w:type="gramEnd"/>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0</w:t>
      </w:r>
      <w:r w:rsidRPr="00F179CD">
        <w:rPr>
          <w:rFonts w:ascii="Times New Roman" w:hAnsi="Times New Roman" w:cs="Times New Roman"/>
          <w:spacing w:val="-4"/>
          <w:w w:val="105"/>
          <w:sz w:val="24"/>
          <w:szCs w:val="24"/>
        </w:rPr>
        <w:t xml:space="preserve"> :</w:t>
      </w:r>
      <w:proofErr w:type="gramEnd"/>
      <w:r w:rsidRPr="00F179CD">
        <w:rPr>
          <w:rFonts w:ascii="Times New Roman" w:hAnsi="Times New Roman" w:cs="Times New Roman"/>
          <w:spacing w:val="-4"/>
          <w:w w:val="105"/>
          <w:sz w:val="24"/>
          <w:szCs w:val="24"/>
        </w:rPr>
        <w:t xml:space="preserve"> </w:t>
      </w:r>
      <w:r w:rsidRPr="00F179CD">
        <w:rPr>
          <w:rFonts w:ascii="Times New Roman" w:hAnsi="Times New Roman" w:cs="Times New Roman"/>
          <w:i/>
          <w:spacing w:val="-4"/>
          <w:w w:val="105"/>
          <w:sz w:val="24"/>
          <w:szCs w:val="24"/>
        </w:rPr>
        <w:t>ρzy</w:t>
      </w:r>
      <w:r w:rsidRPr="00F179CD">
        <w:rPr>
          <w:rFonts w:ascii="Times New Roman" w:hAnsi="Times New Roman" w:cs="Times New Roman"/>
          <w:spacing w:val="-4"/>
          <w:w w:val="105"/>
          <w:sz w:val="24"/>
          <w:szCs w:val="24"/>
        </w:rPr>
        <w:t xml:space="preserve"> = 0 “Kinerja guru tidak berpengaruh secara signifikan terhadap kompetensi lulusan”</w:t>
      </w:r>
    </w:p>
    <w:p w:rsidR="00F179CD" w:rsidRPr="00F179CD" w:rsidRDefault="00F179CD" w:rsidP="00F179CD">
      <w:pPr>
        <w:spacing w:after="0" w:line="240" w:lineRule="auto"/>
        <w:ind w:left="426"/>
        <w:jc w:val="both"/>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t>H</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ab/>
        <w:t xml:space="preserve">  : </w:t>
      </w:r>
      <w:r w:rsidRPr="00F179CD">
        <w:rPr>
          <w:rFonts w:ascii="Times New Roman" w:hAnsi="Times New Roman" w:cs="Times New Roman"/>
          <w:i/>
          <w:spacing w:val="-4"/>
          <w:w w:val="105"/>
          <w:sz w:val="24"/>
          <w:szCs w:val="24"/>
        </w:rPr>
        <w:t>ρzy</w:t>
      </w:r>
      <w:r w:rsidRPr="00F179CD">
        <w:rPr>
          <w:rFonts w:ascii="Times New Roman" w:hAnsi="Times New Roman" w:cs="Times New Roman"/>
          <w:spacing w:val="-4"/>
          <w:w w:val="105"/>
          <w:sz w:val="24"/>
          <w:szCs w:val="24"/>
        </w:rPr>
        <w:t xml:space="preserve"> ≠ 0 “Kinerja guru berpengaruh secara signifikan terhadap kompetensi lulusan</w:t>
      </w:r>
    </w:p>
    <w:p w:rsidR="00F179CD" w:rsidRDefault="00F179CD" w:rsidP="00F179CD">
      <w:pPr>
        <w:spacing w:after="0" w:line="240" w:lineRule="auto"/>
        <w:jc w:val="both"/>
        <w:rPr>
          <w:rFonts w:ascii="Times New Roman" w:hAnsi="Times New Roman" w:cs="Times New Roman"/>
          <w:sz w:val="24"/>
          <w:szCs w:val="24"/>
          <w:lang w:val="id-ID"/>
        </w:rPr>
      </w:pPr>
      <w:r w:rsidRPr="00F179CD">
        <w:rPr>
          <w:rFonts w:ascii="Times New Roman" w:hAnsi="Times New Roman" w:cs="Times New Roman"/>
          <w:spacing w:val="-4"/>
          <w:w w:val="105"/>
          <w:sz w:val="24"/>
          <w:szCs w:val="24"/>
        </w:rPr>
        <w:t>U</w:t>
      </w:r>
      <w:r w:rsidRPr="00F179CD">
        <w:rPr>
          <w:rFonts w:ascii="Times New Roman" w:hAnsi="Times New Roman" w:cs="Times New Roman"/>
          <w:sz w:val="24"/>
          <w:szCs w:val="24"/>
          <w:lang w:val="de-DE"/>
        </w:rPr>
        <w:t>ji statistik yang digunakan adalah</w:t>
      </w:r>
    </w:p>
    <w:p w:rsidR="004D2624" w:rsidRPr="004D2624" w:rsidRDefault="004D2624" w:rsidP="00F179CD">
      <w:pPr>
        <w:spacing w:after="0" w:line="240" w:lineRule="auto"/>
        <w:jc w:val="both"/>
        <w:rPr>
          <w:rFonts w:ascii="Times New Roman" w:hAnsi="Times New Roman" w:cs="Times New Roman"/>
          <w:sz w:val="24"/>
          <w:szCs w:val="24"/>
          <w:lang w:val="id-ID"/>
        </w:rPr>
      </w:pPr>
    </w:p>
    <w:p w:rsidR="00F179CD" w:rsidRPr="004D2624" w:rsidRDefault="00F179CD" w:rsidP="00F179CD">
      <w:pPr>
        <w:spacing w:after="0" w:line="240" w:lineRule="auto"/>
        <w:rPr>
          <w:rFonts w:ascii="Times New Roman" w:hAnsi="Times New Roman" w:cs="Times New Roman"/>
          <w:sz w:val="20"/>
          <w:szCs w:val="24"/>
          <w:lang w:val="id-ID"/>
        </w:rPr>
      </w:pPr>
      <w:proofErr w:type="gramStart"/>
      <w:r w:rsidRPr="00F179CD">
        <w:rPr>
          <w:rFonts w:ascii="Times New Roman" w:hAnsi="Times New Roman" w:cs="Times New Roman"/>
          <w:i/>
          <w:sz w:val="24"/>
          <w:szCs w:val="24"/>
        </w:rPr>
        <w:t>t</w:t>
      </w:r>
      <w:r w:rsidRPr="00F179CD">
        <w:rPr>
          <w:rFonts w:ascii="Times New Roman" w:hAnsi="Times New Roman" w:cs="Times New Roman"/>
          <w:i/>
          <w:sz w:val="24"/>
          <w:szCs w:val="24"/>
          <w:vertAlign w:val="subscript"/>
        </w:rPr>
        <w:t>i</w:t>
      </w:r>
      <w:proofErr w:type="gramEnd"/>
      <w:r w:rsidRPr="00F179CD">
        <w:rPr>
          <w:rFonts w:ascii="Times New Roman" w:hAnsi="Times New Roman" w:cs="Times New Roman"/>
          <w:i/>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ρyxi</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R</m:t>
                        </m:r>
                      </m:e>
                      <m:sup>
                        <m:r>
                          <w:rPr>
                            <w:rFonts w:ascii="Cambria Math" w:hAnsi="Times New Roman" w:cs="Times New Roman"/>
                            <w:sz w:val="24"/>
                            <w:szCs w:val="24"/>
                          </w:rPr>
                          <m:t>2</m:t>
                        </m:r>
                      </m:sup>
                    </m:sSup>
                    <m:sSub>
                      <m:sSubPr>
                        <m:ctrlPr>
                          <w:rPr>
                            <w:rFonts w:ascii="Cambria Math" w:eastAsia="Calibri" w:hAnsi="Times New Roman" w:cs="Times New Roman"/>
                            <w:i/>
                            <w:sz w:val="24"/>
                            <w:szCs w:val="24"/>
                          </w:rPr>
                        </m:ctrlPr>
                      </m:sSubPr>
                      <m:e>
                        <m:r>
                          <w:rPr>
                            <w:rFonts w:ascii="Cambria Math" w:hAnsi="Cambria Math" w:cs="Times New Roman"/>
                            <w:sz w:val="24"/>
                            <w:szCs w:val="24"/>
                          </w:rPr>
                          <m:t>CR</m:t>
                        </m:r>
                      </m:e>
                      <m:sub>
                        <m:r>
                          <w:rPr>
                            <w:rFonts w:ascii="Cambria Math" w:hAnsi="Cambria Math" w:cs="Times New Roman"/>
                            <w:sz w:val="24"/>
                            <w:szCs w:val="24"/>
                          </w:rPr>
                          <m:t>ii</m:t>
                        </m:r>
                      </m:sub>
                    </m:sSub>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rad>
          </m:den>
        </m:f>
      </m:oMath>
      <w:r w:rsidRPr="00F179CD">
        <w:rPr>
          <w:rFonts w:ascii="Times New Roman" w:hAnsi="Times New Roman" w:cs="Times New Roman"/>
          <w:sz w:val="24"/>
          <w:szCs w:val="24"/>
        </w:rPr>
        <w:t xml:space="preserve">               </w:t>
      </w:r>
      <w:r w:rsidRPr="004D2624">
        <w:rPr>
          <w:rFonts w:ascii="Times New Roman" w:hAnsi="Times New Roman" w:cs="Times New Roman"/>
          <w:i/>
          <w:sz w:val="20"/>
          <w:szCs w:val="24"/>
        </w:rPr>
        <w:t>i</w:t>
      </w:r>
      <w:r w:rsidRPr="004D2624">
        <w:rPr>
          <w:rFonts w:ascii="Times New Roman" w:hAnsi="Times New Roman" w:cs="Times New Roman"/>
          <w:sz w:val="20"/>
          <w:szCs w:val="24"/>
        </w:rPr>
        <w:t xml:space="preserve"> = 1, 2</w:t>
      </w:r>
    </w:p>
    <w:p w:rsidR="004D2624" w:rsidRPr="004D2624" w:rsidRDefault="004D2624" w:rsidP="00F179CD">
      <w:pPr>
        <w:spacing w:after="0" w:line="240" w:lineRule="auto"/>
        <w:rPr>
          <w:rFonts w:ascii="Times New Roman" w:hAnsi="Times New Roman" w:cs="Times New Roman"/>
          <w:i/>
          <w:sz w:val="24"/>
          <w:szCs w:val="24"/>
          <w:lang w:val="id-ID"/>
        </w:rPr>
      </w:pPr>
    </w:p>
    <w:p w:rsidR="00F179CD" w:rsidRPr="00F179CD" w:rsidRDefault="00F179CD" w:rsidP="00F179CD">
      <w:pPr>
        <w:spacing w:after="0" w:line="240" w:lineRule="auto"/>
        <w:jc w:val="both"/>
        <w:rPr>
          <w:rFonts w:ascii="Times New Roman" w:hAnsi="Times New Roman" w:cs="Times New Roman"/>
          <w:sz w:val="24"/>
          <w:szCs w:val="24"/>
          <w:lang w:val="de-DE"/>
        </w:rPr>
      </w:pPr>
      <w:r w:rsidRPr="00F179CD">
        <w:rPr>
          <w:rFonts w:ascii="Times New Roman" w:hAnsi="Times New Roman" w:cs="Times New Roman"/>
          <w:sz w:val="24"/>
          <w:szCs w:val="24"/>
          <w:lang w:val="de-DE"/>
        </w:rPr>
        <w:t>Dengan kriteria uji : Tolak H</w:t>
      </w:r>
      <w:r w:rsidRPr="00F179CD">
        <w:rPr>
          <w:rFonts w:ascii="Times New Roman" w:hAnsi="Times New Roman" w:cs="Times New Roman"/>
          <w:sz w:val="24"/>
          <w:szCs w:val="24"/>
          <w:vertAlign w:val="subscript"/>
          <w:lang w:val="de-DE"/>
        </w:rPr>
        <w:t>0</w:t>
      </w:r>
      <w:r w:rsidRPr="00F179CD">
        <w:rPr>
          <w:rFonts w:ascii="Times New Roman" w:hAnsi="Times New Roman" w:cs="Times New Roman"/>
          <w:sz w:val="24"/>
          <w:szCs w:val="24"/>
          <w:lang w:val="de-DE"/>
        </w:rPr>
        <w:t xml:space="preserve"> jika t hitung &gt; t tabel </w:t>
      </w:r>
    </w:p>
    <w:p w:rsidR="00F179CD" w:rsidRPr="00F179CD" w:rsidRDefault="00F179CD" w:rsidP="00F179CD">
      <w:pPr>
        <w:spacing w:after="0" w:line="240" w:lineRule="auto"/>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Hasil penghitungan tampak pada tabel berikut ini:</w:t>
      </w:r>
    </w:p>
    <w:p w:rsidR="00F179CD" w:rsidRPr="00F179CD" w:rsidRDefault="00F179CD" w:rsidP="00F179CD">
      <w:pPr>
        <w:spacing w:after="0" w:line="240" w:lineRule="auto"/>
        <w:jc w:val="center"/>
        <w:rPr>
          <w:rFonts w:ascii="Times New Roman" w:hAnsi="Times New Roman" w:cs="Times New Roman"/>
          <w:b/>
          <w:sz w:val="24"/>
          <w:szCs w:val="24"/>
          <w:lang w:val="sv-SE"/>
        </w:rPr>
      </w:pPr>
    </w:p>
    <w:p w:rsidR="00F179CD" w:rsidRPr="00F179CD" w:rsidRDefault="00F179CD" w:rsidP="00F179CD">
      <w:pPr>
        <w:spacing w:after="0" w:line="240" w:lineRule="auto"/>
        <w:jc w:val="center"/>
        <w:rPr>
          <w:rFonts w:ascii="Times New Roman" w:hAnsi="Times New Roman" w:cs="Times New Roman"/>
          <w:b/>
          <w:sz w:val="24"/>
          <w:szCs w:val="24"/>
          <w:lang w:val="sv-SE"/>
        </w:rPr>
      </w:pPr>
      <w:r w:rsidRPr="00F179CD">
        <w:rPr>
          <w:rFonts w:ascii="Times New Roman" w:hAnsi="Times New Roman" w:cs="Times New Roman"/>
          <w:b/>
          <w:sz w:val="24"/>
          <w:szCs w:val="24"/>
          <w:lang w:val="sv-SE"/>
        </w:rPr>
        <w:t xml:space="preserve">Tabel </w:t>
      </w:r>
      <w:r w:rsidR="00870F43">
        <w:rPr>
          <w:rFonts w:ascii="Times New Roman" w:hAnsi="Times New Roman" w:cs="Times New Roman"/>
          <w:b/>
          <w:sz w:val="24"/>
          <w:szCs w:val="24"/>
          <w:lang w:val="id-ID"/>
        </w:rPr>
        <w:t>10</w:t>
      </w:r>
      <w:r w:rsidR="004878D0">
        <w:rPr>
          <w:rFonts w:ascii="Times New Roman" w:hAnsi="Times New Roman" w:cs="Times New Roman"/>
          <w:b/>
          <w:sz w:val="24"/>
          <w:szCs w:val="24"/>
          <w:lang w:val="id-ID"/>
        </w:rPr>
        <w:t xml:space="preserve"> </w:t>
      </w:r>
      <w:r w:rsidRPr="00F179CD">
        <w:rPr>
          <w:rFonts w:ascii="Times New Roman" w:hAnsi="Times New Roman" w:cs="Times New Roman"/>
          <w:b/>
          <w:sz w:val="24"/>
          <w:szCs w:val="24"/>
          <w:lang w:val="sv-SE"/>
        </w:rPr>
        <w:t>Pengujian Parsial 3</w:t>
      </w:r>
    </w:p>
    <w:tbl>
      <w:tblPr>
        <w:tblStyle w:val="TableGrid"/>
        <w:tblW w:w="0" w:type="auto"/>
        <w:tblLook w:val="04A0"/>
      </w:tblPr>
      <w:tblGrid>
        <w:gridCol w:w="1345"/>
        <w:gridCol w:w="1347"/>
        <w:gridCol w:w="1328"/>
        <w:gridCol w:w="1319"/>
        <w:gridCol w:w="1358"/>
        <w:gridCol w:w="1457"/>
      </w:tblGrid>
      <w:tr w:rsidR="00F179CD" w:rsidRPr="00F179CD" w:rsidTr="00F179CD">
        <w:tc>
          <w:tcPr>
            <w:tcW w:w="1345"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Hipotesis</w:t>
            </w:r>
          </w:p>
        </w:tc>
        <w:tc>
          <w:tcPr>
            <w:tcW w:w="1347"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Koefisien jalur</w:t>
            </w:r>
          </w:p>
        </w:tc>
        <w:tc>
          <w:tcPr>
            <w:tcW w:w="1328"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t hitung</w:t>
            </w:r>
          </w:p>
        </w:tc>
        <w:tc>
          <w:tcPr>
            <w:tcW w:w="1319"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t tabel</w:t>
            </w:r>
          </w:p>
        </w:tc>
        <w:tc>
          <w:tcPr>
            <w:tcW w:w="1358"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Keputusan</w:t>
            </w:r>
          </w:p>
        </w:tc>
        <w:tc>
          <w:tcPr>
            <w:tcW w:w="1457" w:type="dxa"/>
            <w:shd w:val="clear" w:color="auto" w:fill="BFBFBF" w:themeFill="background1" w:themeFillShade="BF"/>
            <w:vAlign w:val="center"/>
          </w:tcPr>
          <w:p w:rsidR="00F179CD" w:rsidRPr="004878D0" w:rsidRDefault="00F179CD" w:rsidP="00F179CD">
            <w:pPr>
              <w:jc w:val="center"/>
              <w:rPr>
                <w:rFonts w:ascii="Times New Roman" w:hAnsi="Times New Roman"/>
                <w:b/>
                <w:szCs w:val="24"/>
                <w:lang w:val="sv-SE"/>
              </w:rPr>
            </w:pPr>
            <w:r w:rsidRPr="004878D0">
              <w:rPr>
                <w:rFonts w:ascii="Times New Roman" w:hAnsi="Times New Roman"/>
                <w:b/>
                <w:szCs w:val="24"/>
                <w:lang w:val="sv-SE"/>
              </w:rPr>
              <w:t>Kesimpulan</w:t>
            </w:r>
          </w:p>
        </w:tc>
      </w:tr>
      <w:tr w:rsidR="00F179CD" w:rsidRPr="00F179CD" w:rsidTr="00F179CD">
        <w:tc>
          <w:tcPr>
            <w:tcW w:w="1345"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i/>
                <w:spacing w:val="-4"/>
                <w:w w:val="105"/>
                <w:szCs w:val="24"/>
              </w:rPr>
              <w:t>Ρzy</w:t>
            </w:r>
          </w:p>
        </w:tc>
        <w:tc>
          <w:tcPr>
            <w:tcW w:w="1347" w:type="dxa"/>
          </w:tcPr>
          <w:p w:rsidR="00F179CD" w:rsidRPr="004878D0" w:rsidRDefault="00F179CD" w:rsidP="00F179CD">
            <w:pPr>
              <w:autoSpaceDE w:val="0"/>
              <w:autoSpaceDN w:val="0"/>
              <w:adjustRightInd w:val="0"/>
              <w:jc w:val="right"/>
              <w:rPr>
                <w:rFonts w:ascii="Times New Roman" w:hAnsi="Times New Roman"/>
                <w:color w:val="000000"/>
                <w:szCs w:val="24"/>
              </w:rPr>
            </w:pPr>
            <w:r w:rsidRPr="004878D0">
              <w:rPr>
                <w:rFonts w:ascii="Times New Roman" w:hAnsi="Times New Roman"/>
                <w:color w:val="000000"/>
                <w:szCs w:val="24"/>
              </w:rPr>
              <w:t>0.622</w:t>
            </w:r>
          </w:p>
        </w:tc>
        <w:tc>
          <w:tcPr>
            <w:tcW w:w="1328" w:type="dxa"/>
          </w:tcPr>
          <w:p w:rsidR="00F179CD" w:rsidRPr="004878D0" w:rsidRDefault="00F179CD" w:rsidP="00F179CD">
            <w:pPr>
              <w:rPr>
                <w:rFonts w:ascii="Times New Roman" w:hAnsi="Times New Roman"/>
                <w:szCs w:val="24"/>
                <w:lang w:val="sv-SE"/>
              </w:rPr>
            </w:pPr>
            <w:r w:rsidRPr="004878D0">
              <w:rPr>
                <w:rFonts w:ascii="Times New Roman" w:hAnsi="Times New Roman"/>
                <w:color w:val="000000"/>
                <w:szCs w:val="24"/>
              </w:rPr>
              <w:t>4.785</w:t>
            </w:r>
          </w:p>
        </w:tc>
        <w:tc>
          <w:tcPr>
            <w:tcW w:w="1319"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2,021</w:t>
            </w:r>
          </w:p>
        </w:tc>
        <w:tc>
          <w:tcPr>
            <w:tcW w:w="1358"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H</w:t>
            </w:r>
            <w:r w:rsidRPr="004878D0">
              <w:rPr>
                <w:rFonts w:ascii="Times New Roman" w:hAnsi="Times New Roman"/>
                <w:szCs w:val="24"/>
                <w:vertAlign w:val="subscript"/>
                <w:lang w:val="sv-SE"/>
              </w:rPr>
              <w:t>0</w:t>
            </w:r>
            <w:r w:rsidRPr="004878D0">
              <w:rPr>
                <w:rFonts w:ascii="Times New Roman" w:hAnsi="Times New Roman"/>
                <w:szCs w:val="24"/>
                <w:lang w:val="sv-SE"/>
              </w:rPr>
              <w:t xml:space="preserve"> ditolak</w:t>
            </w:r>
          </w:p>
        </w:tc>
        <w:tc>
          <w:tcPr>
            <w:tcW w:w="1457" w:type="dxa"/>
          </w:tcPr>
          <w:p w:rsidR="00F179CD" w:rsidRPr="004878D0" w:rsidRDefault="00F179CD" w:rsidP="00F179CD">
            <w:pPr>
              <w:jc w:val="center"/>
              <w:rPr>
                <w:rFonts w:ascii="Times New Roman" w:hAnsi="Times New Roman"/>
                <w:szCs w:val="24"/>
                <w:lang w:val="sv-SE"/>
              </w:rPr>
            </w:pPr>
            <w:r w:rsidRPr="004878D0">
              <w:rPr>
                <w:rFonts w:ascii="Times New Roman" w:hAnsi="Times New Roman"/>
                <w:szCs w:val="24"/>
                <w:lang w:val="sv-SE"/>
              </w:rPr>
              <w:t xml:space="preserve">Signifikan </w:t>
            </w:r>
          </w:p>
        </w:tc>
      </w:tr>
    </w:tbl>
    <w:p w:rsidR="00F179CD" w:rsidRPr="00F179CD" w:rsidRDefault="00F179CD" w:rsidP="00F179CD">
      <w:pPr>
        <w:spacing w:after="0" w:line="240" w:lineRule="auto"/>
        <w:jc w:val="both"/>
        <w:rPr>
          <w:rFonts w:ascii="Times New Roman" w:hAnsi="Times New Roman" w:cs="Times New Roman"/>
          <w:sz w:val="24"/>
          <w:szCs w:val="24"/>
          <w:lang w:val="sv-SE"/>
        </w:rPr>
      </w:pPr>
      <w:r w:rsidRPr="00F179CD">
        <w:rPr>
          <w:rFonts w:ascii="Times New Roman" w:hAnsi="Times New Roman" w:cs="Times New Roman"/>
          <w:sz w:val="24"/>
          <w:szCs w:val="24"/>
          <w:lang w:val="sv-SE"/>
        </w:rPr>
        <w:t>Sumber : Hasil pengolahan data statistik dengan SPSS</w:t>
      </w:r>
    </w:p>
    <w:p w:rsidR="004D2624" w:rsidRDefault="004D2624" w:rsidP="00F179CD">
      <w:pPr>
        <w:autoSpaceDE w:val="0"/>
        <w:autoSpaceDN w:val="0"/>
        <w:adjustRightInd w:val="0"/>
        <w:spacing w:after="0" w:line="240" w:lineRule="auto"/>
        <w:ind w:firstLine="720"/>
        <w:contextualSpacing/>
        <w:jc w:val="both"/>
        <w:rPr>
          <w:rFonts w:ascii="Times New Roman" w:hAnsi="Times New Roman" w:cs="Times New Roman"/>
          <w:sz w:val="24"/>
          <w:szCs w:val="24"/>
          <w:lang w:val="id-ID"/>
        </w:rPr>
      </w:pPr>
    </w:p>
    <w:p w:rsidR="00F179CD" w:rsidRPr="00F179CD" w:rsidRDefault="00F179CD" w:rsidP="00F179CD">
      <w:pPr>
        <w:autoSpaceDE w:val="0"/>
        <w:autoSpaceDN w:val="0"/>
        <w:adjustRightInd w:val="0"/>
        <w:spacing w:after="0" w:line="240" w:lineRule="auto"/>
        <w:ind w:firstLine="720"/>
        <w:contextualSpacing/>
        <w:jc w:val="both"/>
        <w:rPr>
          <w:rFonts w:ascii="Times New Roman" w:hAnsi="Times New Roman" w:cs="Times New Roman"/>
          <w:sz w:val="24"/>
          <w:szCs w:val="24"/>
        </w:rPr>
      </w:pPr>
      <w:proofErr w:type="gramStart"/>
      <w:r w:rsidRPr="00F179CD">
        <w:rPr>
          <w:rFonts w:ascii="Times New Roman" w:hAnsi="Times New Roman" w:cs="Times New Roman"/>
          <w:sz w:val="24"/>
          <w:szCs w:val="24"/>
        </w:rPr>
        <w:t>Dari tabel di atas terlihat bahwa t hitung untuk kinerja guru (Y) lebih besar daripada t tabel.</w:t>
      </w:r>
      <w:proofErr w:type="gramEnd"/>
      <w:r w:rsidRPr="00F179CD">
        <w:rPr>
          <w:rFonts w:ascii="Times New Roman" w:hAnsi="Times New Roman" w:cs="Times New Roman"/>
          <w:sz w:val="24"/>
          <w:szCs w:val="24"/>
        </w:rPr>
        <w:t xml:space="preserve"> </w:t>
      </w:r>
      <w:proofErr w:type="gramStart"/>
      <w:r w:rsidRPr="00F179CD">
        <w:rPr>
          <w:rFonts w:ascii="Times New Roman" w:hAnsi="Times New Roman" w:cs="Times New Roman"/>
          <w:sz w:val="24"/>
          <w:szCs w:val="24"/>
        </w:rPr>
        <w:t>Hal ini berarti variabel kinerja guru (Y) memberikan pengaruh yang signifikan terhadap kompetensi lulusan (Z).</w:t>
      </w:r>
      <w:proofErr w:type="gramEnd"/>
      <w:r w:rsidRPr="00F179CD">
        <w:rPr>
          <w:rFonts w:ascii="Times New Roman" w:hAnsi="Times New Roman" w:cs="Times New Roman"/>
          <w:sz w:val="24"/>
          <w:szCs w:val="24"/>
        </w:rPr>
        <w:t xml:space="preserve"> </w:t>
      </w:r>
    </w:p>
    <w:p w:rsidR="00F179CD" w:rsidRPr="00F179CD" w:rsidRDefault="00F179CD" w:rsidP="00F179CD">
      <w:pPr>
        <w:spacing w:after="0" w:line="240" w:lineRule="auto"/>
        <w:ind w:firstLine="426"/>
        <w:jc w:val="both"/>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Dalam metode analisis jalur, untuk mencari hubungan kausal atau pengaruh variabel-variabel penelitian, terlebih dahulu dihitung matriks korelasi dari variabel-variabel kinerja guru (Y) terhadap kompetensi lulusan (Z).</w:t>
      </w:r>
      <w:proofErr w:type="gramEnd"/>
    </w:p>
    <w:p w:rsidR="00F179CD" w:rsidRPr="00F179CD" w:rsidRDefault="00F179CD" w:rsidP="00F179CD">
      <w:pPr>
        <w:spacing w:after="0" w:line="240" w:lineRule="auto"/>
        <w:ind w:firstLine="426"/>
        <w:jc w:val="both"/>
        <w:rPr>
          <w:rFonts w:ascii="Times New Roman" w:hAnsi="Times New Roman" w:cs="Times New Roman"/>
          <w:spacing w:val="-4"/>
          <w:w w:val="105"/>
          <w:sz w:val="24"/>
          <w:szCs w:val="24"/>
        </w:rPr>
      </w:pPr>
    </w:p>
    <w:p w:rsidR="00F179CD" w:rsidRPr="00F179CD" w:rsidRDefault="00F179CD" w:rsidP="00F179CD">
      <w:pPr>
        <w:spacing w:after="0" w:line="240" w:lineRule="auto"/>
        <w:jc w:val="center"/>
        <w:rPr>
          <w:rFonts w:ascii="Times New Roman" w:hAnsi="Times New Roman" w:cs="Times New Roman"/>
          <w:b/>
          <w:spacing w:val="-4"/>
          <w:w w:val="105"/>
          <w:sz w:val="24"/>
          <w:szCs w:val="24"/>
        </w:rPr>
      </w:pPr>
      <w:r w:rsidRPr="00F179CD">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11</w:t>
      </w:r>
      <w:r w:rsidR="004878D0">
        <w:rPr>
          <w:rFonts w:ascii="Times New Roman" w:hAnsi="Times New Roman" w:cs="Times New Roman"/>
          <w:b/>
          <w:spacing w:val="-4"/>
          <w:w w:val="105"/>
          <w:sz w:val="24"/>
          <w:szCs w:val="24"/>
          <w:lang w:val="id-ID"/>
        </w:rPr>
        <w:t xml:space="preserve"> </w:t>
      </w:r>
      <w:r w:rsidRPr="00F179CD">
        <w:rPr>
          <w:rFonts w:ascii="Times New Roman" w:hAnsi="Times New Roman" w:cs="Times New Roman"/>
          <w:b/>
          <w:spacing w:val="-4"/>
          <w:w w:val="105"/>
          <w:sz w:val="24"/>
          <w:szCs w:val="24"/>
        </w:rPr>
        <w:t>Matriks Korelasi Antarvariabel</w:t>
      </w:r>
    </w:p>
    <w:tbl>
      <w:tblPr>
        <w:tblW w:w="5103"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1701"/>
      </w:tblGrid>
      <w:tr w:rsidR="00F179CD" w:rsidRPr="00F179CD" w:rsidTr="00F179CD">
        <w:trPr>
          <w:jc w:val="center"/>
        </w:trPr>
        <w:tc>
          <w:tcPr>
            <w:tcW w:w="1701" w:type="dxa"/>
            <w:shd w:val="clear" w:color="auto" w:fill="BFBFBF" w:themeFill="background1" w:themeFillShade="BF"/>
            <w:vAlign w:val="center"/>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Variabel</w:t>
            </w:r>
          </w:p>
        </w:tc>
        <w:tc>
          <w:tcPr>
            <w:tcW w:w="1701" w:type="dxa"/>
            <w:shd w:val="clear" w:color="auto" w:fill="BFBFBF" w:themeFill="background1" w:themeFillShade="BF"/>
            <w:vAlign w:val="center"/>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Y</w:t>
            </w:r>
          </w:p>
        </w:tc>
        <w:tc>
          <w:tcPr>
            <w:tcW w:w="1701" w:type="dxa"/>
            <w:shd w:val="clear" w:color="auto" w:fill="BFBFBF" w:themeFill="background1" w:themeFillShade="BF"/>
            <w:vAlign w:val="center"/>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Z</w:t>
            </w:r>
          </w:p>
        </w:tc>
      </w:tr>
      <w:tr w:rsidR="00F179CD" w:rsidRPr="00F179CD" w:rsidTr="00F179CD">
        <w:trPr>
          <w:jc w:val="center"/>
        </w:trPr>
        <w:tc>
          <w:tcPr>
            <w:tcW w:w="1701" w:type="dxa"/>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Y</w:t>
            </w:r>
          </w:p>
        </w:tc>
        <w:tc>
          <w:tcPr>
            <w:tcW w:w="1701"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1</w:t>
            </w:r>
          </w:p>
        </w:tc>
        <w:tc>
          <w:tcPr>
            <w:tcW w:w="1701"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0,855</w:t>
            </w:r>
          </w:p>
        </w:tc>
      </w:tr>
      <w:tr w:rsidR="00F179CD" w:rsidRPr="00F179CD" w:rsidTr="00F179CD">
        <w:trPr>
          <w:jc w:val="center"/>
        </w:trPr>
        <w:tc>
          <w:tcPr>
            <w:tcW w:w="1701" w:type="dxa"/>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Z</w:t>
            </w:r>
          </w:p>
        </w:tc>
        <w:tc>
          <w:tcPr>
            <w:tcW w:w="1701"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0,855</w:t>
            </w:r>
          </w:p>
        </w:tc>
        <w:tc>
          <w:tcPr>
            <w:tcW w:w="1701"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1</w:t>
            </w:r>
          </w:p>
        </w:tc>
      </w:tr>
    </w:tbl>
    <w:p w:rsidR="00F179CD" w:rsidRPr="00F179CD" w:rsidRDefault="00F179CD" w:rsidP="00F179CD">
      <w:pPr>
        <w:spacing w:after="0" w:line="240" w:lineRule="auto"/>
        <w:rPr>
          <w:rFonts w:ascii="Times New Roman" w:hAnsi="Times New Roman" w:cs="Times New Roman"/>
          <w:spacing w:val="-4"/>
          <w:w w:val="105"/>
          <w:sz w:val="24"/>
          <w:szCs w:val="24"/>
        </w:rPr>
      </w:pPr>
      <w:r w:rsidRPr="00F179CD">
        <w:rPr>
          <w:rFonts w:ascii="Times New Roman" w:hAnsi="Times New Roman" w:cs="Times New Roman"/>
          <w:b/>
          <w:spacing w:val="-4"/>
          <w:w w:val="105"/>
          <w:sz w:val="24"/>
          <w:szCs w:val="24"/>
        </w:rPr>
        <w:t xml:space="preserve">           </w:t>
      </w:r>
      <w:r w:rsidRPr="00F179CD">
        <w:rPr>
          <w:rFonts w:ascii="Times New Roman" w:hAnsi="Times New Roman" w:cs="Times New Roman"/>
          <w:b/>
          <w:spacing w:val="-4"/>
          <w:w w:val="105"/>
          <w:sz w:val="24"/>
          <w:szCs w:val="24"/>
        </w:rPr>
        <w:tab/>
        <w:t xml:space="preserve">          </w:t>
      </w:r>
      <w:proofErr w:type="gramStart"/>
      <w:r w:rsidRPr="00F179CD">
        <w:rPr>
          <w:rFonts w:ascii="Times New Roman" w:hAnsi="Times New Roman" w:cs="Times New Roman"/>
          <w:spacing w:val="-4"/>
          <w:w w:val="105"/>
          <w:sz w:val="24"/>
          <w:szCs w:val="24"/>
        </w:rPr>
        <w:t>Sumber :</w:t>
      </w:r>
      <w:proofErr w:type="gramEnd"/>
      <w:r w:rsidRPr="00F179CD">
        <w:rPr>
          <w:rFonts w:ascii="Times New Roman" w:hAnsi="Times New Roman" w:cs="Times New Roman"/>
          <w:spacing w:val="-4"/>
          <w:w w:val="105"/>
          <w:sz w:val="24"/>
          <w:szCs w:val="24"/>
        </w:rPr>
        <w:t xml:space="preserve"> Hasil pengolahan data statistic dengan SPSS</w:t>
      </w:r>
    </w:p>
    <w:p w:rsidR="00F179CD" w:rsidRPr="00F179CD" w:rsidRDefault="00F179CD" w:rsidP="00F179CD">
      <w:pPr>
        <w:spacing w:after="0" w:line="240" w:lineRule="auto"/>
        <w:rPr>
          <w:rFonts w:ascii="Times New Roman" w:hAnsi="Times New Roman" w:cs="Times New Roman"/>
          <w:spacing w:val="-4"/>
          <w:w w:val="105"/>
          <w:sz w:val="24"/>
          <w:szCs w:val="24"/>
        </w:rPr>
      </w:pPr>
    </w:p>
    <w:p w:rsidR="00F179CD" w:rsidRPr="00F179CD" w:rsidRDefault="004878D0" w:rsidP="004878D0">
      <w:pPr>
        <w:spacing w:after="0" w:line="240" w:lineRule="auto"/>
        <w:jc w:val="center"/>
        <w:rPr>
          <w:rFonts w:ascii="Times New Roman" w:hAnsi="Times New Roman" w:cs="Times New Roman"/>
          <w:b/>
          <w:spacing w:val="-4"/>
          <w:w w:val="105"/>
          <w:sz w:val="24"/>
          <w:szCs w:val="24"/>
        </w:rPr>
      </w:pPr>
      <w:r>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12</w:t>
      </w:r>
      <w:r>
        <w:rPr>
          <w:rFonts w:ascii="Times New Roman" w:hAnsi="Times New Roman" w:cs="Times New Roman"/>
          <w:b/>
          <w:spacing w:val="-4"/>
          <w:w w:val="105"/>
          <w:sz w:val="24"/>
          <w:szCs w:val="24"/>
          <w:lang w:val="id-ID"/>
        </w:rPr>
        <w:t xml:space="preserve"> </w:t>
      </w:r>
      <w:r w:rsidR="00F179CD" w:rsidRPr="00F179CD">
        <w:rPr>
          <w:rFonts w:ascii="Times New Roman" w:hAnsi="Times New Roman" w:cs="Times New Roman"/>
          <w:b/>
          <w:spacing w:val="-4"/>
          <w:w w:val="105"/>
          <w:sz w:val="24"/>
          <w:szCs w:val="24"/>
        </w:rPr>
        <w:t>Matriks Korelasi Antarvariabel Bebas</w:t>
      </w:r>
    </w:p>
    <w:tbl>
      <w:tblPr>
        <w:tblW w:w="6680"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843"/>
        <w:gridCol w:w="2711"/>
      </w:tblGrid>
      <w:tr w:rsidR="00F179CD" w:rsidRPr="00F179CD" w:rsidTr="00F179CD">
        <w:trPr>
          <w:gridAfter w:val="1"/>
          <w:wAfter w:w="2711" w:type="dxa"/>
        </w:trPr>
        <w:tc>
          <w:tcPr>
            <w:tcW w:w="2126" w:type="dxa"/>
            <w:shd w:val="clear" w:color="auto" w:fill="BFBFBF" w:themeFill="background1" w:themeFillShade="BF"/>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 xml:space="preserve">Variabel </w:t>
            </w:r>
          </w:p>
        </w:tc>
        <w:tc>
          <w:tcPr>
            <w:tcW w:w="1843" w:type="dxa"/>
            <w:shd w:val="clear" w:color="auto" w:fill="BFBFBF" w:themeFill="background1" w:themeFillShade="BF"/>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Y</w:t>
            </w:r>
          </w:p>
        </w:tc>
      </w:tr>
      <w:tr w:rsidR="00F179CD" w:rsidRPr="00F179CD" w:rsidTr="00F179CD">
        <w:trPr>
          <w:gridAfter w:val="1"/>
          <w:wAfter w:w="2711" w:type="dxa"/>
        </w:trPr>
        <w:tc>
          <w:tcPr>
            <w:tcW w:w="2126" w:type="dxa"/>
          </w:tcPr>
          <w:p w:rsidR="00F179CD" w:rsidRPr="004878D0" w:rsidRDefault="00F179CD" w:rsidP="00F179CD">
            <w:pPr>
              <w:spacing w:after="0" w:line="240" w:lineRule="auto"/>
              <w:jc w:val="center"/>
              <w:rPr>
                <w:rFonts w:ascii="Times New Roman" w:hAnsi="Times New Roman" w:cs="Times New Roman"/>
                <w:b/>
                <w:spacing w:val="-4"/>
                <w:w w:val="105"/>
                <w:sz w:val="20"/>
                <w:szCs w:val="24"/>
              </w:rPr>
            </w:pPr>
            <w:r w:rsidRPr="004878D0">
              <w:rPr>
                <w:rFonts w:ascii="Times New Roman" w:hAnsi="Times New Roman" w:cs="Times New Roman"/>
                <w:b/>
                <w:spacing w:val="-4"/>
                <w:w w:val="105"/>
                <w:sz w:val="20"/>
                <w:szCs w:val="24"/>
              </w:rPr>
              <w:t>Y</w:t>
            </w:r>
          </w:p>
        </w:tc>
        <w:tc>
          <w:tcPr>
            <w:tcW w:w="1843"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1</w:t>
            </w:r>
          </w:p>
        </w:tc>
      </w:tr>
      <w:tr w:rsidR="00F179CD" w:rsidRPr="00F179CD" w:rsidTr="00F179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cantSplit/>
        </w:trPr>
        <w:tc>
          <w:tcPr>
            <w:tcW w:w="6680" w:type="dxa"/>
            <w:gridSpan w:val="3"/>
            <w:tcBorders>
              <w:top w:val="nil"/>
              <w:left w:val="nil"/>
              <w:bottom w:val="nil"/>
              <w:right w:val="nil"/>
            </w:tcBorders>
            <w:shd w:val="clear" w:color="auto" w:fill="FFFFFF"/>
            <w:tcMar>
              <w:top w:w="30" w:type="dxa"/>
              <w:left w:w="30" w:type="dxa"/>
              <w:bottom w:w="30" w:type="dxa"/>
              <w:right w:w="30" w:type="dxa"/>
            </w:tcMar>
          </w:tcPr>
          <w:p w:rsidR="00F179CD" w:rsidRPr="00F179CD" w:rsidRDefault="00F179CD" w:rsidP="00F179CD">
            <w:pPr>
              <w:autoSpaceDE w:val="0"/>
              <w:autoSpaceDN w:val="0"/>
              <w:adjustRightInd w:val="0"/>
              <w:spacing w:after="0" w:line="240" w:lineRule="auto"/>
              <w:rPr>
                <w:rFonts w:ascii="Times New Roman" w:eastAsia="Calibri" w:hAnsi="Times New Roman" w:cs="Times New Roman"/>
                <w:color w:val="000000"/>
                <w:sz w:val="24"/>
                <w:szCs w:val="24"/>
              </w:rPr>
            </w:pPr>
            <w:r w:rsidRPr="00F179CD">
              <w:rPr>
                <w:rFonts w:ascii="Times New Roman" w:eastAsia="Calibri" w:hAnsi="Times New Roman" w:cs="Times New Roman"/>
                <w:color w:val="000000"/>
                <w:sz w:val="24"/>
                <w:szCs w:val="24"/>
              </w:rPr>
              <w:t>Sumber : Hasil pengolahan data statistic dengan SPSS</w:t>
            </w:r>
          </w:p>
        </w:tc>
      </w:tr>
    </w:tbl>
    <w:p w:rsidR="00F179CD" w:rsidRPr="00B7122C" w:rsidRDefault="00F179CD" w:rsidP="00F179CD">
      <w:pPr>
        <w:spacing w:after="0" w:line="240" w:lineRule="auto"/>
        <w:rPr>
          <w:rFonts w:ascii="Times New Roman" w:hAnsi="Times New Roman" w:cs="Times New Roman"/>
          <w:spacing w:val="-4"/>
          <w:w w:val="105"/>
          <w:sz w:val="16"/>
          <w:szCs w:val="24"/>
        </w:rPr>
      </w:pPr>
    </w:p>
    <w:p w:rsidR="00F179CD" w:rsidRPr="00F179CD" w:rsidRDefault="00F179CD" w:rsidP="00F179CD">
      <w:pPr>
        <w:spacing w:after="0" w:line="240" w:lineRule="auto"/>
        <w:ind w:firstLine="567"/>
        <w:rPr>
          <w:rFonts w:ascii="Times New Roman" w:hAnsi="Times New Roman" w:cs="Times New Roman"/>
          <w:spacing w:val="-4"/>
          <w:w w:val="105"/>
          <w:sz w:val="24"/>
          <w:szCs w:val="24"/>
        </w:rPr>
      </w:pPr>
      <w:proofErr w:type="gramStart"/>
      <w:r w:rsidRPr="00F179CD">
        <w:rPr>
          <w:rFonts w:ascii="Times New Roman" w:hAnsi="Times New Roman" w:cs="Times New Roman"/>
          <w:spacing w:val="-4"/>
          <w:w w:val="105"/>
          <w:sz w:val="24"/>
          <w:szCs w:val="24"/>
        </w:rPr>
        <w:t>Berdasarkan hasil penghitungan matriks korelasi dapat diperoleh koefisien jalur, pengaruh Y, serta koefisien jalur lainnya di luar Y (koefisien residu).</w:t>
      </w:r>
      <w:proofErr w:type="gramEnd"/>
    </w:p>
    <w:p w:rsidR="00F179CD" w:rsidRPr="00F179CD" w:rsidRDefault="00F179CD" w:rsidP="00F179CD">
      <w:pPr>
        <w:spacing w:after="0" w:line="240" w:lineRule="auto"/>
        <w:ind w:firstLine="426"/>
        <w:rPr>
          <w:rFonts w:ascii="Times New Roman" w:hAnsi="Times New Roman" w:cs="Times New Roman"/>
          <w:spacing w:val="-4"/>
          <w:w w:val="105"/>
          <w:sz w:val="24"/>
          <w:szCs w:val="24"/>
        </w:rPr>
      </w:pPr>
      <w:r w:rsidRPr="00F179CD">
        <w:rPr>
          <w:rFonts w:ascii="Times New Roman" w:hAnsi="Times New Roman" w:cs="Times New Roman"/>
          <w:spacing w:val="-4"/>
          <w:w w:val="105"/>
          <w:sz w:val="24"/>
          <w:szCs w:val="24"/>
        </w:rPr>
        <w:t>Berdasarkan output SPSS pada tabel model summary didapat R</w:t>
      </w:r>
      <w:r w:rsidRPr="00F179CD">
        <w:rPr>
          <w:rFonts w:ascii="Times New Roman" w:hAnsi="Times New Roman" w:cs="Times New Roman"/>
          <w:spacing w:val="-4"/>
          <w:w w:val="105"/>
          <w:sz w:val="24"/>
          <w:szCs w:val="24"/>
          <w:vertAlign w:val="superscript"/>
        </w:rPr>
        <w:t>2</w:t>
      </w:r>
      <w:r w:rsidRPr="00F179CD">
        <w:rPr>
          <w:rFonts w:ascii="Times New Roman" w:hAnsi="Times New Roman" w:cs="Times New Roman"/>
          <w:spacing w:val="-4"/>
          <w:w w:val="105"/>
          <w:sz w:val="24"/>
          <w:szCs w:val="24"/>
        </w:rPr>
        <w:t xml:space="preserve"> sebesar 0,800 maka pengaruh lain ρyx</w:t>
      </w:r>
      <w:r w:rsidRPr="00F179CD">
        <w:rPr>
          <w:rFonts w:ascii="Times New Roman" w:hAnsi="Times New Roman" w:cs="Times New Roman"/>
          <w:spacing w:val="-4"/>
          <w:w w:val="105"/>
          <w:sz w:val="24"/>
          <w:szCs w:val="24"/>
          <w:vertAlign w:val="subscript"/>
        </w:rPr>
        <w:t>1</w:t>
      </w:r>
      <w:r w:rsidRPr="00F179CD">
        <w:rPr>
          <w:rFonts w:ascii="Times New Roman" w:hAnsi="Times New Roman" w:cs="Times New Roman"/>
          <w:spacing w:val="-4"/>
          <w:w w:val="105"/>
          <w:sz w:val="24"/>
          <w:szCs w:val="24"/>
        </w:rPr>
        <w:t>x</w:t>
      </w:r>
      <w:r w:rsidRPr="00F179CD">
        <w:rPr>
          <w:rFonts w:ascii="Times New Roman" w:hAnsi="Times New Roman" w:cs="Times New Roman"/>
          <w:spacing w:val="-4"/>
          <w:w w:val="105"/>
          <w:sz w:val="24"/>
          <w:szCs w:val="24"/>
          <w:vertAlign w:val="subscript"/>
        </w:rPr>
        <w:t>2</w:t>
      </w:r>
      <w:r w:rsidRPr="00F179CD">
        <w:rPr>
          <w:rFonts w:ascii="Times New Roman" w:hAnsi="Times New Roman" w:cs="Times New Roman"/>
          <w:spacing w:val="-4"/>
          <w:w w:val="105"/>
          <w:sz w:val="24"/>
          <w:szCs w:val="24"/>
        </w:rPr>
        <w:t xml:space="preserve"> = 1 – 0,800 yaitu 0,200</w:t>
      </w:r>
    </w:p>
    <w:p w:rsidR="00F179CD" w:rsidRPr="00F179CD" w:rsidRDefault="00F179CD" w:rsidP="00F179CD">
      <w:pPr>
        <w:spacing w:after="0" w:line="240" w:lineRule="auto"/>
        <w:jc w:val="center"/>
        <w:rPr>
          <w:rFonts w:ascii="Times New Roman" w:hAnsi="Times New Roman" w:cs="Times New Roman"/>
          <w:b/>
          <w:spacing w:val="-4"/>
          <w:w w:val="105"/>
          <w:sz w:val="24"/>
          <w:szCs w:val="24"/>
        </w:rPr>
      </w:pPr>
    </w:p>
    <w:p w:rsidR="00F179CD" w:rsidRPr="00F179CD" w:rsidRDefault="00F179CD" w:rsidP="00F179CD">
      <w:pPr>
        <w:spacing w:after="0" w:line="240" w:lineRule="auto"/>
        <w:jc w:val="center"/>
        <w:rPr>
          <w:rFonts w:ascii="Times New Roman" w:hAnsi="Times New Roman" w:cs="Times New Roman"/>
          <w:b/>
          <w:spacing w:val="-4"/>
          <w:w w:val="105"/>
          <w:sz w:val="24"/>
          <w:szCs w:val="24"/>
        </w:rPr>
      </w:pPr>
      <w:r w:rsidRPr="00F179CD">
        <w:rPr>
          <w:rFonts w:ascii="Times New Roman" w:hAnsi="Times New Roman" w:cs="Times New Roman"/>
          <w:b/>
          <w:spacing w:val="-4"/>
          <w:w w:val="105"/>
          <w:sz w:val="24"/>
          <w:szCs w:val="24"/>
        </w:rPr>
        <w:t xml:space="preserve">Tabel </w:t>
      </w:r>
      <w:r w:rsidR="00870F43">
        <w:rPr>
          <w:rFonts w:ascii="Times New Roman" w:hAnsi="Times New Roman" w:cs="Times New Roman"/>
          <w:b/>
          <w:spacing w:val="-4"/>
          <w:w w:val="105"/>
          <w:sz w:val="24"/>
          <w:szCs w:val="24"/>
          <w:lang w:val="id-ID"/>
        </w:rPr>
        <w:t>13</w:t>
      </w:r>
      <w:r w:rsidR="004878D0">
        <w:rPr>
          <w:rFonts w:ascii="Times New Roman" w:hAnsi="Times New Roman" w:cs="Times New Roman"/>
          <w:b/>
          <w:spacing w:val="-4"/>
          <w:w w:val="105"/>
          <w:sz w:val="24"/>
          <w:szCs w:val="24"/>
          <w:lang w:val="id-ID"/>
        </w:rPr>
        <w:t xml:space="preserve"> </w:t>
      </w:r>
      <w:r w:rsidRPr="00F179CD">
        <w:rPr>
          <w:rFonts w:ascii="Times New Roman" w:hAnsi="Times New Roman" w:cs="Times New Roman"/>
          <w:b/>
          <w:spacing w:val="-4"/>
          <w:w w:val="105"/>
          <w:sz w:val="24"/>
          <w:szCs w:val="24"/>
        </w:rPr>
        <w:t>Banyaknya Koefisien Jalur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4077"/>
      </w:tblGrid>
      <w:tr w:rsidR="00F179CD" w:rsidRPr="00F179CD" w:rsidTr="00F179CD">
        <w:trPr>
          <w:trHeight w:val="271"/>
        </w:trPr>
        <w:tc>
          <w:tcPr>
            <w:tcW w:w="4077"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Koefisien jalur</w:t>
            </w:r>
          </w:p>
        </w:tc>
        <w:tc>
          <w:tcPr>
            <w:tcW w:w="4077" w:type="dxa"/>
            <w:tcBorders>
              <w:top w:val="single" w:sz="4" w:space="0" w:color="auto"/>
              <w:bottom w:val="single" w:sz="4" w:space="0" w:color="auto"/>
            </w:tcBorders>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i/>
                <w:spacing w:val="-4"/>
                <w:w w:val="105"/>
                <w:sz w:val="20"/>
                <w:szCs w:val="24"/>
              </w:rPr>
              <w:t>ρzy=0,622</w:t>
            </w:r>
          </w:p>
        </w:tc>
      </w:tr>
      <w:tr w:rsidR="00F179CD" w:rsidRPr="00F179CD" w:rsidTr="00F179CD">
        <w:trPr>
          <w:trHeight w:val="271"/>
        </w:trPr>
        <w:tc>
          <w:tcPr>
            <w:tcW w:w="4077"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Pengaruh secara bersamaan</w:t>
            </w:r>
          </w:p>
        </w:tc>
        <w:tc>
          <w:tcPr>
            <w:tcW w:w="4077" w:type="dxa"/>
            <w:tcBorders>
              <w:top w:val="single" w:sz="4" w:space="0" w:color="auto"/>
              <w:bottom w:val="single" w:sz="4" w:space="0" w:color="auto"/>
            </w:tcBorders>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0,800</w:t>
            </w:r>
          </w:p>
        </w:tc>
      </w:tr>
      <w:tr w:rsidR="00F179CD" w:rsidRPr="00F179CD" w:rsidTr="00F179CD">
        <w:trPr>
          <w:trHeight w:val="271"/>
        </w:trPr>
        <w:tc>
          <w:tcPr>
            <w:tcW w:w="4077" w:type="dxa"/>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Pengaruh residu</w:t>
            </w:r>
          </w:p>
        </w:tc>
        <w:tc>
          <w:tcPr>
            <w:tcW w:w="4077" w:type="dxa"/>
            <w:tcBorders>
              <w:top w:val="single" w:sz="4" w:space="0" w:color="auto"/>
            </w:tcBorders>
          </w:tcPr>
          <w:p w:rsidR="00F179CD" w:rsidRPr="004878D0" w:rsidRDefault="00F179CD" w:rsidP="00F179CD">
            <w:pPr>
              <w:spacing w:after="0" w:line="240" w:lineRule="auto"/>
              <w:jc w:val="center"/>
              <w:rPr>
                <w:rFonts w:ascii="Times New Roman" w:hAnsi="Times New Roman" w:cs="Times New Roman"/>
                <w:spacing w:val="-4"/>
                <w:w w:val="105"/>
                <w:sz w:val="20"/>
                <w:szCs w:val="24"/>
              </w:rPr>
            </w:pPr>
            <w:r w:rsidRPr="004878D0">
              <w:rPr>
                <w:rFonts w:ascii="Times New Roman" w:hAnsi="Times New Roman" w:cs="Times New Roman"/>
                <w:spacing w:val="-4"/>
                <w:w w:val="105"/>
                <w:sz w:val="20"/>
                <w:szCs w:val="24"/>
              </w:rPr>
              <w:t>0,200</w:t>
            </w:r>
          </w:p>
        </w:tc>
      </w:tr>
    </w:tbl>
    <w:p w:rsidR="00F179CD" w:rsidRPr="00F179CD" w:rsidRDefault="00F179CD" w:rsidP="004878D0">
      <w:pPr>
        <w:spacing w:after="0" w:line="360" w:lineRule="auto"/>
        <w:jc w:val="both"/>
        <w:rPr>
          <w:rFonts w:ascii="Times New Roman" w:hAnsi="Times New Roman" w:cs="Times New Roman"/>
          <w:bCs/>
          <w:sz w:val="24"/>
          <w:szCs w:val="24"/>
          <w:lang w:val="sv-SE"/>
        </w:rPr>
      </w:pPr>
      <w:r w:rsidRPr="00F179CD">
        <w:rPr>
          <w:rFonts w:ascii="Times New Roman" w:hAnsi="Times New Roman" w:cs="Times New Roman"/>
          <w:bCs/>
          <w:sz w:val="24"/>
          <w:szCs w:val="24"/>
          <w:lang w:val="sv-SE"/>
        </w:rPr>
        <w:t>Sumber : Hasil pengolahan data statistik dengan SPSS</w:t>
      </w:r>
    </w:p>
    <w:p w:rsidR="00F179CD" w:rsidRPr="00F179CD" w:rsidRDefault="00F179CD" w:rsidP="00F179CD">
      <w:pPr>
        <w:autoSpaceDE w:val="0"/>
        <w:autoSpaceDN w:val="0"/>
        <w:adjustRightInd w:val="0"/>
        <w:spacing w:after="0" w:line="240" w:lineRule="auto"/>
        <w:ind w:firstLine="720"/>
        <w:jc w:val="both"/>
        <w:rPr>
          <w:rFonts w:ascii="Times New Roman" w:hAnsi="Times New Roman" w:cs="Times New Roman"/>
          <w:sz w:val="24"/>
          <w:szCs w:val="24"/>
        </w:rPr>
      </w:pPr>
      <w:r w:rsidRPr="00F179CD">
        <w:rPr>
          <w:rFonts w:ascii="Times New Roman" w:hAnsi="Times New Roman" w:cs="Times New Roman"/>
          <w:sz w:val="24"/>
          <w:szCs w:val="24"/>
          <w:lang w:val="sv-SE"/>
        </w:rPr>
        <w:t>Berdasarkan tabel di atas terlihat bahwa kinerja guru (Y) memberikan pengaruh sebesar 0,800. Sementara itu pengaruh lain sebesar 0,200</w:t>
      </w:r>
      <w:r w:rsidRPr="00F179CD">
        <w:rPr>
          <w:rFonts w:ascii="Times New Roman" w:hAnsi="Times New Roman" w:cs="Times New Roman"/>
          <w:sz w:val="24"/>
          <w:szCs w:val="24"/>
        </w:rPr>
        <w:t xml:space="preserve"> ditentukan oleh variable lain yang tidak dapat dijelaskan pada penelitian ini.</w:t>
      </w:r>
    </w:p>
    <w:p w:rsidR="00F179CD" w:rsidRPr="00F179CD" w:rsidRDefault="00F179CD" w:rsidP="00F179CD">
      <w:pPr>
        <w:spacing w:after="0" w:line="240" w:lineRule="auto"/>
        <w:rPr>
          <w:rFonts w:ascii="Times New Roman" w:hAnsi="Times New Roman" w:cs="Times New Roman"/>
          <w:bCs/>
          <w:sz w:val="24"/>
          <w:szCs w:val="24"/>
          <w:lang w:val="sv-SE"/>
        </w:rPr>
      </w:pPr>
      <w:r w:rsidRPr="00F179CD">
        <w:rPr>
          <w:rFonts w:ascii="Times New Roman" w:hAnsi="Times New Roman" w:cs="Times New Roman"/>
          <w:bCs/>
          <w:sz w:val="24"/>
          <w:szCs w:val="24"/>
          <w:lang w:val="sv-SE"/>
        </w:rPr>
        <w:t>Substruktur-1</w:t>
      </w:r>
      <w:r w:rsidRPr="00F179CD">
        <w:rPr>
          <w:rFonts w:ascii="Times New Roman" w:hAnsi="Times New Roman" w:cs="Times New Roman"/>
          <w:sz w:val="24"/>
          <w:szCs w:val="24"/>
          <w:lang w:val="sv-SE"/>
        </w:rPr>
        <w:t xml:space="preserve">                                                                                           </w:t>
      </w:r>
    </w:p>
    <w:p w:rsidR="00F179CD" w:rsidRPr="00F179CD" w:rsidRDefault="00F179CD" w:rsidP="00F179CD">
      <w:pPr>
        <w:spacing w:after="0" w:line="240" w:lineRule="auto"/>
        <w:rPr>
          <w:rFonts w:ascii="Times New Roman" w:hAnsi="Times New Roman" w:cs="Times New Roman"/>
          <w:sz w:val="24"/>
          <w:szCs w:val="24"/>
          <w:lang w:val="sv-SE"/>
        </w:rPr>
      </w:pPr>
      <w:r w:rsidRPr="00F179CD">
        <w:rPr>
          <w:rFonts w:ascii="Times New Roman" w:hAnsi="Times New Roman" w:cs="Times New Roman"/>
          <w:bCs/>
          <w:sz w:val="24"/>
          <w:szCs w:val="24"/>
          <w:lang w:val="id-ID"/>
        </w:rPr>
        <w:t xml:space="preserve">Persamaan-1 : </w:t>
      </w:r>
      <w:r w:rsidRPr="00F179CD">
        <w:rPr>
          <w:rFonts w:ascii="Times New Roman" w:hAnsi="Times New Roman" w:cs="Times New Roman"/>
          <w:bCs/>
          <w:sz w:val="24"/>
          <w:szCs w:val="24"/>
        </w:rPr>
        <w:t>Y = ρy</w:t>
      </w:r>
      <w:r w:rsidRPr="00F179CD">
        <w:rPr>
          <w:rFonts w:ascii="Times New Roman" w:hAnsi="Times New Roman" w:cs="Times New Roman"/>
          <w:bCs/>
          <w:sz w:val="24"/>
          <w:szCs w:val="24"/>
          <w:lang w:val="id-ID"/>
        </w:rPr>
        <w:t>x</w:t>
      </w:r>
      <w:r w:rsidRPr="00F179CD">
        <w:rPr>
          <w:rFonts w:ascii="Times New Roman" w:hAnsi="Times New Roman" w:cs="Times New Roman"/>
          <w:bCs/>
          <w:sz w:val="24"/>
          <w:szCs w:val="24"/>
          <w:vertAlign w:val="subscript"/>
        </w:rPr>
        <w:t>1</w:t>
      </w:r>
      <w:r w:rsidRPr="00F179CD">
        <w:rPr>
          <w:rFonts w:ascii="Times New Roman" w:hAnsi="Times New Roman" w:cs="Times New Roman"/>
          <w:bCs/>
          <w:sz w:val="24"/>
          <w:szCs w:val="24"/>
        </w:rPr>
        <w:t>X</w:t>
      </w:r>
      <w:r w:rsidRPr="00F179CD">
        <w:rPr>
          <w:rFonts w:ascii="Times New Roman" w:hAnsi="Times New Roman" w:cs="Times New Roman"/>
          <w:bCs/>
          <w:sz w:val="24"/>
          <w:szCs w:val="24"/>
          <w:vertAlign w:val="subscript"/>
        </w:rPr>
        <w:t>1</w:t>
      </w:r>
      <w:r w:rsidRPr="00F179CD">
        <w:rPr>
          <w:rFonts w:ascii="Times New Roman" w:hAnsi="Times New Roman" w:cs="Times New Roman"/>
          <w:bCs/>
          <w:sz w:val="24"/>
          <w:szCs w:val="24"/>
        </w:rPr>
        <w:t xml:space="preserve"> +  ρy</w:t>
      </w:r>
      <w:r w:rsidRPr="00F179CD">
        <w:rPr>
          <w:rFonts w:ascii="Times New Roman" w:hAnsi="Times New Roman" w:cs="Times New Roman"/>
          <w:bCs/>
          <w:sz w:val="24"/>
          <w:szCs w:val="24"/>
          <w:lang w:val="id-ID"/>
        </w:rPr>
        <w:t>x</w:t>
      </w:r>
      <w:r w:rsidRPr="00F179CD">
        <w:rPr>
          <w:rFonts w:ascii="Times New Roman" w:hAnsi="Times New Roman" w:cs="Times New Roman"/>
          <w:bCs/>
          <w:sz w:val="24"/>
          <w:szCs w:val="24"/>
          <w:vertAlign w:val="subscript"/>
        </w:rPr>
        <w:t>2</w:t>
      </w:r>
      <w:r w:rsidRPr="00F179CD">
        <w:rPr>
          <w:rFonts w:ascii="Times New Roman" w:hAnsi="Times New Roman" w:cs="Times New Roman"/>
          <w:bCs/>
          <w:sz w:val="24"/>
          <w:szCs w:val="24"/>
        </w:rPr>
        <w:t>X</w:t>
      </w:r>
      <w:r w:rsidRPr="00F179CD">
        <w:rPr>
          <w:rFonts w:ascii="Times New Roman" w:hAnsi="Times New Roman" w:cs="Times New Roman"/>
          <w:bCs/>
          <w:sz w:val="24"/>
          <w:szCs w:val="24"/>
          <w:vertAlign w:val="subscript"/>
        </w:rPr>
        <w:t>2</w:t>
      </w:r>
      <w:r w:rsidRPr="00F179CD">
        <w:rPr>
          <w:rFonts w:ascii="Times New Roman" w:hAnsi="Times New Roman" w:cs="Times New Roman"/>
          <w:bCs/>
          <w:sz w:val="24"/>
          <w:szCs w:val="24"/>
        </w:rPr>
        <w:t xml:space="preserve"> + </w:t>
      </w:r>
      <w:r w:rsidRPr="00F179CD">
        <w:rPr>
          <w:rFonts w:ascii="Times New Roman" w:hAnsi="Times New Roman" w:cs="Times New Roman"/>
          <w:sz w:val="24"/>
          <w:szCs w:val="24"/>
          <w:lang w:val="sv-SE"/>
        </w:rPr>
        <w:t>ε</w:t>
      </w:r>
      <w:r w:rsidRPr="00F179CD">
        <w:rPr>
          <w:rFonts w:ascii="Times New Roman" w:hAnsi="Times New Roman" w:cs="Times New Roman"/>
          <w:sz w:val="24"/>
          <w:szCs w:val="24"/>
          <w:vertAlign w:val="subscript"/>
          <w:lang w:val="sv-SE"/>
        </w:rPr>
        <w:t>1</w:t>
      </w:r>
    </w:p>
    <w:p w:rsidR="00F179CD" w:rsidRPr="00F179CD" w:rsidRDefault="00F179CD" w:rsidP="00F179CD">
      <w:pPr>
        <w:spacing w:after="0" w:line="240" w:lineRule="auto"/>
        <w:rPr>
          <w:rFonts w:ascii="Times New Roman" w:hAnsi="Times New Roman" w:cs="Times New Roman"/>
          <w:bCs/>
          <w:sz w:val="24"/>
          <w:szCs w:val="24"/>
        </w:rPr>
      </w:pPr>
      <w:r w:rsidRPr="00F179CD">
        <w:rPr>
          <w:rFonts w:ascii="Times New Roman" w:hAnsi="Times New Roman" w:cs="Times New Roman"/>
          <w:sz w:val="24"/>
          <w:szCs w:val="24"/>
          <w:lang w:val="sv-SE"/>
        </w:rPr>
        <w:t xml:space="preserve">                        Y = 0.565X</w:t>
      </w:r>
      <w:r w:rsidRPr="00F179CD">
        <w:rPr>
          <w:rFonts w:ascii="Times New Roman" w:hAnsi="Times New Roman" w:cs="Times New Roman"/>
          <w:sz w:val="24"/>
          <w:szCs w:val="24"/>
          <w:vertAlign w:val="subscript"/>
          <w:lang w:val="sv-SE"/>
        </w:rPr>
        <w:t>1</w:t>
      </w:r>
      <w:r w:rsidRPr="00F179CD">
        <w:rPr>
          <w:rFonts w:ascii="Times New Roman" w:hAnsi="Times New Roman" w:cs="Times New Roman"/>
          <w:sz w:val="24"/>
          <w:szCs w:val="24"/>
          <w:lang w:val="sv-SE"/>
        </w:rPr>
        <w:t xml:space="preserve"> + 0.393X</w:t>
      </w:r>
      <w:r w:rsidRPr="00F179CD">
        <w:rPr>
          <w:rFonts w:ascii="Times New Roman" w:hAnsi="Times New Roman" w:cs="Times New Roman"/>
          <w:sz w:val="24"/>
          <w:szCs w:val="24"/>
          <w:vertAlign w:val="subscript"/>
          <w:lang w:val="sv-SE"/>
        </w:rPr>
        <w:t>2</w:t>
      </w:r>
      <w:r w:rsidRPr="00F179CD">
        <w:rPr>
          <w:rFonts w:ascii="Times New Roman" w:hAnsi="Times New Roman" w:cs="Times New Roman"/>
          <w:sz w:val="24"/>
          <w:szCs w:val="24"/>
          <w:lang w:val="sv-SE"/>
        </w:rPr>
        <w:t xml:space="preserve"> + ε</w:t>
      </w:r>
      <w:r w:rsidRPr="00F179CD">
        <w:rPr>
          <w:rFonts w:ascii="Times New Roman" w:hAnsi="Times New Roman" w:cs="Times New Roman"/>
          <w:sz w:val="24"/>
          <w:szCs w:val="24"/>
          <w:vertAlign w:val="subscript"/>
          <w:lang w:val="sv-SE"/>
        </w:rPr>
        <w:t>1</w:t>
      </w:r>
    </w:p>
    <w:p w:rsidR="004D2624" w:rsidRDefault="004D2624" w:rsidP="00F179CD">
      <w:pPr>
        <w:spacing w:after="0" w:line="240" w:lineRule="auto"/>
        <w:rPr>
          <w:rFonts w:ascii="Times New Roman" w:hAnsi="Times New Roman" w:cs="Times New Roman"/>
          <w:bCs/>
          <w:sz w:val="24"/>
          <w:szCs w:val="24"/>
          <w:lang w:val="id-ID"/>
        </w:rPr>
      </w:pPr>
    </w:p>
    <w:p w:rsidR="00F179CD" w:rsidRPr="00F179CD" w:rsidRDefault="00F179CD" w:rsidP="00F179CD">
      <w:pPr>
        <w:spacing w:after="0" w:line="240" w:lineRule="auto"/>
        <w:rPr>
          <w:rFonts w:ascii="Times New Roman" w:hAnsi="Times New Roman" w:cs="Times New Roman"/>
          <w:bCs/>
          <w:sz w:val="24"/>
          <w:szCs w:val="24"/>
          <w:lang w:val="sv-SE"/>
        </w:rPr>
      </w:pPr>
      <w:r w:rsidRPr="00F179CD">
        <w:rPr>
          <w:rFonts w:ascii="Times New Roman" w:hAnsi="Times New Roman" w:cs="Times New Roman"/>
          <w:bCs/>
          <w:sz w:val="24"/>
          <w:szCs w:val="24"/>
          <w:lang w:val="sv-SE"/>
        </w:rPr>
        <w:t>Substruktur-2</w:t>
      </w:r>
    </w:p>
    <w:p w:rsidR="00F179CD" w:rsidRPr="00F179CD" w:rsidRDefault="00F179CD" w:rsidP="00F179CD">
      <w:pPr>
        <w:spacing w:after="0" w:line="240" w:lineRule="auto"/>
        <w:rPr>
          <w:rFonts w:ascii="Times New Roman" w:hAnsi="Times New Roman" w:cs="Times New Roman"/>
          <w:bCs/>
          <w:sz w:val="24"/>
          <w:szCs w:val="24"/>
          <w:vertAlign w:val="subscript"/>
        </w:rPr>
      </w:pPr>
      <w:r w:rsidRPr="00F179CD">
        <w:rPr>
          <w:rFonts w:ascii="Times New Roman" w:hAnsi="Times New Roman" w:cs="Times New Roman"/>
          <w:bCs/>
          <w:sz w:val="24"/>
          <w:szCs w:val="24"/>
          <w:lang w:val="id-ID"/>
        </w:rPr>
        <w:t>Persamaan-</w:t>
      </w:r>
      <w:r w:rsidRPr="00F179CD">
        <w:rPr>
          <w:rFonts w:ascii="Times New Roman" w:hAnsi="Times New Roman" w:cs="Times New Roman"/>
          <w:bCs/>
          <w:sz w:val="24"/>
          <w:szCs w:val="24"/>
        </w:rPr>
        <w:t>2</w:t>
      </w:r>
      <w:r w:rsidRPr="00F179CD">
        <w:rPr>
          <w:rFonts w:ascii="Times New Roman" w:hAnsi="Times New Roman" w:cs="Times New Roman"/>
          <w:bCs/>
          <w:sz w:val="24"/>
          <w:szCs w:val="24"/>
          <w:lang w:val="id-ID"/>
        </w:rPr>
        <w:t xml:space="preserve"> : </w:t>
      </w:r>
      <w:r w:rsidRPr="00F179CD">
        <w:rPr>
          <w:rFonts w:ascii="Times New Roman" w:hAnsi="Times New Roman" w:cs="Times New Roman"/>
          <w:bCs/>
          <w:sz w:val="24"/>
          <w:szCs w:val="24"/>
        </w:rPr>
        <w:t>Z = ρ</w:t>
      </w:r>
      <w:r w:rsidRPr="00F179CD">
        <w:rPr>
          <w:rFonts w:ascii="Times New Roman" w:hAnsi="Times New Roman" w:cs="Times New Roman"/>
          <w:bCs/>
          <w:sz w:val="24"/>
          <w:szCs w:val="24"/>
          <w:lang w:val="id-ID"/>
        </w:rPr>
        <w:t>z</w:t>
      </w:r>
      <w:r w:rsidRPr="00F179CD">
        <w:rPr>
          <w:rFonts w:ascii="Times New Roman" w:hAnsi="Times New Roman" w:cs="Times New Roman"/>
          <w:bCs/>
          <w:sz w:val="24"/>
          <w:szCs w:val="24"/>
        </w:rPr>
        <w:t>yY</w:t>
      </w:r>
      <w:r w:rsidRPr="00F179CD">
        <w:rPr>
          <w:rFonts w:ascii="Times New Roman" w:hAnsi="Times New Roman" w:cs="Times New Roman"/>
          <w:bCs/>
          <w:sz w:val="24"/>
          <w:szCs w:val="24"/>
          <w:vertAlign w:val="subscript"/>
        </w:rPr>
        <w:t xml:space="preserve"> </w:t>
      </w:r>
      <w:r w:rsidRPr="00F179CD">
        <w:rPr>
          <w:rFonts w:ascii="Times New Roman" w:hAnsi="Times New Roman" w:cs="Times New Roman"/>
          <w:bCs/>
          <w:sz w:val="24"/>
          <w:szCs w:val="24"/>
        </w:rPr>
        <w:t xml:space="preserve">+ </w:t>
      </w:r>
      <w:r w:rsidRPr="00F179CD">
        <w:rPr>
          <w:rFonts w:ascii="Times New Roman" w:hAnsi="Times New Roman" w:cs="Times New Roman"/>
          <w:sz w:val="24"/>
          <w:szCs w:val="24"/>
          <w:lang w:val="sv-SE"/>
        </w:rPr>
        <w:t>ε</w:t>
      </w:r>
      <w:r w:rsidRPr="00F179CD">
        <w:rPr>
          <w:rFonts w:ascii="Times New Roman" w:hAnsi="Times New Roman" w:cs="Times New Roman"/>
          <w:bCs/>
          <w:sz w:val="24"/>
          <w:szCs w:val="24"/>
          <w:vertAlign w:val="subscript"/>
        </w:rPr>
        <w:t>2</w:t>
      </w:r>
    </w:p>
    <w:p w:rsidR="00F179CD" w:rsidRDefault="00F179CD" w:rsidP="00F179CD">
      <w:pPr>
        <w:spacing w:after="0" w:line="240" w:lineRule="auto"/>
        <w:rPr>
          <w:rFonts w:ascii="Times New Roman" w:hAnsi="Times New Roman" w:cs="Times New Roman"/>
          <w:bCs/>
          <w:sz w:val="24"/>
          <w:szCs w:val="24"/>
          <w:vertAlign w:val="subscript"/>
          <w:lang w:val="id-ID"/>
        </w:rPr>
      </w:pPr>
      <w:r w:rsidRPr="00F179CD">
        <w:rPr>
          <w:rFonts w:ascii="Times New Roman" w:hAnsi="Times New Roman" w:cs="Times New Roman"/>
          <w:bCs/>
          <w:sz w:val="24"/>
          <w:szCs w:val="24"/>
        </w:rPr>
        <w:t xml:space="preserve">                        Z = 0.622Y + </w:t>
      </w:r>
      <w:r w:rsidRPr="00F179CD">
        <w:rPr>
          <w:rFonts w:ascii="Times New Roman" w:hAnsi="Times New Roman" w:cs="Times New Roman"/>
          <w:sz w:val="24"/>
          <w:szCs w:val="24"/>
          <w:lang w:val="sv-SE"/>
        </w:rPr>
        <w:t>ε</w:t>
      </w:r>
      <w:r w:rsidRPr="00F179CD">
        <w:rPr>
          <w:rFonts w:ascii="Times New Roman" w:hAnsi="Times New Roman" w:cs="Times New Roman"/>
          <w:bCs/>
          <w:sz w:val="24"/>
          <w:szCs w:val="24"/>
          <w:vertAlign w:val="subscript"/>
        </w:rPr>
        <w:t>2</w:t>
      </w:r>
    </w:p>
    <w:p w:rsidR="00B7122C" w:rsidRPr="00B7122C" w:rsidRDefault="00B7122C" w:rsidP="00F179CD">
      <w:pPr>
        <w:spacing w:after="0" w:line="240" w:lineRule="auto"/>
        <w:rPr>
          <w:rFonts w:ascii="Times New Roman" w:hAnsi="Times New Roman" w:cs="Times New Roman"/>
          <w:bCs/>
          <w:sz w:val="24"/>
          <w:szCs w:val="24"/>
          <w:vertAlign w:val="subscript"/>
          <w:lang w:val="id-ID"/>
        </w:rPr>
      </w:pPr>
    </w:p>
    <w:p w:rsidR="00F179CD" w:rsidRPr="00213A63" w:rsidRDefault="00F179CD" w:rsidP="005F55D4">
      <w:pPr>
        <w:pStyle w:val="ListParagraph"/>
        <w:numPr>
          <w:ilvl w:val="2"/>
          <w:numId w:val="34"/>
        </w:numPr>
        <w:autoSpaceDE w:val="0"/>
        <w:autoSpaceDN w:val="0"/>
        <w:adjustRightInd w:val="0"/>
        <w:spacing w:after="0" w:line="240" w:lineRule="auto"/>
        <w:ind w:left="709"/>
        <w:jc w:val="both"/>
        <w:rPr>
          <w:rFonts w:ascii="Times New Roman" w:hAnsi="Times New Roman" w:cs="Times New Roman"/>
          <w:b/>
          <w:sz w:val="24"/>
          <w:szCs w:val="24"/>
        </w:rPr>
      </w:pPr>
      <w:r w:rsidRPr="00F179CD">
        <w:rPr>
          <w:rFonts w:ascii="Times New Roman" w:hAnsi="Times New Roman" w:cs="Times New Roman"/>
          <w:b/>
          <w:sz w:val="24"/>
          <w:szCs w:val="24"/>
        </w:rPr>
        <w:t>Pengaruh Langsung, Tidak Langsung, dan Pengaruh Total</w:t>
      </w:r>
    </w:p>
    <w:p w:rsidR="00213A63" w:rsidRPr="00F179CD" w:rsidRDefault="00213A63" w:rsidP="00213A63">
      <w:pPr>
        <w:pStyle w:val="ListParagraph"/>
        <w:autoSpaceDE w:val="0"/>
        <w:autoSpaceDN w:val="0"/>
        <w:adjustRightInd w:val="0"/>
        <w:spacing w:after="0" w:line="240" w:lineRule="auto"/>
        <w:ind w:left="709"/>
        <w:jc w:val="both"/>
        <w:rPr>
          <w:rFonts w:ascii="Times New Roman" w:hAnsi="Times New Roman" w:cs="Times New Roman"/>
          <w:b/>
          <w:sz w:val="24"/>
          <w:szCs w:val="24"/>
        </w:rPr>
      </w:pPr>
    </w:p>
    <w:p w:rsidR="00F179CD" w:rsidRPr="00F179CD" w:rsidRDefault="00F179CD" w:rsidP="00F179CD">
      <w:pPr>
        <w:autoSpaceDE w:val="0"/>
        <w:autoSpaceDN w:val="0"/>
        <w:adjustRightInd w:val="0"/>
        <w:spacing w:after="0" w:line="240" w:lineRule="auto"/>
        <w:ind w:left="-11" w:firstLine="437"/>
        <w:contextualSpacing/>
        <w:jc w:val="both"/>
        <w:rPr>
          <w:rFonts w:ascii="Times New Roman" w:hAnsi="Times New Roman" w:cs="Times New Roman"/>
          <w:sz w:val="24"/>
          <w:szCs w:val="24"/>
        </w:rPr>
      </w:pPr>
      <w:r w:rsidRPr="00F179CD">
        <w:rPr>
          <w:rFonts w:ascii="Times New Roman" w:hAnsi="Times New Roman" w:cs="Times New Roman"/>
          <w:sz w:val="24"/>
          <w:szCs w:val="24"/>
        </w:rPr>
        <w:t>Untuk mengetahui pengaruh langsung maupun tidak langsung variabel motivasi dan disiplin kerja terhadap kinerja guru dapat dihitung seperti berikut:</w:t>
      </w:r>
    </w:p>
    <w:p w:rsidR="00F179CD" w:rsidRPr="00F179CD" w:rsidRDefault="00F179CD" w:rsidP="005F55D4">
      <w:pPr>
        <w:pStyle w:val="ListParagraph"/>
        <w:numPr>
          <w:ilvl w:val="5"/>
          <w:numId w:val="33"/>
        </w:numPr>
        <w:tabs>
          <w:tab w:val="clear" w:pos="43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langsung X1 terhadap Y</w:t>
      </w:r>
      <w:r w:rsidRPr="00F179CD">
        <w:rPr>
          <w:rFonts w:ascii="Times New Roman" w:hAnsi="Times New Roman" w:cs="Times New Roman"/>
          <w:sz w:val="24"/>
          <w:szCs w:val="24"/>
        </w:rPr>
        <w:tab/>
        <w:t>= (</w:t>
      </w:r>
      <w:r w:rsidRPr="00F179CD">
        <w:rPr>
          <w:rFonts w:ascii="Times New Roman" w:hAnsi="Times New Roman" w:cs="Times New Roman"/>
          <w:i/>
          <w:sz w:val="24"/>
          <w:szCs w:val="24"/>
        </w:rPr>
        <w:t>ρyx</w:t>
      </w:r>
      <w:r w:rsidRPr="00F179CD">
        <w:rPr>
          <w:rFonts w:ascii="Times New Roman" w:hAnsi="Times New Roman" w:cs="Times New Roman"/>
          <w:i/>
          <w:sz w:val="24"/>
          <w:szCs w:val="24"/>
          <w:vertAlign w:val="subscript"/>
        </w:rPr>
        <w:t>1</w:t>
      </w:r>
      <w:r w:rsidRPr="00F179CD">
        <w:rPr>
          <w:rFonts w:ascii="Times New Roman" w:hAnsi="Times New Roman" w:cs="Times New Roman"/>
          <w:sz w:val="24"/>
          <w:szCs w:val="24"/>
        </w:rPr>
        <w:t>)</w:t>
      </w:r>
      <w:r w:rsidRPr="00F179CD">
        <w:rPr>
          <w:rFonts w:ascii="Times New Roman" w:hAnsi="Times New Roman" w:cs="Times New Roman"/>
          <w:sz w:val="24"/>
          <w:szCs w:val="24"/>
          <w:vertAlign w:val="superscript"/>
        </w:rPr>
        <w:t>2</w:t>
      </w:r>
    </w:p>
    <w:p w:rsidR="00F179CD" w:rsidRPr="00F179CD" w:rsidRDefault="00F179CD" w:rsidP="00F179CD">
      <w:pPr>
        <w:autoSpaceDE w:val="0"/>
        <w:autoSpaceDN w:val="0"/>
        <w:adjustRightInd w:val="0"/>
        <w:spacing w:after="0" w:line="240" w:lineRule="auto"/>
        <w:ind w:left="-11"/>
        <w:contextualSpacing/>
        <w:jc w:val="both"/>
        <w:rPr>
          <w:rFonts w:ascii="Times New Roman" w:hAnsi="Times New Roman" w:cs="Times New Roman"/>
          <w:sz w:val="24"/>
          <w:szCs w:val="24"/>
        </w:rPr>
      </w:pP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t>= (0,565)</w:t>
      </w:r>
      <w:r w:rsidRPr="00F179CD">
        <w:rPr>
          <w:rFonts w:ascii="Times New Roman" w:hAnsi="Times New Roman" w:cs="Times New Roman"/>
          <w:sz w:val="24"/>
          <w:szCs w:val="24"/>
          <w:vertAlign w:val="superscript"/>
        </w:rPr>
        <w:t>2</w:t>
      </w:r>
      <w:r w:rsidRPr="00F179CD">
        <w:rPr>
          <w:rFonts w:ascii="Times New Roman" w:hAnsi="Times New Roman" w:cs="Times New Roman"/>
          <w:sz w:val="24"/>
          <w:szCs w:val="24"/>
        </w:rPr>
        <w:t xml:space="preserve"> </w:t>
      </w:r>
    </w:p>
    <w:p w:rsidR="00F179CD" w:rsidRPr="00F179CD" w:rsidRDefault="00F179CD" w:rsidP="00F179CD">
      <w:pPr>
        <w:autoSpaceDE w:val="0"/>
        <w:autoSpaceDN w:val="0"/>
        <w:adjustRightInd w:val="0"/>
        <w:spacing w:after="0" w:line="240" w:lineRule="auto"/>
        <w:ind w:left="-11"/>
        <w:contextualSpacing/>
        <w:jc w:val="both"/>
        <w:rPr>
          <w:rFonts w:ascii="Times New Roman" w:hAnsi="Times New Roman" w:cs="Times New Roman"/>
          <w:sz w:val="24"/>
          <w:szCs w:val="24"/>
        </w:rPr>
      </w:pP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t>= 0,319</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langsung X2 terhadap Y</w:t>
      </w:r>
      <w:r w:rsidRPr="00F179CD">
        <w:rPr>
          <w:rFonts w:ascii="Times New Roman" w:hAnsi="Times New Roman" w:cs="Times New Roman"/>
          <w:sz w:val="24"/>
          <w:szCs w:val="24"/>
        </w:rPr>
        <w:tab/>
        <w:t>= (</w:t>
      </w:r>
      <w:r w:rsidRPr="00F179CD">
        <w:rPr>
          <w:rFonts w:ascii="Times New Roman" w:hAnsi="Times New Roman" w:cs="Times New Roman"/>
          <w:i/>
          <w:sz w:val="24"/>
          <w:szCs w:val="24"/>
        </w:rPr>
        <w:t>ρyx</w:t>
      </w:r>
      <w:r w:rsidRPr="00F179CD">
        <w:rPr>
          <w:rFonts w:ascii="Times New Roman" w:hAnsi="Times New Roman" w:cs="Times New Roman"/>
          <w:i/>
          <w:sz w:val="24"/>
          <w:szCs w:val="24"/>
          <w:vertAlign w:val="subscript"/>
        </w:rPr>
        <w:t>2</w:t>
      </w:r>
      <w:r w:rsidRPr="00F179CD">
        <w:rPr>
          <w:rFonts w:ascii="Times New Roman" w:hAnsi="Times New Roman" w:cs="Times New Roman"/>
          <w:sz w:val="24"/>
          <w:szCs w:val="24"/>
        </w:rPr>
        <w:t>)</w:t>
      </w:r>
    </w:p>
    <w:p w:rsidR="00F179CD" w:rsidRPr="00F179CD" w:rsidRDefault="00F179CD" w:rsidP="00F179CD">
      <w:pPr>
        <w:pStyle w:val="ListParagraph"/>
        <w:autoSpaceDE w:val="0"/>
        <w:autoSpaceDN w:val="0"/>
        <w:adjustRightInd w:val="0"/>
        <w:spacing w:after="0" w:line="240" w:lineRule="auto"/>
        <w:ind w:left="4320"/>
        <w:jc w:val="both"/>
        <w:rPr>
          <w:rFonts w:ascii="Times New Roman" w:hAnsi="Times New Roman" w:cs="Times New Roman"/>
          <w:sz w:val="24"/>
          <w:szCs w:val="24"/>
        </w:rPr>
      </w:pPr>
      <w:r w:rsidRPr="00F179CD">
        <w:rPr>
          <w:rFonts w:ascii="Times New Roman" w:hAnsi="Times New Roman" w:cs="Times New Roman"/>
          <w:sz w:val="24"/>
          <w:szCs w:val="24"/>
        </w:rPr>
        <w:t>= (0,393)</w:t>
      </w:r>
      <w:r w:rsidRPr="00F179CD">
        <w:rPr>
          <w:rFonts w:ascii="Times New Roman" w:hAnsi="Times New Roman" w:cs="Times New Roman"/>
          <w:sz w:val="24"/>
          <w:szCs w:val="24"/>
          <w:vertAlign w:val="superscript"/>
        </w:rPr>
        <w:t>2</w:t>
      </w:r>
    </w:p>
    <w:p w:rsidR="00F179CD" w:rsidRPr="00F179CD" w:rsidRDefault="00F179CD" w:rsidP="00F179CD">
      <w:pPr>
        <w:pStyle w:val="ListParagraph"/>
        <w:autoSpaceDE w:val="0"/>
        <w:autoSpaceDN w:val="0"/>
        <w:adjustRightInd w:val="0"/>
        <w:spacing w:after="0" w:line="240" w:lineRule="auto"/>
        <w:ind w:left="4320"/>
        <w:jc w:val="both"/>
        <w:rPr>
          <w:rFonts w:ascii="Times New Roman" w:hAnsi="Times New Roman" w:cs="Times New Roman"/>
          <w:sz w:val="24"/>
          <w:szCs w:val="24"/>
        </w:rPr>
      </w:pPr>
      <w:r w:rsidRPr="00F179CD">
        <w:rPr>
          <w:rFonts w:ascii="Times New Roman" w:hAnsi="Times New Roman" w:cs="Times New Roman"/>
          <w:sz w:val="24"/>
          <w:szCs w:val="24"/>
        </w:rPr>
        <w:t>= 0,154</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langsung Y terhadap Z</w:t>
      </w:r>
      <w:r w:rsidRPr="00F179CD">
        <w:rPr>
          <w:rFonts w:ascii="Times New Roman" w:hAnsi="Times New Roman" w:cs="Times New Roman"/>
          <w:sz w:val="24"/>
          <w:szCs w:val="24"/>
        </w:rPr>
        <w:tab/>
      </w:r>
      <w:r w:rsidRPr="00F179CD">
        <w:rPr>
          <w:rFonts w:ascii="Times New Roman" w:hAnsi="Times New Roman" w:cs="Times New Roman"/>
          <w:sz w:val="24"/>
          <w:szCs w:val="24"/>
        </w:rPr>
        <w:tab/>
        <w:t>= (ρzy)</w:t>
      </w:r>
      <w:r w:rsidRPr="00F179CD">
        <w:rPr>
          <w:rFonts w:ascii="Times New Roman" w:hAnsi="Times New Roman" w:cs="Times New Roman"/>
          <w:sz w:val="24"/>
          <w:szCs w:val="24"/>
          <w:vertAlign w:val="superscript"/>
        </w:rPr>
        <w:t>2</w:t>
      </w:r>
    </w:p>
    <w:p w:rsidR="00F179CD" w:rsidRPr="00F179CD" w:rsidRDefault="00F179CD" w:rsidP="00F179CD">
      <w:pPr>
        <w:pStyle w:val="ListParagraph"/>
        <w:autoSpaceDE w:val="0"/>
        <w:autoSpaceDN w:val="0"/>
        <w:adjustRightInd w:val="0"/>
        <w:spacing w:after="0" w:line="240" w:lineRule="auto"/>
        <w:ind w:left="4320"/>
        <w:jc w:val="both"/>
        <w:rPr>
          <w:rFonts w:ascii="Times New Roman" w:hAnsi="Times New Roman" w:cs="Times New Roman"/>
          <w:sz w:val="24"/>
          <w:szCs w:val="24"/>
        </w:rPr>
      </w:pPr>
      <w:r w:rsidRPr="00F179CD">
        <w:rPr>
          <w:rFonts w:ascii="Times New Roman" w:hAnsi="Times New Roman" w:cs="Times New Roman"/>
          <w:sz w:val="24"/>
          <w:szCs w:val="24"/>
        </w:rPr>
        <w:t>= (0,622)</w:t>
      </w:r>
      <w:r w:rsidRPr="00F179CD">
        <w:rPr>
          <w:rFonts w:ascii="Times New Roman" w:hAnsi="Times New Roman" w:cs="Times New Roman"/>
          <w:sz w:val="24"/>
          <w:szCs w:val="24"/>
          <w:vertAlign w:val="superscript"/>
        </w:rPr>
        <w:t>2</w:t>
      </w:r>
    </w:p>
    <w:p w:rsidR="00F179CD" w:rsidRPr="00F179CD" w:rsidRDefault="00F179CD" w:rsidP="00F179CD">
      <w:pPr>
        <w:pStyle w:val="ListParagraph"/>
        <w:autoSpaceDE w:val="0"/>
        <w:autoSpaceDN w:val="0"/>
        <w:adjustRightInd w:val="0"/>
        <w:spacing w:after="0" w:line="240" w:lineRule="auto"/>
        <w:ind w:left="4320"/>
        <w:jc w:val="both"/>
        <w:rPr>
          <w:rFonts w:ascii="Times New Roman" w:hAnsi="Times New Roman" w:cs="Times New Roman"/>
          <w:sz w:val="24"/>
          <w:szCs w:val="24"/>
        </w:rPr>
      </w:pPr>
      <w:r w:rsidRPr="00F179CD">
        <w:rPr>
          <w:rFonts w:ascii="Times New Roman" w:hAnsi="Times New Roman" w:cs="Times New Roman"/>
          <w:sz w:val="24"/>
          <w:szCs w:val="24"/>
        </w:rPr>
        <w:t>= 0,387</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lastRenderedPageBreak/>
        <w:t>Pengaruh tidak langsung X1 melalui X2 terhadap Y</w:t>
      </w:r>
      <w:r w:rsidRPr="00F179CD">
        <w:rPr>
          <w:rFonts w:ascii="Times New Roman" w:hAnsi="Times New Roman" w:cs="Times New Roman"/>
          <w:sz w:val="24"/>
          <w:szCs w:val="24"/>
        </w:rPr>
        <w:tab/>
        <w:t xml:space="preserve">= </w:t>
      </w:r>
      <w:r w:rsidRPr="00F179CD">
        <w:rPr>
          <w:rFonts w:ascii="Times New Roman" w:hAnsi="Times New Roman" w:cs="Times New Roman"/>
          <w:i/>
          <w:sz w:val="24"/>
          <w:szCs w:val="24"/>
        </w:rPr>
        <w:t>ρyx</w:t>
      </w:r>
      <w:r w:rsidRPr="00F179CD">
        <w:rPr>
          <w:rFonts w:ascii="Times New Roman" w:hAnsi="Times New Roman" w:cs="Times New Roman"/>
          <w:i/>
          <w:sz w:val="24"/>
          <w:szCs w:val="24"/>
          <w:vertAlign w:val="subscript"/>
        </w:rPr>
        <w:t>1</w:t>
      </w:r>
      <w:r w:rsidRPr="00F179CD">
        <w:rPr>
          <w:rFonts w:ascii="Times New Roman" w:hAnsi="Times New Roman" w:cs="Times New Roman"/>
          <w:sz w:val="24"/>
          <w:szCs w:val="24"/>
        </w:rPr>
        <w:t xml:space="preserve"> x </w:t>
      </w:r>
      <w:r w:rsidRPr="00F179CD">
        <w:rPr>
          <w:rFonts w:ascii="Times New Roman" w:hAnsi="Times New Roman" w:cs="Times New Roman"/>
          <w:i/>
          <w:sz w:val="24"/>
          <w:szCs w:val="24"/>
        </w:rPr>
        <w:t>rx</w:t>
      </w:r>
      <w:r w:rsidRPr="00F179CD">
        <w:rPr>
          <w:rFonts w:ascii="Times New Roman" w:hAnsi="Times New Roman" w:cs="Times New Roman"/>
          <w:i/>
          <w:sz w:val="24"/>
          <w:szCs w:val="24"/>
          <w:vertAlign w:val="subscript"/>
        </w:rPr>
        <w:t>1</w:t>
      </w:r>
      <w:r w:rsidRPr="00F179CD">
        <w:rPr>
          <w:rFonts w:ascii="Times New Roman" w:hAnsi="Times New Roman" w:cs="Times New Roman"/>
          <w:i/>
          <w:sz w:val="24"/>
          <w:szCs w:val="24"/>
        </w:rPr>
        <w:t>x</w:t>
      </w:r>
      <w:r w:rsidRPr="00F179CD">
        <w:rPr>
          <w:rFonts w:ascii="Times New Roman" w:hAnsi="Times New Roman" w:cs="Times New Roman"/>
          <w:i/>
          <w:sz w:val="24"/>
          <w:szCs w:val="24"/>
          <w:vertAlign w:val="subscript"/>
        </w:rPr>
        <w:t>2</w:t>
      </w:r>
      <w:r w:rsidRPr="00F179CD">
        <w:rPr>
          <w:rFonts w:ascii="Times New Roman" w:hAnsi="Times New Roman" w:cs="Times New Roman"/>
          <w:sz w:val="24"/>
          <w:szCs w:val="24"/>
        </w:rPr>
        <w:t xml:space="preserve"> x </w:t>
      </w:r>
      <w:r w:rsidRPr="00F179CD">
        <w:rPr>
          <w:rFonts w:ascii="Times New Roman" w:hAnsi="Times New Roman" w:cs="Times New Roman"/>
          <w:i/>
          <w:sz w:val="24"/>
          <w:szCs w:val="24"/>
        </w:rPr>
        <w:t>ρyx</w:t>
      </w:r>
      <w:r w:rsidRPr="00F179CD">
        <w:rPr>
          <w:rFonts w:ascii="Times New Roman" w:hAnsi="Times New Roman" w:cs="Times New Roman"/>
          <w:i/>
          <w:sz w:val="24"/>
          <w:szCs w:val="24"/>
          <w:vertAlign w:val="subscript"/>
        </w:rPr>
        <w:t>2</w:t>
      </w:r>
    </w:p>
    <w:p w:rsidR="00F179CD" w:rsidRPr="00F179CD" w:rsidRDefault="00F179CD" w:rsidP="00F179CD">
      <w:pPr>
        <w:autoSpaceDE w:val="0"/>
        <w:autoSpaceDN w:val="0"/>
        <w:adjustRightInd w:val="0"/>
        <w:spacing w:after="0" w:line="240" w:lineRule="auto"/>
        <w:ind w:left="5040"/>
        <w:contextualSpacing/>
        <w:jc w:val="both"/>
        <w:rPr>
          <w:rFonts w:ascii="Times New Roman" w:hAnsi="Times New Roman" w:cs="Times New Roman"/>
          <w:sz w:val="24"/>
          <w:szCs w:val="24"/>
        </w:rPr>
      </w:pPr>
      <w:r w:rsidRPr="00F179CD">
        <w:rPr>
          <w:rFonts w:ascii="Times New Roman" w:hAnsi="Times New Roman" w:cs="Times New Roman"/>
          <w:sz w:val="24"/>
          <w:szCs w:val="24"/>
        </w:rPr>
        <w:t>= 0,565 x 0,441 x 0,393</w:t>
      </w:r>
    </w:p>
    <w:p w:rsidR="00F179CD" w:rsidRPr="00F179CD" w:rsidRDefault="00F179CD" w:rsidP="00F179CD">
      <w:pPr>
        <w:autoSpaceDE w:val="0"/>
        <w:autoSpaceDN w:val="0"/>
        <w:adjustRightInd w:val="0"/>
        <w:spacing w:after="0" w:line="240" w:lineRule="auto"/>
        <w:ind w:left="5040"/>
        <w:contextualSpacing/>
        <w:jc w:val="both"/>
        <w:rPr>
          <w:rFonts w:ascii="Times New Roman" w:hAnsi="Times New Roman" w:cs="Times New Roman"/>
          <w:sz w:val="24"/>
          <w:szCs w:val="24"/>
        </w:rPr>
      </w:pPr>
      <w:r w:rsidRPr="00F179CD">
        <w:rPr>
          <w:rFonts w:ascii="Times New Roman" w:hAnsi="Times New Roman" w:cs="Times New Roman"/>
          <w:sz w:val="24"/>
          <w:szCs w:val="24"/>
        </w:rPr>
        <w:t>= 0,097</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tidak langsung X2 melalui X1 terhadap Y</w:t>
      </w:r>
      <w:r w:rsidRPr="00F179CD">
        <w:rPr>
          <w:rFonts w:ascii="Times New Roman" w:hAnsi="Times New Roman" w:cs="Times New Roman"/>
          <w:sz w:val="24"/>
          <w:szCs w:val="24"/>
        </w:rPr>
        <w:tab/>
        <w:t xml:space="preserve">= </w:t>
      </w:r>
      <w:r w:rsidRPr="00F179CD">
        <w:rPr>
          <w:rFonts w:ascii="Times New Roman" w:hAnsi="Times New Roman" w:cs="Times New Roman"/>
          <w:i/>
          <w:sz w:val="24"/>
          <w:szCs w:val="24"/>
        </w:rPr>
        <w:t>ρyx</w:t>
      </w:r>
      <w:r w:rsidRPr="00F179CD">
        <w:rPr>
          <w:rFonts w:ascii="Times New Roman" w:hAnsi="Times New Roman" w:cs="Times New Roman"/>
          <w:i/>
          <w:sz w:val="24"/>
          <w:szCs w:val="24"/>
          <w:vertAlign w:val="subscript"/>
        </w:rPr>
        <w:t>2</w:t>
      </w:r>
      <w:r w:rsidRPr="00F179CD">
        <w:rPr>
          <w:rFonts w:ascii="Times New Roman" w:hAnsi="Times New Roman" w:cs="Times New Roman"/>
          <w:sz w:val="24"/>
          <w:szCs w:val="24"/>
        </w:rPr>
        <w:t xml:space="preserve"> x </w:t>
      </w:r>
      <w:r w:rsidRPr="00F179CD">
        <w:rPr>
          <w:rFonts w:ascii="Times New Roman" w:hAnsi="Times New Roman" w:cs="Times New Roman"/>
          <w:i/>
          <w:sz w:val="24"/>
          <w:szCs w:val="24"/>
        </w:rPr>
        <w:t>rx</w:t>
      </w:r>
      <w:r w:rsidRPr="00F179CD">
        <w:rPr>
          <w:rFonts w:ascii="Times New Roman" w:hAnsi="Times New Roman" w:cs="Times New Roman"/>
          <w:i/>
          <w:sz w:val="24"/>
          <w:szCs w:val="24"/>
          <w:vertAlign w:val="subscript"/>
        </w:rPr>
        <w:t>1</w:t>
      </w:r>
      <w:r w:rsidRPr="00F179CD">
        <w:rPr>
          <w:rFonts w:ascii="Times New Roman" w:hAnsi="Times New Roman" w:cs="Times New Roman"/>
          <w:i/>
          <w:sz w:val="24"/>
          <w:szCs w:val="24"/>
        </w:rPr>
        <w:t>x</w:t>
      </w:r>
      <w:r w:rsidRPr="00F179CD">
        <w:rPr>
          <w:rFonts w:ascii="Times New Roman" w:hAnsi="Times New Roman" w:cs="Times New Roman"/>
          <w:i/>
          <w:sz w:val="24"/>
          <w:szCs w:val="24"/>
          <w:vertAlign w:val="subscript"/>
        </w:rPr>
        <w:t>2</w:t>
      </w:r>
      <w:r w:rsidRPr="00F179CD">
        <w:rPr>
          <w:rFonts w:ascii="Times New Roman" w:hAnsi="Times New Roman" w:cs="Times New Roman"/>
          <w:sz w:val="24"/>
          <w:szCs w:val="24"/>
        </w:rPr>
        <w:t xml:space="preserve"> x </w:t>
      </w:r>
      <w:r w:rsidRPr="00F179CD">
        <w:rPr>
          <w:rFonts w:ascii="Times New Roman" w:hAnsi="Times New Roman" w:cs="Times New Roman"/>
          <w:i/>
          <w:sz w:val="24"/>
          <w:szCs w:val="24"/>
        </w:rPr>
        <w:t>ρyx</w:t>
      </w:r>
      <w:r w:rsidRPr="00F179CD">
        <w:rPr>
          <w:rFonts w:ascii="Times New Roman" w:hAnsi="Times New Roman" w:cs="Times New Roman"/>
          <w:i/>
          <w:sz w:val="24"/>
          <w:szCs w:val="24"/>
          <w:vertAlign w:val="subscript"/>
        </w:rPr>
        <w:t>1</w:t>
      </w:r>
    </w:p>
    <w:p w:rsidR="00F179CD" w:rsidRPr="00F179CD" w:rsidRDefault="00F179CD" w:rsidP="00F179CD">
      <w:pPr>
        <w:autoSpaceDE w:val="0"/>
        <w:autoSpaceDN w:val="0"/>
        <w:adjustRightInd w:val="0"/>
        <w:spacing w:after="0" w:line="240" w:lineRule="auto"/>
        <w:ind w:left="4320" w:firstLine="720"/>
        <w:contextualSpacing/>
        <w:jc w:val="both"/>
        <w:rPr>
          <w:rFonts w:ascii="Times New Roman" w:hAnsi="Times New Roman" w:cs="Times New Roman"/>
          <w:sz w:val="24"/>
          <w:szCs w:val="24"/>
        </w:rPr>
      </w:pPr>
      <w:r w:rsidRPr="00F179CD">
        <w:rPr>
          <w:rFonts w:ascii="Times New Roman" w:hAnsi="Times New Roman" w:cs="Times New Roman"/>
          <w:sz w:val="24"/>
          <w:szCs w:val="24"/>
        </w:rPr>
        <w:t>= 0,393 x 0,441 x 0,565</w:t>
      </w:r>
    </w:p>
    <w:p w:rsidR="00F179CD" w:rsidRPr="00F179CD" w:rsidRDefault="00F179CD" w:rsidP="00F179CD">
      <w:pPr>
        <w:autoSpaceDE w:val="0"/>
        <w:autoSpaceDN w:val="0"/>
        <w:adjustRightInd w:val="0"/>
        <w:spacing w:after="0" w:line="240" w:lineRule="auto"/>
        <w:ind w:left="4320" w:firstLine="720"/>
        <w:contextualSpacing/>
        <w:jc w:val="both"/>
        <w:rPr>
          <w:rFonts w:ascii="Times New Roman" w:hAnsi="Times New Roman" w:cs="Times New Roman"/>
          <w:sz w:val="24"/>
          <w:szCs w:val="24"/>
        </w:rPr>
      </w:pPr>
      <w:r w:rsidRPr="00F179CD">
        <w:rPr>
          <w:rFonts w:ascii="Times New Roman" w:hAnsi="Times New Roman" w:cs="Times New Roman"/>
          <w:sz w:val="24"/>
          <w:szCs w:val="24"/>
        </w:rPr>
        <w:t>= 0,097</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total X1 terhadap Y</w:t>
      </w:r>
      <w:r w:rsidRPr="00F179CD">
        <w:rPr>
          <w:rFonts w:ascii="Times New Roman" w:hAnsi="Times New Roman" w:cs="Times New Roman"/>
          <w:sz w:val="24"/>
          <w:szCs w:val="24"/>
        </w:rPr>
        <w:tab/>
      </w:r>
      <w:r w:rsidRPr="00F179CD">
        <w:rPr>
          <w:rFonts w:ascii="Times New Roman" w:hAnsi="Times New Roman" w:cs="Times New Roman"/>
          <w:sz w:val="24"/>
          <w:szCs w:val="24"/>
        </w:rPr>
        <w:tab/>
        <w:t>= ρ</w:t>
      </w:r>
      <w:r w:rsidRPr="00F179CD">
        <w:rPr>
          <w:rFonts w:ascii="Times New Roman" w:hAnsi="Times New Roman" w:cs="Times New Roman"/>
          <w:sz w:val="24"/>
          <w:szCs w:val="24"/>
          <w:vertAlign w:val="subscript"/>
          <w:lang w:val="sv-SE"/>
        </w:rPr>
        <w:t>yxi</w:t>
      </w:r>
      <w:r w:rsidRPr="00F179CD">
        <w:rPr>
          <w:rFonts w:ascii="Times New Roman" w:hAnsi="Times New Roman" w:cs="Times New Roman"/>
          <w:sz w:val="24"/>
          <w:szCs w:val="24"/>
          <w:lang w:val="sv-SE"/>
        </w:rPr>
        <w:t xml:space="preserve"> + </w:t>
      </w:r>
      <w:r w:rsidRPr="00F179CD">
        <w:rPr>
          <w:rFonts w:ascii="Times New Roman" w:hAnsi="Times New Roman" w:cs="Times New Roman"/>
          <w:sz w:val="24"/>
          <w:szCs w:val="24"/>
        </w:rPr>
        <w:sym w:font="Symbol" w:char="F0E5"/>
      </w:r>
      <w:r w:rsidRPr="00F179CD">
        <w:rPr>
          <w:rFonts w:ascii="Times New Roman" w:hAnsi="Times New Roman" w:cs="Times New Roman"/>
          <w:sz w:val="24"/>
          <w:szCs w:val="24"/>
          <w:lang w:val="sv-SE"/>
        </w:rPr>
        <w:t xml:space="preserve"> </w:t>
      </w:r>
      <w:r w:rsidRPr="00F179CD">
        <w:rPr>
          <w:rFonts w:ascii="Times New Roman" w:hAnsi="Times New Roman" w:cs="Times New Roman"/>
          <w:sz w:val="24"/>
          <w:szCs w:val="24"/>
        </w:rPr>
        <w:t>ρ</w:t>
      </w:r>
      <w:r w:rsidRPr="00F179CD">
        <w:rPr>
          <w:rFonts w:ascii="Times New Roman" w:hAnsi="Times New Roman" w:cs="Times New Roman"/>
          <w:sz w:val="24"/>
          <w:szCs w:val="24"/>
          <w:vertAlign w:val="subscript"/>
          <w:lang w:val="sv-SE"/>
        </w:rPr>
        <w:t>yxi</w:t>
      </w:r>
      <w:r w:rsidRPr="00F179CD">
        <w:rPr>
          <w:rFonts w:ascii="Times New Roman" w:hAnsi="Times New Roman" w:cs="Times New Roman"/>
          <w:sz w:val="24"/>
          <w:szCs w:val="24"/>
          <w:lang w:val="sv-SE"/>
        </w:rPr>
        <w:t>.</w:t>
      </w:r>
      <w:r w:rsidRPr="00F179CD">
        <w:rPr>
          <w:rFonts w:ascii="Times New Roman" w:hAnsi="Times New Roman" w:cs="Times New Roman"/>
          <w:sz w:val="24"/>
          <w:szCs w:val="24"/>
          <w:vertAlign w:val="subscript"/>
          <w:lang w:val="sv-SE"/>
        </w:rPr>
        <w:t xml:space="preserve"> </w:t>
      </w:r>
      <w:r w:rsidRPr="00F179CD">
        <w:rPr>
          <w:rFonts w:ascii="Times New Roman" w:hAnsi="Times New Roman" w:cs="Times New Roman"/>
          <w:sz w:val="24"/>
          <w:szCs w:val="24"/>
          <w:lang w:val="sv-SE"/>
        </w:rPr>
        <w:t>r</w:t>
      </w:r>
      <w:r w:rsidRPr="00F179CD">
        <w:rPr>
          <w:rFonts w:ascii="Times New Roman" w:hAnsi="Times New Roman" w:cs="Times New Roman"/>
          <w:sz w:val="24"/>
          <w:szCs w:val="24"/>
          <w:vertAlign w:val="subscript"/>
          <w:lang w:val="sv-SE"/>
        </w:rPr>
        <w:t>xixj</w:t>
      </w:r>
      <w:r w:rsidRPr="00F179CD">
        <w:rPr>
          <w:rFonts w:ascii="Times New Roman" w:hAnsi="Times New Roman" w:cs="Times New Roman"/>
          <w:sz w:val="24"/>
          <w:szCs w:val="24"/>
          <w:lang w:val="sv-SE"/>
        </w:rPr>
        <w:t xml:space="preserve"> </w:t>
      </w:r>
      <w:r w:rsidRPr="00F179CD">
        <w:rPr>
          <w:rFonts w:ascii="Times New Roman" w:hAnsi="Times New Roman" w:cs="Times New Roman"/>
          <w:sz w:val="24"/>
          <w:szCs w:val="24"/>
        </w:rPr>
        <w:t>ρ</w:t>
      </w:r>
      <w:r w:rsidRPr="00F179CD">
        <w:rPr>
          <w:rFonts w:ascii="Times New Roman" w:hAnsi="Times New Roman" w:cs="Times New Roman"/>
          <w:sz w:val="24"/>
          <w:szCs w:val="24"/>
          <w:vertAlign w:val="subscript"/>
          <w:lang w:val="sv-SE"/>
        </w:rPr>
        <w:t>yxj</w:t>
      </w:r>
    </w:p>
    <w:p w:rsidR="00F179CD" w:rsidRPr="00F179CD" w:rsidRDefault="00F179CD" w:rsidP="00F179CD">
      <w:pPr>
        <w:autoSpaceDE w:val="0"/>
        <w:autoSpaceDN w:val="0"/>
        <w:adjustRightInd w:val="0"/>
        <w:spacing w:after="0" w:line="240" w:lineRule="auto"/>
        <w:ind w:left="-11"/>
        <w:contextualSpacing/>
        <w:jc w:val="both"/>
        <w:rPr>
          <w:rFonts w:ascii="Times New Roman" w:hAnsi="Times New Roman" w:cs="Times New Roman"/>
          <w:sz w:val="24"/>
          <w:szCs w:val="24"/>
        </w:rPr>
      </w:pP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t>= 0,319 + 0,097 + 0,097</w:t>
      </w:r>
    </w:p>
    <w:p w:rsidR="00F179CD" w:rsidRPr="00F179CD" w:rsidRDefault="00F179CD" w:rsidP="00F179CD">
      <w:pPr>
        <w:autoSpaceDE w:val="0"/>
        <w:autoSpaceDN w:val="0"/>
        <w:adjustRightInd w:val="0"/>
        <w:spacing w:after="0" w:line="240" w:lineRule="auto"/>
        <w:ind w:left="-11"/>
        <w:contextualSpacing/>
        <w:jc w:val="both"/>
        <w:rPr>
          <w:rFonts w:ascii="Times New Roman" w:hAnsi="Times New Roman" w:cs="Times New Roman"/>
          <w:sz w:val="24"/>
          <w:szCs w:val="24"/>
        </w:rPr>
      </w:pP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r>
      <w:r w:rsidRPr="00F179CD">
        <w:rPr>
          <w:rFonts w:ascii="Times New Roman" w:hAnsi="Times New Roman" w:cs="Times New Roman"/>
          <w:sz w:val="24"/>
          <w:szCs w:val="24"/>
        </w:rPr>
        <w:tab/>
        <w:t>= 0,513</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total X2 terhadap Y</w:t>
      </w:r>
      <w:r w:rsidRPr="00F179CD">
        <w:rPr>
          <w:rFonts w:ascii="Times New Roman" w:hAnsi="Times New Roman" w:cs="Times New Roman"/>
          <w:sz w:val="24"/>
          <w:szCs w:val="24"/>
        </w:rPr>
        <w:tab/>
      </w:r>
      <w:r w:rsidRPr="00F179CD">
        <w:rPr>
          <w:rFonts w:ascii="Times New Roman" w:hAnsi="Times New Roman" w:cs="Times New Roman"/>
          <w:sz w:val="24"/>
          <w:szCs w:val="24"/>
        </w:rPr>
        <w:tab/>
        <w:t>= 0,154 + 0,097 + 0,097</w:t>
      </w:r>
    </w:p>
    <w:p w:rsidR="00F179CD" w:rsidRPr="00F179CD" w:rsidRDefault="00F179CD" w:rsidP="00F179CD">
      <w:pPr>
        <w:pStyle w:val="ListParagraph"/>
        <w:autoSpaceDE w:val="0"/>
        <w:autoSpaceDN w:val="0"/>
        <w:adjustRightInd w:val="0"/>
        <w:spacing w:after="0" w:line="240" w:lineRule="auto"/>
        <w:ind w:left="3600" w:firstLine="720"/>
        <w:jc w:val="both"/>
        <w:rPr>
          <w:rFonts w:ascii="Times New Roman" w:hAnsi="Times New Roman" w:cs="Times New Roman"/>
          <w:sz w:val="24"/>
          <w:szCs w:val="24"/>
        </w:rPr>
      </w:pPr>
      <w:r w:rsidRPr="00F179CD">
        <w:rPr>
          <w:rFonts w:ascii="Times New Roman" w:hAnsi="Times New Roman" w:cs="Times New Roman"/>
          <w:sz w:val="24"/>
          <w:szCs w:val="24"/>
        </w:rPr>
        <w:t>= 0,348</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total X1 dan X2 terhadap Y</w:t>
      </w:r>
      <w:r w:rsidRPr="00F179CD">
        <w:rPr>
          <w:rFonts w:ascii="Times New Roman" w:hAnsi="Times New Roman" w:cs="Times New Roman"/>
          <w:sz w:val="24"/>
          <w:szCs w:val="24"/>
        </w:rPr>
        <w:tab/>
        <w:t>= 0,513+ 0,348</w:t>
      </w:r>
    </w:p>
    <w:p w:rsidR="00F179CD" w:rsidRPr="00F179CD" w:rsidRDefault="00F179CD" w:rsidP="00F179CD">
      <w:pPr>
        <w:pStyle w:val="ListParagraph"/>
        <w:autoSpaceDE w:val="0"/>
        <w:autoSpaceDN w:val="0"/>
        <w:adjustRightInd w:val="0"/>
        <w:spacing w:after="0" w:line="240" w:lineRule="auto"/>
        <w:ind w:left="3600" w:firstLine="720"/>
        <w:jc w:val="both"/>
        <w:rPr>
          <w:rFonts w:ascii="Times New Roman" w:hAnsi="Times New Roman" w:cs="Times New Roman"/>
          <w:sz w:val="24"/>
          <w:szCs w:val="24"/>
        </w:rPr>
      </w:pPr>
      <w:r w:rsidRPr="00F179CD">
        <w:rPr>
          <w:rFonts w:ascii="Times New Roman" w:hAnsi="Times New Roman" w:cs="Times New Roman"/>
          <w:sz w:val="24"/>
          <w:szCs w:val="24"/>
        </w:rPr>
        <w:t>= 0,861</w:t>
      </w:r>
    </w:p>
    <w:p w:rsidR="00F179CD" w:rsidRPr="00F179CD" w:rsidRDefault="00F179CD" w:rsidP="005F55D4">
      <w:pPr>
        <w:pStyle w:val="ListParagraph"/>
        <w:numPr>
          <w:ilvl w:val="0"/>
          <w:numId w:val="33"/>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rPr>
      </w:pPr>
      <w:r w:rsidRPr="00F179CD">
        <w:rPr>
          <w:rFonts w:ascii="Times New Roman" w:hAnsi="Times New Roman" w:cs="Times New Roman"/>
          <w:sz w:val="24"/>
          <w:szCs w:val="24"/>
        </w:rPr>
        <w:t>Pengaruh total Y</w:t>
      </w:r>
      <w:r w:rsidRPr="00F179CD">
        <w:rPr>
          <w:rFonts w:ascii="Times New Roman" w:hAnsi="Times New Roman" w:cs="Times New Roman"/>
          <w:sz w:val="24"/>
          <w:szCs w:val="24"/>
        </w:rPr>
        <w:tab/>
        <w:t>terhadap Z</w:t>
      </w:r>
      <w:r w:rsidRPr="00F179CD">
        <w:rPr>
          <w:rFonts w:ascii="Times New Roman" w:hAnsi="Times New Roman" w:cs="Times New Roman"/>
          <w:sz w:val="24"/>
          <w:szCs w:val="24"/>
        </w:rPr>
        <w:tab/>
      </w:r>
      <w:r w:rsidRPr="00F179CD">
        <w:rPr>
          <w:rFonts w:ascii="Times New Roman" w:hAnsi="Times New Roman" w:cs="Times New Roman"/>
          <w:sz w:val="24"/>
          <w:szCs w:val="24"/>
        </w:rPr>
        <w:tab/>
        <w:t>= 0,387</w:t>
      </w:r>
    </w:p>
    <w:p w:rsidR="00F179CD" w:rsidRPr="00F179CD" w:rsidRDefault="00F179CD" w:rsidP="00F179CD">
      <w:pPr>
        <w:spacing w:after="0" w:line="240" w:lineRule="auto"/>
        <w:rPr>
          <w:rFonts w:ascii="Times New Roman" w:hAnsi="Times New Roman" w:cs="Times New Roman"/>
          <w:bCs/>
          <w:sz w:val="24"/>
          <w:szCs w:val="24"/>
          <w:lang w:val="sv-SE"/>
        </w:rPr>
      </w:pPr>
    </w:p>
    <w:p w:rsidR="00F179CD" w:rsidRDefault="00F179CD" w:rsidP="00F179CD">
      <w:pPr>
        <w:autoSpaceDE w:val="0"/>
        <w:autoSpaceDN w:val="0"/>
        <w:adjustRightInd w:val="0"/>
        <w:spacing w:after="0" w:line="240" w:lineRule="auto"/>
        <w:ind w:firstLine="720"/>
        <w:jc w:val="both"/>
        <w:rPr>
          <w:rFonts w:ascii="Times New Roman" w:hAnsi="Times New Roman" w:cs="Times New Roman"/>
          <w:sz w:val="24"/>
          <w:szCs w:val="24"/>
          <w:lang w:val="id-ID"/>
        </w:rPr>
      </w:pPr>
      <w:proofErr w:type="gramStart"/>
      <w:r w:rsidRPr="00F179CD">
        <w:rPr>
          <w:rFonts w:ascii="Times New Roman" w:hAnsi="Times New Roman" w:cs="Times New Roman"/>
          <w:sz w:val="24"/>
          <w:szCs w:val="24"/>
        </w:rPr>
        <w:t>Berdasarkan analisis di atas dapat disimpulkan bahwa motivasi dan disiplin kerja berpengaruh terhadap kinerja guru dan berimplikasi secara signifikan terhadap kompetensi lulusan.</w:t>
      </w:r>
      <w:proofErr w:type="gramEnd"/>
      <w:r w:rsidRPr="00F179CD">
        <w:rPr>
          <w:rFonts w:ascii="Times New Roman" w:hAnsi="Times New Roman" w:cs="Times New Roman"/>
          <w:sz w:val="24"/>
          <w:szCs w:val="24"/>
        </w:rPr>
        <w:t xml:space="preserve"> Hasil analisis tersebut digambarkan dalam diagram jalur seperti </w:t>
      </w:r>
      <w:proofErr w:type="gramStart"/>
      <w:r w:rsidRPr="00F179CD">
        <w:rPr>
          <w:rFonts w:ascii="Times New Roman" w:hAnsi="Times New Roman" w:cs="Times New Roman"/>
          <w:sz w:val="24"/>
          <w:szCs w:val="24"/>
        </w:rPr>
        <w:t>berikut :</w:t>
      </w:r>
      <w:proofErr w:type="gramEnd"/>
    </w:p>
    <w:p w:rsidR="00625539" w:rsidRDefault="00625539" w:rsidP="00F179CD">
      <w:pPr>
        <w:autoSpaceDE w:val="0"/>
        <w:autoSpaceDN w:val="0"/>
        <w:adjustRightInd w:val="0"/>
        <w:spacing w:after="0" w:line="240" w:lineRule="auto"/>
        <w:ind w:firstLine="720"/>
        <w:jc w:val="both"/>
        <w:rPr>
          <w:rFonts w:ascii="Times New Roman" w:hAnsi="Times New Roman" w:cs="Times New Roman"/>
          <w:sz w:val="24"/>
          <w:szCs w:val="24"/>
          <w:lang w:val="id-ID"/>
        </w:rPr>
      </w:pPr>
    </w:p>
    <w:p w:rsidR="00213A63" w:rsidRPr="00213A63" w:rsidRDefault="00213A63" w:rsidP="00F179CD">
      <w:pPr>
        <w:autoSpaceDE w:val="0"/>
        <w:autoSpaceDN w:val="0"/>
        <w:adjustRightInd w:val="0"/>
        <w:spacing w:after="0" w:line="240" w:lineRule="auto"/>
        <w:ind w:firstLine="720"/>
        <w:jc w:val="both"/>
        <w:rPr>
          <w:rFonts w:ascii="Times New Roman" w:hAnsi="Times New Roman" w:cs="Times New Roman"/>
          <w:sz w:val="24"/>
          <w:szCs w:val="24"/>
          <w:lang w:val="id-ID"/>
        </w:rPr>
      </w:pPr>
    </w:p>
    <w:p w:rsidR="00F179CD" w:rsidRPr="00F179CD" w:rsidRDefault="00F179CD" w:rsidP="004878D0">
      <w:pPr>
        <w:autoSpaceDE w:val="0"/>
        <w:autoSpaceDN w:val="0"/>
        <w:adjustRightInd w:val="0"/>
        <w:spacing w:after="0" w:line="240" w:lineRule="auto"/>
        <w:jc w:val="both"/>
        <w:rPr>
          <w:rFonts w:ascii="Times New Roman" w:hAnsi="Times New Roman" w:cs="Times New Roman"/>
          <w:position w:val="-26"/>
          <w:sz w:val="24"/>
          <w:szCs w:val="24"/>
        </w:rPr>
      </w:pPr>
      <w:r w:rsidRPr="00F179CD">
        <w:rPr>
          <w:rFonts w:ascii="Times New Roman" w:hAnsi="Times New Roman" w:cs="Times New Roman"/>
          <w:position w:val="-26"/>
          <w:sz w:val="24"/>
          <w:szCs w:val="24"/>
        </w:rPr>
        <w:t xml:space="preserve"> </w:t>
      </w:r>
      <w:r w:rsidR="00FC367A" w:rsidRPr="00FC367A">
        <w:rPr>
          <w:rFonts w:ascii="Times New Roman" w:hAnsi="Times New Roman" w:cs="Times New Roman"/>
          <w:noProof/>
          <w:position w:val="-26"/>
          <w:sz w:val="24"/>
          <w:szCs w:val="24"/>
        </w:rPr>
        <w:pict>
          <v:group id="_x0000_s1053" style="position:absolute;left:0;text-align:left;margin-left:66.1pt;margin-top:5.85pt;width:288.1pt;height:138pt;z-index:251678720;mso-position-horizontal-relative:text;mso-position-vertical-relative:text" coordorigin="3590,2385" coordsize="5762,2760">
            <v:rect id="_x0000_s1054" style="position:absolute;left:3863;top:2385;width:677;height:712" strokeweight="2.25pt">
              <v:textbox style="mso-next-textbox:#_x0000_s1054">
                <w:txbxContent>
                  <w:p w:rsidR="00C9722F" w:rsidRDefault="00C9722F" w:rsidP="00F179CD">
                    <w:pPr>
                      <w:jc w:val="center"/>
                    </w:pPr>
                    <w:r>
                      <w:t>X1</w:t>
                    </w:r>
                  </w:p>
                </w:txbxContent>
              </v:textbox>
            </v:rect>
            <v:rect id="_x0000_s1055" style="position:absolute;left:3863;top:4433;width:677;height:712" strokeweight="2.25pt">
              <v:textbox style="mso-next-textbox:#_x0000_s1055">
                <w:txbxContent>
                  <w:p w:rsidR="00C9722F" w:rsidRDefault="00C9722F" w:rsidP="00F179CD">
                    <w:pPr>
                      <w:jc w:val="center"/>
                    </w:pPr>
                    <w:r>
                      <w:t>X2</w:t>
                    </w:r>
                  </w:p>
                </w:txbxContent>
              </v:textbox>
            </v:rect>
            <v:rect id="_x0000_s1056" style="position:absolute;left:6371;top:3354;width:677;height:712" strokeweight="2.25pt">
              <v:textbox style="mso-next-textbox:#_x0000_s1056">
                <w:txbxContent>
                  <w:p w:rsidR="00C9722F" w:rsidRDefault="00C9722F" w:rsidP="00F179CD">
                    <w:pPr>
                      <w:jc w:val="center"/>
                    </w:pPr>
                    <w:r>
                      <w:t>Y</w:t>
                    </w:r>
                  </w:p>
                </w:txbxContent>
              </v:textbox>
            </v:rect>
            <v:rect id="_x0000_s1057" style="position:absolute;left:8675;top:3354;width:677;height:712" strokeweight="2.25pt">
              <v:textbox style="mso-next-textbox:#_x0000_s1057">
                <w:txbxContent>
                  <w:p w:rsidR="00C9722F" w:rsidRDefault="00C9722F" w:rsidP="00F179CD">
                    <w:pPr>
                      <w:jc w:val="center"/>
                    </w:pPr>
                    <w:r>
                      <w:t>Z</w:t>
                    </w:r>
                  </w:p>
                </w:txbxContent>
              </v:textbox>
            </v:rect>
            <v:shape id="_x0000_s1058" type="#_x0000_t32" style="position:absolute;left:4540;top:2662;width:1831;height:971" o:connectortype="straight" strokeweight="2.25pt">
              <v:stroke endarrow="block"/>
            </v:shape>
            <v:shape id="_x0000_s1059" type="#_x0000_t32" style="position:absolute;left:4540;top:3783;width:1831;height:949;flip:y" o:connectortype="straight" strokeweight="2.25pt">
              <v:stroke endarrow="block"/>
            </v:shape>
            <v:shape id="_x0000_s1060" type="#_x0000_t32" style="position:absolute;left:7048;top:3783;width:1508;height:0" o:connectortype="straight" strokeweight="2.25pt">
              <v:stroke endarrow="block"/>
            </v:shape>
            <v:shape id="_x0000_s1061" type="#_x0000_t85" style="position:absolute;left:3590;top:2662;width:188;height:2194" adj="1467" filled="t" strokeweight="2.25pt">
              <v:stroke startarrow="block" endarrow="block"/>
            </v:shape>
          </v:group>
        </w:pict>
      </w:r>
      <w:r w:rsidR="00FC367A" w:rsidRPr="00FC367A">
        <w:rPr>
          <w:rFonts w:ascii="Times New Roman" w:hAnsi="Times New Roman" w:cs="Times New Roman"/>
          <w:noProof/>
          <w:position w:val="-26"/>
          <w:sz w:val="24"/>
          <w:szCs w:val="24"/>
        </w:rPr>
        <w:pict>
          <v:shape id="_x0000_s1051" type="#_x0000_t32" style="position:absolute;left:0;text-align:left;margin-left:333.1pt;margin-top:19.7pt;width:0;height:32.3pt;z-index:251676672;mso-position-horizontal-relative:text;mso-position-vertical-relative:text" o:connectortype="straight" strokeweight="2.25pt">
            <v:stroke endarrow="block"/>
          </v:shape>
        </w:pict>
      </w:r>
      <w:r w:rsidR="00FC367A" w:rsidRPr="00FC367A">
        <w:rPr>
          <w:rFonts w:ascii="Times New Roman" w:hAnsi="Times New Roman" w:cs="Times New Roman"/>
          <w:noProof/>
          <w:position w:val="-26"/>
          <w:sz w:val="24"/>
          <w:szCs w:val="24"/>
        </w:rPr>
        <w:pict>
          <v:shape id="_x0000_s1052" type="#_x0000_t32" style="position:absolute;left:0;text-align:left;margin-left:224.6pt;margin-top:19.7pt;width:.05pt;height:32.3pt;z-index:251677696;mso-position-horizontal-relative:text;mso-position-vertical-relative:text" o:connectortype="straight" strokeweight="2.25pt">
            <v:stroke endarrow="block"/>
          </v:shape>
        </w:pict>
      </w:r>
      <w:r w:rsidR="004878D0">
        <w:rPr>
          <w:rFonts w:ascii="Times New Roman" w:hAnsi="Times New Roman" w:cs="Times New Roman"/>
          <w:position w:val="-26"/>
          <w:sz w:val="24"/>
          <w:szCs w:val="24"/>
          <w:lang w:val="id-ID"/>
        </w:rPr>
        <w:t xml:space="preserve"> </w:t>
      </w:r>
      <w:r w:rsidRPr="00F179CD">
        <w:rPr>
          <w:rFonts w:ascii="Times New Roman" w:hAnsi="Times New Roman" w:cs="Times New Roman"/>
          <w:position w:val="-26"/>
          <w:sz w:val="24"/>
          <w:szCs w:val="24"/>
        </w:rPr>
        <w:t xml:space="preserve">                                                                     0,329                         0,200                                                                                                               </w:t>
      </w:r>
    </w:p>
    <w:p w:rsidR="004878D0" w:rsidRDefault="00F179CD" w:rsidP="00F179CD">
      <w:pPr>
        <w:tabs>
          <w:tab w:val="center" w:pos="4003"/>
        </w:tabs>
        <w:autoSpaceDE w:val="0"/>
        <w:autoSpaceDN w:val="0"/>
        <w:adjustRightInd w:val="0"/>
        <w:spacing w:after="0" w:line="240" w:lineRule="auto"/>
        <w:jc w:val="both"/>
        <w:rPr>
          <w:rFonts w:ascii="Times New Roman" w:hAnsi="Times New Roman" w:cs="Times New Roman"/>
          <w:position w:val="-26"/>
          <w:sz w:val="24"/>
          <w:szCs w:val="24"/>
          <w:lang w:val="id-ID"/>
        </w:rPr>
      </w:pPr>
      <w:r w:rsidRPr="00F179CD">
        <w:rPr>
          <w:rFonts w:ascii="Times New Roman" w:hAnsi="Times New Roman" w:cs="Times New Roman"/>
          <w:position w:val="-26"/>
          <w:sz w:val="24"/>
          <w:szCs w:val="24"/>
        </w:rPr>
        <w:t xml:space="preserve">                                                     </w:t>
      </w:r>
    </w:p>
    <w:p w:rsidR="004878D0" w:rsidRDefault="00213A63" w:rsidP="00F179CD">
      <w:pPr>
        <w:tabs>
          <w:tab w:val="center" w:pos="4003"/>
        </w:tabs>
        <w:autoSpaceDE w:val="0"/>
        <w:autoSpaceDN w:val="0"/>
        <w:adjustRightInd w:val="0"/>
        <w:spacing w:after="0" w:line="240" w:lineRule="auto"/>
        <w:jc w:val="both"/>
        <w:rPr>
          <w:rFonts w:ascii="Times New Roman" w:hAnsi="Times New Roman" w:cs="Times New Roman"/>
          <w:position w:val="-26"/>
          <w:sz w:val="24"/>
          <w:szCs w:val="24"/>
          <w:lang w:val="id-ID"/>
        </w:rPr>
      </w:pPr>
      <w:r>
        <w:rPr>
          <w:rFonts w:ascii="Times New Roman" w:hAnsi="Times New Roman" w:cs="Times New Roman"/>
          <w:position w:val="-26"/>
          <w:sz w:val="24"/>
          <w:szCs w:val="24"/>
          <w:lang w:val="id-ID"/>
        </w:rPr>
        <w:t xml:space="preserve">                                                      </w:t>
      </w:r>
      <w:r w:rsidRPr="00F179CD">
        <w:rPr>
          <w:rFonts w:ascii="Times New Roman" w:hAnsi="Times New Roman" w:cs="Times New Roman"/>
          <w:position w:val="-26"/>
          <w:sz w:val="24"/>
          <w:szCs w:val="24"/>
        </w:rPr>
        <w:t>0,565</w:t>
      </w:r>
    </w:p>
    <w:p w:rsidR="00F179CD" w:rsidRPr="00F179CD" w:rsidRDefault="004878D0" w:rsidP="00F179CD">
      <w:pPr>
        <w:tabs>
          <w:tab w:val="center" w:pos="4003"/>
        </w:tabs>
        <w:autoSpaceDE w:val="0"/>
        <w:autoSpaceDN w:val="0"/>
        <w:adjustRightInd w:val="0"/>
        <w:spacing w:after="0" w:line="240" w:lineRule="auto"/>
        <w:jc w:val="both"/>
        <w:rPr>
          <w:rFonts w:ascii="Times New Roman" w:hAnsi="Times New Roman" w:cs="Times New Roman"/>
          <w:i/>
          <w:noProof/>
          <w:position w:val="-26"/>
          <w:sz w:val="24"/>
          <w:szCs w:val="24"/>
        </w:rPr>
      </w:pPr>
      <w:r>
        <w:rPr>
          <w:rFonts w:ascii="Times New Roman" w:hAnsi="Times New Roman" w:cs="Times New Roman"/>
          <w:position w:val="-26"/>
          <w:sz w:val="24"/>
          <w:szCs w:val="24"/>
          <w:lang w:val="id-ID"/>
        </w:rPr>
        <w:t xml:space="preserve">                                        </w:t>
      </w:r>
      <w:r w:rsidR="00F179CD" w:rsidRPr="00F179CD">
        <w:rPr>
          <w:rFonts w:ascii="Times New Roman" w:hAnsi="Times New Roman" w:cs="Times New Roman"/>
          <w:i/>
          <w:noProof/>
          <w:position w:val="-26"/>
          <w:sz w:val="24"/>
          <w:szCs w:val="24"/>
        </w:rPr>
        <w:t xml:space="preserve">                           </w:t>
      </w:r>
    </w:p>
    <w:p w:rsidR="00F179CD" w:rsidRPr="00F179CD" w:rsidRDefault="00F179CD" w:rsidP="00F179CD">
      <w:pPr>
        <w:tabs>
          <w:tab w:val="center" w:pos="4003"/>
        </w:tabs>
        <w:autoSpaceDE w:val="0"/>
        <w:autoSpaceDN w:val="0"/>
        <w:adjustRightInd w:val="0"/>
        <w:spacing w:after="0" w:line="240" w:lineRule="auto"/>
        <w:jc w:val="both"/>
        <w:rPr>
          <w:rFonts w:ascii="Times New Roman" w:hAnsi="Times New Roman" w:cs="Times New Roman"/>
          <w:position w:val="-26"/>
          <w:sz w:val="24"/>
          <w:szCs w:val="24"/>
        </w:rPr>
      </w:pPr>
      <w:r w:rsidRPr="00F179CD">
        <w:rPr>
          <w:rFonts w:ascii="Times New Roman" w:hAnsi="Times New Roman" w:cs="Times New Roman"/>
          <w:i/>
          <w:position w:val="-26"/>
          <w:sz w:val="24"/>
          <w:szCs w:val="24"/>
        </w:rPr>
        <w:t xml:space="preserve">            </w:t>
      </w:r>
      <w:r w:rsidRPr="00F179CD">
        <w:rPr>
          <w:rFonts w:ascii="Times New Roman" w:hAnsi="Times New Roman" w:cs="Times New Roman"/>
          <w:position w:val="-26"/>
          <w:sz w:val="24"/>
          <w:szCs w:val="24"/>
        </w:rPr>
        <w:t>0,441</w:t>
      </w:r>
      <w:r w:rsidRPr="00F179CD">
        <w:rPr>
          <w:rFonts w:ascii="Times New Roman" w:hAnsi="Times New Roman" w:cs="Times New Roman"/>
          <w:position w:val="-26"/>
          <w:sz w:val="24"/>
          <w:szCs w:val="24"/>
          <w:vertAlign w:val="subscript"/>
        </w:rPr>
        <w:t xml:space="preserve">                                                                                          </w:t>
      </w:r>
      <w:r w:rsidR="00213A63">
        <w:rPr>
          <w:rFonts w:ascii="Times New Roman" w:hAnsi="Times New Roman" w:cs="Times New Roman"/>
          <w:position w:val="-26"/>
          <w:sz w:val="24"/>
          <w:szCs w:val="24"/>
          <w:vertAlign w:val="subscript"/>
          <w:lang w:val="id-ID"/>
        </w:rPr>
        <w:t xml:space="preserve">      </w:t>
      </w:r>
      <w:r w:rsidRPr="00F179CD">
        <w:rPr>
          <w:rFonts w:ascii="Times New Roman" w:hAnsi="Times New Roman" w:cs="Times New Roman"/>
          <w:position w:val="-26"/>
          <w:sz w:val="24"/>
          <w:szCs w:val="24"/>
          <w:vertAlign w:val="subscript"/>
        </w:rPr>
        <w:t xml:space="preserve"> </w:t>
      </w:r>
      <w:r w:rsidRPr="00F179CD">
        <w:rPr>
          <w:rFonts w:ascii="Times New Roman" w:hAnsi="Times New Roman" w:cs="Times New Roman"/>
          <w:position w:val="-26"/>
          <w:sz w:val="24"/>
          <w:szCs w:val="24"/>
        </w:rPr>
        <w:t>0,622</w:t>
      </w:r>
    </w:p>
    <w:p w:rsidR="00F179CD" w:rsidRPr="00F179CD" w:rsidRDefault="00F179CD" w:rsidP="00F179CD">
      <w:pPr>
        <w:tabs>
          <w:tab w:val="center" w:pos="4003"/>
        </w:tabs>
        <w:autoSpaceDE w:val="0"/>
        <w:autoSpaceDN w:val="0"/>
        <w:adjustRightInd w:val="0"/>
        <w:spacing w:after="0" w:line="240" w:lineRule="auto"/>
        <w:jc w:val="both"/>
        <w:rPr>
          <w:rFonts w:ascii="Times New Roman" w:hAnsi="Times New Roman" w:cs="Times New Roman"/>
          <w:position w:val="-26"/>
          <w:sz w:val="24"/>
          <w:szCs w:val="24"/>
        </w:rPr>
      </w:pPr>
      <w:r w:rsidRPr="00F179CD">
        <w:rPr>
          <w:rFonts w:ascii="Times New Roman" w:hAnsi="Times New Roman" w:cs="Times New Roman"/>
          <w:position w:val="-26"/>
          <w:sz w:val="24"/>
          <w:szCs w:val="24"/>
        </w:rPr>
        <w:t xml:space="preserve">                                                      </w:t>
      </w:r>
    </w:p>
    <w:p w:rsidR="00F179CD" w:rsidRPr="00F179CD" w:rsidRDefault="00F179CD" w:rsidP="00F179CD">
      <w:pPr>
        <w:tabs>
          <w:tab w:val="center" w:pos="4003"/>
        </w:tabs>
        <w:autoSpaceDE w:val="0"/>
        <w:autoSpaceDN w:val="0"/>
        <w:adjustRightInd w:val="0"/>
        <w:spacing w:after="0" w:line="240" w:lineRule="auto"/>
        <w:jc w:val="both"/>
        <w:rPr>
          <w:rFonts w:ascii="Times New Roman" w:hAnsi="Times New Roman" w:cs="Times New Roman"/>
          <w:position w:val="-26"/>
          <w:sz w:val="24"/>
          <w:szCs w:val="24"/>
        </w:rPr>
      </w:pPr>
      <w:r w:rsidRPr="00F179CD">
        <w:rPr>
          <w:rFonts w:ascii="Times New Roman" w:hAnsi="Times New Roman" w:cs="Times New Roman"/>
          <w:position w:val="-26"/>
          <w:sz w:val="24"/>
          <w:szCs w:val="24"/>
        </w:rPr>
        <w:t xml:space="preserve">                            </w:t>
      </w:r>
      <w:r w:rsidR="00213A63">
        <w:rPr>
          <w:rFonts w:ascii="Times New Roman" w:hAnsi="Times New Roman" w:cs="Times New Roman"/>
          <w:position w:val="-26"/>
          <w:sz w:val="24"/>
          <w:szCs w:val="24"/>
        </w:rPr>
        <w:t xml:space="preserve">            </w:t>
      </w:r>
      <w:r w:rsidR="00213A63">
        <w:rPr>
          <w:rFonts w:ascii="Times New Roman" w:hAnsi="Times New Roman" w:cs="Times New Roman"/>
          <w:position w:val="-26"/>
          <w:sz w:val="24"/>
          <w:szCs w:val="24"/>
          <w:lang w:val="id-ID"/>
        </w:rPr>
        <w:t xml:space="preserve">              </w:t>
      </w:r>
      <w:r w:rsidRPr="00F179CD">
        <w:rPr>
          <w:rFonts w:ascii="Times New Roman" w:hAnsi="Times New Roman" w:cs="Times New Roman"/>
          <w:position w:val="-26"/>
          <w:sz w:val="24"/>
          <w:szCs w:val="24"/>
        </w:rPr>
        <w:t xml:space="preserve">0,393                           </w:t>
      </w:r>
    </w:p>
    <w:p w:rsidR="004878D0" w:rsidRDefault="004878D0" w:rsidP="00F179CD">
      <w:pPr>
        <w:tabs>
          <w:tab w:val="center" w:pos="4003"/>
        </w:tabs>
        <w:autoSpaceDE w:val="0"/>
        <w:autoSpaceDN w:val="0"/>
        <w:adjustRightInd w:val="0"/>
        <w:spacing w:after="0" w:line="240" w:lineRule="auto"/>
        <w:jc w:val="center"/>
        <w:rPr>
          <w:rFonts w:ascii="Times New Roman" w:hAnsi="Times New Roman" w:cs="Times New Roman"/>
          <w:b/>
          <w:position w:val="-26"/>
          <w:sz w:val="24"/>
          <w:szCs w:val="24"/>
          <w:lang w:val="id-ID"/>
        </w:rPr>
      </w:pPr>
    </w:p>
    <w:p w:rsidR="00F179CD" w:rsidRPr="00F179CD" w:rsidRDefault="00F179CD" w:rsidP="00F179CD">
      <w:pPr>
        <w:tabs>
          <w:tab w:val="center" w:pos="4003"/>
        </w:tabs>
        <w:autoSpaceDE w:val="0"/>
        <w:autoSpaceDN w:val="0"/>
        <w:adjustRightInd w:val="0"/>
        <w:spacing w:after="0" w:line="240" w:lineRule="auto"/>
        <w:jc w:val="center"/>
        <w:rPr>
          <w:rFonts w:ascii="Times New Roman" w:hAnsi="Times New Roman" w:cs="Times New Roman"/>
          <w:b/>
          <w:position w:val="-26"/>
          <w:sz w:val="24"/>
          <w:szCs w:val="24"/>
        </w:rPr>
      </w:pPr>
      <w:r w:rsidRPr="00F179CD">
        <w:rPr>
          <w:rFonts w:ascii="Times New Roman" w:hAnsi="Times New Roman" w:cs="Times New Roman"/>
          <w:b/>
          <w:position w:val="-26"/>
          <w:sz w:val="24"/>
          <w:szCs w:val="24"/>
        </w:rPr>
        <w:t>Gambar 4.5</w:t>
      </w:r>
    </w:p>
    <w:p w:rsidR="00F179CD" w:rsidRDefault="00F179CD" w:rsidP="00F179CD">
      <w:pPr>
        <w:tabs>
          <w:tab w:val="center" w:pos="4003"/>
        </w:tabs>
        <w:autoSpaceDE w:val="0"/>
        <w:autoSpaceDN w:val="0"/>
        <w:adjustRightInd w:val="0"/>
        <w:spacing w:after="0" w:line="240" w:lineRule="auto"/>
        <w:jc w:val="center"/>
        <w:rPr>
          <w:rFonts w:ascii="Times New Roman" w:hAnsi="Times New Roman" w:cs="Times New Roman"/>
          <w:b/>
          <w:position w:val="-26"/>
          <w:sz w:val="24"/>
          <w:szCs w:val="24"/>
          <w:lang w:val="id-ID"/>
        </w:rPr>
      </w:pPr>
      <w:r w:rsidRPr="00F179CD">
        <w:rPr>
          <w:rFonts w:ascii="Times New Roman" w:hAnsi="Times New Roman" w:cs="Times New Roman"/>
          <w:b/>
          <w:position w:val="-26"/>
          <w:sz w:val="24"/>
          <w:szCs w:val="24"/>
        </w:rPr>
        <w:t>Diagram Jalur</w:t>
      </w:r>
    </w:p>
    <w:p w:rsidR="00625539" w:rsidRPr="00625539" w:rsidRDefault="00625539" w:rsidP="00F179CD">
      <w:pPr>
        <w:tabs>
          <w:tab w:val="center" w:pos="4003"/>
        </w:tabs>
        <w:autoSpaceDE w:val="0"/>
        <w:autoSpaceDN w:val="0"/>
        <w:adjustRightInd w:val="0"/>
        <w:spacing w:after="0" w:line="240" w:lineRule="auto"/>
        <w:jc w:val="center"/>
        <w:rPr>
          <w:rFonts w:ascii="Times New Roman" w:hAnsi="Times New Roman" w:cs="Times New Roman"/>
          <w:b/>
          <w:position w:val="-26"/>
          <w:sz w:val="24"/>
          <w:szCs w:val="24"/>
          <w:lang w:val="id-ID"/>
        </w:rPr>
      </w:pPr>
    </w:p>
    <w:p w:rsidR="00F179CD" w:rsidRPr="00F179CD" w:rsidRDefault="00F179CD" w:rsidP="00213A63">
      <w:pPr>
        <w:autoSpaceDE w:val="0"/>
        <w:autoSpaceDN w:val="0"/>
        <w:adjustRightInd w:val="0"/>
        <w:spacing w:after="0" w:line="240" w:lineRule="auto"/>
        <w:jc w:val="both"/>
        <w:rPr>
          <w:rFonts w:ascii="Times New Roman" w:hAnsi="Times New Roman" w:cs="Times New Roman"/>
          <w:sz w:val="24"/>
          <w:szCs w:val="24"/>
        </w:rPr>
      </w:pPr>
      <w:r w:rsidRPr="00F179CD">
        <w:rPr>
          <w:rFonts w:ascii="Times New Roman" w:hAnsi="Times New Roman" w:cs="Times New Roman"/>
          <w:sz w:val="24"/>
          <w:szCs w:val="24"/>
        </w:rPr>
        <w:t xml:space="preserve">         Berdasarkan gambar diagram di atas, kerangka hubungan kausal empiris antara motivasi (X</w:t>
      </w:r>
      <w:r w:rsidRPr="00F179CD">
        <w:rPr>
          <w:rFonts w:ascii="Times New Roman" w:hAnsi="Times New Roman" w:cs="Times New Roman"/>
          <w:sz w:val="24"/>
          <w:szCs w:val="24"/>
          <w:vertAlign w:val="subscript"/>
        </w:rPr>
        <w:t>1</w:t>
      </w:r>
      <w:r w:rsidRPr="00F179CD">
        <w:rPr>
          <w:rFonts w:ascii="Times New Roman" w:hAnsi="Times New Roman" w:cs="Times New Roman"/>
          <w:sz w:val="24"/>
          <w:szCs w:val="24"/>
        </w:rPr>
        <w:t>) dan disiplin kerja (X</w:t>
      </w:r>
      <w:r w:rsidRPr="00F179CD">
        <w:rPr>
          <w:rFonts w:ascii="Times New Roman" w:hAnsi="Times New Roman" w:cs="Times New Roman"/>
          <w:sz w:val="24"/>
          <w:szCs w:val="24"/>
          <w:vertAlign w:val="subscript"/>
        </w:rPr>
        <w:t>2</w:t>
      </w:r>
      <w:r w:rsidRPr="00F179CD">
        <w:rPr>
          <w:rFonts w:ascii="Times New Roman" w:hAnsi="Times New Roman" w:cs="Times New Roman"/>
          <w:sz w:val="24"/>
          <w:szCs w:val="24"/>
        </w:rPr>
        <w:t>) terhadap kinerja guru (Y) dibuat model struktur sebagai berikut:</w:t>
      </w:r>
    </w:p>
    <w:p w:rsidR="00F179CD" w:rsidRPr="00F179CD" w:rsidRDefault="00F179CD" w:rsidP="00F179CD">
      <w:pPr>
        <w:spacing w:after="0" w:line="240" w:lineRule="auto"/>
        <w:rPr>
          <w:rFonts w:ascii="Times New Roman" w:hAnsi="Times New Roman" w:cs="Times New Roman"/>
          <w:bCs/>
          <w:sz w:val="24"/>
          <w:szCs w:val="24"/>
        </w:rPr>
      </w:pPr>
      <w:r w:rsidRPr="00F179CD">
        <w:rPr>
          <w:rFonts w:ascii="Times New Roman" w:hAnsi="Times New Roman" w:cs="Times New Roman"/>
          <w:sz w:val="24"/>
          <w:szCs w:val="24"/>
          <w:lang w:val="sv-SE"/>
        </w:rPr>
        <w:t xml:space="preserve">                        Y = 0.565X</w:t>
      </w:r>
      <w:r w:rsidRPr="00F179CD">
        <w:rPr>
          <w:rFonts w:ascii="Times New Roman" w:hAnsi="Times New Roman" w:cs="Times New Roman"/>
          <w:sz w:val="24"/>
          <w:szCs w:val="24"/>
          <w:vertAlign w:val="subscript"/>
          <w:lang w:val="sv-SE"/>
        </w:rPr>
        <w:t>1</w:t>
      </w:r>
      <w:r w:rsidRPr="00F179CD">
        <w:rPr>
          <w:rFonts w:ascii="Times New Roman" w:hAnsi="Times New Roman" w:cs="Times New Roman"/>
          <w:sz w:val="24"/>
          <w:szCs w:val="24"/>
          <w:lang w:val="sv-SE"/>
        </w:rPr>
        <w:t xml:space="preserve"> + 0.393X</w:t>
      </w:r>
      <w:r w:rsidRPr="00F179CD">
        <w:rPr>
          <w:rFonts w:ascii="Times New Roman" w:hAnsi="Times New Roman" w:cs="Times New Roman"/>
          <w:sz w:val="24"/>
          <w:szCs w:val="24"/>
          <w:vertAlign w:val="subscript"/>
          <w:lang w:val="sv-SE"/>
        </w:rPr>
        <w:t>2</w:t>
      </w:r>
      <w:r w:rsidRPr="00F179CD">
        <w:rPr>
          <w:rFonts w:ascii="Times New Roman" w:hAnsi="Times New Roman" w:cs="Times New Roman"/>
          <w:sz w:val="24"/>
          <w:szCs w:val="24"/>
          <w:lang w:val="sv-SE"/>
        </w:rPr>
        <w:t xml:space="preserve"> + ε</w:t>
      </w:r>
      <w:r w:rsidRPr="00F179CD">
        <w:rPr>
          <w:rFonts w:ascii="Times New Roman" w:hAnsi="Times New Roman" w:cs="Times New Roman"/>
          <w:sz w:val="24"/>
          <w:szCs w:val="24"/>
          <w:vertAlign w:val="subscript"/>
          <w:lang w:val="sv-SE"/>
        </w:rPr>
        <w:t>1</w:t>
      </w:r>
    </w:p>
    <w:p w:rsidR="00F179CD" w:rsidRPr="00F179CD" w:rsidRDefault="00F179CD" w:rsidP="00F179CD">
      <w:pPr>
        <w:spacing w:after="0" w:line="240" w:lineRule="auto"/>
        <w:rPr>
          <w:rFonts w:ascii="Times New Roman" w:hAnsi="Times New Roman" w:cs="Times New Roman"/>
          <w:bCs/>
          <w:sz w:val="24"/>
          <w:szCs w:val="24"/>
          <w:lang w:val="sv-SE"/>
        </w:rPr>
      </w:pPr>
      <w:r w:rsidRPr="00F179CD">
        <w:rPr>
          <w:rFonts w:ascii="Times New Roman" w:hAnsi="Times New Roman" w:cs="Times New Roman"/>
          <w:bCs/>
          <w:sz w:val="24"/>
          <w:szCs w:val="24"/>
        </w:rPr>
        <w:t xml:space="preserve">                        Z = 0.622Y + </w:t>
      </w:r>
      <w:r w:rsidRPr="00F179CD">
        <w:rPr>
          <w:rFonts w:ascii="Times New Roman" w:hAnsi="Times New Roman" w:cs="Times New Roman"/>
          <w:sz w:val="24"/>
          <w:szCs w:val="24"/>
          <w:lang w:val="sv-SE"/>
        </w:rPr>
        <w:t>ε</w:t>
      </w:r>
      <w:r w:rsidRPr="00F179CD">
        <w:rPr>
          <w:rFonts w:ascii="Times New Roman" w:hAnsi="Times New Roman" w:cs="Times New Roman"/>
          <w:bCs/>
          <w:sz w:val="24"/>
          <w:szCs w:val="24"/>
          <w:vertAlign w:val="subscript"/>
        </w:rPr>
        <w:t>2</w:t>
      </w:r>
    </w:p>
    <w:p w:rsidR="00F179CD" w:rsidRPr="00F179CD" w:rsidRDefault="00F179CD" w:rsidP="00F179CD">
      <w:pPr>
        <w:spacing w:after="0" w:line="240" w:lineRule="auto"/>
        <w:rPr>
          <w:rFonts w:ascii="Times New Roman" w:hAnsi="Times New Roman" w:cs="Times New Roman"/>
          <w:bCs/>
          <w:sz w:val="24"/>
          <w:szCs w:val="24"/>
          <w:lang w:val="sv-SE"/>
        </w:rPr>
      </w:pPr>
      <w:r w:rsidRPr="00F179CD">
        <w:rPr>
          <w:rFonts w:ascii="Times New Roman" w:hAnsi="Times New Roman" w:cs="Times New Roman"/>
          <w:sz w:val="24"/>
          <w:szCs w:val="24"/>
        </w:rPr>
        <w:t xml:space="preserve">                                                                    </w:t>
      </w:r>
    </w:p>
    <w:p w:rsidR="004D074B" w:rsidRPr="002263E5" w:rsidRDefault="004D074B" w:rsidP="002263E5">
      <w:pPr>
        <w:pStyle w:val="ListParagraph"/>
        <w:numPr>
          <w:ilvl w:val="1"/>
          <w:numId w:val="1"/>
        </w:numPr>
        <w:spacing w:after="0" w:line="240" w:lineRule="auto"/>
        <w:ind w:left="426" w:hanging="426"/>
        <w:rPr>
          <w:rFonts w:ascii="Times New Roman" w:hAnsi="Times New Roman" w:cs="Times New Roman"/>
          <w:b/>
          <w:sz w:val="24"/>
        </w:rPr>
      </w:pPr>
      <w:r>
        <w:rPr>
          <w:rFonts w:ascii="Times New Roman" w:hAnsi="Times New Roman" w:cs="Times New Roman"/>
          <w:b/>
          <w:sz w:val="24"/>
        </w:rPr>
        <w:t>Pembahasan</w:t>
      </w:r>
    </w:p>
    <w:p w:rsidR="00B21A55" w:rsidRPr="00B21A55" w:rsidRDefault="00B21A55" w:rsidP="00B21A55">
      <w:pPr>
        <w:spacing w:after="0" w:line="240" w:lineRule="auto"/>
        <w:rPr>
          <w:rFonts w:ascii="Times New Roman" w:hAnsi="Times New Roman" w:cs="Times New Roman"/>
          <w:b/>
          <w:sz w:val="24"/>
          <w:lang w:val="id-ID"/>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Variabel Motivasi (X1)</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Variabel motivasi dicirikan oleh dua dimensi yaitu motivasi intrinsik dan motivasi ekstrinsik.</w:t>
      </w:r>
      <w:proofErr w:type="gramEnd"/>
      <w:r w:rsidRPr="00B21A55">
        <w:rPr>
          <w:rFonts w:ascii="Times New Roman" w:hAnsi="Times New Roman" w:cs="Times New Roman"/>
          <w:sz w:val="24"/>
        </w:rPr>
        <w:t xml:space="preserve"> Dimensi-dimensi tersebut dijabarkan dengan indikator-indikator: kemajuan, perkembangan, tanggung jawab, penghargaan, prestasi, </w:t>
      </w:r>
      <w:r w:rsidRPr="00B21A55">
        <w:rPr>
          <w:rFonts w:ascii="Times New Roman" w:hAnsi="Times New Roman" w:cs="Times New Roman"/>
          <w:sz w:val="24"/>
        </w:rPr>
        <w:lastRenderedPageBreak/>
        <w:t xml:space="preserve">pekerjaan itu sendiri, gaji, kondisi kerja, kebijakan, dan penyeliaan kelompok kerja. </w:t>
      </w:r>
    </w:p>
    <w:p w:rsidR="00B21A55" w:rsidRDefault="00B21A55" w:rsidP="00B21A55">
      <w:pPr>
        <w:pStyle w:val="ListParagraph"/>
        <w:spacing w:line="240" w:lineRule="auto"/>
        <w:ind w:left="-11" w:firstLine="720"/>
        <w:jc w:val="both"/>
        <w:rPr>
          <w:rFonts w:ascii="Times New Roman" w:hAnsi="Times New Roman" w:cs="Times New Roman"/>
          <w:sz w:val="24"/>
          <w:lang w:val="id-ID"/>
        </w:rPr>
      </w:pPr>
      <w:proofErr w:type="gramStart"/>
      <w:r w:rsidRPr="00B21A55">
        <w:rPr>
          <w:rFonts w:ascii="Times New Roman" w:hAnsi="Times New Roman" w:cs="Times New Roman"/>
          <w:sz w:val="24"/>
        </w:rPr>
        <w:t>Untuk mengukur indikator-indikator tersebut digunakan kuesioner.</w:t>
      </w:r>
      <w:proofErr w:type="gramEnd"/>
      <w:r w:rsidRPr="00B21A55">
        <w:rPr>
          <w:rFonts w:ascii="Times New Roman" w:hAnsi="Times New Roman" w:cs="Times New Roman"/>
          <w:sz w:val="24"/>
        </w:rPr>
        <w:t xml:space="preserve"> Dari pernyataan kuesioner terhadap indikator motivasi (tabel 4.23) terlihat bahwa jumlah skor total sebesar 2257 dengan rata-rata skor 150,467 dan persentase skor 75,23%. </w:t>
      </w:r>
      <w:proofErr w:type="gramStart"/>
      <w:r w:rsidRPr="00B21A55">
        <w:rPr>
          <w:rFonts w:ascii="Times New Roman" w:hAnsi="Times New Roman" w:cs="Times New Roman"/>
          <w:sz w:val="24"/>
        </w:rPr>
        <w:t>Dengan demikian, motivasi kerja guru di Gugus 33 Bandung berada pada kategori baik.</w:t>
      </w:r>
      <w:proofErr w:type="gramEnd"/>
      <w:r w:rsidRPr="00B21A55">
        <w:rPr>
          <w:rFonts w:ascii="Times New Roman" w:hAnsi="Times New Roman" w:cs="Times New Roman"/>
          <w:sz w:val="24"/>
        </w:rPr>
        <w:t xml:space="preserve"> Namun demikian, masih ada beberapa aspek motivasi yang perlu mendapat perhatian dan perlu ditangani secara serius yaitu aspek tanggung jawab, penghargaan, dan pekerjaan itu sendiri</w:t>
      </w:r>
    </w:p>
    <w:p w:rsidR="004D2624" w:rsidRPr="004D2624" w:rsidRDefault="004D2624" w:rsidP="00B21A55">
      <w:pPr>
        <w:pStyle w:val="ListParagraph"/>
        <w:spacing w:line="240" w:lineRule="auto"/>
        <w:ind w:left="-11" w:firstLine="720"/>
        <w:jc w:val="both"/>
        <w:rPr>
          <w:rFonts w:ascii="Times New Roman" w:hAnsi="Times New Roman" w:cs="Times New Roman"/>
          <w:sz w:val="24"/>
          <w:lang w:val="id-ID"/>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Variabel Disiplin Kerja (X2)</w:t>
      </w:r>
    </w:p>
    <w:p w:rsidR="00B21A55" w:rsidRPr="00B21A55" w:rsidRDefault="00B21A55" w:rsidP="00B21A55">
      <w:pPr>
        <w:pStyle w:val="ListParagraph"/>
        <w:spacing w:line="240" w:lineRule="auto"/>
        <w:ind w:left="0" w:firstLine="709"/>
        <w:jc w:val="both"/>
        <w:rPr>
          <w:rFonts w:ascii="Times New Roman" w:hAnsi="Times New Roman" w:cs="Times New Roman"/>
          <w:sz w:val="24"/>
        </w:rPr>
      </w:pPr>
      <w:r w:rsidRPr="00B21A55">
        <w:rPr>
          <w:rFonts w:ascii="Times New Roman" w:hAnsi="Times New Roman" w:cs="Times New Roman"/>
          <w:sz w:val="24"/>
        </w:rPr>
        <w:t xml:space="preserve">Variabel disiplin kerja dicirikan oleh </w:t>
      </w:r>
      <w:proofErr w:type="gramStart"/>
      <w:r w:rsidRPr="00B21A55">
        <w:rPr>
          <w:rFonts w:ascii="Times New Roman" w:hAnsi="Times New Roman" w:cs="Times New Roman"/>
          <w:sz w:val="24"/>
        </w:rPr>
        <w:t>dimensi :</w:t>
      </w:r>
      <w:proofErr w:type="gramEnd"/>
      <w:r w:rsidRPr="00B21A55">
        <w:rPr>
          <w:rFonts w:ascii="Times New Roman" w:hAnsi="Times New Roman" w:cs="Times New Roman"/>
          <w:sz w:val="24"/>
        </w:rPr>
        <w:t xml:space="preserve"> tujuan dan kemampuan, teladan pimpinan, balas jasa, keadilan, waskat, sanksi hukuman, ketegasan, dan hubungan kemanusiaan. </w:t>
      </w:r>
      <w:proofErr w:type="gramStart"/>
      <w:r w:rsidRPr="00B21A55">
        <w:rPr>
          <w:rFonts w:ascii="Times New Roman" w:hAnsi="Times New Roman" w:cs="Times New Roman"/>
          <w:sz w:val="24"/>
        </w:rPr>
        <w:t>Untuk mengukur dimensi-dimensi tersebut digunakan kuesioner.</w:t>
      </w:r>
      <w:proofErr w:type="gramEnd"/>
    </w:p>
    <w:p w:rsidR="00B21A55" w:rsidRDefault="00B21A55" w:rsidP="00B21A55">
      <w:pPr>
        <w:pStyle w:val="ListParagraph"/>
        <w:spacing w:line="240" w:lineRule="auto"/>
        <w:ind w:left="0" w:firstLine="709"/>
        <w:jc w:val="both"/>
        <w:rPr>
          <w:rFonts w:ascii="Times New Roman" w:hAnsi="Times New Roman" w:cs="Times New Roman"/>
          <w:sz w:val="24"/>
          <w:lang w:val="id-ID"/>
        </w:rPr>
      </w:pPr>
      <w:r w:rsidRPr="00B21A55">
        <w:rPr>
          <w:rFonts w:ascii="Times New Roman" w:hAnsi="Times New Roman" w:cs="Times New Roman"/>
          <w:sz w:val="24"/>
        </w:rPr>
        <w:t xml:space="preserve">Dari pernyataan kuesioner terhadap indikator variabel disiplin kerja (tabel 4.36) terlihat bahwa skor total sebesar 1767 dengan skor rata-rata mencapai 147,5 dan persentase skor sebesar 73,625%.  </w:t>
      </w:r>
      <w:proofErr w:type="gramStart"/>
      <w:r w:rsidRPr="00B21A55">
        <w:rPr>
          <w:rFonts w:ascii="Times New Roman" w:hAnsi="Times New Roman" w:cs="Times New Roman"/>
          <w:sz w:val="24"/>
        </w:rPr>
        <w:t>Dengan demikian, menunjukkan bahwa disiplin kerja para guru di Gugus 33 Bandung berada pada kategori baik.</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Hal ini mengindikasikan bahwa para guru di Gugus 33 Bandung perlu meningkatklan disiplin kerja mereka terutama pada aspek balas jasa, keadilan, waskat, dan sanksi.</w:t>
      </w:r>
      <w:proofErr w:type="gramEnd"/>
    </w:p>
    <w:p w:rsidR="00B7122C" w:rsidRPr="00B7122C" w:rsidRDefault="00B7122C" w:rsidP="00B21A55">
      <w:pPr>
        <w:pStyle w:val="ListParagraph"/>
        <w:spacing w:line="240" w:lineRule="auto"/>
        <w:ind w:left="0" w:firstLine="709"/>
        <w:jc w:val="both"/>
        <w:rPr>
          <w:rFonts w:ascii="Times New Roman" w:hAnsi="Times New Roman" w:cs="Times New Roman"/>
          <w:sz w:val="24"/>
          <w:lang w:val="id-ID"/>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Variabel Kinerja Guru (Y)</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r w:rsidRPr="00B21A55">
        <w:rPr>
          <w:rFonts w:ascii="Times New Roman" w:hAnsi="Times New Roman" w:cs="Times New Roman"/>
          <w:sz w:val="24"/>
        </w:rPr>
        <w:t xml:space="preserve">Variabel kinerja guru dicirikan oleh </w:t>
      </w:r>
      <w:proofErr w:type="gramStart"/>
      <w:r w:rsidRPr="00B21A55">
        <w:rPr>
          <w:rFonts w:ascii="Times New Roman" w:hAnsi="Times New Roman" w:cs="Times New Roman"/>
          <w:sz w:val="24"/>
        </w:rPr>
        <w:t>lima</w:t>
      </w:r>
      <w:proofErr w:type="gramEnd"/>
      <w:r w:rsidRPr="00B21A55">
        <w:rPr>
          <w:rFonts w:ascii="Times New Roman" w:hAnsi="Times New Roman" w:cs="Times New Roman"/>
          <w:sz w:val="24"/>
        </w:rPr>
        <w:t xml:space="preserve"> dimensi yaitu kualitas output, kuantitas output, jangka waktu penyelesaian tugas, kehadiran di tempat kerja, dan sikap kooperatif. Dimensi-dimensi tersebut dijabarkan dengan indikator-</w:t>
      </w:r>
      <w:proofErr w:type="gramStart"/>
      <w:r w:rsidRPr="00B21A55">
        <w:rPr>
          <w:rFonts w:ascii="Times New Roman" w:hAnsi="Times New Roman" w:cs="Times New Roman"/>
          <w:sz w:val="24"/>
        </w:rPr>
        <w:t>ndikator :</w:t>
      </w:r>
      <w:proofErr w:type="gramEnd"/>
      <w:r w:rsidRPr="00B21A55">
        <w:rPr>
          <w:rFonts w:ascii="Times New Roman" w:hAnsi="Times New Roman" w:cs="Times New Roman"/>
          <w:sz w:val="24"/>
        </w:rPr>
        <w:t xml:space="preserve"> ketaatan, kejujuran, prestasi kerja, prakarsa, tanggung jawab, tepat waktu, pencapaian target kurikulum, absensi, frekuensi mengajar, dan kerjasama. </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Untuk mengukur indikator-indikator tersebut digunakan kuesioner.</w:t>
      </w:r>
      <w:proofErr w:type="gramEnd"/>
      <w:r w:rsidRPr="00B21A55">
        <w:rPr>
          <w:rFonts w:ascii="Times New Roman" w:hAnsi="Times New Roman" w:cs="Times New Roman"/>
          <w:sz w:val="24"/>
        </w:rPr>
        <w:t xml:space="preserve"> Dari pernyataan kuesioner terhadap variabel kinerja guru (tabel 4.50) terlihat bahwa skor total sebesar 1882 dengan skor rata-rata mencapai 144,769 dan persentase skor sebesar 72,38%. </w:t>
      </w:r>
      <w:proofErr w:type="gramStart"/>
      <w:r w:rsidRPr="00B21A55">
        <w:rPr>
          <w:rFonts w:ascii="Times New Roman" w:hAnsi="Times New Roman" w:cs="Times New Roman"/>
          <w:sz w:val="24"/>
        </w:rPr>
        <w:t>Dengan demikian, menunjukkan bahwa disiplin kerja para guru di Gugus 33 Bandung berada pada kategori baik.</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Hal ini mengindikasikan bahwa para guru di Gugus 33 Bandung perlu meningkatklan kinerja terutama pada aspek ketaatan, kejujuran, prestasi kerja, prakarsa, dan tanggung jawab.</w:t>
      </w:r>
      <w:proofErr w:type="gramEnd"/>
    </w:p>
    <w:p w:rsidR="00B21A55" w:rsidRPr="00B21A55" w:rsidRDefault="00B21A55" w:rsidP="00B21A55">
      <w:pPr>
        <w:pStyle w:val="ListParagraph"/>
        <w:spacing w:line="240" w:lineRule="auto"/>
        <w:ind w:left="-11" w:firstLine="720"/>
        <w:jc w:val="both"/>
        <w:rPr>
          <w:rFonts w:ascii="Times New Roman" w:hAnsi="Times New Roman" w:cs="Times New Roman"/>
          <w:sz w:val="24"/>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Variabel Kompetensi Lulusan (Z)</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Variabel kompetensi lulusan dicirikan dengan tiga dimensi yaitu domain kognitif, afektif, dan psikomotor.</w:t>
      </w:r>
      <w:proofErr w:type="gramEnd"/>
      <w:r w:rsidRPr="00B21A55">
        <w:rPr>
          <w:rFonts w:ascii="Times New Roman" w:hAnsi="Times New Roman" w:cs="Times New Roman"/>
          <w:sz w:val="24"/>
        </w:rPr>
        <w:t xml:space="preserve"> Ketiga dimensi itu dijabarkan dengan indikator: pengetahuan, pemahaman, aplikasi, penerimaan, tanggapan, persepsi, kesiapan, dan respon terpimpin. </w:t>
      </w:r>
      <w:proofErr w:type="gramStart"/>
      <w:r w:rsidRPr="00B21A55">
        <w:rPr>
          <w:rFonts w:ascii="Times New Roman" w:hAnsi="Times New Roman" w:cs="Times New Roman"/>
          <w:sz w:val="24"/>
        </w:rPr>
        <w:t>Kompetensi lulusan diukur dengan menggunkan kuesioner.</w:t>
      </w:r>
      <w:proofErr w:type="gramEnd"/>
      <w:r w:rsidRPr="00B21A55">
        <w:rPr>
          <w:rFonts w:ascii="Times New Roman" w:hAnsi="Times New Roman" w:cs="Times New Roman"/>
          <w:sz w:val="24"/>
        </w:rPr>
        <w:t xml:space="preserve"> Dari pernyataan kuesioner terhadap variabel kompetensi lulusan (tabel 4.65) terlihat bahwa skor total sebesar 2079 dengan skor rata-rata mencapai 148,5 dan persentase skor sebesar 74,5%. </w:t>
      </w:r>
      <w:proofErr w:type="gramStart"/>
      <w:r w:rsidRPr="00B21A55">
        <w:rPr>
          <w:rFonts w:ascii="Times New Roman" w:hAnsi="Times New Roman" w:cs="Times New Roman"/>
          <w:sz w:val="24"/>
        </w:rPr>
        <w:t>Dengan demikian, menunjukkan bahwa kompetensi lulusan kelas VI di Gugus 33 Bandung berada pada kategori baik.</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 xml:space="preserve">Hal </w:t>
      </w:r>
      <w:r w:rsidRPr="00B21A55">
        <w:rPr>
          <w:rFonts w:ascii="Times New Roman" w:hAnsi="Times New Roman" w:cs="Times New Roman"/>
          <w:sz w:val="24"/>
        </w:rPr>
        <w:lastRenderedPageBreak/>
        <w:t>ini mengindikasikan bahwa para guru di Gugus 33 Bandung perlu meningkatklan kompetensi lulusan para siswanya terutama pada ranah afektif.</w:t>
      </w:r>
      <w:proofErr w:type="gramEnd"/>
    </w:p>
    <w:p w:rsidR="00B21A55" w:rsidRPr="00B21A55" w:rsidRDefault="00B21A55" w:rsidP="00B21A55">
      <w:pPr>
        <w:pStyle w:val="ListParagraph"/>
        <w:spacing w:line="240" w:lineRule="auto"/>
        <w:ind w:left="0"/>
        <w:jc w:val="both"/>
        <w:rPr>
          <w:rFonts w:ascii="Times New Roman" w:hAnsi="Times New Roman" w:cs="Times New Roman"/>
          <w:sz w:val="24"/>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Pengaruh Motivasi (X</w:t>
      </w:r>
      <w:r w:rsidRPr="00B21A55">
        <w:rPr>
          <w:rFonts w:ascii="Times New Roman" w:hAnsi="Times New Roman" w:cs="Times New Roman"/>
          <w:b/>
          <w:sz w:val="24"/>
          <w:vertAlign w:val="subscript"/>
        </w:rPr>
        <w:t>1</w:t>
      </w:r>
      <w:r w:rsidRPr="00B21A55">
        <w:rPr>
          <w:rFonts w:ascii="Times New Roman" w:hAnsi="Times New Roman" w:cs="Times New Roman"/>
          <w:b/>
          <w:sz w:val="24"/>
        </w:rPr>
        <w:t>) terhadap Kinerja Guru (Y)</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Hipotesis yang diajukan adalah terdapat pengaruh dari motivasi (X</w:t>
      </w:r>
      <w:r w:rsidRPr="00B21A55">
        <w:rPr>
          <w:rFonts w:ascii="Times New Roman" w:hAnsi="Times New Roman" w:cs="Times New Roman"/>
          <w:sz w:val="24"/>
          <w:vertAlign w:val="subscript"/>
        </w:rPr>
        <w:t>1</w:t>
      </w:r>
      <w:r w:rsidRPr="00B21A55">
        <w:rPr>
          <w:rFonts w:ascii="Times New Roman" w:hAnsi="Times New Roman" w:cs="Times New Roman"/>
          <w:sz w:val="24"/>
        </w:rPr>
        <w:t>) dan kinerja guru (Y).</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Hasil uji statistik memperlihatkan bahwa besarnya pengaruh motivasi (X</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terhadap kinerja guru (Y) adalah sebesar </w:t>
      </w:r>
      <w:r w:rsidRPr="00B21A55">
        <w:rPr>
          <w:rFonts w:ascii="Times New Roman" w:hAnsi="Times New Roman" w:cs="Times New Roman"/>
          <w:sz w:val="24"/>
          <w:lang w:val="id-ID"/>
        </w:rPr>
        <w:t>0,565</w:t>
      </w:r>
      <w:r w:rsidRPr="00B21A55">
        <w:rPr>
          <w:rFonts w:ascii="Times New Roman" w:hAnsi="Times New Roman" w:cs="Times New Roman"/>
          <w:sz w:val="24"/>
        </w:rPr>
        <w:t>.</w:t>
      </w:r>
      <w:proofErr w:type="gramEnd"/>
      <w:r w:rsidRPr="00B21A55">
        <w:rPr>
          <w:rFonts w:ascii="Times New Roman" w:hAnsi="Times New Roman" w:cs="Times New Roman"/>
          <w:sz w:val="24"/>
        </w:rPr>
        <w:t xml:space="preserve"> Hasil uji signifikansi koefisien korelasi untuk dua sisi menghasilkan angka sebesar 0,000 dimana angka ini jelas lebih </w:t>
      </w:r>
      <w:proofErr w:type="gramStart"/>
      <w:r w:rsidRPr="00B21A55">
        <w:rPr>
          <w:rFonts w:ascii="Times New Roman" w:hAnsi="Times New Roman" w:cs="Times New Roman"/>
          <w:sz w:val="24"/>
        </w:rPr>
        <w:t>kecil  dari</w:t>
      </w:r>
      <w:proofErr w:type="gramEnd"/>
      <w:r w:rsidRPr="00B21A55">
        <w:rPr>
          <w:rFonts w:ascii="Times New Roman" w:hAnsi="Times New Roman" w:cs="Times New Roman"/>
          <w:sz w:val="24"/>
        </w:rPr>
        <w:t xml:space="preserve"> pada α 0,05 atau 0,05 &gt; nilai signifikansinya. </w:t>
      </w:r>
      <w:proofErr w:type="gramStart"/>
      <w:r w:rsidRPr="00B21A55">
        <w:rPr>
          <w:rFonts w:ascii="Times New Roman" w:hAnsi="Times New Roman" w:cs="Times New Roman"/>
          <w:sz w:val="24"/>
        </w:rPr>
        <w:t>Dengan demikian, maka H</w:t>
      </w:r>
      <w:r w:rsidRPr="00B21A55">
        <w:rPr>
          <w:rFonts w:ascii="Times New Roman" w:hAnsi="Times New Roman" w:cs="Times New Roman"/>
          <w:sz w:val="24"/>
          <w:vertAlign w:val="subscript"/>
        </w:rPr>
        <w:t>0</w:t>
      </w:r>
      <w:r w:rsidRPr="00B21A55">
        <w:rPr>
          <w:rFonts w:ascii="Times New Roman" w:hAnsi="Times New Roman" w:cs="Times New Roman"/>
          <w:sz w:val="24"/>
        </w:rPr>
        <w:t xml:space="preserve"> ditolak dan H</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diterima, artinya, motivasi berpengaruh secara signifikan terhadap kinerja guru.</w:t>
      </w:r>
      <w:proofErr w:type="gramEnd"/>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Hal ini menunjukkan bahwa terdapat pengaruh yang signifikan antara motivasi terhadap kinerja guru di Gugus 33 Kota Bandung.</w:t>
      </w:r>
      <w:proofErr w:type="gramEnd"/>
    </w:p>
    <w:p w:rsidR="00B21A55" w:rsidRPr="00B21A55" w:rsidRDefault="00B21A55" w:rsidP="00B21A55">
      <w:pPr>
        <w:pStyle w:val="ListParagraph"/>
        <w:spacing w:line="240" w:lineRule="auto"/>
        <w:ind w:left="-11" w:firstLine="720"/>
        <w:jc w:val="both"/>
        <w:rPr>
          <w:rFonts w:ascii="Times New Roman" w:hAnsi="Times New Roman" w:cs="Times New Roman"/>
          <w:sz w:val="24"/>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Pengaruh Disiplin Kerja (X2) terhadap Kinerja Guru (Y)</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Hipotesis yang diajukan adalah terdapat pengaruh dari disiplin kerja (X</w:t>
      </w:r>
      <w:r w:rsidRPr="00B21A55">
        <w:rPr>
          <w:rFonts w:ascii="Times New Roman" w:hAnsi="Times New Roman" w:cs="Times New Roman"/>
          <w:sz w:val="24"/>
          <w:vertAlign w:val="subscript"/>
        </w:rPr>
        <w:t>2</w:t>
      </w:r>
      <w:r w:rsidRPr="00B21A55">
        <w:rPr>
          <w:rFonts w:ascii="Times New Roman" w:hAnsi="Times New Roman" w:cs="Times New Roman"/>
          <w:sz w:val="24"/>
        </w:rPr>
        <w:t>) terhadap kinerja guru (Y).</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Hasil uji statistik memperlihatkan bahwa korelasi antara X</w:t>
      </w:r>
      <w:r w:rsidRPr="00B21A55">
        <w:rPr>
          <w:rFonts w:ascii="Times New Roman" w:hAnsi="Times New Roman" w:cs="Times New Roman"/>
          <w:sz w:val="24"/>
          <w:vertAlign w:val="subscript"/>
        </w:rPr>
        <w:t>2</w:t>
      </w:r>
      <w:r w:rsidRPr="00B21A55">
        <w:rPr>
          <w:rFonts w:ascii="Times New Roman" w:hAnsi="Times New Roman" w:cs="Times New Roman"/>
          <w:sz w:val="24"/>
        </w:rPr>
        <w:t xml:space="preserve"> dan Y adalah sebesar 0,</w:t>
      </w:r>
      <w:r w:rsidRPr="00B21A55">
        <w:rPr>
          <w:rFonts w:ascii="Times New Roman" w:hAnsi="Times New Roman" w:cs="Times New Roman"/>
          <w:sz w:val="24"/>
          <w:lang w:val="id-ID"/>
        </w:rPr>
        <w:t>643</w:t>
      </w:r>
      <w:r w:rsidRPr="00B21A55">
        <w:rPr>
          <w:rFonts w:ascii="Times New Roman" w:hAnsi="Times New Roman" w:cs="Times New Roman"/>
          <w:sz w:val="24"/>
        </w:rPr>
        <w:t>.</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Besarnya pengaruh disiplin kerja (X</w:t>
      </w:r>
      <w:r w:rsidRPr="00B21A55">
        <w:rPr>
          <w:rFonts w:ascii="Times New Roman" w:hAnsi="Times New Roman" w:cs="Times New Roman"/>
          <w:sz w:val="24"/>
          <w:vertAlign w:val="subscript"/>
        </w:rPr>
        <w:t>2</w:t>
      </w:r>
      <w:r w:rsidRPr="00B21A55">
        <w:rPr>
          <w:rFonts w:ascii="Times New Roman" w:hAnsi="Times New Roman" w:cs="Times New Roman"/>
          <w:sz w:val="24"/>
        </w:rPr>
        <w:t xml:space="preserve">) terhadap kinerja guru (Y) adalah sebesar </w:t>
      </w:r>
      <w:r w:rsidRPr="00B21A55">
        <w:rPr>
          <w:rFonts w:ascii="Times New Roman" w:hAnsi="Times New Roman" w:cs="Times New Roman"/>
          <w:sz w:val="24"/>
          <w:lang w:val="id-ID"/>
        </w:rPr>
        <w:t>0,393</w:t>
      </w:r>
      <w:r w:rsidRPr="00B21A55">
        <w:rPr>
          <w:rFonts w:ascii="Times New Roman" w:hAnsi="Times New Roman" w:cs="Times New Roman"/>
          <w:sz w:val="24"/>
        </w:rPr>
        <w:t>.</w:t>
      </w:r>
      <w:proofErr w:type="gramEnd"/>
      <w:r w:rsidRPr="00B21A55">
        <w:rPr>
          <w:rFonts w:ascii="Times New Roman" w:hAnsi="Times New Roman" w:cs="Times New Roman"/>
          <w:sz w:val="24"/>
        </w:rPr>
        <w:t xml:space="preserve"> Hasil uji signifikansi koefisien korelasi untuk dua sisi menghasilkan angka sebesar 0,00</w:t>
      </w:r>
      <w:r w:rsidRPr="00B21A55">
        <w:rPr>
          <w:rFonts w:ascii="Times New Roman" w:hAnsi="Times New Roman" w:cs="Times New Roman"/>
          <w:sz w:val="24"/>
          <w:lang w:val="id-ID"/>
        </w:rPr>
        <w:t>1</w:t>
      </w:r>
      <w:r w:rsidRPr="00B21A55">
        <w:rPr>
          <w:rFonts w:ascii="Times New Roman" w:hAnsi="Times New Roman" w:cs="Times New Roman"/>
          <w:sz w:val="24"/>
        </w:rPr>
        <w:t xml:space="preserve"> dimana angka ini jelas lebih </w:t>
      </w:r>
      <w:proofErr w:type="gramStart"/>
      <w:r w:rsidRPr="00B21A55">
        <w:rPr>
          <w:rFonts w:ascii="Times New Roman" w:hAnsi="Times New Roman" w:cs="Times New Roman"/>
          <w:sz w:val="24"/>
        </w:rPr>
        <w:t>kecil  dari</w:t>
      </w:r>
      <w:proofErr w:type="gramEnd"/>
      <w:r w:rsidRPr="00B21A55">
        <w:rPr>
          <w:rFonts w:ascii="Times New Roman" w:hAnsi="Times New Roman" w:cs="Times New Roman"/>
          <w:sz w:val="24"/>
        </w:rPr>
        <w:t xml:space="preserve"> pada α 0,05 atau 0,05 &gt; nilai signifikansinya. </w:t>
      </w:r>
      <w:proofErr w:type="gramStart"/>
      <w:r w:rsidRPr="00B21A55">
        <w:rPr>
          <w:rFonts w:ascii="Times New Roman" w:hAnsi="Times New Roman" w:cs="Times New Roman"/>
          <w:sz w:val="24"/>
        </w:rPr>
        <w:t>Dengan demikian, maka H</w:t>
      </w:r>
      <w:r w:rsidRPr="00B21A55">
        <w:rPr>
          <w:rFonts w:ascii="Times New Roman" w:hAnsi="Times New Roman" w:cs="Times New Roman"/>
          <w:sz w:val="24"/>
          <w:vertAlign w:val="subscript"/>
        </w:rPr>
        <w:t>0</w:t>
      </w:r>
      <w:r w:rsidRPr="00B21A55">
        <w:rPr>
          <w:rFonts w:ascii="Times New Roman" w:hAnsi="Times New Roman" w:cs="Times New Roman"/>
          <w:sz w:val="24"/>
        </w:rPr>
        <w:t xml:space="preserve"> ditolak dan H</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diterima, artinya, disiplin kerja berpengaruh secara signifikan terhadap kinerja guru.</w:t>
      </w:r>
      <w:proofErr w:type="gramEnd"/>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Hal ini menunjukkan bahwa terdapat pengaruh yang signifikan antara disiplin kerja terhadap kinerja guru di Gugus 33 Bandung.</w:t>
      </w:r>
      <w:proofErr w:type="gramEnd"/>
    </w:p>
    <w:p w:rsidR="00B21A55" w:rsidRPr="00B21A55" w:rsidRDefault="00B21A55" w:rsidP="00B21A55">
      <w:pPr>
        <w:pStyle w:val="ListParagraph"/>
        <w:spacing w:line="240" w:lineRule="auto"/>
        <w:ind w:left="0"/>
        <w:jc w:val="both"/>
        <w:rPr>
          <w:rFonts w:ascii="Times New Roman" w:hAnsi="Times New Roman" w:cs="Times New Roman"/>
          <w:sz w:val="24"/>
        </w:rPr>
      </w:pPr>
    </w:p>
    <w:p w:rsidR="00B21A55" w:rsidRPr="00625539"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Pengaruh Motivasi (X1) dan Disiplin Kerja (X2) terhadap Kinerja Guru (Y)</w:t>
      </w:r>
    </w:p>
    <w:p w:rsidR="00B21A55" w:rsidRPr="00B21A55" w:rsidRDefault="00B21A55" w:rsidP="00B21A55">
      <w:pPr>
        <w:pStyle w:val="ListParagraph"/>
        <w:spacing w:line="240" w:lineRule="auto"/>
        <w:ind w:left="-11" w:firstLine="720"/>
        <w:jc w:val="both"/>
        <w:rPr>
          <w:rFonts w:ascii="Times New Roman" w:hAnsi="Times New Roman" w:cs="Times New Roman"/>
          <w:sz w:val="24"/>
        </w:rPr>
      </w:pPr>
      <w:proofErr w:type="gramStart"/>
      <w:r w:rsidRPr="00B21A55">
        <w:rPr>
          <w:rFonts w:ascii="Times New Roman" w:hAnsi="Times New Roman" w:cs="Times New Roman"/>
          <w:sz w:val="24"/>
        </w:rPr>
        <w:t>Hipotesis yang diajukan adalah terdapat pengaruh motivasi dan disiplin kerja secara simultan terhadap kinerja guru.</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Hasil uji statistik memperlihatkan bahwa korelasi antara X</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dan X</w:t>
      </w:r>
      <w:r w:rsidRPr="00B21A55">
        <w:rPr>
          <w:rFonts w:ascii="Times New Roman" w:hAnsi="Times New Roman" w:cs="Times New Roman"/>
          <w:sz w:val="24"/>
          <w:vertAlign w:val="subscript"/>
        </w:rPr>
        <w:t>2</w:t>
      </w:r>
      <w:r w:rsidRPr="00B21A55">
        <w:rPr>
          <w:rFonts w:ascii="Times New Roman" w:hAnsi="Times New Roman" w:cs="Times New Roman"/>
          <w:sz w:val="24"/>
        </w:rPr>
        <w:t xml:space="preserve"> sebesar 0,</w:t>
      </w:r>
      <w:r w:rsidRPr="00B21A55">
        <w:rPr>
          <w:rFonts w:ascii="Times New Roman" w:hAnsi="Times New Roman" w:cs="Times New Roman"/>
          <w:sz w:val="24"/>
          <w:lang w:val="id-ID"/>
        </w:rPr>
        <w:t>441</w:t>
      </w:r>
      <w:r w:rsidRPr="00B21A55">
        <w:rPr>
          <w:rFonts w:ascii="Times New Roman" w:hAnsi="Times New Roman" w:cs="Times New Roman"/>
          <w:sz w:val="24"/>
        </w:rPr>
        <w:t>.</w:t>
      </w:r>
      <w:proofErr w:type="gramEnd"/>
      <w:r w:rsidRPr="00B21A55">
        <w:rPr>
          <w:rFonts w:ascii="Times New Roman" w:hAnsi="Times New Roman" w:cs="Times New Roman"/>
          <w:sz w:val="24"/>
        </w:rPr>
        <w:t xml:space="preserve"> </w:t>
      </w:r>
      <w:proofErr w:type="gramStart"/>
      <w:r w:rsidRPr="00B21A55">
        <w:rPr>
          <w:rFonts w:ascii="Times New Roman" w:hAnsi="Times New Roman" w:cs="Times New Roman"/>
          <w:sz w:val="24"/>
        </w:rPr>
        <w:t>Besarnya pengaruh X</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dan X</w:t>
      </w:r>
      <w:r w:rsidRPr="00B21A55">
        <w:rPr>
          <w:rFonts w:ascii="Times New Roman" w:hAnsi="Times New Roman" w:cs="Times New Roman"/>
          <w:sz w:val="24"/>
          <w:vertAlign w:val="subscript"/>
        </w:rPr>
        <w:t>2</w:t>
      </w:r>
      <w:r w:rsidRPr="00B21A55">
        <w:rPr>
          <w:rFonts w:ascii="Times New Roman" w:hAnsi="Times New Roman" w:cs="Times New Roman"/>
          <w:sz w:val="24"/>
        </w:rPr>
        <w:t xml:space="preserve"> terhadap Y adalah sebesar </w:t>
      </w:r>
      <w:r w:rsidRPr="00B21A55">
        <w:rPr>
          <w:rFonts w:ascii="Times New Roman" w:hAnsi="Times New Roman" w:cs="Times New Roman"/>
          <w:sz w:val="24"/>
          <w:lang w:val="id-ID"/>
        </w:rPr>
        <w:t>0,671</w:t>
      </w:r>
      <w:r w:rsidRPr="00B21A55">
        <w:rPr>
          <w:rFonts w:ascii="Times New Roman" w:hAnsi="Times New Roman" w:cs="Times New Roman"/>
          <w:sz w:val="24"/>
        </w:rPr>
        <w:t>.</w:t>
      </w:r>
      <w:proofErr w:type="gramEnd"/>
      <w:r w:rsidRPr="00B21A55">
        <w:rPr>
          <w:rFonts w:ascii="Times New Roman" w:hAnsi="Times New Roman" w:cs="Times New Roman"/>
          <w:sz w:val="24"/>
        </w:rPr>
        <w:t xml:space="preserve"> Hasil uji signifikansi koefisien korelasi untuk dua sisi menghasilkan angka sebesar 0,000 dimana angka ini jelas lebih </w:t>
      </w:r>
      <w:proofErr w:type="gramStart"/>
      <w:r w:rsidRPr="00B21A55">
        <w:rPr>
          <w:rFonts w:ascii="Times New Roman" w:hAnsi="Times New Roman" w:cs="Times New Roman"/>
          <w:sz w:val="24"/>
        </w:rPr>
        <w:t>kecil  dari</w:t>
      </w:r>
      <w:proofErr w:type="gramEnd"/>
      <w:r w:rsidRPr="00B21A55">
        <w:rPr>
          <w:rFonts w:ascii="Times New Roman" w:hAnsi="Times New Roman" w:cs="Times New Roman"/>
          <w:sz w:val="24"/>
        </w:rPr>
        <w:t xml:space="preserve"> pada α 0,05 atau 0,05 &gt; nilai signifikansinya. </w:t>
      </w:r>
      <w:proofErr w:type="gramStart"/>
      <w:r w:rsidRPr="00B21A55">
        <w:rPr>
          <w:rFonts w:ascii="Times New Roman" w:hAnsi="Times New Roman" w:cs="Times New Roman"/>
          <w:sz w:val="24"/>
        </w:rPr>
        <w:t>Dengan demikian, maka H</w:t>
      </w:r>
      <w:r w:rsidRPr="00B21A55">
        <w:rPr>
          <w:rFonts w:ascii="Times New Roman" w:hAnsi="Times New Roman" w:cs="Times New Roman"/>
          <w:sz w:val="24"/>
          <w:vertAlign w:val="subscript"/>
        </w:rPr>
        <w:t>0</w:t>
      </w:r>
      <w:r w:rsidRPr="00B21A55">
        <w:rPr>
          <w:rFonts w:ascii="Times New Roman" w:hAnsi="Times New Roman" w:cs="Times New Roman"/>
          <w:sz w:val="24"/>
        </w:rPr>
        <w:t xml:space="preserve"> ditolak dan H</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diterima, artinya, motivasi dan disiplin kerja berpengaruh secara simultan terhadap kinerja guru.</w:t>
      </w:r>
      <w:proofErr w:type="gramEnd"/>
    </w:p>
    <w:p w:rsidR="00B21A55" w:rsidRPr="00B21A55" w:rsidRDefault="00B21A55" w:rsidP="00B21A55">
      <w:pPr>
        <w:pStyle w:val="ListParagraph"/>
        <w:spacing w:line="240" w:lineRule="auto"/>
        <w:ind w:left="-11" w:firstLine="720"/>
        <w:jc w:val="both"/>
        <w:rPr>
          <w:rFonts w:ascii="Times New Roman" w:hAnsi="Times New Roman" w:cs="Times New Roman"/>
          <w:sz w:val="24"/>
        </w:rPr>
      </w:pPr>
      <w:r w:rsidRPr="00B21A55">
        <w:rPr>
          <w:rFonts w:ascii="Times New Roman" w:hAnsi="Times New Roman" w:cs="Times New Roman"/>
          <w:b/>
          <w:sz w:val="24"/>
        </w:rPr>
        <w:tab/>
      </w:r>
      <w:r w:rsidRPr="00B21A55">
        <w:rPr>
          <w:rFonts w:ascii="Times New Roman" w:hAnsi="Times New Roman" w:cs="Times New Roman"/>
          <w:sz w:val="24"/>
          <w:lang w:val="sv-SE"/>
        </w:rPr>
        <w:t>Motivasi dan disiplin kerja merupakan  dua faktor penting yang berpengaruh terhadap kinerja seseorang.</w:t>
      </w:r>
      <w:r w:rsidRPr="00B21A55">
        <w:rPr>
          <w:rFonts w:ascii="Times New Roman" w:hAnsi="Times New Roman" w:cs="Times New Roman"/>
          <w:sz w:val="24"/>
        </w:rPr>
        <w:t xml:space="preserve"> </w:t>
      </w:r>
      <w:proofErr w:type="gramStart"/>
      <w:r w:rsidRPr="00B21A55">
        <w:rPr>
          <w:rFonts w:ascii="Times New Roman" w:hAnsi="Times New Roman" w:cs="Times New Roman"/>
          <w:sz w:val="24"/>
        </w:rPr>
        <w:t>Hal ini menunjukkan bahwa terdapat pengaruh motivasi dan disiplin kerja secara simultan terhadap kinerja guru di Gugus 33 Bandung.</w:t>
      </w:r>
      <w:proofErr w:type="gramEnd"/>
    </w:p>
    <w:p w:rsidR="00B21A55" w:rsidRPr="00B21A55" w:rsidRDefault="00B21A55" w:rsidP="00B21A55">
      <w:pPr>
        <w:pStyle w:val="ListParagraph"/>
        <w:spacing w:line="240" w:lineRule="auto"/>
        <w:ind w:left="-11"/>
        <w:jc w:val="both"/>
        <w:rPr>
          <w:rFonts w:ascii="Times New Roman" w:hAnsi="Times New Roman" w:cs="Times New Roman"/>
          <w:sz w:val="24"/>
        </w:rPr>
      </w:pPr>
    </w:p>
    <w:p w:rsidR="00B21A55" w:rsidRPr="00B21A55" w:rsidRDefault="00B21A55" w:rsidP="00625539">
      <w:pPr>
        <w:pStyle w:val="ListParagraph"/>
        <w:numPr>
          <w:ilvl w:val="2"/>
          <w:numId w:val="1"/>
        </w:numPr>
        <w:spacing w:after="0" w:line="240" w:lineRule="auto"/>
        <w:ind w:left="426" w:hanging="437"/>
        <w:contextualSpacing w:val="0"/>
        <w:rPr>
          <w:rFonts w:ascii="Times New Roman" w:hAnsi="Times New Roman" w:cs="Times New Roman"/>
          <w:b/>
          <w:sz w:val="24"/>
        </w:rPr>
      </w:pPr>
      <w:r w:rsidRPr="00B21A55">
        <w:rPr>
          <w:rFonts w:ascii="Times New Roman" w:hAnsi="Times New Roman" w:cs="Times New Roman"/>
          <w:b/>
          <w:sz w:val="24"/>
        </w:rPr>
        <w:t>Pengaruh Kinerja Guru (Y) terhadap Kompetensi Lulusan (Z)</w:t>
      </w:r>
    </w:p>
    <w:p w:rsidR="00B21A55" w:rsidRPr="00B21A55" w:rsidRDefault="00B21A55" w:rsidP="00B21A55">
      <w:pPr>
        <w:pStyle w:val="ListParagraph"/>
        <w:spacing w:line="240" w:lineRule="auto"/>
        <w:ind w:left="0" w:firstLine="709"/>
        <w:jc w:val="both"/>
        <w:rPr>
          <w:rFonts w:ascii="Times New Roman" w:hAnsi="Times New Roman" w:cs="Times New Roman"/>
          <w:sz w:val="24"/>
        </w:rPr>
      </w:pPr>
      <w:proofErr w:type="gramStart"/>
      <w:r w:rsidRPr="00B21A55">
        <w:rPr>
          <w:rFonts w:ascii="Times New Roman" w:hAnsi="Times New Roman" w:cs="Times New Roman"/>
          <w:sz w:val="24"/>
        </w:rPr>
        <w:t>Hipotesis yang diajukan adalah terdapat pengaruh dari kinerja guru terhadap kompetensi lulusan.</w:t>
      </w:r>
      <w:proofErr w:type="gramEnd"/>
      <w:r w:rsidRPr="00B21A55">
        <w:rPr>
          <w:rFonts w:ascii="Times New Roman" w:hAnsi="Times New Roman" w:cs="Times New Roman"/>
          <w:sz w:val="24"/>
        </w:rPr>
        <w:t xml:space="preserve"> Hasil uji statistik memperlihatkan bahwa kinerja guru (Y) berpengaruh terhadap kompetensi lulusan (Z</w:t>
      </w:r>
      <w:proofErr w:type="gramStart"/>
      <w:r w:rsidRPr="00B21A55">
        <w:rPr>
          <w:rFonts w:ascii="Times New Roman" w:hAnsi="Times New Roman" w:cs="Times New Roman"/>
          <w:sz w:val="24"/>
        </w:rPr>
        <w:t>)  sebesar</w:t>
      </w:r>
      <w:proofErr w:type="gramEnd"/>
      <w:r w:rsidRPr="00B21A55">
        <w:rPr>
          <w:rFonts w:ascii="Times New Roman" w:hAnsi="Times New Roman" w:cs="Times New Roman"/>
          <w:sz w:val="24"/>
        </w:rPr>
        <w:t xml:space="preserve"> </w:t>
      </w:r>
      <w:r w:rsidRPr="00B21A55">
        <w:rPr>
          <w:rFonts w:ascii="Times New Roman" w:hAnsi="Times New Roman" w:cs="Times New Roman"/>
          <w:sz w:val="24"/>
          <w:lang w:val="id-ID"/>
        </w:rPr>
        <w:t>0,800</w:t>
      </w:r>
      <w:r w:rsidRPr="00B21A55">
        <w:rPr>
          <w:rFonts w:ascii="Times New Roman" w:hAnsi="Times New Roman" w:cs="Times New Roman"/>
          <w:sz w:val="24"/>
        </w:rPr>
        <w:t xml:space="preserve">. Hasil uji signifikansi koefisien korelasi untuk dua sisi menghasilkan angka sebesar 0,000 </w:t>
      </w:r>
      <w:r w:rsidRPr="00B21A55">
        <w:rPr>
          <w:rFonts w:ascii="Times New Roman" w:hAnsi="Times New Roman" w:cs="Times New Roman"/>
          <w:sz w:val="24"/>
        </w:rPr>
        <w:lastRenderedPageBreak/>
        <w:t xml:space="preserve">dimana angka ini jelas lebih </w:t>
      </w:r>
      <w:proofErr w:type="gramStart"/>
      <w:r w:rsidRPr="00B21A55">
        <w:rPr>
          <w:rFonts w:ascii="Times New Roman" w:hAnsi="Times New Roman" w:cs="Times New Roman"/>
          <w:sz w:val="24"/>
        </w:rPr>
        <w:t>kecil  dari</w:t>
      </w:r>
      <w:proofErr w:type="gramEnd"/>
      <w:r w:rsidRPr="00B21A55">
        <w:rPr>
          <w:rFonts w:ascii="Times New Roman" w:hAnsi="Times New Roman" w:cs="Times New Roman"/>
          <w:sz w:val="24"/>
        </w:rPr>
        <w:t xml:space="preserve"> pada α 0,05, atau 0,05 &gt; nilai signifikansinya. </w:t>
      </w:r>
      <w:proofErr w:type="gramStart"/>
      <w:r w:rsidRPr="00B21A55">
        <w:rPr>
          <w:rFonts w:ascii="Times New Roman" w:hAnsi="Times New Roman" w:cs="Times New Roman"/>
          <w:sz w:val="24"/>
        </w:rPr>
        <w:t>Dengan demikian, maka H</w:t>
      </w:r>
      <w:r w:rsidRPr="00B21A55">
        <w:rPr>
          <w:rFonts w:ascii="Times New Roman" w:hAnsi="Times New Roman" w:cs="Times New Roman"/>
          <w:sz w:val="24"/>
          <w:vertAlign w:val="subscript"/>
        </w:rPr>
        <w:t>0</w:t>
      </w:r>
      <w:r w:rsidRPr="00B21A55">
        <w:rPr>
          <w:rFonts w:ascii="Times New Roman" w:hAnsi="Times New Roman" w:cs="Times New Roman"/>
          <w:sz w:val="24"/>
        </w:rPr>
        <w:t xml:space="preserve"> ditolak dan H</w:t>
      </w:r>
      <w:r w:rsidRPr="00B21A55">
        <w:rPr>
          <w:rFonts w:ascii="Times New Roman" w:hAnsi="Times New Roman" w:cs="Times New Roman"/>
          <w:sz w:val="24"/>
          <w:vertAlign w:val="subscript"/>
        </w:rPr>
        <w:t>1</w:t>
      </w:r>
      <w:r w:rsidRPr="00B21A55">
        <w:rPr>
          <w:rFonts w:ascii="Times New Roman" w:hAnsi="Times New Roman" w:cs="Times New Roman"/>
          <w:sz w:val="24"/>
        </w:rPr>
        <w:t xml:space="preserve"> diterima, artinya, kinerja guru berpengaruh berpengaruh secara signifikan terhadap kompetensi lulusan.</w:t>
      </w:r>
      <w:proofErr w:type="gramEnd"/>
    </w:p>
    <w:p w:rsidR="00B21A55" w:rsidRPr="00B21A55" w:rsidRDefault="00B21A55" w:rsidP="00B21A55">
      <w:pPr>
        <w:pStyle w:val="ListParagraph"/>
        <w:spacing w:line="240" w:lineRule="auto"/>
        <w:ind w:left="0" w:firstLine="709"/>
        <w:jc w:val="both"/>
        <w:rPr>
          <w:rFonts w:ascii="Times New Roman" w:hAnsi="Times New Roman" w:cs="Times New Roman"/>
          <w:sz w:val="24"/>
        </w:rPr>
      </w:pPr>
      <w:r w:rsidRPr="00B21A55">
        <w:rPr>
          <w:rFonts w:ascii="Times New Roman" w:hAnsi="Times New Roman" w:cs="Times New Roman"/>
          <w:sz w:val="24"/>
        </w:rPr>
        <w:t xml:space="preserve">Baik tidaknya kompetensi lulusan seorang siswa dipengaruhi oleh kinerja mengajar para gurunya, karena kompetensi yang dimiliki siswa merupakan hasil dari proses pembelajaran atau pendidikan yang diikutinya. </w:t>
      </w:r>
    </w:p>
    <w:p w:rsidR="00B21A55" w:rsidRDefault="00B21A55" w:rsidP="00B21A55">
      <w:pPr>
        <w:pStyle w:val="ListParagraph"/>
        <w:spacing w:line="240" w:lineRule="auto"/>
        <w:ind w:left="0" w:firstLine="709"/>
        <w:jc w:val="both"/>
      </w:pPr>
      <w:proofErr w:type="gramStart"/>
      <w:r w:rsidRPr="00B21A55">
        <w:rPr>
          <w:rFonts w:ascii="Times New Roman" w:hAnsi="Times New Roman" w:cs="Times New Roman"/>
          <w:sz w:val="24"/>
        </w:rPr>
        <w:t>Hal ini menunjukkan bahwa terdapat pengaruh yang signifikan antara kinerja guru terhadap kompetensi</w:t>
      </w:r>
      <w:r w:rsidRPr="00B21A55">
        <w:rPr>
          <w:sz w:val="24"/>
        </w:rPr>
        <w:t xml:space="preserve"> </w:t>
      </w:r>
      <w:r>
        <w:t>lulusan di Gugus 33 Bandung.</w:t>
      </w:r>
      <w:proofErr w:type="gramEnd"/>
    </w:p>
    <w:p w:rsidR="002263E5" w:rsidRPr="002263E5" w:rsidRDefault="002263E5" w:rsidP="002263E5">
      <w:pPr>
        <w:spacing w:after="0" w:line="240" w:lineRule="auto"/>
        <w:rPr>
          <w:rFonts w:ascii="Times New Roman" w:hAnsi="Times New Roman" w:cs="Times New Roman"/>
          <w:b/>
          <w:sz w:val="24"/>
          <w:lang w:val="id-ID"/>
        </w:rPr>
      </w:pPr>
    </w:p>
    <w:p w:rsidR="00282382" w:rsidRPr="00FB0725" w:rsidRDefault="00282382" w:rsidP="00FB0725">
      <w:pPr>
        <w:pStyle w:val="ListParagraph"/>
        <w:numPr>
          <w:ilvl w:val="0"/>
          <w:numId w:val="1"/>
        </w:numPr>
        <w:ind w:left="426" w:hanging="426"/>
        <w:rPr>
          <w:rFonts w:ascii="Times New Roman" w:hAnsi="Times New Roman" w:cs="Times New Roman"/>
          <w:b/>
          <w:sz w:val="24"/>
        </w:rPr>
      </w:pPr>
      <w:r w:rsidRPr="00FB0725">
        <w:rPr>
          <w:rFonts w:ascii="Times New Roman" w:hAnsi="Times New Roman" w:cs="Times New Roman"/>
          <w:b/>
          <w:sz w:val="24"/>
        </w:rPr>
        <w:t>KESIMPULAN DAN SARAN</w:t>
      </w:r>
    </w:p>
    <w:p w:rsidR="00157133" w:rsidRDefault="00157133" w:rsidP="00FB0725">
      <w:pPr>
        <w:pStyle w:val="ListParagraph"/>
        <w:numPr>
          <w:ilvl w:val="1"/>
          <w:numId w:val="1"/>
        </w:numPr>
        <w:ind w:left="426" w:hanging="426"/>
        <w:rPr>
          <w:rFonts w:ascii="Times New Roman" w:hAnsi="Times New Roman" w:cs="Times New Roman"/>
          <w:b/>
          <w:sz w:val="24"/>
        </w:rPr>
      </w:pPr>
      <w:r>
        <w:rPr>
          <w:rFonts w:ascii="Times New Roman" w:hAnsi="Times New Roman" w:cs="Times New Roman"/>
          <w:b/>
          <w:sz w:val="24"/>
        </w:rPr>
        <w:t xml:space="preserve">Kesimpulan </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Motivasi kerja guru di Gugus 33 Bandung berada pada kategori baik dengan skor total sebesar 2257, rata-rata skor sebesar 150,467 dan persentase skor sebesar 75</w:t>
      </w:r>
      <w:proofErr w:type="gramStart"/>
      <w:r w:rsidRPr="002263E5">
        <w:rPr>
          <w:rFonts w:ascii="Times New Roman" w:hAnsi="Times New Roman" w:cs="Times New Roman"/>
          <w:sz w:val="24"/>
        </w:rPr>
        <w:t>,23</w:t>
      </w:r>
      <w:proofErr w:type="gramEnd"/>
      <w:r w:rsidRPr="002263E5">
        <w:rPr>
          <w:rFonts w:ascii="Times New Roman" w:hAnsi="Times New Roman" w:cs="Times New Roman"/>
          <w:sz w:val="24"/>
        </w:rPr>
        <w:t xml:space="preserve">%. </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Disiplin kerja guru di Gugus 33 Bandung berada pada kategori baik dengan skor total sebesar 1767, skor rata-rata sebesar 147</w:t>
      </w:r>
      <w:proofErr w:type="gramStart"/>
      <w:r w:rsidRPr="002263E5">
        <w:rPr>
          <w:rFonts w:ascii="Times New Roman" w:hAnsi="Times New Roman" w:cs="Times New Roman"/>
          <w:sz w:val="24"/>
        </w:rPr>
        <w:t>,25</w:t>
      </w:r>
      <w:proofErr w:type="gramEnd"/>
      <w:r w:rsidRPr="002263E5">
        <w:rPr>
          <w:rFonts w:ascii="Times New Roman" w:hAnsi="Times New Roman" w:cs="Times New Roman"/>
          <w:sz w:val="24"/>
        </w:rPr>
        <w:t xml:space="preserve"> dan persentase skor sebesar 73,625%. </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Kinerja guru di Gugus 33 Bandung berada pada kategori baik dengan skor total sebesar 1882, skor rata-rata sebesar 144,769 dan persentase skor sebesar 72</w:t>
      </w:r>
      <w:proofErr w:type="gramStart"/>
      <w:r w:rsidRPr="002263E5">
        <w:rPr>
          <w:rFonts w:ascii="Times New Roman" w:hAnsi="Times New Roman" w:cs="Times New Roman"/>
          <w:sz w:val="24"/>
        </w:rPr>
        <w:t>,38</w:t>
      </w:r>
      <w:proofErr w:type="gramEnd"/>
      <w:r w:rsidRPr="002263E5">
        <w:rPr>
          <w:rFonts w:ascii="Times New Roman" w:hAnsi="Times New Roman" w:cs="Times New Roman"/>
          <w:sz w:val="24"/>
        </w:rPr>
        <w:t xml:space="preserve">%. </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Kompetensi lulusan di Gugus 33 Bandung berada pada kategori baik dengan skor total sebesar 2079, skor rata-rata sebesar 148</w:t>
      </w:r>
      <w:proofErr w:type="gramStart"/>
      <w:r w:rsidRPr="002263E5">
        <w:rPr>
          <w:rFonts w:ascii="Times New Roman" w:hAnsi="Times New Roman" w:cs="Times New Roman"/>
          <w:sz w:val="24"/>
        </w:rPr>
        <w:t>,5</w:t>
      </w:r>
      <w:proofErr w:type="gramEnd"/>
      <w:r w:rsidRPr="002263E5">
        <w:rPr>
          <w:rFonts w:ascii="Times New Roman" w:hAnsi="Times New Roman" w:cs="Times New Roman"/>
          <w:sz w:val="24"/>
        </w:rPr>
        <w:t xml:space="preserve"> dan persentase skor sebesar 74,5%. </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Terdapat pengaruh positif yang signifikan dari motivasi terhadap kinerja guru di Gugus 33 Bandung. Motivasi memberikan pengaruh sebesar 0,565. Artinya, bila ingin meningkatkan kinerja guru, maka kepala sekolah harus mampu membangkitkan motivasi kerja para gurunya.</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 xml:space="preserve">Terdapat pengaruh positif yang signifikan dari disiplin kerja terhadap kinerja guru di Gugus 33 Bandung. Disiplin kerja memberikan pengaruh sebesar 0.393. Artinya, </w:t>
      </w:r>
      <w:r w:rsidRPr="002263E5">
        <w:rPr>
          <w:rFonts w:ascii="Times New Roman" w:hAnsi="Times New Roman" w:cs="Times New Roman"/>
          <w:spacing w:val="-1"/>
          <w:sz w:val="24"/>
          <w:szCs w:val="20"/>
        </w:rPr>
        <w:t xml:space="preserve">apabila ingin </w:t>
      </w:r>
      <w:r w:rsidRPr="002263E5">
        <w:rPr>
          <w:rFonts w:ascii="Times New Roman" w:hAnsi="Times New Roman" w:cs="Times New Roman"/>
          <w:spacing w:val="-4"/>
          <w:sz w:val="24"/>
          <w:szCs w:val="20"/>
        </w:rPr>
        <w:t xml:space="preserve">meningkatkan kinerja guru harus pula memperhatikan disiplin kerjanya yang </w:t>
      </w:r>
      <w:r w:rsidRPr="002263E5">
        <w:rPr>
          <w:rFonts w:ascii="Times New Roman" w:hAnsi="Times New Roman" w:cs="Times New Roman"/>
          <w:spacing w:val="-3"/>
          <w:sz w:val="24"/>
          <w:szCs w:val="20"/>
        </w:rPr>
        <w:t>secara nyata memberikan sumbangan yang sangat berarti.</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 xml:space="preserve">Terdapat pengaruh positif yang signifikan dari motivasi dan disiplin kerja secara simultan terhadap kinerja guru di Gugus 33 Bandung. Motivasi dan disiplin kerja memberikan pengaruh sebesar 0,671. Artinya, </w:t>
      </w:r>
      <w:r w:rsidRPr="002263E5">
        <w:rPr>
          <w:rFonts w:ascii="Times New Roman" w:hAnsi="Times New Roman" w:cs="Times New Roman"/>
          <w:spacing w:val="-1"/>
          <w:sz w:val="24"/>
          <w:szCs w:val="20"/>
        </w:rPr>
        <w:t xml:space="preserve">apabila ingin </w:t>
      </w:r>
      <w:r w:rsidRPr="002263E5">
        <w:rPr>
          <w:rFonts w:ascii="Times New Roman" w:hAnsi="Times New Roman" w:cs="Times New Roman"/>
          <w:spacing w:val="-4"/>
          <w:sz w:val="24"/>
          <w:szCs w:val="20"/>
        </w:rPr>
        <w:t xml:space="preserve">meningkatkan kinerja guru harus memperhatikan motivasi dan disiplin kerjanya yang </w:t>
      </w:r>
      <w:r w:rsidRPr="002263E5">
        <w:rPr>
          <w:rFonts w:ascii="Times New Roman" w:hAnsi="Times New Roman" w:cs="Times New Roman"/>
          <w:spacing w:val="-3"/>
          <w:sz w:val="24"/>
          <w:szCs w:val="20"/>
        </w:rPr>
        <w:t>secara nyata memberikan sumbangan yang sangat berarti.</w:t>
      </w:r>
    </w:p>
    <w:p w:rsidR="002263E5" w:rsidRPr="002263E5" w:rsidRDefault="002263E5" w:rsidP="002263E5">
      <w:pPr>
        <w:pStyle w:val="ListParagraph"/>
        <w:numPr>
          <w:ilvl w:val="2"/>
          <w:numId w:val="1"/>
        </w:numPr>
        <w:spacing w:after="0" w:line="240" w:lineRule="auto"/>
        <w:contextualSpacing w:val="0"/>
        <w:jc w:val="both"/>
        <w:rPr>
          <w:rFonts w:ascii="Times New Roman" w:hAnsi="Times New Roman" w:cs="Times New Roman"/>
          <w:sz w:val="24"/>
        </w:rPr>
      </w:pPr>
      <w:r w:rsidRPr="002263E5">
        <w:rPr>
          <w:rFonts w:ascii="Times New Roman" w:hAnsi="Times New Roman" w:cs="Times New Roman"/>
          <w:sz w:val="24"/>
        </w:rPr>
        <w:t xml:space="preserve">Terdapat pengaruh positif yang signifikan antara kinerja guru terhadap kompetensi lulusan di Gugus 33 Bandung. Kinerja guru memberikan pengaruh sebesar 0,622. Artinya, </w:t>
      </w:r>
      <w:r w:rsidRPr="002263E5">
        <w:rPr>
          <w:rFonts w:ascii="Times New Roman" w:hAnsi="Times New Roman" w:cs="Times New Roman"/>
          <w:spacing w:val="-1"/>
          <w:sz w:val="24"/>
          <w:szCs w:val="20"/>
        </w:rPr>
        <w:t xml:space="preserve">apabila ingin </w:t>
      </w:r>
      <w:r w:rsidRPr="002263E5">
        <w:rPr>
          <w:rFonts w:ascii="Times New Roman" w:hAnsi="Times New Roman" w:cs="Times New Roman"/>
          <w:spacing w:val="-4"/>
          <w:sz w:val="24"/>
          <w:szCs w:val="20"/>
        </w:rPr>
        <w:t xml:space="preserve">meningkatkan kompetensi lulusan harus memperhatikan kinerja gurunya yang </w:t>
      </w:r>
      <w:r w:rsidRPr="002263E5">
        <w:rPr>
          <w:rFonts w:ascii="Times New Roman" w:hAnsi="Times New Roman" w:cs="Times New Roman"/>
          <w:spacing w:val="-3"/>
          <w:sz w:val="24"/>
          <w:szCs w:val="20"/>
        </w:rPr>
        <w:t>secara nyata memberikan sumbangan yang sangat berarti.</w:t>
      </w:r>
    </w:p>
    <w:p w:rsidR="00157133" w:rsidRPr="00157133" w:rsidRDefault="00157133" w:rsidP="00FB0725">
      <w:pPr>
        <w:pStyle w:val="ListParagraph"/>
        <w:numPr>
          <w:ilvl w:val="1"/>
          <w:numId w:val="1"/>
        </w:numPr>
        <w:ind w:left="426" w:hanging="426"/>
        <w:rPr>
          <w:rFonts w:ascii="Times New Roman" w:hAnsi="Times New Roman" w:cs="Times New Roman"/>
          <w:b/>
          <w:sz w:val="24"/>
        </w:rPr>
      </w:pPr>
      <w:r w:rsidRPr="00157133">
        <w:rPr>
          <w:rFonts w:ascii="Times New Roman" w:hAnsi="Times New Roman" w:cs="Times New Roman"/>
          <w:b/>
          <w:sz w:val="24"/>
        </w:rPr>
        <w:lastRenderedPageBreak/>
        <w:t xml:space="preserve">Saran </w:t>
      </w:r>
    </w:p>
    <w:p w:rsidR="00157133" w:rsidRDefault="00157133" w:rsidP="005F55D4">
      <w:pPr>
        <w:pStyle w:val="ListParagraph"/>
        <w:numPr>
          <w:ilvl w:val="2"/>
          <w:numId w:val="32"/>
        </w:numPr>
        <w:tabs>
          <w:tab w:val="clear" w:pos="2160"/>
        </w:tabs>
        <w:spacing w:after="0" w:line="240" w:lineRule="auto"/>
        <w:ind w:left="709" w:hanging="283"/>
        <w:contextualSpacing w:val="0"/>
        <w:jc w:val="both"/>
        <w:rPr>
          <w:rFonts w:ascii="Times New Roman" w:hAnsi="Times New Roman" w:cs="Times New Roman"/>
          <w:sz w:val="24"/>
        </w:rPr>
      </w:pPr>
      <w:r w:rsidRPr="00157133">
        <w:rPr>
          <w:rFonts w:ascii="Times New Roman" w:hAnsi="Times New Roman" w:cs="Times New Roman"/>
          <w:sz w:val="24"/>
        </w:rPr>
        <w:t>Dalam rangka meningkatkan kinerja guru diperlukan upaya kepala sekolah untuk membangkitkan motivasi kerja guru yang mencakup: kemajuan, perkembangan, tanggung jawab, penghargaan, prestasi, pekerjaan itu sendiri, gaji, kondisi kerja, kebijakan perusahaan, dan penyeliaan kelompok kerja. Aspek motivasi yang perlu mendapat perhatian dan peningkatan motivasi adalah tanggunga jawab yang menyangkut ketaatan terhadap peraturan, gaji yang menyangkut keadilan dalam mendapatkan insentif/kesejahteraan, dan kondisi kerja yang menyangkut fasilitas/sarana</w:t>
      </w:r>
    </w:p>
    <w:p w:rsidR="00157133" w:rsidRDefault="00157133" w:rsidP="005F55D4">
      <w:pPr>
        <w:pStyle w:val="ListParagraph"/>
        <w:numPr>
          <w:ilvl w:val="2"/>
          <w:numId w:val="32"/>
        </w:numPr>
        <w:tabs>
          <w:tab w:val="clear" w:pos="2160"/>
        </w:tabs>
        <w:spacing w:after="0" w:line="240" w:lineRule="auto"/>
        <w:ind w:left="709" w:hanging="283"/>
        <w:contextualSpacing w:val="0"/>
        <w:jc w:val="both"/>
        <w:rPr>
          <w:rFonts w:ascii="Times New Roman" w:hAnsi="Times New Roman" w:cs="Times New Roman"/>
          <w:sz w:val="24"/>
        </w:rPr>
      </w:pPr>
      <w:r w:rsidRPr="00157133">
        <w:rPr>
          <w:rFonts w:ascii="Times New Roman" w:hAnsi="Times New Roman" w:cs="Times New Roman"/>
          <w:sz w:val="24"/>
        </w:rPr>
        <w:t>Dalam rangka meningkatkan kinerja guru diperlukan upaya kepala sekolah untuk meningkatkan disiplin kerja guru yang mencakup: tujuan dan kemampuan, teladan pimpinan, balas jasa, keadilan, waskat, sanksi hukuman, ketegasan, dan hubungan kemanusiaan. Aspek disiplin kerja yang perlu mendapat perhatian dan peningkatan adalah balas jasa yang menyangkut kepuasan terhadap kesejahteraan dan insentif, pengawasan yang menyangkut efektivitas supervisi, dan hubungan kemanusiaan yang menyangkut kerjasama dengan masyarakat.</w:t>
      </w:r>
    </w:p>
    <w:p w:rsidR="00157133" w:rsidRDefault="00157133" w:rsidP="005F55D4">
      <w:pPr>
        <w:pStyle w:val="ListParagraph"/>
        <w:numPr>
          <w:ilvl w:val="2"/>
          <w:numId w:val="32"/>
        </w:numPr>
        <w:tabs>
          <w:tab w:val="clear" w:pos="2160"/>
        </w:tabs>
        <w:spacing w:after="0" w:line="240" w:lineRule="auto"/>
        <w:ind w:left="709" w:hanging="283"/>
        <w:contextualSpacing w:val="0"/>
        <w:jc w:val="both"/>
        <w:rPr>
          <w:rFonts w:ascii="Times New Roman" w:hAnsi="Times New Roman" w:cs="Times New Roman"/>
          <w:sz w:val="24"/>
        </w:rPr>
      </w:pPr>
      <w:r w:rsidRPr="00157133">
        <w:rPr>
          <w:rFonts w:ascii="Times New Roman" w:hAnsi="Times New Roman" w:cs="Times New Roman"/>
          <w:sz w:val="24"/>
        </w:rPr>
        <w:t xml:space="preserve">Dalam rangka meningkatkan kompetensi lulusan diperlukan upaya peningkatan kinerja guru, karena kinerja guru berpengaruh terhadap kompetensi lulusan. Aspek kinerja guru yang perlu mendapat perhatian dan peningkatan adalah ketaatan, kejujuran, dan tanggung jawab dalam menjalankan tugas. </w:t>
      </w:r>
    </w:p>
    <w:p w:rsidR="00157133" w:rsidRPr="00157133" w:rsidRDefault="00157133" w:rsidP="005F55D4">
      <w:pPr>
        <w:pStyle w:val="ListParagraph"/>
        <w:numPr>
          <w:ilvl w:val="2"/>
          <w:numId w:val="32"/>
        </w:numPr>
        <w:tabs>
          <w:tab w:val="clear" w:pos="2160"/>
        </w:tabs>
        <w:spacing w:after="0" w:line="240" w:lineRule="auto"/>
        <w:ind w:left="709" w:hanging="283"/>
        <w:contextualSpacing w:val="0"/>
        <w:jc w:val="both"/>
        <w:rPr>
          <w:rFonts w:ascii="Times New Roman" w:hAnsi="Times New Roman" w:cs="Times New Roman"/>
          <w:sz w:val="24"/>
        </w:rPr>
      </w:pPr>
      <w:r w:rsidRPr="00157133">
        <w:rPr>
          <w:rFonts w:ascii="Times New Roman" w:hAnsi="Times New Roman" w:cs="Times New Roman"/>
          <w:sz w:val="24"/>
        </w:rPr>
        <w:t>Perlu dilakukan penelitian lanjutan dengan menggunakan variabel-variabel lain agar dapat terinventarisir berbagai variabel yang dapat mempengaruhi atau mempunyai hubungan dengan kinerja guru dan kompetensi lulusan.</w:t>
      </w:r>
    </w:p>
    <w:p w:rsidR="00B4764D" w:rsidRDefault="00B4764D" w:rsidP="00157133">
      <w:pPr>
        <w:pStyle w:val="ListParagraph"/>
        <w:spacing w:after="0"/>
        <w:ind w:left="426"/>
        <w:rPr>
          <w:rFonts w:ascii="Times New Roman" w:hAnsi="Times New Roman" w:cs="Times New Roman"/>
          <w:b/>
          <w:sz w:val="24"/>
        </w:rPr>
      </w:pPr>
    </w:p>
    <w:p w:rsidR="004D2624" w:rsidRDefault="004D2624" w:rsidP="00A826FB">
      <w:pPr>
        <w:spacing w:after="0" w:line="240" w:lineRule="auto"/>
        <w:ind w:left="360"/>
        <w:jc w:val="center"/>
        <w:rPr>
          <w:rFonts w:ascii="Times New Roman" w:hAnsi="Times New Roman" w:cs="Times New Roman"/>
          <w:b/>
          <w:sz w:val="24"/>
          <w:lang w:val="id-ID"/>
        </w:rPr>
      </w:pPr>
    </w:p>
    <w:p w:rsidR="00282382" w:rsidRDefault="004D2624" w:rsidP="004D2624">
      <w:pPr>
        <w:spacing w:after="0" w:line="240" w:lineRule="auto"/>
        <w:rPr>
          <w:rFonts w:ascii="Times New Roman" w:hAnsi="Times New Roman" w:cs="Times New Roman"/>
          <w:b/>
          <w:sz w:val="24"/>
        </w:rPr>
      </w:pPr>
      <w:r>
        <w:rPr>
          <w:rFonts w:ascii="Times New Roman" w:hAnsi="Times New Roman" w:cs="Times New Roman"/>
          <w:b/>
          <w:sz w:val="24"/>
        </w:rPr>
        <w:t>DAFTAR PUSTAKA</w:t>
      </w:r>
    </w:p>
    <w:p w:rsidR="00A826FB" w:rsidRDefault="00A826FB" w:rsidP="00A826FB">
      <w:pPr>
        <w:spacing w:after="0" w:line="240" w:lineRule="auto"/>
        <w:ind w:left="360"/>
        <w:jc w:val="center"/>
        <w:rPr>
          <w:rFonts w:ascii="Times New Roman" w:hAnsi="Times New Roman" w:cs="Times New Roman"/>
          <w:b/>
          <w:sz w:val="24"/>
        </w:rPr>
      </w:pPr>
    </w:p>
    <w:p w:rsidR="00282382" w:rsidRPr="00282382" w:rsidRDefault="00282382" w:rsidP="00A826FB">
      <w:pPr>
        <w:spacing w:after="0" w:line="240" w:lineRule="auto"/>
        <w:ind w:left="567" w:hanging="567"/>
        <w:jc w:val="both"/>
        <w:rPr>
          <w:rFonts w:ascii="Times New Roman" w:hAnsi="Times New Roman" w:cs="Times New Roman"/>
          <w:bCs/>
          <w:sz w:val="24"/>
          <w:szCs w:val="24"/>
          <w:lang w:val="sv-SE"/>
        </w:rPr>
      </w:pPr>
      <w:r w:rsidRPr="00282382">
        <w:rPr>
          <w:rFonts w:ascii="Times New Roman" w:hAnsi="Times New Roman" w:cs="Times New Roman"/>
          <w:bCs/>
          <w:sz w:val="24"/>
          <w:szCs w:val="24"/>
          <w:lang w:val="sv-SE"/>
        </w:rPr>
        <w:t xml:space="preserve">Bachrudin, Ahmad. 2008. </w:t>
      </w:r>
      <w:r w:rsidRPr="00282382">
        <w:rPr>
          <w:rFonts w:ascii="Times New Roman" w:hAnsi="Times New Roman" w:cs="Times New Roman"/>
          <w:bCs/>
          <w:i/>
          <w:sz w:val="24"/>
          <w:szCs w:val="24"/>
          <w:lang w:val="sv-SE"/>
        </w:rPr>
        <w:t>Lisrel Linier Structural Relationships</w:t>
      </w:r>
      <w:r w:rsidRPr="00282382">
        <w:rPr>
          <w:rFonts w:ascii="Times New Roman" w:hAnsi="Times New Roman" w:cs="Times New Roman"/>
          <w:bCs/>
          <w:sz w:val="24"/>
          <w:szCs w:val="24"/>
          <w:lang w:val="sv-SE"/>
        </w:rPr>
        <w:t>. Bandung: UNPAD</w:t>
      </w:r>
    </w:p>
    <w:p w:rsidR="00282382" w:rsidRPr="004D2624" w:rsidRDefault="00282382" w:rsidP="004D2624">
      <w:pPr>
        <w:spacing w:after="0" w:line="240" w:lineRule="auto"/>
        <w:jc w:val="both"/>
        <w:rPr>
          <w:rFonts w:ascii="Times New Roman" w:hAnsi="Times New Roman" w:cs="Times New Roman"/>
          <w:bCs/>
          <w:sz w:val="24"/>
          <w:szCs w:val="24"/>
          <w:lang w:val="id-ID"/>
        </w:rPr>
      </w:pPr>
    </w:p>
    <w:p w:rsidR="00282382" w:rsidRPr="00282382" w:rsidRDefault="00282382" w:rsidP="00A826FB">
      <w:pPr>
        <w:spacing w:after="0" w:line="240" w:lineRule="auto"/>
        <w:ind w:left="567" w:hanging="567"/>
        <w:jc w:val="both"/>
        <w:rPr>
          <w:rFonts w:ascii="Times New Roman" w:hAnsi="Times New Roman" w:cs="Times New Roman"/>
          <w:spacing w:val="-5"/>
          <w:w w:val="105"/>
          <w:sz w:val="24"/>
          <w:szCs w:val="24"/>
        </w:rPr>
      </w:pPr>
      <w:r w:rsidRPr="00282382">
        <w:rPr>
          <w:rFonts w:ascii="Times New Roman" w:hAnsi="Times New Roman" w:cs="Times New Roman"/>
          <w:spacing w:val="-5"/>
          <w:w w:val="105"/>
          <w:sz w:val="24"/>
          <w:szCs w:val="24"/>
        </w:rPr>
        <w:t xml:space="preserve">Dessler, Gary. 2006. </w:t>
      </w:r>
      <w:r w:rsidRPr="00282382">
        <w:rPr>
          <w:rFonts w:ascii="Times New Roman" w:hAnsi="Times New Roman" w:cs="Times New Roman"/>
          <w:i/>
          <w:spacing w:val="-5"/>
          <w:w w:val="105"/>
          <w:sz w:val="24"/>
          <w:szCs w:val="24"/>
        </w:rPr>
        <w:t>Manajemen Sumber Daya Manusia</w:t>
      </w:r>
      <w:r w:rsidRPr="00282382">
        <w:rPr>
          <w:rFonts w:ascii="Times New Roman" w:hAnsi="Times New Roman" w:cs="Times New Roman"/>
          <w:spacing w:val="-5"/>
          <w:w w:val="105"/>
          <w:sz w:val="24"/>
          <w:szCs w:val="24"/>
        </w:rPr>
        <w:t>. Jakarta: Indeks.</w:t>
      </w:r>
    </w:p>
    <w:p w:rsidR="00282382" w:rsidRPr="00282382" w:rsidRDefault="00282382" w:rsidP="00A826FB">
      <w:pPr>
        <w:spacing w:after="0" w:line="240" w:lineRule="auto"/>
        <w:ind w:left="567" w:hanging="567"/>
        <w:jc w:val="both"/>
        <w:rPr>
          <w:rFonts w:ascii="Times New Roman" w:hAnsi="Times New Roman" w:cs="Times New Roman"/>
          <w:spacing w:val="-5"/>
          <w:w w:val="105"/>
          <w:sz w:val="24"/>
          <w:szCs w:val="24"/>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pacing w:val="-5"/>
          <w:w w:val="105"/>
          <w:sz w:val="24"/>
          <w:szCs w:val="24"/>
        </w:rPr>
        <w:t xml:space="preserve">Hasibuan, Malayu SP. 2008. </w:t>
      </w:r>
      <w:r w:rsidRPr="00282382">
        <w:rPr>
          <w:rFonts w:ascii="Times New Roman" w:hAnsi="Times New Roman" w:cs="Times New Roman"/>
          <w:i/>
          <w:spacing w:val="-5"/>
          <w:w w:val="105"/>
          <w:sz w:val="24"/>
          <w:szCs w:val="24"/>
        </w:rPr>
        <w:t>Manajemen Sumber Daya Manusia</w:t>
      </w:r>
      <w:r w:rsidRPr="00282382">
        <w:rPr>
          <w:rFonts w:ascii="Times New Roman" w:hAnsi="Times New Roman" w:cs="Times New Roman"/>
          <w:spacing w:val="-5"/>
          <w:w w:val="105"/>
          <w:sz w:val="24"/>
          <w:szCs w:val="24"/>
        </w:rPr>
        <w:t xml:space="preserve">. Edisi Revisi. </w:t>
      </w:r>
      <w:proofErr w:type="gramStart"/>
      <w:r w:rsidRPr="00282382">
        <w:rPr>
          <w:rFonts w:ascii="Times New Roman" w:hAnsi="Times New Roman" w:cs="Times New Roman"/>
          <w:spacing w:val="-5"/>
          <w:w w:val="105"/>
          <w:sz w:val="24"/>
          <w:szCs w:val="24"/>
        </w:rPr>
        <w:t>Jakarta :</w:t>
      </w:r>
      <w:proofErr w:type="gramEnd"/>
      <w:r w:rsidRPr="00282382">
        <w:rPr>
          <w:rFonts w:ascii="Times New Roman" w:hAnsi="Times New Roman" w:cs="Times New Roman"/>
          <w:spacing w:val="-5"/>
          <w:w w:val="105"/>
          <w:sz w:val="24"/>
          <w:szCs w:val="24"/>
        </w:rPr>
        <w:t xml:space="preserve"> Bumi Aksara</w:t>
      </w:r>
      <w:r w:rsidRPr="00282382">
        <w:rPr>
          <w:rFonts w:ascii="Times New Roman" w:hAnsi="Times New Roman" w:cs="Times New Roman"/>
          <w:sz w:val="24"/>
          <w:szCs w:val="24"/>
          <w:lang w:val="sv-SE"/>
        </w:rPr>
        <w:t xml:space="preserve"> </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Kusnaedi, 2007. </w:t>
      </w:r>
      <w:r w:rsidRPr="00282382">
        <w:rPr>
          <w:rFonts w:ascii="Times New Roman" w:hAnsi="Times New Roman" w:cs="Times New Roman"/>
          <w:i/>
          <w:sz w:val="24"/>
          <w:szCs w:val="24"/>
          <w:lang w:val="sv-SE"/>
        </w:rPr>
        <w:t>Model-model Persamaan Struktural</w:t>
      </w:r>
      <w:r w:rsidRPr="00282382">
        <w:rPr>
          <w:rFonts w:ascii="Times New Roman" w:hAnsi="Times New Roman" w:cs="Times New Roman"/>
          <w:sz w:val="24"/>
          <w:szCs w:val="24"/>
          <w:lang w:val="sv-SE"/>
        </w:rPr>
        <w:t>. Bandung: Alfabeta</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Luthan, Fred. 2006.</w:t>
      </w:r>
      <w:r w:rsidRPr="00282382">
        <w:rPr>
          <w:rFonts w:ascii="Times New Roman" w:hAnsi="Times New Roman" w:cs="Times New Roman"/>
          <w:i/>
          <w:sz w:val="24"/>
          <w:szCs w:val="24"/>
          <w:lang w:val="sv-SE"/>
        </w:rPr>
        <w:t>Prilaku Organisasi</w:t>
      </w:r>
      <w:r w:rsidRPr="00282382">
        <w:rPr>
          <w:rFonts w:ascii="Times New Roman" w:hAnsi="Times New Roman" w:cs="Times New Roman"/>
          <w:sz w:val="24"/>
          <w:szCs w:val="24"/>
          <w:lang w:val="sv-SE"/>
        </w:rPr>
        <w:t>. Edisi 10. Yogyakarta : Andy Copyright.</w:t>
      </w:r>
    </w:p>
    <w:p w:rsidR="00282382" w:rsidRPr="00282382" w:rsidRDefault="00282382" w:rsidP="00A826FB">
      <w:pPr>
        <w:spacing w:after="0" w:line="240" w:lineRule="auto"/>
        <w:ind w:left="567" w:hanging="567"/>
        <w:jc w:val="both"/>
        <w:rPr>
          <w:rFonts w:ascii="Times New Roman" w:hAnsi="Times New Roman" w:cs="Times New Roman"/>
          <w:spacing w:val="-5"/>
          <w:w w:val="105"/>
          <w:sz w:val="24"/>
          <w:szCs w:val="24"/>
        </w:rPr>
      </w:pPr>
    </w:p>
    <w:p w:rsidR="00282382" w:rsidRPr="00282382" w:rsidRDefault="00282382" w:rsidP="00A826FB">
      <w:pPr>
        <w:spacing w:after="0" w:line="240" w:lineRule="auto"/>
        <w:ind w:left="567" w:hanging="567"/>
        <w:jc w:val="both"/>
        <w:rPr>
          <w:rFonts w:ascii="Times New Roman" w:hAnsi="Times New Roman" w:cs="Times New Roman"/>
          <w:spacing w:val="-5"/>
          <w:w w:val="105"/>
          <w:sz w:val="24"/>
          <w:szCs w:val="24"/>
        </w:rPr>
      </w:pPr>
      <w:r w:rsidRPr="00282382">
        <w:rPr>
          <w:rFonts w:ascii="Times New Roman" w:hAnsi="Times New Roman" w:cs="Times New Roman"/>
          <w:spacing w:val="-5"/>
          <w:w w:val="105"/>
          <w:sz w:val="24"/>
          <w:szCs w:val="24"/>
        </w:rPr>
        <w:t xml:space="preserve">Munthe, Bermawi. 2009. </w:t>
      </w:r>
      <w:r w:rsidRPr="00282382">
        <w:rPr>
          <w:rFonts w:ascii="Times New Roman" w:hAnsi="Times New Roman" w:cs="Times New Roman"/>
          <w:i/>
          <w:spacing w:val="-5"/>
          <w:w w:val="105"/>
          <w:sz w:val="24"/>
          <w:szCs w:val="24"/>
        </w:rPr>
        <w:t>Desain Pembelajaran</w:t>
      </w:r>
      <w:r w:rsidRPr="00282382">
        <w:rPr>
          <w:rFonts w:ascii="Times New Roman" w:hAnsi="Times New Roman" w:cs="Times New Roman"/>
          <w:spacing w:val="-5"/>
          <w:w w:val="105"/>
          <w:sz w:val="24"/>
          <w:szCs w:val="24"/>
        </w:rPr>
        <w:t xml:space="preserve">. </w:t>
      </w:r>
      <w:proofErr w:type="gramStart"/>
      <w:r w:rsidRPr="00282382">
        <w:rPr>
          <w:rFonts w:ascii="Times New Roman" w:hAnsi="Times New Roman" w:cs="Times New Roman"/>
          <w:spacing w:val="-5"/>
          <w:w w:val="105"/>
          <w:sz w:val="24"/>
          <w:szCs w:val="24"/>
        </w:rPr>
        <w:t>Yogyakarta :</w:t>
      </w:r>
      <w:proofErr w:type="gramEnd"/>
      <w:r w:rsidRPr="00282382">
        <w:rPr>
          <w:rFonts w:ascii="Times New Roman" w:hAnsi="Times New Roman" w:cs="Times New Roman"/>
          <w:spacing w:val="-5"/>
          <w:w w:val="105"/>
          <w:sz w:val="24"/>
          <w:szCs w:val="24"/>
        </w:rPr>
        <w:t xml:space="preserve"> Pustka Insan Mandiri</w:t>
      </w:r>
    </w:p>
    <w:p w:rsidR="00282382" w:rsidRPr="00282382" w:rsidRDefault="00282382" w:rsidP="00A826FB">
      <w:pPr>
        <w:spacing w:after="0" w:line="240" w:lineRule="auto"/>
        <w:ind w:left="567" w:hanging="567"/>
        <w:jc w:val="both"/>
        <w:rPr>
          <w:rFonts w:ascii="Times New Roman" w:hAnsi="Times New Roman" w:cs="Times New Roman"/>
          <w:spacing w:val="-5"/>
          <w:w w:val="105"/>
          <w:sz w:val="24"/>
          <w:szCs w:val="24"/>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Najir, Moh. 2005. </w:t>
      </w:r>
      <w:r w:rsidRPr="00282382">
        <w:rPr>
          <w:rFonts w:ascii="Times New Roman" w:hAnsi="Times New Roman" w:cs="Times New Roman"/>
          <w:i/>
          <w:iCs/>
          <w:sz w:val="24"/>
          <w:szCs w:val="24"/>
          <w:lang w:val="sv-SE"/>
        </w:rPr>
        <w:t>Metode Penelitian</w:t>
      </w:r>
      <w:r w:rsidRPr="00282382">
        <w:rPr>
          <w:rFonts w:ascii="Times New Roman" w:hAnsi="Times New Roman" w:cs="Times New Roman"/>
          <w:sz w:val="24"/>
          <w:szCs w:val="24"/>
          <w:lang w:val="sv-SE"/>
        </w:rPr>
        <w:t>. Bandung: Ghalia Indonesia</w:t>
      </w:r>
    </w:p>
    <w:p w:rsidR="00282382" w:rsidRPr="00282382" w:rsidRDefault="00282382" w:rsidP="00A826FB">
      <w:pPr>
        <w:spacing w:after="0" w:line="240" w:lineRule="auto"/>
        <w:ind w:left="567" w:hanging="567"/>
        <w:jc w:val="both"/>
        <w:rPr>
          <w:rFonts w:ascii="Times New Roman" w:hAnsi="Times New Roman" w:cs="Times New Roman"/>
          <w:spacing w:val="-5"/>
          <w:w w:val="105"/>
          <w:sz w:val="24"/>
          <w:szCs w:val="24"/>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lastRenderedPageBreak/>
        <w:t xml:space="preserve">Riyanto, Yatim. 2009. </w:t>
      </w:r>
      <w:r w:rsidRPr="00282382">
        <w:rPr>
          <w:rFonts w:ascii="Times New Roman" w:hAnsi="Times New Roman" w:cs="Times New Roman"/>
          <w:i/>
          <w:sz w:val="24"/>
          <w:szCs w:val="24"/>
          <w:lang w:val="sv-SE"/>
        </w:rPr>
        <w:t>Paradigma Baru Pembelajaran</w:t>
      </w:r>
      <w:r w:rsidRPr="00282382">
        <w:rPr>
          <w:rFonts w:ascii="Times New Roman" w:hAnsi="Times New Roman" w:cs="Times New Roman"/>
          <w:sz w:val="24"/>
          <w:szCs w:val="24"/>
          <w:lang w:val="sv-SE"/>
        </w:rPr>
        <w:t>. Jakarta : Kencana</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Robbins, Stephen P. 2007. </w:t>
      </w:r>
      <w:r w:rsidRPr="00282382">
        <w:rPr>
          <w:rFonts w:ascii="Times New Roman" w:hAnsi="Times New Roman" w:cs="Times New Roman"/>
          <w:i/>
          <w:sz w:val="24"/>
          <w:szCs w:val="24"/>
          <w:lang w:val="sv-SE"/>
        </w:rPr>
        <w:t>Prilaku Organisasi</w:t>
      </w:r>
      <w:r w:rsidRPr="00282382">
        <w:rPr>
          <w:rFonts w:ascii="Times New Roman" w:hAnsi="Times New Roman" w:cs="Times New Roman"/>
          <w:sz w:val="24"/>
          <w:szCs w:val="24"/>
          <w:lang w:val="sv-SE"/>
        </w:rPr>
        <w:t>. Edisi 10. Jakarta : Indeks</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Robert L. Mathis dkk. 2002. </w:t>
      </w:r>
      <w:r w:rsidRPr="00282382">
        <w:rPr>
          <w:rFonts w:ascii="Times New Roman" w:hAnsi="Times New Roman" w:cs="Times New Roman"/>
          <w:i/>
          <w:sz w:val="24"/>
          <w:szCs w:val="24"/>
          <w:lang w:val="sv-SE"/>
        </w:rPr>
        <w:t>Human Recources Managemenet.</w:t>
      </w:r>
      <w:r w:rsidRPr="00282382">
        <w:rPr>
          <w:rFonts w:ascii="Times New Roman" w:hAnsi="Times New Roman" w:cs="Times New Roman"/>
          <w:sz w:val="24"/>
          <w:szCs w:val="24"/>
          <w:lang w:val="sv-SE"/>
        </w:rPr>
        <w:t xml:space="preserve"> Edisi 1. Jakrta: Salemba Empat</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Rosyada, Dede. 2007. </w:t>
      </w:r>
      <w:r w:rsidRPr="00282382">
        <w:rPr>
          <w:rFonts w:ascii="Times New Roman" w:hAnsi="Times New Roman" w:cs="Times New Roman"/>
          <w:i/>
          <w:sz w:val="24"/>
          <w:szCs w:val="24"/>
          <w:lang w:val="sv-SE"/>
        </w:rPr>
        <w:t>Paradigma Pendidikan Demokratis</w:t>
      </w:r>
      <w:r w:rsidRPr="00282382">
        <w:rPr>
          <w:rFonts w:ascii="Times New Roman" w:hAnsi="Times New Roman" w:cs="Times New Roman"/>
          <w:sz w:val="24"/>
          <w:szCs w:val="24"/>
          <w:lang w:val="sv-SE"/>
        </w:rPr>
        <w:t>. Bandung : Kencana</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Sagala, Syaeful. 2003. </w:t>
      </w:r>
      <w:r w:rsidRPr="00282382">
        <w:rPr>
          <w:rFonts w:ascii="Times New Roman" w:hAnsi="Times New Roman" w:cs="Times New Roman"/>
          <w:i/>
          <w:iCs/>
          <w:sz w:val="24"/>
          <w:szCs w:val="24"/>
          <w:lang w:val="sv-SE"/>
        </w:rPr>
        <w:t>Konsep dan Makna Pembelajaran</w:t>
      </w:r>
      <w:r w:rsidRPr="00282382">
        <w:rPr>
          <w:rFonts w:ascii="Times New Roman" w:hAnsi="Times New Roman" w:cs="Times New Roman"/>
          <w:sz w:val="24"/>
          <w:szCs w:val="24"/>
          <w:lang w:val="sv-SE"/>
        </w:rPr>
        <w:t>. Bandung: Alfabeta</w:t>
      </w:r>
    </w:p>
    <w:p w:rsidR="00282382" w:rsidRPr="00282382" w:rsidRDefault="00282382" w:rsidP="00A826FB">
      <w:pPr>
        <w:spacing w:after="0" w:line="240" w:lineRule="auto"/>
        <w:ind w:left="567" w:hanging="567"/>
        <w:rPr>
          <w:rFonts w:ascii="Times New Roman" w:hAnsi="Times New Roman" w:cs="Times New Roman"/>
          <w:w w:val="105"/>
          <w:sz w:val="24"/>
          <w:szCs w:val="24"/>
        </w:rPr>
      </w:pPr>
      <w:proofErr w:type="gramStart"/>
      <w:r w:rsidRPr="00282382">
        <w:rPr>
          <w:rFonts w:ascii="Times New Roman" w:hAnsi="Times New Roman" w:cs="Times New Roman"/>
          <w:w w:val="105"/>
          <w:sz w:val="24"/>
          <w:szCs w:val="24"/>
        </w:rPr>
        <w:t>Sugiyono.</w:t>
      </w:r>
      <w:proofErr w:type="gramEnd"/>
      <w:r w:rsidRPr="00282382">
        <w:rPr>
          <w:rFonts w:ascii="Times New Roman" w:hAnsi="Times New Roman" w:cs="Times New Roman"/>
          <w:w w:val="105"/>
          <w:sz w:val="24"/>
          <w:szCs w:val="24"/>
        </w:rPr>
        <w:t xml:space="preserve"> 2009. </w:t>
      </w:r>
      <w:r w:rsidRPr="00282382">
        <w:rPr>
          <w:rFonts w:ascii="Times New Roman" w:hAnsi="Times New Roman" w:cs="Times New Roman"/>
          <w:i/>
          <w:w w:val="105"/>
          <w:sz w:val="24"/>
          <w:szCs w:val="24"/>
        </w:rPr>
        <w:t>Statistik Untuk Penelitian</w:t>
      </w:r>
      <w:r w:rsidRPr="00282382">
        <w:rPr>
          <w:rFonts w:ascii="Times New Roman" w:hAnsi="Times New Roman" w:cs="Times New Roman"/>
          <w:w w:val="105"/>
          <w:sz w:val="24"/>
          <w:szCs w:val="24"/>
        </w:rPr>
        <w:t>. Bandung: Alfa Beta</w:t>
      </w:r>
    </w:p>
    <w:p w:rsidR="00282382" w:rsidRPr="00282382" w:rsidRDefault="00282382" w:rsidP="00A826FB">
      <w:pPr>
        <w:spacing w:after="0" w:line="240" w:lineRule="auto"/>
        <w:ind w:left="567" w:hanging="567"/>
        <w:rPr>
          <w:rFonts w:ascii="Times New Roman" w:hAnsi="Times New Roman" w:cs="Times New Roman"/>
          <w:w w:val="105"/>
          <w:sz w:val="24"/>
          <w:szCs w:val="24"/>
        </w:rPr>
      </w:pPr>
    </w:p>
    <w:p w:rsidR="00282382" w:rsidRPr="00282382" w:rsidRDefault="00282382" w:rsidP="00A826FB">
      <w:pPr>
        <w:spacing w:after="0" w:line="240" w:lineRule="auto"/>
        <w:ind w:left="567" w:hanging="567"/>
        <w:rPr>
          <w:rFonts w:ascii="Times New Roman" w:hAnsi="Times New Roman" w:cs="Times New Roman"/>
          <w:w w:val="105"/>
          <w:sz w:val="24"/>
          <w:szCs w:val="24"/>
        </w:rPr>
      </w:pPr>
      <w:r w:rsidRPr="00282382">
        <w:rPr>
          <w:rFonts w:ascii="Times New Roman" w:hAnsi="Times New Roman" w:cs="Times New Roman"/>
          <w:spacing w:val="-6"/>
          <w:w w:val="105"/>
          <w:sz w:val="24"/>
          <w:szCs w:val="24"/>
        </w:rPr>
        <w:t xml:space="preserve">Surya Dharma. </w:t>
      </w:r>
      <w:proofErr w:type="gramStart"/>
      <w:r w:rsidRPr="00282382">
        <w:rPr>
          <w:rFonts w:ascii="Times New Roman" w:hAnsi="Times New Roman" w:cs="Times New Roman"/>
          <w:spacing w:val="-6"/>
          <w:w w:val="105"/>
          <w:sz w:val="24"/>
          <w:szCs w:val="24"/>
        </w:rPr>
        <w:t xml:space="preserve">2008. </w:t>
      </w:r>
      <w:r w:rsidRPr="00282382">
        <w:rPr>
          <w:rFonts w:ascii="Times New Roman" w:hAnsi="Times New Roman" w:cs="Times New Roman"/>
          <w:i/>
          <w:spacing w:val="-6"/>
          <w:w w:val="105"/>
          <w:sz w:val="24"/>
          <w:szCs w:val="24"/>
        </w:rPr>
        <w:t>Penilaian Kinerja Guru</w:t>
      </w:r>
      <w:r w:rsidRPr="00282382">
        <w:rPr>
          <w:rFonts w:ascii="Times New Roman" w:hAnsi="Times New Roman" w:cs="Times New Roman"/>
          <w:spacing w:val="-6"/>
          <w:w w:val="105"/>
          <w:sz w:val="24"/>
          <w:szCs w:val="24"/>
        </w:rPr>
        <w:t>.</w:t>
      </w:r>
      <w:proofErr w:type="gramEnd"/>
      <w:r w:rsidRPr="00282382">
        <w:rPr>
          <w:rFonts w:ascii="Times New Roman" w:hAnsi="Times New Roman" w:cs="Times New Roman"/>
          <w:spacing w:val="-6"/>
          <w:w w:val="105"/>
          <w:sz w:val="24"/>
          <w:szCs w:val="24"/>
        </w:rPr>
        <w:t xml:space="preserve"> </w:t>
      </w:r>
      <w:proofErr w:type="gramStart"/>
      <w:r w:rsidRPr="00282382">
        <w:rPr>
          <w:rFonts w:ascii="Times New Roman" w:hAnsi="Times New Roman" w:cs="Times New Roman"/>
          <w:spacing w:val="-6"/>
          <w:w w:val="105"/>
          <w:sz w:val="24"/>
          <w:szCs w:val="24"/>
        </w:rPr>
        <w:t>Jakarta :</w:t>
      </w:r>
      <w:proofErr w:type="gramEnd"/>
      <w:r w:rsidRPr="00282382">
        <w:rPr>
          <w:rFonts w:ascii="Times New Roman" w:hAnsi="Times New Roman" w:cs="Times New Roman"/>
          <w:spacing w:val="-6"/>
          <w:w w:val="105"/>
          <w:sz w:val="24"/>
          <w:szCs w:val="24"/>
        </w:rPr>
        <w:t xml:space="preserve"> </w:t>
      </w:r>
      <w:r w:rsidRPr="00282382">
        <w:rPr>
          <w:rFonts w:ascii="Times New Roman" w:hAnsi="Times New Roman" w:cs="Times New Roman"/>
          <w:w w:val="105"/>
          <w:sz w:val="24"/>
          <w:szCs w:val="24"/>
        </w:rPr>
        <w:t>Ditjen PMPTK</w:t>
      </w:r>
    </w:p>
    <w:p w:rsidR="00282382" w:rsidRPr="00282382" w:rsidRDefault="00282382" w:rsidP="00A826FB">
      <w:pPr>
        <w:spacing w:after="0" w:line="240" w:lineRule="auto"/>
        <w:ind w:left="567" w:hanging="567"/>
        <w:rPr>
          <w:rFonts w:ascii="Times New Roman" w:hAnsi="Times New Roman" w:cs="Times New Roman"/>
          <w:spacing w:val="-4"/>
          <w:w w:val="105"/>
          <w:sz w:val="24"/>
          <w:szCs w:val="24"/>
        </w:rPr>
      </w:pPr>
      <w:r w:rsidRPr="00282382">
        <w:rPr>
          <w:rFonts w:ascii="Times New Roman" w:hAnsi="Times New Roman" w:cs="Times New Roman"/>
          <w:spacing w:val="-4"/>
          <w:w w:val="105"/>
          <w:sz w:val="24"/>
          <w:szCs w:val="24"/>
        </w:rPr>
        <w:t xml:space="preserve"> </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Umar H. 2002. </w:t>
      </w:r>
      <w:r w:rsidRPr="00282382">
        <w:rPr>
          <w:rFonts w:ascii="Times New Roman" w:hAnsi="Times New Roman" w:cs="Times New Roman"/>
          <w:i/>
          <w:sz w:val="24"/>
          <w:szCs w:val="24"/>
          <w:lang w:val="sv-SE"/>
        </w:rPr>
        <w:t xml:space="preserve">Metode Riset Bisnis. </w:t>
      </w:r>
      <w:r w:rsidRPr="00282382">
        <w:rPr>
          <w:rFonts w:ascii="Times New Roman" w:hAnsi="Times New Roman" w:cs="Times New Roman"/>
          <w:sz w:val="24"/>
          <w:szCs w:val="24"/>
          <w:lang w:val="sv-SE"/>
        </w:rPr>
        <w:t>Cetakan Pertama. Jakarta: Gramedia</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Waini Rasidin dkk. 2008. </w:t>
      </w:r>
      <w:r w:rsidRPr="00282382">
        <w:rPr>
          <w:rFonts w:ascii="Times New Roman" w:hAnsi="Times New Roman" w:cs="Times New Roman"/>
          <w:i/>
          <w:iCs/>
          <w:sz w:val="24"/>
          <w:szCs w:val="24"/>
          <w:lang w:val="sv-SE"/>
        </w:rPr>
        <w:t>Filsafat Pendidikan</w:t>
      </w:r>
      <w:r w:rsidRPr="00282382">
        <w:rPr>
          <w:rFonts w:ascii="Times New Roman" w:hAnsi="Times New Roman" w:cs="Times New Roman"/>
          <w:sz w:val="24"/>
          <w:szCs w:val="24"/>
          <w:lang w:val="sv-SE"/>
        </w:rPr>
        <w:t>. Bandung: UPI Press.</w:t>
      </w:r>
    </w:p>
    <w:p w:rsidR="00282382" w:rsidRPr="00282382" w:rsidRDefault="00282382" w:rsidP="00A826FB">
      <w:pPr>
        <w:spacing w:after="0" w:line="240" w:lineRule="auto"/>
        <w:ind w:left="567" w:hanging="567"/>
        <w:jc w:val="both"/>
        <w:rPr>
          <w:rFonts w:ascii="Times New Roman" w:hAnsi="Times New Roman" w:cs="Times New Roman"/>
          <w:bCs/>
          <w:sz w:val="24"/>
          <w:szCs w:val="24"/>
          <w:lang w:val="sv-SE"/>
        </w:rPr>
      </w:pPr>
    </w:p>
    <w:p w:rsidR="00282382" w:rsidRPr="00282382" w:rsidRDefault="00282382" w:rsidP="00A826FB">
      <w:pPr>
        <w:spacing w:after="0" w:line="240" w:lineRule="auto"/>
        <w:ind w:left="567" w:hanging="567"/>
        <w:rPr>
          <w:rFonts w:ascii="Times New Roman" w:hAnsi="Times New Roman" w:cs="Times New Roman"/>
          <w:sz w:val="24"/>
          <w:szCs w:val="24"/>
        </w:rPr>
      </w:pPr>
      <w:proofErr w:type="gramStart"/>
      <w:r w:rsidRPr="00282382">
        <w:rPr>
          <w:rFonts w:ascii="Times New Roman" w:hAnsi="Times New Roman" w:cs="Times New Roman"/>
          <w:sz w:val="24"/>
          <w:szCs w:val="24"/>
        </w:rPr>
        <w:t>Winardi.</w:t>
      </w:r>
      <w:proofErr w:type="gramEnd"/>
      <w:r w:rsidRPr="00282382">
        <w:rPr>
          <w:rFonts w:ascii="Times New Roman" w:hAnsi="Times New Roman" w:cs="Times New Roman"/>
          <w:sz w:val="24"/>
          <w:szCs w:val="24"/>
        </w:rPr>
        <w:t xml:space="preserve"> 2007. </w:t>
      </w:r>
      <w:r w:rsidRPr="00282382">
        <w:rPr>
          <w:rFonts w:ascii="Times New Roman" w:hAnsi="Times New Roman" w:cs="Times New Roman"/>
          <w:i/>
          <w:sz w:val="24"/>
          <w:szCs w:val="24"/>
        </w:rPr>
        <w:t>Manajemen Prilaku Organisasi</w:t>
      </w:r>
      <w:r w:rsidRPr="00282382">
        <w:rPr>
          <w:rFonts w:ascii="Times New Roman" w:hAnsi="Times New Roman" w:cs="Times New Roman"/>
          <w:sz w:val="24"/>
          <w:szCs w:val="24"/>
        </w:rPr>
        <w:t xml:space="preserve">. Edisi Revisi. </w:t>
      </w:r>
      <w:proofErr w:type="gramStart"/>
      <w:r w:rsidRPr="00282382">
        <w:rPr>
          <w:rFonts w:ascii="Times New Roman" w:hAnsi="Times New Roman" w:cs="Times New Roman"/>
          <w:sz w:val="24"/>
          <w:szCs w:val="24"/>
        </w:rPr>
        <w:t>Jakarta :</w:t>
      </w:r>
      <w:proofErr w:type="gramEnd"/>
      <w:r w:rsidRPr="00282382">
        <w:rPr>
          <w:rFonts w:ascii="Times New Roman" w:hAnsi="Times New Roman" w:cs="Times New Roman"/>
          <w:sz w:val="24"/>
          <w:szCs w:val="24"/>
        </w:rPr>
        <w:t xml:space="preserve"> Kencana</w:t>
      </w:r>
    </w:p>
    <w:p w:rsidR="00282382" w:rsidRPr="00282382" w:rsidRDefault="00282382" w:rsidP="00A826FB">
      <w:pPr>
        <w:spacing w:after="0" w:line="240" w:lineRule="auto"/>
        <w:ind w:left="567" w:hanging="567"/>
        <w:jc w:val="both"/>
        <w:rPr>
          <w:rFonts w:ascii="Times New Roman" w:hAnsi="Times New Roman" w:cs="Times New Roman"/>
          <w:b/>
          <w:bCs/>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pacing w:val="-5"/>
          <w:w w:val="105"/>
          <w:sz w:val="24"/>
          <w:szCs w:val="24"/>
          <w:lang w:val="en-ID"/>
        </w:rPr>
        <w:t xml:space="preserve">Aritonang, Keke T. 2005. </w:t>
      </w:r>
      <w:r w:rsidRPr="00282382">
        <w:rPr>
          <w:rFonts w:ascii="Times New Roman" w:hAnsi="Times New Roman" w:cs="Times New Roman"/>
          <w:i/>
          <w:spacing w:val="-5"/>
          <w:w w:val="105"/>
          <w:sz w:val="24"/>
          <w:szCs w:val="24"/>
          <w:lang w:val="en-ID"/>
        </w:rPr>
        <w:t>Kompensasi Kerja, Disiplin Kerja Guru, dan Kinerja Guru SMP Kristen BPK Penabur Jakarta</w:t>
      </w:r>
      <w:r w:rsidRPr="00282382">
        <w:rPr>
          <w:rFonts w:ascii="Times New Roman" w:hAnsi="Times New Roman" w:cs="Times New Roman"/>
          <w:spacing w:val="-5"/>
          <w:w w:val="105"/>
          <w:sz w:val="24"/>
          <w:szCs w:val="24"/>
          <w:lang w:val="en-ID"/>
        </w:rPr>
        <w:t>. Jurnal Pendidikan</w:t>
      </w:r>
      <w:r w:rsidRPr="00282382">
        <w:rPr>
          <w:rFonts w:ascii="Times New Roman" w:hAnsi="Times New Roman" w:cs="Times New Roman"/>
          <w:sz w:val="24"/>
          <w:szCs w:val="24"/>
          <w:lang w:val="sv-SE"/>
        </w:rPr>
        <w:t xml:space="preserve"> </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keepNext/>
        <w:keepLines/>
        <w:spacing w:after="0" w:line="240" w:lineRule="auto"/>
        <w:rPr>
          <w:rFonts w:ascii="Times New Roman" w:hAnsi="Times New Roman" w:cs="Times New Roman"/>
          <w:iCs/>
          <w:spacing w:val="-3"/>
          <w:w w:val="105"/>
          <w:sz w:val="24"/>
          <w:szCs w:val="24"/>
        </w:rPr>
      </w:pPr>
      <w:r w:rsidRPr="00282382">
        <w:rPr>
          <w:rFonts w:ascii="Times New Roman" w:hAnsi="Times New Roman" w:cs="Times New Roman"/>
          <w:sz w:val="24"/>
          <w:szCs w:val="24"/>
          <w:lang w:val="sv-SE"/>
        </w:rPr>
        <w:t xml:space="preserve">Helmi, Avin Fadila. </w:t>
      </w:r>
      <w:r w:rsidRPr="00282382">
        <w:rPr>
          <w:rFonts w:ascii="Times New Roman" w:hAnsi="Times New Roman" w:cs="Times New Roman"/>
          <w:i/>
          <w:sz w:val="24"/>
          <w:szCs w:val="24"/>
          <w:lang w:val="sv-SE"/>
        </w:rPr>
        <w:t>Disiplin Kerja</w:t>
      </w:r>
      <w:r w:rsidRPr="00282382">
        <w:rPr>
          <w:rFonts w:ascii="Times New Roman" w:hAnsi="Times New Roman" w:cs="Times New Roman"/>
          <w:sz w:val="24"/>
          <w:szCs w:val="24"/>
          <w:lang w:val="sv-SE"/>
        </w:rPr>
        <w:t xml:space="preserve">. </w:t>
      </w:r>
      <w:r w:rsidRPr="00282382">
        <w:rPr>
          <w:rFonts w:ascii="Times New Roman" w:hAnsi="Times New Roman" w:cs="Times New Roman"/>
          <w:i/>
          <w:iCs/>
          <w:spacing w:val="-3"/>
          <w:w w:val="105"/>
          <w:sz w:val="24"/>
          <w:szCs w:val="24"/>
        </w:rPr>
        <w:t>Buletin Psikologi, Tahun IV, Nomor 2, Desember 1996, Edisi khusus Ulang Tahun XXXII</w:t>
      </w:r>
      <w:r w:rsidRPr="00282382">
        <w:rPr>
          <w:rFonts w:ascii="Times New Roman" w:hAnsi="Times New Roman" w:cs="Times New Roman"/>
          <w:iCs/>
          <w:spacing w:val="-3"/>
          <w:w w:val="105"/>
          <w:sz w:val="24"/>
          <w:szCs w:val="24"/>
        </w:rPr>
        <w:t xml:space="preserve">. </w:t>
      </w:r>
      <w:proofErr w:type="gramStart"/>
      <w:r w:rsidRPr="00282382">
        <w:rPr>
          <w:rFonts w:ascii="Times New Roman" w:hAnsi="Times New Roman" w:cs="Times New Roman"/>
          <w:iCs/>
          <w:spacing w:val="-3"/>
          <w:w w:val="105"/>
          <w:sz w:val="24"/>
          <w:szCs w:val="24"/>
        </w:rPr>
        <w:t>Diakses 28 Juli 2010.</w:t>
      </w:r>
      <w:proofErr w:type="gramEnd"/>
    </w:p>
    <w:p w:rsidR="00282382" w:rsidRPr="00282382" w:rsidRDefault="00282382" w:rsidP="00A826FB">
      <w:pPr>
        <w:spacing w:after="0" w:line="240" w:lineRule="auto"/>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Kurniawati, Laili. 2007. </w:t>
      </w:r>
      <w:r w:rsidRPr="00282382">
        <w:rPr>
          <w:rFonts w:ascii="Times New Roman" w:hAnsi="Times New Roman" w:cs="Times New Roman"/>
          <w:i/>
          <w:sz w:val="24"/>
          <w:szCs w:val="24"/>
          <w:lang w:val="sv-SE"/>
        </w:rPr>
        <w:t>Pengaruh Supervisi Kepala Sekolah dan Motivasi Kerja terhadap Kinerja Guru SMK Negeri Purbalingga</w:t>
      </w:r>
      <w:r w:rsidRPr="00282382">
        <w:rPr>
          <w:rFonts w:ascii="Times New Roman" w:hAnsi="Times New Roman" w:cs="Times New Roman"/>
          <w:sz w:val="24"/>
          <w:szCs w:val="24"/>
          <w:lang w:val="sv-SE"/>
        </w:rPr>
        <w:t xml:space="preserve">. Skripsi. </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r w:rsidRPr="00282382">
        <w:rPr>
          <w:rFonts w:ascii="Times New Roman" w:hAnsi="Times New Roman" w:cs="Times New Roman"/>
          <w:spacing w:val="-5"/>
          <w:w w:val="105"/>
          <w:sz w:val="24"/>
          <w:szCs w:val="24"/>
        </w:rPr>
        <w:t xml:space="preserve">Obisiri, Apnamilsah. </w:t>
      </w:r>
      <w:proofErr w:type="gramStart"/>
      <w:r w:rsidRPr="00282382">
        <w:rPr>
          <w:rFonts w:ascii="Times New Roman" w:hAnsi="Times New Roman" w:cs="Times New Roman"/>
          <w:spacing w:val="-5"/>
          <w:w w:val="105"/>
          <w:sz w:val="24"/>
          <w:szCs w:val="24"/>
        </w:rPr>
        <w:t xml:space="preserve">2008. </w:t>
      </w:r>
      <w:r w:rsidRPr="00282382">
        <w:rPr>
          <w:rFonts w:ascii="Times New Roman" w:hAnsi="Times New Roman" w:cs="Times New Roman"/>
          <w:i/>
          <w:spacing w:val="-5"/>
          <w:w w:val="105"/>
          <w:sz w:val="24"/>
          <w:szCs w:val="24"/>
        </w:rPr>
        <w:t>Analisis Hubungan Motivasi Kerja dan Disiplin Kerja terhadap Kinerja Kerja Karyawan Setda Alor</w:t>
      </w:r>
      <w:r w:rsidRPr="00282382">
        <w:rPr>
          <w:rFonts w:ascii="Times New Roman" w:hAnsi="Times New Roman" w:cs="Times New Roman"/>
          <w:spacing w:val="-5"/>
          <w:w w:val="105"/>
          <w:sz w:val="24"/>
          <w:szCs w:val="24"/>
        </w:rPr>
        <w:t>.</w:t>
      </w:r>
      <w:proofErr w:type="gramEnd"/>
      <w:r w:rsidRPr="00282382">
        <w:rPr>
          <w:rFonts w:ascii="Times New Roman" w:hAnsi="Times New Roman" w:cs="Times New Roman"/>
          <w:spacing w:val="-5"/>
          <w:w w:val="105"/>
          <w:sz w:val="24"/>
          <w:szCs w:val="24"/>
        </w:rPr>
        <w:t xml:space="preserve"> Tesis</w:t>
      </w: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p>
    <w:p w:rsidR="00282382" w:rsidRPr="00282382" w:rsidRDefault="00282382" w:rsidP="00A826FB">
      <w:pPr>
        <w:spacing w:after="0" w:line="240" w:lineRule="auto"/>
        <w:ind w:left="567" w:hanging="567"/>
        <w:rPr>
          <w:rFonts w:ascii="Times New Roman" w:hAnsi="Times New Roman" w:cs="Times New Roman"/>
          <w:spacing w:val="-4"/>
          <w:w w:val="105"/>
          <w:sz w:val="24"/>
          <w:szCs w:val="24"/>
        </w:rPr>
      </w:pPr>
      <w:proofErr w:type="gramStart"/>
      <w:r w:rsidRPr="00282382">
        <w:rPr>
          <w:rFonts w:ascii="Times New Roman" w:hAnsi="Times New Roman" w:cs="Times New Roman"/>
          <w:spacing w:val="-4"/>
          <w:w w:val="105"/>
          <w:sz w:val="24"/>
          <w:szCs w:val="24"/>
        </w:rPr>
        <w:t>Timotius.</w:t>
      </w:r>
      <w:proofErr w:type="gramEnd"/>
      <w:r w:rsidRPr="00282382">
        <w:rPr>
          <w:rFonts w:ascii="Times New Roman" w:hAnsi="Times New Roman" w:cs="Times New Roman"/>
          <w:spacing w:val="-4"/>
          <w:w w:val="105"/>
          <w:sz w:val="24"/>
          <w:szCs w:val="24"/>
        </w:rPr>
        <w:t xml:space="preserve"> </w:t>
      </w:r>
      <w:proofErr w:type="gramStart"/>
      <w:r w:rsidRPr="00282382">
        <w:rPr>
          <w:rFonts w:ascii="Times New Roman" w:hAnsi="Times New Roman" w:cs="Times New Roman"/>
          <w:spacing w:val="-4"/>
          <w:w w:val="105"/>
          <w:sz w:val="24"/>
          <w:szCs w:val="24"/>
        </w:rPr>
        <w:t xml:space="preserve">2003. </w:t>
      </w:r>
      <w:r w:rsidRPr="00282382">
        <w:rPr>
          <w:rFonts w:ascii="Times New Roman" w:hAnsi="Times New Roman" w:cs="Times New Roman"/>
          <w:i/>
          <w:spacing w:val="-4"/>
          <w:w w:val="105"/>
          <w:sz w:val="24"/>
          <w:szCs w:val="24"/>
        </w:rPr>
        <w:t>Hubungan Motivasi Kerja dengan Kinerja Guru</w:t>
      </w:r>
      <w:r w:rsidRPr="00282382">
        <w:rPr>
          <w:rFonts w:ascii="Times New Roman" w:hAnsi="Times New Roman" w:cs="Times New Roman"/>
          <w:spacing w:val="-4"/>
          <w:w w:val="105"/>
          <w:sz w:val="24"/>
          <w:szCs w:val="24"/>
        </w:rPr>
        <w:t>.</w:t>
      </w:r>
      <w:proofErr w:type="gramEnd"/>
      <w:r w:rsidRPr="00282382">
        <w:rPr>
          <w:rFonts w:ascii="Times New Roman" w:hAnsi="Times New Roman" w:cs="Times New Roman"/>
          <w:spacing w:val="-4"/>
          <w:w w:val="105"/>
          <w:sz w:val="24"/>
          <w:szCs w:val="24"/>
        </w:rPr>
        <w:t xml:space="preserve"> Jurnal Pendidikan</w:t>
      </w:r>
    </w:p>
    <w:p w:rsidR="00282382" w:rsidRPr="00282382" w:rsidRDefault="00282382" w:rsidP="00A826FB">
      <w:pPr>
        <w:spacing w:after="0" w:line="240" w:lineRule="auto"/>
        <w:ind w:left="567" w:hanging="567"/>
        <w:rPr>
          <w:rFonts w:ascii="Times New Roman" w:hAnsi="Times New Roman" w:cs="Times New Roman"/>
          <w:spacing w:val="-4"/>
          <w:w w:val="105"/>
          <w:sz w:val="24"/>
          <w:szCs w:val="24"/>
        </w:rPr>
      </w:pP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r w:rsidRPr="00282382">
        <w:rPr>
          <w:rFonts w:ascii="Times New Roman" w:hAnsi="Times New Roman" w:cs="Times New Roman"/>
          <w:sz w:val="24"/>
          <w:szCs w:val="24"/>
          <w:lang w:val="sv-SE"/>
        </w:rPr>
        <w:t xml:space="preserve">Widyoko, Eko Putro. 2010. </w:t>
      </w:r>
      <w:r w:rsidRPr="00282382">
        <w:rPr>
          <w:rFonts w:ascii="Times New Roman" w:hAnsi="Times New Roman" w:cs="Times New Roman"/>
          <w:i/>
          <w:sz w:val="24"/>
          <w:szCs w:val="24"/>
          <w:lang w:val="sv-SE"/>
        </w:rPr>
        <w:t>Analisis Kinerja Guru terhadap Motivasi Belajar Siswa</w:t>
      </w:r>
      <w:r w:rsidRPr="00282382">
        <w:rPr>
          <w:rFonts w:ascii="Times New Roman" w:hAnsi="Times New Roman" w:cs="Times New Roman"/>
          <w:sz w:val="24"/>
          <w:szCs w:val="24"/>
          <w:lang w:val="sv-SE"/>
        </w:rPr>
        <w:t>. Jurnal. Diakses tanggl 7 Juli 2010.</w:t>
      </w:r>
    </w:p>
    <w:p w:rsidR="00282382" w:rsidRPr="00282382" w:rsidRDefault="00282382" w:rsidP="00A826FB">
      <w:pPr>
        <w:spacing w:after="0" w:line="240" w:lineRule="auto"/>
        <w:ind w:left="567" w:hanging="567"/>
        <w:jc w:val="both"/>
        <w:rPr>
          <w:rFonts w:ascii="Times New Roman" w:hAnsi="Times New Roman" w:cs="Times New Roman"/>
          <w:sz w:val="24"/>
          <w:szCs w:val="24"/>
          <w:lang w:val="sv-SE"/>
        </w:rPr>
      </w:pPr>
    </w:p>
    <w:p w:rsidR="00282382" w:rsidRPr="00282382" w:rsidRDefault="00FC367A" w:rsidP="00A826FB">
      <w:pPr>
        <w:spacing w:after="0" w:line="240" w:lineRule="auto"/>
        <w:ind w:left="567" w:hanging="567"/>
        <w:rPr>
          <w:rStyle w:val="HTMLCite"/>
          <w:rFonts w:ascii="Times New Roman" w:hAnsi="Times New Roman"/>
          <w:i w:val="0"/>
          <w:sz w:val="24"/>
          <w:szCs w:val="24"/>
        </w:rPr>
      </w:pPr>
      <w:hyperlink r:id="rId31" w:history="1">
        <w:r w:rsidR="00282382" w:rsidRPr="00282382">
          <w:rPr>
            <w:rStyle w:val="Hyperlink"/>
            <w:rFonts w:ascii="Times New Roman" w:hAnsi="Times New Roman" w:cs="Times New Roman"/>
            <w:sz w:val="24"/>
            <w:szCs w:val="24"/>
          </w:rPr>
          <w:t>www.dikmenum.go.id/</w:t>
        </w:r>
      </w:hyperlink>
      <w:r w:rsidR="00282382" w:rsidRPr="00282382">
        <w:rPr>
          <w:rStyle w:val="HTMLCite"/>
          <w:rFonts w:ascii="Times New Roman" w:hAnsi="Times New Roman"/>
          <w:sz w:val="24"/>
          <w:szCs w:val="24"/>
        </w:rPr>
        <w:t xml:space="preserve"> Taksonomi Bloom. </w:t>
      </w:r>
      <w:r w:rsidR="00282382" w:rsidRPr="00282382">
        <w:rPr>
          <w:rStyle w:val="HTMLCite"/>
          <w:rFonts w:ascii="Times New Roman" w:hAnsi="Times New Roman"/>
          <w:i w:val="0"/>
          <w:sz w:val="24"/>
          <w:szCs w:val="24"/>
        </w:rPr>
        <w:t>Diunduh tanggal 1 Agustus 2010 pukul 16.09</w:t>
      </w:r>
    </w:p>
    <w:p w:rsidR="00282382" w:rsidRPr="004D2624" w:rsidRDefault="00282382" w:rsidP="00A826FB">
      <w:pPr>
        <w:spacing w:after="0" w:line="240" w:lineRule="auto"/>
        <w:ind w:left="567" w:hanging="567"/>
        <w:rPr>
          <w:rFonts w:ascii="Times New Roman" w:hAnsi="Times New Roman" w:cs="Times New Roman"/>
          <w:i/>
          <w:sz w:val="18"/>
          <w:szCs w:val="24"/>
        </w:rPr>
      </w:pP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r w:rsidRPr="00282382">
        <w:rPr>
          <w:rFonts w:ascii="Times New Roman" w:hAnsi="Times New Roman" w:cs="Times New Roman"/>
          <w:spacing w:val="-5"/>
          <w:w w:val="105"/>
          <w:sz w:val="24"/>
          <w:szCs w:val="24"/>
        </w:rPr>
        <w:t>Permendiknas RI No. 23 Tentang Standar Kompetensi Lulusan</w:t>
      </w: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r w:rsidRPr="00282382">
        <w:rPr>
          <w:rFonts w:ascii="Times New Roman" w:hAnsi="Times New Roman" w:cs="Times New Roman"/>
          <w:spacing w:val="-5"/>
          <w:w w:val="105"/>
          <w:sz w:val="24"/>
          <w:szCs w:val="24"/>
        </w:rPr>
        <w:t xml:space="preserve">Permendiknas RI No.16 Tahun 2007 tentang Standar Kompetensi Guru </w:t>
      </w:r>
    </w:p>
    <w:p w:rsidR="00282382" w:rsidRPr="00282382" w:rsidRDefault="00282382" w:rsidP="00A826FB">
      <w:pPr>
        <w:spacing w:after="0" w:line="240" w:lineRule="auto"/>
        <w:ind w:left="567" w:hanging="567"/>
        <w:rPr>
          <w:rFonts w:ascii="Times New Roman" w:hAnsi="Times New Roman" w:cs="Times New Roman"/>
          <w:i/>
          <w:iCs/>
          <w:spacing w:val="-2"/>
          <w:w w:val="105"/>
          <w:sz w:val="24"/>
          <w:szCs w:val="24"/>
        </w:rPr>
      </w:pP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r w:rsidRPr="00282382">
        <w:rPr>
          <w:rFonts w:ascii="Times New Roman" w:hAnsi="Times New Roman" w:cs="Times New Roman"/>
          <w:spacing w:val="-5"/>
          <w:w w:val="105"/>
          <w:sz w:val="24"/>
          <w:szCs w:val="24"/>
        </w:rPr>
        <w:t xml:space="preserve">Peraturan Pemerintah RI No.19 Tahun 2005 tentang Standar Nasional Pendidikan </w:t>
      </w:r>
    </w:p>
    <w:p w:rsidR="00282382" w:rsidRPr="00282382" w:rsidRDefault="00282382" w:rsidP="00A826FB">
      <w:pPr>
        <w:spacing w:after="0" w:line="240" w:lineRule="auto"/>
        <w:ind w:left="567" w:hanging="567"/>
        <w:rPr>
          <w:rFonts w:ascii="Times New Roman" w:hAnsi="Times New Roman" w:cs="Times New Roman"/>
          <w:spacing w:val="-5"/>
          <w:w w:val="105"/>
          <w:sz w:val="24"/>
          <w:szCs w:val="24"/>
        </w:rPr>
      </w:pPr>
    </w:p>
    <w:p w:rsidR="00282382" w:rsidRPr="004D2624" w:rsidRDefault="00282382" w:rsidP="00A826FB">
      <w:pPr>
        <w:spacing w:after="0" w:line="240" w:lineRule="auto"/>
        <w:ind w:left="567" w:hanging="567"/>
        <w:rPr>
          <w:rFonts w:ascii="Times New Roman" w:hAnsi="Times New Roman" w:cs="Times New Roman"/>
          <w:spacing w:val="-4"/>
          <w:w w:val="105"/>
          <w:sz w:val="24"/>
          <w:szCs w:val="24"/>
        </w:rPr>
      </w:pPr>
      <w:r w:rsidRPr="004D2624">
        <w:rPr>
          <w:rFonts w:ascii="Times New Roman" w:hAnsi="Times New Roman" w:cs="Times New Roman"/>
          <w:spacing w:val="-4"/>
          <w:w w:val="105"/>
          <w:sz w:val="24"/>
          <w:szCs w:val="24"/>
        </w:rPr>
        <w:t>Undang-undang No. 20 Tahun 2003 tentang Sistem Pendidikan Nasional</w:t>
      </w:r>
    </w:p>
    <w:p w:rsidR="00282382" w:rsidRPr="004D2624" w:rsidRDefault="00282382" w:rsidP="00A826FB">
      <w:pPr>
        <w:spacing w:after="0" w:line="240" w:lineRule="auto"/>
        <w:ind w:left="567" w:hanging="567"/>
        <w:rPr>
          <w:rFonts w:ascii="Times New Roman" w:hAnsi="Times New Roman" w:cs="Times New Roman"/>
          <w:spacing w:val="-4"/>
          <w:w w:val="105"/>
          <w:sz w:val="24"/>
          <w:szCs w:val="24"/>
        </w:rPr>
      </w:pPr>
    </w:p>
    <w:p w:rsidR="00282382" w:rsidRPr="004D2624" w:rsidRDefault="00282382" w:rsidP="00A826FB">
      <w:pPr>
        <w:spacing w:after="0" w:line="240" w:lineRule="auto"/>
        <w:ind w:left="567" w:hanging="567"/>
        <w:rPr>
          <w:rFonts w:ascii="Times New Roman" w:hAnsi="Times New Roman" w:cs="Times New Roman"/>
          <w:w w:val="105"/>
          <w:sz w:val="24"/>
          <w:szCs w:val="24"/>
        </w:rPr>
      </w:pPr>
      <w:r w:rsidRPr="004D2624">
        <w:rPr>
          <w:rFonts w:ascii="Times New Roman" w:hAnsi="Times New Roman" w:cs="Times New Roman"/>
          <w:spacing w:val="-4"/>
          <w:w w:val="105"/>
          <w:sz w:val="24"/>
          <w:szCs w:val="24"/>
        </w:rPr>
        <w:t>Undang-undang No. 14 Tahun 2005 Tentang Guru dan Dosen</w:t>
      </w:r>
    </w:p>
    <w:p w:rsidR="00282382" w:rsidRPr="004D2624" w:rsidRDefault="00282382" w:rsidP="00A826FB">
      <w:pPr>
        <w:spacing w:after="0" w:line="240" w:lineRule="auto"/>
        <w:ind w:left="567" w:hanging="567"/>
        <w:rPr>
          <w:rFonts w:ascii="Times New Roman" w:hAnsi="Times New Roman" w:cs="Times New Roman"/>
          <w:i/>
          <w:iCs/>
          <w:spacing w:val="-2"/>
          <w:w w:val="105"/>
          <w:sz w:val="24"/>
          <w:szCs w:val="24"/>
        </w:rPr>
      </w:pPr>
    </w:p>
    <w:p w:rsidR="00282382" w:rsidRPr="00282382" w:rsidRDefault="00282382" w:rsidP="00A826FB">
      <w:pPr>
        <w:spacing w:after="0"/>
        <w:ind w:left="360"/>
        <w:jc w:val="center"/>
        <w:rPr>
          <w:rFonts w:ascii="Times New Roman" w:hAnsi="Times New Roman" w:cs="Times New Roman"/>
          <w:b/>
          <w:sz w:val="24"/>
        </w:rPr>
      </w:pPr>
    </w:p>
    <w:sectPr w:rsidR="00282382" w:rsidRPr="00282382" w:rsidSect="00282382">
      <w:headerReference w:type="even" r:id="rId32"/>
      <w:headerReference w:type="default" r:id="rId33"/>
      <w:footerReference w:type="even" r:id="rId34"/>
      <w:footerReference w:type="default" r:id="rId35"/>
      <w:headerReference w:type="first" r:id="rId36"/>
      <w:footerReference w:type="first" r:id="rId37"/>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2F" w:rsidRDefault="00C9722F" w:rsidP="009155DC">
      <w:pPr>
        <w:spacing w:after="0" w:line="240" w:lineRule="auto"/>
      </w:pPr>
      <w:r>
        <w:separator/>
      </w:r>
    </w:p>
  </w:endnote>
  <w:endnote w:type="continuationSeparator" w:id="1">
    <w:p w:rsidR="00C9722F" w:rsidRDefault="00C9722F" w:rsidP="00915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2F" w:rsidRDefault="00C97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92"/>
      <w:docPartObj>
        <w:docPartGallery w:val="Page Numbers (Bottom of Page)"/>
        <w:docPartUnique/>
      </w:docPartObj>
    </w:sdtPr>
    <w:sdtContent>
      <w:sdt>
        <w:sdtPr>
          <w:rPr>
            <w:rFonts w:ascii="Times New Roman" w:hAnsi="Times New Roman" w:cs="Times New Roman"/>
            <w:i/>
            <w:sz w:val="20"/>
          </w:rPr>
          <w:id w:val="356383"/>
          <w:docPartObj>
            <w:docPartGallery w:val="Page Numbers (Top of Page)"/>
            <w:docPartUnique/>
          </w:docPartObj>
        </w:sdtPr>
        <w:sdtContent>
          <w:p w:rsidR="00D82226" w:rsidRDefault="00D82226" w:rsidP="00D82226">
            <w:pPr>
              <w:pStyle w:val="Header"/>
              <w:rPr>
                <w:rFonts w:ascii="Times New Roman" w:hAnsi="Times New Roman" w:cs="Times New Roman"/>
                <w:i/>
                <w:sz w:val="20"/>
              </w:rPr>
            </w:pPr>
            <w:r w:rsidRPr="00C9722F">
              <w:rPr>
                <w:rFonts w:ascii="Times New Roman" w:hAnsi="Times New Roman" w:cs="Times New Roman"/>
                <w:i/>
                <w:sz w:val="20"/>
              </w:rPr>
              <w:t>Jurnal Manajemen Pendidikan Universitas Pasundan Bandung</w:t>
            </w:r>
          </w:p>
        </w:sdtContent>
      </w:sdt>
      <w:p w:rsidR="00D82226" w:rsidRDefault="00D82226" w:rsidP="00D82226">
        <w:pPr>
          <w:pStyle w:val="Footer"/>
          <w:jc w:val="center"/>
        </w:pPr>
        <w:r>
          <w:t xml:space="preserve"> </w:t>
        </w:r>
      </w:p>
    </w:sdtContent>
  </w:sdt>
  <w:p w:rsidR="00C9722F" w:rsidRPr="00C9722F" w:rsidRDefault="00C9722F" w:rsidP="00C9722F">
    <w:pPr>
      <w:pStyle w:val="Header"/>
      <w:rPr>
        <w:rFonts w:ascii="Times New Roman" w:hAnsi="Times New Roman" w:cs="Times New Roman"/>
        <w:i/>
        <w:sz w:val="20"/>
      </w:rPr>
    </w:pPr>
  </w:p>
  <w:p w:rsidR="00C9722F" w:rsidRDefault="00C9722F" w:rsidP="00C9722F">
    <w:pPr>
      <w:pStyle w:val="Footer"/>
      <w:rPr>
        <w:rFonts w:ascii="Arial" w:hAnsi="Arial" w:cs="Arial"/>
        <w:w w:val="11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2F" w:rsidRDefault="00C97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2F" w:rsidRDefault="00C9722F" w:rsidP="009155DC">
      <w:pPr>
        <w:spacing w:after="0" w:line="240" w:lineRule="auto"/>
      </w:pPr>
      <w:r>
        <w:separator/>
      </w:r>
    </w:p>
  </w:footnote>
  <w:footnote w:type="continuationSeparator" w:id="1">
    <w:p w:rsidR="00C9722F" w:rsidRDefault="00C9722F" w:rsidP="009155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2F" w:rsidRDefault="00C972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98"/>
      <w:docPartObj>
        <w:docPartGallery w:val="Page Numbers (Top of Page)"/>
        <w:docPartUnique/>
      </w:docPartObj>
    </w:sdtPr>
    <w:sdtEndPr>
      <w:rPr>
        <w:rFonts w:ascii="Times New Roman" w:hAnsi="Times New Roman" w:cs="Times New Roman"/>
        <w:sz w:val="24"/>
      </w:rPr>
    </w:sdtEndPr>
    <w:sdtContent>
      <w:p w:rsidR="00D82226" w:rsidRPr="00D82226" w:rsidRDefault="00D82226">
        <w:pPr>
          <w:pStyle w:val="Header"/>
          <w:jc w:val="right"/>
          <w:rPr>
            <w:rFonts w:ascii="Times New Roman" w:hAnsi="Times New Roman" w:cs="Times New Roman"/>
            <w:sz w:val="24"/>
          </w:rPr>
        </w:pPr>
        <w:r w:rsidRPr="00D82226">
          <w:rPr>
            <w:rFonts w:ascii="Times New Roman" w:hAnsi="Times New Roman" w:cs="Times New Roman"/>
            <w:sz w:val="24"/>
          </w:rPr>
          <w:fldChar w:fldCharType="begin"/>
        </w:r>
        <w:r w:rsidRPr="00D82226">
          <w:rPr>
            <w:rFonts w:ascii="Times New Roman" w:hAnsi="Times New Roman" w:cs="Times New Roman"/>
            <w:sz w:val="24"/>
          </w:rPr>
          <w:instrText xml:space="preserve"> PAGE   \* MERGEFORMAT </w:instrText>
        </w:r>
        <w:r w:rsidRPr="00D82226">
          <w:rPr>
            <w:rFonts w:ascii="Times New Roman" w:hAnsi="Times New Roman" w:cs="Times New Roman"/>
            <w:sz w:val="24"/>
          </w:rPr>
          <w:fldChar w:fldCharType="separate"/>
        </w:r>
        <w:r w:rsidR="00437BC2">
          <w:rPr>
            <w:rFonts w:ascii="Times New Roman" w:hAnsi="Times New Roman" w:cs="Times New Roman"/>
            <w:noProof/>
            <w:sz w:val="24"/>
          </w:rPr>
          <w:t>3</w:t>
        </w:r>
        <w:r w:rsidRPr="00D82226">
          <w:rPr>
            <w:rFonts w:ascii="Times New Roman" w:hAnsi="Times New Roman" w:cs="Times New Roman"/>
            <w:sz w:val="24"/>
          </w:rPr>
          <w:fldChar w:fldCharType="end"/>
        </w:r>
      </w:p>
    </w:sdtContent>
  </w:sdt>
  <w:p w:rsidR="00C9722F" w:rsidRDefault="00C9722F" w:rsidP="00C9722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2F" w:rsidRDefault="00C97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37A"/>
    <w:multiLevelType w:val="singleLevel"/>
    <w:tmpl w:val="7D5F31A4"/>
    <w:lvl w:ilvl="0">
      <w:start w:val="14"/>
      <w:numFmt w:val="decimal"/>
      <w:lvlText w:val="%1."/>
      <w:lvlJc w:val="left"/>
      <w:pPr>
        <w:tabs>
          <w:tab w:val="num" w:pos="576"/>
        </w:tabs>
        <w:ind w:left="648" w:hanging="576"/>
      </w:pPr>
      <w:rPr>
        <w:rFonts w:ascii="Arial" w:hAnsi="Arial" w:cs="Arial"/>
        <w:snapToGrid/>
        <w:spacing w:val="-1"/>
        <w:sz w:val="22"/>
        <w:szCs w:val="22"/>
      </w:rPr>
    </w:lvl>
  </w:abstractNum>
  <w:abstractNum w:abstractNumId="1">
    <w:nsid w:val="03396B3E"/>
    <w:multiLevelType w:val="singleLevel"/>
    <w:tmpl w:val="FB1851E2"/>
    <w:lvl w:ilvl="0">
      <w:start w:val="1"/>
      <w:numFmt w:val="decimal"/>
      <w:lvlText w:val="%1."/>
      <w:lvlJc w:val="left"/>
      <w:pPr>
        <w:tabs>
          <w:tab w:val="num" w:pos="360"/>
        </w:tabs>
        <w:ind w:left="72"/>
      </w:pPr>
      <w:rPr>
        <w:i w:val="0"/>
        <w:iCs/>
        <w:snapToGrid/>
        <w:spacing w:val="2"/>
        <w:w w:val="105"/>
        <w:sz w:val="24"/>
        <w:szCs w:val="24"/>
      </w:rPr>
    </w:lvl>
  </w:abstractNum>
  <w:abstractNum w:abstractNumId="2">
    <w:nsid w:val="067A286B"/>
    <w:multiLevelType w:val="singleLevel"/>
    <w:tmpl w:val="BD307F0E"/>
    <w:lvl w:ilvl="0">
      <w:start w:val="1"/>
      <w:numFmt w:val="decimal"/>
      <w:lvlText w:val="%1."/>
      <w:lvlJc w:val="left"/>
      <w:pPr>
        <w:tabs>
          <w:tab w:val="num" w:pos="576"/>
        </w:tabs>
        <w:ind w:left="1152" w:hanging="576"/>
      </w:pPr>
      <w:rPr>
        <w:rFonts w:ascii="Times New Roman" w:hAnsi="Times New Roman" w:cs="Times New Roman" w:hint="default"/>
        <w:snapToGrid/>
        <w:spacing w:val="-3"/>
        <w:sz w:val="24"/>
        <w:szCs w:val="24"/>
      </w:rPr>
    </w:lvl>
  </w:abstractNum>
  <w:abstractNum w:abstractNumId="3">
    <w:nsid w:val="07B608DE"/>
    <w:multiLevelType w:val="multilevel"/>
    <w:tmpl w:val="4D82D94E"/>
    <w:lvl w:ilvl="0">
      <w:start w:val="1"/>
      <w:numFmt w:val="decimal"/>
      <w:lvlText w:val="%1."/>
      <w:lvlJc w:val="left"/>
      <w:pPr>
        <w:ind w:left="720" w:hanging="360"/>
      </w:pPr>
      <w:rPr>
        <w:rFonts w:hint="default"/>
      </w:rPr>
    </w:lvl>
    <w:lvl w:ilvl="1">
      <w:start w:val="3"/>
      <w:numFmt w:val="decimal"/>
      <w:isLgl/>
      <w:lvlText w:val="%1.%2"/>
      <w:lvlJc w:val="left"/>
      <w:pPr>
        <w:ind w:left="918"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
    <w:nsid w:val="0B4C25EC"/>
    <w:multiLevelType w:val="hybridMultilevel"/>
    <w:tmpl w:val="D2906268"/>
    <w:lvl w:ilvl="0" w:tplc="13AE69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9D762D"/>
    <w:multiLevelType w:val="hybridMultilevel"/>
    <w:tmpl w:val="89CA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95B0D"/>
    <w:multiLevelType w:val="hybridMultilevel"/>
    <w:tmpl w:val="F954B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12156"/>
    <w:multiLevelType w:val="hybridMultilevel"/>
    <w:tmpl w:val="2F2C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C3826"/>
    <w:multiLevelType w:val="multilevel"/>
    <w:tmpl w:val="A872940C"/>
    <w:lvl w:ilvl="0">
      <w:start w:val="2"/>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23970188"/>
    <w:multiLevelType w:val="multilevel"/>
    <w:tmpl w:val="99503A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136A13"/>
    <w:multiLevelType w:val="hybridMultilevel"/>
    <w:tmpl w:val="2D045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24985"/>
    <w:multiLevelType w:val="multilevel"/>
    <w:tmpl w:val="D2742B3A"/>
    <w:lvl w:ilvl="0">
      <w:start w:val="1"/>
      <w:numFmt w:val="decimal"/>
      <w:lvlText w:val="%1."/>
      <w:lvlJc w:val="left"/>
      <w:pPr>
        <w:ind w:left="362" w:hanging="360"/>
      </w:pPr>
      <w:rPr>
        <w:rFonts w:hint="default"/>
      </w:rPr>
    </w:lvl>
    <w:lvl w:ilvl="1">
      <w:start w:val="2"/>
      <w:numFmt w:val="decimal"/>
      <w:isLgl/>
      <w:lvlText w:val="%1.%2"/>
      <w:lvlJc w:val="left"/>
      <w:pPr>
        <w:ind w:left="739"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358"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142" w:hanging="1080"/>
      </w:pPr>
      <w:rPr>
        <w:rFonts w:hint="default"/>
      </w:rPr>
    </w:lvl>
    <w:lvl w:ilvl="6">
      <w:start w:val="1"/>
      <w:numFmt w:val="decimal"/>
      <w:isLgl/>
      <w:lvlText w:val="%1.%2.%3.%4.%5.%6.%7"/>
      <w:lvlJc w:val="left"/>
      <w:pPr>
        <w:ind w:left="2714" w:hanging="1440"/>
      </w:pPr>
      <w:rPr>
        <w:rFonts w:hint="default"/>
      </w:rPr>
    </w:lvl>
    <w:lvl w:ilvl="7">
      <w:start w:val="1"/>
      <w:numFmt w:val="decimal"/>
      <w:isLgl/>
      <w:lvlText w:val="%1.%2.%3.%4.%5.%6.%7.%8"/>
      <w:lvlJc w:val="left"/>
      <w:pPr>
        <w:ind w:left="2926" w:hanging="1440"/>
      </w:pPr>
      <w:rPr>
        <w:rFonts w:hint="default"/>
      </w:rPr>
    </w:lvl>
    <w:lvl w:ilvl="8">
      <w:start w:val="1"/>
      <w:numFmt w:val="decimal"/>
      <w:isLgl/>
      <w:lvlText w:val="%1.%2.%3.%4.%5.%6.%7.%8.%9"/>
      <w:lvlJc w:val="left"/>
      <w:pPr>
        <w:ind w:left="3498" w:hanging="1800"/>
      </w:pPr>
      <w:rPr>
        <w:rFonts w:hint="default"/>
      </w:rPr>
    </w:lvl>
  </w:abstractNum>
  <w:abstractNum w:abstractNumId="12">
    <w:nsid w:val="2CD7744A"/>
    <w:multiLevelType w:val="multilevel"/>
    <w:tmpl w:val="1BDACF88"/>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F1903CF"/>
    <w:multiLevelType w:val="multilevel"/>
    <w:tmpl w:val="38BA9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10413E"/>
    <w:multiLevelType w:val="hybridMultilevel"/>
    <w:tmpl w:val="6E16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7222D"/>
    <w:multiLevelType w:val="hybridMultilevel"/>
    <w:tmpl w:val="5B64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242AD"/>
    <w:multiLevelType w:val="hybridMultilevel"/>
    <w:tmpl w:val="603EBE92"/>
    <w:lvl w:ilvl="0" w:tplc="F75C14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D6D58"/>
    <w:multiLevelType w:val="hybridMultilevel"/>
    <w:tmpl w:val="C96A7158"/>
    <w:lvl w:ilvl="0" w:tplc="ECC85658">
      <w:start w:val="1"/>
      <w:numFmt w:val="bullet"/>
      <w:lvlText w:val=""/>
      <w:lvlJc w:val="left"/>
      <w:pPr>
        <w:ind w:left="1080" w:hanging="360"/>
      </w:pPr>
      <w:rPr>
        <w:rFonts w:ascii="Wingdings" w:eastAsia="Batang"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A35EED"/>
    <w:multiLevelType w:val="multilevel"/>
    <w:tmpl w:val="4976A8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1B4A0B"/>
    <w:multiLevelType w:val="multilevel"/>
    <w:tmpl w:val="9C8297D8"/>
    <w:lvl w:ilvl="0">
      <w:start w:val="2"/>
      <w:numFmt w:val="decimal"/>
      <w:lvlText w:val="%1"/>
      <w:lvlJc w:val="left"/>
      <w:pPr>
        <w:ind w:left="480" w:hanging="480"/>
      </w:pPr>
      <w:rPr>
        <w:rFonts w:hint="default"/>
        <w:b/>
        <w:w w:val="100"/>
      </w:rPr>
    </w:lvl>
    <w:lvl w:ilvl="1">
      <w:start w:val="1"/>
      <w:numFmt w:val="decimal"/>
      <w:lvlText w:val="%1.%2"/>
      <w:lvlJc w:val="left"/>
      <w:pPr>
        <w:ind w:left="480" w:hanging="480"/>
      </w:pPr>
      <w:rPr>
        <w:rFonts w:hint="default"/>
        <w:b/>
        <w:w w:val="100"/>
      </w:rPr>
    </w:lvl>
    <w:lvl w:ilvl="2">
      <w:start w:val="2"/>
      <w:numFmt w:val="decimal"/>
      <w:lvlText w:val="%1.%2.%3"/>
      <w:lvlJc w:val="left"/>
      <w:pPr>
        <w:ind w:left="720" w:hanging="720"/>
      </w:pPr>
      <w:rPr>
        <w:rFonts w:hint="default"/>
        <w:b/>
        <w:w w:val="100"/>
      </w:rPr>
    </w:lvl>
    <w:lvl w:ilvl="3">
      <w:start w:val="1"/>
      <w:numFmt w:val="decimal"/>
      <w:lvlText w:val="%1.%2.%3.%4"/>
      <w:lvlJc w:val="left"/>
      <w:pPr>
        <w:ind w:left="720" w:hanging="720"/>
      </w:pPr>
      <w:rPr>
        <w:rFonts w:hint="default"/>
        <w:b/>
        <w:w w:val="100"/>
      </w:rPr>
    </w:lvl>
    <w:lvl w:ilvl="4">
      <w:start w:val="1"/>
      <w:numFmt w:val="decimal"/>
      <w:lvlText w:val="%1.%2.%3.%4.%5"/>
      <w:lvlJc w:val="left"/>
      <w:pPr>
        <w:ind w:left="1080" w:hanging="1080"/>
      </w:pPr>
      <w:rPr>
        <w:rFonts w:hint="default"/>
        <w:b/>
        <w:w w:val="100"/>
      </w:rPr>
    </w:lvl>
    <w:lvl w:ilvl="5">
      <w:start w:val="1"/>
      <w:numFmt w:val="decimal"/>
      <w:lvlText w:val="%1.%2.%3.%4.%5.%6"/>
      <w:lvlJc w:val="left"/>
      <w:pPr>
        <w:ind w:left="1080" w:hanging="1080"/>
      </w:pPr>
      <w:rPr>
        <w:rFonts w:hint="default"/>
        <w:b/>
        <w:w w:val="100"/>
      </w:rPr>
    </w:lvl>
    <w:lvl w:ilvl="6">
      <w:start w:val="1"/>
      <w:numFmt w:val="decimal"/>
      <w:lvlText w:val="%1.%2.%3.%4.%5.%6.%7"/>
      <w:lvlJc w:val="left"/>
      <w:pPr>
        <w:ind w:left="1440" w:hanging="1440"/>
      </w:pPr>
      <w:rPr>
        <w:rFonts w:hint="default"/>
        <w:b/>
        <w:w w:val="100"/>
      </w:rPr>
    </w:lvl>
    <w:lvl w:ilvl="7">
      <w:start w:val="1"/>
      <w:numFmt w:val="decimal"/>
      <w:lvlText w:val="%1.%2.%3.%4.%5.%6.%7.%8"/>
      <w:lvlJc w:val="left"/>
      <w:pPr>
        <w:ind w:left="1440" w:hanging="1440"/>
      </w:pPr>
      <w:rPr>
        <w:rFonts w:hint="default"/>
        <w:b/>
        <w:w w:val="100"/>
      </w:rPr>
    </w:lvl>
    <w:lvl w:ilvl="8">
      <w:start w:val="1"/>
      <w:numFmt w:val="decimal"/>
      <w:lvlText w:val="%1.%2.%3.%4.%5.%6.%7.%8.%9"/>
      <w:lvlJc w:val="left"/>
      <w:pPr>
        <w:ind w:left="1800" w:hanging="1800"/>
      </w:pPr>
      <w:rPr>
        <w:rFonts w:hint="default"/>
        <w:b/>
        <w:w w:val="100"/>
      </w:rPr>
    </w:lvl>
  </w:abstractNum>
  <w:abstractNum w:abstractNumId="20">
    <w:nsid w:val="52636812"/>
    <w:multiLevelType w:val="hybridMultilevel"/>
    <w:tmpl w:val="FE442B5E"/>
    <w:lvl w:ilvl="0" w:tplc="04090019">
      <w:start w:val="1"/>
      <w:numFmt w:val="decimal"/>
      <w:lvlText w:val="(%1)"/>
      <w:lvlJc w:val="left"/>
      <w:pPr>
        <w:tabs>
          <w:tab w:val="num" w:pos="1867"/>
        </w:tabs>
        <w:ind w:left="1867" w:hanging="360"/>
      </w:pPr>
      <w:rPr>
        <w:rFonts w:hint="default"/>
      </w:rPr>
    </w:lvl>
    <w:lvl w:ilvl="1" w:tplc="04090019">
      <w:start w:val="1"/>
      <w:numFmt w:val="lowerLetter"/>
      <w:lvlText w:val="%2."/>
      <w:lvlJc w:val="left"/>
      <w:pPr>
        <w:tabs>
          <w:tab w:val="num" w:pos="2587"/>
        </w:tabs>
        <w:ind w:left="2587" w:hanging="360"/>
      </w:pPr>
    </w:lvl>
    <w:lvl w:ilvl="2" w:tplc="0409001B" w:tentative="1">
      <w:start w:val="1"/>
      <w:numFmt w:val="lowerRoman"/>
      <w:lvlText w:val="%3."/>
      <w:lvlJc w:val="right"/>
      <w:pPr>
        <w:tabs>
          <w:tab w:val="num" w:pos="3307"/>
        </w:tabs>
        <w:ind w:left="3307" w:hanging="180"/>
      </w:pPr>
    </w:lvl>
    <w:lvl w:ilvl="3" w:tplc="0409000F" w:tentative="1">
      <w:start w:val="1"/>
      <w:numFmt w:val="decimal"/>
      <w:lvlText w:val="%4."/>
      <w:lvlJc w:val="left"/>
      <w:pPr>
        <w:tabs>
          <w:tab w:val="num" w:pos="4027"/>
        </w:tabs>
        <w:ind w:left="4027" w:hanging="360"/>
      </w:pPr>
    </w:lvl>
    <w:lvl w:ilvl="4" w:tplc="04090019" w:tentative="1">
      <w:start w:val="1"/>
      <w:numFmt w:val="lowerLetter"/>
      <w:lvlText w:val="%5."/>
      <w:lvlJc w:val="left"/>
      <w:pPr>
        <w:tabs>
          <w:tab w:val="num" w:pos="4747"/>
        </w:tabs>
        <w:ind w:left="4747" w:hanging="360"/>
      </w:pPr>
    </w:lvl>
    <w:lvl w:ilvl="5" w:tplc="0409001B" w:tentative="1">
      <w:start w:val="1"/>
      <w:numFmt w:val="lowerRoman"/>
      <w:lvlText w:val="%6."/>
      <w:lvlJc w:val="right"/>
      <w:pPr>
        <w:tabs>
          <w:tab w:val="num" w:pos="5467"/>
        </w:tabs>
        <w:ind w:left="5467" w:hanging="180"/>
      </w:pPr>
    </w:lvl>
    <w:lvl w:ilvl="6" w:tplc="0409000F" w:tentative="1">
      <w:start w:val="1"/>
      <w:numFmt w:val="decimal"/>
      <w:lvlText w:val="%7."/>
      <w:lvlJc w:val="left"/>
      <w:pPr>
        <w:tabs>
          <w:tab w:val="num" w:pos="6187"/>
        </w:tabs>
        <w:ind w:left="6187" w:hanging="360"/>
      </w:pPr>
    </w:lvl>
    <w:lvl w:ilvl="7" w:tplc="04090019" w:tentative="1">
      <w:start w:val="1"/>
      <w:numFmt w:val="lowerLetter"/>
      <w:lvlText w:val="%8."/>
      <w:lvlJc w:val="left"/>
      <w:pPr>
        <w:tabs>
          <w:tab w:val="num" w:pos="6907"/>
        </w:tabs>
        <w:ind w:left="6907" w:hanging="360"/>
      </w:pPr>
    </w:lvl>
    <w:lvl w:ilvl="8" w:tplc="0409001B" w:tentative="1">
      <w:start w:val="1"/>
      <w:numFmt w:val="lowerRoman"/>
      <w:lvlText w:val="%9."/>
      <w:lvlJc w:val="right"/>
      <w:pPr>
        <w:tabs>
          <w:tab w:val="num" w:pos="7627"/>
        </w:tabs>
        <w:ind w:left="7627" w:hanging="180"/>
      </w:pPr>
    </w:lvl>
  </w:abstractNum>
  <w:abstractNum w:abstractNumId="21">
    <w:nsid w:val="57FF2B1D"/>
    <w:multiLevelType w:val="multilevel"/>
    <w:tmpl w:val="ADCE3FFE"/>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AFD7539"/>
    <w:multiLevelType w:val="hybridMultilevel"/>
    <w:tmpl w:val="71682A2A"/>
    <w:lvl w:ilvl="0" w:tplc="169017A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C0D70C4"/>
    <w:multiLevelType w:val="multilevel"/>
    <w:tmpl w:val="D0921EFE"/>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71CD101D"/>
    <w:multiLevelType w:val="hybridMultilevel"/>
    <w:tmpl w:val="949EF1A4"/>
    <w:lvl w:ilvl="0" w:tplc="C354E4A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1113AC"/>
    <w:multiLevelType w:val="hybridMultilevel"/>
    <w:tmpl w:val="9EE40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A0CDD"/>
    <w:multiLevelType w:val="multilevel"/>
    <w:tmpl w:val="262478D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Theme="minorEastAsia" w:hAnsi="Times New Roman" w:cs="Times New Roman"/>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8F531A8"/>
    <w:multiLevelType w:val="multilevel"/>
    <w:tmpl w:val="3858D1C8"/>
    <w:lvl w:ilvl="0">
      <w:start w:val="1"/>
      <w:numFmt w:val="decimal"/>
      <w:lvlText w:val="%1."/>
      <w:lvlJc w:val="left"/>
      <w:pPr>
        <w:ind w:left="786" w:hanging="360"/>
      </w:pPr>
      <w:rPr>
        <w:rFonts w:hint="default"/>
      </w:rPr>
    </w:lvl>
    <w:lvl w:ilvl="1">
      <w:start w:val="2"/>
      <w:numFmt w:val="decimal"/>
      <w:isLgl/>
      <w:lvlText w:val="%1.%2"/>
      <w:lvlJc w:val="left"/>
      <w:pPr>
        <w:ind w:left="951"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7AB007A8"/>
    <w:multiLevelType w:val="hybridMultilevel"/>
    <w:tmpl w:val="2E42F0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F22C79"/>
    <w:multiLevelType w:val="hybridMultilevel"/>
    <w:tmpl w:val="DAFC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326446"/>
    <w:multiLevelType w:val="hybridMultilevel"/>
    <w:tmpl w:val="BF1A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71B61"/>
    <w:multiLevelType w:val="multilevel"/>
    <w:tmpl w:val="713446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6"/>
  </w:num>
  <w:num w:numId="2">
    <w:abstractNumId w:val="4"/>
  </w:num>
  <w:num w:numId="3">
    <w:abstractNumId w:val="17"/>
  </w:num>
  <w:num w:numId="4">
    <w:abstractNumId w:val="25"/>
  </w:num>
  <w:num w:numId="5">
    <w:abstractNumId w:val="10"/>
  </w:num>
  <w:num w:numId="6">
    <w:abstractNumId w:val="29"/>
  </w:num>
  <w:num w:numId="7">
    <w:abstractNumId w:val="6"/>
  </w:num>
  <w:num w:numId="8">
    <w:abstractNumId w:val="31"/>
  </w:num>
  <w:num w:numId="9">
    <w:abstractNumId w:val="20"/>
  </w:num>
  <w:num w:numId="10">
    <w:abstractNumId w:val="15"/>
  </w:num>
  <w:num w:numId="11">
    <w:abstractNumId w:val="28"/>
  </w:num>
  <w:num w:numId="12">
    <w:abstractNumId w:val="24"/>
  </w:num>
  <w:num w:numId="13">
    <w:abstractNumId w:val="27"/>
  </w:num>
  <w:num w:numId="14">
    <w:abstractNumId w:val="19"/>
  </w:num>
  <w:num w:numId="15">
    <w:abstractNumId w:val="3"/>
  </w:num>
  <w:num w:numId="16">
    <w:abstractNumId w:val="5"/>
  </w:num>
  <w:num w:numId="17">
    <w:abstractNumId w:val="7"/>
  </w:num>
  <w:num w:numId="18">
    <w:abstractNumId w:val="11"/>
  </w:num>
  <w:num w:numId="19">
    <w:abstractNumId w:val="14"/>
  </w:num>
  <w:num w:numId="20">
    <w:abstractNumId w:val="1"/>
  </w:num>
  <w:num w:numId="21">
    <w:abstractNumId w:val="23"/>
  </w:num>
  <w:num w:numId="22">
    <w:abstractNumId w:val="2"/>
  </w:num>
  <w:num w:numId="23">
    <w:abstractNumId w:val="2"/>
    <w:lvlOverride w:ilvl="0">
      <w:lvl w:ilvl="0">
        <w:numFmt w:val="decimal"/>
        <w:lvlText w:val="%1."/>
        <w:lvlJc w:val="left"/>
        <w:pPr>
          <w:tabs>
            <w:tab w:val="num" w:pos="576"/>
          </w:tabs>
          <w:ind w:left="1152" w:hanging="576"/>
        </w:pPr>
        <w:rPr>
          <w:rFonts w:ascii="Arial" w:hAnsi="Arial" w:cs="Arial"/>
          <w:snapToGrid/>
          <w:spacing w:val="10"/>
          <w:sz w:val="22"/>
          <w:szCs w:val="22"/>
        </w:rPr>
      </w:lvl>
    </w:lvlOverride>
  </w:num>
  <w:num w:numId="24">
    <w:abstractNumId w:val="0"/>
  </w:num>
  <w:num w:numId="25">
    <w:abstractNumId w:val="18"/>
  </w:num>
  <w:num w:numId="26">
    <w:abstractNumId w:val="13"/>
  </w:num>
  <w:num w:numId="27">
    <w:abstractNumId w:val="16"/>
  </w:num>
  <w:num w:numId="28">
    <w:abstractNumId w:val="22"/>
  </w:num>
  <w:num w:numId="29">
    <w:abstractNumId w:val="30"/>
  </w:num>
  <w:num w:numId="30">
    <w:abstractNumId w:val="9"/>
  </w:num>
  <w:num w:numId="31">
    <w:abstractNumId w:val="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124"/>
    <o:shapelayout v:ext="edit">
      <o:rules v:ext="edit">
        <o:r id="V:Rule1" type="connector" idref="#_x0000_s5122"/>
      </o:rules>
    </o:shapelayout>
  </w:hdrShapeDefaults>
  <w:footnotePr>
    <w:footnote w:id="0"/>
    <w:footnote w:id="1"/>
  </w:footnotePr>
  <w:endnotePr>
    <w:endnote w:id="0"/>
    <w:endnote w:id="1"/>
  </w:endnotePr>
  <w:compat>
    <w:useFELayout/>
  </w:compat>
  <w:rsids>
    <w:rsidRoot w:val="00282382"/>
    <w:rsid w:val="000F7DCF"/>
    <w:rsid w:val="001223B3"/>
    <w:rsid w:val="00125E93"/>
    <w:rsid w:val="00157133"/>
    <w:rsid w:val="001713C2"/>
    <w:rsid w:val="00186927"/>
    <w:rsid w:val="001A6912"/>
    <w:rsid w:val="001B5EBD"/>
    <w:rsid w:val="001D7F55"/>
    <w:rsid w:val="001F26B1"/>
    <w:rsid w:val="00213A63"/>
    <w:rsid w:val="002263E5"/>
    <w:rsid w:val="00263820"/>
    <w:rsid w:val="00282382"/>
    <w:rsid w:val="002A22AF"/>
    <w:rsid w:val="002E5CCD"/>
    <w:rsid w:val="003F2A5C"/>
    <w:rsid w:val="003F5075"/>
    <w:rsid w:val="00437BC2"/>
    <w:rsid w:val="004878D0"/>
    <w:rsid w:val="004D074B"/>
    <w:rsid w:val="004D2624"/>
    <w:rsid w:val="004E480B"/>
    <w:rsid w:val="00512D69"/>
    <w:rsid w:val="0058347D"/>
    <w:rsid w:val="005A4BA2"/>
    <w:rsid w:val="005C3222"/>
    <w:rsid w:val="005C39D9"/>
    <w:rsid w:val="005F55D4"/>
    <w:rsid w:val="00625539"/>
    <w:rsid w:val="006F01B2"/>
    <w:rsid w:val="00745944"/>
    <w:rsid w:val="0076311A"/>
    <w:rsid w:val="00776E08"/>
    <w:rsid w:val="00823538"/>
    <w:rsid w:val="008263FF"/>
    <w:rsid w:val="00870F43"/>
    <w:rsid w:val="00897621"/>
    <w:rsid w:val="009155DC"/>
    <w:rsid w:val="00960AF4"/>
    <w:rsid w:val="009A7F41"/>
    <w:rsid w:val="00A62E3C"/>
    <w:rsid w:val="00A826FB"/>
    <w:rsid w:val="00B21A55"/>
    <w:rsid w:val="00B4764D"/>
    <w:rsid w:val="00B7122C"/>
    <w:rsid w:val="00BD7644"/>
    <w:rsid w:val="00C9722F"/>
    <w:rsid w:val="00D2038C"/>
    <w:rsid w:val="00D310A1"/>
    <w:rsid w:val="00D627D2"/>
    <w:rsid w:val="00D82226"/>
    <w:rsid w:val="00F179CD"/>
    <w:rsid w:val="00F45ABD"/>
    <w:rsid w:val="00F4727F"/>
    <w:rsid w:val="00FB0725"/>
    <w:rsid w:val="00FC36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rules v:ext="edit">
        <o:r id="V:Rule11" type="connector" idref="#_x0000_s1041"/>
        <o:r id="V:Rule12" type="connector" idref="#_x0000_s1058"/>
        <o:r id="V:Rule13" type="connector" idref="#_x0000_s1051"/>
        <o:r id="V:Rule14" type="connector" idref="#_x0000_s1040"/>
        <o:r id="V:Rule15" type="connector" idref="#_x0000_s1048"/>
        <o:r id="V:Rule16" type="connector" idref="#_x0000_s1042"/>
        <o:r id="V:Rule17" type="connector" idref="#_x0000_s1049"/>
        <o:r id="V:Rule18" type="connector" idref="#_x0000_s1052"/>
        <o:r id="V:Rule19" type="connector" idref="#_x0000_s1060"/>
        <o:r id="V:Rule2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C2"/>
  </w:style>
  <w:style w:type="paragraph" w:styleId="Heading2">
    <w:name w:val="heading 2"/>
    <w:basedOn w:val="Normal"/>
    <w:next w:val="Normal"/>
    <w:link w:val="Heading2Char"/>
    <w:qFormat/>
    <w:rsid w:val="00960AF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82"/>
    <w:pPr>
      <w:ind w:left="720"/>
      <w:contextualSpacing/>
    </w:pPr>
  </w:style>
  <w:style w:type="character" w:styleId="Hyperlink">
    <w:name w:val="Hyperlink"/>
    <w:basedOn w:val="DefaultParagraphFont"/>
    <w:uiPriority w:val="99"/>
    <w:rsid w:val="00282382"/>
    <w:rPr>
      <w:color w:val="0000FF"/>
      <w:u w:val="single"/>
    </w:rPr>
  </w:style>
  <w:style w:type="character" w:styleId="HTMLCite">
    <w:name w:val="HTML Cite"/>
    <w:basedOn w:val="DefaultParagraphFont"/>
    <w:uiPriority w:val="99"/>
    <w:rsid w:val="00282382"/>
    <w:rPr>
      <w:rFonts w:cs="Times New Roman"/>
      <w:i/>
      <w:iCs/>
    </w:rPr>
  </w:style>
  <w:style w:type="paragraph" w:customStyle="1" w:styleId="Default">
    <w:name w:val="Default"/>
    <w:rsid w:val="00D310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Default"/>
    <w:next w:val="Default"/>
    <w:uiPriority w:val="99"/>
    <w:rsid w:val="00D310A1"/>
    <w:rPr>
      <w:color w:val="auto"/>
    </w:rPr>
  </w:style>
  <w:style w:type="character" w:styleId="FootnoteReference">
    <w:name w:val="footnote reference"/>
    <w:basedOn w:val="DefaultParagraphFont"/>
    <w:rsid w:val="00BD7644"/>
  </w:style>
  <w:style w:type="paragraph" w:styleId="BalloonText">
    <w:name w:val="Balloon Text"/>
    <w:basedOn w:val="Normal"/>
    <w:link w:val="BalloonTextChar"/>
    <w:uiPriority w:val="99"/>
    <w:semiHidden/>
    <w:unhideWhenUsed/>
    <w:rsid w:val="00BD7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644"/>
    <w:rPr>
      <w:rFonts w:ascii="Tahoma" w:hAnsi="Tahoma" w:cs="Tahoma"/>
      <w:sz w:val="16"/>
      <w:szCs w:val="16"/>
    </w:rPr>
  </w:style>
  <w:style w:type="paragraph" w:styleId="Header">
    <w:name w:val="header"/>
    <w:basedOn w:val="Normal"/>
    <w:link w:val="HeaderChar"/>
    <w:uiPriority w:val="99"/>
    <w:unhideWhenUsed/>
    <w:rsid w:val="0091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5DC"/>
  </w:style>
  <w:style w:type="paragraph" w:styleId="Footer">
    <w:name w:val="footer"/>
    <w:basedOn w:val="Normal"/>
    <w:link w:val="FooterChar"/>
    <w:uiPriority w:val="99"/>
    <w:unhideWhenUsed/>
    <w:rsid w:val="0091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5DC"/>
  </w:style>
  <w:style w:type="character" w:customStyle="1" w:styleId="Heading2Char">
    <w:name w:val="Heading 2 Char"/>
    <w:basedOn w:val="DefaultParagraphFont"/>
    <w:link w:val="Heading2"/>
    <w:rsid w:val="00960AF4"/>
    <w:rPr>
      <w:rFonts w:ascii="Arial" w:eastAsia="Times New Roman" w:hAnsi="Arial" w:cs="Arial"/>
      <w:b/>
      <w:bCs/>
      <w:i/>
      <w:iCs/>
      <w:sz w:val="28"/>
      <w:szCs w:val="28"/>
    </w:rPr>
  </w:style>
  <w:style w:type="paragraph" w:styleId="NormalWeb">
    <w:name w:val="Normal (Web)"/>
    <w:basedOn w:val="Normal"/>
    <w:uiPriority w:val="99"/>
    <w:rsid w:val="00960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DefaultParagraphFont"/>
    <w:uiPriority w:val="99"/>
    <w:rsid w:val="00960AF4"/>
    <w:rPr>
      <w:rFonts w:cs="Times New Roman"/>
    </w:rPr>
  </w:style>
  <w:style w:type="table" w:styleId="TableGrid">
    <w:name w:val="Table Grid"/>
    <w:basedOn w:val="TableNormal"/>
    <w:uiPriority w:val="59"/>
    <w:rsid w:val="00F179C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F179CD"/>
    <w:pPr>
      <w:spacing w:after="120" w:line="480" w:lineRule="auto"/>
    </w:pPr>
    <w:rPr>
      <w:rFonts w:ascii="Calibri" w:eastAsia="Calibri" w:hAnsi="Calibri" w:cs="Times New Roman"/>
      <w:lang w:val="id-ID"/>
    </w:rPr>
  </w:style>
  <w:style w:type="character" w:customStyle="1" w:styleId="BodyText2Char">
    <w:name w:val="Body Text 2 Char"/>
    <w:basedOn w:val="DefaultParagraphFont"/>
    <w:link w:val="BodyText2"/>
    <w:uiPriority w:val="99"/>
    <w:rsid w:val="00F179CD"/>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Taksonomi_Bloom" TargetMode="External"/><Relationship Id="rId13" Type="http://schemas.openxmlformats.org/officeDocument/2006/relationships/hyperlink" Target="http://id.wikipedia.org/wiki/Taksonomi_Bloom" TargetMode="External"/><Relationship Id="rId18" Type="http://schemas.openxmlformats.org/officeDocument/2006/relationships/hyperlink" Target="http://id.wikipedia.org/wiki/Taksonomi_Bloom" TargetMode="External"/><Relationship Id="rId26" Type="http://schemas.openxmlformats.org/officeDocument/2006/relationships/hyperlink" Target="http://id.wikipedia.org/wiki/Taksonomi_Blo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d.wikipedia.org/wiki/Taksonomi_Bloom" TargetMode="External"/><Relationship Id="rId34" Type="http://schemas.openxmlformats.org/officeDocument/2006/relationships/footer" Target="footer1.xml"/><Relationship Id="rId7" Type="http://schemas.openxmlformats.org/officeDocument/2006/relationships/hyperlink" Target="http://id.wikipedia.org/wiki/Benjamin_S._Bloom" TargetMode="External"/><Relationship Id="rId12" Type="http://schemas.openxmlformats.org/officeDocument/2006/relationships/hyperlink" Target="http://id.wikipedia.org/wiki/Taksonomi_Bloom" TargetMode="External"/><Relationship Id="rId17" Type="http://schemas.openxmlformats.org/officeDocument/2006/relationships/hyperlink" Target="http://id.wikipedia.org/wiki/Taksonomi_Bloom" TargetMode="External"/><Relationship Id="rId25" Type="http://schemas.openxmlformats.org/officeDocument/2006/relationships/hyperlink" Target="http://id.wikipedia.org/wiki/Taksonomi_Blo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Taksonomi_Bloom" TargetMode="External"/><Relationship Id="rId20" Type="http://schemas.openxmlformats.org/officeDocument/2006/relationships/hyperlink" Target="http://id.wikipedia.org/wiki/Taksonomi_Bloom" TargetMode="External"/><Relationship Id="rId29" Type="http://schemas.openxmlformats.org/officeDocument/2006/relationships/hyperlink" Target="http://id.wikipedia.org/wiki/Taksonomi_Blo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Taksonomi_Bloom" TargetMode="External"/><Relationship Id="rId24" Type="http://schemas.openxmlformats.org/officeDocument/2006/relationships/hyperlink" Target="http://id.wikipedia.org/wiki/Taksonomi_Bloo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d.wikipedia.org/wiki/Taksonomi_Bloom" TargetMode="External"/><Relationship Id="rId23" Type="http://schemas.openxmlformats.org/officeDocument/2006/relationships/hyperlink" Target="http://id.wikipedia.org/wiki/Taksonomi_Bloom" TargetMode="External"/><Relationship Id="rId28" Type="http://schemas.openxmlformats.org/officeDocument/2006/relationships/hyperlink" Target="http://id.wikipedia.org/wiki/Taksonomi_Bloom" TargetMode="External"/><Relationship Id="rId36" Type="http://schemas.openxmlformats.org/officeDocument/2006/relationships/header" Target="header3.xml"/><Relationship Id="rId10" Type="http://schemas.openxmlformats.org/officeDocument/2006/relationships/hyperlink" Target="http://id.wikipedia.org/wiki/Taksonomi_Bloom" TargetMode="External"/><Relationship Id="rId19" Type="http://schemas.openxmlformats.org/officeDocument/2006/relationships/hyperlink" Target="http://id.wikipedia.org/wiki/Taksonomi_Bloom" TargetMode="External"/><Relationship Id="rId31" Type="http://schemas.openxmlformats.org/officeDocument/2006/relationships/hyperlink" Target="http://www.dikmenum.go.id/" TargetMode="External"/><Relationship Id="rId4" Type="http://schemas.openxmlformats.org/officeDocument/2006/relationships/webSettings" Target="webSettings.xml"/><Relationship Id="rId9" Type="http://schemas.openxmlformats.org/officeDocument/2006/relationships/hyperlink" Target="http://id.wikipedia.org/wiki/Taksonomi_Bloom" TargetMode="External"/><Relationship Id="rId14" Type="http://schemas.openxmlformats.org/officeDocument/2006/relationships/hyperlink" Target="http://id.wikipedia.org/wiki/Taksonomi_Bloom" TargetMode="External"/><Relationship Id="rId22" Type="http://schemas.openxmlformats.org/officeDocument/2006/relationships/hyperlink" Target="http://id.wikipedia.org/wiki/Taksonomi_Bloom" TargetMode="External"/><Relationship Id="rId27" Type="http://schemas.openxmlformats.org/officeDocument/2006/relationships/hyperlink" Target="http://id.wikipedia.org/wiki/Taksonomi_Bloom" TargetMode="External"/><Relationship Id="rId30" Type="http://schemas.openxmlformats.org/officeDocument/2006/relationships/hyperlink" Target="http://id.wikipedia.org/wiki/Taksonomi_Bloo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28</Pages>
  <Words>8982</Words>
  <Characters>51199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Satelite L300</Company>
  <LinksUpToDate>false</LinksUpToDate>
  <CharactersWithSpaces>60061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dc:creator>
  <cp:keywords/>
  <dc:description/>
  <cp:lastModifiedBy>SD GUMURUH 7 &amp; 9</cp:lastModifiedBy>
  <cp:revision>29</cp:revision>
  <cp:lastPrinted>2011-05-18T00:58:00Z</cp:lastPrinted>
  <dcterms:created xsi:type="dcterms:W3CDTF">2011-04-24T04:48:00Z</dcterms:created>
  <dcterms:modified xsi:type="dcterms:W3CDTF">2011-05-18T01:02:00Z</dcterms:modified>
</cp:coreProperties>
</file>