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5F8" w:rsidRPr="00285144" w:rsidRDefault="008B55F8" w:rsidP="008474A0">
      <w:pPr>
        <w:widowControl w:val="0"/>
        <w:spacing w:after="0" w:line="360" w:lineRule="auto"/>
        <w:contextualSpacing/>
        <w:jc w:val="center"/>
        <w:rPr>
          <w:rFonts w:ascii="Times New Roman" w:hAnsi="Times New Roman" w:cs="Times New Roman"/>
          <w:b/>
          <w:sz w:val="28"/>
          <w:szCs w:val="24"/>
        </w:rPr>
      </w:pPr>
      <w:r w:rsidRPr="00285144">
        <w:rPr>
          <w:rFonts w:ascii="Times New Roman" w:hAnsi="Times New Roman" w:cs="Times New Roman"/>
          <w:b/>
          <w:sz w:val="28"/>
          <w:szCs w:val="24"/>
        </w:rPr>
        <w:t>BAB III</w:t>
      </w:r>
    </w:p>
    <w:p w:rsidR="008B55F8" w:rsidRPr="00285144" w:rsidRDefault="008B55F8" w:rsidP="008474A0">
      <w:pPr>
        <w:widowControl w:val="0"/>
        <w:spacing w:after="0" w:line="480" w:lineRule="auto"/>
        <w:contextualSpacing/>
        <w:jc w:val="center"/>
        <w:rPr>
          <w:rFonts w:ascii="Times New Roman" w:hAnsi="Times New Roman" w:cs="Times New Roman"/>
          <w:b/>
          <w:sz w:val="28"/>
          <w:szCs w:val="24"/>
        </w:rPr>
      </w:pPr>
      <w:r w:rsidRPr="00285144">
        <w:rPr>
          <w:rFonts w:ascii="Times New Roman" w:hAnsi="Times New Roman" w:cs="Times New Roman"/>
          <w:b/>
          <w:sz w:val="28"/>
          <w:szCs w:val="24"/>
        </w:rPr>
        <w:t>METODE PENELITIAN</w:t>
      </w:r>
    </w:p>
    <w:p w:rsidR="008B55F8" w:rsidRPr="00285144" w:rsidRDefault="008B55F8" w:rsidP="008474A0">
      <w:pPr>
        <w:widowControl w:val="0"/>
        <w:spacing w:after="0" w:line="360" w:lineRule="auto"/>
        <w:contextualSpacing/>
        <w:jc w:val="both"/>
        <w:rPr>
          <w:rFonts w:ascii="Times New Roman" w:hAnsi="Times New Roman" w:cs="Times New Roman"/>
          <w:b/>
          <w:sz w:val="24"/>
          <w:szCs w:val="24"/>
        </w:rPr>
      </w:pPr>
    </w:p>
    <w:p w:rsidR="008B55F8" w:rsidRPr="00285144" w:rsidRDefault="008B55F8" w:rsidP="008474A0">
      <w:pPr>
        <w:widowControl w:val="0"/>
        <w:spacing w:after="0" w:line="480" w:lineRule="auto"/>
        <w:contextualSpacing/>
        <w:jc w:val="both"/>
        <w:rPr>
          <w:rFonts w:ascii="Times New Roman" w:hAnsi="Times New Roman" w:cs="Times New Roman"/>
          <w:b/>
          <w:sz w:val="24"/>
          <w:szCs w:val="24"/>
        </w:rPr>
      </w:pPr>
    </w:p>
    <w:p w:rsidR="008B55F8" w:rsidRPr="00285144" w:rsidRDefault="008B55F8" w:rsidP="008474A0">
      <w:pPr>
        <w:widowControl w:val="0"/>
        <w:spacing w:after="0" w:line="480" w:lineRule="auto"/>
        <w:contextualSpacing/>
        <w:jc w:val="both"/>
        <w:rPr>
          <w:rFonts w:ascii="Times New Roman" w:hAnsi="Times New Roman" w:cs="Times New Roman"/>
          <w:b/>
          <w:sz w:val="24"/>
          <w:szCs w:val="24"/>
        </w:rPr>
      </w:pPr>
      <w:r w:rsidRPr="00285144">
        <w:rPr>
          <w:rFonts w:ascii="Times New Roman" w:hAnsi="Times New Roman" w:cs="Times New Roman"/>
          <w:b/>
          <w:sz w:val="24"/>
          <w:szCs w:val="24"/>
        </w:rPr>
        <w:t>3.1.</w:t>
      </w:r>
      <w:r w:rsidRPr="00285144">
        <w:rPr>
          <w:rFonts w:ascii="Times New Roman" w:hAnsi="Times New Roman" w:cs="Times New Roman"/>
          <w:b/>
          <w:sz w:val="24"/>
          <w:szCs w:val="24"/>
        </w:rPr>
        <w:tab/>
        <w:t>Metode Penelitian yang Digunakan</w:t>
      </w:r>
    </w:p>
    <w:p w:rsidR="008B55F8" w:rsidRPr="00285144" w:rsidRDefault="008B55F8" w:rsidP="008474A0">
      <w:pPr>
        <w:widowControl w:val="0"/>
        <w:tabs>
          <w:tab w:val="left" w:pos="709"/>
        </w:tabs>
        <w:spacing w:after="0" w:line="456" w:lineRule="auto"/>
        <w:contextualSpacing/>
        <w:jc w:val="both"/>
        <w:rPr>
          <w:rFonts w:ascii="Times New Roman" w:hAnsi="Times New Roman" w:cs="Times New Roman"/>
          <w:b/>
          <w:sz w:val="24"/>
          <w:szCs w:val="24"/>
        </w:rPr>
      </w:pPr>
      <w:r w:rsidRPr="00285144">
        <w:rPr>
          <w:rFonts w:ascii="Times New Roman" w:hAnsi="Times New Roman" w:cs="Times New Roman"/>
          <w:b/>
          <w:sz w:val="24"/>
          <w:szCs w:val="24"/>
        </w:rPr>
        <w:tab/>
      </w:r>
      <w:r w:rsidRPr="00285144">
        <w:rPr>
          <w:rFonts w:ascii="Times New Roman" w:hAnsi="Times New Roman" w:cs="Times New Roman"/>
          <w:sz w:val="24"/>
          <w:szCs w:val="24"/>
        </w:rPr>
        <w:t>Metode penelitian pada dasarnya merupakan cara ilmiah untuk mendapatkan data dengan tujuan dan kegunaan tertentu. Untuk mencapai tujuan tersebut diperlukan suatu metode yang relevan dengan tujuan yang ingin dicapai.</w:t>
      </w:r>
    </w:p>
    <w:p w:rsidR="008B55F8" w:rsidRPr="00285144" w:rsidRDefault="008474A0" w:rsidP="008474A0">
      <w:pPr>
        <w:widowControl w:val="0"/>
        <w:tabs>
          <w:tab w:val="left" w:pos="709"/>
        </w:tabs>
        <w:spacing w:after="0" w:line="456" w:lineRule="auto"/>
        <w:contextualSpacing/>
        <w:jc w:val="both"/>
        <w:rPr>
          <w:rFonts w:ascii="Times New Roman" w:hAnsi="Times New Roman" w:cs="Times New Roman"/>
          <w:sz w:val="24"/>
          <w:szCs w:val="24"/>
        </w:rPr>
      </w:pPr>
      <w:r w:rsidRPr="00285144">
        <w:rPr>
          <w:rFonts w:ascii="Times New Roman" w:hAnsi="Times New Roman" w:cs="Times New Roman"/>
          <w:sz w:val="24"/>
          <w:szCs w:val="24"/>
        </w:rPr>
        <w:tab/>
      </w:r>
      <w:r w:rsidR="008B55F8" w:rsidRPr="00285144">
        <w:rPr>
          <w:rFonts w:ascii="Times New Roman" w:hAnsi="Times New Roman" w:cs="Times New Roman"/>
          <w:sz w:val="24"/>
          <w:szCs w:val="24"/>
        </w:rPr>
        <w:t>Pengertian metode penelitian menurut Sugiyono (2013:5) adalah sebagai berikut:</w:t>
      </w:r>
    </w:p>
    <w:p w:rsidR="008B55F8" w:rsidRPr="00285144" w:rsidRDefault="008B55F8" w:rsidP="008474A0">
      <w:pPr>
        <w:widowControl w:val="0"/>
        <w:spacing w:after="0"/>
        <w:ind w:left="720"/>
        <w:contextualSpacing/>
        <w:jc w:val="both"/>
        <w:rPr>
          <w:rFonts w:ascii="Times New Roman" w:hAnsi="Times New Roman" w:cs="Times New Roman"/>
          <w:sz w:val="24"/>
          <w:szCs w:val="24"/>
        </w:rPr>
      </w:pPr>
      <w:r w:rsidRPr="00285144">
        <w:rPr>
          <w:rFonts w:ascii="Times New Roman" w:hAnsi="Times New Roman" w:cs="Times New Roman"/>
          <w:sz w:val="24"/>
          <w:szCs w:val="24"/>
        </w:rPr>
        <w:t>“Metode penelitian dapat diartikan sebagai cara ilmiah untuk mendapatkan data yang valid dengan tujuan dapat ditemukan, dikembangkan dan dibuktikan, suatu pengetahuan tertentu sehingga pada gilirannya dapat digunakan untuk memahami, memecahkan dan mengantisipasi masalah dalam bidang tertentu.”</w:t>
      </w:r>
    </w:p>
    <w:p w:rsidR="008474A0" w:rsidRPr="00285144" w:rsidRDefault="008474A0" w:rsidP="008474A0">
      <w:pPr>
        <w:widowControl w:val="0"/>
        <w:spacing w:after="0" w:line="360" w:lineRule="auto"/>
        <w:ind w:left="720"/>
        <w:contextualSpacing/>
        <w:jc w:val="both"/>
        <w:rPr>
          <w:rFonts w:ascii="Times New Roman" w:hAnsi="Times New Roman" w:cs="Times New Roman"/>
          <w:sz w:val="24"/>
          <w:szCs w:val="24"/>
        </w:rPr>
      </w:pPr>
    </w:p>
    <w:p w:rsidR="008B55F8" w:rsidRPr="00285144" w:rsidRDefault="008B55F8" w:rsidP="008474A0">
      <w:pPr>
        <w:widowControl w:val="0"/>
        <w:spacing w:after="0" w:line="432" w:lineRule="auto"/>
        <w:ind w:firstLine="720"/>
        <w:contextualSpacing/>
        <w:jc w:val="both"/>
        <w:rPr>
          <w:rFonts w:ascii="Times New Roman" w:hAnsi="Times New Roman" w:cs="Times New Roman"/>
          <w:sz w:val="24"/>
          <w:szCs w:val="24"/>
        </w:rPr>
      </w:pPr>
      <w:r w:rsidRPr="00285144">
        <w:rPr>
          <w:rFonts w:ascii="Times New Roman" w:hAnsi="Times New Roman" w:cs="Times New Roman"/>
          <w:sz w:val="24"/>
          <w:szCs w:val="24"/>
        </w:rPr>
        <w:t>Dalam penelitian ini penulis menggunakan metode deskriptif dan metode verifikatif. Menurut Sugiyono (2013:199) pengertian metode deskriptif adalah sebagai berikut:</w:t>
      </w:r>
    </w:p>
    <w:p w:rsidR="008B55F8" w:rsidRPr="00285144" w:rsidRDefault="008B55F8" w:rsidP="008474A0">
      <w:pPr>
        <w:widowControl w:val="0"/>
        <w:spacing w:after="0"/>
        <w:ind w:left="720"/>
        <w:contextualSpacing/>
        <w:jc w:val="both"/>
        <w:rPr>
          <w:rFonts w:ascii="Times New Roman" w:hAnsi="Times New Roman" w:cs="Times New Roman"/>
          <w:sz w:val="24"/>
          <w:szCs w:val="24"/>
        </w:rPr>
      </w:pPr>
      <w:r w:rsidRPr="00285144">
        <w:rPr>
          <w:rFonts w:ascii="Times New Roman" w:hAnsi="Times New Roman" w:cs="Times New Roman"/>
          <w:sz w:val="24"/>
          <w:szCs w:val="24"/>
        </w:rPr>
        <w:t>“Metode deskriptif adalah metode yang digunakan untuk menganalisa data dengan cara mendeskripsikan atau menggambarkan data yang telah terkumpul sebagaimana adanya tanpa bermaksud membuat kesimpulan yang berlaku umum atau generalisasi.”</w:t>
      </w:r>
    </w:p>
    <w:p w:rsidR="008474A0" w:rsidRPr="00285144" w:rsidRDefault="008474A0" w:rsidP="008474A0">
      <w:pPr>
        <w:widowControl w:val="0"/>
        <w:spacing w:after="0" w:line="360" w:lineRule="auto"/>
        <w:ind w:left="720"/>
        <w:contextualSpacing/>
        <w:jc w:val="both"/>
        <w:rPr>
          <w:rFonts w:ascii="Times New Roman" w:hAnsi="Times New Roman" w:cs="Times New Roman"/>
          <w:sz w:val="24"/>
          <w:szCs w:val="24"/>
        </w:rPr>
      </w:pPr>
    </w:p>
    <w:p w:rsidR="008B55F8" w:rsidRPr="00285144" w:rsidRDefault="008B55F8" w:rsidP="008474A0">
      <w:pPr>
        <w:widowControl w:val="0"/>
        <w:spacing w:after="0" w:line="432" w:lineRule="auto"/>
        <w:ind w:firstLine="720"/>
        <w:contextualSpacing/>
        <w:jc w:val="both"/>
        <w:rPr>
          <w:rFonts w:ascii="Times New Roman" w:hAnsi="Times New Roman" w:cs="Times New Roman"/>
          <w:sz w:val="24"/>
          <w:szCs w:val="24"/>
        </w:rPr>
      </w:pPr>
      <w:r w:rsidRPr="00285144">
        <w:rPr>
          <w:rFonts w:ascii="Times New Roman" w:hAnsi="Times New Roman" w:cs="Times New Roman"/>
          <w:sz w:val="24"/>
          <w:szCs w:val="24"/>
        </w:rPr>
        <w:t>Moch. Nazir (2009:54) mengemukakan pengertian metode deskriptif sebagai berikut:</w:t>
      </w:r>
    </w:p>
    <w:p w:rsidR="008B55F8" w:rsidRPr="00285144" w:rsidRDefault="008B55F8" w:rsidP="008474A0">
      <w:pPr>
        <w:widowControl w:val="0"/>
        <w:spacing w:after="0" w:line="480" w:lineRule="auto"/>
        <w:ind w:left="720"/>
        <w:contextualSpacing/>
        <w:jc w:val="both"/>
        <w:rPr>
          <w:rFonts w:ascii="Times New Roman" w:hAnsi="Times New Roman" w:cs="Times New Roman"/>
          <w:sz w:val="24"/>
          <w:szCs w:val="24"/>
        </w:rPr>
      </w:pPr>
      <w:r w:rsidRPr="00285144">
        <w:rPr>
          <w:rFonts w:ascii="Times New Roman" w:hAnsi="Times New Roman" w:cs="Times New Roman"/>
          <w:sz w:val="24"/>
          <w:szCs w:val="24"/>
        </w:rPr>
        <w:t>“Suatu metode dalam meneliti status kelompok manusia, suatu objek,suatu kondisi, suatu sistem pemikiran ataupun suatu peristiwa pada masa sekarang.”</w:t>
      </w:r>
    </w:p>
    <w:p w:rsidR="008B55F8" w:rsidRPr="00285144" w:rsidRDefault="008B55F8" w:rsidP="008474A0">
      <w:pPr>
        <w:widowControl w:val="0"/>
        <w:spacing w:after="0" w:line="480" w:lineRule="auto"/>
        <w:ind w:firstLine="720"/>
        <w:contextualSpacing/>
        <w:jc w:val="both"/>
        <w:rPr>
          <w:rFonts w:ascii="Times New Roman" w:hAnsi="Times New Roman" w:cs="Times New Roman"/>
          <w:sz w:val="24"/>
          <w:szCs w:val="24"/>
        </w:rPr>
      </w:pPr>
      <w:r w:rsidRPr="00285144">
        <w:rPr>
          <w:rFonts w:ascii="Times New Roman" w:hAnsi="Times New Roman" w:cs="Times New Roman"/>
          <w:sz w:val="24"/>
          <w:szCs w:val="24"/>
        </w:rPr>
        <w:lastRenderedPageBreak/>
        <w:t>Dalam penelitian ini deskriptif digunakan untuk menganalisis tentang Ketidakpastian Lingkungan, Saling Ketergantungan, Stuktur Organisasional dan  Karakteristik Sistem Informasi Akuntansi Manajemen.</w:t>
      </w:r>
    </w:p>
    <w:p w:rsidR="008B55F8" w:rsidRPr="00285144" w:rsidRDefault="008B55F8" w:rsidP="008474A0">
      <w:pPr>
        <w:widowControl w:val="0"/>
        <w:spacing w:after="0" w:line="480" w:lineRule="auto"/>
        <w:ind w:firstLine="720"/>
        <w:contextualSpacing/>
        <w:jc w:val="both"/>
        <w:rPr>
          <w:rFonts w:ascii="Times New Roman" w:hAnsi="Times New Roman" w:cs="Times New Roman"/>
          <w:sz w:val="24"/>
          <w:szCs w:val="24"/>
        </w:rPr>
      </w:pPr>
      <w:r w:rsidRPr="00285144">
        <w:rPr>
          <w:rFonts w:ascii="Times New Roman" w:hAnsi="Times New Roman" w:cs="Times New Roman"/>
          <w:sz w:val="24"/>
          <w:szCs w:val="24"/>
        </w:rPr>
        <w:t xml:space="preserve">Moch. Nazir (2009:91) mendefinisikan pengertian metode verifikatif sebagai berikut: </w:t>
      </w:r>
    </w:p>
    <w:p w:rsidR="008B55F8" w:rsidRPr="00285144" w:rsidRDefault="008B55F8" w:rsidP="008474A0">
      <w:pPr>
        <w:widowControl w:val="0"/>
        <w:spacing w:after="0"/>
        <w:ind w:left="720"/>
        <w:contextualSpacing/>
        <w:jc w:val="both"/>
        <w:rPr>
          <w:rFonts w:ascii="Times New Roman" w:hAnsi="Times New Roman" w:cs="Times New Roman"/>
          <w:sz w:val="24"/>
          <w:szCs w:val="24"/>
        </w:rPr>
      </w:pPr>
      <w:r w:rsidRPr="00285144">
        <w:rPr>
          <w:rFonts w:ascii="Times New Roman" w:hAnsi="Times New Roman" w:cs="Times New Roman"/>
          <w:sz w:val="24"/>
          <w:szCs w:val="24"/>
        </w:rPr>
        <w:t>“Metode verifikatif adalah metode penelitian yang bertujuan untuk mengetahui hubungan kausalitas (hubungan sebab akibat) antar variabel melalui suatu pengujian hipotesis menggunakan suatu perhitungan statistik sehingga di dapat hasil pembuktian yang menunjukkan hipotesis ditolak atau diterima.”</w:t>
      </w:r>
    </w:p>
    <w:p w:rsidR="008474A0" w:rsidRPr="00285144" w:rsidRDefault="008474A0" w:rsidP="008474A0">
      <w:pPr>
        <w:widowControl w:val="0"/>
        <w:spacing w:after="0" w:line="360" w:lineRule="auto"/>
        <w:ind w:left="720"/>
        <w:contextualSpacing/>
        <w:jc w:val="both"/>
        <w:rPr>
          <w:rFonts w:ascii="Times New Roman" w:hAnsi="Times New Roman" w:cs="Times New Roman"/>
          <w:sz w:val="24"/>
          <w:szCs w:val="24"/>
        </w:rPr>
      </w:pPr>
    </w:p>
    <w:p w:rsidR="008B55F8" w:rsidRPr="00285144" w:rsidRDefault="008B55F8" w:rsidP="008474A0">
      <w:pPr>
        <w:widowControl w:val="0"/>
        <w:tabs>
          <w:tab w:val="left" w:pos="709"/>
        </w:tabs>
        <w:spacing w:after="0" w:line="480" w:lineRule="auto"/>
        <w:contextualSpacing/>
        <w:jc w:val="both"/>
        <w:rPr>
          <w:rFonts w:ascii="Times New Roman" w:hAnsi="Times New Roman" w:cs="Times New Roman"/>
          <w:sz w:val="24"/>
          <w:szCs w:val="24"/>
        </w:rPr>
      </w:pPr>
      <w:r w:rsidRPr="00285144">
        <w:rPr>
          <w:rFonts w:ascii="Times New Roman" w:hAnsi="Times New Roman" w:cs="Times New Roman"/>
          <w:sz w:val="24"/>
          <w:szCs w:val="24"/>
        </w:rPr>
        <w:tab/>
        <w:t>Dalam penelitian ini metode verifikatif digunakan untuk meneliti dan menganalisis tentang Pengaruh Ketidakpastian Lingkungan, Saling Ketergantungan dan Struktur Organisasional Terhadap Karakteristik Siste</w:t>
      </w:r>
      <w:r w:rsidR="00D22FC4" w:rsidRPr="00285144">
        <w:rPr>
          <w:rFonts w:ascii="Times New Roman" w:hAnsi="Times New Roman" w:cs="Times New Roman"/>
          <w:sz w:val="24"/>
          <w:szCs w:val="24"/>
        </w:rPr>
        <w:t>m Informasi Akuntansi Manajemen.</w:t>
      </w:r>
    </w:p>
    <w:p w:rsidR="00D22FC4" w:rsidRPr="00285144" w:rsidRDefault="00D22FC4" w:rsidP="008474A0">
      <w:pPr>
        <w:widowControl w:val="0"/>
        <w:spacing w:after="0" w:line="480" w:lineRule="auto"/>
        <w:contextualSpacing/>
        <w:jc w:val="both"/>
        <w:rPr>
          <w:rFonts w:ascii="Times New Roman" w:hAnsi="Times New Roman" w:cs="Times New Roman"/>
          <w:sz w:val="24"/>
          <w:szCs w:val="24"/>
        </w:rPr>
      </w:pPr>
    </w:p>
    <w:p w:rsidR="008B55F8" w:rsidRPr="00285144" w:rsidRDefault="008B55F8" w:rsidP="008474A0">
      <w:pPr>
        <w:widowControl w:val="0"/>
        <w:tabs>
          <w:tab w:val="left" w:pos="709"/>
        </w:tabs>
        <w:spacing w:after="0" w:line="480" w:lineRule="auto"/>
        <w:contextualSpacing/>
        <w:jc w:val="both"/>
        <w:rPr>
          <w:rFonts w:ascii="Times New Roman" w:hAnsi="Times New Roman" w:cs="Times New Roman"/>
          <w:b/>
          <w:sz w:val="24"/>
          <w:szCs w:val="24"/>
        </w:rPr>
      </w:pPr>
      <w:r w:rsidRPr="00285144">
        <w:rPr>
          <w:rFonts w:ascii="Times New Roman" w:hAnsi="Times New Roman" w:cs="Times New Roman"/>
          <w:b/>
          <w:sz w:val="24"/>
          <w:szCs w:val="24"/>
        </w:rPr>
        <w:t>3.2.</w:t>
      </w:r>
      <w:r w:rsidRPr="00285144">
        <w:rPr>
          <w:rFonts w:ascii="Times New Roman" w:hAnsi="Times New Roman" w:cs="Times New Roman"/>
          <w:b/>
          <w:sz w:val="24"/>
          <w:szCs w:val="24"/>
        </w:rPr>
        <w:tab/>
        <w:t>Definisi dan Operasionalisasi Variabel Penelitian</w:t>
      </w:r>
    </w:p>
    <w:p w:rsidR="008B55F8" w:rsidRPr="00285144" w:rsidRDefault="008B55F8" w:rsidP="008474A0">
      <w:pPr>
        <w:widowControl w:val="0"/>
        <w:tabs>
          <w:tab w:val="left" w:pos="709"/>
        </w:tabs>
        <w:spacing w:after="0" w:line="480" w:lineRule="auto"/>
        <w:contextualSpacing/>
        <w:jc w:val="both"/>
        <w:rPr>
          <w:rFonts w:ascii="Times New Roman" w:hAnsi="Times New Roman" w:cs="Times New Roman"/>
          <w:b/>
          <w:sz w:val="24"/>
          <w:szCs w:val="24"/>
        </w:rPr>
      </w:pPr>
      <w:r w:rsidRPr="00285144">
        <w:rPr>
          <w:rFonts w:ascii="Times New Roman" w:hAnsi="Times New Roman" w:cs="Times New Roman"/>
          <w:b/>
          <w:sz w:val="24"/>
          <w:szCs w:val="24"/>
        </w:rPr>
        <w:t>3.2.1.</w:t>
      </w:r>
      <w:r w:rsidRPr="00285144">
        <w:rPr>
          <w:rFonts w:ascii="Times New Roman" w:hAnsi="Times New Roman" w:cs="Times New Roman"/>
          <w:b/>
          <w:sz w:val="24"/>
          <w:szCs w:val="24"/>
        </w:rPr>
        <w:tab/>
        <w:t>Definisi Variabel Penelitian</w:t>
      </w:r>
    </w:p>
    <w:p w:rsidR="008B55F8" w:rsidRPr="00285144" w:rsidRDefault="008B55F8" w:rsidP="008474A0">
      <w:pPr>
        <w:widowControl w:val="0"/>
        <w:tabs>
          <w:tab w:val="left" w:pos="709"/>
        </w:tabs>
        <w:spacing w:after="0" w:line="480" w:lineRule="auto"/>
        <w:contextualSpacing/>
        <w:jc w:val="both"/>
        <w:rPr>
          <w:rFonts w:ascii="Times New Roman" w:hAnsi="Times New Roman" w:cs="Times New Roman"/>
          <w:sz w:val="24"/>
          <w:szCs w:val="24"/>
        </w:rPr>
      </w:pPr>
      <w:r w:rsidRPr="00285144">
        <w:rPr>
          <w:rFonts w:ascii="Times New Roman" w:hAnsi="Times New Roman" w:cs="Times New Roman"/>
          <w:b/>
          <w:sz w:val="24"/>
          <w:szCs w:val="24"/>
        </w:rPr>
        <w:tab/>
      </w:r>
      <w:r w:rsidRPr="00285144">
        <w:rPr>
          <w:rFonts w:ascii="Times New Roman" w:hAnsi="Times New Roman" w:cs="Times New Roman"/>
          <w:sz w:val="24"/>
          <w:szCs w:val="24"/>
        </w:rPr>
        <w:t>Variabel merupakan sesuatu hal yang berbentuk apa saja yang ditetapkan oleh peneliti untuk dipelajari sehingga diperoleh informasi tentang hal tersebut, kemudian ditarik kesimpulannya.</w:t>
      </w:r>
    </w:p>
    <w:p w:rsidR="008B55F8" w:rsidRPr="00285144" w:rsidRDefault="008474A0" w:rsidP="008474A0">
      <w:pPr>
        <w:widowControl w:val="0"/>
        <w:tabs>
          <w:tab w:val="left" w:pos="709"/>
        </w:tabs>
        <w:spacing w:after="0" w:line="480" w:lineRule="auto"/>
        <w:contextualSpacing/>
        <w:jc w:val="both"/>
        <w:rPr>
          <w:rFonts w:ascii="Times New Roman" w:hAnsi="Times New Roman" w:cs="Times New Roman"/>
          <w:sz w:val="24"/>
          <w:szCs w:val="24"/>
        </w:rPr>
      </w:pPr>
      <w:r w:rsidRPr="00285144">
        <w:rPr>
          <w:rFonts w:ascii="Times New Roman" w:hAnsi="Times New Roman" w:cs="Times New Roman"/>
          <w:sz w:val="24"/>
          <w:szCs w:val="24"/>
        </w:rPr>
        <w:tab/>
      </w:r>
      <w:r w:rsidR="008B55F8" w:rsidRPr="00285144">
        <w:rPr>
          <w:rFonts w:ascii="Times New Roman" w:hAnsi="Times New Roman" w:cs="Times New Roman"/>
          <w:sz w:val="24"/>
          <w:szCs w:val="24"/>
        </w:rPr>
        <w:t>Menurut Sugiyono (2013:59) pengertian variabel adalah sebagai berikut:</w:t>
      </w:r>
    </w:p>
    <w:p w:rsidR="008B55F8" w:rsidRPr="00285144" w:rsidRDefault="008B55F8" w:rsidP="008474A0">
      <w:pPr>
        <w:widowControl w:val="0"/>
        <w:spacing w:after="0" w:line="480" w:lineRule="auto"/>
        <w:ind w:left="720"/>
        <w:contextualSpacing/>
        <w:jc w:val="both"/>
        <w:rPr>
          <w:rFonts w:ascii="Times New Roman" w:hAnsi="Times New Roman" w:cs="Times New Roman"/>
          <w:sz w:val="24"/>
          <w:szCs w:val="24"/>
        </w:rPr>
      </w:pPr>
      <w:r w:rsidRPr="00285144">
        <w:rPr>
          <w:rFonts w:ascii="Times New Roman" w:hAnsi="Times New Roman" w:cs="Times New Roman"/>
          <w:sz w:val="24"/>
          <w:szCs w:val="24"/>
        </w:rPr>
        <w:t>“Variabel adalah atribut seseorang, atau obyek, yang mempunyai variasi antara satu orang dengan yang lain atau satu obyek dengan obyek yang lain.”</w:t>
      </w:r>
    </w:p>
    <w:p w:rsidR="008B55F8" w:rsidRPr="00285144" w:rsidRDefault="008B55F8" w:rsidP="008474A0">
      <w:pPr>
        <w:widowControl w:val="0"/>
        <w:spacing w:after="0" w:line="480" w:lineRule="auto"/>
        <w:ind w:firstLine="720"/>
        <w:contextualSpacing/>
        <w:jc w:val="both"/>
        <w:rPr>
          <w:rFonts w:ascii="Times New Roman" w:hAnsi="Times New Roman" w:cs="Times New Roman"/>
          <w:sz w:val="24"/>
          <w:szCs w:val="24"/>
        </w:rPr>
      </w:pPr>
      <w:r w:rsidRPr="00285144">
        <w:rPr>
          <w:rFonts w:ascii="Times New Roman" w:hAnsi="Times New Roman" w:cs="Times New Roman"/>
          <w:sz w:val="24"/>
          <w:szCs w:val="24"/>
        </w:rPr>
        <w:t xml:space="preserve">Penelitian yang dilakukan penulis yaitu Pengaruh Ketidakpastian </w:t>
      </w:r>
      <w:r w:rsidRPr="00285144">
        <w:rPr>
          <w:rFonts w:ascii="Times New Roman" w:hAnsi="Times New Roman" w:cs="Times New Roman"/>
          <w:sz w:val="24"/>
          <w:szCs w:val="24"/>
        </w:rPr>
        <w:lastRenderedPageBreak/>
        <w:t xml:space="preserve">Lingkungan, Saling Ketergantungan, dan Struktur Organisasional Terhadap Karakteristik Sistem Informasi Akuntansi Manajemen, sehingga dapat diidentifikasikan sebagai berikut: </w:t>
      </w:r>
    </w:p>
    <w:p w:rsidR="008B55F8" w:rsidRPr="00285144" w:rsidRDefault="008B55F8" w:rsidP="008474A0">
      <w:pPr>
        <w:pStyle w:val="ListParagraph"/>
        <w:widowControl w:val="0"/>
        <w:numPr>
          <w:ilvl w:val="0"/>
          <w:numId w:val="35"/>
        </w:numPr>
        <w:spacing w:after="0" w:line="480" w:lineRule="auto"/>
        <w:ind w:left="426" w:hanging="426"/>
        <w:jc w:val="both"/>
        <w:rPr>
          <w:b/>
          <w:sz w:val="24"/>
          <w:szCs w:val="24"/>
        </w:rPr>
      </w:pPr>
      <w:r w:rsidRPr="00285144">
        <w:rPr>
          <w:b/>
          <w:sz w:val="24"/>
          <w:szCs w:val="24"/>
        </w:rPr>
        <w:t>Variabel Bebas (</w:t>
      </w:r>
      <w:r w:rsidRPr="00285144">
        <w:rPr>
          <w:b/>
          <w:i/>
          <w:sz w:val="24"/>
          <w:szCs w:val="24"/>
        </w:rPr>
        <w:t>Independent Variable</w:t>
      </w:r>
      <w:r w:rsidRPr="00285144">
        <w:rPr>
          <w:b/>
          <w:sz w:val="24"/>
          <w:szCs w:val="24"/>
        </w:rPr>
        <w:t>)</w:t>
      </w:r>
    </w:p>
    <w:p w:rsidR="008B55F8" w:rsidRPr="00285144" w:rsidRDefault="008B55F8" w:rsidP="008474A0">
      <w:pPr>
        <w:widowControl w:val="0"/>
        <w:spacing w:after="0" w:line="480" w:lineRule="auto"/>
        <w:ind w:firstLine="720"/>
        <w:contextualSpacing/>
        <w:jc w:val="both"/>
        <w:rPr>
          <w:rFonts w:ascii="Times New Roman" w:hAnsi="Times New Roman" w:cs="Times New Roman"/>
          <w:sz w:val="24"/>
          <w:szCs w:val="24"/>
        </w:rPr>
      </w:pPr>
      <w:r w:rsidRPr="00285144">
        <w:rPr>
          <w:rFonts w:ascii="Times New Roman" w:hAnsi="Times New Roman" w:cs="Times New Roman"/>
          <w:sz w:val="24"/>
          <w:szCs w:val="24"/>
        </w:rPr>
        <w:t>Pengertian variabel bebas (</w:t>
      </w:r>
      <w:r w:rsidRPr="00285144">
        <w:rPr>
          <w:rFonts w:ascii="Times New Roman" w:hAnsi="Times New Roman" w:cs="Times New Roman"/>
          <w:i/>
          <w:sz w:val="24"/>
          <w:szCs w:val="24"/>
        </w:rPr>
        <w:t>independent variable</w:t>
      </w:r>
      <w:r w:rsidRPr="00285144">
        <w:rPr>
          <w:rFonts w:ascii="Times New Roman" w:hAnsi="Times New Roman" w:cs="Times New Roman"/>
          <w:sz w:val="24"/>
          <w:szCs w:val="24"/>
        </w:rPr>
        <w:t>) menurut Sugiyono (2013:59) adalah sebagai berikut:</w:t>
      </w:r>
    </w:p>
    <w:p w:rsidR="008B55F8" w:rsidRPr="00285144" w:rsidRDefault="008B55F8" w:rsidP="008474A0">
      <w:pPr>
        <w:widowControl w:val="0"/>
        <w:spacing w:after="0" w:line="480" w:lineRule="auto"/>
        <w:ind w:left="720"/>
        <w:contextualSpacing/>
        <w:jc w:val="both"/>
        <w:rPr>
          <w:rFonts w:ascii="Times New Roman" w:hAnsi="Times New Roman" w:cs="Times New Roman"/>
          <w:sz w:val="24"/>
          <w:szCs w:val="24"/>
        </w:rPr>
      </w:pPr>
      <w:r w:rsidRPr="00285144">
        <w:rPr>
          <w:rFonts w:ascii="Times New Roman" w:hAnsi="Times New Roman" w:cs="Times New Roman"/>
          <w:sz w:val="24"/>
          <w:szCs w:val="24"/>
        </w:rPr>
        <w:t>“Variabel bebas adalah variabel yang mempengaruhi atau yang menjadi sebab perubahannya atau timbulnya variabel dependen (terikat)."</w:t>
      </w:r>
    </w:p>
    <w:p w:rsidR="008B55F8" w:rsidRPr="00285144" w:rsidRDefault="008B55F8" w:rsidP="008474A0">
      <w:pPr>
        <w:widowControl w:val="0"/>
        <w:spacing w:after="0" w:line="480" w:lineRule="auto"/>
        <w:ind w:firstLine="720"/>
        <w:contextualSpacing/>
        <w:jc w:val="both"/>
        <w:rPr>
          <w:rFonts w:ascii="Times New Roman" w:hAnsi="Times New Roman" w:cs="Times New Roman"/>
          <w:sz w:val="24"/>
          <w:szCs w:val="24"/>
        </w:rPr>
      </w:pPr>
      <w:r w:rsidRPr="00285144">
        <w:rPr>
          <w:rFonts w:ascii="Times New Roman" w:hAnsi="Times New Roman" w:cs="Times New Roman"/>
          <w:sz w:val="24"/>
          <w:szCs w:val="24"/>
        </w:rPr>
        <w:t>Maka dalam penelitian ini yang menjadi variabel bebas (</w:t>
      </w:r>
      <w:r w:rsidRPr="00285144">
        <w:rPr>
          <w:rFonts w:ascii="Times New Roman" w:hAnsi="Times New Roman" w:cs="Times New Roman"/>
          <w:i/>
          <w:sz w:val="24"/>
          <w:szCs w:val="24"/>
        </w:rPr>
        <w:t>independent variable</w:t>
      </w:r>
      <w:r w:rsidRPr="00285144">
        <w:rPr>
          <w:rFonts w:ascii="Times New Roman" w:hAnsi="Times New Roman" w:cs="Times New Roman"/>
          <w:sz w:val="24"/>
          <w:szCs w:val="24"/>
        </w:rPr>
        <w:t>) adalah ketidakpastian lingkungan, saling ketergantungan, dan struktur organisasional.</w:t>
      </w:r>
    </w:p>
    <w:p w:rsidR="004A4EFB" w:rsidRPr="00285144" w:rsidRDefault="00690061" w:rsidP="008474A0">
      <w:pPr>
        <w:widowControl w:val="0"/>
        <w:spacing w:after="0" w:line="456" w:lineRule="auto"/>
        <w:ind w:firstLine="720"/>
        <w:contextualSpacing/>
        <w:jc w:val="both"/>
        <w:rPr>
          <w:rFonts w:ascii="Times New Roman" w:hAnsi="Times New Roman" w:cs="Times New Roman"/>
          <w:sz w:val="24"/>
          <w:szCs w:val="24"/>
        </w:rPr>
      </w:pPr>
      <w:r w:rsidRPr="00285144">
        <w:rPr>
          <w:rFonts w:ascii="Times New Roman" w:hAnsi="Times New Roman" w:cs="Times New Roman"/>
          <w:sz w:val="24"/>
          <w:szCs w:val="24"/>
          <w:lang w:val="id-ID"/>
        </w:rPr>
        <w:t>Pengertian</w:t>
      </w:r>
      <w:r w:rsidRPr="00285144">
        <w:rPr>
          <w:rFonts w:ascii="Times New Roman" w:hAnsi="Times New Roman" w:cs="Times New Roman"/>
          <w:sz w:val="24"/>
          <w:szCs w:val="24"/>
        </w:rPr>
        <w:t xml:space="preserve"> ketidakpastian lingkungan merupakan keadaan diman organisasi atau pimpinannya tidak mempunyai informasi yang cukup mengenai keadaan lingkungannya, sehingga akan menyebabkan timbulnya kesulitan dalam memperkirakan perubahan-perubahan lingkungan yang akan terjadi, ketidakpastian ini menyebabkan tindakan-tindakan yang akan diambil oleh organisasi mempunyai risiko kegagalan yang tinggi.</w:t>
      </w:r>
      <w:r w:rsidR="004A4EFB" w:rsidRPr="00285144">
        <w:rPr>
          <w:rFonts w:ascii="Times New Roman" w:hAnsi="Times New Roman" w:cs="Times New Roman"/>
          <w:sz w:val="24"/>
          <w:szCs w:val="24"/>
        </w:rPr>
        <w:t xml:space="preserve"> Dimensi k</w:t>
      </w:r>
      <w:r w:rsidR="000D634C" w:rsidRPr="00285144">
        <w:rPr>
          <w:rFonts w:ascii="Times New Roman" w:hAnsi="Times New Roman" w:cs="Times New Roman"/>
          <w:sz w:val="24"/>
          <w:szCs w:val="24"/>
        </w:rPr>
        <w:t>etidakpastian lingkungan adalah k</w:t>
      </w:r>
      <w:r w:rsidR="004A4EFB" w:rsidRPr="00285144">
        <w:rPr>
          <w:rFonts w:ascii="Times New Roman" w:hAnsi="Times New Roman" w:cs="Times New Roman"/>
          <w:sz w:val="24"/>
          <w:szCs w:val="24"/>
        </w:rPr>
        <w:t>omplektsitas lingkungan (keragaman)</w:t>
      </w:r>
      <w:r w:rsidR="000D634C" w:rsidRPr="00285144">
        <w:rPr>
          <w:rFonts w:ascii="Times New Roman" w:hAnsi="Times New Roman" w:cs="Times New Roman"/>
          <w:sz w:val="24"/>
          <w:szCs w:val="24"/>
        </w:rPr>
        <w:t xml:space="preserve"> dan s</w:t>
      </w:r>
      <w:r w:rsidR="004A4EFB" w:rsidRPr="00285144">
        <w:rPr>
          <w:rFonts w:ascii="Times New Roman" w:hAnsi="Times New Roman" w:cs="Times New Roman"/>
          <w:sz w:val="24"/>
          <w:szCs w:val="24"/>
        </w:rPr>
        <w:t>tabilitas lingkungan.</w:t>
      </w:r>
    </w:p>
    <w:p w:rsidR="004A4EFB" w:rsidRPr="00285144" w:rsidRDefault="004A4EFB" w:rsidP="008474A0">
      <w:pPr>
        <w:widowControl w:val="0"/>
        <w:spacing w:after="0" w:line="480" w:lineRule="auto"/>
        <w:ind w:firstLine="720"/>
        <w:contextualSpacing/>
        <w:jc w:val="both"/>
        <w:rPr>
          <w:rFonts w:ascii="Times New Roman" w:hAnsi="Times New Roman" w:cs="Times New Roman"/>
          <w:sz w:val="24"/>
          <w:szCs w:val="24"/>
        </w:rPr>
      </w:pPr>
      <w:r w:rsidRPr="00285144">
        <w:rPr>
          <w:rFonts w:ascii="Times New Roman" w:hAnsi="Times New Roman" w:cs="Times New Roman"/>
          <w:sz w:val="24"/>
          <w:szCs w:val="24"/>
        </w:rPr>
        <w:t>Saling ketergantungan adalah Pertukaran aktivitas yang terjadi antar segmen yang ada dalam suatu organisasi. Bentuk saling ketergantungan adalah:</w:t>
      </w:r>
    </w:p>
    <w:p w:rsidR="004A4EFB" w:rsidRPr="00285144" w:rsidRDefault="004A4EFB" w:rsidP="008474A0">
      <w:pPr>
        <w:widowControl w:val="0"/>
        <w:tabs>
          <w:tab w:val="left" w:pos="709"/>
        </w:tabs>
        <w:spacing w:after="0" w:line="480" w:lineRule="auto"/>
        <w:ind w:left="709"/>
        <w:contextualSpacing/>
        <w:jc w:val="both"/>
        <w:rPr>
          <w:rFonts w:ascii="Times New Roman" w:hAnsi="Times New Roman" w:cs="Times New Roman"/>
          <w:sz w:val="24"/>
          <w:szCs w:val="24"/>
        </w:rPr>
      </w:pPr>
      <w:r w:rsidRPr="00285144">
        <w:rPr>
          <w:rFonts w:ascii="Times New Roman" w:hAnsi="Times New Roman" w:cs="Times New Roman"/>
          <w:sz w:val="24"/>
          <w:szCs w:val="24"/>
        </w:rPr>
        <w:t xml:space="preserve">1. </w:t>
      </w:r>
      <w:r w:rsidRPr="00285144">
        <w:rPr>
          <w:rFonts w:ascii="Times New Roman" w:hAnsi="Times New Roman" w:cs="Times New Roman"/>
          <w:i/>
          <w:iCs/>
          <w:sz w:val="24"/>
          <w:szCs w:val="24"/>
        </w:rPr>
        <w:t>pooled interdependence.</w:t>
      </w:r>
    </w:p>
    <w:p w:rsidR="004A4EFB" w:rsidRPr="00285144" w:rsidRDefault="004A4EFB" w:rsidP="008474A0">
      <w:pPr>
        <w:widowControl w:val="0"/>
        <w:tabs>
          <w:tab w:val="left" w:pos="709"/>
        </w:tabs>
        <w:spacing w:after="0" w:line="480" w:lineRule="auto"/>
        <w:ind w:left="709"/>
        <w:contextualSpacing/>
        <w:jc w:val="both"/>
        <w:rPr>
          <w:rFonts w:ascii="Times New Roman" w:hAnsi="Times New Roman" w:cs="Times New Roman"/>
          <w:sz w:val="24"/>
          <w:szCs w:val="24"/>
        </w:rPr>
      </w:pPr>
      <w:r w:rsidRPr="00285144">
        <w:rPr>
          <w:rFonts w:ascii="Times New Roman" w:hAnsi="Times New Roman" w:cs="Times New Roman"/>
          <w:sz w:val="24"/>
          <w:szCs w:val="24"/>
        </w:rPr>
        <w:t xml:space="preserve">2. </w:t>
      </w:r>
      <w:r w:rsidRPr="00285144">
        <w:rPr>
          <w:rFonts w:ascii="Times New Roman" w:hAnsi="Times New Roman" w:cs="Times New Roman"/>
          <w:i/>
          <w:iCs/>
          <w:sz w:val="24"/>
          <w:szCs w:val="24"/>
        </w:rPr>
        <w:t>sequential interdependence.</w:t>
      </w:r>
    </w:p>
    <w:p w:rsidR="004A4EFB" w:rsidRPr="00285144" w:rsidRDefault="004A4EFB" w:rsidP="008474A0">
      <w:pPr>
        <w:widowControl w:val="0"/>
        <w:tabs>
          <w:tab w:val="left" w:pos="709"/>
        </w:tabs>
        <w:spacing w:after="0" w:line="480" w:lineRule="auto"/>
        <w:ind w:left="709"/>
        <w:contextualSpacing/>
        <w:jc w:val="both"/>
        <w:rPr>
          <w:rFonts w:ascii="Times New Roman" w:hAnsi="Times New Roman" w:cs="Times New Roman"/>
          <w:sz w:val="24"/>
          <w:szCs w:val="24"/>
        </w:rPr>
      </w:pPr>
      <w:r w:rsidRPr="00285144">
        <w:rPr>
          <w:rFonts w:ascii="Times New Roman" w:hAnsi="Times New Roman" w:cs="Times New Roman"/>
          <w:sz w:val="24"/>
          <w:szCs w:val="24"/>
        </w:rPr>
        <w:t xml:space="preserve">3. </w:t>
      </w:r>
      <w:r w:rsidRPr="00285144">
        <w:rPr>
          <w:rFonts w:ascii="Times New Roman" w:hAnsi="Times New Roman" w:cs="Times New Roman"/>
          <w:i/>
          <w:iCs/>
          <w:sz w:val="24"/>
          <w:szCs w:val="24"/>
        </w:rPr>
        <w:t>reciprocal interdependence.</w:t>
      </w:r>
    </w:p>
    <w:p w:rsidR="007A5892" w:rsidRPr="00285144" w:rsidRDefault="004A4EFB" w:rsidP="003E0A36">
      <w:pPr>
        <w:widowControl w:val="0"/>
        <w:spacing w:after="0" w:line="480" w:lineRule="auto"/>
        <w:ind w:firstLine="720"/>
        <w:contextualSpacing/>
        <w:jc w:val="both"/>
        <w:rPr>
          <w:rFonts w:ascii="Times New Roman" w:hAnsi="Times New Roman" w:cs="Times New Roman"/>
          <w:sz w:val="24"/>
          <w:szCs w:val="24"/>
        </w:rPr>
      </w:pPr>
      <w:r w:rsidRPr="00285144">
        <w:rPr>
          <w:rFonts w:ascii="Times New Roman" w:hAnsi="Times New Roman" w:cs="Times New Roman"/>
          <w:sz w:val="24"/>
          <w:szCs w:val="24"/>
        </w:rPr>
        <w:lastRenderedPageBreak/>
        <w:t>Definisikan struktur organisasi merupakan desain organisasi dimana manajer melakukan alokasi sumber daya yang dimiliki organisasi, terutama yang terkait dengan pembagian kerja dan sumber daya yang dimiliki organisasi, serta bagaimana keseluruhan kerja tersebut dapat dikoordinasikan dan dikomunikasikan.</w:t>
      </w:r>
      <w:r w:rsidR="007A5892" w:rsidRPr="00285144">
        <w:rPr>
          <w:rFonts w:ascii="Times New Roman" w:hAnsi="Times New Roman" w:cs="Times New Roman"/>
          <w:sz w:val="24"/>
          <w:szCs w:val="24"/>
        </w:rPr>
        <w:t xml:space="preserve"> Bentuk struktur organisasional adalah sentralisasi dan desentralisasi.</w:t>
      </w:r>
    </w:p>
    <w:p w:rsidR="008B55F8" w:rsidRPr="00285144" w:rsidRDefault="008B55F8" w:rsidP="008474A0">
      <w:pPr>
        <w:pStyle w:val="ListParagraph"/>
        <w:widowControl w:val="0"/>
        <w:numPr>
          <w:ilvl w:val="0"/>
          <w:numId w:val="35"/>
        </w:numPr>
        <w:spacing w:after="0" w:line="480" w:lineRule="auto"/>
        <w:ind w:left="426" w:hanging="426"/>
        <w:jc w:val="both"/>
        <w:rPr>
          <w:b/>
          <w:sz w:val="24"/>
          <w:szCs w:val="24"/>
        </w:rPr>
      </w:pPr>
      <w:r w:rsidRPr="00285144">
        <w:rPr>
          <w:b/>
          <w:sz w:val="24"/>
          <w:szCs w:val="24"/>
        </w:rPr>
        <w:t>Variabel Terikat (Dependent Variable)</w:t>
      </w:r>
    </w:p>
    <w:p w:rsidR="008B55F8" w:rsidRPr="00285144" w:rsidRDefault="008B55F8" w:rsidP="008474A0">
      <w:pPr>
        <w:widowControl w:val="0"/>
        <w:spacing w:after="0" w:line="480" w:lineRule="auto"/>
        <w:ind w:firstLine="720"/>
        <w:contextualSpacing/>
        <w:jc w:val="both"/>
        <w:rPr>
          <w:rFonts w:ascii="Times New Roman" w:eastAsia="Times New Roman" w:hAnsi="Times New Roman" w:cs="Times New Roman"/>
          <w:color w:val="212121"/>
          <w:sz w:val="24"/>
          <w:szCs w:val="24"/>
        </w:rPr>
      </w:pPr>
      <w:r w:rsidRPr="00285144">
        <w:rPr>
          <w:rFonts w:ascii="Times New Roman" w:eastAsia="Times New Roman" w:hAnsi="Times New Roman" w:cs="Times New Roman"/>
          <w:color w:val="212121"/>
          <w:sz w:val="24"/>
          <w:szCs w:val="24"/>
        </w:rPr>
        <w:t>Pengertian variabel terikat (dependent variable) menurut Sugiyono (2013:59) adalah sebagai berikut:</w:t>
      </w:r>
    </w:p>
    <w:p w:rsidR="008B55F8" w:rsidRPr="00285144" w:rsidRDefault="008B55F8" w:rsidP="008474A0">
      <w:pPr>
        <w:pStyle w:val="ListParagraph"/>
        <w:widowControl w:val="0"/>
        <w:spacing w:after="0" w:line="480" w:lineRule="auto"/>
        <w:jc w:val="both"/>
        <w:rPr>
          <w:rFonts w:eastAsia="Times New Roman"/>
          <w:color w:val="212121"/>
          <w:sz w:val="24"/>
          <w:szCs w:val="24"/>
        </w:rPr>
      </w:pPr>
      <w:r w:rsidRPr="00285144">
        <w:rPr>
          <w:rFonts w:eastAsia="Times New Roman"/>
          <w:color w:val="212121"/>
          <w:sz w:val="24"/>
          <w:szCs w:val="24"/>
        </w:rPr>
        <w:t>“Variabel terikat adalah variabel yang dipengaruhi atau yang menjadi akibat</w:t>
      </w:r>
      <w:r w:rsidR="007F285C" w:rsidRPr="00285144">
        <w:rPr>
          <w:rFonts w:eastAsia="Times New Roman"/>
          <w:color w:val="212121"/>
          <w:sz w:val="24"/>
          <w:szCs w:val="24"/>
        </w:rPr>
        <w:t>, karena adanya variabel bebas.”</w:t>
      </w:r>
    </w:p>
    <w:p w:rsidR="008B55F8" w:rsidRPr="00285144" w:rsidRDefault="008B55F8" w:rsidP="008474A0">
      <w:pPr>
        <w:widowControl w:val="0"/>
        <w:spacing w:after="0" w:line="480" w:lineRule="auto"/>
        <w:ind w:firstLine="720"/>
        <w:contextualSpacing/>
        <w:jc w:val="both"/>
        <w:rPr>
          <w:rFonts w:ascii="Times New Roman" w:eastAsia="Times New Roman" w:hAnsi="Times New Roman" w:cs="Times New Roman"/>
          <w:color w:val="212121"/>
          <w:sz w:val="24"/>
          <w:szCs w:val="24"/>
        </w:rPr>
      </w:pPr>
      <w:r w:rsidRPr="00285144">
        <w:rPr>
          <w:rFonts w:ascii="Times New Roman" w:eastAsia="Times New Roman" w:hAnsi="Times New Roman" w:cs="Times New Roman"/>
          <w:color w:val="212121"/>
          <w:sz w:val="24"/>
          <w:szCs w:val="24"/>
        </w:rPr>
        <w:t>Dalam penelitian ini yang menjadi variabel terikat (</w:t>
      </w:r>
      <w:r w:rsidRPr="00285144">
        <w:rPr>
          <w:rFonts w:ascii="Times New Roman" w:eastAsia="Times New Roman" w:hAnsi="Times New Roman" w:cs="Times New Roman"/>
          <w:i/>
          <w:color w:val="212121"/>
          <w:sz w:val="24"/>
          <w:szCs w:val="24"/>
        </w:rPr>
        <w:t>dependent variable</w:t>
      </w:r>
      <w:r w:rsidRPr="00285144">
        <w:rPr>
          <w:rFonts w:ascii="Times New Roman" w:eastAsia="Times New Roman" w:hAnsi="Times New Roman" w:cs="Times New Roman"/>
          <w:color w:val="212121"/>
          <w:sz w:val="24"/>
          <w:szCs w:val="24"/>
        </w:rPr>
        <w:t>) adalah karakteristik sistem informasi akuntansi manajemen.</w:t>
      </w:r>
    </w:p>
    <w:p w:rsidR="008B55F8" w:rsidRPr="00285144" w:rsidRDefault="003E0A36" w:rsidP="003E0A36">
      <w:pPr>
        <w:widowControl w:val="0"/>
        <w:tabs>
          <w:tab w:val="left" w:pos="709"/>
        </w:tabs>
        <w:spacing w:after="0" w:line="528"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F285C" w:rsidRPr="00285144">
        <w:rPr>
          <w:rFonts w:ascii="Times New Roman" w:hAnsi="Times New Roman" w:cs="Times New Roman"/>
          <w:sz w:val="24"/>
          <w:szCs w:val="24"/>
        </w:rPr>
        <w:t xml:space="preserve">Definisi </w:t>
      </w:r>
      <w:r w:rsidR="007F285C" w:rsidRPr="003E0A36">
        <w:rPr>
          <w:rFonts w:ascii="Times New Roman" w:eastAsia="Times New Roman" w:hAnsi="Times New Roman" w:cs="Times New Roman"/>
          <w:sz w:val="24"/>
          <w:szCs w:val="24"/>
        </w:rPr>
        <w:t>Sistem</w:t>
      </w:r>
      <w:r w:rsidR="007F285C" w:rsidRPr="00285144">
        <w:rPr>
          <w:rFonts w:ascii="Times New Roman" w:hAnsi="Times New Roman" w:cs="Times New Roman"/>
          <w:sz w:val="24"/>
          <w:szCs w:val="24"/>
        </w:rPr>
        <w:t xml:space="preserve"> informasi akuntansi manajemen (</w:t>
      </w:r>
      <w:r w:rsidR="007F285C" w:rsidRPr="00285144">
        <w:rPr>
          <w:rFonts w:ascii="Times New Roman" w:hAnsi="Times New Roman" w:cs="Times New Roman"/>
          <w:i/>
          <w:sz w:val="24"/>
          <w:szCs w:val="24"/>
        </w:rPr>
        <w:t>management accounting information system</w:t>
      </w:r>
      <w:r w:rsidR="007F285C" w:rsidRPr="00285144">
        <w:rPr>
          <w:rFonts w:ascii="Times New Roman" w:hAnsi="Times New Roman" w:cs="Times New Roman"/>
          <w:sz w:val="24"/>
          <w:szCs w:val="24"/>
        </w:rPr>
        <w:t xml:space="preserve">) adalah sistem informasi yang mentransformasikan </w:t>
      </w:r>
      <w:r w:rsidR="007F285C" w:rsidRPr="00285144">
        <w:rPr>
          <w:rFonts w:ascii="Times New Roman" w:hAnsi="Times New Roman" w:cs="Times New Roman"/>
          <w:i/>
          <w:sz w:val="24"/>
          <w:szCs w:val="24"/>
        </w:rPr>
        <w:t>input</w:t>
      </w:r>
      <w:r w:rsidR="007F285C" w:rsidRPr="00285144">
        <w:rPr>
          <w:rFonts w:ascii="Times New Roman" w:hAnsi="Times New Roman" w:cs="Times New Roman"/>
          <w:sz w:val="24"/>
          <w:szCs w:val="24"/>
        </w:rPr>
        <w:t xml:space="preserve"> dengan menggunakan proses untuk menghasilkan </w:t>
      </w:r>
      <w:r w:rsidR="007F285C" w:rsidRPr="00285144">
        <w:rPr>
          <w:rFonts w:ascii="Times New Roman" w:hAnsi="Times New Roman" w:cs="Times New Roman"/>
          <w:i/>
          <w:sz w:val="24"/>
          <w:szCs w:val="24"/>
        </w:rPr>
        <w:t>output</w:t>
      </w:r>
      <w:r w:rsidR="007F285C" w:rsidRPr="00285144">
        <w:rPr>
          <w:rFonts w:ascii="Times New Roman" w:hAnsi="Times New Roman" w:cs="Times New Roman"/>
          <w:sz w:val="24"/>
          <w:szCs w:val="24"/>
        </w:rPr>
        <w:t xml:space="preserve"> yang dibutuhkan untuk mendukung </w:t>
      </w:r>
      <w:r w:rsidR="007F285C" w:rsidRPr="00285144">
        <w:rPr>
          <w:rFonts w:ascii="Times New Roman" w:eastAsia="Times New Roman" w:hAnsi="Times New Roman" w:cs="Times New Roman"/>
          <w:color w:val="212121"/>
          <w:sz w:val="24"/>
          <w:szCs w:val="24"/>
        </w:rPr>
        <w:t>pengambilan</w:t>
      </w:r>
      <w:r w:rsidR="007F285C" w:rsidRPr="00285144">
        <w:rPr>
          <w:rFonts w:ascii="Times New Roman" w:hAnsi="Times New Roman" w:cs="Times New Roman"/>
          <w:sz w:val="24"/>
          <w:szCs w:val="24"/>
        </w:rPr>
        <w:t xml:space="preserve"> keputusan. Proses ini dapat dideskripsikan melalui berbagai kegiatan seperti proses identifikasi, pengukuran, akumulasi, analisis, dan pelaporan informasi. Keluaran mencakup berbagai laporan seperti laporan biaya aktivitas, harga pokok produk, laporan pembelian, laporan pemakaian bahan, laporan jam kerja.</w:t>
      </w:r>
      <w:r w:rsidR="0090740B" w:rsidRPr="00285144">
        <w:rPr>
          <w:rFonts w:ascii="Times New Roman" w:hAnsi="Times New Roman" w:cs="Times New Roman"/>
          <w:sz w:val="24"/>
          <w:szCs w:val="24"/>
        </w:rPr>
        <w:t xml:space="preserve"> K</w:t>
      </w:r>
      <w:r w:rsidR="008B55F8" w:rsidRPr="00285144">
        <w:rPr>
          <w:rFonts w:ascii="Times New Roman" w:hAnsi="Times New Roman" w:cs="Times New Roman"/>
          <w:sz w:val="24"/>
          <w:szCs w:val="24"/>
        </w:rPr>
        <w:t>arakteristik sistem informasi akuntansi manajemen yaitu sebagai berikut :</w:t>
      </w:r>
    </w:p>
    <w:p w:rsidR="008B55F8" w:rsidRPr="00285144" w:rsidRDefault="008B55F8" w:rsidP="008474A0">
      <w:pPr>
        <w:widowControl w:val="0"/>
        <w:autoSpaceDE w:val="0"/>
        <w:autoSpaceDN w:val="0"/>
        <w:adjustRightInd w:val="0"/>
        <w:spacing w:after="0" w:line="480" w:lineRule="auto"/>
        <w:ind w:left="709"/>
        <w:contextualSpacing/>
        <w:jc w:val="both"/>
        <w:rPr>
          <w:rFonts w:ascii="Times New Roman" w:hAnsi="Times New Roman" w:cs="Times New Roman"/>
          <w:sz w:val="24"/>
          <w:szCs w:val="24"/>
        </w:rPr>
      </w:pPr>
      <w:r w:rsidRPr="00285144">
        <w:rPr>
          <w:rFonts w:ascii="Times New Roman" w:hAnsi="Times New Roman" w:cs="Times New Roman"/>
          <w:sz w:val="24"/>
          <w:szCs w:val="24"/>
        </w:rPr>
        <w:lastRenderedPageBreak/>
        <w:t xml:space="preserve">1. </w:t>
      </w:r>
      <w:r w:rsidRPr="00285144">
        <w:rPr>
          <w:rFonts w:ascii="Times New Roman" w:hAnsi="Times New Roman" w:cs="Times New Roman"/>
          <w:i/>
          <w:sz w:val="24"/>
          <w:szCs w:val="24"/>
        </w:rPr>
        <w:t>Scope</w:t>
      </w:r>
      <w:r w:rsidRPr="00285144">
        <w:rPr>
          <w:rFonts w:ascii="Times New Roman" w:hAnsi="Times New Roman" w:cs="Times New Roman"/>
          <w:sz w:val="24"/>
          <w:szCs w:val="24"/>
        </w:rPr>
        <w:t xml:space="preserve"> (Lingkup)</w:t>
      </w:r>
    </w:p>
    <w:p w:rsidR="008B55F8" w:rsidRPr="00285144" w:rsidRDefault="008B55F8" w:rsidP="008474A0">
      <w:pPr>
        <w:widowControl w:val="0"/>
        <w:autoSpaceDE w:val="0"/>
        <w:autoSpaceDN w:val="0"/>
        <w:adjustRightInd w:val="0"/>
        <w:spacing w:after="0" w:line="480" w:lineRule="auto"/>
        <w:ind w:left="709"/>
        <w:contextualSpacing/>
        <w:jc w:val="both"/>
        <w:rPr>
          <w:rFonts w:ascii="Times New Roman" w:hAnsi="Times New Roman" w:cs="Times New Roman"/>
          <w:sz w:val="24"/>
          <w:szCs w:val="24"/>
        </w:rPr>
      </w:pPr>
      <w:r w:rsidRPr="00285144">
        <w:rPr>
          <w:rFonts w:ascii="Times New Roman" w:hAnsi="Times New Roman" w:cs="Times New Roman"/>
          <w:sz w:val="24"/>
          <w:szCs w:val="24"/>
        </w:rPr>
        <w:t xml:space="preserve">2. </w:t>
      </w:r>
      <w:r w:rsidRPr="00285144">
        <w:rPr>
          <w:rFonts w:ascii="Times New Roman" w:hAnsi="Times New Roman" w:cs="Times New Roman"/>
          <w:i/>
          <w:sz w:val="24"/>
          <w:szCs w:val="24"/>
        </w:rPr>
        <w:t>Timeliness</w:t>
      </w:r>
      <w:r w:rsidRPr="00285144">
        <w:rPr>
          <w:rFonts w:ascii="Times New Roman" w:hAnsi="Times New Roman" w:cs="Times New Roman"/>
          <w:sz w:val="24"/>
          <w:szCs w:val="24"/>
        </w:rPr>
        <w:t xml:space="preserve"> (Tepat waktu)</w:t>
      </w:r>
    </w:p>
    <w:p w:rsidR="008B55F8" w:rsidRPr="00285144" w:rsidRDefault="008B55F8" w:rsidP="008474A0">
      <w:pPr>
        <w:widowControl w:val="0"/>
        <w:autoSpaceDE w:val="0"/>
        <w:autoSpaceDN w:val="0"/>
        <w:adjustRightInd w:val="0"/>
        <w:spacing w:after="0" w:line="480" w:lineRule="auto"/>
        <w:ind w:left="709"/>
        <w:contextualSpacing/>
        <w:jc w:val="both"/>
        <w:rPr>
          <w:rFonts w:ascii="Times New Roman" w:hAnsi="Times New Roman" w:cs="Times New Roman"/>
          <w:sz w:val="24"/>
          <w:szCs w:val="24"/>
        </w:rPr>
      </w:pPr>
      <w:r w:rsidRPr="00285144">
        <w:rPr>
          <w:rFonts w:ascii="Times New Roman" w:hAnsi="Times New Roman" w:cs="Times New Roman"/>
          <w:sz w:val="24"/>
          <w:szCs w:val="24"/>
        </w:rPr>
        <w:t xml:space="preserve">3. </w:t>
      </w:r>
      <w:r w:rsidRPr="00285144">
        <w:rPr>
          <w:rFonts w:ascii="Times New Roman" w:hAnsi="Times New Roman" w:cs="Times New Roman"/>
          <w:i/>
          <w:sz w:val="24"/>
          <w:szCs w:val="24"/>
        </w:rPr>
        <w:t>Aggregation</w:t>
      </w:r>
      <w:r w:rsidRPr="00285144">
        <w:rPr>
          <w:rFonts w:ascii="Times New Roman" w:hAnsi="Times New Roman" w:cs="Times New Roman"/>
          <w:sz w:val="24"/>
          <w:szCs w:val="24"/>
        </w:rPr>
        <w:t xml:space="preserve"> (Agregasi)</w:t>
      </w:r>
    </w:p>
    <w:p w:rsidR="0090740B" w:rsidRPr="00285144" w:rsidRDefault="008B55F8" w:rsidP="008474A0">
      <w:pPr>
        <w:widowControl w:val="0"/>
        <w:autoSpaceDE w:val="0"/>
        <w:autoSpaceDN w:val="0"/>
        <w:adjustRightInd w:val="0"/>
        <w:spacing w:after="0" w:line="480" w:lineRule="auto"/>
        <w:ind w:left="709"/>
        <w:contextualSpacing/>
        <w:jc w:val="both"/>
        <w:rPr>
          <w:rFonts w:ascii="Times New Roman" w:hAnsi="Times New Roman" w:cs="Times New Roman"/>
          <w:sz w:val="24"/>
          <w:szCs w:val="24"/>
        </w:rPr>
      </w:pPr>
      <w:r w:rsidRPr="00285144">
        <w:rPr>
          <w:rFonts w:ascii="Times New Roman" w:hAnsi="Times New Roman" w:cs="Times New Roman"/>
          <w:sz w:val="24"/>
          <w:szCs w:val="24"/>
        </w:rPr>
        <w:t xml:space="preserve">4. </w:t>
      </w:r>
      <w:r w:rsidRPr="00285144">
        <w:rPr>
          <w:rFonts w:ascii="Times New Roman" w:hAnsi="Times New Roman" w:cs="Times New Roman"/>
          <w:i/>
          <w:sz w:val="24"/>
          <w:szCs w:val="24"/>
        </w:rPr>
        <w:t>Integration</w:t>
      </w:r>
      <w:r w:rsidR="0090740B" w:rsidRPr="00285144">
        <w:rPr>
          <w:rFonts w:ascii="Times New Roman" w:hAnsi="Times New Roman" w:cs="Times New Roman"/>
          <w:sz w:val="24"/>
          <w:szCs w:val="24"/>
        </w:rPr>
        <w:t xml:space="preserve"> (Integrasi)</w:t>
      </w:r>
      <w:r w:rsidRPr="00285144">
        <w:rPr>
          <w:rFonts w:ascii="Times New Roman" w:hAnsi="Times New Roman" w:cs="Times New Roman"/>
          <w:sz w:val="24"/>
          <w:szCs w:val="24"/>
        </w:rPr>
        <w:t>.</w:t>
      </w:r>
    </w:p>
    <w:p w:rsidR="008474A0" w:rsidRPr="00285144" w:rsidRDefault="008474A0" w:rsidP="008474A0">
      <w:pPr>
        <w:widowControl w:val="0"/>
        <w:autoSpaceDE w:val="0"/>
        <w:autoSpaceDN w:val="0"/>
        <w:adjustRightInd w:val="0"/>
        <w:spacing w:after="0" w:line="480" w:lineRule="auto"/>
        <w:ind w:left="709"/>
        <w:contextualSpacing/>
        <w:jc w:val="both"/>
        <w:rPr>
          <w:rFonts w:ascii="Times New Roman" w:hAnsi="Times New Roman" w:cs="Times New Roman"/>
          <w:sz w:val="24"/>
          <w:szCs w:val="24"/>
        </w:rPr>
      </w:pPr>
    </w:p>
    <w:p w:rsidR="008B55F8" w:rsidRPr="00285144" w:rsidRDefault="008B55F8" w:rsidP="008474A0">
      <w:pPr>
        <w:widowControl w:val="0"/>
        <w:tabs>
          <w:tab w:val="left" w:pos="709"/>
        </w:tabs>
        <w:spacing w:after="0" w:line="480" w:lineRule="auto"/>
        <w:contextualSpacing/>
        <w:jc w:val="both"/>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3.2.2.</w:t>
      </w:r>
      <w:r w:rsidRPr="00285144">
        <w:rPr>
          <w:rFonts w:ascii="Times New Roman" w:eastAsia="Times New Roman" w:hAnsi="Times New Roman" w:cs="Times New Roman"/>
          <w:b/>
          <w:sz w:val="24"/>
          <w:szCs w:val="24"/>
        </w:rPr>
        <w:tab/>
        <w:t>Operasionalisasi Variabel Penelitian</w:t>
      </w:r>
    </w:p>
    <w:p w:rsidR="008B55F8" w:rsidRPr="00285144" w:rsidRDefault="008B55F8" w:rsidP="008474A0">
      <w:pPr>
        <w:widowControl w:val="0"/>
        <w:tabs>
          <w:tab w:val="left" w:pos="709"/>
        </w:tabs>
        <w:spacing w:after="0" w:line="528" w:lineRule="auto"/>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b/>
          <w:color w:val="212121"/>
          <w:sz w:val="24"/>
          <w:szCs w:val="24"/>
        </w:rPr>
        <w:tab/>
      </w:r>
      <w:r w:rsidRPr="00285144">
        <w:rPr>
          <w:rFonts w:ascii="Times New Roman" w:eastAsia="Times New Roman" w:hAnsi="Times New Roman" w:cs="Times New Roman"/>
          <w:sz w:val="24"/>
          <w:szCs w:val="24"/>
        </w:rPr>
        <w:t>Operasionalisasi variabel diperlukan untuk mengetahui jenis dan indikator dari variabel-variabel yang terkait dalam penelitian ini. Selain itu, proses ini juga dimaksudkan untuk menentukan skala pengukuran dari masing-masing variabel sehingga pengujian hipotesis dengan menggunakan alat bantu statistik dapat dilakukan secara benar.</w:t>
      </w:r>
    </w:p>
    <w:p w:rsidR="008B55F8" w:rsidRPr="00285144" w:rsidRDefault="008B55F8" w:rsidP="008474A0">
      <w:pPr>
        <w:widowControl w:val="0"/>
        <w:tabs>
          <w:tab w:val="left" w:pos="709"/>
        </w:tabs>
        <w:spacing w:after="0" w:line="528" w:lineRule="auto"/>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ab/>
        <w:t>Sesuai dengan penelitian yang dilakukan penulis yaitu mengenai pengaruh desentralisasi dan ketidakpastian lingkungan terhadap kinerja manajerial melalui sistem informasi akuntansi manajemen, maka terdapat empat variabel penelitian yaitu:</w:t>
      </w:r>
    </w:p>
    <w:p w:rsidR="008B55F8" w:rsidRPr="00285144" w:rsidRDefault="008B55F8" w:rsidP="008474A0">
      <w:pPr>
        <w:pStyle w:val="ListParagraph"/>
        <w:widowControl w:val="0"/>
        <w:numPr>
          <w:ilvl w:val="0"/>
          <w:numId w:val="5"/>
        </w:numPr>
        <w:spacing w:after="0" w:line="528" w:lineRule="auto"/>
        <w:jc w:val="both"/>
        <w:rPr>
          <w:rFonts w:eastAsia="Times New Roman"/>
          <w:sz w:val="24"/>
          <w:szCs w:val="24"/>
        </w:rPr>
      </w:pPr>
      <w:r w:rsidRPr="00285144">
        <w:rPr>
          <w:rFonts w:eastAsia="Times New Roman"/>
          <w:sz w:val="24"/>
          <w:szCs w:val="24"/>
        </w:rPr>
        <w:t>Ketidakpastian Lingkungan (X</w:t>
      </w:r>
      <w:r w:rsidRPr="00285144">
        <w:rPr>
          <w:rFonts w:eastAsia="Times New Roman"/>
          <w:sz w:val="24"/>
          <w:szCs w:val="24"/>
          <w:vertAlign w:val="subscript"/>
        </w:rPr>
        <w:t>1</w:t>
      </w:r>
      <w:r w:rsidRPr="00285144">
        <w:rPr>
          <w:rFonts w:eastAsia="Times New Roman"/>
          <w:sz w:val="24"/>
          <w:szCs w:val="24"/>
        </w:rPr>
        <w:t>)</w:t>
      </w:r>
    </w:p>
    <w:p w:rsidR="008B55F8" w:rsidRPr="00285144" w:rsidRDefault="008B55F8" w:rsidP="008474A0">
      <w:pPr>
        <w:pStyle w:val="ListParagraph"/>
        <w:widowControl w:val="0"/>
        <w:numPr>
          <w:ilvl w:val="0"/>
          <w:numId w:val="5"/>
        </w:numPr>
        <w:spacing w:after="0" w:line="528" w:lineRule="auto"/>
        <w:jc w:val="both"/>
        <w:rPr>
          <w:rFonts w:eastAsia="Times New Roman"/>
          <w:sz w:val="24"/>
          <w:szCs w:val="24"/>
        </w:rPr>
      </w:pPr>
      <w:r w:rsidRPr="00285144">
        <w:rPr>
          <w:sz w:val="24"/>
          <w:szCs w:val="24"/>
        </w:rPr>
        <w:t>Saling Ketergantungan (X2)</w:t>
      </w:r>
    </w:p>
    <w:p w:rsidR="008B55F8" w:rsidRPr="00285144" w:rsidRDefault="008B55F8" w:rsidP="008474A0">
      <w:pPr>
        <w:pStyle w:val="ListParagraph"/>
        <w:widowControl w:val="0"/>
        <w:numPr>
          <w:ilvl w:val="0"/>
          <w:numId w:val="5"/>
        </w:numPr>
        <w:spacing w:after="0" w:line="528" w:lineRule="auto"/>
        <w:jc w:val="both"/>
        <w:rPr>
          <w:rFonts w:eastAsia="Times New Roman"/>
          <w:sz w:val="24"/>
          <w:szCs w:val="24"/>
        </w:rPr>
      </w:pPr>
      <w:r w:rsidRPr="00285144">
        <w:rPr>
          <w:sz w:val="24"/>
          <w:szCs w:val="24"/>
        </w:rPr>
        <w:t>Struktur Organisasional (X3)</w:t>
      </w:r>
    </w:p>
    <w:p w:rsidR="008B55F8" w:rsidRPr="00285144" w:rsidRDefault="008B55F8" w:rsidP="008474A0">
      <w:pPr>
        <w:pStyle w:val="ListParagraph"/>
        <w:widowControl w:val="0"/>
        <w:numPr>
          <w:ilvl w:val="0"/>
          <w:numId w:val="5"/>
        </w:numPr>
        <w:spacing w:after="0" w:line="528" w:lineRule="auto"/>
        <w:jc w:val="both"/>
        <w:rPr>
          <w:rFonts w:eastAsia="Times New Roman"/>
          <w:sz w:val="24"/>
          <w:szCs w:val="24"/>
        </w:rPr>
      </w:pPr>
      <w:r w:rsidRPr="00285144">
        <w:rPr>
          <w:rFonts w:eastAsia="Times New Roman"/>
          <w:sz w:val="24"/>
          <w:szCs w:val="24"/>
        </w:rPr>
        <w:t>Karakteristik Sistem Informasi Akuntansi Manajemen (Y)</w:t>
      </w:r>
    </w:p>
    <w:p w:rsidR="008B55F8" w:rsidRPr="00285144" w:rsidRDefault="008474A0" w:rsidP="008474A0">
      <w:pPr>
        <w:widowControl w:val="0"/>
        <w:tabs>
          <w:tab w:val="left" w:pos="709"/>
        </w:tabs>
        <w:spacing w:after="0" w:line="528" w:lineRule="auto"/>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ab/>
      </w:r>
      <w:r w:rsidR="008B55F8" w:rsidRPr="00285144">
        <w:rPr>
          <w:rFonts w:ascii="Times New Roman" w:eastAsia="Times New Roman" w:hAnsi="Times New Roman" w:cs="Times New Roman"/>
          <w:sz w:val="24"/>
          <w:szCs w:val="24"/>
        </w:rPr>
        <w:t>Dalam rangka pengujian, masing-masing variabel independen, variabel dependen, dan variabel intervening diuraikan ke dalam indikator-indikator variabel yang bersangkutan, seperti yang dijelaskan pada tabel berikut ini:</w:t>
      </w:r>
    </w:p>
    <w:p w:rsidR="008B55F8" w:rsidRPr="00285144" w:rsidRDefault="008B55F8" w:rsidP="008474A0">
      <w:pPr>
        <w:widowControl w:val="0"/>
        <w:spacing w:after="0" w:line="360"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lastRenderedPageBreak/>
        <w:t>Tabel 3.1</w:t>
      </w:r>
    </w:p>
    <w:p w:rsidR="008B55F8" w:rsidRPr="00285144" w:rsidRDefault="008B55F8" w:rsidP="008474A0">
      <w:pPr>
        <w:widowControl w:val="0"/>
        <w:spacing w:after="0" w:line="360"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Operasionalisasi Variabel (X</w:t>
      </w:r>
      <w:r w:rsidRPr="00285144">
        <w:rPr>
          <w:rFonts w:ascii="Times New Roman" w:eastAsia="Times New Roman" w:hAnsi="Times New Roman" w:cs="Times New Roman"/>
          <w:b/>
          <w:sz w:val="24"/>
          <w:szCs w:val="24"/>
          <w:vertAlign w:val="subscript"/>
        </w:rPr>
        <w:t>1</w:t>
      </w:r>
      <w:r w:rsidRPr="00285144">
        <w:rPr>
          <w:rFonts w:ascii="Times New Roman" w:eastAsia="Times New Roman" w:hAnsi="Times New Roman" w:cs="Times New Roman"/>
          <w:b/>
          <w:sz w:val="24"/>
          <w:szCs w:val="24"/>
        </w:rPr>
        <w:t>)</w:t>
      </w:r>
    </w:p>
    <w:p w:rsidR="008B55F8" w:rsidRPr="00285144" w:rsidRDefault="008B55F8" w:rsidP="008474A0">
      <w:pPr>
        <w:widowControl w:val="0"/>
        <w:spacing w:after="0" w:line="360"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Ketidakpastian Lingkungan</w:t>
      </w:r>
    </w:p>
    <w:tbl>
      <w:tblPr>
        <w:tblStyle w:val="TableGrid"/>
        <w:tblW w:w="8791" w:type="dxa"/>
        <w:tblInd w:w="108" w:type="dxa"/>
        <w:tblLayout w:type="fixed"/>
        <w:tblLook w:val="04A0"/>
      </w:tblPr>
      <w:tblGrid>
        <w:gridCol w:w="2127"/>
        <w:gridCol w:w="1984"/>
        <w:gridCol w:w="2268"/>
        <w:gridCol w:w="984"/>
        <w:gridCol w:w="1428"/>
      </w:tblGrid>
      <w:tr w:rsidR="008B55F8" w:rsidRPr="00285144" w:rsidTr="00A533E7">
        <w:trPr>
          <w:trHeight w:val="17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8474A0">
            <w:pPr>
              <w:widowControl w:val="0"/>
              <w:spacing w:line="312"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Konsep</w:t>
            </w:r>
          </w:p>
          <w:p w:rsidR="008B55F8" w:rsidRPr="00285144" w:rsidRDefault="008B55F8" w:rsidP="008474A0">
            <w:pPr>
              <w:widowControl w:val="0"/>
              <w:spacing w:line="312"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Variabel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8474A0">
            <w:pPr>
              <w:widowControl w:val="0"/>
              <w:spacing w:line="312"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Dimensi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8474A0">
            <w:pPr>
              <w:widowControl w:val="0"/>
              <w:spacing w:line="312"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Indikator</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8474A0">
            <w:pPr>
              <w:widowControl w:val="0"/>
              <w:spacing w:line="312"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Skala</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8474A0">
            <w:pPr>
              <w:widowControl w:val="0"/>
              <w:spacing w:line="312" w:lineRule="auto"/>
              <w:contextualSpacing/>
              <w:jc w:val="center"/>
              <w:rPr>
                <w:rFonts w:ascii="Times New Roman" w:eastAsia="Times New Roman" w:hAnsi="Times New Roman" w:cs="Times New Roman"/>
                <w:b/>
                <w:sz w:val="24"/>
                <w:szCs w:val="24"/>
                <w:lang w:val="en-US"/>
              </w:rPr>
            </w:pPr>
            <w:r w:rsidRPr="00285144">
              <w:rPr>
                <w:rFonts w:ascii="Times New Roman" w:eastAsia="Times New Roman" w:hAnsi="Times New Roman" w:cs="Times New Roman"/>
                <w:b/>
                <w:sz w:val="24"/>
                <w:szCs w:val="24"/>
                <w:lang w:val="en-US"/>
              </w:rPr>
              <w:t>Item Pertanyaan</w:t>
            </w:r>
          </w:p>
        </w:tc>
      </w:tr>
      <w:tr w:rsidR="008B55F8" w:rsidRPr="00285144" w:rsidTr="00A533E7">
        <w:trPr>
          <w:trHeight w:val="170"/>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5F8" w:rsidRPr="00285144" w:rsidRDefault="008B55F8" w:rsidP="008474A0">
            <w:pPr>
              <w:widowControl w:val="0"/>
              <w:spacing w:line="312" w:lineRule="auto"/>
              <w:contextualSpacing/>
              <w:rPr>
                <w:rFonts w:ascii="Times New Roman" w:hAnsi="Times New Roman" w:cs="Times New Roman"/>
                <w:sz w:val="24"/>
                <w:szCs w:val="24"/>
              </w:rPr>
            </w:pPr>
            <w:r w:rsidRPr="00285144">
              <w:rPr>
                <w:rFonts w:ascii="Times New Roman" w:hAnsi="Times New Roman" w:cs="Times New Roman"/>
                <w:b/>
                <w:sz w:val="24"/>
                <w:szCs w:val="24"/>
              </w:rPr>
              <w:t>Ketidakpastian Lingkungan (X</w:t>
            </w:r>
            <w:r w:rsidRPr="00285144">
              <w:rPr>
                <w:rFonts w:ascii="Times New Roman" w:hAnsi="Times New Roman" w:cs="Times New Roman"/>
                <w:b/>
                <w:sz w:val="24"/>
                <w:szCs w:val="24"/>
                <w:vertAlign w:val="subscript"/>
              </w:rPr>
              <w:t>1</w:t>
            </w:r>
            <w:r w:rsidRPr="00285144">
              <w:rPr>
                <w:rFonts w:ascii="Times New Roman" w:hAnsi="Times New Roman" w:cs="Times New Roman"/>
                <w:b/>
                <w:sz w:val="24"/>
                <w:szCs w:val="24"/>
              </w:rPr>
              <w:t>)</w:t>
            </w:r>
          </w:p>
          <w:p w:rsidR="008B55F8" w:rsidRPr="00285144" w:rsidRDefault="008B55F8" w:rsidP="008474A0">
            <w:pPr>
              <w:widowControl w:val="0"/>
              <w:spacing w:line="312" w:lineRule="auto"/>
              <w:contextualSpacing/>
              <w:rPr>
                <w:rFonts w:ascii="Times New Roman" w:hAnsi="Times New Roman" w:cs="Times New Roman"/>
                <w:sz w:val="24"/>
                <w:szCs w:val="24"/>
              </w:rPr>
            </w:pPr>
            <w:r w:rsidRPr="00285144">
              <w:rPr>
                <w:rFonts w:ascii="Times New Roman" w:hAnsi="Times New Roman" w:cs="Times New Roman"/>
                <w:sz w:val="24"/>
                <w:szCs w:val="24"/>
              </w:rPr>
              <w:t>adalah keadaan dimana organisasi atau pimpinannya tidak mempunyai informasi yang cukup mengenai keadaan lingkungannya, sehingga akan menyebabkan timbulnya kesulitan dalam memperkirakan perubahan-perubahan lingkungan yang akan terjadi.</w:t>
            </w:r>
          </w:p>
          <w:p w:rsidR="008B55F8" w:rsidRPr="00285144" w:rsidRDefault="008B55F8" w:rsidP="008474A0">
            <w:pPr>
              <w:widowControl w:val="0"/>
              <w:spacing w:line="312" w:lineRule="auto"/>
              <w:contextualSpacing/>
              <w:rPr>
                <w:rFonts w:ascii="Times New Roman" w:hAnsi="Times New Roman" w:cs="Times New Roman"/>
                <w:sz w:val="24"/>
                <w:szCs w:val="24"/>
              </w:rPr>
            </w:pPr>
          </w:p>
          <w:p w:rsidR="008B55F8" w:rsidRPr="00285144" w:rsidRDefault="008B55F8" w:rsidP="008474A0">
            <w:pPr>
              <w:widowControl w:val="0"/>
              <w:spacing w:line="312" w:lineRule="auto"/>
              <w:contextualSpacing/>
              <w:rPr>
                <w:rFonts w:ascii="Times New Roman" w:hAnsi="Times New Roman" w:cs="Times New Roman"/>
                <w:sz w:val="24"/>
                <w:szCs w:val="24"/>
              </w:rPr>
            </w:pPr>
            <w:r w:rsidRPr="00285144">
              <w:rPr>
                <w:rFonts w:ascii="Times New Roman" w:hAnsi="Times New Roman" w:cs="Times New Roman"/>
                <w:sz w:val="24"/>
                <w:szCs w:val="24"/>
              </w:rPr>
              <w:t xml:space="preserve">Sumber: </w:t>
            </w:r>
          </w:p>
          <w:p w:rsidR="008B55F8" w:rsidRPr="00285144" w:rsidRDefault="008B55F8" w:rsidP="008474A0">
            <w:pPr>
              <w:widowControl w:val="0"/>
              <w:spacing w:line="312" w:lineRule="auto"/>
              <w:contextualSpacing/>
              <w:rPr>
                <w:rFonts w:ascii="Times New Roman" w:hAnsi="Times New Roman" w:cs="Times New Roman"/>
                <w:sz w:val="24"/>
                <w:szCs w:val="24"/>
              </w:rPr>
            </w:pPr>
            <w:r w:rsidRPr="00285144">
              <w:rPr>
                <w:rFonts w:ascii="Times New Roman" w:hAnsi="Times New Roman" w:cs="Times New Roman"/>
                <w:sz w:val="24"/>
                <w:szCs w:val="24"/>
              </w:rPr>
              <w:t xml:space="preserve">Akhmad </w:t>
            </w:r>
            <w:r w:rsidRPr="00285144">
              <w:rPr>
                <w:rFonts w:ascii="Times New Roman" w:hAnsi="Times New Roman" w:cs="Times New Roman"/>
                <w:sz w:val="24"/>
                <w:szCs w:val="24"/>
                <w:lang w:val="en-US"/>
              </w:rPr>
              <w:t>Subkhi</w:t>
            </w:r>
            <w:r w:rsidRPr="00285144">
              <w:rPr>
                <w:rFonts w:ascii="Times New Roman" w:hAnsi="Times New Roman" w:cs="Times New Roman"/>
                <w:sz w:val="24"/>
                <w:szCs w:val="24"/>
              </w:rPr>
              <w:t>dan M. Jauhar (2013:186-188)</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11E4" w:rsidRPr="00285144" w:rsidRDefault="00C511E4" w:rsidP="008474A0">
            <w:pPr>
              <w:widowControl w:val="0"/>
              <w:spacing w:line="312" w:lineRule="auto"/>
              <w:contextualSpacing/>
              <w:rPr>
                <w:rFonts w:ascii="Times New Roman" w:eastAsia="Times New Roman" w:hAnsi="Times New Roman" w:cs="Times New Roman"/>
                <w:sz w:val="24"/>
                <w:szCs w:val="24"/>
                <w:lang w:val="en-US"/>
              </w:rPr>
            </w:pPr>
            <w:r w:rsidRPr="00285144">
              <w:rPr>
                <w:rFonts w:ascii="Times New Roman" w:eastAsia="Times New Roman" w:hAnsi="Times New Roman" w:cs="Times New Roman"/>
                <w:sz w:val="24"/>
                <w:szCs w:val="24"/>
                <w:lang w:val="en-US"/>
              </w:rPr>
              <w:t>Dimensi Ketidakpastian Lingkungan</w:t>
            </w:r>
          </w:p>
          <w:p w:rsidR="008B55F8" w:rsidRPr="00285144" w:rsidRDefault="008B55F8" w:rsidP="008474A0">
            <w:pPr>
              <w:pStyle w:val="ListParagraph"/>
              <w:widowControl w:val="0"/>
              <w:numPr>
                <w:ilvl w:val="0"/>
                <w:numId w:val="6"/>
              </w:numPr>
              <w:spacing w:line="312" w:lineRule="auto"/>
              <w:ind w:left="342"/>
              <w:rPr>
                <w:rFonts w:eastAsia="Times New Roman"/>
                <w:sz w:val="24"/>
                <w:szCs w:val="24"/>
              </w:rPr>
            </w:pPr>
            <w:r w:rsidRPr="00285144">
              <w:rPr>
                <w:rFonts w:eastAsia="Times New Roman"/>
                <w:sz w:val="24"/>
                <w:szCs w:val="24"/>
              </w:rPr>
              <w:t>Kompleksitas Lingkungan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8474A0">
            <w:pPr>
              <w:pStyle w:val="Default"/>
              <w:widowControl w:val="0"/>
              <w:numPr>
                <w:ilvl w:val="0"/>
                <w:numId w:val="7"/>
              </w:numPr>
              <w:spacing w:line="312" w:lineRule="auto"/>
              <w:contextualSpacing/>
            </w:pPr>
            <w:r w:rsidRPr="00285144">
              <w:t>Lingkungan spesifik yang berpengaruh (pelanggan, pemasok, pesaing, kelompok kepentingan masyarakat)</w:t>
            </w:r>
          </w:p>
        </w:tc>
        <w:tc>
          <w:tcPr>
            <w:tcW w:w="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8474A0">
            <w:pPr>
              <w:widowControl w:val="0"/>
              <w:spacing w:line="312" w:lineRule="auto"/>
              <w:contextualSpacing/>
              <w:jc w:val="center"/>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Ordinal</w:t>
            </w:r>
          </w:p>
        </w:tc>
        <w:tc>
          <w:tcPr>
            <w:tcW w:w="14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5F8" w:rsidRPr="00285144" w:rsidRDefault="00185DE1" w:rsidP="008474A0">
            <w:pPr>
              <w:widowControl w:val="0"/>
              <w:spacing w:line="312" w:lineRule="auto"/>
              <w:contextualSpacing/>
              <w:jc w:val="center"/>
              <w:rPr>
                <w:rFonts w:ascii="Times New Roman" w:eastAsia="Times New Roman" w:hAnsi="Times New Roman" w:cs="Times New Roman"/>
                <w:sz w:val="24"/>
                <w:szCs w:val="24"/>
                <w:lang w:val="en-US"/>
              </w:rPr>
            </w:pPr>
            <w:r w:rsidRPr="00285144">
              <w:rPr>
                <w:rFonts w:ascii="Times New Roman" w:eastAsia="Times New Roman" w:hAnsi="Times New Roman" w:cs="Times New Roman"/>
                <w:sz w:val="24"/>
                <w:szCs w:val="24"/>
                <w:lang w:val="en-US"/>
              </w:rPr>
              <w:t>1-2</w:t>
            </w:r>
          </w:p>
        </w:tc>
      </w:tr>
      <w:tr w:rsidR="008B55F8" w:rsidRPr="00285144" w:rsidTr="00A533E7">
        <w:trPr>
          <w:trHeight w:val="170"/>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8474A0">
            <w:pPr>
              <w:widowControl w:val="0"/>
              <w:spacing w:line="312" w:lineRule="auto"/>
              <w:contextualSpacing/>
              <w:rPr>
                <w:rFonts w:ascii="Times New Roman" w:hAnsi="Times New Roman" w:cs="Times New Roman"/>
                <w:sz w:val="24"/>
                <w:szCs w:val="24"/>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8474A0">
            <w:pPr>
              <w:widowControl w:val="0"/>
              <w:spacing w:line="312"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8474A0">
            <w:pPr>
              <w:pStyle w:val="Default"/>
              <w:widowControl w:val="0"/>
              <w:numPr>
                <w:ilvl w:val="0"/>
                <w:numId w:val="7"/>
              </w:numPr>
              <w:spacing w:line="312" w:lineRule="auto"/>
              <w:contextualSpacing/>
            </w:pPr>
            <w:r w:rsidRPr="00285144">
              <w:t>Lingkungan umum yang berpengaruh (teknologi, politik/hukum, budaya, demografi)</w:t>
            </w:r>
          </w:p>
        </w:tc>
        <w:tc>
          <w:tcPr>
            <w:tcW w:w="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8474A0">
            <w:pPr>
              <w:widowControl w:val="0"/>
              <w:spacing w:line="312" w:lineRule="auto"/>
              <w:contextualSpacing/>
              <w:jc w:val="center"/>
              <w:rPr>
                <w:rFonts w:ascii="Times New Roman" w:eastAsia="Times New Roman" w:hAnsi="Times New Roman" w:cs="Times New Roman"/>
                <w:sz w:val="24"/>
                <w:szCs w:val="24"/>
              </w:rPr>
            </w:pPr>
          </w:p>
        </w:tc>
        <w:tc>
          <w:tcPr>
            <w:tcW w:w="14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8474A0">
            <w:pPr>
              <w:widowControl w:val="0"/>
              <w:spacing w:line="312" w:lineRule="auto"/>
              <w:contextualSpacing/>
              <w:jc w:val="center"/>
              <w:rPr>
                <w:rFonts w:ascii="Times New Roman" w:eastAsia="Times New Roman" w:hAnsi="Times New Roman" w:cs="Times New Roman"/>
                <w:sz w:val="24"/>
                <w:szCs w:val="24"/>
                <w:lang w:val="en-US"/>
              </w:rPr>
            </w:pPr>
          </w:p>
        </w:tc>
      </w:tr>
      <w:tr w:rsidR="008B55F8" w:rsidRPr="00285144" w:rsidTr="00A533E7">
        <w:trPr>
          <w:trHeight w:val="170"/>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8474A0">
            <w:pPr>
              <w:widowControl w:val="0"/>
              <w:spacing w:line="312" w:lineRule="auto"/>
              <w:contextualSpacing/>
              <w:rPr>
                <w:rFonts w:ascii="Times New Roman" w:hAnsi="Times New Roman" w:cs="Times New Roman"/>
                <w:sz w:val="24"/>
                <w:szCs w:val="24"/>
              </w:rPr>
            </w:pPr>
          </w:p>
        </w:tc>
        <w:tc>
          <w:tcPr>
            <w:tcW w:w="1984" w:type="dxa"/>
            <w:vMerge w:val="restart"/>
            <w:tcBorders>
              <w:top w:val="single" w:sz="4" w:space="0" w:color="auto"/>
              <w:left w:val="single" w:sz="4" w:space="0" w:color="000000" w:themeColor="text1"/>
              <w:bottom w:val="single" w:sz="4" w:space="0" w:color="auto"/>
              <w:right w:val="single" w:sz="4" w:space="0" w:color="000000" w:themeColor="text1"/>
            </w:tcBorders>
          </w:tcPr>
          <w:p w:rsidR="008B55F8" w:rsidRPr="00285144" w:rsidRDefault="008B55F8" w:rsidP="008474A0">
            <w:pPr>
              <w:pStyle w:val="ListParagraph"/>
              <w:widowControl w:val="0"/>
              <w:numPr>
                <w:ilvl w:val="0"/>
                <w:numId w:val="6"/>
              </w:numPr>
              <w:spacing w:line="312" w:lineRule="auto"/>
              <w:ind w:left="342"/>
              <w:rPr>
                <w:rFonts w:eastAsia="Times New Roman"/>
                <w:sz w:val="24"/>
                <w:szCs w:val="24"/>
              </w:rPr>
            </w:pPr>
            <w:r w:rsidRPr="00285144">
              <w:rPr>
                <w:rFonts w:eastAsia="Times New Roman"/>
                <w:sz w:val="24"/>
                <w:szCs w:val="24"/>
              </w:rPr>
              <w:t>Stabilitas Lingkungan</w:t>
            </w:r>
          </w:p>
          <w:p w:rsidR="008B55F8" w:rsidRPr="00285144" w:rsidRDefault="008B55F8" w:rsidP="008474A0">
            <w:pPr>
              <w:pStyle w:val="ListParagraph"/>
              <w:widowControl w:val="0"/>
              <w:spacing w:line="312" w:lineRule="auto"/>
              <w:ind w:left="342"/>
              <w:rPr>
                <w:rFonts w:eastAsia="Times New Roman"/>
                <w:sz w:val="24"/>
                <w:szCs w:val="24"/>
                <w:lang w:val="en-US"/>
              </w:rPr>
            </w:pPr>
          </w:p>
          <w:p w:rsidR="008B55F8" w:rsidRPr="00285144" w:rsidRDefault="008B55F8" w:rsidP="008474A0">
            <w:pPr>
              <w:pStyle w:val="ListParagraph"/>
              <w:widowControl w:val="0"/>
              <w:spacing w:line="312" w:lineRule="auto"/>
              <w:ind w:left="342"/>
              <w:rPr>
                <w:rFonts w:eastAsia="Times New Roman"/>
                <w:sz w:val="24"/>
                <w:szCs w:val="24"/>
                <w:lang w:val="en-US"/>
              </w:rPr>
            </w:pPr>
          </w:p>
          <w:p w:rsidR="008B55F8" w:rsidRPr="00285144" w:rsidRDefault="008B55F8" w:rsidP="008474A0">
            <w:pPr>
              <w:pStyle w:val="ListParagraph"/>
              <w:widowControl w:val="0"/>
              <w:spacing w:line="312" w:lineRule="auto"/>
              <w:ind w:left="342"/>
              <w:rPr>
                <w:rFonts w:eastAsia="Times New Roman"/>
                <w:sz w:val="24"/>
                <w:szCs w:val="24"/>
                <w:lang w:val="en-US"/>
              </w:rPr>
            </w:pPr>
          </w:p>
          <w:p w:rsidR="008B55F8" w:rsidRPr="00285144" w:rsidRDefault="008B55F8" w:rsidP="008474A0">
            <w:pPr>
              <w:pStyle w:val="ListParagraph"/>
              <w:widowControl w:val="0"/>
              <w:spacing w:line="312" w:lineRule="auto"/>
              <w:ind w:left="342"/>
              <w:rPr>
                <w:rFonts w:eastAsia="Times New Roman"/>
                <w:sz w:val="24"/>
                <w:szCs w:val="24"/>
                <w:lang w:val="en-US"/>
              </w:rPr>
            </w:pPr>
          </w:p>
          <w:p w:rsidR="008474A0" w:rsidRPr="00285144" w:rsidRDefault="008474A0" w:rsidP="008474A0">
            <w:pPr>
              <w:pStyle w:val="ListParagraph"/>
              <w:widowControl w:val="0"/>
              <w:spacing w:line="312" w:lineRule="auto"/>
              <w:ind w:left="342"/>
              <w:rPr>
                <w:rFonts w:eastAsia="Times New Roman"/>
                <w:sz w:val="24"/>
                <w:szCs w:val="24"/>
                <w:lang w:val="en-US"/>
              </w:rPr>
            </w:pPr>
          </w:p>
          <w:p w:rsidR="008B55F8" w:rsidRPr="00285144" w:rsidRDefault="008B55F8" w:rsidP="008474A0">
            <w:pPr>
              <w:widowControl w:val="0"/>
              <w:spacing w:line="312" w:lineRule="auto"/>
              <w:contextualSpacing/>
              <w:rPr>
                <w:rFonts w:ascii="Times New Roman" w:hAnsi="Times New Roman" w:cs="Times New Roman"/>
                <w:sz w:val="24"/>
                <w:szCs w:val="24"/>
              </w:rPr>
            </w:pPr>
            <w:r w:rsidRPr="00285144">
              <w:rPr>
                <w:rFonts w:ascii="Times New Roman" w:hAnsi="Times New Roman" w:cs="Times New Roman"/>
                <w:sz w:val="24"/>
                <w:szCs w:val="24"/>
              </w:rPr>
              <w:t xml:space="preserve">Sumber: </w:t>
            </w:r>
          </w:p>
          <w:p w:rsidR="008B55F8" w:rsidRPr="00285144" w:rsidRDefault="008B55F8" w:rsidP="008474A0">
            <w:pPr>
              <w:widowControl w:val="0"/>
              <w:spacing w:line="312" w:lineRule="auto"/>
              <w:contextualSpacing/>
              <w:rPr>
                <w:rFonts w:ascii="Times New Roman" w:eastAsia="Times New Roman" w:hAnsi="Times New Roman" w:cs="Times New Roman"/>
                <w:sz w:val="24"/>
                <w:szCs w:val="24"/>
                <w:lang w:val="en-US"/>
              </w:rPr>
            </w:pPr>
            <w:r w:rsidRPr="00285144">
              <w:rPr>
                <w:rFonts w:ascii="Times New Roman" w:hAnsi="Times New Roman" w:cs="Times New Roman"/>
                <w:sz w:val="24"/>
                <w:szCs w:val="24"/>
              </w:rPr>
              <w:t xml:space="preserve">Akhmad </w:t>
            </w:r>
            <w:r w:rsidRPr="00285144">
              <w:rPr>
                <w:rFonts w:ascii="Times New Roman" w:hAnsi="Times New Roman" w:cs="Times New Roman"/>
                <w:sz w:val="24"/>
                <w:szCs w:val="24"/>
                <w:lang w:val="en-US"/>
              </w:rPr>
              <w:t>Subkhi</w:t>
            </w:r>
            <w:r w:rsidRPr="00285144">
              <w:rPr>
                <w:rFonts w:ascii="Times New Roman" w:hAnsi="Times New Roman" w:cs="Times New Roman"/>
                <w:sz w:val="24"/>
                <w:szCs w:val="24"/>
              </w:rPr>
              <w:t>dan M. Jauhar (2013:186-188)</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8474A0">
            <w:pPr>
              <w:pStyle w:val="Default"/>
              <w:widowControl w:val="0"/>
              <w:numPr>
                <w:ilvl w:val="0"/>
                <w:numId w:val="8"/>
              </w:numPr>
              <w:spacing w:line="312" w:lineRule="auto"/>
              <w:ind w:left="342" w:hanging="342"/>
              <w:contextualSpacing/>
            </w:pPr>
            <w:r w:rsidRPr="00285144">
              <w:t>Kecepatan perubahan yang terjadi pada lingkungan spesifik</w:t>
            </w:r>
          </w:p>
        </w:tc>
        <w:tc>
          <w:tcPr>
            <w:tcW w:w="984" w:type="dxa"/>
            <w:vMerge w:val="restart"/>
            <w:tcBorders>
              <w:top w:val="single" w:sz="4" w:space="0" w:color="auto"/>
              <w:left w:val="single" w:sz="4" w:space="0" w:color="000000" w:themeColor="text1"/>
              <w:bottom w:val="single" w:sz="4" w:space="0" w:color="auto"/>
              <w:right w:val="single" w:sz="4" w:space="0" w:color="auto"/>
            </w:tcBorders>
            <w:hideMark/>
          </w:tcPr>
          <w:p w:rsidR="008B55F8" w:rsidRPr="00285144" w:rsidRDefault="008B55F8" w:rsidP="008474A0">
            <w:pPr>
              <w:widowControl w:val="0"/>
              <w:spacing w:line="312" w:lineRule="auto"/>
              <w:contextualSpacing/>
              <w:jc w:val="center"/>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Ordinal</w:t>
            </w:r>
          </w:p>
        </w:tc>
        <w:tc>
          <w:tcPr>
            <w:tcW w:w="1428" w:type="dxa"/>
            <w:vMerge w:val="restart"/>
            <w:tcBorders>
              <w:top w:val="single" w:sz="4" w:space="0" w:color="auto"/>
              <w:left w:val="single" w:sz="4" w:space="0" w:color="000000" w:themeColor="text1"/>
              <w:bottom w:val="single" w:sz="4" w:space="0" w:color="auto"/>
              <w:right w:val="single" w:sz="4" w:space="0" w:color="auto"/>
            </w:tcBorders>
          </w:tcPr>
          <w:p w:rsidR="008B55F8" w:rsidRPr="00285144" w:rsidRDefault="00185DE1" w:rsidP="008474A0">
            <w:pPr>
              <w:widowControl w:val="0"/>
              <w:spacing w:line="312" w:lineRule="auto"/>
              <w:contextualSpacing/>
              <w:jc w:val="center"/>
              <w:rPr>
                <w:rFonts w:ascii="Times New Roman" w:eastAsia="Times New Roman" w:hAnsi="Times New Roman" w:cs="Times New Roman"/>
                <w:sz w:val="24"/>
                <w:szCs w:val="24"/>
                <w:lang w:val="en-US"/>
              </w:rPr>
            </w:pPr>
            <w:r w:rsidRPr="00285144">
              <w:rPr>
                <w:rFonts w:ascii="Times New Roman" w:eastAsia="Times New Roman" w:hAnsi="Times New Roman" w:cs="Times New Roman"/>
                <w:sz w:val="24"/>
                <w:szCs w:val="24"/>
                <w:lang w:val="en-US"/>
              </w:rPr>
              <w:t>3-5</w:t>
            </w:r>
          </w:p>
        </w:tc>
      </w:tr>
      <w:tr w:rsidR="008B55F8" w:rsidRPr="00285144" w:rsidTr="00A533E7">
        <w:trPr>
          <w:trHeight w:val="170"/>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8474A0">
            <w:pPr>
              <w:widowControl w:val="0"/>
              <w:spacing w:line="312" w:lineRule="auto"/>
              <w:contextualSpacing/>
              <w:rPr>
                <w:rFonts w:ascii="Times New Roman" w:hAnsi="Times New Roman" w:cs="Times New Roman"/>
                <w:sz w:val="24"/>
                <w:szCs w:val="24"/>
              </w:rPr>
            </w:pPr>
          </w:p>
        </w:tc>
        <w:tc>
          <w:tcPr>
            <w:tcW w:w="1984" w:type="dxa"/>
            <w:vMerge/>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8474A0">
            <w:pPr>
              <w:widowControl w:val="0"/>
              <w:spacing w:line="312" w:lineRule="auto"/>
              <w:contextualSpacing/>
              <w:rPr>
                <w:rFonts w:ascii="Times New Roman" w:eastAsia="Times New Roman" w:hAnsi="Times New Roman" w:cs="Times New Roman"/>
                <w:sz w:val="24"/>
                <w:szCs w:val="24"/>
                <w:lang w:val="en-US"/>
              </w:rPr>
            </w:pP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8474A0">
            <w:pPr>
              <w:pStyle w:val="Default"/>
              <w:widowControl w:val="0"/>
              <w:numPr>
                <w:ilvl w:val="0"/>
                <w:numId w:val="8"/>
              </w:numPr>
              <w:spacing w:line="312" w:lineRule="auto"/>
              <w:ind w:left="342" w:hanging="342"/>
              <w:contextualSpacing/>
            </w:pPr>
            <w:r w:rsidRPr="00285144">
              <w:t>Kecepatan perubahan yang terjadi pada lingkungan umun</w:t>
            </w:r>
          </w:p>
        </w:tc>
        <w:tc>
          <w:tcPr>
            <w:tcW w:w="984" w:type="dxa"/>
            <w:vMerge/>
            <w:tcBorders>
              <w:top w:val="single" w:sz="4" w:space="0" w:color="auto"/>
              <w:left w:val="single" w:sz="4" w:space="0" w:color="000000" w:themeColor="text1"/>
              <w:bottom w:val="single" w:sz="4" w:space="0" w:color="auto"/>
              <w:right w:val="single" w:sz="4" w:space="0" w:color="auto"/>
            </w:tcBorders>
            <w:hideMark/>
          </w:tcPr>
          <w:p w:rsidR="008B55F8" w:rsidRPr="00285144" w:rsidRDefault="008B55F8" w:rsidP="008474A0">
            <w:pPr>
              <w:widowControl w:val="0"/>
              <w:spacing w:line="312" w:lineRule="auto"/>
              <w:contextualSpacing/>
              <w:jc w:val="center"/>
              <w:rPr>
                <w:rFonts w:ascii="Times New Roman" w:eastAsia="Times New Roman" w:hAnsi="Times New Roman" w:cs="Times New Roman"/>
                <w:sz w:val="24"/>
                <w:szCs w:val="24"/>
              </w:rPr>
            </w:pPr>
          </w:p>
        </w:tc>
        <w:tc>
          <w:tcPr>
            <w:tcW w:w="1428" w:type="dxa"/>
            <w:vMerge/>
            <w:tcBorders>
              <w:top w:val="single" w:sz="4" w:space="0" w:color="auto"/>
              <w:left w:val="single" w:sz="4" w:space="0" w:color="000000" w:themeColor="text1"/>
              <w:bottom w:val="single" w:sz="4" w:space="0" w:color="auto"/>
              <w:right w:val="single" w:sz="4" w:space="0" w:color="auto"/>
            </w:tcBorders>
            <w:hideMark/>
          </w:tcPr>
          <w:p w:rsidR="008B55F8" w:rsidRPr="00285144" w:rsidRDefault="008B55F8" w:rsidP="008474A0">
            <w:pPr>
              <w:widowControl w:val="0"/>
              <w:spacing w:line="312" w:lineRule="auto"/>
              <w:contextualSpacing/>
              <w:jc w:val="center"/>
              <w:rPr>
                <w:rFonts w:ascii="Times New Roman" w:eastAsia="Times New Roman" w:hAnsi="Times New Roman" w:cs="Times New Roman"/>
                <w:sz w:val="24"/>
                <w:szCs w:val="24"/>
                <w:lang w:val="en-US"/>
              </w:rPr>
            </w:pPr>
          </w:p>
        </w:tc>
      </w:tr>
      <w:tr w:rsidR="008B55F8" w:rsidRPr="00285144" w:rsidTr="00A533E7">
        <w:trPr>
          <w:trHeight w:val="170"/>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8474A0">
            <w:pPr>
              <w:widowControl w:val="0"/>
              <w:spacing w:line="312" w:lineRule="auto"/>
              <w:contextualSpacing/>
              <w:rPr>
                <w:rFonts w:ascii="Times New Roman" w:hAnsi="Times New Roman" w:cs="Times New Roman"/>
                <w:sz w:val="24"/>
                <w:szCs w:val="24"/>
              </w:rPr>
            </w:pPr>
          </w:p>
        </w:tc>
        <w:tc>
          <w:tcPr>
            <w:tcW w:w="1984" w:type="dxa"/>
            <w:vMerge/>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8474A0">
            <w:pPr>
              <w:widowControl w:val="0"/>
              <w:spacing w:line="312" w:lineRule="auto"/>
              <w:contextualSpacing/>
              <w:rPr>
                <w:rFonts w:ascii="Times New Roman" w:eastAsia="Times New Roman" w:hAnsi="Times New Roman" w:cs="Times New Roman"/>
                <w:sz w:val="24"/>
                <w:szCs w:val="24"/>
                <w:lang w:val="en-US"/>
              </w:rPr>
            </w:pP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8474A0">
            <w:pPr>
              <w:pStyle w:val="Default"/>
              <w:widowControl w:val="0"/>
              <w:numPr>
                <w:ilvl w:val="0"/>
                <w:numId w:val="8"/>
              </w:numPr>
              <w:spacing w:line="312" w:lineRule="auto"/>
              <w:ind w:left="342" w:hanging="342"/>
              <w:contextualSpacing/>
            </w:pPr>
            <w:r w:rsidRPr="00285144">
              <w:t>Memprediksi perubahan komponen lingkungan</w:t>
            </w:r>
          </w:p>
        </w:tc>
        <w:tc>
          <w:tcPr>
            <w:tcW w:w="984" w:type="dxa"/>
            <w:vMerge/>
            <w:tcBorders>
              <w:top w:val="single" w:sz="4" w:space="0" w:color="auto"/>
              <w:left w:val="single" w:sz="4" w:space="0" w:color="000000" w:themeColor="text1"/>
              <w:bottom w:val="single" w:sz="4" w:space="0" w:color="auto"/>
              <w:right w:val="single" w:sz="4" w:space="0" w:color="auto"/>
            </w:tcBorders>
            <w:hideMark/>
          </w:tcPr>
          <w:p w:rsidR="008B55F8" w:rsidRPr="00285144" w:rsidRDefault="008B55F8" w:rsidP="008474A0">
            <w:pPr>
              <w:widowControl w:val="0"/>
              <w:spacing w:line="312" w:lineRule="auto"/>
              <w:contextualSpacing/>
              <w:jc w:val="center"/>
              <w:rPr>
                <w:rFonts w:ascii="Times New Roman" w:eastAsia="Times New Roman" w:hAnsi="Times New Roman" w:cs="Times New Roman"/>
                <w:sz w:val="24"/>
                <w:szCs w:val="24"/>
              </w:rPr>
            </w:pPr>
          </w:p>
        </w:tc>
        <w:tc>
          <w:tcPr>
            <w:tcW w:w="1428" w:type="dxa"/>
            <w:vMerge/>
            <w:tcBorders>
              <w:top w:val="single" w:sz="4" w:space="0" w:color="auto"/>
              <w:left w:val="single" w:sz="4" w:space="0" w:color="000000" w:themeColor="text1"/>
              <w:bottom w:val="single" w:sz="4" w:space="0" w:color="auto"/>
              <w:right w:val="single" w:sz="4" w:space="0" w:color="auto"/>
            </w:tcBorders>
            <w:hideMark/>
          </w:tcPr>
          <w:p w:rsidR="008B55F8" w:rsidRPr="00285144" w:rsidRDefault="008B55F8" w:rsidP="008474A0">
            <w:pPr>
              <w:widowControl w:val="0"/>
              <w:spacing w:line="312" w:lineRule="auto"/>
              <w:contextualSpacing/>
              <w:jc w:val="center"/>
              <w:rPr>
                <w:rFonts w:ascii="Times New Roman" w:eastAsia="Times New Roman" w:hAnsi="Times New Roman" w:cs="Times New Roman"/>
                <w:sz w:val="24"/>
                <w:szCs w:val="24"/>
                <w:lang w:val="en-US"/>
              </w:rPr>
            </w:pPr>
          </w:p>
        </w:tc>
      </w:tr>
    </w:tbl>
    <w:p w:rsidR="008B55F8" w:rsidRPr="00285144" w:rsidRDefault="008B55F8" w:rsidP="008474A0">
      <w:pPr>
        <w:widowControl w:val="0"/>
        <w:spacing w:after="0" w:line="480" w:lineRule="auto"/>
        <w:contextualSpacing/>
        <w:jc w:val="both"/>
        <w:rPr>
          <w:rFonts w:ascii="Times New Roman" w:eastAsia="Times New Roman" w:hAnsi="Times New Roman" w:cs="Times New Roman"/>
          <w:b/>
          <w:sz w:val="24"/>
          <w:szCs w:val="24"/>
        </w:rPr>
      </w:pPr>
    </w:p>
    <w:p w:rsidR="008B55F8" w:rsidRPr="00285144" w:rsidRDefault="008B55F8" w:rsidP="004152EF">
      <w:pPr>
        <w:widowControl w:val="0"/>
        <w:spacing w:after="0" w:line="360"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lastRenderedPageBreak/>
        <w:t>Tabel 3.2</w:t>
      </w:r>
    </w:p>
    <w:p w:rsidR="008B55F8" w:rsidRPr="00285144" w:rsidRDefault="008B55F8" w:rsidP="004152EF">
      <w:pPr>
        <w:widowControl w:val="0"/>
        <w:spacing w:after="0" w:line="360"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Operasionalisasi Variabel (X2)</w:t>
      </w:r>
    </w:p>
    <w:p w:rsidR="008B55F8" w:rsidRPr="00285144" w:rsidRDefault="008B55F8" w:rsidP="004152EF">
      <w:pPr>
        <w:widowControl w:val="0"/>
        <w:spacing w:after="0" w:line="360" w:lineRule="auto"/>
        <w:contextualSpacing/>
        <w:jc w:val="center"/>
        <w:rPr>
          <w:rFonts w:ascii="Times New Roman" w:eastAsia="Times New Roman" w:hAnsi="Times New Roman" w:cs="Times New Roman"/>
          <w:b/>
          <w:sz w:val="24"/>
          <w:szCs w:val="24"/>
        </w:rPr>
      </w:pPr>
      <w:r w:rsidRPr="00285144">
        <w:rPr>
          <w:rFonts w:ascii="Times New Roman" w:hAnsi="Times New Roman" w:cs="Times New Roman"/>
          <w:b/>
          <w:sz w:val="24"/>
          <w:szCs w:val="24"/>
        </w:rPr>
        <w:t>Saling Ketergantungan</w:t>
      </w:r>
    </w:p>
    <w:tbl>
      <w:tblPr>
        <w:tblStyle w:val="TableGrid"/>
        <w:tblW w:w="8793" w:type="dxa"/>
        <w:tblInd w:w="108" w:type="dxa"/>
        <w:tblLayout w:type="fixed"/>
        <w:tblLook w:val="04A0"/>
      </w:tblPr>
      <w:tblGrid>
        <w:gridCol w:w="2127"/>
        <w:gridCol w:w="2126"/>
        <w:gridCol w:w="2130"/>
        <w:gridCol w:w="993"/>
        <w:gridCol w:w="1417"/>
      </w:tblGrid>
      <w:tr w:rsidR="008B55F8" w:rsidRPr="00285144" w:rsidTr="004152EF">
        <w:trPr>
          <w:trHeight w:val="2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4152EF">
            <w:pPr>
              <w:widowControl w:val="0"/>
              <w:spacing w:line="288"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Konsep</w:t>
            </w:r>
          </w:p>
          <w:p w:rsidR="008B55F8" w:rsidRPr="00285144" w:rsidRDefault="008B55F8" w:rsidP="004152EF">
            <w:pPr>
              <w:widowControl w:val="0"/>
              <w:spacing w:line="288"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Variabel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4D3408" w:rsidP="004152EF">
            <w:pPr>
              <w:widowControl w:val="0"/>
              <w:spacing w:line="288" w:lineRule="auto"/>
              <w:ind w:left="262" w:right="-52" w:hanging="262"/>
              <w:contextualSpacing/>
              <w:jc w:val="center"/>
              <w:rPr>
                <w:rFonts w:ascii="Times New Roman" w:eastAsia="Times New Roman" w:hAnsi="Times New Roman" w:cs="Times New Roman"/>
                <w:b/>
                <w:sz w:val="24"/>
                <w:szCs w:val="24"/>
                <w:lang w:val="en-US"/>
              </w:rPr>
            </w:pPr>
            <w:r w:rsidRPr="00285144">
              <w:rPr>
                <w:rFonts w:ascii="Times New Roman" w:eastAsia="Times New Roman" w:hAnsi="Times New Roman" w:cs="Times New Roman"/>
                <w:b/>
                <w:sz w:val="24"/>
                <w:szCs w:val="24"/>
                <w:lang w:val="en-US"/>
              </w:rPr>
              <w:t>Dimensi</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4152EF">
            <w:pPr>
              <w:widowControl w:val="0"/>
              <w:spacing w:line="288"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Indikator</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4152EF">
            <w:pPr>
              <w:widowControl w:val="0"/>
              <w:spacing w:line="288"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Skala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4152EF">
            <w:pPr>
              <w:widowControl w:val="0"/>
              <w:spacing w:line="288" w:lineRule="auto"/>
              <w:contextualSpacing/>
              <w:jc w:val="center"/>
              <w:rPr>
                <w:rFonts w:ascii="Times New Roman" w:eastAsia="Times New Roman" w:hAnsi="Times New Roman" w:cs="Times New Roman"/>
                <w:b/>
                <w:sz w:val="24"/>
                <w:szCs w:val="24"/>
                <w:lang w:val="en-US"/>
              </w:rPr>
            </w:pPr>
            <w:r w:rsidRPr="00285144">
              <w:rPr>
                <w:rFonts w:ascii="Times New Roman" w:eastAsia="Times New Roman" w:hAnsi="Times New Roman" w:cs="Times New Roman"/>
                <w:b/>
                <w:sz w:val="24"/>
                <w:szCs w:val="24"/>
                <w:lang w:val="en-US"/>
              </w:rPr>
              <w:t>Item Pertanyaan</w:t>
            </w:r>
          </w:p>
        </w:tc>
      </w:tr>
      <w:tr w:rsidR="008B55F8" w:rsidRPr="00285144" w:rsidTr="004152EF">
        <w:trPr>
          <w:trHeight w:val="20"/>
        </w:trPr>
        <w:tc>
          <w:tcPr>
            <w:tcW w:w="2127" w:type="dxa"/>
            <w:vMerge w:val="restart"/>
            <w:tcBorders>
              <w:top w:val="single" w:sz="4" w:space="0" w:color="auto"/>
              <w:left w:val="single" w:sz="4" w:space="0" w:color="000000" w:themeColor="text1"/>
              <w:bottom w:val="single" w:sz="4" w:space="0" w:color="auto"/>
              <w:right w:val="single" w:sz="4" w:space="0" w:color="000000" w:themeColor="text1"/>
            </w:tcBorders>
          </w:tcPr>
          <w:p w:rsidR="008B55F8" w:rsidRPr="00285144" w:rsidRDefault="008B55F8" w:rsidP="004152EF">
            <w:pPr>
              <w:widowControl w:val="0"/>
              <w:spacing w:line="288" w:lineRule="auto"/>
              <w:contextualSpacing/>
              <w:rPr>
                <w:rFonts w:ascii="Times New Roman" w:hAnsi="Times New Roman" w:cs="Times New Roman"/>
                <w:sz w:val="24"/>
                <w:szCs w:val="24"/>
              </w:rPr>
            </w:pPr>
            <w:r w:rsidRPr="00285144">
              <w:rPr>
                <w:rFonts w:ascii="Times New Roman" w:hAnsi="Times New Roman" w:cs="Times New Roman"/>
                <w:b/>
                <w:sz w:val="24"/>
                <w:szCs w:val="24"/>
              </w:rPr>
              <w:t>Saling Ketergantungan</w:t>
            </w:r>
            <w:r w:rsidRPr="00285144">
              <w:rPr>
                <w:rFonts w:ascii="Times New Roman" w:hAnsi="Times New Roman" w:cs="Times New Roman"/>
                <w:sz w:val="24"/>
                <w:szCs w:val="24"/>
              </w:rPr>
              <w:t xml:space="preserve"> organisasional adalah pertukaran aktivitas yang terjadi antar segmen yang ada dalam suatu organisasi</w:t>
            </w:r>
          </w:p>
          <w:p w:rsidR="008B55F8" w:rsidRPr="00285144" w:rsidRDefault="008B55F8" w:rsidP="004152EF">
            <w:pPr>
              <w:widowControl w:val="0"/>
              <w:spacing w:line="288" w:lineRule="auto"/>
              <w:contextualSpacing/>
              <w:rPr>
                <w:rFonts w:ascii="Times New Roman" w:hAnsi="Times New Roman" w:cs="Times New Roman"/>
                <w:sz w:val="24"/>
                <w:szCs w:val="24"/>
              </w:rPr>
            </w:pPr>
            <w:r w:rsidRPr="00285144">
              <w:rPr>
                <w:rFonts w:ascii="Times New Roman" w:hAnsi="Times New Roman" w:cs="Times New Roman"/>
                <w:sz w:val="24"/>
                <w:szCs w:val="24"/>
              </w:rPr>
              <w:t>Sumber:</w:t>
            </w:r>
          </w:p>
          <w:p w:rsidR="008B55F8" w:rsidRPr="00285144" w:rsidRDefault="0090740B" w:rsidP="004152EF">
            <w:pPr>
              <w:widowControl w:val="0"/>
              <w:spacing w:line="288" w:lineRule="auto"/>
              <w:contextualSpacing/>
              <w:rPr>
                <w:rFonts w:ascii="Times New Roman" w:hAnsi="Times New Roman" w:cs="Times New Roman"/>
                <w:sz w:val="24"/>
                <w:szCs w:val="24"/>
                <w:lang w:val="en-US"/>
              </w:rPr>
            </w:pPr>
            <w:r w:rsidRPr="00285144">
              <w:rPr>
                <w:rFonts w:ascii="Times New Roman" w:hAnsi="Times New Roman" w:cs="Times New Roman"/>
                <w:sz w:val="24"/>
                <w:szCs w:val="24"/>
                <w:lang w:val="en-US"/>
              </w:rPr>
              <w:t>Chenhall dan Moris (1991) dalam Ardhi Khairi (2015)</w:t>
            </w:r>
          </w:p>
          <w:p w:rsidR="008B55F8" w:rsidRPr="00285144" w:rsidRDefault="008B55F8" w:rsidP="004152EF">
            <w:pPr>
              <w:widowControl w:val="0"/>
              <w:spacing w:line="288" w:lineRule="auto"/>
              <w:contextualSpacing/>
              <w:rPr>
                <w:rFonts w:ascii="Times New Roman" w:hAnsi="Times New Roman" w:cs="Times New Roman"/>
                <w:sz w:val="24"/>
                <w:szCs w:val="24"/>
              </w:rPr>
            </w:pPr>
          </w:p>
          <w:p w:rsidR="008B55F8" w:rsidRPr="00285144" w:rsidRDefault="008B55F8" w:rsidP="004152EF">
            <w:pPr>
              <w:widowControl w:val="0"/>
              <w:spacing w:line="288" w:lineRule="auto"/>
              <w:contextualSpacing/>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082" w:rsidRPr="00285144" w:rsidRDefault="00E95082" w:rsidP="004152EF">
            <w:pPr>
              <w:widowControl w:val="0"/>
              <w:spacing w:line="288" w:lineRule="auto"/>
              <w:ind w:left="262" w:right="-52" w:hanging="262"/>
              <w:contextualSpacing/>
              <w:rPr>
                <w:rFonts w:ascii="Times New Roman" w:hAnsi="Times New Roman" w:cs="Times New Roman"/>
                <w:sz w:val="24"/>
                <w:szCs w:val="24"/>
                <w:lang w:val="en-US"/>
              </w:rPr>
            </w:pPr>
            <w:r w:rsidRPr="00285144">
              <w:rPr>
                <w:rFonts w:ascii="Times New Roman" w:hAnsi="Times New Roman" w:cs="Times New Roman"/>
                <w:sz w:val="24"/>
                <w:szCs w:val="24"/>
                <w:lang w:val="en-US"/>
              </w:rPr>
              <w:t>Bentuk Saling Ketergantungan</w:t>
            </w:r>
          </w:p>
          <w:p w:rsidR="008B55F8" w:rsidRPr="00285144" w:rsidRDefault="008B55F8" w:rsidP="004152EF">
            <w:pPr>
              <w:pStyle w:val="ListParagraph"/>
              <w:widowControl w:val="0"/>
              <w:numPr>
                <w:ilvl w:val="0"/>
                <w:numId w:val="45"/>
              </w:numPr>
              <w:spacing w:line="288" w:lineRule="auto"/>
              <w:ind w:left="175" w:right="-112" w:hanging="283"/>
              <w:rPr>
                <w:rFonts w:eastAsia="Times New Roman"/>
                <w:sz w:val="24"/>
                <w:szCs w:val="24"/>
              </w:rPr>
            </w:pPr>
            <w:r w:rsidRPr="00285144">
              <w:rPr>
                <w:sz w:val="24"/>
                <w:szCs w:val="24"/>
              </w:rPr>
              <w:t>Saling ketergantungan yang menyatu (</w:t>
            </w:r>
            <w:r w:rsidRPr="00285144">
              <w:rPr>
                <w:i/>
                <w:iCs/>
                <w:sz w:val="24"/>
                <w:szCs w:val="24"/>
              </w:rPr>
              <w:t>pooled interdependence)</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4152EF">
            <w:pPr>
              <w:widowControl w:val="0"/>
              <w:spacing w:line="288" w:lineRule="auto"/>
              <w:contextualSpacing/>
              <w:rPr>
                <w:rFonts w:ascii="Times New Roman" w:hAnsi="Times New Roman" w:cs="Times New Roman"/>
                <w:sz w:val="24"/>
                <w:szCs w:val="24"/>
              </w:rPr>
            </w:pPr>
            <w:r w:rsidRPr="00285144">
              <w:rPr>
                <w:rFonts w:ascii="Times New Roman" w:hAnsi="Times New Roman" w:cs="Times New Roman"/>
                <w:sz w:val="24"/>
                <w:szCs w:val="24"/>
              </w:rPr>
              <w:t>Bila satuan-satuan organisasi tidak saling tergantung satu dengan yang lain dalam melaksanakan kegiatan harian tetapi tergantung pada pelaksanaan kerja setiap satuan yang memuaskan untuk suatu hasil akhir.</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8474A0">
            <w:pPr>
              <w:widowControl w:val="0"/>
              <w:spacing w:line="288" w:lineRule="auto"/>
              <w:contextualSpacing/>
              <w:jc w:val="center"/>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Ordinal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5F8" w:rsidRPr="00285144" w:rsidRDefault="00185DE1" w:rsidP="008474A0">
            <w:pPr>
              <w:widowControl w:val="0"/>
              <w:spacing w:line="288" w:lineRule="auto"/>
              <w:contextualSpacing/>
              <w:jc w:val="center"/>
              <w:rPr>
                <w:rFonts w:ascii="Times New Roman" w:eastAsia="Times New Roman" w:hAnsi="Times New Roman" w:cs="Times New Roman"/>
                <w:sz w:val="24"/>
                <w:szCs w:val="24"/>
                <w:lang w:val="en-US"/>
              </w:rPr>
            </w:pPr>
            <w:r w:rsidRPr="00285144">
              <w:rPr>
                <w:rFonts w:ascii="Times New Roman" w:eastAsia="Times New Roman" w:hAnsi="Times New Roman" w:cs="Times New Roman"/>
                <w:sz w:val="24"/>
                <w:szCs w:val="24"/>
                <w:lang w:val="en-US"/>
              </w:rPr>
              <w:t>6</w:t>
            </w:r>
            <w:r w:rsidR="00A02730">
              <w:rPr>
                <w:rFonts w:ascii="Times New Roman" w:eastAsia="Times New Roman" w:hAnsi="Times New Roman" w:cs="Times New Roman"/>
                <w:sz w:val="24"/>
                <w:szCs w:val="24"/>
                <w:lang w:val="en-US"/>
              </w:rPr>
              <w:t>-7</w:t>
            </w:r>
          </w:p>
        </w:tc>
      </w:tr>
      <w:tr w:rsidR="008B55F8" w:rsidRPr="00285144" w:rsidTr="004152EF">
        <w:trPr>
          <w:trHeight w:val="20"/>
        </w:trPr>
        <w:tc>
          <w:tcPr>
            <w:tcW w:w="2127" w:type="dxa"/>
            <w:vMerge/>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4152EF">
            <w:pPr>
              <w:widowControl w:val="0"/>
              <w:spacing w:line="288" w:lineRule="auto"/>
              <w:contextualSpacing/>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4152EF">
            <w:pPr>
              <w:pStyle w:val="ListParagraph"/>
              <w:widowControl w:val="0"/>
              <w:numPr>
                <w:ilvl w:val="0"/>
                <w:numId w:val="45"/>
              </w:numPr>
              <w:spacing w:line="288" w:lineRule="auto"/>
              <w:ind w:left="262" w:right="-52" w:hanging="262"/>
              <w:rPr>
                <w:rFonts w:eastAsia="Times New Roman"/>
                <w:sz w:val="24"/>
                <w:szCs w:val="24"/>
              </w:rPr>
            </w:pPr>
            <w:r w:rsidRPr="00285144">
              <w:rPr>
                <w:sz w:val="24"/>
                <w:szCs w:val="24"/>
              </w:rPr>
              <w:t>Saling ketergantungan yang berurutan (</w:t>
            </w:r>
            <w:r w:rsidRPr="00285144">
              <w:rPr>
                <w:i/>
                <w:iCs/>
                <w:sz w:val="24"/>
                <w:szCs w:val="24"/>
              </w:rPr>
              <w:t>sequential interdependence)</w:t>
            </w:r>
          </w:p>
        </w:tc>
        <w:tc>
          <w:tcPr>
            <w:tcW w:w="2130" w:type="dxa"/>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4152EF">
            <w:pPr>
              <w:widowControl w:val="0"/>
              <w:spacing w:line="288" w:lineRule="auto"/>
              <w:contextualSpacing/>
              <w:rPr>
                <w:rFonts w:ascii="Times New Roman" w:hAnsi="Times New Roman" w:cs="Times New Roman"/>
                <w:sz w:val="24"/>
                <w:szCs w:val="24"/>
              </w:rPr>
            </w:pPr>
            <w:r w:rsidRPr="00285144">
              <w:rPr>
                <w:rFonts w:ascii="Times New Roman" w:hAnsi="Times New Roman" w:cs="Times New Roman"/>
                <w:sz w:val="24"/>
                <w:szCs w:val="24"/>
              </w:rPr>
              <w:t>Dimana suatu satuan organisasi harus melakukan pekerjaannya terlebih dahulu sebelum satuan lain dapat bekerja.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997EBA" w:rsidP="008474A0">
            <w:pPr>
              <w:widowControl w:val="0"/>
              <w:spacing w:line="288" w:lineRule="auto"/>
              <w:contextualSpacing/>
              <w:jc w:val="center"/>
              <w:rPr>
                <w:rFonts w:ascii="Times New Roman" w:eastAsiaTheme="minorHAnsi" w:hAnsi="Times New Roman" w:cs="Times New Roman"/>
                <w:sz w:val="24"/>
                <w:szCs w:val="24"/>
                <w:lang w:val="en-US"/>
              </w:rPr>
            </w:pPr>
            <w:r w:rsidRPr="00285144">
              <w:rPr>
                <w:rFonts w:ascii="Times New Roman" w:eastAsiaTheme="minorHAnsi" w:hAnsi="Times New Roman" w:cs="Times New Roman"/>
                <w:sz w:val="24"/>
                <w:szCs w:val="24"/>
                <w:lang w:val="en-US"/>
              </w:rPr>
              <w:t>Ordinal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5F8" w:rsidRPr="00285144" w:rsidRDefault="00A02730" w:rsidP="008474A0">
            <w:pPr>
              <w:widowControl w:val="0"/>
              <w:spacing w:line="288" w:lineRule="auto"/>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8-9</w:t>
            </w:r>
          </w:p>
        </w:tc>
      </w:tr>
      <w:tr w:rsidR="008B55F8" w:rsidRPr="00285144" w:rsidTr="004152EF">
        <w:trPr>
          <w:trHeight w:val="20"/>
        </w:trPr>
        <w:tc>
          <w:tcPr>
            <w:tcW w:w="2127" w:type="dxa"/>
            <w:vMerge/>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4152EF">
            <w:pPr>
              <w:widowControl w:val="0"/>
              <w:spacing w:line="288" w:lineRule="auto"/>
              <w:contextualSpacing/>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8B55F8" w:rsidRPr="00285144" w:rsidRDefault="008B55F8" w:rsidP="004152EF">
            <w:pPr>
              <w:pStyle w:val="ListParagraph"/>
              <w:widowControl w:val="0"/>
              <w:numPr>
                <w:ilvl w:val="0"/>
                <w:numId w:val="45"/>
              </w:numPr>
              <w:spacing w:line="288" w:lineRule="auto"/>
              <w:ind w:left="262" w:right="-52" w:hanging="262"/>
              <w:rPr>
                <w:rFonts w:eastAsia="Times New Roman"/>
                <w:sz w:val="24"/>
                <w:szCs w:val="24"/>
              </w:rPr>
            </w:pPr>
            <w:r w:rsidRPr="00285144">
              <w:rPr>
                <w:sz w:val="24"/>
                <w:szCs w:val="24"/>
              </w:rPr>
              <w:t>Saling ketergantungan timbal balik (</w:t>
            </w:r>
            <w:r w:rsidRPr="00285144">
              <w:rPr>
                <w:i/>
                <w:iCs/>
                <w:sz w:val="24"/>
                <w:szCs w:val="24"/>
              </w:rPr>
              <w:t>reciprocal interdependence)</w:t>
            </w:r>
          </w:p>
          <w:p w:rsidR="008B55F8" w:rsidRPr="00285144" w:rsidRDefault="006A6A19" w:rsidP="004152EF">
            <w:pPr>
              <w:widowControl w:val="0"/>
              <w:spacing w:line="288" w:lineRule="auto"/>
              <w:ind w:left="262" w:right="-52" w:hanging="262"/>
              <w:contextualSpacing/>
              <w:rPr>
                <w:rFonts w:ascii="Times New Roman" w:hAnsi="Times New Roman" w:cs="Times New Roman"/>
                <w:sz w:val="24"/>
                <w:szCs w:val="24"/>
                <w:lang w:val="en-US"/>
              </w:rPr>
            </w:pPr>
            <w:r w:rsidRPr="00285144">
              <w:rPr>
                <w:rFonts w:ascii="Times New Roman" w:hAnsi="Times New Roman" w:cs="Times New Roman"/>
                <w:sz w:val="24"/>
                <w:szCs w:val="24"/>
              </w:rPr>
              <w:t>JamesD. Thompson dalam Handoko (2003:196)</w:t>
            </w:r>
          </w:p>
        </w:tc>
        <w:tc>
          <w:tcPr>
            <w:tcW w:w="2130" w:type="dxa"/>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4152EF">
            <w:pPr>
              <w:widowControl w:val="0"/>
              <w:spacing w:line="288" w:lineRule="auto"/>
              <w:contextualSpacing/>
              <w:rPr>
                <w:rFonts w:ascii="Times New Roman" w:hAnsi="Times New Roman" w:cs="Times New Roman"/>
                <w:sz w:val="24"/>
                <w:szCs w:val="24"/>
              </w:rPr>
            </w:pPr>
            <w:r w:rsidRPr="00285144">
              <w:rPr>
                <w:rFonts w:ascii="Times New Roman" w:hAnsi="Times New Roman" w:cs="Times New Roman"/>
                <w:sz w:val="24"/>
                <w:szCs w:val="24"/>
              </w:rPr>
              <w:t>Merupakan hubungan memberi dan menerima antar satuan organisasi.</w:t>
            </w:r>
          </w:p>
        </w:tc>
        <w:tc>
          <w:tcPr>
            <w:tcW w:w="993" w:type="dxa"/>
            <w:tcBorders>
              <w:top w:val="single" w:sz="4" w:space="0" w:color="auto"/>
              <w:left w:val="single" w:sz="4" w:space="0" w:color="000000" w:themeColor="text1"/>
              <w:bottom w:val="single" w:sz="4" w:space="0" w:color="auto"/>
              <w:right w:val="single" w:sz="4" w:space="0" w:color="auto"/>
            </w:tcBorders>
            <w:hideMark/>
          </w:tcPr>
          <w:p w:rsidR="008B55F8" w:rsidRPr="00285144" w:rsidRDefault="008B55F8" w:rsidP="008474A0">
            <w:pPr>
              <w:widowControl w:val="0"/>
              <w:spacing w:line="288" w:lineRule="auto"/>
              <w:contextualSpacing/>
              <w:jc w:val="center"/>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Ordinal</w:t>
            </w:r>
          </w:p>
        </w:tc>
        <w:tc>
          <w:tcPr>
            <w:tcW w:w="1417" w:type="dxa"/>
            <w:tcBorders>
              <w:top w:val="single" w:sz="4" w:space="0" w:color="auto"/>
              <w:left w:val="single" w:sz="4" w:space="0" w:color="000000" w:themeColor="text1"/>
              <w:bottom w:val="single" w:sz="4" w:space="0" w:color="auto"/>
              <w:right w:val="single" w:sz="4" w:space="0" w:color="auto"/>
            </w:tcBorders>
          </w:tcPr>
          <w:p w:rsidR="008B55F8" w:rsidRPr="00285144" w:rsidRDefault="00A02730" w:rsidP="008474A0">
            <w:pPr>
              <w:widowControl w:val="0"/>
              <w:spacing w:line="288" w:lineRule="auto"/>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10-11</w:t>
            </w:r>
          </w:p>
        </w:tc>
      </w:tr>
    </w:tbl>
    <w:p w:rsidR="004152EF" w:rsidRDefault="004152EF" w:rsidP="008474A0">
      <w:pPr>
        <w:widowControl w:val="0"/>
        <w:spacing w:after="0" w:line="480" w:lineRule="auto"/>
        <w:contextualSpacing/>
        <w:jc w:val="both"/>
        <w:rPr>
          <w:rFonts w:ascii="Times New Roman" w:eastAsia="Times New Roman" w:hAnsi="Times New Roman" w:cs="Times New Roman"/>
          <w:b/>
          <w:sz w:val="24"/>
          <w:szCs w:val="24"/>
        </w:rPr>
      </w:pPr>
    </w:p>
    <w:p w:rsidR="003C2718" w:rsidRDefault="003C2718" w:rsidP="008474A0">
      <w:pPr>
        <w:widowControl w:val="0"/>
        <w:spacing w:after="0" w:line="480" w:lineRule="auto"/>
        <w:contextualSpacing/>
        <w:jc w:val="both"/>
        <w:rPr>
          <w:rFonts w:ascii="Times New Roman" w:eastAsia="Times New Roman" w:hAnsi="Times New Roman" w:cs="Times New Roman"/>
          <w:b/>
          <w:sz w:val="24"/>
          <w:szCs w:val="24"/>
        </w:rPr>
      </w:pPr>
    </w:p>
    <w:p w:rsidR="003C2718" w:rsidRPr="00285144" w:rsidRDefault="003C2718" w:rsidP="008474A0">
      <w:pPr>
        <w:widowControl w:val="0"/>
        <w:spacing w:after="0" w:line="480" w:lineRule="auto"/>
        <w:contextualSpacing/>
        <w:jc w:val="both"/>
        <w:rPr>
          <w:rFonts w:ascii="Times New Roman" w:eastAsia="Times New Roman" w:hAnsi="Times New Roman" w:cs="Times New Roman"/>
          <w:b/>
          <w:sz w:val="24"/>
          <w:szCs w:val="24"/>
        </w:rPr>
      </w:pPr>
    </w:p>
    <w:p w:rsidR="008B55F8" w:rsidRPr="00285144" w:rsidRDefault="008B55F8" w:rsidP="004152EF">
      <w:pPr>
        <w:widowControl w:val="0"/>
        <w:spacing w:after="0" w:line="240"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lastRenderedPageBreak/>
        <w:t>Tabel 3.3</w:t>
      </w:r>
    </w:p>
    <w:p w:rsidR="008B55F8" w:rsidRPr="00285144" w:rsidRDefault="008B55F8" w:rsidP="004152EF">
      <w:pPr>
        <w:widowControl w:val="0"/>
        <w:spacing w:after="0" w:line="240"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Operasionalisasi Variabel (X3)</w:t>
      </w:r>
    </w:p>
    <w:p w:rsidR="008B55F8" w:rsidRPr="00285144" w:rsidRDefault="008B55F8" w:rsidP="004152EF">
      <w:pPr>
        <w:widowControl w:val="0"/>
        <w:spacing w:after="0" w:line="240" w:lineRule="auto"/>
        <w:contextualSpacing/>
        <w:jc w:val="center"/>
        <w:rPr>
          <w:rFonts w:ascii="Times New Roman" w:eastAsia="Times New Roman" w:hAnsi="Times New Roman" w:cs="Times New Roman"/>
          <w:b/>
          <w:sz w:val="24"/>
          <w:szCs w:val="24"/>
        </w:rPr>
      </w:pPr>
      <w:r w:rsidRPr="00285144">
        <w:rPr>
          <w:rFonts w:ascii="Times New Roman" w:hAnsi="Times New Roman" w:cs="Times New Roman"/>
          <w:b/>
          <w:sz w:val="24"/>
          <w:szCs w:val="24"/>
        </w:rPr>
        <w:t>Struktur Organisasional</w:t>
      </w:r>
    </w:p>
    <w:tbl>
      <w:tblPr>
        <w:tblStyle w:val="TableGrid"/>
        <w:tblW w:w="8757" w:type="dxa"/>
        <w:tblInd w:w="108" w:type="dxa"/>
        <w:tblLayout w:type="fixed"/>
        <w:tblLook w:val="04A0"/>
      </w:tblPr>
      <w:tblGrid>
        <w:gridCol w:w="2127"/>
        <w:gridCol w:w="1980"/>
        <w:gridCol w:w="2130"/>
        <w:gridCol w:w="1080"/>
        <w:gridCol w:w="1440"/>
      </w:tblGrid>
      <w:tr w:rsidR="008B55F8" w:rsidRPr="00285144" w:rsidTr="004152EF">
        <w:trPr>
          <w:trHeight w:val="658"/>
          <w:tblHeader/>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4152EF">
            <w:pPr>
              <w:widowControl w:val="0"/>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Konsep</w:t>
            </w:r>
          </w:p>
          <w:p w:rsidR="008B55F8" w:rsidRPr="00285144" w:rsidRDefault="008B55F8" w:rsidP="004152EF">
            <w:pPr>
              <w:widowControl w:val="0"/>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Variabel</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E347B6" w:rsidP="004152EF">
            <w:pPr>
              <w:widowControl w:val="0"/>
              <w:contextualSpacing/>
              <w:jc w:val="center"/>
              <w:rPr>
                <w:rFonts w:ascii="Times New Roman" w:eastAsia="Times New Roman" w:hAnsi="Times New Roman" w:cs="Times New Roman"/>
                <w:b/>
                <w:sz w:val="24"/>
                <w:szCs w:val="24"/>
                <w:lang w:val="en-US"/>
              </w:rPr>
            </w:pPr>
            <w:r w:rsidRPr="00285144">
              <w:rPr>
                <w:rFonts w:ascii="Times New Roman" w:eastAsia="Times New Roman" w:hAnsi="Times New Roman" w:cs="Times New Roman"/>
                <w:b/>
                <w:sz w:val="24"/>
                <w:szCs w:val="24"/>
                <w:lang w:val="en-US"/>
              </w:rPr>
              <w:t>Dimensi</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4152EF">
            <w:pPr>
              <w:widowControl w:val="0"/>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Indikator</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4152EF">
            <w:pPr>
              <w:widowControl w:val="0"/>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Skala</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4152EF">
            <w:pPr>
              <w:widowControl w:val="0"/>
              <w:contextualSpacing/>
              <w:jc w:val="center"/>
              <w:rPr>
                <w:rFonts w:ascii="Times New Roman" w:eastAsia="Times New Roman" w:hAnsi="Times New Roman" w:cs="Times New Roman"/>
                <w:b/>
                <w:sz w:val="24"/>
                <w:szCs w:val="24"/>
                <w:lang w:val="en-US"/>
              </w:rPr>
            </w:pPr>
            <w:r w:rsidRPr="00285144">
              <w:rPr>
                <w:rFonts w:ascii="Times New Roman" w:eastAsia="Times New Roman" w:hAnsi="Times New Roman" w:cs="Times New Roman"/>
                <w:b/>
                <w:sz w:val="24"/>
                <w:szCs w:val="24"/>
                <w:lang w:val="en-US"/>
              </w:rPr>
              <w:t>Item Pertanyaan</w:t>
            </w:r>
          </w:p>
        </w:tc>
      </w:tr>
      <w:tr w:rsidR="008B55F8" w:rsidRPr="00285144" w:rsidTr="004152EF">
        <w:trPr>
          <w:trHeight w:val="1304"/>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892" w:rsidRPr="00285144" w:rsidRDefault="008B55F8" w:rsidP="004152EF">
            <w:pPr>
              <w:widowControl w:val="0"/>
              <w:contextualSpacing/>
              <w:rPr>
                <w:rFonts w:ascii="Times New Roman" w:hAnsi="Times New Roman" w:cs="Times New Roman"/>
                <w:sz w:val="24"/>
                <w:szCs w:val="24"/>
                <w:lang w:val="en-US"/>
              </w:rPr>
            </w:pPr>
            <w:r w:rsidRPr="00285144">
              <w:rPr>
                <w:rFonts w:ascii="Times New Roman" w:hAnsi="Times New Roman" w:cs="Times New Roman"/>
                <w:b/>
                <w:sz w:val="24"/>
                <w:szCs w:val="24"/>
              </w:rPr>
              <w:t>Struktur Organisasional</w:t>
            </w:r>
          </w:p>
          <w:p w:rsidR="007A5892" w:rsidRPr="00285144" w:rsidRDefault="007A5892" w:rsidP="004152EF">
            <w:pPr>
              <w:widowControl w:val="0"/>
              <w:contextualSpacing/>
              <w:rPr>
                <w:rFonts w:ascii="Times New Roman" w:hAnsi="Times New Roman" w:cs="Times New Roman"/>
                <w:sz w:val="24"/>
                <w:szCs w:val="24"/>
                <w:lang w:val="en-US"/>
              </w:rPr>
            </w:pPr>
            <w:r w:rsidRPr="00285144">
              <w:rPr>
                <w:rFonts w:ascii="Times New Roman" w:hAnsi="Times New Roman" w:cs="Times New Roman"/>
                <w:sz w:val="24"/>
                <w:szCs w:val="24"/>
                <w:lang w:val="en-US"/>
              </w:rPr>
              <w:t>Struktur organisasi merupakan desain organisasi dimana manajer melakukan alokasi sumber daya yang dimiliki organisasi, terutama yang terkait dengan pembagian kerja dan sumber daya yang dimiliki organisasi, serta bagaimana keseluruhan kerja tersebut dapat dikoordinasikan dan dikomunikasikan.</w:t>
            </w:r>
          </w:p>
          <w:p w:rsidR="007A5892" w:rsidRPr="00285144" w:rsidRDefault="007A5892" w:rsidP="004152EF">
            <w:pPr>
              <w:widowControl w:val="0"/>
              <w:contextualSpacing/>
              <w:rPr>
                <w:rFonts w:ascii="Times New Roman" w:hAnsi="Times New Roman" w:cs="Times New Roman"/>
                <w:sz w:val="24"/>
                <w:szCs w:val="24"/>
                <w:lang w:val="en-US"/>
              </w:rPr>
            </w:pPr>
          </w:p>
          <w:p w:rsidR="007A5892" w:rsidRPr="00285144" w:rsidRDefault="007A5892" w:rsidP="004152EF">
            <w:pPr>
              <w:widowControl w:val="0"/>
              <w:contextualSpacing/>
              <w:rPr>
                <w:rFonts w:ascii="Times New Roman" w:hAnsi="Times New Roman" w:cs="Times New Roman"/>
                <w:sz w:val="24"/>
                <w:szCs w:val="24"/>
                <w:lang w:val="en-US"/>
              </w:rPr>
            </w:pPr>
            <w:r w:rsidRPr="00285144">
              <w:rPr>
                <w:rFonts w:ascii="Times New Roman" w:hAnsi="Times New Roman" w:cs="Times New Roman"/>
                <w:sz w:val="24"/>
                <w:szCs w:val="24"/>
                <w:lang w:val="en-US"/>
              </w:rPr>
              <w:t>Sumber:</w:t>
            </w:r>
          </w:p>
          <w:p w:rsidR="007A5892" w:rsidRPr="00285144" w:rsidRDefault="007A5892" w:rsidP="004152EF">
            <w:pPr>
              <w:widowControl w:val="0"/>
              <w:contextualSpacing/>
              <w:rPr>
                <w:rFonts w:ascii="Times New Roman" w:hAnsi="Times New Roman" w:cs="Times New Roman"/>
                <w:sz w:val="24"/>
                <w:szCs w:val="24"/>
                <w:lang w:val="en-US"/>
              </w:rPr>
            </w:pPr>
            <w:r w:rsidRPr="00285144">
              <w:rPr>
                <w:rFonts w:ascii="Times New Roman" w:hAnsi="Times New Roman" w:cs="Times New Roman"/>
                <w:sz w:val="24"/>
                <w:szCs w:val="24"/>
                <w:lang w:val="en-US"/>
              </w:rPr>
              <w:t>Tisnawati dan Saefullah (2006:152)</w:t>
            </w:r>
          </w:p>
          <w:p w:rsidR="008B55F8" w:rsidRPr="00285144" w:rsidRDefault="008B55F8" w:rsidP="004152EF">
            <w:pPr>
              <w:widowControl w:val="0"/>
              <w:contextualSpacing/>
              <w:rPr>
                <w:rFonts w:ascii="Times New Roman" w:hAnsi="Times New Roman" w:cs="Times New Roman"/>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B6" w:rsidRPr="00285144" w:rsidRDefault="00E347B6" w:rsidP="004152EF">
            <w:pPr>
              <w:widowControl w:val="0"/>
              <w:contextualSpacing/>
              <w:rPr>
                <w:rFonts w:ascii="Times New Roman" w:hAnsi="Times New Roman" w:cs="Times New Roman"/>
                <w:sz w:val="24"/>
                <w:szCs w:val="24"/>
                <w:lang w:val="en-US"/>
              </w:rPr>
            </w:pPr>
            <w:r w:rsidRPr="00285144">
              <w:rPr>
                <w:rFonts w:ascii="Times New Roman" w:hAnsi="Times New Roman" w:cs="Times New Roman"/>
                <w:sz w:val="24"/>
                <w:szCs w:val="24"/>
                <w:lang w:val="en-US"/>
              </w:rPr>
              <w:t>Bentuk Struktur Organisasional</w:t>
            </w:r>
          </w:p>
          <w:p w:rsidR="008B55F8" w:rsidRPr="00285144" w:rsidRDefault="007A5892" w:rsidP="004152EF">
            <w:pPr>
              <w:widowControl w:val="0"/>
              <w:ind w:left="360" w:hanging="327"/>
              <w:contextualSpacing/>
              <w:rPr>
                <w:rFonts w:ascii="Times New Roman" w:eastAsia="Times New Roman" w:hAnsi="Times New Roman" w:cs="Times New Roman"/>
                <w:sz w:val="24"/>
                <w:szCs w:val="24"/>
              </w:rPr>
            </w:pPr>
            <w:r w:rsidRPr="00285144">
              <w:rPr>
                <w:rFonts w:ascii="Times New Roman" w:hAnsi="Times New Roman" w:cs="Times New Roman"/>
                <w:sz w:val="24"/>
                <w:szCs w:val="24"/>
              </w:rPr>
              <w:t xml:space="preserve">1. </w:t>
            </w:r>
            <w:r w:rsidRPr="00285144">
              <w:rPr>
                <w:rFonts w:ascii="Times New Roman" w:hAnsi="Times New Roman" w:cs="Times New Roman"/>
                <w:sz w:val="24"/>
                <w:szCs w:val="24"/>
                <w:lang w:val="en-US"/>
              </w:rPr>
              <w:t>S</w:t>
            </w:r>
            <w:r w:rsidR="008B55F8" w:rsidRPr="00285144">
              <w:rPr>
                <w:rFonts w:ascii="Times New Roman" w:hAnsi="Times New Roman" w:cs="Times New Roman"/>
                <w:sz w:val="24"/>
                <w:szCs w:val="24"/>
              </w:rPr>
              <w:t>entralisasi</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E347B6" w:rsidP="004152EF">
            <w:pPr>
              <w:widowControl w:val="0"/>
              <w:autoSpaceDE w:val="0"/>
              <w:autoSpaceDN w:val="0"/>
              <w:adjustRightInd w:val="0"/>
              <w:contextualSpacing/>
              <w:rPr>
                <w:rFonts w:ascii="Times New Roman" w:hAnsi="Times New Roman" w:cs="Times New Roman"/>
                <w:sz w:val="24"/>
                <w:szCs w:val="24"/>
              </w:rPr>
            </w:pPr>
            <w:r w:rsidRPr="00285144">
              <w:rPr>
                <w:rFonts w:ascii="Times New Roman" w:hAnsi="Times New Roman" w:cs="Times New Roman"/>
                <w:sz w:val="24"/>
                <w:szCs w:val="24"/>
                <w:lang w:val="en-US"/>
              </w:rPr>
              <w:t>P</w:t>
            </w:r>
            <w:r w:rsidR="008B55F8" w:rsidRPr="00285144">
              <w:rPr>
                <w:rFonts w:ascii="Times New Roman" w:hAnsi="Times New Roman" w:cs="Times New Roman"/>
                <w:sz w:val="24"/>
                <w:szCs w:val="24"/>
              </w:rPr>
              <w:t>ada struktur organisasional yang tersentralisasi, sebagian besar wewenang pembuatan keputusan dilakukan secara terpusat oleh manajer puncak, sehingga manajemen pada tingkat menengah atau bawahannya hanya melakukan kegiatan yang bersifat operasional.</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4152EF">
            <w:pPr>
              <w:widowControl w:val="0"/>
              <w:contextualSpacing/>
              <w:jc w:val="center"/>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Ordinal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A02730" w:rsidP="004152EF">
            <w:pPr>
              <w:widowControl w:val="0"/>
              <w:contextualSpacing/>
              <w:jc w:val="center"/>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12-13</w:t>
            </w:r>
          </w:p>
        </w:tc>
      </w:tr>
      <w:tr w:rsidR="008B55F8" w:rsidRPr="00285144" w:rsidTr="004152EF">
        <w:trPr>
          <w:trHeight w:val="991"/>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4152EF">
            <w:pPr>
              <w:widowControl w:val="0"/>
              <w:contextualSpacing/>
              <w:rPr>
                <w:rFonts w:ascii="Times New Roman" w:hAnsi="Times New Roman" w:cs="Times New Roman"/>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5F8" w:rsidRPr="00285144" w:rsidRDefault="008B55F8" w:rsidP="004152EF">
            <w:pPr>
              <w:pStyle w:val="ListParagraph"/>
              <w:widowControl w:val="0"/>
              <w:numPr>
                <w:ilvl w:val="0"/>
                <w:numId w:val="10"/>
              </w:numPr>
              <w:ind w:left="317"/>
              <w:rPr>
                <w:rFonts w:eastAsia="Times New Roman"/>
                <w:sz w:val="24"/>
                <w:szCs w:val="24"/>
              </w:rPr>
            </w:pPr>
            <w:r w:rsidRPr="00285144">
              <w:rPr>
                <w:sz w:val="24"/>
                <w:szCs w:val="24"/>
              </w:rPr>
              <w:t>Desentralisasi</w:t>
            </w:r>
          </w:p>
          <w:p w:rsidR="008B55F8" w:rsidRPr="00285144" w:rsidRDefault="008B55F8" w:rsidP="004152EF">
            <w:pPr>
              <w:pStyle w:val="ListParagraph"/>
              <w:widowControl w:val="0"/>
              <w:rPr>
                <w:sz w:val="24"/>
                <w:szCs w:val="24"/>
                <w:lang w:val="en-US"/>
              </w:rPr>
            </w:pPr>
          </w:p>
          <w:p w:rsidR="008B55F8" w:rsidRPr="00285144" w:rsidRDefault="007A5892" w:rsidP="004152EF">
            <w:pPr>
              <w:widowControl w:val="0"/>
              <w:contextualSpacing/>
              <w:rPr>
                <w:rFonts w:ascii="Times New Roman" w:hAnsi="Times New Roman" w:cs="Times New Roman"/>
                <w:sz w:val="24"/>
                <w:szCs w:val="24"/>
                <w:lang w:val="en-US"/>
              </w:rPr>
            </w:pPr>
            <w:r w:rsidRPr="00285144">
              <w:rPr>
                <w:rFonts w:ascii="Times New Roman" w:hAnsi="Times New Roman" w:cs="Times New Roman"/>
                <w:sz w:val="24"/>
                <w:szCs w:val="24"/>
                <w:lang w:val="en-US"/>
              </w:rPr>
              <w:t>Sumber: Hastuti (2005)</w:t>
            </w:r>
          </w:p>
          <w:p w:rsidR="008B55F8" w:rsidRPr="00285144" w:rsidRDefault="008B55F8" w:rsidP="004152EF">
            <w:pPr>
              <w:pStyle w:val="ListParagraph"/>
              <w:widowControl w:val="0"/>
              <w:rPr>
                <w:sz w:val="24"/>
                <w:szCs w:val="24"/>
                <w:lang w:val="en-US"/>
              </w:rPr>
            </w:pPr>
          </w:p>
          <w:p w:rsidR="008B55F8" w:rsidRPr="00285144" w:rsidRDefault="008B55F8" w:rsidP="004152EF">
            <w:pPr>
              <w:pStyle w:val="ListParagraph"/>
              <w:widowControl w:val="0"/>
              <w:rPr>
                <w:sz w:val="24"/>
                <w:szCs w:val="24"/>
                <w:lang w:val="en-US"/>
              </w:rPr>
            </w:pPr>
          </w:p>
          <w:p w:rsidR="008B55F8" w:rsidRPr="00285144" w:rsidRDefault="008B55F8" w:rsidP="004152EF">
            <w:pPr>
              <w:pStyle w:val="ListParagraph"/>
              <w:widowControl w:val="0"/>
              <w:rPr>
                <w:sz w:val="24"/>
                <w:szCs w:val="24"/>
                <w:lang w:val="en-US"/>
              </w:rPr>
            </w:pPr>
          </w:p>
          <w:p w:rsidR="008B55F8" w:rsidRPr="00285144" w:rsidRDefault="008B55F8" w:rsidP="004152EF">
            <w:pPr>
              <w:pStyle w:val="ListParagraph"/>
              <w:widowControl w:val="0"/>
              <w:rPr>
                <w:sz w:val="24"/>
                <w:szCs w:val="24"/>
                <w:lang w:val="en-US"/>
              </w:rPr>
            </w:pPr>
          </w:p>
          <w:p w:rsidR="008B55F8" w:rsidRPr="00285144" w:rsidRDefault="008B55F8" w:rsidP="004152EF">
            <w:pPr>
              <w:pStyle w:val="ListParagraph"/>
              <w:widowControl w:val="0"/>
              <w:rPr>
                <w:sz w:val="24"/>
                <w:szCs w:val="24"/>
                <w:lang w:val="en-US"/>
              </w:rPr>
            </w:pPr>
          </w:p>
          <w:p w:rsidR="008B55F8" w:rsidRPr="00285144" w:rsidRDefault="008B55F8" w:rsidP="004152EF">
            <w:pPr>
              <w:pStyle w:val="ListParagraph"/>
              <w:widowControl w:val="0"/>
              <w:rPr>
                <w:sz w:val="24"/>
                <w:szCs w:val="24"/>
                <w:lang w:val="en-US"/>
              </w:rPr>
            </w:pPr>
          </w:p>
          <w:p w:rsidR="008B55F8" w:rsidRPr="00285144" w:rsidRDefault="008B55F8" w:rsidP="004152EF">
            <w:pPr>
              <w:pStyle w:val="ListParagraph"/>
              <w:widowControl w:val="0"/>
              <w:rPr>
                <w:sz w:val="24"/>
                <w:szCs w:val="24"/>
                <w:lang w:val="en-US"/>
              </w:rPr>
            </w:pPr>
          </w:p>
          <w:p w:rsidR="008B55F8" w:rsidRPr="00285144" w:rsidRDefault="008B55F8" w:rsidP="004152EF">
            <w:pPr>
              <w:pStyle w:val="ListParagraph"/>
              <w:widowControl w:val="0"/>
              <w:rPr>
                <w:sz w:val="24"/>
                <w:szCs w:val="24"/>
                <w:lang w:val="en-US"/>
              </w:rPr>
            </w:pPr>
          </w:p>
          <w:p w:rsidR="008B55F8" w:rsidRPr="00285144" w:rsidRDefault="008B55F8" w:rsidP="004152EF">
            <w:pPr>
              <w:pStyle w:val="ListParagraph"/>
              <w:widowControl w:val="0"/>
              <w:rPr>
                <w:sz w:val="24"/>
                <w:szCs w:val="24"/>
                <w:lang w:val="en-US"/>
              </w:rPr>
            </w:pPr>
          </w:p>
          <w:p w:rsidR="008B55F8" w:rsidRPr="00285144" w:rsidRDefault="008B55F8" w:rsidP="004152EF">
            <w:pPr>
              <w:widowControl w:val="0"/>
              <w:contextualSpacing/>
              <w:rPr>
                <w:rFonts w:ascii="Times New Roman" w:hAnsi="Times New Roman" w:cs="Times New Roman"/>
                <w:sz w:val="24"/>
                <w:szCs w:val="24"/>
                <w:lang w:val="en-US"/>
              </w:rPr>
            </w:pPr>
          </w:p>
        </w:tc>
        <w:tc>
          <w:tcPr>
            <w:tcW w:w="2130" w:type="dxa"/>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4152EF">
            <w:pPr>
              <w:widowControl w:val="0"/>
              <w:contextualSpacing/>
              <w:rPr>
                <w:rFonts w:ascii="Times New Roman" w:hAnsi="Times New Roman" w:cs="Times New Roman"/>
                <w:sz w:val="24"/>
                <w:szCs w:val="24"/>
              </w:rPr>
            </w:pPr>
            <w:r w:rsidRPr="00285144">
              <w:rPr>
                <w:rFonts w:ascii="Times New Roman" w:hAnsi="Times New Roman" w:cs="Times New Roman"/>
                <w:sz w:val="24"/>
                <w:szCs w:val="24"/>
              </w:rPr>
              <w:t>Struktur desentralisasi memberikan tanggung jawab yang lebih besar kepada para bawahan hanya dalam kegiatan perencanaan dan kontrol (aterhouse dan Tiessen, 1978). Akibatnya mereka membutuhkan informasi yang lebih banyak bila dibandingkan dengan struktur sentralisasi, untuk melaksanakan kegiatan perencanaan dan kontrol tersebut.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C668C8" w:rsidP="004152EF">
            <w:pPr>
              <w:widowControl w:val="0"/>
              <w:contextualSpacing/>
              <w:jc w:val="center"/>
              <w:rPr>
                <w:rFonts w:ascii="Times New Roman" w:eastAsiaTheme="minorHAnsi" w:hAnsi="Times New Roman" w:cs="Times New Roman"/>
                <w:sz w:val="24"/>
                <w:szCs w:val="24"/>
                <w:lang w:val="en-US"/>
              </w:rPr>
            </w:pPr>
            <w:r w:rsidRPr="00285144">
              <w:rPr>
                <w:rFonts w:ascii="Times New Roman" w:eastAsiaTheme="minorHAnsi" w:hAnsi="Times New Roman" w:cs="Times New Roman"/>
                <w:sz w:val="24"/>
                <w:szCs w:val="24"/>
                <w:lang w:val="en-US"/>
              </w:rPr>
              <w:t>Ordinal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A02730" w:rsidP="004152EF">
            <w:pPr>
              <w:widowControl w:val="0"/>
              <w:contextualSpacing/>
              <w:jc w:val="center"/>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14</w:t>
            </w:r>
            <w:r w:rsidR="00185DE1" w:rsidRPr="00285144">
              <w:rPr>
                <w:rFonts w:ascii="Times New Roman" w:eastAsiaTheme="minorHAnsi" w:hAnsi="Times New Roman" w:cs="Times New Roman"/>
                <w:sz w:val="24"/>
                <w:szCs w:val="24"/>
                <w:lang w:val="en-US"/>
              </w:rPr>
              <w:t>-1</w:t>
            </w:r>
            <w:r>
              <w:rPr>
                <w:rFonts w:ascii="Times New Roman" w:eastAsiaTheme="minorHAnsi" w:hAnsi="Times New Roman" w:cs="Times New Roman"/>
                <w:sz w:val="24"/>
                <w:szCs w:val="24"/>
                <w:lang w:val="en-US"/>
              </w:rPr>
              <w:t>6</w:t>
            </w:r>
          </w:p>
        </w:tc>
      </w:tr>
    </w:tbl>
    <w:p w:rsidR="000D634C" w:rsidRPr="00285144" w:rsidRDefault="000D634C" w:rsidP="008474A0">
      <w:pPr>
        <w:widowControl w:val="0"/>
        <w:spacing w:after="0" w:line="480" w:lineRule="auto"/>
        <w:contextualSpacing/>
        <w:jc w:val="both"/>
        <w:rPr>
          <w:rFonts w:ascii="Times New Roman" w:eastAsia="Times New Roman" w:hAnsi="Times New Roman" w:cs="Times New Roman"/>
          <w:b/>
          <w:sz w:val="24"/>
          <w:szCs w:val="24"/>
        </w:rPr>
      </w:pPr>
    </w:p>
    <w:p w:rsidR="008B55F8" w:rsidRPr="00285144" w:rsidRDefault="008B55F8" w:rsidP="004152EF">
      <w:pPr>
        <w:widowControl w:val="0"/>
        <w:spacing w:after="0" w:line="240"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lastRenderedPageBreak/>
        <w:t>Tabel 3.4</w:t>
      </w:r>
    </w:p>
    <w:p w:rsidR="008B55F8" w:rsidRPr="00285144" w:rsidRDefault="008B55F8" w:rsidP="004152EF">
      <w:pPr>
        <w:widowControl w:val="0"/>
        <w:spacing w:after="0" w:line="240"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Operasionalisasi Variabel (Y)</w:t>
      </w:r>
    </w:p>
    <w:p w:rsidR="008B55F8" w:rsidRPr="00285144" w:rsidRDefault="008B55F8" w:rsidP="004152EF">
      <w:pPr>
        <w:widowControl w:val="0"/>
        <w:spacing w:after="0" w:line="240"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Sistem Informasi Akuntansi Manajemen</w:t>
      </w:r>
    </w:p>
    <w:tbl>
      <w:tblPr>
        <w:tblStyle w:val="TableGrid"/>
        <w:tblW w:w="8951" w:type="dxa"/>
        <w:tblInd w:w="108" w:type="dxa"/>
        <w:tblLayout w:type="fixed"/>
        <w:tblLook w:val="04A0"/>
      </w:tblPr>
      <w:tblGrid>
        <w:gridCol w:w="2520"/>
        <w:gridCol w:w="1800"/>
        <w:gridCol w:w="2201"/>
        <w:gridCol w:w="990"/>
        <w:gridCol w:w="1440"/>
      </w:tblGrid>
      <w:tr w:rsidR="008B55F8" w:rsidRPr="00285144" w:rsidTr="004152EF">
        <w:trPr>
          <w:trHeight w:val="20"/>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4152EF">
            <w:pPr>
              <w:widowControl w:val="0"/>
              <w:spacing w:line="288"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Konsep</w:t>
            </w:r>
          </w:p>
          <w:p w:rsidR="008B55F8" w:rsidRPr="00285144" w:rsidRDefault="008B55F8" w:rsidP="004152EF">
            <w:pPr>
              <w:widowControl w:val="0"/>
              <w:spacing w:line="288"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Variabel</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035D2E" w:rsidP="004152EF">
            <w:pPr>
              <w:widowControl w:val="0"/>
              <w:spacing w:line="288" w:lineRule="auto"/>
              <w:contextualSpacing/>
              <w:jc w:val="center"/>
              <w:rPr>
                <w:rFonts w:ascii="Times New Roman" w:eastAsia="Times New Roman" w:hAnsi="Times New Roman" w:cs="Times New Roman"/>
                <w:b/>
                <w:sz w:val="24"/>
                <w:szCs w:val="24"/>
                <w:lang w:val="en-US"/>
              </w:rPr>
            </w:pPr>
            <w:r w:rsidRPr="00285144">
              <w:rPr>
                <w:rFonts w:ascii="Times New Roman" w:eastAsia="Times New Roman" w:hAnsi="Times New Roman" w:cs="Times New Roman"/>
                <w:b/>
                <w:sz w:val="24"/>
                <w:szCs w:val="24"/>
                <w:lang w:val="en-US"/>
              </w:rPr>
              <w:t>Dimensi</w:t>
            </w:r>
          </w:p>
        </w:tc>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4152EF">
            <w:pPr>
              <w:widowControl w:val="0"/>
              <w:spacing w:line="288"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Indikator</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4152EF">
            <w:pPr>
              <w:widowControl w:val="0"/>
              <w:spacing w:line="288"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Skala</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4152EF">
            <w:pPr>
              <w:widowControl w:val="0"/>
              <w:spacing w:line="288" w:lineRule="auto"/>
              <w:contextualSpacing/>
              <w:jc w:val="center"/>
              <w:rPr>
                <w:rFonts w:ascii="Times New Roman" w:eastAsia="Times New Roman" w:hAnsi="Times New Roman" w:cs="Times New Roman"/>
                <w:b/>
                <w:sz w:val="24"/>
                <w:szCs w:val="24"/>
                <w:lang w:val="en-US"/>
              </w:rPr>
            </w:pPr>
            <w:r w:rsidRPr="00285144">
              <w:rPr>
                <w:rFonts w:ascii="Times New Roman" w:eastAsia="Times New Roman" w:hAnsi="Times New Roman" w:cs="Times New Roman"/>
                <w:b/>
                <w:sz w:val="24"/>
                <w:szCs w:val="24"/>
                <w:lang w:val="en-US"/>
              </w:rPr>
              <w:t>Item Pertanyaan</w:t>
            </w:r>
          </w:p>
        </w:tc>
      </w:tr>
      <w:tr w:rsidR="008B55F8" w:rsidRPr="00285144" w:rsidTr="004152EF">
        <w:trPr>
          <w:trHeight w:val="20"/>
        </w:trPr>
        <w:tc>
          <w:tcPr>
            <w:tcW w:w="25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5F8" w:rsidRPr="00285144" w:rsidRDefault="008B55F8" w:rsidP="004152EF">
            <w:pPr>
              <w:widowControl w:val="0"/>
              <w:spacing w:line="288" w:lineRule="auto"/>
              <w:contextualSpacing/>
              <w:rPr>
                <w:rFonts w:ascii="Times New Roman" w:eastAsia="Times New Roman" w:hAnsi="Times New Roman" w:cs="Times New Roman"/>
                <w:sz w:val="24"/>
                <w:szCs w:val="24"/>
                <w:lang w:val="en-US"/>
              </w:rPr>
            </w:pPr>
            <w:r w:rsidRPr="00285144">
              <w:rPr>
                <w:rFonts w:ascii="Times New Roman" w:eastAsia="Times New Roman" w:hAnsi="Times New Roman" w:cs="Times New Roman"/>
                <w:b/>
                <w:sz w:val="24"/>
                <w:szCs w:val="24"/>
              </w:rPr>
              <w:t>Sistem Informasi Akuntansi Manajemen (Y)</w:t>
            </w:r>
            <w:r w:rsidRPr="00285144">
              <w:rPr>
                <w:rFonts w:ascii="Times New Roman" w:eastAsia="Times New Roman" w:hAnsi="Times New Roman" w:cs="Times New Roman"/>
                <w:sz w:val="24"/>
                <w:szCs w:val="24"/>
              </w:rPr>
              <w:t xml:space="preserve"> adalah proses yang dideskripsikan oleh aktivitas seperti pengumpulan, pengukuran, penyimpanan, analisis, pelaporan, danpengelolaan informasi. Informasi mengenai peristiwa ekonomi diproses untuk menghasilkan keluaran yang memenuhi tujuan sistem tersebut.</w:t>
            </w:r>
          </w:p>
          <w:p w:rsidR="006A6A19" w:rsidRPr="00285144" w:rsidRDefault="006A6A19" w:rsidP="004152EF">
            <w:pPr>
              <w:widowControl w:val="0"/>
              <w:spacing w:line="288" w:lineRule="auto"/>
              <w:contextualSpacing/>
              <w:rPr>
                <w:rFonts w:ascii="Times New Roman" w:eastAsia="Times New Roman" w:hAnsi="Times New Roman" w:cs="Times New Roman"/>
                <w:sz w:val="24"/>
                <w:szCs w:val="24"/>
                <w:lang w:val="en-US"/>
              </w:rPr>
            </w:pPr>
            <w:r w:rsidRPr="00285144">
              <w:rPr>
                <w:rFonts w:ascii="Times New Roman" w:eastAsia="Times New Roman" w:hAnsi="Times New Roman" w:cs="Times New Roman"/>
                <w:sz w:val="24"/>
                <w:szCs w:val="24"/>
                <w:lang w:val="en-US"/>
              </w:rPr>
              <w:t>Sumber:</w:t>
            </w:r>
          </w:p>
          <w:p w:rsidR="008B55F8" w:rsidRPr="00285144" w:rsidRDefault="006A6A19" w:rsidP="004152EF">
            <w:pPr>
              <w:widowControl w:val="0"/>
              <w:spacing w:line="288" w:lineRule="auto"/>
              <w:contextualSpacing/>
              <w:rPr>
                <w:rFonts w:ascii="Times New Roman" w:eastAsia="Times New Roman" w:hAnsi="Times New Roman" w:cs="Times New Roman"/>
                <w:sz w:val="24"/>
                <w:szCs w:val="24"/>
                <w:lang w:val="en-US"/>
              </w:rPr>
            </w:pPr>
            <w:r w:rsidRPr="00285144">
              <w:rPr>
                <w:rFonts w:ascii="Times New Roman" w:eastAsia="Times New Roman" w:hAnsi="Times New Roman" w:cs="Times New Roman"/>
                <w:sz w:val="24"/>
                <w:szCs w:val="24"/>
              </w:rPr>
              <w:t>Deny Arnos Kwary (2009:4)</w:t>
            </w:r>
          </w:p>
        </w:tc>
        <w:tc>
          <w:tcPr>
            <w:tcW w:w="180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035D2E" w:rsidP="004152EF">
            <w:pPr>
              <w:widowControl w:val="0"/>
              <w:spacing w:line="288" w:lineRule="auto"/>
              <w:contextualSpacing/>
              <w:rPr>
                <w:rFonts w:ascii="Times New Roman" w:eastAsia="Times New Roman" w:hAnsi="Times New Roman" w:cs="Times New Roman"/>
                <w:sz w:val="24"/>
                <w:szCs w:val="24"/>
                <w:lang w:val="en-US"/>
              </w:rPr>
            </w:pPr>
            <w:r w:rsidRPr="00285144">
              <w:rPr>
                <w:rFonts w:ascii="Times New Roman" w:eastAsia="Times New Roman" w:hAnsi="Times New Roman" w:cs="Times New Roman"/>
                <w:sz w:val="24"/>
                <w:szCs w:val="24"/>
                <w:lang w:val="en-US"/>
              </w:rPr>
              <w:t>Karakteristis Sistem Informasi Akuntansi Manajemen</w:t>
            </w:r>
          </w:p>
          <w:p w:rsidR="008B55F8" w:rsidRPr="00285144" w:rsidRDefault="008B55F8" w:rsidP="004152EF">
            <w:pPr>
              <w:pStyle w:val="ListParagraph"/>
              <w:widowControl w:val="0"/>
              <w:numPr>
                <w:ilvl w:val="0"/>
                <w:numId w:val="11"/>
              </w:numPr>
              <w:spacing w:line="288" w:lineRule="auto"/>
              <w:rPr>
                <w:rFonts w:eastAsia="Times New Roman"/>
                <w:sz w:val="24"/>
                <w:szCs w:val="24"/>
              </w:rPr>
            </w:pPr>
            <w:r w:rsidRPr="00285144">
              <w:rPr>
                <w:rFonts w:eastAsia="Times New Roman"/>
                <w:i/>
                <w:sz w:val="24"/>
                <w:szCs w:val="24"/>
              </w:rPr>
              <w:t xml:space="preserve">Scope </w:t>
            </w:r>
            <w:r w:rsidRPr="00285144">
              <w:rPr>
                <w:rFonts w:eastAsia="Times New Roman"/>
                <w:sz w:val="24"/>
                <w:szCs w:val="24"/>
              </w:rPr>
              <w:t>(Lingkup)</w:t>
            </w:r>
          </w:p>
        </w:tc>
        <w:tc>
          <w:tcPr>
            <w:tcW w:w="2201" w:type="dxa"/>
            <w:tcBorders>
              <w:top w:val="single" w:sz="4" w:space="0" w:color="auto"/>
              <w:left w:val="single" w:sz="4" w:space="0" w:color="000000" w:themeColor="text1"/>
              <w:bottom w:val="single" w:sz="4" w:space="0" w:color="auto"/>
              <w:right w:val="single" w:sz="4" w:space="0" w:color="000000" w:themeColor="text1"/>
            </w:tcBorders>
          </w:tcPr>
          <w:p w:rsidR="008B55F8" w:rsidRPr="00285144" w:rsidRDefault="00035D2E" w:rsidP="004152EF">
            <w:pPr>
              <w:pStyle w:val="Default"/>
              <w:widowControl w:val="0"/>
              <w:spacing w:line="288" w:lineRule="auto"/>
              <w:contextualSpacing/>
            </w:pPr>
            <w:r w:rsidRPr="00285144">
              <w:rPr>
                <w:lang w:val="en-US"/>
              </w:rPr>
              <w:t xml:space="preserve">a. </w:t>
            </w:r>
            <w:r w:rsidR="008B55F8" w:rsidRPr="00285144">
              <w:t>Informasi data historis</w:t>
            </w:r>
          </w:p>
        </w:tc>
        <w:tc>
          <w:tcPr>
            <w:tcW w:w="990" w:type="dxa"/>
            <w:vMerge w:val="restart"/>
            <w:tcBorders>
              <w:top w:val="single" w:sz="4" w:space="0" w:color="auto"/>
              <w:left w:val="single" w:sz="4" w:space="0" w:color="000000" w:themeColor="text1"/>
              <w:bottom w:val="single" w:sz="4" w:space="0" w:color="auto"/>
              <w:right w:val="single" w:sz="4" w:space="0" w:color="000000" w:themeColor="text1"/>
            </w:tcBorders>
          </w:tcPr>
          <w:p w:rsidR="008B55F8" w:rsidRPr="00285144" w:rsidRDefault="008B55F8" w:rsidP="004152EF">
            <w:pPr>
              <w:widowControl w:val="0"/>
              <w:spacing w:line="288" w:lineRule="auto"/>
              <w:contextualSpacing/>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Ordinal</w:t>
            </w:r>
          </w:p>
          <w:p w:rsidR="008B55F8" w:rsidRPr="00285144" w:rsidRDefault="008B55F8" w:rsidP="004152EF">
            <w:pPr>
              <w:widowControl w:val="0"/>
              <w:spacing w:line="288" w:lineRule="auto"/>
              <w:contextualSpacing/>
              <w:jc w:val="center"/>
              <w:rPr>
                <w:rFonts w:ascii="Times New Roman" w:eastAsia="Times New Roman" w:hAnsi="Times New Roman" w:cs="Times New Roman"/>
                <w:b/>
                <w:sz w:val="24"/>
                <w:szCs w:val="24"/>
              </w:rPr>
            </w:pPr>
          </w:p>
          <w:p w:rsidR="008B55F8" w:rsidRPr="00285144" w:rsidRDefault="008B55F8" w:rsidP="004152EF">
            <w:pPr>
              <w:widowControl w:val="0"/>
              <w:spacing w:line="288" w:lineRule="auto"/>
              <w:contextualSpacing/>
              <w:jc w:val="center"/>
              <w:rPr>
                <w:rFonts w:ascii="Times New Roman" w:eastAsia="Times New Roman" w:hAnsi="Times New Roman" w:cs="Times New Roman"/>
                <w:b/>
                <w:sz w:val="24"/>
                <w:szCs w:val="24"/>
              </w:rPr>
            </w:pPr>
          </w:p>
        </w:tc>
        <w:tc>
          <w:tcPr>
            <w:tcW w:w="1440" w:type="dxa"/>
            <w:vMerge w:val="restart"/>
            <w:tcBorders>
              <w:top w:val="single" w:sz="4" w:space="0" w:color="auto"/>
              <w:left w:val="single" w:sz="4" w:space="0" w:color="000000" w:themeColor="text1"/>
              <w:bottom w:val="single" w:sz="4" w:space="0" w:color="auto"/>
              <w:right w:val="single" w:sz="4" w:space="0" w:color="000000" w:themeColor="text1"/>
            </w:tcBorders>
          </w:tcPr>
          <w:p w:rsidR="008B55F8" w:rsidRPr="00285144" w:rsidRDefault="00A02730" w:rsidP="004152EF">
            <w:pPr>
              <w:widowControl w:val="0"/>
              <w:spacing w:line="288" w:lineRule="auto"/>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w:t>
            </w:r>
            <w:r w:rsidR="00185DE1" w:rsidRPr="00285144">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21</w:t>
            </w:r>
          </w:p>
        </w:tc>
      </w:tr>
      <w:tr w:rsidR="008B55F8" w:rsidRPr="00285144" w:rsidTr="004152EF">
        <w:trPr>
          <w:trHeight w:val="20"/>
        </w:trPr>
        <w:tc>
          <w:tcPr>
            <w:tcW w:w="25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4152EF">
            <w:pPr>
              <w:widowControl w:val="0"/>
              <w:spacing w:line="288" w:lineRule="auto"/>
              <w:contextualSpacing/>
              <w:rPr>
                <w:rFonts w:ascii="Times New Roman" w:eastAsia="Times New Roman" w:hAnsi="Times New Roman" w:cs="Times New Roman"/>
                <w:sz w:val="24"/>
                <w:szCs w:val="24"/>
              </w:rPr>
            </w:pPr>
          </w:p>
        </w:tc>
        <w:tc>
          <w:tcPr>
            <w:tcW w:w="1800" w:type="dxa"/>
            <w:vMerge/>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4152EF">
            <w:pPr>
              <w:widowControl w:val="0"/>
              <w:spacing w:line="288" w:lineRule="auto"/>
              <w:contextualSpacing/>
              <w:rPr>
                <w:rFonts w:ascii="Times New Roman" w:eastAsia="Times New Roman" w:hAnsi="Times New Roman" w:cs="Times New Roman"/>
                <w:sz w:val="24"/>
                <w:szCs w:val="24"/>
              </w:rPr>
            </w:pPr>
          </w:p>
        </w:tc>
        <w:tc>
          <w:tcPr>
            <w:tcW w:w="2201" w:type="dxa"/>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4152EF">
            <w:pPr>
              <w:pStyle w:val="Default"/>
              <w:widowControl w:val="0"/>
              <w:numPr>
                <w:ilvl w:val="1"/>
                <w:numId w:val="11"/>
              </w:numPr>
              <w:spacing w:line="288" w:lineRule="auto"/>
              <w:ind w:left="346" w:hanging="346"/>
              <w:contextualSpacing/>
            </w:pPr>
            <w:r w:rsidRPr="00285144">
              <w:t>Informasi eksternal</w:t>
            </w:r>
          </w:p>
        </w:tc>
        <w:tc>
          <w:tcPr>
            <w:tcW w:w="99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B55F8" w:rsidRPr="00285144" w:rsidRDefault="008B55F8" w:rsidP="004152EF">
            <w:pPr>
              <w:widowControl w:val="0"/>
              <w:spacing w:line="288" w:lineRule="auto"/>
              <w:contextualSpacing/>
              <w:jc w:val="both"/>
              <w:rPr>
                <w:rFonts w:ascii="Times New Roman" w:eastAsia="Times New Roman" w:hAnsi="Times New Roman" w:cs="Times New Roman"/>
                <w:b/>
                <w:sz w:val="24"/>
                <w:szCs w:val="24"/>
              </w:rPr>
            </w:pPr>
          </w:p>
        </w:tc>
        <w:tc>
          <w:tcPr>
            <w:tcW w:w="144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B55F8" w:rsidRPr="00285144" w:rsidRDefault="008B55F8" w:rsidP="004152EF">
            <w:pPr>
              <w:widowControl w:val="0"/>
              <w:spacing w:line="288" w:lineRule="auto"/>
              <w:contextualSpacing/>
              <w:jc w:val="both"/>
              <w:rPr>
                <w:rFonts w:ascii="Times New Roman" w:eastAsia="Times New Roman" w:hAnsi="Times New Roman" w:cs="Times New Roman"/>
                <w:sz w:val="24"/>
                <w:szCs w:val="24"/>
                <w:lang w:val="en-US"/>
              </w:rPr>
            </w:pPr>
          </w:p>
        </w:tc>
      </w:tr>
      <w:tr w:rsidR="008B55F8" w:rsidRPr="00285144" w:rsidTr="004152EF">
        <w:trPr>
          <w:trHeight w:val="20"/>
        </w:trPr>
        <w:tc>
          <w:tcPr>
            <w:tcW w:w="25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4152EF">
            <w:pPr>
              <w:widowControl w:val="0"/>
              <w:spacing w:line="288" w:lineRule="auto"/>
              <w:contextualSpacing/>
              <w:rPr>
                <w:rFonts w:ascii="Times New Roman" w:eastAsia="Times New Roman" w:hAnsi="Times New Roman" w:cs="Times New Roman"/>
                <w:sz w:val="24"/>
                <w:szCs w:val="24"/>
              </w:rPr>
            </w:pPr>
          </w:p>
        </w:tc>
        <w:tc>
          <w:tcPr>
            <w:tcW w:w="1800" w:type="dxa"/>
            <w:vMerge/>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4152EF">
            <w:pPr>
              <w:widowControl w:val="0"/>
              <w:spacing w:line="288" w:lineRule="auto"/>
              <w:contextualSpacing/>
              <w:rPr>
                <w:rFonts w:ascii="Times New Roman" w:eastAsia="Times New Roman" w:hAnsi="Times New Roman" w:cs="Times New Roman"/>
                <w:sz w:val="24"/>
                <w:szCs w:val="24"/>
              </w:rPr>
            </w:pPr>
          </w:p>
        </w:tc>
        <w:tc>
          <w:tcPr>
            <w:tcW w:w="2201" w:type="dxa"/>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4152EF">
            <w:pPr>
              <w:pStyle w:val="Default"/>
              <w:widowControl w:val="0"/>
              <w:numPr>
                <w:ilvl w:val="1"/>
                <w:numId w:val="11"/>
              </w:numPr>
              <w:spacing w:line="288" w:lineRule="auto"/>
              <w:ind w:left="346" w:hanging="346"/>
              <w:contextualSpacing/>
            </w:pPr>
            <w:r w:rsidRPr="00285144">
              <w:t>Informasi keuangan</w:t>
            </w:r>
          </w:p>
        </w:tc>
        <w:tc>
          <w:tcPr>
            <w:tcW w:w="99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B55F8" w:rsidRPr="00285144" w:rsidRDefault="008B55F8" w:rsidP="004152EF">
            <w:pPr>
              <w:widowControl w:val="0"/>
              <w:spacing w:line="288" w:lineRule="auto"/>
              <w:contextualSpacing/>
              <w:jc w:val="both"/>
              <w:rPr>
                <w:rFonts w:ascii="Times New Roman" w:eastAsia="Times New Roman" w:hAnsi="Times New Roman" w:cs="Times New Roman"/>
                <w:b/>
                <w:sz w:val="24"/>
                <w:szCs w:val="24"/>
              </w:rPr>
            </w:pPr>
          </w:p>
        </w:tc>
        <w:tc>
          <w:tcPr>
            <w:tcW w:w="144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B55F8" w:rsidRPr="00285144" w:rsidRDefault="008B55F8" w:rsidP="004152EF">
            <w:pPr>
              <w:widowControl w:val="0"/>
              <w:spacing w:line="288" w:lineRule="auto"/>
              <w:contextualSpacing/>
              <w:jc w:val="both"/>
              <w:rPr>
                <w:rFonts w:ascii="Times New Roman" w:eastAsia="Times New Roman" w:hAnsi="Times New Roman" w:cs="Times New Roman"/>
                <w:sz w:val="24"/>
                <w:szCs w:val="24"/>
                <w:lang w:val="en-US"/>
              </w:rPr>
            </w:pPr>
          </w:p>
        </w:tc>
      </w:tr>
      <w:tr w:rsidR="008B55F8" w:rsidRPr="00285144" w:rsidTr="004152EF">
        <w:trPr>
          <w:trHeight w:val="20"/>
        </w:trPr>
        <w:tc>
          <w:tcPr>
            <w:tcW w:w="25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4152EF">
            <w:pPr>
              <w:widowControl w:val="0"/>
              <w:spacing w:line="288" w:lineRule="auto"/>
              <w:contextualSpacing/>
              <w:rPr>
                <w:rFonts w:ascii="Times New Roman" w:eastAsia="Times New Roman" w:hAnsi="Times New Roman" w:cs="Times New Roman"/>
                <w:sz w:val="24"/>
                <w:szCs w:val="24"/>
              </w:rPr>
            </w:pPr>
          </w:p>
        </w:tc>
        <w:tc>
          <w:tcPr>
            <w:tcW w:w="1800" w:type="dxa"/>
            <w:vMerge/>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4152EF">
            <w:pPr>
              <w:widowControl w:val="0"/>
              <w:spacing w:line="288" w:lineRule="auto"/>
              <w:contextualSpacing/>
              <w:rPr>
                <w:rFonts w:ascii="Times New Roman" w:eastAsia="Times New Roman" w:hAnsi="Times New Roman" w:cs="Times New Roman"/>
                <w:sz w:val="24"/>
                <w:szCs w:val="24"/>
              </w:rPr>
            </w:pPr>
          </w:p>
        </w:tc>
        <w:tc>
          <w:tcPr>
            <w:tcW w:w="2201" w:type="dxa"/>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4152EF">
            <w:pPr>
              <w:pStyle w:val="Default"/>
              <w:widowControl w:val="0"/>
              <w:numPr>
                <w:ilvl w:val="1"/>
                <w:numId w:val="11"/>
              </w:numPr>
              <w:spacing w:line="288" w:lineRule="auto"/>
              <w:ind w:left="346" w:hanging="346"/>
              <w:contextualSpacing/>
            </w:pPr>
            <w:r w:rsidRPr="00285144">
              <w:t>Informasi non keuangan</w:t>
            </w:r>
          </w:p>
        </w:tc>
        <w:tc>
          <w:tcPr>
            <w:tcW w:w="99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B55F8" w:rsidRPr="00285144" w:rsidRDefault="008B55F8" w:rsidP="004152EF">
            <w:pPr>
              <w:widowControl w:val="0"/>
              <w:spacing w:line="288" w:lineRule="auto"/>
              <w:contextualSpacing/>
              <w:jc w:val="both"/>
              <w:rPr>
                <w:rFonts w:ascii="Times New Roman" w:eastAsia="Times New Roman" w:hAnsi="Times New Roman" w:cs="Times New Roman"/>
                <w:b/>
                <w:sz w:val="24"/>
                <w:szCs w:val="24"/>
              </w:rPr>
            </w:pPr>
          </w:p>
        </w:tc>
        <w:tc>
          <w:tcPr>
            <w:tcW w:w="144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B55F8" w:rsidRPr="00285144" w:rsidRDefault="008B55F8" w:rsidP="004152EF">
            <w:pPr>
              <w:widowControl w:val="0"/>
              <w:spacing w:line="288" w:lineRule="auto"/>
              <w:contextualSpacing/>
              <w:jc w:val="both"/>
              <w:rPr>
                <w:rFonts w:ascii="Times New Roman" w:eastAsia="Times New Roman" w:hAnsi="Times New Roman" w:cs="Times New Roman"/>
                <w:sz w:val="24"/>
                <w:szCs w:val="24"/>
                <w:lang w:val="en-US"/>
              </w:rPr>
            </w:pPr>
          </w:p>
        </w:tc>
      </w:tr>
      <w:tr w:rsidR="008B55F8" w:rsidRPr="00285144" w:rsidTr="004152EF">
        <w:trPr>
          <w:trHeight w:val="20"/>
        </w:trPr>
        <w:tc>
          <w:tcPr>
            <w:tcW w:w="25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4152EF">
            <w:pPr>
              <w:widowControl w:val="0"/>
              <w:spacing w:line="288" w:lineRule="auto"/>
              <w:contextualSpacing/>
              <w:rPr>
                <w:rFonts w:ascii="Times New Roman" w:eastAsia="Times New Roman" w:hAnsi="Times New Roman" w:cs="Times New Roman"/>
                <w:sz w:val="24"/>
                <w:szCs w:val="24"/>
              </w:rPr>
            </w:pPr>
          </w:p>
        </w:tc>
        <w:tc>
          <w:tcPr>
            <w:tcW w:w="1800" w:type="dxa"/>
            <w:vMerge/>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4152EF">
            <w:pPr>
              <w:widowControl w:val="0"/>
              <w:spacing w:line="288" w:lineRule="auto"/>
              <w:contextualSpacing/>
              <w:rPr>
                <w:rFonts w:ascii="Times New Roman" w:eastAsia="Times New Roman" w:hAnsi="Times New Roman" w:cs="Times New Roman"/>
                <w:sz w:val="24"/>
                <w:szCs w:val="24"/>
              </w:rPr>
            </w:pPr>
          </w:p>
        </w:tc>
        <w:tc>
          <w:tcPr>
            <w:tcW w:w="2201" w:type="dxa"/>
            <w:tcBorders>
              <w:top w:val="single" w:sz="4" w:space="0" w:color="auto"/>
              <w:left w:val="single" w:sz="4" w:space="0" w:color="000000" w:themeColor="text1"/>
              <w:bottom w:val="single" w:sz="4" w:space="0" w:color="auto"/>
              <w:right w:val="single" w:sz="4" w:space="0" w:color="000000" w:themeColor="text1"/>
            </w:tcBorders>
            <w:hideMark/>
          </w:tcPr>
          <w:p w:rsidR="008B55F8" w:rsidRPr="00285144" w:rsidRDefault="008B55F8" w:rsidP="004152EF">
            <w:pPr>
              <w:pStyle w:val="Default"/>
              <w:widowControl w:val="0"/>
              <w:numPr>
                <w:ilvl w:val="1"/>
                <w:numId w:val="11"/>
              </w:numPr>
              <w:spacing w:line="288" w:lineRule="auto"/>
              <w:ind w:left="346" w:hanging="346"/>
              <w:contextualSpacing/>
            </w:pPr>
            <w:r w:rsidRPr="00285144">
              <w:t>Informasi yang berorientasi masa depan</w:t>
            </w:r>
          </w:p>
        </w:tc>
        <w:tc>
          <w:tcPr>
            <w:tcW w:w="99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B55F8" w:rsidRPr="00285144" w:rsidRDefault="008B55F8" w:rsidP="004152EF">
            <w:pPr>
              <w:widowControl w:val="0"/>
              <w:spacing w:line="288" w:lineRule="auto"/>
              <w:contextualSpacing/>
              <w:jc w:val="both"/>
              <w:rPr>
                <w:rFonts w:ascii="Times New Roman" w:eastAsia="Times New Roman" w:hAnsi="Times New Roman" w:cs="Times New Roman"/>
                <w:b/>
                <w:sz w:val="24"/>
                <w:szCs w:val="24"/>
              </w:rPr>
            </w:pPr>
          </w:p>
        </w:tc>
        <w:tc>
          <w:tcPr>
            <w:tcW w:w="144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B55F8" w:rsidRPr="00285144" w:rsidRDefault="008B55F8" w:rsidP="004152EF">
            <w:pPr>
              <w:widowControl w:val="0"/>
              <w:spacing w:line="288" w:lineRule="auto"/>
              <w:contextualSpacing/>
              <w:jc w:val="both"/>
              <w:rPr>
                <w:rFonts w:ascii="Times New Roman" w:eastAsia="Times New Roman" w:hAnsi="Times New Roman" w:cs="Times New Roman"/>
                <w:sz w:val="24"/>
                <w:szCs w:val="24"/>
                <w:lang w:val="en-US"/>
              </w:rPr>
            </w:pPr>
          </w:p>
        </w:tc>
      </w:tr>
      <w:tr w:rsidR="008B55F8" w:rsidRPr="00285144" w:rsidTr="004152EF">
        <w:trPr>
          <w:trHeight w:val="20"/>
        </w:trPr>
        <w:tc>
          <w:tcPr>
            <w:tcW w:w="25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4152EF">
            <w:pPr>
              <w:widowControl w:val="0"/>
              <w:spacing w:line="288" w:lineRule="auto"/>
              <w:contextualSpacing/>
              <w:rPr>
                <w:rFonts w:ascii="Times New Roman" w:eastAsia="Times New Roman" w:hAnsi="Times New Roman" w:cs="Times New Roman"/>
                <w:sz w:val="24"/>
                <w:szCs w:val="24"/>
              </w:rPr>
            </w:pPr>
          </w:p>
        </w:tc>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4152EF">
            <w:pPr>
              <w:pStyle w:val="ListParagraph"/>
              <w:widowControl w:val="0"/>
              <w:numPr>
                <w:ilvl w:val="0"/>
                <w:numId w:val="11"/>
              </w:numPr>
              <w:spacing w:line="288" w:lineRule="auto"/>
              <w:rPr>
                <w:rFonts w:eastAsia="Times New Roman"/>
                <w:sz w:val="24"/>
                <w:szCs w:val="24"/>
              </w:rPr>
            </w:pPr>
            <w:r w:rsidRPr="00285144">
              <w:rPr>
                <w:rFonts w:eastAsia="Times New Roman"/>
                <w:i/>
                <w:sz w:val="24"/>
                <w:szCs w:val="24"/>
              </w:rPr>
              <w:t>Timeliness</w:t>
            </w:r>
          </w:p>
          <w:p w:rsidR="008B55F8" w:rsidRPr="00285144" w:rsidRDefault="008B55F8" w:rsidP="004152EF">
            <w:pPr>
              <w:pStyle w:val="ListParagraph"/>
              <w:widowControl w:val="0"/>
              <w:spacing w:line="288" w:lineRule="auto"/>
              <w:ind w:left="360"/>
              <w:rPr>
                <w:rFonts w:eastAsia="Times New Roman"/>
                <w:sz w:val="24"/>
                <w:szCs w:val="24"/>
              </w:rPr>
            </w:pPr>
            <w:r w:rsidRPr="00285144">
              <w:rPr>
                <w:rFonts w:eastAsia="Times New Roman"/>
                <w:sz w:val="24"/>
                <w:szCs w:val="24"/>
              </w:rPr>
              <w:t>(Tepat waktu)</w:t>
            </w:r>
          </w:p>
        </w:tc>
        <w:tc>
          <w:tcPr>
            <w:tcW w:w="2201" w:type="dxa"/>
            <w:tcBorders>
              <w:top w:val="single" w:sz="4" w:space="0" w:color="auto"/>
              <w:left w:val="single" w:sz="4" w:space="0" w:color="000000" w:themeColor="text1"/>
              <w:bottom w:val="single" w:sz="4" w:space="0" w:color="auto"/>
              <w:right w:val="single" w:sz="4" w:space="0" w:color="auto"/>
            </w:tcBorders>
            <w:hideMark/>
          </w:tcPr>
          <w:p w:rsidR="008B55F8" w:rsidRPr="00285144" w:rsidRDefault="008B55F8" w:rsidP="004152EF">
            <w:pPr>
              <w:pStyle w:val="ListParagraph"/>
              <w:widowControl w:val="0"/>
              <w:numPr>
                <w:ilvl w:val="1"/>
                <w:numId w:val="11"/>
              </w:numPr>
              <w:spacing w:line="288" w:lineRule="auto"/>
              <w:ind w:left="346" w:hanging="346"/>
              <w:rPr>
                <w:rFonts w:eastAsia="Times New Roman"/>
                <w:sz w:val="24"/>
                <w:szCs w:val="24"/>
              </w:rPr>
            </w:pPr>
            <w:r w:rsidRPr="00285144">
              <w:rPr>
                <w:rFonts w:eastAsia="Times New Roman"/>
                <w:sz w:val="24"/>
                <w:szCs w:val="24"/>
              </w:rPr>
              <w:t>Kecepatan pelaporan</w:t>
            </w:r>
          </w:p>
        </w:tc>
        <w:tc>
          <w:tcPr>
            <w:tcW w:w="990"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8B55F8" w:rsidRPr="00285144" w:rsidRDefault="008B55F8" w:rsidP="004152EF">
            <w:pPr>
              <w:widowControl w:val="0"/>
              <w:spacing w:line="288" w:lineRule="auto"/>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Ordinal</w:t>
            </w:r>
          </w:p>
        </w:tc>
        <w:tc>
          <w:tcPr>
            <w:tcW w:w="1440" w:type="dxa"/>
            <w:vMerge w:val="restart"/>
            <w:tcBorders>
              <w:top w:val="single" w:sz="4" w:space="0" w:color="auto"/>
              <w:left w:val="single" w:sz="4" w:space="0" w:color="auto"/>
              <w:bottom w:val="single" w:sz="4" w:space="0" w:color="000000" w:themeColor="text1"/>
              <w:right w:val="single" w:sz="4" w:space="0" w:color="000000" w:themeColor="text1"/>
            </w:tcBorders>
          </w:tcPr>
          <w:p w:rsidR="008B55F8" w:rsidRPr="00285144" w:rsidRDefault="00A02730" w:rsidP="004152EF">
            <w:pPr>
              <w:widowControl w:val="0"/>
              <w:spacing w:line="288" w:lineRule="auto"/>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w:t>
            </w:r>
            <w:r w:rsidR="00185DE1" w:rsidRPr="00285144">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4</w:t>
            </w:r>
          </w:p>
        </w:tc>
      </w:tr>
      <w:tr w:rsidR="008B55F8" w:rsidRPr="00285144" w:rsidTr="004152EF">
        <w:trPr>
          <w:trHeight w:val="20"/>
        </w:trPr>
        <w:tc>
          <w:tcPr>
            <w:tcW w:w="25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4152EF">
            <w:pPr>
              <w:widowControl w:val="0"/>
              <w:spacing w:line="288" w:lineRule="auto"/>
              <w:contextualSpacing/>
              <w:rPr>
                <w:rFonts w:ascii="Times New Roman" w:eastAsia="Times New Roman" w:hAnsi="Times New Roman" w:cs="Times New Roman"/>
                <w:sz w:val="24"/>
                <w:szCs w:val="24"/>
              </w:rPr>
            </w:pPr>
          </w:p>
        </w:tc>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4152EF">
            <w:pPr>
              <w:widowControl w:val="0"/>
              <w:spacing w:line="288" w:lineRule="auto"/>
              <w:contextualSpacing/>
              <w:rPr>
                <w:rFonts w:ascii="Times New Roman" w:eastAsia="Times New Roman" w:hAnsi="Times New Roman" w:cs="Times New Roman"/>
                <w:sz w:val="24"/>
                <w:szCs w:val="24"/>
              </w:rPr>
            </w:pPr>
          </w:p>
        </w:tc>
        <w:tc>
          <w:tcPr>
            <w:tcW w:w="2201" w:type="dxa"/>
            <w:tcBorders>
              <w:top w:val="single" w:sz="4" w:space="0" w:color="auto"/>
              <w:left w:val="single" w:sz="4" w:space="0" w:color="000000" w:themeColor="text1"/>
              <w:bottom w:val="single" w:sz="4" w:space="0" w:color="000000" w:themeColor="text1"/>
              <w:right w:val="single" w:sz="4" w:space="0" w:color="auto"/>
            </w:tcBorders>
            <w:hideMark/>
          </w:tcPr>
          <w:p w:rsidR="008B55F8" w:rsidRPr="00285144" w:rsidRDefault="008B55F8" w:rsidP="004152EF">
            <w:pPr>
              <w:widowControl w:val="0"/>
              <w:spacing w:line="288" w:lineRule="auto"/>
              <w:ind w:left="392" w:hanging="392"/>
              <w:contextualSpacing/>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b.   Frekuensi pelaporan</w:t>
            </w:r>
          </w:p>
        </w:tc>
        <w:tc>
          <w:tcPr>
            <w:tcW w:w="990"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B55F8" w:rsidRPr="00285144" w:rsidRDefault="008B55F8" w:rsidP="004152EF">
            <w:pPr>
              <w:widowControl w:val="0"/>
              <w:spacing w:line="288" w:lineRule="auto"/>
              <w:contextualSpacing/>
              <w:jc w:val="both"/>
              <w:rPr>
                <w:rFonts w:ascii="Times New Roman" w:eastAsia="Times New Roman" w:hAnsi="Times New Roman" w:cs="Times New Roman"/>
                <w:sz w:val="24"/>
                <w:szCs w:val="24"/>
              </w:rPr>
            </w:pPr>
          </w:p>
        </w:tc>
        <w:tc>
          <w:tcPr>
            <w:tcW w:w="1440"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B55F8" w:rsidRPr="00285144" w:rsidRDefault="008B55F8" w:rsidP="004152EF">
            <w:pPr>
              <w:widowControl w:val="0"/>
              <w:spacing w:line="288" w:lineRule="auto"/>
              <w:contextualSpacing/>
              <w:jc w:val="both"/>
              <w:rPr>
                <w:rFonts w:ascii="Times New Roman" w:eastAsia="Times New Roman" w:hAnsi="Times New Roman" w:cs="Times New Roman"/>
                <w:sz w:val="24"/>
                <w:szCs w:val="24"/>
                <w:lang w:val="en-US"/>
              </w:rPr>
            </w:pPr>
          </w:p>
        </w:tc>
      </w:tr>
      <w:tr w:rsidR="008B55F8" w:rsidRPr="00285144" w:rsidTr="004152EF">
        <w:trPr>
          <w:trHeight w:val="20"/>
        </w:trPr>
        <w:tc>
          <w:tcPr>
            <w:tcW w:w="25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4152EF">
            <w:pPr>
              <w:widowControl w:val="0"/>
              <w:spacing w:line="288" w:lineRule="auto"/>
              <w:contextualSpacing/>
              <w:rPr>
                <w:rFonts w:ascii="Times New Roman" w:eastAsia="Times New Roman" w:hAnsi="Times New Roman" w:cs="Times New Roman"/>
                <w:sz w:val="24"/>
                <w:szCs w:val="24"/>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5F8" w:rsidRPr="00285144" w:rsidRDefault="008B55F8" w:rsidP="004152EF">
            <w:pPr>
              <w:pStyle w:val="ListParagraph"/>
              <w:widowControl w:val="0"/>
              <w:numPr>
                <w:ilvl w:val="0"/>
                <w:numId w:val="11"/>
              </w:numPr>
              <w:spacing w:line="288" w:lineRule="auto"/>
              <w:rPr>
                <w:rFonts w:eastAsia="Times New Roman"/>
                <w:sz w:val="24"/>
                <w:szCs w:val="24"/>
              </w:rPr>
            </w:pPr>
            <w:r w:rsidRPr="00285144">
              <w:rPr>
                <w:rFonts w:eastAsia="Times New Roman"/>
                <w:i/>
                <w:sz w:val="24"/>
                <w:szCs w:val="24"/>
              </w:rPr>
              <w:t>Aggregation</w:t>
            </w:r>
          </w:p>
          <w:p w:rsidR="008B55F8" w:rsidRPr="00285144" w:rsidRDefault="008B55F8" w:rsidP="004152EF">
            <w:pPr>
              <w:pStyle w:val="ListParagraph"/>
              <w:widowControl w:val="0"/>
              <w:spacing w:line="288" w:lineRule="auto"/>
              <w:ind w:left="360"/>
              <w:rPr>
                <w:rFonts w:eastAsia="Times New Roman"/>
                <w:sz w:val="24"/>
                <w:szCs w:val="24"/>
              </w:rPr>
            </w:pPr>
            <w:r w:rsidRPr="00285144">
              <w:rPr>
                <w:rFonts w:eastAsia="Times New Roman"/>
                <w:sz w:val="24"/>
                <w:szCs w:val="24"/>
              </w:rPr>
              <w:t>(Agregasi)</w:t>
            </w:r>
          </w:p>
          <w:p w:rsidR="008B55F8" w:rsidRPr="00285144" w:rsidRDefault="008B55F8" w:rsidP="004152EF">
            <w:pPr>
              <w:widowControl w:val="0"/>
              <w:spacing w:line="288" w:lineRule="auto"/>
              <w:contextualSpacing/>
              <w:rPr>
                <w:rFonts w:ascii="Times New Roman" w:eastAsia="Times New Roman" w:hAnsi="Times New Roman" w:cs="Times New Roman"/>
                <w:i/>
                <w:sz w:val="24"/>
                <w:szCs w:val="24"/>
              </w:rPr>
            </w:pPr>
          </w:p>
        </w:tc>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4152EF">
            <w:pPr>
              <w:pStyle w:val="Default"/>
              <w:widowControl w:val="0"/>
              <w:spacing w:line="288" w:lineRule="auto"/>
              <w:ind w:left="342" w:hanging="270"/>
              <w:contextualSpacing/>
            </w:pPr>
            <w:r w:rsidRPr="00285144">
              <w:t>a.  Teragregasi oleh area fungsional seperti (area penjualan, pusat biaya, dapertemen produksi dan pemasaran)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4152EF">
            <w:pPr>
              <w:widowControl w:val="0"/>
              <w:spacing w:line="288" w:lineRule="auto"/>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Ordinal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5F8" w:rsidRPr="00285144" w:rsidRDefault="00185DE1" w:rsidP="004152EF">
            <w:pPr>
              <w:widowControl w:val="0"/>
              <w:spacing w:line="288" w:lineRule="auto"/>
              <w:contextualSpacing/>
              <w:jc w:val="center"/>
              <w:rPr>
                <w:rFonts w:ascii="Times New Roman" w:eastAsia="Times New Roman" w:hAnsi="Times New Roman" w:cs="Times New Roman"/>
                <w:sz w:val="24"/>
                <w:szCs w:val="24"/>
                <w:lang w:val="en-US"/>
              </w:rPr>
            </w:pPr>
            <w:r w:rsidRPr="00285144">
              <w:rPr>
                <w:rFonts w:ascii="Times New Roman" w:eastAsia="Times New Roman" w:hAnsi="Times New Roman" w:cs="Times New Roman"/>
                <w:sz w:val="24"/>
                <w:szCs w:val="24"/>
                <w:lang w:val="en-US"/>
              </w:rPr>
              <w:t>2</w:t>
            </w:r>
            <w:r w:rsidR="00A02730">
              <w:rPr>
                <w:rFonts w:ascii="Times New Roman" w:eastAsia="Times New Roman" w:hAnsi="Times New Roman" w:cs="Times New Roman"/>
                <w:sz w:val="24"/>
                <w:szCs w:val="24"/>
                <w:lang w:val="en-US"/>
              </w:rPr>
              <w:t>5-26</w:t>
            </w:r>
          </w:p>
        </w:tc>
      </w:tr>
      <w:tr w:rsidR="008B55F8" w:rsidRPr="00285144" w:rsidTr="004152EF">
        <w:trPr>
          <w:trHeight w:val="20"/>
        </w:trPr>
        <w:tc>
          <w:tcPr>
            <w:tcW w:w="25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4152EF">
            <w:pPr>
              <w:widowControl w:val="0"/>
              <w:spacing w:line="288" w:lineRule="auto"/>
              <w:contextualSpacing/>
              <w:rPr>
                <w:rFonts w:ascii="Times New Roman" w:eastAsia="Times New Roman" w:hAnsi="Times New Roman" w:cs="Times New Roman"/>
                <w:sz w:val="24"/>
                <w:szCs w:val="24"/>
              </w:rPr>
            </w:pPr>
          </w:p>
        </w:tc>
        <w:tc>
          <w:tcPr>
            <w:tcW w:w="1800" w:type="dxa"/>
            <w:tcBorders>
              <w:top w:val="single" w:sz="4" w:space="0" w:color="auto"/>
              <w:left w:val="single" w:sz="4" w:space="0" w:color="000000" w:themeColor="text1"/>
              <w:bottom w:val="single" w:sz="4" w:space="0" w:color="000000" w:themeColor="text1"/>
              <w:right w:val="single" w:sz="4" w:space="0" w:color="auto"/>
            </w:tcBorders>
          </w:tcPr>
          <w:p w:rsidR="008B55F8" w:rsidRPr="00285144" w:rsidRDefault="008B55F8" w:rsidP="004152EF">
            <w:pPr>
              <w:pStyle w:val="ListParagraph"/>
              <w:widowControl w:val="0"/>
              <w:numPr>
                <w:ilvl w:val="0"/>
                <w:numId w:val="11"/>
              </w:numPr>
              <w:spacing w:line="288" w:lineRule="auto"/>
              <w:rPr>
                <w:rFonts w:eastAsia="Times New Roman"/>
                <w:i/>
                <w:sz w:val="24"/>
                <w:szCs w:val="24"/>
              </w:rPr>
            </w:pPr>
            <w:r w:rsidRPr="00285144">
              <w:rPr>
                <w:rFonts w:eastAsia="Times New Roman"/>
                <w:i/>
                <w:sz w:val="24"/>
                <w:szCs w:val="24"/>
              </w:rPr>
              <w:t>Integration</w:t>
            </w:r>
          </w:p>
          <w:p w:rsidR="008B55F8" w:rsidRPr="00285144" w:rsidRDefault="008B55F8" w:rsidP="004152EF">
            <w:pPr>
              <w:pStyle w:val="ListParagraph"/>
              <w:widowControl w:val="0"/>
              <w:spacing w:line="288" w:lineRule="auto"/>
              <w:ind w:left="360"/>
              <w:rPr>
                <w:rFonts w:eastAsia="Times New Roman"/>
                <w:sz w:val="24"/>
                <w:szCs w:val="24"/>
                <w:lang w:val="en-US"/>
              </w:rPr>
            </w:pPr>
            <w:r w:rsidRPr="00285144">
              <w:rPr>
                <w:rFonts w:eastAsia="Times New Roman"/>
                <w:sz w:val="24"/>
                <w:szCs w:val="24"/>
              </w:rPr>
              <w:t>(Integrasi)</w:t>
            </w:r>
          </w:p>
          <w:p w:rsidR="008B55F8" w:rsidRPr="00285144" w:rsidRDefault="008B55F8" w:rsidP="004152EF">
            <w:pPr>
              <w:widowControl w:val="0"/>
              <w:spacing w:line="288" w:lineRule="auto"/>
              <w:contextualSpacing/>
              <w:rPr>
                <w:rFonts w:ascii="Times New Roman" w:eastAsia="Times New Roman" w:hAnsi="Times New Roman" w:cs="Times New Roman"/>
                <w:sz w:val="24"/>
                <w:szCs w:val="24"/>
                <w:lang w:val="en-US"/>
              </w:rPr>
            </w:pPr>
          </w:p>
          <w:p w:rsidR="008B55F8" w:rsidRPr="00285144" w:rsidRDefault="008B55F8" w:rsidP="004152EF">
            <w:pPr>
              <w:widowControl w:val="0"/>
              <w:spacing w:line="288" w:lineRule="auto"/>
              <w:contextualSpacing/>
              <w:rPr>
                <w:rFonts w:ascii="Times New Roman" w:eastAsia="Times New Roman" w:hAnsi="Times New Roman" w:cs="Times New Roman"/>
                <w:sz w:val="24"/>
                <w:szCs w:val="24"/>
                <w:lang w:val="en-US"/>
              </w:rPr>
            </w:pPr>
            <w:r w:rsidRPr="00285144">
              <w:rPr>
                <w:rFonts w:ascii="Times New Roman" w:eastAsia="Times New Roman" w:hAnsi="Times New Roman" w:cs="Times New Roman"/>
                <w:sz w:val="24"/>
                <w:szCs w:val="24"/>
              </w:rPr>
              <w:t xml:space="preserve">Sumber: </w:t>
            </w:r>
          </w:p>
          <w:p w:rsidR="006A6A19" w:rsidRPr="00285144" w:rsidRDefault="00C2613E" w:rsidP="004152EF">
            <w:pPr>
              <w:widowControl w:val="0"/>
              <w:spacing w:line="288" w:lineRule="auto"/>
              <w:contextualSpacing/>
              <w:rPr>
                <w:rFonts w:ascii="Times New Roman" w:eastAsia="Times New Roman" w:hAnsi="Times New Roman" w:cs="Times New Roman"/>
                <w:i/>
                <w:sz w:val="24"/>
                <w:szCs w:val="24"/>
                <w:lang w:val="en-US"/>
              </w:rPr>
            </w:pPr>
            <w:r w:rsidRPr="00A63893">
              <w:rPr>
                <w:rFonts w:ascii="Times New Roman" w:hAnsi="Times New Roman" w:cs="Times New Roman"/>
                <w:sz w:val="24"/>
                <w:szCs w:val="24"/>
              </w:rPr>
              <w:t xml:space="preserve">Menurut Chenhall dan Morris (1986) dalam </w:t>
            </w:r>
            <w:r>
              <w:rPr>
                <w:rFonts w:ascii="Times New Roman" w:hAnsi="Times New Roman" w:cs="Times New Roman"/>
                <w:sz w:val="24"/>
                <w:szCs w:val="24"/>
              </w:rPr>
              <w:t>Sri Surlani dan Dedi (2013)</w:t>
            </w:r>
          </w:p>
        </w:tc>
        <w:tc>
          <w:tcPr>
            <w:tcW w:w="2201" w:type="dxa"/>
            <w:tcBorders>
              <w:top w:val="single" w:sz="4" w:space="0" w:color="auto"/>
              <w:left w:val="single" w:sz="4" w:space="0" w:color="auto"/>
              <w:bottom w:val="single" w:sz="4" w:space="0" w:color="000000" w:themeColor="text1"/>
              <w:right w:val="single" w:sz="4" w:space="0" w:color="000000" w:themeColor="text1"/>
            </w:tcBorders>
            <w:hideMark/>
          </w:tcPr>
          <w:p w:rsidR="008B55F8" w:rsidRPr="00285144" w:rsidRDefault="008B55F8" w:rsidP="004152EF">
            <w:pPr>
              <w:pStyle w:val="ListParagraph"/>
              <w:widowControl w:val="0"/>
              <w:numPr>
                <w:ilvl w:val="1"/>
                <w:numId w:val="11"/>
              </w:numPr>
              <w:spacing w:line="288" w:lineRule="auto"/>
              <w:ind w:left="252" w:hanging="180"/>
              <w:rPr>
                <w:rFonts w:eastAsia="Times New Roman"/>
                <w:sz w:val="24"/>
                <w:szCs w:val="24"/>
              </w:rPr>
            </w:pPr>
            <w:r w:rsidRPr="00285144">
              <w:rPr>
                <w:rFonts w:eastAsia="Times New Roman"/>
                <w:sz w:val="24"/>
                <w:szCs w:val="24"/>
              </w:rPr>
              <w:t xml:space="preserve"> Memberikan informasi  yang terintegrasi</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285144" w:rsidRDefault="008B55F8" w:rsidP="004152EF">
            <w:pPr>
              <w:widowControl w:val="0"/>
              <w:spacing w:line="288" w:lineRule="auto"/>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Ordinal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5F8" w:rsidRPr="00285144" w:rsidRDefault="00185DE1" w:rsidP="004152EF">
            <w:pPr>
              <w:widowControl w:val="0"/>
              <w:spacing w:line="288" w:lineRule="auto"/>
              <w:contextualSpacing/>
              <w:jc w:val="center"/>
              <w:rPr>
                <w:rFonts w:ascii="Times New Roman" w:eastAsia="Times New Roman" w:hAnsi="Times New Roman" w:cs="Times New Roman"/>
                <w:sz w:val="24"/>
                <w:szCs w:val="24"/>
                <w:lang w:val="en-US"/>
              </w:rPr>
            </w:pPr>
            <w:r w:rsidRPr="00285144">
              <w:rPr>
                <w:rFonts w:ascii="Times New Roman" w:eastAsia="Times New Roman" w:hAnsi="Times New Roman" w:cs="Times New Roman"/>
                <w:sz w:val="24"/>
                <w:szCs w:val="24"/>
                <w:lang w:val="en-US"/>
              </w:rPr>
              <w:t>2</w:t>
            </w:r>
            <w:r w:rsidR="00A02730">
              <w:rPr>
                <w:rFonts w:ascii="Times New Roman" w:eastAsia="Times New Roman" w:hAnsi="Times New Roman" w:cs="Times New Roman"/>
                <w:sz w:val="24"/>
                <w:szCs w:val="24"/>
                <w:lang w:val="en-US"/>
              </w:rPr>
              <w:t>7-28</w:t>
            </w:r>
          </w:p>
        </w:tc>
      </w:tr>
    </w:tbl>
    <w:p w:rsidR="00A02730" w:rsidRDefault="00A02730" w:rsidP="003E0A36">
      <w:pPr>
        <w:widowControl w:val="0"/>
        <w:spacing w:after="0" w:line="480" w:lineRule="auto"/>
        <w:ind w:firstLine="709"/>
        <w:contextualSpacing/>
        <w:jc w:val="both"/>
        <w:rPr>
          <w:rFonts w:ascii="Times New Roman" w:eastAsia="Times New Roman" w:hAnsi="Times New Roman" w:cs="Times New Roman"/>
          <w:sz w:val="24"/>
          <w:szCs w:val="24"/>
        </w:rPr>
      </w:pPr>
    </w:p>
    <w:p w:rsidR="008B55F8" w:rsidRPr="00285144" w:rsidRDefault="008B55F8" w:rsidP="003E0A36">
      <w:pPr>
        <w:widowControl w:val="0"/>
        <w:spacing w:after="0" w:line="480" w:lineRule="auto"/>
        <w:ind w:firstLine="709"/>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lastRenderedPageBreak/>
        <w:t xml:space="preserve">Indikator-indikator  ini selanjutnya akan diuraikan dalam bentuk pernyataan-pernyataan dengan ukuran tertentu yang telah ditetapkan pada alternative jawaban.  </w:t>
      </w:r>
    </w:p>
    <w:p w:rsidR="008B55F8" w:rsidRPr="00285144" w:rsidRDefault="008B55F8" w:rsidP="003E0A36">
      <w:pPr>
        <w:widowControl w:val="0"/>
        <w:spacing w:after="0" w:line="480" w:lineRule="auto"/>
        <w:ind w:firstLine="709"/>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ab/>
        <w:t>Sugiyono (2013:132) mengemukakan bahwa:</w:t>
      </w:r>
    </w:p>
    <w:p w:rsidR="008B55F8" w:rsidRPr="00285144" w:rsidRDefault="008B55F8" w:rsidP="003E0A36">
      <w:pPr>
        <w:widowControl w:val="0"/>
        <w:spacing w:after="0" w:line="480" w:lineRule="auto"/>
        <w:ind w:left="720"/>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“Macam-macam skala pengukuran dapat berupa: skala nominal, skala ordinal, skala interval dan skala rasio, dari skala pengukuran itu akan diperoleh data nominal</w:t>
      </w:r>
      <w:r w:rsidR="006A6A19" w:rsidRPr="00285144">
        <w:rPr>
          <w:rFonts w:ascii="Times New Roman" w:eastAsia="Times New Roman" w:hAnsi="Times New Roman" w:cs="Times New Roman"/>
          <w:sz w:val="24"/>
          <w:szCs w:val="24"/>
        </w:rPr>
        <w:t>, ordinal, interval, dan rasio.”</w:t>
      </w:r>
    </w:p>
    <w:p w:rsidR="008B55F8" w:rsidRPr="00285144" w:rsidRDefault="008B55F8" w:rsidP="003E0A36">
      <w:pPr>
        <w:widowControl w:val="0"/>
        <w:spacing w:after="0" w:line="480" w:lineRule="auto"/>
        <w:ind w:firstLine="720"/>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Penelitian ini menggunakan data skala ordinal, menurut Asep Hermawan (2006:120) skala ordinal adalah:</w:t>
      </w:r>
    </w:p>
    <w:p w:rsidR="008B55F8" w:rsidRPr="00285144" w:rsidRDefault="008B55F8" w:rsidP="003E0A36">
      <w:pPr>
        <w:widowControl w:val="0"/>
        <w:spacing w:after="0" w:line="480" w:lineRule="auto"/>
        <w:ind w:left="720"/>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“Skala ordinal tidak hanya menyatakan kategori tapi juga menyatakan peringkat kategori tersebut. Peringkat tersebut menunjukkan suatu urutan pen</w:t>
      </w:r>
      <w:r w:rsidR="006A6A19" w:rsidRPr="00285144">
        <w:rPr>
          <w:rFonts w:ascii="Times New Roman" w:eastAsia="Times New Roman" w:hAnsi="Times New Roman" w:cs="Times New Roman"/>
          <w:sz w:val="24"/>
          <w:szCs w:val="24"/>
        </w:rPr>
        <w:t>ilaian atau tingkat preferensi.”</w:t>
      </w:r>
    </w:p>
    <w:p w:rsidR="008B55F8" w:rsidRPr="00285144" w:rsidRDefault="008B55F8" w:rsidP="003E0A36">
      <w:pPr>
        <w:widowControl w:val="0"/>
        <w:spacing w:after="0" w:line="480" w:lineRule="auto"/>
        <w:ind w:firstLine="720"/>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 xml:space="preserve">Dalam operasionalisasi variable ini untuk setiap variable bebas, variable terikat maupun variabel intervening akan diukur oleh suatu instrument penelitian dalam bentuk kuesioner menggunakan skala </w:t>
      </w:r>
      <w:r w:rsidRPr="00285144">
        <w:rPr>
          <w:rFonts w:ascii="Times New Roman" w:eastAsia="Times New Roman" w:hAnsi="Times New Roman" w:cs="Times New Roman"/>
          <w:i/>
          <w:sz w:val="24"/>
          <w:szCs w:val="24"/>
        </w:rPr>
        <w:t>likert</w:t>
      </w:r>
      <w:r w:rsidRPr="00285144">
        <w:rPr>
          <w:rFonts w:ascii="Times New Roman" w:eastAsia="Times New Roman" w:hAnsi="Times New Roman" w:cs="Times New Roman"/>
          <w:sz w:val="24"/>
          <w:szCs w:val="24"/>
        </w:rPr>
        <w:t>.</w:t>
      </w:r>
    </w:p>
    <w:p w:rsidR="008B55F8" w:rsidRPr="00285144" w:rsidRDefault="008B55F8" w:rsidP="003E0A36">
      <w:pPr>
        <w:widowControl w:val="0"/>
        <w:spacing w:after="0" w:line="480" w:lineRule="auto"/>
        <w:ind w:firstLine="720"/>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 xml:space="preserve">Sugiyono (2013:132) mendefinisikan skala </w:t>
      </w:r>
      <w:r w:rsidRPr="00285144">
        <w:rPr>
          <w:rFonts w:ascii="Times New Roman" w:eastAsia="Times New Roman" w:hAnsi="Times New Roman" w:cs="Times New Roman"/>
          <w:i/>
          <w:sz w:val="24"/>
          <w:szCs w:val="24"/>
        </w:rPr>
        <w:t>likert</w:t>
      </w:r>
      <w:r w:rsidRPr="00285144">
        <w:rPr>
          <w:rFonts w:ascii="Times New Roman" w:eastAsia="Times New Roman" w:hAnsi="Times New Roman" w:cs="Times New Roman"/>
          <w:sz w:val="24"/>
          <w:szCs w:val="24"/>
        </w:rPr>
        <w:t>sebagai berikut:</w:t>
      </w:r>
    </w:p>
    <w:p w:rsidR="00185DE1" w:rsidRPr="00285144" w:rsidRDefault="008B55F8" w:rsidP="003E0A36">
      <w:pPr>
        <w:widowControl w:val="0"/>
        <w:spacing w:after="0" w:line="480" w:lineRule="auto"/>
        <w:ind w:left="720"/>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 xml:space="preserve">“Skala </w:t>
      </w:r>
      <w:r w:rsidRPr="00285144">
        <w:rPr>
          <w:rFonts w:ascii="Times New Roman" w:eastAsia="Times New Roman" w:hAnsi="Times New Roman" w:cs="Times New Roman"/>
          <w:i/>
          <w:sz w:val="24"/>
          <w:szCs w:val="24"/>
        </w:rPr>
        <w:t>likert</w:t>
      </w:r>
      <w:r w:rsidRPr="00285144">
        <w:rPr>
          <w:rFonts w:ascii="Times New Roman" w:eastAsia="Times New Roman" w:hAnsi="Times New Roman" w:cs="Times New Roman"/>
          <w:sz w:val="24"/>
          <w:szCs w:val="24"/>
        </w:rPr>
        <w:t xml:space="preserve"> digunakan untuk mengukur sikap, pendapat dan persepsi seseorang atau sekelompok orang tentang fenomenasosial.”</w:t>
      </w:r>
    </w:p>
    <w:p w:rsidR="004152EF" w:rsidRPr="00285144" w:rsidRDefault="004152EF" w:rsidP="008474A0">
      <w:pPr>
        <w:widowControl w:val="0"/>
        <w:spacing w:after="0" w:line="480" w:lineRule="auto"/>
        <w:ind w:left="720"/>
        <w:contextualSpacing/>
        <w:jc w:val="both"/>
        <w:rPr>
          <w:rFonts w:ascii="Times New Roman" w:eastAsia="Times New Roman" w:hAnsi="Times New Roman" w:cs="Times New Roman"/>
          <w:sz w:val="24"/>
          <w:szCs w:val="24"/>
        </w:rPr>
      </w:pPr>
    </w:p>
    <w:p w:rsidR="008B55F8" w:rsidRPr="00285144" w:rsidRDefault="008B55F8" w:rsidP="004152EF">
      <w:pPr>
        <w:widowControl w:val="0"/>
        <w:tabs>
          <w:tab w:val="left" w:pos="709"/>
        </w:tabs>
        <w:spacing w:after="0" w:line="480" w:lineRule="auto"/>
        <w:contextualSpacing/>
        <w:jc w:val="both"/>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3.3.</w:t>
      </w:r>
      <w:r w:rsidRPr="00285144">
        <w:rPr>
          <w:rFonts w:ascii="Times New Roman" w:eastAsia="Times New Roman" w:hAnsi="Times New Roman" w:cs="Times New Roman"/>
          <w:b/>
          <w:sz w:val="24"/>
          <w:szCs w:val="24"/>
        </w:rPr>
        <w:tab/>
        <w:t>Populasi dan Sampel</w:t>
      </w:r>
    </w:p>
    <w:p w:rsidR="008B55F8" w:rsidRPr="00285144" w:rsidRDefault="008B55F8" w:rsidP="004152EF">
      <w:pPr>
        <w:widowControl w:val="0"/>
        <w:tabs>
          <w:tab w:val="left" w:pos="709"/>
        </w:tabs>
        <w:spacing w:after="0" w:line="480" w:lineRule="auto"/>
        <w:contextualSpacing/>
        <w:jc w:val="both"/>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3.3.1.</w:t>
      </w:r>
      <w:r w:rsidRPr="00285144">
        <w:rPr>
          <w:rFonts w:ascii="Times New Roman" w:eastAsia="Times New Roman" w:hAnsi="Times New Roman" w:cs="Times New Roman"/>
          <w:b/>
          <w:sz w:val="24"/>
          <w:szCs w:val="24"/>
        </w:rPr>
        <w:tab/>
        <w:t>Populasi</w:t>
      </w:r>
    </w:p>
    <w:p w:rsidR="008B55F8" w:rsidRPr="00285144" w:rsidRDefault="008B55F8" w:rsidP="003E0A36">
      <w:pPr>
        <w:widowControl w:val="0"/>
        <w:spacing w:after="0" w:line="528" w:lineRule="auto"/>
        <w:ind w:firstLine="720"/>
        <w:contextualSpacing/>
        <w:jc w:val="both"/>
        <w:rPr>
          <w:rFonts w:ascii="Times New Roman" w:hAnsi="Times New Roman" w:cs="Times New Roman"/>
          <w:sz w:val="24"/>
          <w:szCs w:val="24"/>
        </w:rPr>
      </w:pPr>
      <w:r w:rsidRPr="00285144">
        <w:rPr>
          <w:rFonts w:ascii="Times New Roman" w:hAnsi="Times New Roman" w:cs="Times New Roman"/>
          <w:sz w:val="24"/>
          <w:szCs w:val="24"/>
        </w:rPr>
        <w:t xml:space="preserve">Dalam sebuah penelitian diperlukan data yang akurat sehingga penelitian dapat berlangsung sesuai prosedur dan hasil yang diperoleh dapat </w:t>
      </w:r>
      <w:r w:rsidRPr="00285144">
        <w:rPr>
          <w:rFonts w:ascii="Times New Roman" w:hAnsi="Times New Roman" w:cs="Times New Roman"/>
          <w:sz w:val="24"/>
          <w:szCs w:val="24"/>
        </w:rPr>
        <w:lastRenderedPageBreak/>
        <w:t>dipertanggungjawabkan keabsahannya. Populasi menurut Sugiyono (2013:115) adalah sebagai berikut:</w:t>
      </w:r>
    </w:p>
    <w:p w:rsidR="008B55F8" w:rsidRPr="00285144" w:rsidRDefault="008B55F8" w:rsidP="003E0A36">
      <w:pPr>
        <w:widowControl w:val="0"/>
        <w:spacing w:after="0" w:line="528" w:lineRule="auto"/>
        <w:ind w:left="720"/>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“Populasi adalah wilayah yang terdiri atas obyek/subyek yang mempunyai kualitas dan karakteristik tertentu yang ditetapkan oleh peneliti untuk dipelajari kemudian ditarik kesimpulannya.”</w:t>
      </w:r>
    </w:p>
    <w:p w:rsidR="008B55F8" w:rsidRPr="00285144" w:rsidRDefault="008B55F8" w:rsidP="003E0A36">
      <w:pPr>
        <w:widowControl w:val="0"/>
        <w:spacing w:after="0" w:line="528" w:lineRule="auto"/>
        <w:ind w:firstLine="720"/>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Berdasarkan pengertian diatas dapat dikatakan bahwa populasi bukan sekedar jumlah yang ada pada objek atau subjek yang dipelajari, tetapi meliputi seluruh karakteristik atau sifat yang dimiliki oleh subjek atau objek tersebut.</w:t>
      </w:r>
    </w:p>
    <w:p w:rsidR="008B55F8" w:rsidRPr="00285144" w:rsidRDefault="008B55F8" w:rsidP="003E0A36">
      <w:pPr>
        <w:widowControl w:val="0"/>
        <w:spacing w:after="0" w:line="528" w:lineRule="auto"/>
        <w:ind w:firstLine="720"/>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 xml:space="preserve">Sesuai dengan judul diatas dan definisi penelitian ini, yaitu pengaruh </w:t>
      </w:r>
      <w:r w:rsidRPr="00285144">
        <w:rPr>
          <w:rFonts w:ascii="Times New Roman" w:hAnsi="Times New Roman" w:cs="Times New Roman"/>
          <w:sz w:val="24"/>
          <w:szCs w:val="24"/>
        </w:rPr>
        <w:t>ketidakpastian lingkungan, saling ketergantungan, dan struktur organisasional terhadap karakteristik sistem informasi akuntansi manajemen</w:t>
      </w:r>
      <w:r w:rsidRPr="00285144">
        <w:rPr>
          <w:rFonts w:ascii="Times New Roman" w:eastAsia="Times New Roman" w:hAnsi="Times New Roman" w:cs="Times New Roman"/>
          <w:sz w:val="24"/>
          <w:szCs w:val="24"/>
        </w:rPr>
        <w:t>. Maka yang menjadi populasi dalam penelitian ini adalah staff Direktorat Keuangan pada</w:t>
      </w:r>
      <w:r w:rsidR="000D634C" w:rsidRPr="00285144">
        <w:rPr>
          <w:rFonts w:ascii="Times New Roman" w:eastAsia="Times New Roman" w:hAnsi="Times New Roman" w:cs="Times New Roman"/>
          <w:sz w:val="24"/>
          <w:szCs w:val="24"/>
        </w:rPr>
        <w:t xml:space="preserve"> PT. Biofarma sebanyak </w:t>
      </w:r>
      <w:r w:rsidR="00E82761">
        <w:rPr>
          <w:rFonts w:ascii="Times New Roman" w:eastAsia="Times New Roman" w:hAnsi="Times New Roman" w:cs="Times New Roman"/>
          <w:sz w:val="24"/>
          <w:szCs w:val="24"/>
        </w:rPr>
        <w:t>30 orang, yang terdiri dari 9 orang divisi anggaran, 13 orang divisi akuntansi keuangan dan 8 orang divisi akuntansi manajemen.</w:t>
      </w:r>
    </w:p>
    <w:p w:rsidR="00B25C73" w:rsidRPr="00285144" w:rsidRDefault="00B25C73" w:rsidP="008474A0">
      <w:pPr>
        <w:widowControl w:val="0"/>
        <w:spacing w:after="0" w:line="480" w:lineRule="auto"/>
        <w:ind w:firstLine="720"/>
        <w:contextualSpacing/>
        <w:jc w:val="both"/>
        <w:rPr>
          <w:rFonts w:ascii="Times New Roman" w:eastAsia="Times New Roman" w:hAnsi="Times New Roman" w:cs="Times New Roman"/>
          <w:sz w:val="24"/>
          <w:szCs w:val="24"/>
        </w:rPr>
      </w:pPr>
      <w:bookmarkStart w:id="0" w:name="_GoBack"/>
      <w:bookmarkEnd w:id="0"/>
    </w:p>
    <w:p w:rsidR="008B55F8" w:rsidRPr="00285144" w:rsidRDefault="000D634C" w:rsidP="004152EF">
      <w:pPr>
        <w:widowControl w:val="0"/>
        <w:tabs>
          <w:tab w:val="left" w:pos="709"/>
        </w:tabs>
        <w:spacing w:after="0" w:line="480" w:lineRule="auto"/>
        <w:contextualSpacing/>
        <w:jc w:val="both"/>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3.3.2</w:t>
      </w:r>
      <w:r w:rsidR="008B55F8" w:rsidRPr="00285144">
        <w:rPr>
          <w:rFonts w:ascii="Times New Roman" w:eastAsia="Times New Roman" w:hAnsi="Times New Roman" w:cs="Times New Roman"/>
          <w:b/>
          <w:sz w:val="24"/>
          <w:szCs w:val="24"/>
        </w:rPr>
        <w:t>.</w:t>
      </w:r>
      <w:r w:rsidR="008B55F8" w:rsidRPr="00285144">
        <w:rPr>
          <w:rFonts w:ascii="Times New Roman" w:eastAsia="Times New Roman" w:hAnsi="Times New Roman" w:cs="Times New Roman"/>
          <w:b/>
          <w:sz w:val="24"/>
          <w:szCs w:val="24"/>
        </w:rPr>
        <w:tab/>
        <w:t>Sampel</w:t>
      </w:r>
    </w:p>
    <w:p w:rsidR="008B55F8" w:rsidRPr="00285144" w:rsidRDefault="008B55F8" w:rsidP="003E0A36">
      <w:pPr>
        <w:widowControl w:val="0"/>
        <w:spacing w:after="0" w:line="480" w:lineRule="auto"/>
        <w:ind w:firstLine="720"/>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 xml:space="preserve">Dari semua data penelitian yang ada maka dipilih beberapa data yang betul-betul </w:t>
      </w:r>
      <w:r w:rsidRPr="00285144">
        <w:rPr>
          <w:rFonts w:ascii="Times New Roman" w:hAnsi="Times New Roman" w:cs="Times New Roman"/>
          <w:sz w:val="24"/>
          <w:szCs w:val="24"/>
        </w:rPr>
        <w:t>representatif</w:t>
      </w:r>
      <w:r w:rsidRPr="00285144">
        <w:rPr>
          <w:rFonts w:ascii="Times New Roman" w:eastAsia="Times New Roman" w:hAnsi="Times New Roman" w:cs="Times New Roman"/>
          <w:sz w:val="24"/>
          <w:szCs w:val="24"/>
        </w:rPr>
        <w:t xml:space="preserve"> untuk dijadikan sampel sehingga dapat ditarik sebuah kesimpulan dalam suatu penelitian. Menurut Sugiyono (2013:116) pengertian sampel adalah sebagai berikut:</w:t>
      </w:r>
    </w:p>
    <w:p w:rsidR="008B55F8" w:rsidRPr="00285144" w:rsidRDefault="008B55F8" w:rsidP="008474A0">
      <w:pPr>
        <w:widowControl w:val="0"/>
        <w:spacing w:after="0" w:line="480" w:lineRule="auto"/>
        <w:ind w:left="720"/>
        <w:contextualSpacing/>
        <w:jc w:val="both"/>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“Sampel adalah bagian dari jumlah dan karakteristik yang dimiliki oleh populasi tersebut.”</w:t>
      </w:r>
    </w:p>
    <w:p w:rsidR="000D634C" w:rsidRPr="00285144" w:rsidRDefault="000D634C" w:rsidP="008474A0">
      <w:pPr>
        <w:widowControl w:val="0"/>
        <w:spacing w:after="0" w:line="480" w:lineRule="auto"/>
        <w:ind w:left="720"/>
        <w:contextualSpacing/>
        <w:jc w:val="both"/>
        <w:rPr>
          <w:rFonts w:ascii="Times New Roman" w:eastAsia="Times New Roman" w:hAnsi="Times New Roman" w:cs="Times New Roman"/>
          <w:sz w:val="24"/>
          <w:szCs w:val="24"/>
        </w:rPr>
      </w:pPr>
    </w:p>
    <w:p w:rsidR="008B55F8" w:rsidRPr="00285144" w:rsidRDefault="008B55F8" w:rsidP="004152EF">
      <w:pPr>
        <w:widowControl w:val="0"/>
        <w:tabs>
          <w:tab w:val="left" w:pos="709"/>
        </w:tabs>
        <w:spacing w:after="0" w:line="480" w:lineRule="auto"/>
        <w:contextualSpacing/>
        <w:jc w:val="both"/>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 xml:space="preserve">3.3.3 </w:t>
      </w:r>
      <w:r w:rsidR="004152EF" w:rsidRPr="00285144">
        <w:rPr>
          <w:rFonts w:ascii="Times New Roman" w:eastAsia="Times New Roman" w:hAnsi="Times New Roman" w:cs="Times New Roman"/>
          <w:b/>
          <w:sz w:val="24"/>
          <w:szCs w:val="24"/>
        </w:rPr>
        <w:tab/>
      </w:r>
      <w:r w:rsidRPr="00285144">
        <w:rPr>
          <w:rFonts w:ascii="Times New Roman" w:eastAsia="Times New Roman" w:hAnsi="Times New Roman" w:cs="Times New Roman"/>
          <w:b/>
          <w:sz w:val="24"/>
          <w:szCs w:val="24"/>
        </w:rPr>
        <w:t>Teknik Sampling</w:t>
      </w:r>
    </w:p>
    <w:p w:rsidR="008B55F8" w:rsidRPr="00285144" w:rsidRDefault="008B55F8" w:rsidP="004152EF">
      <w:pPr>
        <w:pStyle w:val="Default"/>
        <w:widowControl w:val="0"/>
        <w:spacing w:line="480" w:lineRule="auto"/>
        <w:ind w:firstLine="709"/>
        <w:contextualSpacing/>
        <w:jc w:val="both"/>
      </w:pPr>
      <w:r w:rsidRPr="00285144">
        <w:t xml:space="preserve">Teknik sampling adalah teknik pengambilan sampel. Teknik sampling pada dasarnya dapat dikelompokan menjadi dua yaitu </w:t>
      </w:r>
      <w:r w:rsidRPr="00285144">
        <w:rPr>
          <w:i/>
          <w:iCs/>
        </w:rPr>
        <w:t xml:space="preserve">Probability Sampling </w:t>
      </w:r>
      <w:r w:rsidRPr="00285144">
        <w:t xml:space="preserve">dan </w:t>
      </w:r>
      <w:r w:rsidRPr="00285144">
        <w:rPr>
          <w:i/>
          <w:iCs/>
        </w:rPr>
        <w:t>Nonprobability Sampling</w:t>
      </w:r>
      <w:r w:rsidRPr="00285144">
        <w:t xml:space="preserve">. Teknik pengambilan sampel yang digunakan dalam penelitian ini adalah </w:t>
      </w:r>
      <w:r w:rsidRPr="00285144">
        <w:rPr>
          <w:i/>
          <w:iCs/>
        </w:rPr>
        <w:t>nonprobability sampling.</w:t>
      </w:r>
    </w:p>
    <w:p w:rsidR="008B55F8" w:rsidRPr="00285144" w:rsidRDefault="00815B4B" w:rsidP="004152EF">
      <w:pPr>
        <w:pStyle w:val="Default"/>
        <w:widowControl w:val="0"/>
        <w:spacing w:line="480" w:lineRule="auto"/>
        <w:ind w:firstLine="709"/>
        <w:contextualSpacing/>
        <w:jc w:val="both"/>
      </w:pPr>
      <w:r>
        <w:t>Menurut Sugiyono (201</w:t>
      </w:r>
      <w:r>
        <w:rPr>
          <w:lang w:val="en-US"/>
        </w:rPr>
        <w:t>3</w:t>
      </w:r>
      <w:r w:rsidR="008B55F8" w:rsidRPr="00285144">
        <w:t xml:space="preserve">:120) </w:t>
      </w:r>
      <w:r w:rsidR="008B55F8" w:rsidRPr="00285144">
        <w:rPr>
          <w:i/>
        </w:rPr>
        <w:t>non</w:t>
      </w:r>
      <w:r w:rsidR="008B55F8" w:rsidRPr="00285144">
        <w:rPr>
          <w:i/>
          <w:iCs/>
        </w:rPr>
        <w:t xml:space="preserve">probability sampling </w:t>
      </w:r>
      <w:r w:rsidR="008B55F8" w:rsidRPr="00285144">
        <w:t xml:space="preserve">adalah teknik pengambilan sampel yang tidak memberikan peluang atau kesempatan yang sama bagi setiap unsur atau anggota populasi untuk dipilih menjadi anggota sampel. </w:t>
      </w:r>
      <w:r w:rsidR="004152EF" w:rsidRPr="00285144">
        <w:rPr>
          <w:i/>
          <w:iCs/>
        </w:rPr>
        <w:t xml:space="preserve">Nonprobability </w:t>
      </w:r>
      <w:r w:rsidR="008B55F8" w:rsidRPr="00285144">
        <w:rPr>
          <w:i/>
          <w:iCs/>
        </w:rPr>
        <w:t xml:space="preserve">sampling </w:t>
      </w:r>
      <w:r w:rsidR="008B55F8" w:rsidRPr="00285144">
        <w:t xml:space="preserve">yang digunakan dalam penelitian ini adalah </w:t>
      </w:r>
      <w:r w:rsidR="008B55F8" w:rsidRPr="00285144">
        <w:rPr>
          <w:i/>
          <w:iCs/>
        </w:rPr>
        <w:t>sampling jenuh</w:t>
      </w:r>
      <w:r w:rsidR="008B55F8" w:rsidRPr="00285144">
        <w:t>.</w:t>
      </w:r>
    </w:p>
    <w:p w:rsidR="008B55F8" w:rsidRPr="00285144" w:rsidRDefault="008B55F8" w:rsidP="00A46473">
      <w:pPr>
        <w:widowControl w:val="0"/>
        <w:spacing w:after="0" w:line="528" w:lineRule="auto"/>
        <w:ind w:firstLine="709"/>
        <w:contextualSpacing/>
        <w:jc w:val="both"/>
        <w:rPr>
          <w:rFonts w:ascii="Times New Roman" w:hAnsi="Times New Roman" w:cs="Times New Roman"/>
          <w:sz w:val="24"/>
          <w:szCs w:val="24"/>
        </w:rPr>
      </w:pPr>
      <w:r w:rsidRPr="00285144">
        <w:rPr>
          <w:rFonts w:ascii="Times New Roman" w:hAnsi="Times New Roman" w:cs="Times New Roman"/>
          <w:sz w:val="24"/>
          <w:szCs w:val="24"/>
        </w:rPr>
        <w:t>Menuru</w:t>
      </w:r>
      <w:r w:rsidR="00815B4B">
        <w:rPr>
          <w:rFonts w:ascii="Times New Roman" w:hAnsi="Times New Roman" w:cs="Times New Roman"/>
          <w:sz w:val="24"/>
          <w:szCs w:val="24"/>
        </w:rPr>
        <w:t>t Sugiyono (2013</w:t>
      </w:r>
      <w:r w:rsidRPr="00285144">
        <w:rPr>
          <w:rFonts w:ascii="Times New Roman" w:hAnsi="Times New Roman" w:cs="Times New Roman"/>
          <w:sz w:val="24"/>
          <w:szCs w:val="24"/>
        </w:rPr>
        <w:t xml:space="preserve">:122) </w:t>
      </w:r>
      <w:r w:rsidRPr="00285144">
        <w:rPr>
          <w:rFonts w:ascii="Times New Roman" w:hAnsi="Times New Roman" w:cs="Times New Roman"/>
          <w:i/>
          <w:iCs/>
          <w:sz w:val="24"/>
          <w:szCs w:val="24"/>
        </w:rPr>
        <w:t xml:space="preserve">sampling jenuh </w:t>
      </w:r>
      <w:r w:rsidRPr="00285144">
        <w:rPr>
          <w:rFonts w:ascii="Times New Roman" w:hAnsi="Times New Roman" w:cs="Times New Roman"/>
          <w:sz w:val="24"/>
          <w:szCs w:val="24"/>
        </w:rPr>
        <w:t>adalah: “</w:t>
      </w:r>
      <w:r w:rsidRPr="00285144">
        <w:rPr>
          <w:rFonts w:ascii="Times New Roman" w:hAnsi="Times New Roman" w:cs="Times New Roman"/>
          <w:iCs/>
          <w:sz w:val="24"/>
          <w:szCs w:val="24"/>
        </w:rPr>
        <w:t>teknik penentuan sampel bila semua anggota populasi digunakan sebagai sampel</w:t>
      </w:r>
      <w:r w:rsidRPr="00285144">
        <w:rPr>
          <w:rFonts w:ascii="Times New Roman" w:hAnsi="Times New Roman" w:cs="Times New Roman"/>
          <w:sz w:val="24"/>
          <w:szCs w:val="24"/>
        </w:rPr>
        <w:t>. Hal ini dilakukan bila jumlah populasi relatif kecil, kurang dari 30 orang, atau penelitian yang ingin digeneralisasi dengan kesalahan yang sangat kecil. Istilah lain sampel jenuh adalah sensus, dimana semua anggota populasi dijadikan sampel</w:t>
      </w:r>
      <w:r w:rsidR="00185DE1" w:rsidRPr="00285144">
        <w:rPr>
          <w:rFonts w:ascii="Times New Roman" w:hAnsi="Times New Roman" w:cs="Times New Roman"/>
          <w:sz w:val="24"/>
          <w:szCs w:val="24"/>
        </w:rPr>
        <w:t>.”</w:t>
      </w:r>
    </w:p>
    <w:p w:rsidR="008B55F8" w:rsidRPr="00285144" w:rsidRDefault="008B55F8" w:rsidP="00A46473">
      <w:pPr>
        <w:widowControl w:val="0"/>
        <w:spacing w:after="0" w:line="360"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Tabel 3.5</w:t>
      </w:r>
    </w:p>
    <w:p w:rsidR="008B55F8" w:rsidRPr="00285144" w:rsidRDefault="008B55F8" w:rsidP="00A46473">
      <w:pPr>
        <w:widowControl w:val="0"/>
        <w:spacing w:after="0" w:line="360" w:lineRule="auto"/>
        <w:contextualSpacing/>
        <w:jc w:val="center"/>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DirektoratKeuangan</w:t>
      </w:r>
    </w:p>
    <w:tbl>
      <w:tblPr>
        <w:tblStyle w:val="TableGrid"/>
        <w:tblW w:w="0" w:type="auto"/>
        <w:jc w:val="center"/>
        <w:tblLook w:val="04A0"/>
      </w:tblPr>
      <w:tblGrid>
        <w:gridCol w:w="3518"/>
        <w:gridCol w:w="2601"/>
      </w:tblGrid>
      <w:tr w:rsidR="008B55F8" w:rsidRPr="00285144" w:rsidTr="004152EF">
        <w:trPr>
          <w:trHeight w:val="454"/>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A46473">
            <w:pPr>
              <w:widowControl w:val="0"/>
              <w:spacing w:line="480" w:lineRule="auto"/>
              <w:ind w:left="270"/>
              <w:contextualSpacing/>
              <w:jc w:val="center"/>
              <w:rPr>
                <w:rFonts w:ascii="Times New Roman" w:eastAsia="Times New Roman" w:hAnsi="Times New Roman" w:cs="Times New Roman"/>
                <w:b/>
                <w:sz w:val="24"/>
                <w:szCs w:val="24"/>
                <w:lang w:val="en-US"/>
              </w:rPr>
            </w:pPr>
            <w:r w:rsidRPr="00285144">
              <w:rPr>
                <w:rFonts w:ascii="Times New Roman" w:eastAsia="Times New Roman" w:hAnsi="Times New Roman" w:cs="Times New Roman"/>
                <w:b/>
                <w:sz w:val="24"/>
                <w:szCs w:val="24"/>
                <w:lang w:val="en-US"/>
              </w:rPr>
              <w:t>Unit Kerja</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A46473">
            <w:pPr>
              <w:widowControl w:val="0"/>
              <w:spacing w:line="480" w:lineRule="auto"/>
              <w:contextualSpacing/>
              <w:jc w:val="center"/>
              <w:rPr>
                <w:rFonts w:ascii="Times New Roman" w:eastAsia="Times New Roman" w:hAnsi="Times New Roman" w:cs="Times New Roman"/>
                <w:b/>
                <w:sz w:val="24"/>
                <w:szCs w:val="24"/>
                <w:lang w:val="en-US"/>
              </w:rPr>
            </w:pPr>
            <w:r w:rsidRPr="00285144">
              <w:rPr>
                <w:rFonts w:ascii="Times New Roman" w:eastAsia="Times New Roman" w:hAnsi="Times New Roman" w:cs="Times New Roman"/>
                <w:b/>
                <w:sz w:val="24"/>
                <w:szCs w:val="24"/>
                <w:lang w:val="en-US"/>
              </w:rPr>
              <w:t>Jumlah</w:t>
            </w:r>
          </w:p>
        </w:tc>
      </w:tr>
      <w:tr w:rsidR="008B55F8" w:rsidRPr="00285144" w:rsidTr="001868E6">
        <w:trPr>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A46473">
            <w:pPr>
              <w:widowControl w:val="0"/>
              <w:spacing w:line="480" w:lineRule="auto"/>
              <w:contextualSpacing/>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lang w:val="en-US"/>
              </w:rPr>
              <w:t xml:space="preserve">Divisi </w:t>
            </w:r>
            <w:r w:rsidRPr="00285144">
              <w:rPr>
                <w:rFonts w:ascii="Times New Roman" w:eastAsia="Times New Roman" w:hAnsi="Times New Roman" w:cs="Times New Roman"/>
                <w:sz w:val="24"/>
                <w:szCs w:val="24"/>
              </w:rPr>
              <w:t>Anggaran</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A46473">
            <w:pPr>
              <w:widowControl w:val="0"/>
              <w:spacing w:line="480" w:lineRule="auto"/>
              <w:contextualSpacing/>
              <w:jc w:val="center"/>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rPr>
              <w:t>9</w:t>
            </w:r>
          </w:p>
        </w:tc>
      </w:tr>
      <w:tr w:rsidR="008B55F8" w:rsidRPr="00285144" w:rsidTr="001868E6">
        <w:trPr>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A46473">
            <w:pPr>
              <w:widowControl w:val="0"/>
              <w:spacing w:line="480" w:lineRule="auto"/>
              <w:contextualSpacing/>
              <w:rPr>
                <w:rFonts w:ascii="Times New Roman" w:eastAsia="Times New Roman" w:hAnsi="Times New Roman" w:cs="Times New Roman"/>
                <w:sz w:val="24"/>
                <w:szCs w:val="24"/>
              </w:rPr>
            </w:pPr>
            <w:r w:rsidRPr="00285144">
              <w:rPr>
                <w:rFonts w:ascii="Times New Roman" w:eastAsia="Times New Roman" w:hAnsi="Times New Roman" w:cs="Times New Roman"/>
                <w:sz w:val="24"/>
                <w:szCs w:val="24"/>
                <w:lang w:val="en-US"/>
              </w:rPr>
              <w:t>Divisi Akuntansi Keuangan</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A46473">
            <w:pPr>
              <w:widowControl w:val="0"/>
              <w:spacing w:line="480" w:lineRule="auto"/>
              <w:contextualSpacing/>
              <w:jc w:val="center"/>
              <w:rPr>
                <w:rFonts w:ascii="Times New Roman" w:eastAsia="Times New Roman" w:hAnsi="Times New Roman" w:cs="Times New Roman"/>
                <w:sz w:val="24"/>
                <w:szCs w:val="24"/>
                <w:lang w:val="en-US"/>
              </w:rPr>
            </w:pPr>
            <w:r w:rsidRPr="00285144">
              <w:rPr>
                <w:rFonts w:ascii="Times New Roman" w:eastAsia="Times New Roman" w:hAnsi="Times New Roman" w:cs="Times New Roman"/>
                <w:sz w:val="24"/>
                <w:szCs w:val="24"/>
                <w:lang w:val="en-US"/>
              </w:rPr>
              <w:t>13</w:t>
            </w:r>
          </w:p>
        </w:tc>
      </w:tr>
      <w:tr w:rsidR="008B55F8" w:rsidRPr="00285144" w:rsidTr="001868E6">
        <w:trPr>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A46473">
            <w:pPr>
              <w:widowControl w:val="0"/>
              <w:spacing w:line="480" w:lineRule="auto"/>
              <w:contextualSpacing/>
              <w:rPr>
                <w:rFonts w:ascii="Times New Roman" w:eastAsia="Times New Roman" w:hAnsi="Times New Roman" w:cs="Times New Roman"/>
                <w:sz w:val="24"/>
                <w:szCs w:val="24"/>
                <w:lang w:val="en-US"/>
              </w:rPr>
            </w:pPr>
            <w:r w:rsidRPr="00285144">
              <w:rPr>
                <w:rFonts w:ascii="Times New Roman" w:eastAsia="Times New Roman" w:hAnsi="Times New Roman" w:cs="Times New Roman"/>
                <w:sz w:val="24"/>
                <w:szCs w:val="24"/>
                <w:lang w:val="en-US"/>
              </w:rPr>
              <w:t>Divisi Akuntansi Manajemen</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A46473">
            <w:pPr>
              <w:widowControl w:val="0"/>
              <w:spacing w:line="480" w:lineRule="auto"/>
              <w:contextualSpacing/>
              <w:jc w:val="center"/>
              <w:rPr>
                <w:rFonts w:ascii="Times New Roman" w:eastAsia="Times New Roman" w:hAnsi="Times New Roman" w:cs="Times New Roman"/>
                <w:sz w:val="24"/>
                <w:szCs w:val="24"/>
                <w:lang w:val="en-US"/>
              </w:rPr>
            </w:pPr>
            <w:r w:rsidRPr="00285144">
              <w:rPr>
                <w:rFonts w:ascii="Times New Roman" w:eastAsia="Times New Roman" w:hAnsi="Times New Roman" w:cs="Times New Roman"/>
                <w:sz w:val="24"/>
                <w:szCs w:val="24"/>
                <w:lang w:val="en-US"/>
              </w:rPr>
              <w:t>8</w:t>
            </w:r>
          </w:p>
        </w:tc>
      </w:tr>
      <w:tr w:rsidR="008B55F8" w:rsidRPr="00285144" w:rsidTr="001868E6">
        <w:trPr>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A46473">
            <w:pPr>
              <w:widowControl w:val="0"/>
              <w:spacing w:line="480" w:lineRule="auto"/>
              <w:contextualSpacing/>
              <w:rPr>
                <w:rFonts w:ascii="Times New Roman" w:eastAsia="Times New Roman" w:hAnsi="Times New Roman" w:cs="Times New Roman"/>
                <w:sz w:val="24"/>
                <w:szCs w:val="24"/>
                <w:lang w:val="en-US"/>
              </w:rPr>
            </w:pPr>
            <w:r w:rsidRPr="00285144">
              <w:rPr>
                <w:rFonts w:ascii="Times New Roman" w:eastAsia="Times New Roman" w:hAnsi="Times New Roman" w:cs="Times New Roman"/>
                <w:sz w:val="24"/>
                <w:szCs w:val="24"/>
                <w:lang w:val="en-US"/>
              </w:rPr>
              <w:t>Jumlah</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55F8" w:rsidRPr="00285144" w:rsidRDefault="008B55F8" w:rsidP="00A46473">
            <w:pPr>
              <w:widowControl w:val="0"/>
              <w:spacing w:line="480" w:lineRule="auto"/>
              <w:contextualSpacing/>
              <w:jc w:val="center"/>
              <w:rPr>
                <w:rFonts w:ascii="Times New Roman" w:eastAsia="Times New Roman" w:hAnsi="Times New Roman" w:cs="Times New Roman"/>
                <w:sz w:val="24"/>
                <w:szCs w:val="24"/>
                <w:lang w:val="en-US"/>
              </w:rPr>
            </w:pPr>
            <w:r w:rsidRPr="00285144">
              <w:rPr>
                <w:rFonts w:ascii="Times New Roman" w:eastAsia="Times New Roman" w:hAnsi="Times New Roman" w:cs="Times New Roman"/>
                <w:sz w:val="24"/>
                <w:szCs w:val="24"/>
                <w:lang w:val="en-US"/>
              </w:rPr>
              <w:t>30</w:t>
            </w:r>
          </w:p>
        </w:tc>
      </w:tr>
    </w:tbl>
    <w:p w:rsidR="000D634C" w:rsidRPr="00285144" w:rsidRDefault="000D634C" w:rsidP="008474A0">
      <w:pPr>
        <w:widowControl w:val="0"/>
        <w:spacing w:after="0" w:line="480" w:lineRule="auto"/>
        <w:contextualSpacing/>
        <w:jc w:val="both"/>
        <w:rPr>
          <w:rFonts w:ascii="Times New Roman" w:eastAsia="Calibri" w:hAnsi="Times New Roman" w:cs="Times New Roman"/>
          <w:sz w:val="24"/>
          <w:szCs w:val="24"/>
        </w:rPr>
      </w:pPr>
    </w:p>
    <w:p w:rsidR="008B55F8" w:rsidRPr="00285144" w:rsidRDefault="008B55F8" w:rsidP="004152EF">
      <w:pPr>
        <w:widowControl w:val="0"/>
        <w:tabs>
          <w:tab w:val="left" w:pos="709"/>
        </w:tabs>
        <w:spacing w:after="0" w:line="480" w:lineRule="auto"/>
        <w:contextualSpacing/>
        <w:jc w:val="both"/>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3.4.</w:t>
      </w:r>
      <w:r w:rsidRPr="00285144">
        <w:rPr>
          <w:rFonts w:ascii="Times New Roman" w:eastAsia="Times New Roman" w:hAnsi="Times New Roman" w:cs="Times New Roman"/>
          <w:b/>
          <w:sz w:val="24"/>
          <w:szCs w:val="24"/>
        </w:rPr>
        <w:tab/>
        <w:t>SumberdanTeknik Pengumpulan Data</w:t>
      </w:r>
    </w:p>
    <w:p w:rsidR="008B55F8" w:rsidRPr="00285144" w:rsidRDefault="008B55F8" w:rsidP="004152EF">
      <w:pPr>
        <w:widowControl w:val="0"/>
        <w:tabs>
          <w:tab w:val="left" w:pos="709"/>
        </w:tabs>
        <w:spacing w:after="0" w:line="480" w:lineRule="auto"/>
        <w:contextualSpacing/>
        <w:jc w:val="both"/>
        <w:rPr>
          <w:rFonts w:ascii="Times New Roman" w:eastAsia="Times New Roman" w:hAnsi="Times New Roman" w:cs="Times New Roman"/>
          <w:b/>
          <w:sz w:val="24"/>
          <w:szCs w:val="24"/>
        </w:rPr>
      </w:pPr>
      <w:r w:rsidRPr="00285144">
        <w:rPr>
          <w:rFonts w:ascii="Times New Roman" w:eastAsia="Times New Roman" w:hAnsi="Times New Roman" w:cs="Times New Roman"/>
          <w:b/>
          <w:sz w:val="24"/>
          <w:szCs w:val="24"/>
        </w:rPr>
        <w:t>3.4.1.</w:t>
      </w:r>
      <w:r w:rsidRPr="00285144">
        <w:rPr>
          <w:rFonts w:ascii="Times New Roman" w:eastAsia="Times New Roman" w:hAnsi="Times New Roman" w:cs="Times New Roman"/>
          <w:b/>
          <w:sz w:val="24"/>
          <w:szCs w:val="24"/>
        </w:rPr>
        <w:tab/>
        <w:t>Sumber Data</w:t>
      </w:r>
    </w:p>
    <w:p w:rsidR="008B55F8" w:rsidRPr="00285144" w:rsidRDefault="008B55F8" w:rsidP="00A46473">
      <w:pPr>
        <w:widowControl w:val="0"/>
        <w:spacing w:after="0" w:line="528" w:lineRule="auto"/>
        <w:ind w:firstLine="709"/>
        <w:contextualSpacing/>
        <w:jc w:val="both"/>
        <w:rPr>
          <w:rFonts w:ascii="Times New Roman" w:hAnsi="Times New Roman" w:cs="Times New Roman"/>
          <w:sz w:val="24"/>
          <w:szCs w:val="24"/>
        </w:rPr>
      </w:pPr>
      <w:r w:rsidRPr="00285144">
        <w:rPr>
          <w:rFonts w:ascii="Times New Roman" w:hAnsi="Times New Roman" w:cs="Times New Roman"/>
          <w:sz w:val="24"/>
          <w:szCs w:val="24"/>
        </w:rPr>
        <w:t>Sumber data merupakan cara-cara yang dilakukan untuk memperoleh data dan keterangan-keterangan yang mendukung penelitian. Berdasarkan sumber datanya, penelitian ini menggunakan sumber primer.</w:t>
      </w:r>
    </w:p>
    <w:p w:rsidR="008B55F8" w:rsidRPr="00285144" w:rsidRDefault="008B55F8" w:rsidP="008474A0">
      <w:pPr>
        <w:widowControl w:val="0"/>
        <w:spacing w:after="0" w:line="480" w:lineRule="auto"/>
        <w:ind w:firstLine="720"/>
        <w:contextualSpacing/>
        <w:jc w:val="both"/>
        <w:rPr>
          <w:rFonts w:ascii="Times New Roman" w:hAnsi="Times New Roman" w:cs="Times New Roman"/>
          <w:sz w:val="24"/>
          <w:szCs w:val="24"/>
        </w:rPr>
      </w:pPr>
      <w:r w:rsidRPr="00285144">
        <w:rPr>
          <w:rFonts w:ascii="Times New Roman" w:hAnsi="Times New Roman" w:cs="Times New Roman"/>
          <w:sz w:val="24"/>
          <w:szCs w:val="24"/>
        </w:rPr>
        <w:t xml:space="preserve">Pengertian sumber primer menurut Sugiyono (2013:193) adalah: </w:t>
      </w:r>
    </w:p>
    <w:p w:rsidR="008B55F8" w:rsidRPr="00285144" w:rsidRDefault="008B55F8" w:rsidP="008474A0">
      <w:pPr>
        <w:pStyle w:val="Default"/>
        <w:widowControl w:val="0"/>
        <w:spacing w:line="480" w:lineRule="auto"/>
        <w:ind w:left="720"/>
        <w:contextualSpacing/>
        <w:jc w:val="both"/>
        <w:rPr>
          <w:lang w:val="en-US"/>
        </w:rPr>
      </w:pPr>
      <w:r w:rsidRPr="00285144">
        <w:t>“Sumber primer merupakan sumber data yang yang langsung memberikan data kepada pengumpul data</w:t>
      </w:r>
      <w:r w:rsidR="000D634C" w:rsidRPr="00285144">
        <w:rPr>
          <w:lang w:val="en-US"/>
        </w:rPr>
        <w:t>.”</w:t>
      </w:r>
    </w:p>
    <w:p w:rsidR="00185DE1" w:rsidRPr="00285144" w:rsidRDefault="00185DE1" w:rsidP="008474A0">
      <w:pPr>
        <w:pStyle w:val="Default"/>
        <w:widowControl w:val="0"/>
        <w:spacing w:line="480" w:lineRule="auto"/>
        <w:ind w:left="720"/>
        <w:contextualSpacing/>
        <w:jc w:val="both"/>
        <w:rPr>
          <w:lang w:val="en-US"/>
        </w:rPr>
      </w:pPr>
    </w:p>
    <w:p w:rsidR="008B55F8" w:rsidRPr="00285144" w:rsidRDefault="008B55F8" w:rsidP="004152EF">
      <w:pPr>
        <w:widowControl w:val="0"/>
        <w:tabs>
          <w:tab w:val="left" w:pos="709"/>
        </w:tabs>
        <w:spacing w:after="0" w:line="480" w:lineRule="auto"/>
        <w:contextualSpacing/>
        <w:jc w:val="both"/>
        <w:rPr>
          <w:rFonts w:ascii="Times New Roman" w:hAnsi="Times New Roman" w:cs="Times New Roman"/>
          <w:b/>
          <w:sz w:val="24"/>
          <w:szCs w:val="24"/>
        </w:rPr>
      </w:pPr>
      <w:r w:rsidRPr="00285144">
        <w:rPr>
          <w:rFonts w:ascii="Times New Roman" w:hAnsi="Times New Roman" w:cs="Times New Roman"/>
          <w:b/>
          <w:sz w:val="24"/>
          <w:szCs w:val="24"/>
        </w:rPr>
        <w:t>3.4.2.</w:t>
      </w:r>
      <w:r w:rsidRPr="00285144">
        <w:rPr>
          <w:rFonts w:ascii="Times New Roman" w:hAnsi="Times New Roman" w:cs="Times New Roman"/>
          <w:b/>
          <w:sz w:val="24"/>
          <w:szCs w:val="24"/>
        </w:rPr>
        <w:tab/>
        <w:t>TeknikPengumpulan Data</w:t>
      </w:r>
    </w:p>
    <w:p w:rsidR="002867B1" w:rsidRPr="00285144" w:rsidRDefault="008B55F8" w:rsidP="00A46473">
      <w:pPr>
        <w:widowControl w:val="0"/>
        <w:spacing w:after="0" w:line="528" w:lineRule="auto"/>
        <w:ind w:firstLine="709"/>
        <w:contextualSpacing/>
        <w:jc w:val="both"/>
        <w:rPr>
          <w:rFonts w:ascii="Times New Roman" w:hAnsi="Times New Roman" w:cs="Times New Roman"/>
          <w:sz w:val="24"/>
          <w:szCs w:val="24"/>
        </w:rPr>
      </w:pPr>
      <w:r w:rsidRPr="00285144">
        <w:rPr>
          <w:rFonts w:ascii="Times New Roman" w:hAnsi="Times New Roman" w:cs="Times New Roman"/>
          <w:sz w:val="24"/>
          <w:szCs w:val="24"/>
        </w:rPr>
        <w:t>Untuk mendukung keperluan penganalisaan data penelitian, penulis memerlukan sejumlah data pendukung yang berasal dari</w:t>
      </w:r>
      <w:r w:rsidR="00815B4B">
        <w:rPr>
          <w:rFonts w:ascii="Times New Roman" w:hAnsi="Times New Roman" w:cs="Times New Roman"/>
          <w:sz w:val="24"/>
          <w:szCs w:val="24"/>
        </w:rPr>
        <w:t xml:space="preserve"> dalam maupun luar perusahaan. T</w:t>
      </w:r>
      <w:r w:rsidRPr="00285144">
        <w:rPr>
          <w:rFonts w:ascii="Times New Roman" w:hAnsi="Times New Roman" w:cs="Times New Roman"/>
          <w:sz w:val="24"/>
          <w:szCs w:val="24"/>
        </w:rPr>
        <w:t>eknik pengumpulan data yang digunakan dalam penelitian ini adalah</w:t>
      </w:r>
      <w:r w:rsidR="002867B1" w:rsidRPr="00285144">
        <w:rPr>
          <w:rFonts w:ascii="Times New Roman" w:hAnsi="Times New Roman" w:cs="Times New Roman"/>
          <w:sz w:val="24"/>
          <w:szCs w:val="24"/>
        </w:rPr>
        <w:t xml:space="preserve"> penelitian l</w:t>
      </w:r>
      <w:r w:rsidRPr="00285144">
        <w:rPr>
          <w:rFonts w:ascii="Times New Roman" w:hAnsi="Times New Roman" w:cs="Times New Roman"/>
          <w:sz w:val="24"/>
          <w:szCs w:val="24"/>
        </w:rPr>
        <w:t>apangan (</w:t>
      </w:r>
      <w:r w:rsidRPr="00285144">
        <w:rPr>
          <w:rFonts w:ascii="Times New Roman" w:hAnsi="Times New Roman" w:cs="Times New Roman"/>
          <w:i/>
          <w:iCs/>
          <w:sz w:val="24"/>
          <w:szCs w:val="24"/>
        </w:rPr>
        <w:t>Field Reseach</w:t>
      </w:r>
      <w:r w:rsidRPr="00285144">
        <w:rPr>
          <w:rFonts w:ascii="Times New Roman" w:hAnsi="Times New Roman" w:cs="Times New Roman"/>
          <w:sz w:val="24"/>
          <w:szCs w:val="24"/>
        </w:rPr>
        <w:t>)</w:t>
      </w:r>
      <w:r w:rsidR="002867B1" w:rsidRPr="00285144">
        <w:rPr>
          <w:rFonts w:ascii="Times New Roman" w:hAnsi="Times New Roman" w:cs="Times New Roman"/>
          <w:sz w:val="24"/>
          <w:szCs w:val="24"/>
        </w:rPr>
        <w:t>.</w:t>
      </w:r>
    </w:p>
    <w:p w:rsidR="000D634C" w:rsidRPr="00815B4B" w:rsidRDefault="008B55F8" w:rsidP="00A46473">
      <w:pPr>
        <w:widowControl w:val="0"/>
        <w:spacing w:after="0" w:line="528" w:lineRule="auto"/>
        <w:ind w:firstLine="709"/>
        <w:contextualSpacing/>
        <w:jc w:val="both"/>
        <w:rPr>
          <w:rFonts w:ascii="Times New Roman" w:eastAsia="Times New Roman" w:hAnsi="Times New Roman" w:cs="Times New Roman"/>
          <w:sz w:val="24"/>
          <w:szCs w:val="24"/>
        </w:rPr>
      </w:pPr>
      <w:r w:rsidRPr="00815B4B">
        <w:rPr>
          <w:rFonts w:ascii="Times New Roman" w:hAnsi="Times New Roman" w:cs="Times New Roman"/>
          <w:sz w:val="24"/>
          <w:szCs w:val="24"/>
        </w:rPr>
        <w:t>Untuk memperoleh hasil penelitian yang diharapkan, maka diperlukan data dan informasi yang akan mendukung penelitian ini. Maka sarana untuk memperoleh da</w:t>
      </w:r>
      <w:r w:rsidR="002867B1" w:rsidRPr="00815B4B">
        <w:rPr>
          <w:rFonts w:ascii="Times New Roman" w:hAnsi="Times New Roman" w:cs="Times New Roman"/>
          <w:sz w:val="24"/>
          <w:szCs w:val="24"/>
        </w:rPr>
        <w:t>ta dan informasi tersebut adalah k</w:t>
      </w:r>
      <w:r w:rsidRPr="00815B4B">
        <w:rPr>
          <w:rFonts w:ascii="Times New Roman" w:hAnsi="Times New Roman" w:cs="Times New Roman"/>
          <w:sz w:val="24"/>
          <w:szCs w:val="24"/>
        </w:rPr>
        <w:t>uesioner (Angket)</w:t>
      </w:r>
      <w:r w:rsidR="002867B1" w:rsidRPr="00815B4B">
        <w:rPr>
          <w:rFonts w:ascii="Times New Roman" w:hAnsi="Times New Roman" w:cs="Times New Roman"/>
          <w:sz w:val="24"/>
          <w:szCs w:val="24"/>
        </w:rPr>
        <w:t xml:space="preserve">. </w:t>
      </w:r>
      <w:r w:rsidRPr="00815B4B">
        <w:rPr>
          <w:rFonts w:ascii="Times New Roman" w:hAnsi="Times New Roman" w:cs="Times New Roman"/>
          <w:sz w:val="24"/>
          <w:szCs w:val="24"/>
        </w:rPr>
        <w:t>Kuesioner merupakan teknik pengumpulan data yang dilakukan dengan cara member seperangkat pertanyaan atau pernyataan tertulis kepada responden untuk dijawabnya. Pengisian kuesioner ini didasarkan atas pengetahuan dan pengalaman pihak yang bersangkutan sesuai penelitian yang dibutuhkan.</w:t>
      </w:r>
    </w:p>
    <w:p w:rsidR="003C30E2" w:rsidRPr="00285144" w:rsidRDefault="003C30E2" w:rsidP="008474A0">
      <w:pPr>
        <w:pStyle w:val="Default"/>
        <w:widowControl w:val="0"/>
        <w:spacing w:line="480" w:lineRule="auto"/>
        <w:ind w:left="1080"/>
        <w:contextualSpacing/>
        <w:jc w:val="both"/>
        <w:rPr>
          <w:lang w:val="en-US"/>
        </w:rPr>
      </w:pPr>
    </w:p>
    <w:p w:rsidR="008B55F8" w:rsidRPr="00285144" w:rsidRDefault="000D634C" w:rsidP="004152EF">
      <w:pPr>
        <w:pStyle w:val="Default"/>
        <w:widowControl w:val="0"/>
        <w:tabs>
          <w:tab w:val="left" w:pos="709"/>
        </w:tabs>
        <w:spacing w:line="480" w:lineRule="auto"/>
        <w:contextualSpacing/>
        <w:jc w:val="both"/>
        <w:rPr>
          <w:b/>
        </w:rPr>
      </w:pPr>
      <w:r w:rsidRPr="00285144">
        <w:rPr>
          <w:b/>
          <w:lang w:val="en-US"/>
        </w:rPr>
        <w:t xml:space="preserve">3.5. </w:t>
      </w:r>
      <w:r w:rsidRPr="00285144">
        <w:rPr>
          <w:b/>
          <w:lang w:val="en-US"/>
        </w:rPr>
        <w:tab/>
      </w:r>
      <w:r w:rsidR="008B55F8" w:rsidRPr="00285144">
        <w:rPr>
          <w:b/>
        </w:rPr>
        <w:t>Metode Analisis Data dan Uji Hipotesis</w:t>
      </w:r>
    </w:p>
    <w:p w:rsidR="008B55F8" w:rsidRPr="00285144" w:rsidRDefault="000D634C" w:rsidP="004152EF">
      <w:pPr>
        <w:widowControl w:val="0"/>
        <w:tabs>
          <w:tab w:val="left" w:pos="709"/>
        </w:tabs>
        <w:spacing w:after="0" w:line="480" w:lineRule="auto"/>
        <w:contextualSpacing/>
        <w:jc w:val="both"/>
        <w:textAlignment w:val="baseline"/>
        <w:rPr>
          <w:rFonts w:ascii="Times New Roman" w:eastAsia="Times New Roman" w:hAnsi="Times New Roman" w:cs="Times New Roman"/>
          <w:b/>
          <w:bCs/>
          <w:color w:val="000000"/>
          <w:sz w:val="24"/>
          <w:szCs w:val="24"/>
          <w:lang w:eastAsia="en-GB"/>
        </w:rPr>
      </w:pPr>
      <w:r w:rsidRPr="00285144">
        <w:rPr>
          <w:rFonts w:ascii="Times New Roman" w:eastAsia="Times New Roman" w:hAnsi="Times New Roman" w:cs="Times New Roman"/>
          <w:b/>
          <w:bCs/>
          <w:color w:val="000000"/>
          <w:sz w:val="24"/>
          <w:szCs w:val="24"/>
          <w:lang w:eastAsia="en-GB"/>
        </w:rPr>
        <w:t>3.5.1.</w:t>
      </w:r>
      <w:r w:rsidRPr="00285144">
        <w:rPr>
          <w:rFonts w:ascii="Times New Roman" w:eastAsia="Times New Roman" w:hAnsi="Times New Roman" w:cs="Times New Roman"/>
          <w:b/>
          <w:bCs/>
          <w:color w:val="000000"/>
          <w:sz w:val="24"/>
          <w:szCs w:val="24"/>
          <w:lang w:eastAsia="en-GB"/>
        </w:rPr>
        <w:tab/>
      </w:r>
      <w:r w:rsidR="008B55F8" w:rsidRPr="00285144">
        <w:rPr>
          <w:rFonts w:ascii="Times New Roman" w:eastAsia="Times New Roman" w:hAnsi="Times New Roman" w:cs="Times New Roman"/>
          <w:b/>
          <w:bCs/>
          <w:color w:val="000000"/>
          <w:sz w:val="24"/>
          <w:szCs w:val="24"/>
          <w:lang w:eastAsia="en-GB"/>
        </w:rPr>
        <w:t>Analisis Data</w:t>
      </w:r>
    </w:p>
    <w:p w:rsidR="008B55F8" w:rsidRPr="00285144" w:rsidRDefault="008B55F8" w:rsidP="008474A0">
      <w:pPr>
        <w:widowControl w:val="0"/>
        <w:spacing w:after="0" w:line="480" w:lineRule="auto"/>
        <w:ind w:firstLine="709"/>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Menurut Sugiyono (2013: 206) yang dimaksud dengan analisis data adalah sebagai berikut :</w:t>
      </w:r>
    </w:p>
    <w:p w:rsidR="008B55F8" w:rsidRPr="00285144" w:rsidRDefault="008B55F8" w:rsidP="008474A0">
      <w:pPr>
        <w:widowControl w:val="0"/>
        <w:spacing w:after="0"/>
        <w:ind w:left="709"/>
        <w:contextualSpacing/>
        <w:jc w:val="both"/>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“Analisis data merupakan kegiatan setelah data dari seluruh responden terkumpul. Kegiatan dalam analisis data adalah mengelompokkan data berdasarkan variabel dan jenis responden, menstabulasi data berdasarkan variabel dari seluruh responden, menyajikan data dari setiap variabel yang diteliti, melakukan perhitungan untuk menjawab rumusan masalah dan melakukan perhitungan untuk menguji hipotesis yang telah diajukan</w:t>
      </w:r>
      <w:r w:rsidR="000D634C" w:rsidRPr="00285144">
        <w:rPr>
          <w:rFonts w:ascii="Times New Roman" w:eastAsia="Times New Roman" w:hAnsi="Times New Roman" w:cs="Times New Roman"/>
          <w:color w:val="000000"/>
          <w:sz w:val="24"/>
          <w:szCs w:val="24"/>
          <w:lang w:eastAsia="en-GB"/>
        </w:rPr>
        <w:t>.”</w:t>
      </w:r>
    </w:p>
    <w:p w:rsidR="004152EF" w:rsidRPr="00285144" w:rsidRDefault="004152EF" w:rsidP="004152EF">
      <w:pPr>
        <w:widowControl w:val="0"/>
        <w:spacing w:after="0" w:line="360" w:lineRule="auto"/>
        <w:ind w:left="709"/>
        <w:contextualSpacing/>
        <w:jc w:val="both"/>
        <w:rPr>
          <w:rFonts w:ascii="Times New Roman" w:eastAsia="Times New Roman" w:hAnsi="Times New Roman" w:cs="Times New Roman"/>
          <w:sz w:val="24"/>
          <w:szCs w:val="24"/>
          <w:lang w:eastAsia="en-GB"/>
        </w:rPr>
      </w:pPr>
    </w:p>
    <w:p w:rsidR="008B55F8" w:rsidRPr="00285144" w:rsidRDefault="008B55F8" w:rsidP="008474A0">
      <w:pPr>
        <w:widowControl w:val="0"/>
        <w:spacing w:after="0" w:line="480" w:lineRule="auto"/>
        <w:ind w:firstLine="709"/>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Adapun langkah-langkah yang akan dilakukan dalam menganalisis data adalah sebagai berikut :</w:t>
      </w:r>
    </w:p>
    <w:p w:rsidR="008B55F8" w:rsidRPr="00285144" w:rsidRDefault="008B55F8" w:rsidP="004A75DD">
      <w:pPr>
        <w:widowControl w:val="0"/>
        <w:numPr>
          <w:ilvl w:val="0"/>
          <w:numId w:val="15"/>
        </w:numPr>
        <w:tabs>
          <w:tab w:val="clear" w:pos="720"/>
        </w:tabs>
        <w:spacing w:after="0" w:line="480" w:lineRule="auto"/>
        <w:ind w:left="709"/>
        <w:contextualSpacing/>
        <w:jc w:val="both"/>
        <w:textAlignment w:val="baseline"/>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 xml:space="preserve">Penulis melakukan pengumpulan data dengan cara sampling, di mana yang diselidiki adalah sampel yang merupakan sebuah himpunan dari pengukuran yang dipilih dari populasi secara acak/ </w:t>
      </w:r>
      <w:r w:rsidRPr="00285144">
        <w:rPr>
          <w:rFonts w:ascii="Times New Roman" w:eastAsia="Times New Roman" w:hAnsi="Times New Roman" w:cs="Times New Roman"/>
          <w:i/>
          <w:iCs/>
          <w:color w:val="000000"/>
          <w:sz w:val="24"/>
          <w:szCs w:val="24"/>
          <w:lang w:eastAsia="en-GB"/>
        </w:rPr>
        <w:t>random</w:t>
      </w:r>
      <w:r w:rsidRPr="00285144">
        <w:rPr>
          <w:rFonts w:ascii="Times New Roman" w:eastAsia="Times New Roman" w:hAnsi="Times New Roman" w:cs="Times New Roman"/>
          <w:color w:val="000000"/>
          <w:sz w:val="24"/>
          <w:szCs w:val="24"/>
          <w:lang w:eastAsia="en-GB"/>
        </w:rPr>
        <w:t xml:space="preserve">. </w:t>
      </w:r>
    </w:p>
    <w:p w:rsidR="008B55F8" w:rsidRPr="00285144" w:rsidRDefault="008B55F8" w:rsidP="004A75DD">
      <w:pPr>
        <w:widowControl w:val="0"/>
        <w:numPr>
          <w:ilvl w:val="0"/>
          <w:numId w:val="15"/>
        </w:numPr>
        <w:tabs>
          <w:tab w:val="clear" w:pos="720"/>
        </w:tabs>
        <w:spacing w:after="0" w:line="480" w:lineRule="auto"/>
        <w:ind w:left="709"/>
        <w:contextualSpacing/>
        <w:jc w:val="both"/>
        <w:textAlignment w:val="baseline"/>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Setelah metode pengumpulan data ditentukan, kemudian ditentukan alat untuk memperoleh data dari elemen-elemen yang akan diselidiki. Alat yang digunakan dalam penelitian ini adalah daftar pertanyaan atau kuesioner untuk menentukan nilai dari kuesioner tersebut, penulis menggunakan skala</w:t>
      </w:r>
      <w:r w:rsidRPr="00285144">
        <w:rPr>
          <w:rFonts w:ascii="Times New Roman" w:eastAsia="Times New Roman" w:hAnsi="Times New Roman" w:cs="Times New Roman"/>
          <w:i/>
          <w:iCs/>
          <w:color w:val="000000"/>
          <w:sz w:val="24"/>
          <w:szCs w:val="24"/>
          <w:lang w:eastAsia="en-GB"/>
        </w:rPr>
        <w:t xml:space="preserve"> likert.</w:t>
      </w:r>
    </w:p>
    <w:p w:rsidR="008B55F8" w:rsidRPr="00285144" w:rsidRDefault="008B55F8" w:rsidP="004A75DD">
      <w:pPr>
        <w:widowControl w:val="0"/>
        <w:numPr>
          <w:ilvl w:val="0"/>
          <w:numId w:val="15"/>
        </w:numPr>
        <w:tabs>
          <w:tab w:val="clear" w:pos="720"/>
        </w:tabs>
        <w:spacing w:after="0" w:line="480" w:lineRule="auto"/>
        <w:ind w:left="709"/>
        <w:contextualSpacing/>
        <w:jc w:val="both"/>
        <w:textAlignment w:val="baseline"/>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Daftar kuesioner kemudian disebarkan ke bagian-bagian yang telah ditetapkan. Setiap item dari kuesioner tersebut merupakan pertanyaan positif yang memiliki 5 jawaban dengan masing-masing nilai yang berbeda.</w:t>
      </w:r>
    </w:p>
    <w:p w:rsidR="008B55F8" w:rsidRPr="00285144" w:rsidRDefault="008B55F8" w:rsidP="004A75DD">
      <w:pPr>
        <w:widowControl w:val="0"/>
        <w:numPr>
          <w:ilvl w:val="0"/>
          <w:numId w:val="15"/>
        </w:numPr>
        <w:tabs>
          <w:tab w:val="clear" w:pos="720"/>
        </w:tabs>
        <w:spacing w:after="0" w:line="480" w:lineRule="auto"/>
        <w:ind w:left="709"/>
        <w:contextualSpacing/>
        <w:jc w:val="both"/>
        <w:textAlignment w:val="baseline"/>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lastRenderedPageBreak/>
        <w:t xml:space="preserve">Apabila data telah terkumpul, kemudian dilakukan pengolahan data, disajikan, dan dianalisis. Dalam penelitian ini penulis menggunkan uji statistik. Untuk menilai variabel (X) dan variabel (Y), Maka analisis yang digunakan berdasarkan rata-rata </w:t>
      </w:r>
      <w:r w:rsidRPr="00285144">
        <w:rPr>
          <w:rFonts w:ascii="Times New Roman" w:eastAsia="Times New Roman" w:hAnsi="Times New Roman" w:cs="Times New Roman"/>
          <w:i/>
          <w:iCs/>
          <w:color w:val="000000"/>
          <w:sz w:val="24"/>
          <w:szCs w:val="24"/>
          <w:lang w:eastAsia="en-GB"/>
        </w:rPr>
        <w:t>(mean)</w:t>
      </w:r>
      <w:r w:rsidRPr="00285144">
        <w:rPr>
          <w:rFonts w:ascii="Times New Roman" w:eastAsia="Times New Roman" w:hAnsi="Times New Roman" w:cs="Times New Roman"/>
          <w:color w:val="000000"/>
          <w:sz w:val="24"/>
          <w:szCs w:val="24"/>
          <w:lang w:eastAsia="en-GB"/>
        </w:rPr>
        <w:t xml:space="preserve"> dari masing-masing variabel. Nilai rata-rata </w:t>
      </w:r>
      <w:r w:rsidRPr="00285144">
        <w:rPr>
          <w:rFonts w:ascii="Times New Roman" w:eastAsia="Times New Roman" w:hAnsi="Times New Roman" w:cs="Times New Roman"/>
          <w:i/>
          <w:iCs/>
          <w:color w:val="000000"/>
          <w:sz w:val="24"/>
          <w:szCs w:val="24"/>
          <w:lang w:eastAsia="en-GB"/>
        </w:rPr>
        <w:t>(mean)</w:t>
      </w:r>
      <w:r w:rsidRPr="00285144">
        <w:rPr>
          <w:rFonts w:ascii="Times New Roman" w:eastAsia="Times New Roman" w:hAnsi="Times New Roman" w:cs="Times New Roman"/>
          <w:color w:val="000000"/>
          <w:sz w:val="24"/>
          <w:szCs w:val="24"/>
          <w:lang w:eastAsia="en-GB"/>
        </w:rPr>
        <w:t xml:space="preserve"> didapat dengan menjumlahkan data keseluruhan setiap variabel, kemudian dibagi dengan jumlah responden.</w:t>
      </w:r>
    </w:p>
    <w:p w:rsidR="00836231" w:rsidRDefault="008B55F8" w:rsidP="008474A0">
      <w:pPr>
        <w:widowControl w:val="0"/>
        <w:tabs>
          <w:tab w:val="num" w:pos="720"/>
        </w:tabs>
        <w:spacing w:after="0" w:line="480" w:lineRule="auto"/>
        <w:ind w:left="720"/>
        <w:contextualSpacing/>
        <w:jc w:val="both"/>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 xml:space="preserve">Untuk Variabel X dengan rumus : </w:t>
      </w:r>
    </w:p>
    <w:p w:rsidR="00836231" w:rsidRDefault="00BC1263" w:rsidP="00836231">
      <w:pPr>
        <w:pStyle w:val="ListParagraph"/>
        <w:tabs>
          <w:tab w:val="left" w:pos="6986"/>
        </w:tabs>
        <w:rPr>
          <w:rFonts w:eastAsia="Times New Roman"/>
          <w:color w:val="000000"/>
          <w:sz w:val="24"/>
          <w:szCs w:val="24"/>
          <w:lang w:eastAsia="en-GB"/>
        </w:rPr>
      </w:pPr>
      <w:r w:rsidRPr="00BC1263">
        <w:rPr>
          <w:rFonts w:asciiTheme="minorHAnsi" w:hAnsiTheme="minorHAnsi" w:cstheme="minorBidi"/>
          <w:noProof/>
          <w:lang w:val="id-ID" w:eastAsia="id-ID"/>
        </w:rPr>
        <w:pict>
          <v:rect id="Rectangle 17" o:spid="_x0000_s1026" style="position:absolute;left:0;text-align:left;margin-left:49.75pt;margin-top:4.55pt;width:65.85pt;height:32.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">
            <v:textbox>
              <w:txbxContent>
                <w:p w:rsidR="009A7D10" w:rsidRDefault="009A7D10" w:rsidP="00836231">
                  <w:pPr>
                    <w:tabs>
                      <w:tab w:val="left" w:pos="6986"/>
                    </w:tabs>
                    <w:spacing w:line="240" w:lineRule="auto"/>
                    <w:rPr>
                      <w:rFonts w:ascii="Times New Roman" w:hAnsi="Times New Roman" w:cs="Times New Roman"/>
                      <w:sz w:val="24"/>
                      <w:szCs w:val="24"/>
                    </w:rPr>
                  </w:pPr>
                  <m:oMathPara>
                    <m:oMath>
                      <m:r>
                        <w:rPr>
                          <w:rFonts w:ascii="Cambria Math" w:hAnsi="Cambria Math"/>
                        </w:rPr>
                        <m:t>Me=</m:t>
                      </m:r>
                      <m:f>
                        <m:fPr>
                          <m:ctrlPr>
                            <w:rPr>
                              <w:rFonts w:ascii="Cambria Math" w:hAnsi="Cambria Math"/>
                            </w:rPr>
                          </m:ctrlPr>
                        </m:fPr>
                        <m:num>
                          <m:r>
                            <m:rPr>
                              <m:sty m:val="p"/>
                            </m:rPr>
                            <w:rPr>
                              <w:rFonts w:ascii="Cambria Math" w:hAnsi="Cambria Math"/>
                            </w:rPr>
                            <m:t>∑Xi</m:t>
                          </m:r>
                        </m:num>
                        <m:den>
                          <m:r>
                            <m:rPr>
                              <m:sty m:val="p"/>
                            </m:rPr>
                            <w:rPr>
                              <w:rFonts w:ascii="Cambria Math" w:hAnsi="Cambria Math"/>
                            </w:rPr>
                            <m:t>n</m:t>
                          </m:r>
                        </m:den>
                      </m:f>
                    </m:oMath>
                  </m:oMathPara>
                </w:p>
                <w:p w:rsidR="009A7D10" w:rsidRPr="00A270B3" w:rsidRDefault="009A7D10" w:rsidP="00836231"/>
              </w:txbxContent>
            </v:textbox>
          </v:rect>
        </w:pict>
      </w:r>
    </w:p>
    <w:p w:rsidR="00836231" w:rsidRDefault="00836231" w:rsidP="00836231">
      <w:pPr>
        <w:pStyle w:val="ListParagraph"/>
        <w:tabs>
          <w:tab w:val="left" w:pos="6986"/>
        </w:tabs>
        <w:rPr>
          <w:rFonts w:eastAsia="Times New Roman"/>
          <w:color w:val="000000"/>
          <w:sz w:val="24"/>
          <w:szCs w:val="24"/>
          <w:lang w:eastAsia="en-GB"/>
        </w:rPr>
      </w:pPr>
    </w:p>
    <w:p w:rsidR="00836231" w:rsidRDefault="00836231" w:rsidP="00836231">
      <w:pPr>
        <w:pStyle w:val="ListParagraph"/>
        <w:tabs>
          <w:tab w:val="left" w:pos="6986"/>
        </w:tabs>
        <w:rPr>
          <w:rFonts w:eastAsia="Times New Roman"/>
          <w:color w:val="000000"/>
          <w:sz w:val="24"/>
          <w:szCs w:val="24"/>
          <w:lang w:eastAsia="en-GB"/>
        </w:rPr>
      </w:pPr>
    </w:p>
    <w:p w:rsidR="00185DE1" w:rsidRDefault="008B55F8" w:rsidP="008474A0">
      <w:pPr>
        <w:widowControl w:val="0"/>
        <w:tabs>
          <w:tab w:val="num" w:pos="720"/>
        </w:tabs>
        <w:spacing w:after="0" w:line="480" w:lineRule="auto"/>
        <w:ind w:left="720"/>
        <w:contextualSpacing/>
        <w:jc w:val="both"/>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Untuk Variabel Y dengan rumus:</w:t>
      </w:r>
    </w:p>
    <w:p w:rsidR="00836231" w:rsidRPr="00285144" w:rsidRDefault="00BC1263" w:rsidP="008474A0">
      <w:pPr>
        <w:widowControl w:val="0"/>
        <w:tabs>
          <w:tab w:val="num" w:pos="720"/>
        </w:tabs>
        <w:spacing w:after="0" w:line="480" w:lineRule="auto"/>
        <w:ind w:left="720"/>
        <w:contextualSpacing/>
        <w:jc w:val="both"/>
        <w:rPr>
          <w:rFonts w:ascii="Times New Roman" w:eastAsia="Times New Roman" w:hAnsi="Times New Roman" w:cs="Times New Roman"/>
          <w:color w:val="000000"/>
          <w:sz w:val="24"/>
          <w:szCs w:val="24"/>
          <w:lang w:eastAsia="en-GB"/>
        </w:rPr>
      </w:pPr>
      <w:r w:rsidRPr="00BC1263">
        <w:rPr>
          <w:noProof/>
          <w:lang w:val="id-ID" w:eastAsia="id-ID"/>
        </w:rPr>
        <w:pict>
          <v:rect id="Rectangle 18" o:spid="_x0000_s1027" style="position:absolute;left:0;text-align:left;margin-left:49.75pt;margin-top:10.05pt;width:63.8pt;height:32.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">
            <v:textbox>
              <w:txbxContent>
                <w:p w:rsidR="009A7D10" w:rsidRDefault="009A7D10" w:rsidP="00836231">
                  <w:pPr>
                    <w:tabs>
                      <w:tab w:val="left" w:pos="6986"/>
                    </w:tabs>
                    <w:spacing w:line="240" w:lineRule="auto"/>
                    <w:rPr>
                      <w:rFonts w:ascii="Times New Roman" w:hAnsi="Times New Roman" w:cs="Times New Roman"/>
                      <w:sz w:val="24"/>
                      <w:szCs w:val="24"/>
                    </w:rPr>
                  </w:pPr>
                  <m:oMathPara>
                    <m:oMath>
                      <m:r>
                        <w:rPr>
                          <w:rFonts w:ascii="Cambria Math" w:hAnsi="Cambria Math"/>
                        </w:rPr>
                        <m:t>Me=</m:t>
                      </m:r>
                      <m:f>
                        <m:fPr>
                          <m:ctrlPr>
                            <w:rPr>
                              <w:rFonts w:ascii="Cambria Math" w:hAnsi="Cambria Math"/>
                            </w:rPr>
                          </m:ctrlPr>
                        </m:fPr>
                        <m:num>
                          <m:r>
                            <m:rPr>
                              <m:sty m:val="p"/>
                            </m:rPr>
                            <w:rPr>
                              <w:rFonts w:ascii="Cambria Math" w:hAnsi="Cambria Math"/>
                            </w:rPr>
                            <m:t>∑Yi</m:t>
                          </m:r>
                        </m:num>
                        <m:den>
                          <m:r>
                            <m:rPr>
                              <m:sty m:val="p"/>
                            </m:rPr>
                            <w:rPr>
                              <w:rFonts w:ascii="Cambria Math" w:hAnsi="Cambria Math"/>
                            </w:rPr>
                            <m:t>n</m:t>
                          </m:r>
                        </m:den>
                      </m:f>
                    </m:oMath>
                  </m:oMathPara>
                </w:p>
                <w:p w:rsidR="009A7D10" w:rsidRDefault="009A7D10" w:rsidP="00836231"/>
              </w:txbxContent>
            </v:textbox>
          </v:rect>
        </w:pict>
      </w:r>
    </w:p>
    <w:p w:rsidR="004A75DD" w:rsidRPr="00285144" w:rsidRDefault="004A75DD" w:rsidP="008474A0">
      <w:pPr>
        <w:widowControl w:val="0"/>
        <w:tabs>
          <w:tab w:val="num" w:pos="720"/>
        </w:tabs>
        <w:spacing w:after="0" w:line="480" w:lineRule="auto"/>
        <w:ind w:left="720"/>
        <w:contextualSpacing/>
        <w:jc w:val="both"/>
        <w:rPr>
          <w:rFonts w:ascii="Times New Roman" w:eastAsia="Times New Roman" w:hAnsi="Times New Roman" w:cs="Times New Roman"/>
          <w:color w:val="000000"/>
          <w:sz w:val="24"/>
          <w:szCs w:val="24"/>
          <w:lang w:eastAsia="en-GB"/>
        </w:rPr>
      </w:pPr>
    </w:p>
    <w:p w:rsidR="00A07478" w:rsidRPr="00285144" w:rsidRDefault="00A07478" w:rsidP="008474A0">
      <w:pPr>
        <w:widowControl w:val="0"/>
        <w:tabs>
          <w:tab w:val="num" w:pos="720"/>
        </w:tabs>
        <w:spacing w:after="0" w:line="480" w:lineRule="auto"/>
        <w:ind w:left="720"/>
        <w:contextualSpacing/>
        <w:jc w:val="both"/>
        <w:rPr>
          <w:rFonts w:ascii="Times New Roman" w:eastAsia="Times New Roman" w:hAnsi="Times New Roman" w:cs="Times New Roman"/>
          <w:color w:val="000000"/>
          <w:sz w:val="24"/>
          <w:szCs w:val="24"/>
          <w:lang w:eastAsia="en-GB"/>
        </w:rPr>
      </w:pPr>
    </w:p>
    <w:p w:rsidR="00B25C73" w:rsidRPr="00285144" w:rsidRDefault="008B55F8" w:rsidP="008474A0">
      <w:pPr>
        <w:widowControl w:val="0"/>
        <w:spacing w:after="0" w:line="480" w:lineRule="auto"/>
        <w:ind w:left="720"/>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b/>
          <w:bCs/>
          <w:color w:val="000000"/>
          <w:sz w:val="24"/>
          <w:szCs w:val="24"/>
          <w:lang w:eastAsia="en-GB"/>
        </w:rPr>
        <w:tab/>
      </w:r>
      <w:r w:rsidRPr="00285144">
        <w:rPr>
          <w:rFonts w:ascii="Times New Roman" w:eastAsia="Times New Roman" w:hAnsi="Times New Roman" w:cs="Times New Roman"/>
          <w:b/>
          <w:bCs/>
          <w:color w:val="000000"/>
          <w:sz w:val="24"/>
          <w:szCs w:val="24"/>
          <w:lang w:eastAsia="en-GB"/>
        </w:rPr>
        <w:tab/>
        <w:t>Sumber: Sugiyono (2013; 49)</w:t>
      </w:r>
    </w:p>
    <w:p w:rsidR="008B55F8" w:rsidRPr="00285144" w:rsidRDefault="008B55F8" w:rsidP="00A07478">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 xml:space="preserve">Dimana: </w:t>
      </w:r>
    </w:p>
    <w:p w:rsidR="008B55F8" w:rsidRPr="00285144" w:rsidRDefault="00836231" w:rsidP="00A46473">
      <w:pPr>
        <w:widowControl w:val="0"/>
        <w:tabs>
          <w:tab w:val="left" w:pos="567"/>
        </w:tabs>
        <w:spacing w:after="0" w:line="360" w:lineRule="auto"/>
        <w:ind w:left="567" w:hanging="567"/>
        <w:contextualSpacing/>
        <w:jc w:val="both"/>
        <w:rPr>
          <w:rFonts w:ascii="Times New Roman" w:eastAsia="Times New Roman" w:hAnsi="Times New Roman" w:cs="Times New Roman"/>
          <w:sz w:val="24"/>
          <w:szCs w:val="24"/>
          <w:lang w:eastAsia="en-GB"/>
        </w:rPr>
      </w:pPr>
      <m:oMath>
        <m:r>
          <w:rPr>
            <w:rFonts w:ascii="Cambria Math" w:eastAsia="Times New Roman" w:hAnsi="Cambria Math" w:cs="Times New Roman"/>
            <w:color w:val="000000"/>
            <w:sz w:val="24"/>
            <w:szCs w:val="24"/>
            <w:lang w:eastAsia="en-GB"/>
          </w:rPr>
          <m:t xml:space="preserve">Me </m:t>
        </m:r>
      </m:oMath>
      <w:r w:rsidR="008B55F8" w:rsidRPr="00285144">
        <w:rPr>
          <w:rFonts w:ascii="Times New Roman" w:eastAsia="Times New Roman" w:hAnsi="Times New Roman" w:cs="Times New Roman"/>
          <w:color w:val="000000"/>
          <w:sz w:val="24"/>
          <w:szCs w:val="24"/>
          <w:lang w:eastAsia="en-GB"/>
        </w:rPr>
        <w:t> </w:t>
      </w:r>
      <w:r w:rsidR="00A46473">
        <w:rPr>
          <w:rFonts w:ascii="Times New Roman" w:eastAsia="Times New Roman" w:hAnsi="Times New Roman" w:cs="Times New Roman"/>
          <w:color w:val="000000"/>
          <w:sz w:val="24"/>
          <w:szCs w:val="24"/>
          <w:lang w:eastAsia="en-GB"/>
        </w:rPr>
        <w:tab/>
      </w:r>
      <w:r w:rsidR="008B55F8" w:rsidRPr="00285144">
        <w:rPr>
          <w:rFonts w:ascii="Times New Roman" w:eastAsia="Times New Roman" w:hAnsi="Times New Roman" w:cs="Times New Roman"/>
          <w:color w:val="000000"/>
          <w:sz w:val="24"/>
          <w:szCs w:val="24"/>
          <w:lang w:eastAsia="en-GB"/>
        </w:rPr>
        <w:t xml:space="preserve">= </w:t>
      </w:r>
      <w:r w:rsidR="008B55F8" w:rsidRPr="00836231">
        <w:rPr>
          <w:rFonts w:ascii="Times New Roman" w:eastAsia="Times New Roman" w:hAnsi="Times New Roman" w:cs="Times New Roman"/>
          <w:i/>
          <w:color w:val="000000"/>
          <w:sz w:val="24"/>
          <w:szCs w:val="24"/>
          <w:lang w:eastAsia="en-GB"/>
        </w:rPr>
        <w:t>Mean</w:t>
      </w:r>
      <w:r w:rsidR="008B55F8" w:rsidRPr="00285144">
        <w:rPr>
          <w:rFonts w:ascii="Times New Roman" w:eastAsia="Times New Roman" w:hAnsi="Times New Roman" w:cs="Times New Roman"/>
          <w:color w:val="000000"/>
          <w:sz w:val="24"/>
          <w:szCs w:val="24"/>
          <w:lang w:eastAsia="en-GB"/>
        </w:rPr>
        <w:t xml:space="preserve"> (rata-rata)</w:t>
      </w:r>
    </w:p>
    <w:p w:rsidR="008B55F8" w:rsidRPr="00285144" w:rsidRDefault="00A46473" w:rsidP="00A46473">
      <w:pPr>
        <w:widowControl w:val="0"/>
        <w:tabs>
          <w:tab w:val="left" w:pos="567"/>
        </w:tabs>
        <w:spacing w:after="0" w:line="360" w:lineRule="auto"/>
        <w:ind w:left="567" w:hanging="567"/>
        <w:contextualSpacing/>
        <w:jc w:val="both"/>
        <w:rPr>
          <w:rFonts w:ascii="Times New Roman" w:eastAsia="Times New Roman" w:hAnsi="Times New Roman" w:cs="Times New Roman"/>
          <w:sz w:val="24"/>
          <w:szCs w:val="24"/>
          <w:lang w:eastAsia="en-GB"/>
        </w:rPr>
      </w:pPr>
      <w:r w:rsidRPr="00A46473">
        <w:rPr>
          <w:rFonts w:ascii="Times New Roman" w:eastAsia="Times New Roman" w:hAnsi="Times New Roman" w:cs="Times New Roman"/>
          <w:color w:val="000000"/>
          <w:sz w:val="28"/>
          <w:szCs w:val="24"/>
          <w:lang w:eastAsia="en-GB"/>
        </w:rPr>
        <w:sym w:font="Symbol" w:char="F053"/>
      </w:r>
      <w:r w:rsidR="008B55F8" w:rsidRPr="00285144">
        <w:rPr>
          <w:rFonts w:ascii="Times New Roman" w:eastAsia="Times New Roman" w:hAnsi="Times New Roman" w:cs="Times New Roman"/>
          <w:color w:val="000000"/>
          <w:sz w:val="24"/>
          <w:szCs w:val="24"/>
          <w:lang w:eastAsia="en-GB"/>
        </w:rPr>
        <w:t> </w:t>
      </w:r>
      <w:r>
        <w:rPr>
          <w:rFonts w:ascii="Times New Roman" w:eastAsia="Times New Roman" w:hAnsi="Times New Roman" w:cs="Times New Roman"/>
          <w:color w:val="000000"/>
          <w:sz w:val="24"/>
          <w:szCs w:val="24"/>
          <w:lang w:eastAsia="en-GB"/>
        </w:rPr>
        <w:tab/>
      </w:r>
      <w:r w:rsidR="008B55F8" w:rsidRPr="00285144">
        <w:rPr>
          <w:rFonts w:ascii="Times New Roman" w:eastAsia="Times New Roman" w:hAnsi="Times New Roman" w:cs="Times New Roman"/>
          <w:color w:val="000000"/>
          <w:sz w:val="24"/>
          <w:szCs w:val="24"/>
          <w:lang w:eastAsia="en-GB"/>
        </w:rPr>
        <w:t xml:space="preserve">= </w:t>
      </w:r>
      <w:r w:rsidR="008B55F8" w:rsidRPr="00836231">
        <w:rPr>
          <w:rFonts w:ascii="Times New Roman" w:eastAsia="Times New Roman" w:hAnsi="Times New Roman" w:cs="Times New Roman"/>
          <w:i/>
          <w:color w:val="000000"/>
          <w:sz w:val="24"/>
          <w:szCs w:val="24"/>
          <w:lang w:eastAsia="en-GB"/>
        </w:rPr>
        <w:t>Epsilon</w:t>
      </w:r>
      <w:r w:rsidR="008B55F8" w:rsidRPr="00285144">
        <w:rPr>
          <w:rFonts w:ascii="Times New Roman" w:eastAsia="Times New Roman" w:hAnsi="Times New Roman" w:cs="Times New Roman"/>
          <w:color w:val="000000"/>
          <w:sz w:val="24"/>
          <w:szCs w:val="24"/>
          <w:lang w:eastAsia="en-GB"/>
        </w:rPr>
        <w:t xml:space="preserve"> (baca jumlah)</w:t>
      </w:r>
    </w:p>
    <w:p w:rsidR="008B55F8" w:rsidRPr="00285144" w:rsidRDefault="00836231" w:rsidP="00A46473">
      <w:pPr>
        <w:widowControl w:val="0"/>
        <w:tabs>
          <w:tab w:val="left" w:pos="567"/>
        </w:tabs>
        <w:spacing w:after="0" w:line="360" w:lineRule="auto"/>
        <w:ind w:left="567" w:hanging="567"/>
        <w:contextualSpacing/>
        <w:jc w:val="both"/>
        <w:rPr>
          <w:rFonts w:ascii="Times New Roman" w:eastAsia="Times New Roman" w:hAnsi="Times New Roman" w:cs="Times New Roman"/>
          <w:sz w:val="24"/>
          <w:szCs w:val="24"/>
          <w:lang w:eastAsia="en-GB"/>
        </w:rPr>
      </w:pPr>
      <m:oMath>
        <m:r>
          <w:rPr>
            <w:rFonts w:ascii="Cambria Math" w:eastAsia="Times New Roman" w:hAnsi="Cambria Math" w:cs="Times New Roman"/>
            <w:color w:val="000000"/>
            <w:sz w:val="24"/>
            <w:szCs w:val="24"/>
            <w:lang w:eastAsia="en-GB"/>
          </w:rPr>
          <m:t xml:space="preserve">Xi </m:t>
        </m:r>
      </m:oMath>
      <w:r w:rsidR="008B55F8" w:rsidRPr="00285144">
        <w:rPr>
          <w:rFonts w:ascii="Times New Roman" w:eastAsia="Times New Roman" w:hAnsi="Times New Roman" w:cs="Times New Roman"/>
          <w:color w:val="000000"/>
          <w:sz w:val="24"/>
          <w:szCs w:val="24"/>
          <w:lang w:eastAsia="en-GB"/>
        </w:rPr>
        <w:t> </w:t>
      </w:r>
      <w:r w:rsidR="00A46473">
        <w:rPr>
          <w:rFonts w:ascii="Times New Roman" w:eastAsia="Times New Roman" w:hAnsi="Times New Roman" w:cs="Times New Roman"/>
          <w:color w:val="000000"/>
          <w:sz w:val="24"/>
          <w:szCs w:val="24"/>
          <w:lang w:eastAsia="en-GB"/>
        </w:rPr>
        <w:tab/>
      </w:r>
      <w:r w:rsidR="008B55F8" w:rsidRPr="00285144">
        <w:rPr>
          <w:rFonts w:ascii="Times New Roman" w:eastAsia="Times New Roman" w:hAnsi="Times New Roman" w:cs="Times New Roman"/>
          <w:color w:val="000000"/>
          <w:sz w:val="24"/>
          <w:szCs w:val="24"/>
          <w:lang w:eastAsia="en-GB"/>
        </w:rPr>
        <w:t> = Nilai X ke – i sampai ke – n</w:t>
      </w:r>
    </w:p>
    <w:p w:rsidR="008B55F8" w:rsidRPr="00285144" w:rsidRDefault="00836231" w:rsidP="00A46473">
      <w:pPr>
        <w:widowControl w:val="0"/>
        <w:tabs>
          <w:tab w:val="left" w:pos="567"/>
        </w:tabs>
        <w:spacing w:after="0" w:line="360" w:lineRule="auto"/>
        <w:ind w:left="567" w:hanging="567"/>
        <w:contextualSpacing/>
        <w:jc w:val="both"/>
        <w:rPr>
          <w:rFonts w:ascii="Times New Roman" w:eastAsia="Times New Roman" w:hAnsi="Times New Roman" w:cs="Times New Roman"/>
          <w:sz w:val="24"/>
          <w:szCs w:val="24"/>
          <w:lang w:eastAsia="en-GB"/>
        </w:rPr>
      </w:pPr>
      <m:oMath>
        <m:r>
          <w:rPr>
            <w:rFonts w:ascii="Cambria Math" w:eastAsia="Times New Roman" w:hAnsi="Cambria Math" w:cs="Times New Roman"/>
            <w:color w:val="000000"/>
            <w:sz w:val="24"/>
            <w:szCs w:val="24"/>
            <w:lang w:eastAsia="en-GB"/>
          </w:rPr>
          <m:t xml:space="preserve">Yi </m:t>
        </m:r>
      </m:oMath>
      <w:r w:rsidR="008B55F8" w:rsidRPr="00285144">
        <w:rPr>
          <w:rFonts w:ascii="Times New Roman" w:eastAsia="Times New Roman" w:hAnsi="Times New Roman" w:cs="Times New Roman"/>
          <w:color w:val="000000"/>
          <w:sz w:val="24"/>
          <w:szCs w:val="24"/>
          <w:lang w:eastAsia="en-GB"/>
        </w:rPr>
        <w:t>  </w:t>
      </w:r>
      <w:r w:rsidR="00A46473">
        <w:rPr>
          <w:rFonts w:ascii="Times New Roman" w:eastAsia="Times New Roman" w:hAnsi="Times New Roman" w:cs="Times New Roman"/>
          <w:color w:val="000000"/>
          <w:sz w:val="24"/>
          <w:szCs w:val="24"/>
          <w:lang w:eastAsia="en-GB"/>
        </w:rPr>
        <w:tab/>
      </w:r>
      <w:r w:rsidR="008B55F8" w:rsidRPr="00285144">
        <w:rPr>
          <w:rFonts w:ascii="Times New Roman" w:eastAsia="Times New Roman" w:hAnsi="Times New Roman" w:cs="Times New Roman"/>
          <w:color w:val="000000"/>
          <w:sz w:val="24"/>
          <w:szCs w:val="24"/>
          <w:lang w:eastAsia="en-GB"/>
        </w:rPr>
        <w:t>= Nilai Y ke – i sampai ke – n</w:t>
      </w:r>
    </w:p>
    <w:p w:rsidR="008B55F8" w:rsidRPr="00285144" w:rsidRDefault="00836231" w:rsidP="00A46473">
      <w:pPr>
        <w:widowControl w:val="0"/>
        <w:tabs>
          <w:tab w:val="left" w:pos="567"/>
        </w:tabs>
        <w:spacing w:after="0" w:line="480" w:lineRule="auto"/>
        <w:ind w:left="567" w:hanging="567"/>
        <w:contextualSpacing/>
        <w:jc w:val="both"/>
        <w:rPr>
          <w:rFonts w:ascii="Times New Roman" w:eastAsia="Times New Roman" w:hAnsi="Times New Roman" w:cs="Times New Roman"/>
          <w:color w:val="000000"/>
          <w:sz w:val="24"/>
          <w:szCs w:val="24"/>
          <w:lang w:eastAsia="en-GB"/>
        </w:rPr>
      </w:pPr>
      <m:oMath>
        <m:r>
          <w:rPr>
            <w:rFonts w:ascii="Cambria Math" w:eastAsia="Times New Roman" w:hAnsi="Cambria Math" w:cs="Times New Roman"/>
            <w:color w:val="000000"/>
            <w:sz w:val="24"/>
            <w:szCs w:val="24"/>
            <w:lang w:eastAsia="en-GB"/>
          </w:rPr>
          <m:t xml:space="preserve">n </m:t>
        </m:r>
      </m:oMath>
      <w:r w:rsidR="008B55F8" w:rsidRPr="00285144">
        <w:rPr>
          <w:rFonts w:ascii="Times New Roman" w:eastAsia="Times New Roman" w:hAnsi="Times New Roman" w:cs="Times New Roman"/>
          <w:color w:val="000000"/>
          <w:sz w:val="24"/>
          <w:szCs w:val="24"/>
          <w:lang w:eastAsia="en-GB"/>
        </w:rPr>
        <w:t>    </w:t>
      </w:r>
      <w:r w:rsidR="00A46473">
        <w:rPr>
          <w:rFonts w:ascii="Times New Roman" w:eastAsia="Times New Roman" w:hAnsi="Times New Roman" w:cs="Times New Roman"/>
          <w:color w:val="000000"/>
          <w:sz w:val="24"/>
          <w:szCs w:val="24"/>
          <w:lang w:eastAsia="en-GB"/>
        </w:rPr>
        <w:tab/>
      </w:r>
      <w:r w:rsidR="008B55F8" w:rsidRPr="00285144">
        <w:rPr>
          <w:rFonts w:ascii="Times New Roman" w:eastAsia="Times New Roman" w:hAnsi="Times New Roman" w:cs="Times New Roman"/>
          <w:color w:val="000000"/>
          <w:sz w:val="24"/>
          <w:szCs w:val="24"/>
          <w:lang w:eastAsia="en-GB"/>
        </w:rPr>
        <w:t>= Jumlah responden</w:t>
      </w:r>
    </w:p>
    <w:p w:rsidR="00DC3262" w:rsidRPr="00285144" w:rsidRDefault="008B55F8" w:rsidP="008474A0">
      <w:pPr>
        <w:widowControl w:val="0"/>
        <w:spacing w:after="0" w:line="480" w:lineRule="auto"/>
        <w:ind w:firstLine="720"/>
        <w:contextualSpacing/>
        <w:jc w:val="both"/>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Setelah didapat rata-rata (</w:t>
      </w:r>
      <w:r w:rsidRPr="00836231">
        <w:rPr>
          <w:rFonts w:ascii="Times New Roman" w:eastAsia="Times New Roman" w:hAnsi="Times New Roman" w:cs="Times New Roman"/>
          <w:i/>
          <w:color w:val="000000"/>
          <w:sz w:val="24"/>
          <w:szCs w:val="24"/>
          <w:lang w:eastAsia="en-GB"/>
        </w:rPr>
        <w:t>mean</w:t>
      </w:r>
      <w:r w:rsidRPr="00285144">
        <w:rPr>
          <w:rFonts w:ascii="Times New Roman" w:eastAsia="Times New Roman" w:hAnsi="Times New Roman" w:cs="Times New Roman"/>
          <w:color w:val="000000"/>
          <w:sz w:val="24"/>
          <w:szCs w:val="24"/>
          <w:lang w:eastAsia="en-GB"/>
        </w:rPr>
        <w:t xml:space="preserve">) dari masing-masing variabel kemudian dibandingkan dengan kriteria yang penulis tentukan berdasarkan nilai terendah dan nilai tertinggi dari hasil kuesioner. Dalam kuesioner terdapat beberapa pernyataan dikalikan dengan skor terendah (1) dan skor tertinggi (5). Untuk </w:t>
      </w:r>
      <w:r w:rsidRPr="00285144">
        <w:rPr>
          <w:rFonts w:ascii="Times New Roman" w:eastAsia="Times New Roman" w:hAnsi="Times New Roman" w:cs="Times New Roman"/>
          <w:color w:val="000000"/>
          <w:sz w:val="24"/>
          <w:szCs w:val="24"/>
          <w:lang w:eastAsia="en-GB"/>
        </w:rPr>
        <w:lastRenderedPageBreak/>
        <w:t xml:space="preserve">menentukan kelas interval, penulis menggunakan rumus </w:t>
      </w:r>
      <m:oMath>
        <m:r>
          <w:rPr>
            <w:rFonts w:ascii="Cambria Math" w:eastAsia="Times New Roman" w:hAnsi="Cambria Math" w:cs="Times New Roman"/>
            <w:color w:val="000000"/>
            <w:sz w:val="24"/>
            <w:szCs w:val="24"/>
            <w:lang w:eastAsia="en-GB"/>
          </w:rPr>
          <m:t>K= 1 + 3,3 log n</m:t>
        </m:r>
      </m:oMath>
      <w:r w:rsidRPr="00285144">
        <w:rPr>
          <w:rFonts w:ascii="Times New Roman" w:eastAsia="Times New Roman" w:hAnsi="Times New Roman" w:cs="Times New Roman"/>
          <w:color w:val="000000"/>
          <w:sz w:val="24"/>
          <w:szCs w:val="24"/>
          <w:lang w:eastAsia="en-GB"/>
        </w:rPr>
        <w:t xml:space="preserve">, dimana </w:t>
      </w:r>
      <m:oMath>
        <m:r>
          <w:rPr>
            <w:rFonts w:ascii="Cambria Math" w:eastAsia="Times New Roman" w:hAnsi="Cambria Math" w:cs="Times New Roman"/>
            <w:color w:val="000000"/>
            <w:sz w:val="24"/>
            <w:szCs w:val="24"/>
            <w:lang w:eastAsia="en-GB"/>
          </w:rPr>
          <m:t>n =</m:t>
        </m:r>
      </m:oMath>
      <w:r w:rsidRPr="00285144">
        <w:rPr>
          <w:rFonts w:ascii="Times New Roman" w:eastAsia="Times New Roman" w:hAnsi="Times New Roman" w:cs="Times New Roman"/>
          <w:color w:val="000000"/>
          <w:sz w:val="24"/>
          <w:szCs w:val="24"/>
          <w:lang w:eastAsia="en-GB"/>
        </w:rPr>
        <w:t xml:space="preserve"> jumlah responden. Kemudian rentang data dihitung dengan nilai tertinggi dikurangi nilai terendah. Sedangkan menghitung panjang kelas dengan cara rentang data dibagi dengan jumlah kelas.</w:t>
      </w:r>
    </w:p>
    <w:p w:rsidR="008B55F8" w:rsidRPr="00285144" w:rsidRDefault="00E5035B" w:rsidP="00A46473">
      <w:pPr>
        <w:widowControl w:val="0"/>
        <w:numPr>
          <w:ilvl w:val="0"/>
          <w:numId w:val="16"/>
        </w:numPr>
        <w:tabs>
          <w:tab w:val="left" w:pos="350"/>
        </w:tabs>
        <w:spacing w:after="0" w:line="456" w:lineRule="auto"/>
        <w:contextualSpacing/>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Untuk variabel </w:t>
      </w:r>
      <m:oMath>
        <m:sSub>
          <m:sSubPr>
            <m:ctrlPr>
              <w:rPr>
                <w:rFonts w:ascii="Cambria Math" w:eastAsia="Times New Roman" w:hAnsi="Cambria Math" w:cs="Times New Roman"/>
                <w:i/>
                <w:color w:val="000000"/>
                <w:sz w:val="24"/>
                <w:szCs w:val="24"/>
                <w:lang w:eastAsia="en-GB"/>
              </w:rPr>
            </m:ctrlPr>
          </m:sSubPr>
          <m:e>
            <m:r>
              <w:rPr>
                <w:rFonts w:ascii="Cambria Math" w:eastAsia="Times New Roman" w:hAnsi="Cambria Math" w:cs="Times New Roman"/>
                <w:color w:val="000000"/>
                <w:sz w:val="24"/>
                <w:szCs w:val="24"/>
                <w:lang w:eastAsia="en-GB"/>
              </w:rPr>
              <m:t>x</m:t>
            </m:r>
          </m:e>
          <m:sub>
            <m:r>
              <w:rPr>
                <w:rFonts w:ascii="Cambria Math" w:eastAsia="Times New Roman" w:hAnsi="Cambria Math" w:cs="Times New Roman"/>
                <w:color w:val="000000"/>
                <w:sz w:val="24"/>
                <w:szCs w:val="24"/>
                <w:lang w:eastAsia="en-GB"/>
              </w:rPr>
              <m:t>1</m:t>
            </m:r>
          </m:sub>
        </m:sSub>
      </m:oMath>
      <w:r w:rsidR="007B43FF">
        <w:rPr>
          <w:rFonts w:ascii="Times New Roman" w:eastAsia="Times New Roman" w:hAnsi="Times New Roman" w:cs="Times New Roman"/>
          <w:color w:val="000000"/>
          <w:sz w:val="24"/>
          <w:szCs w:val="24"/>
          <w:lang w:eastAsia="en-GB"/>
        </w:rPr>
        <w:t xml:space="preserve"> </w:t>
      </w:r>
      <w:r w:rsidR="00726C01">
        <w:rPr>
          <w:rFonts w:ascii="Times New Roman" w:eastAsia="Times New Roman" w:hAnsi="Times New Roman" w:cs="Times New Roman"/>
          <w:color w:val="000000"/>
          <w:sz w:val="24"/>
          <w:szCs w:val="24"/>
          <w:lang w:eastAsia="en-GB"/>
        </w:rPr>
        <w:t xml:space="preserve">terdapat </w:t>
      </w:r>
      <w:r>
        <w:rPr>
          <w:rFonts w:ascii="Times New Roman" w:eastAsia="Times New Roman" w:hAnsi="Times New Roman" w:cs="Times New Roman"/>
          <w:color w:val="000000"/>
          <w:sz w:val="24"/>
          <w:szCs w:val="24"/>
          <w:lang w:eastAsia="en-GB"/>
        </w:rPr>
        <w:t xml:space="preserve">5 </w:t>
      </w:r>
      <w:r w:rsidR="008B55F8" w:rsidRPr="00285144">
        <w:rPr>
          <w:rFonts w:ascii="Times New Roman" w:eastAsia="Times New Roman" w:hAnsi="Times New Roman" w:cs="Times New Roman"/>
          <w:color w:val="000000"/>
          <w:sz w:val="24"/>
          <w:szCs w:val="24"/>
          <w:lang w:eastAsia="en-GB"/>
        </w:rPr>
        <w:t>pernyataan/pertanyaan:</w:t>
      </w:r>
    </w:p>
    <w:p w:rsidR="008B55F8" w:rsidRPr="00836231" w:rsidRDefault="008B55F8" w:rsidP="00A46473">
      <w:pPr>
        <w:widowControl w:val="0"/>
        <w:spacing w:after="0" w:line="456" w:lineRule="auto"/>
        <w:ind w:left="360"/>
        <w:contextualSpacing/>
        <w:jc w:val="both"/>
        <w:rPr>
          <w:oMath/>
          <w:rFonts w:ascii="Cambria Math" w:eastAsia="Times New Roman" w:hAnsi="Cambria Math" w:cs="Times New Roman"/>
          <w:sz w:val="24"/>
          <w:szCs w:val="24"/>
          <w:lang w:eastAsia="en-GB"/>
        </w:rPr>
      </w:pPr>
      <w:r w:rsidRPr="00285144">
        <w:rPr>
          <w:rFonts w:ascii="Times New Roman" w:eastAsia="Times New Roman" w:hAnsi="Times New Roman" w:cs="Times New Roman"/>
          <w:color w:val="000000"/>
          <w:sz w:val="24"/>
          <w:szCs w:val="24"/>
          <w:lang w:eastAsia="en-GB"/>
        </w:rPr>
        <w:t xml:space="preserve">Nilai terendah: </w:t>
      </w:r>
      <m:oMath>
        <m:r>
          <w:rPr>
            <w:rFonts w:ascii="Cambria Math" w:eastAsia="Times New Roman" w:hAnsi="Cambria Math" w:cs="Times New Roman"/>
            <w:color w:val="000000"/>
            <w:sz w:val="24"/>
            <w:szCs w:val="24"/>
            <w:lang w:eastAsia="en-GB"/>
          </w:rPr>
          <m:t>1 x 5 = 5</m:t>
        </m:r>
      </m:oMath>
    </w:p>
    <w:p w:rsidR="008B55F8" w:rsidRPr="00836231" w:rsidRDefault="008B55F8" w:rsidP="00A46473">
      <w:pPr>
        <w:widowControl w:val="0"/>
        <w:spacing w:after="0" w:line="456" w:lineRule="auto"/>
        <w:ind w:left="360"/>
        <w:contextualSpacing/>
        <w:jc w:val="both"/>
        <w:rPr>
          <w:oMath/>
          <w:rFonts w:ascii="Cambria Math" w:eastAsia="Times New Roman" w:hAnsi="Cambria Math" w:cs="Times New Roman"/>
          <w:sz w:val="24"/>
          <w:szCs w:val="24"/>
          <w:lang w:eastAsia="en-GB"/>
        </w:rPr>
      </w:pPr>
      <w:r w:rsidRPr="00285144">
        <w:rPr>
          <w:rFonts w:ascii="Times New Roman" w:eastAsia="Times New Roman" w:hAnsi="Times New Roman" w:cs="Times New Roman"/>
          <w:color w:val="000000"/>
          <w:sz w:val="24"/>
          <w:szCs w:val="24"/>
          <w:lang w:eastAsia="en-GB"/>
        </w:rPr>
        <w:t xml:space="preserve">Nilai tertinggi: </w:t>
      </w:r>
      <m:oMath>
        <m:r>
          <w:rPr>
            <w:rFonts w:ascii="Cambria Math" w:eastAsia="Times New Roman" w:hAnsi="Cambria Math" w:cs="Times New Roman"/>
            <w:color w:val="000000"/>
            <w:sz w:val="24"/>
            <w:szCs w:val="24"/>
            <w:lang w:eastAsia="en-GB"/>
          </w:rPr>
          <m:t>5 x 5 = 25</m:t>
        </m:r>
      </m:oMath>
    </w:p>
    <w:p w:rsidR="008B55F8" w:rsidRPr="00285144" w:rsidRDefault="008B55F8" w:rsidP="00A46473">
      <w:pPr>
        <w:widowControl w:val="0"/>
        <w:spacing w:after="0" w:line="456" w:lineRule="auto"/>
        <w:ind w:left="360"/>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 xml:space="preserve">Berdasarkan perhitungan tersebut, maka diperoleh panjang kelas interval sebesar </w:t>
      </w:r>
      <m:oMath>
        <m:r>
          <w:rPr>
            <w:rFonts w:ascii="Cambria Math" w:eastAsia="Times New Roman" w:hAnsi="Cambria Math" w:cs="Times New Roman"/>
            <w:color w:val="000000"/>
            <w:sz w:val="24"/>
            <w:szCs w:val="24"/>
            <w:lang w:eastAsia="en-GB"/>
          </w:rPr>
          <m:t>(25-5)/5 = 4</m:t>
        </m:r>
      </m:oMath>
    </w:p>
    <w:p w:rsidR="008B55F8" w:rsidRDefault="008B55F8" w:rsidP="00A46473">
      <w:pPr>
        <w:widowControl w:val="0"/>
        <w:spacing w:after="0" w:line="456" w:lineRule="auto"/>
        <w:ind w:left="360"/>
        <w:contextualSpacing/>
        <w:jc w:val="both"/>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 xml:space="preserve">Atas dasar perhitungan diatas, maka kelas interval untuk </w:t>
      </w:r>
      <w:r w:rsidR="00ED654C">
        <w:rPr>
          <w:rFonts w:ascii="Times New Roman" w:eastAsia="Times New Roman" w:hAnsi="Times New Roman" w:cs="Times New Roman"/>
          <w:color w:val="000000"/>
          <w:sz w:val="24"/>
          <w:szCs w:val="24"/>
          <w:lang w:eastAsia="en-GB"/>
        </w:rPr>
        <w:t xml:space="preserve">ketidakpastian lingkungan </w:t>
      </w:r>
      <w:r w:rsidRPr="00285144">
        <w:rPr>
          <w:rFonts w:ascii="Times New Roman" w:eastAsia="Times New Roman" w:hAnsi="Times New Roman" w:cs="Times New Roman"/>
          <w:color w:val="000000"/>
          <w:sz w:val="24"/>
          <w:szCs w:val="24"/>
          <w:lang w:eastAsia="en-GB"/>
        </w:rPr>
        <w:t>(Variabel</w:t>
      </w:r>
      <w:r w:rsidR="007B43FF">
        <w:rPr>
          <w:rFonts w:ascii="Times New Roman" w:eastAsia="Times New Roman" w:hAnsi="Times New Roman" w:cs="Times New Roman"/>
          <w:color w:val="000000"/>
          <w:sz w:val="24"/>
          <w:szCs w:val="24"/>
          <w:lang w:eastAsia="en-GB"/>
        </w:rPr>
        <w:t xml:space="preserve"> </w:t>
      </w:r>
      <m:oMath>
        <m:sSub>
          <m:sSubPr>
            <m:ctrlPr>
              <w:rPr>
                <w:rFonts w:ascii="Cambria Math" w:eastAsia="Times New Roman" w:hAnsi="Cambria Math" w:cs="Times New Roman"/>
                <w:i/>
                <w:color w:val="000000"/>
                <w:sz w:val="24"/>
                <w:szCs w:val="24"/>
                <w:lang w:eastAsia="en-GB"/>
              </w:rPr>
            </m:ctrlPr>
          </m:sSubPr>
          <m:e>
            <m:r>
              <w:rPr>
                <w:rFonts w:ascii="Cambria Math" w:eastAsia="Times New Roman" w:hAnsi="Cambria Math" w:cs="Times New Roman"/>
                <w:color w:val="000000"/>
                <w:sz w:val="24"/>
                <w:szCs w:val="24"/>
                <w:lang w:eastAsia="en-GB"/>
              </w:rPr>
              <m:t>x</m:t>
            </m:r>
          </m:e>
          <m:sub>
            <m:r>
              <w:rPr>
                <w:rFonts w:ascii="Cambria Math" w:eastAsia="Times New Roman" w:hAnsi="Cambria Math" w:cs="Times New Roman"/>
                <w:color w:val="000000"/>
                <w:sz w:val="24"/>
                <w:szCs w:val="24"/>
                <w:lang w:eastAsia="en-GB"/>
              </w:rPr>
              <m:t>1</m:t>
            </m:r>
          </m:sub>
        </m:sSub>
      </m:oMath>
      <w:r w:rsidR="007B43FF">
        <w:rPr>
          <w:rFonts w:ascii="Times New Roman" w:eastAsia="Times New Roman" w:hAnsi="Times New Roman" w:cs="Times New Roman"/>
          <w:color w:val="000000"/>
          <w:sz w:val="24"/>
          <w:szCs w:val="24"/>
          <w:lang w:eastAsia="en-GB"/>
        </w:rPr>
        <w:t xml:space="preserve"> </w:t>
      </w:r>
      <w:r w:rsidRPr="00285144">
        <w:rPr>
          <w:rFonts w:ascii="Times New Roman" w:eastAsia="Times New Roman" w:hAnsi="Times New Roman" w:cs="Times New Roman"/>
          <w:color w:val="000000"/>
          <w:sz w:val="24"/>
          <w:szCs w:val="24"/>
          <w:lang w:eastAsia="en-GB"/>
        </w:rPr>
        <w:t>) yaitu:</w:t>
      </w:r>
    </w:p>
    <w:p w:rsidR="00325664" w:rsidRDefault="00325664" w:rsidP="00A46473">
      <w:pPr>
        <w:widowControl w:val="0"/>
        <w:spacing w:after="0" w:line="456" w:lineRule="auto"/>
        <w:ind w:left="360"/>
        <w:contextualSpacing/>
        <w:jc w:val="both"/>
        <w:rPr>
          <w:rFonts w:ascii="Times New Roman" w:eastAsia="Times New Roman" w:hAnsi="Times New Roman" w:cs="Times New Roman"/>
          <w:color w:val="000000"/>
          <w:sz w:val="24"/>
          <w:szCs w:val="24"/>
          <w:lang w:eastAsia="en-GB"/>
        </w:rPr>
      </w:pPr>
    </w:p>
    <w:p w:rsidR="008B55F8" w:rsidRPr="007B43FF" w:rsidRDefault="008B55F8" w:rsidP="00A07478">
      <w:pPr>
        <w:widowControl w:val="0"/>
        <w:spacing w:after="0" w:line="240" w:lineRule="auto"/>
        <w:contextualSpacing/>
        <w:jc w:val="center"/>
        <w:rPr>
          <w:rFonts w:ascii="Times New Roman" w:eastAsia="Times New Roman" w:hAnsi="Times New Roman" w:cs="Times New Roman"/>
          <w:sz w:val="24"/>
          <w:szCs w:val="24"/>
          <w:lang w:eastAsia="en-GB"/>
        </w:rPr>
      </w:pPr>
      <w:r w:rsidRPr="007B43FF">
        <w:rPr>
          <w:rFonts w:ascii="Times New Roman" w:eastAsia="Times New Roman" w:hAnsi="Times New Roman" w:cs="Times New Roman"/>
          <w:b/>
          <w:bCs/>
          <w:color w:val="000000"/>
          <w:sz w:val="24"/>
          <w:szCs w:val="24"/>
          <w:lang w:eastAsia="en-GB"/>
        </w:rPr>
        <w:t>Tabel 3.</w:t>
      </w:r>
      <w:r w:rsidR="00185DE1" w:rsidRPr="007B43FF">
        <w:rPr>
          <w:rFonts w:ascii="Times New Roman" w:eastAsia="Times New Roman" w:hAnsi="Times New Roman" w:cs="Times New Roman"/>
          <w:b/>
          <w:bCs/>
          <w:color w:val="000000"/>
          <w:sz w:val="24"/>
          <w:szCs w:val="24"/>
          <w:lang w:eastAsia="en-GB"/>
        </w:rPr>
        <w:t>6</w:t>
      </w:r>
    </w:p>
    <w:p w:rsidR="008B55F8" w:rsidRPr="007B43FF" w:rsidRDefault="004B3EBD" w:rsidP="00A07478">
      <w:pPr>
        <w:widowControl w:val="0"/>
        <w:spacing w:after="0" w:line="240" w:lineRule="auto"/>
        <w:contextualSpacing/>
        <w:jc w:val="center"/>
        <w:rPr>
          <w:rFonts w:ascii="Times New Roman" w:eastAsia="Times New Roman" w:hAnsi="Times New Roman" w:cs="Times New Roman"/>
          <w:sz w:val="24"/>
          <w:szCs w:val="24"/>
          <w:lang w:eastAsia="en-GB"/>
        </w:rPr>
      </w:pPr>
      <w:r w:rsidRPr="007B43FF">
        <w:rPr>
          <w:rFonts w:ascii="Times New Roman" w:eastAsia="Times New Roman" w:hAnsi="Times New Roman" w:cs="Times New Roman"/>
          <w:b/>
          <w:bCs/>
          <w:color w:val="000000"/>
          <w:sz w:val="24"/>
          <w:szCs w:val="24"/>
          <w:lang w:eastAsia="en-GB"/>
        </w:rPr>
        <w:t xml:space="preserve">Kriteria Variabel </w:t>
      </w:r>
      <m:oMath>
        <m:sSub>
          <m:sSubPr>
            <m:ctrlPr>
              <w:rPr>
                <w:rFonts w:ascii="Cambria Math" w:eastAsia="Times New Roman" w:hAnsi="Cambria Math" w:cs="Times New Roman"/>
                <w:b/>
                <w:bCs/>
                <w:i/>
                <w:color w:val="000000"/>
                <w:sz w:val="24"/>
                <w:szCs w:val="24"/>
                <w:lang w:eastAsia="en-GB"/>
              </w:rPr>
            </m:ctrlPr>
          </m:sSubPr>
          <m:e>
            <m:r>
              <m:rPr>
                <m:sty m:val="bi"/>
              </m:rPr>
              <w:rPr>
                <w:rFonts w:ascii="Cambria Math" w:eastAsia="Times New Roman" w:hAnsi="Cambria Math" w:cs="Times New Roman"/>
                <w:color w:val="000000"/>
                <w:sz w:val="24"/>
                <w:szCs w:val="24"/>
                <w:lang w:eastAsia="en-GB"/>
              </w:rPr>
              <m:t>X</m:t>
            </m:r>
          </m:e>
          <m:sub>
            <m:r>
              <m:rPr>
                <m:sty m:val="bi"/>
              </m:rPr>
              <w:rPr>
                <w:rFonts w:ascii="Cambria Math" w:eastAsia="Times New Roman" w:hAnsi="Cambria Math" w:cs="Times New Roman"/>
                <w:color w:val="000000"/>
                <w:sz w:val="24"/>
                <w:szCs w:val="24"/>
                <w:lang w:eastAsia="en-GB"/>
              </w:rPr>
              <m:t>1</m:t>
            </m:r>
          </m:sub>
        </m:sSub>
      </m:oMath>
    </w:p>
    <w:p w:rsidR="008B55F8" w:rsidRPr="007B43FF" w:rsidRDefault="004B3EBD" w:rsidP="004B3EBD">
      <w:pPr>
        <w:widowControl w:val="0"/>
        <w:spacing w:after="0" w:line="240" w:lineRule="auto"/>
        <w:contextualSpacing/>
        <w:jc w:val="center"/>
        <w:rPr>
          <w:rFonts w:ascii="Times New Roman" w:eastAsia="Times New Roman" w:hAnsi="Times New Roman" w:cs="Times New Roman"/>
          <w:b/>
          <w:bCs/>
          <w:color w:val="000000"/>
          <w:sz w:val="24"/>
          <w:szCs w:val="24"/>
          <w:lang w:eastAsia="en-GB"/>
        </w:rPr>
      </w:pPr>
      <w:r w:rsidRPr="007B43FF">
        <w:rPr>
          <w:rFonts w:ascii="Times New Roman" w:eastAsia="Times New Roman" w:hAnsi="Times New Roman" w:cs="Times New Roman"/>
          <w:b/>
          <w:bCs/>
          <w:color w:val="000000"/>
          <w:sz w:val="24"/>
          <w:szCs w:val="24"/>
          <w:lang w:eastAsia="en-GB"/>
        </w:rPr>
        <w:t>Ketidakpastian Lingkungan</w:t>
      </w:r>
    </w:p>
    <w:p w:rsidR="00325664" w:rsidRPr="007B43FF" w:rsidRDefault="00325664" w:rsidP="004B3EBD">
      <w:pPr>
        <w:widowControl w:val="0"/>
        <w:spacing w:after="0" w:line="240" w:lineRule="auto"/>
        <w:contextualSpacing/>
        <w:jc w:val="center"/>
        <w:rPr>
          <w:rFonts w:ascii="Times New Roman" w:eastAsia="Times New Roman" w:hAnsi="Times New Roman" w:cs="Times New Roman"/>
          <w:b/>
          <w:bCs/>
          <w:color w:val="000000"/>
          <w:sz w:val="24"/>
          <w:szCs w:val="24"/>
          <w:lang w:eastAsia="en-GB"/>
        </w:rPr>
      </w:pPr>
    </w:p>
    <w:tbl>
      <w:tblPr>
        <w:tblW w:w="0" w:type="auto"/>
        <w:jc w:val="center"/>
        <w:tblLook w:val="04A0"/>
      </w:tblPr>
      <w:tblGrid>
        <w:gridCol w:w="1140"/>
        <w:gridCol w:w="1927"/>
      </w:tblGrid>
      <w:tr w:rsidR="008B55F8" w:rsidRPr="007B43FF" w:rsidTr="001868E6">
        <w:trPr>
          <w:trHeight w:val="36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B55F8" w:rsidRPr="007B43FF" w:rsidRDefault="008B55F8" w:rsidP="00A46473">
            <w:pPr>
              <w:widowControl w:val="0"/>
              <w:spacing w:after="0" w:line="360" w:lineRule="auto"/>
              <w:contextualSpacing/>
              <w:jc w:val="center"/>
              <w:rPr>
                <w:rFonts w:ascii="Times New Roman" w:eastAsia="Times New Roman" w:hAnsi="Times New Roman" w:cs="Times New Roman"/>
                <w:b/>
                <w:sz w:val="24"/>
                <w:szCs w:val="24"/>
                <w:lang w:eastAsia="en-GB"/>
              </w:rPr>
            </w:pPr>
            <w:r w:rsidRPr="007B43FF">
              <w:rPr>
                <w:rFonts w:ascii="Times New Roman" w:eastAsia="Times New Roman" w:hAnsi="Times New Roman" w:cs="Times New Roman"/>
                <w:b/>
                <w:color w:val="000000"/>
                <w:sz w:val="24"/>
                <w:szCs w:val="24"/>
                <w:lang w:eastAsia="en-GB"/>
              </w:rPr>
              <w:t>Nilai</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B55F8" w:rsidRPr="007B43FF" w:rsidRDefault="008B55F8" w:rsidP="00A46473">
            <w:pPr>
              <w:widowControl w:val="0"/>
              <w:spacing w:after="0" w:line="360" w:lineRule="auto"/>
              <w:contextualSpacing/>
              <w:jc w:val="center"/>
              <w:rPr>
                <w:rFonts w:ascii="Times New Roman" w:eastAsia="Times New Roman" w:hAnsi="Times New Roman" w:cs="Times New Roman"/>
                <w:b/>
                <w:sz w:val="24"/>
                <w:szCs w:val="24"/>
                <w:lang w:eastAsia="en-GB"/>
              </w:rPr>
            </w:pPr>
            <w:r w:rsidRPr="007B43FF">
              <w:rPr>
                <w:rFonts w:ascii="Times New Roman" w:eastAsia="Times New Roman" w:hAnsi="Times New Roman" w:cs="Times New Roman"/>
                <w:b/>
                <w:color w:val="000000"/>
                <w:sz w:val="24"/>
                <w:szCs w:val="24"/>
                <w:lang w:eastAsia="en-GB"/>
              </w:rPr>
              <w:t>Kriteria</w:t>
            </w:r>
          </w:p>
        </w:tc>
      </w:tr>
      <w:tr w:rsidR="008B55F8" w:rsidRPr="007B43FF" w:rsidTr="00B25C73">
        <w:trPr>
          <w:trHeight w:val="37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7B43FF" w:rsidRDefault="004B3EBD" w:rsidP="00A46473">
            <w:pPr>
              <w:widowControl w:val="0"/>
              <w:spacing w:after="0" w:line="360" w:lineRule="auto"/>
              <w:contextualSpacing/>
              <w:jc w:val="both"/>
              <w:rPr>
                <w:rFonts w:ascii="Times New Roman" w:eastAsia="Times New Roman" w:hAnsi="Times New Roman" w:cs="Times New Roman"/>
                <w:sz w:val="24"/>
                <w:szCs w:val="24"/>
                <w:lang w:eastAsia="en-GB"/>
              </w:rPr>
            </w:pPr>
            <w:r w:rsidRPr="007B43FF">
              <w:rPr>
                <w:rFonts w:ascii="Times New Roman" w:eastAsia="Times New Roman" w:hAnsi="Times New Roman" w:cs="Times New Roman"/>
                <w:color w:val="000000"/>
                <w:sz w:val="24"/>
                <w:szCs w:val="24"/>
                <w:lang w:eastAsia="en-GB"/>
              </w:rPr>
              <w:t xml:space="preserve">5 </w:t>
            </w:r>
            <w:r w:rsidR="00E5035B" w:rsidRPr="007B43FF">
              <w:rPr>
                <w:rFonts w:ascii="Times New Roman" w:eastAsia="Times New Roman" w:hAnsi="Times New Roman" w:cs="Times New Roman"/>
                <w:color w:val="000000"/>
                <w:sz w:val="24"/>
                <w:szCs w:val="24"/>
                <w:lang w:eastAsia="en-GB"/>
              </w:rPr>
              <w:t>–</w:t>
            </w:r>
            <w:r w:rsidRPr="007B43FF">
              <w:rPr>
                <w:rFonts w:ascii="Times New Roman" w:eastAsia="Times New Roman" w:hAnsi="Times New Roman" w:cs="Times New Roman"/>
                <w:color w:val="000000"/>
                <w:sz w:val="24"/>
                <w:szCs w:val="24"/>
                <w:lang w:eastAsia="en-GB"/>
              </w:rPr>
              <w:t xml:space="preserve"> 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7B43FF" w:rsidRDefault="008B55F8" w:rsidP="00A46473">
            <w:pPr>
              <w:widowControl w:val="0"/>
              <w:spacing w:after="0" w:line="360" w:lineRule="auto"/>
              <w:contextualSpacing/>
              <w:jc w:val="both"/>
              <w:rPr>
                <w:rFonts w:ascii="Times New Roman" w:eastAsia="Times New Roman" w:hAnsi="Times New Roman" w:cs="Times New Roman"/>
                <w:sz w:val="24"/>
                <w:szCs w:val="24"/>
                <w:lang w:eastAsia="en-GB"/>
              </w:rPr>
            </w:pPr>
            <w:r w:rsidRPr="007B43FF">
              <w:rPr>
                <w:rFonts w:ascii="Times New Roman" w:eastAsia="Times New Roman" w:hAnsi="Times New Roman" w:cs="Times New Roman"/>
                <w:color w:val="000000"/>
                <w:sz w:val="24"/>
                <w:szCs w:val="24"/>
                <w:lang w:eastAsia="en-GB"/>
              </w:rPr>
              <w:t>Tidak Memadai</w:t>
            </w:r>
          </w:p>
        </w:tc>
      </w:tr>
      <w:tr w:rsidR="008B55F8" w:rsidRPr="007B43FF" w:rsidTr="00B25C73">
        <w:trPr>
          <w:trHeight w:val="36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7B43FF" w:rsidRDefault="004B3EBD" w:rsidP="00A46473">
            <w:pPr>
              <w:widowControl w:val="0"/>
              <w:spacing w:after="0" w:line="360" w:lineRule="auto"/>
              <w:contextualSpacing/>
              <w:jc w:val="both"/>
              <w:rPr>
                <w:rFonts w:ascii="Times New Roman" w:eastAsia="Times New Roman" w:hAnsi="Times New Roman" w:cs="Times New Roman"/>
                <w:sz w:val="24"/>
                <w:szCs w:val="24"/>
                <w:lang w:eastAsia="en-GB"/>
              </w:rPr>
            </w:pPr>
            <w:r w:rsidRPr="007B43FF">
              <w:rPr>
                <w:rFonts w:ascii="Times New Roman" w:eastAsia="Times New Roman" w:hAnsi="Times New Roman" w:cs="Times New Roman"/>
                <w:sz w:val="24"/>
                <w:szCs w:val="24"/>
                <w:lang w:eastAsia="en-GB"/>
              </w:rPr>
              <w:t xml:space="preserve">9,1 </w:t>
            </w:r>
            <w:r w:rsidRPr="007B43FF">
              <w:rPr>
                <w:rFonts w:ascii="Times New Roman" w:eastAsia="Times New Roman" w:hAnsi="Times New Roman" w:cs="Times New Roman"/>
                <w:sz w:val="24"/>
                <w:szCs w:val="24"/>
                <w:lang w:eastAsia="en-GB"/>
              </w:rPr>
              <w:softHyphen/>
            </w:r>
            <w:r w:rsidRPr="007B43FF">
              <w:rPr>
                <w:rFonts w:ascii="Times New Roman" w:eastAsia="Times New Roman" w:hAnsi="Times New Roman" w:cs="Times New Roman"/>
                <w:sz w:val="24"/>
                <w:szCs w:val="24"/>
                <w:lang w:eastAsia="en-GB"/>
              </w:rPr>
              <w:softHyphen/>
            </w:r>
            <w:r w:rsidRPr="007B43FF">
              <w:rPr>
                <w:rFonts w:ascii="Times New Roman" w:eastAsia="Times New Roman" w:hAnsi="Times New Roman" w:cs="Times New Roman"/>
                <w:sz w:val="24"/>
                <w:szCs w:val="24"/>
                <w:lang w:eastAsia="en-GB"/>
              </w:rPr>
              <w:softHyphen/>
              <w:t>– 13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7B43FF" w:rsidRDefault="008B55F8" w:rsidP="00A46473">
            <w:pPr>
              <w:widowControl w:val="0"/>
              <w:spacing w:after="0" w:line="360" w:lineRule="auto"/>
              <w:contextualSpacing/>
              <w:jc w:val="both"/>
              <w:rPr>
                <w:rFonts w:ascii="Times New Roman" w:eastAsia="Times New Roman" w:hAnsi="Times New Roman" w:cs="Times New Roman"/>
                <w:sz w:val="24"/>
                <w:szCs w:val="24"/>
                <w:lang w:eastAsia="en-GB"/>
              </w:rPr>
            </w:pPr>
            <w:r w:rsidRPr="007B43FF">
              <w:rPr>
                <w:rFonts w:ascii="Times New Roman" w:eastAsia="Times New Roman" w:hAnsi="Times New Roman" w:cs="Times New Roman"/>
                <w:color w:val="000000"/>
                <w:sz w:val="24"/>
                <w:szCs w:val="24"/>
                <w:lang w:eastAsia="en-GB"/>
              </w:rPr>
              <w:t>Kurang Memadai</w:t>
            </w:r>
          </w:p>
        </w:tc>
      </w:tr>
      <w:tr w:rsidR="008B55F8" w:rsidRPr="007B43FF" w:rsidTr="00B25C73">
        <w:trPr>
          <w:trHeight w:val="36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7B43FF" w:rsidRDefault="004B3EBD" w:rsidP="00A46473">
            <w:pPr>
              <w:widowControl w:val="0"/>
              <w:spacing w:after="0" w:line="360" w:lineRule="auto"/>
              <w:contextualSpacing/>
              <w:jc w:val="both"/>
              <w:rPr>
                <w:rFonts w:ascii="Times New Roman" w:eastAsia="Times New Roman" w:hAnsi="Times New Roman" w:cs="Times New Roman"/>
                <w:sz w:val="24"/>
                <w:szCs w:val="24"/>
                <w:lang w:eastAsia="en-GB"/>
              </w:rPr>
            </w:pPr>
            <w:r w:rsidRPr="007B43FF">
              <w:rPr>
                <w:rFonts w:ascii="Times New Roman" w:eastAsia="Times New Roman" w:hAnsi="Times New Roman" w:cs="Times New Roman"/>
                <w:sz w:val="24"/>
                <w:szCs w:val="24"/>
                <w:lang w:eastAsia="en-GB"/>
              </w:rPr>
              <w:t>13,1 – 17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7B43FF" w:rsidRDefault="008B55F8" w:rsidP="00A46473">
            <w:pPr>
              <w:widowControl w:val="0"/>
              <w:spacing w:after="0" w:line="360" w:lineRule="auto"/>
              <w:contextualSpacing/>
              <w:jc w:val="both"/>
              <w:rPr>
                <w:rFonts w:ascii="Times New Roman" w:eastAsia="Times New Roman" w:hAnsi="Times New Roman" w:cs="Times New Roman"/>
                <w:sz w:val="24"/>
                <w:szCs w:val="24"/>
                <w:lang w:eastAsia="en-GB"/>
              </w:rPr>
            </w:pPr>
            <w:r w:rsidRPr="007B43FF">
              <w:rPr>
                <w:rFonts w:ascii="Times New Roman" w:eastAsia="Times New Roman" w:hAnsi="Times New Roman" w:cs="Times New Roman"/>
                <w:color w:val="000000"/>
                <w:sz w:val="24"/>
                <w:szCs w:val="24"/>
                <w:lang w:eastAsia="en-GB"/>
              </w:rPr>
              <w:t>Cukup Memadai</w:t>
            </w:r>
          </w:p>
        </w:tc>
      </w:tr>
      <w:tr w:rsidR="008B55F8" w:rsidRPr="007B43FF" w:rsidTr="00B25C73">
        <w:trPr>
          <w:trHeight w:val="36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7B43FF" w:rsidRDefault="004B3EBD" w:rsidP="00A46473">
            <w:pPr>
              <w:widowControl w:val="0"/>
              <w:spacing w:after="0" w:line="360" w:lineRule="auto"/>
              <w:contextualSpacing/>
              <w:jc w:val="both"/>
              <w:rPr>
                <w:rFonts w:ascii="Times New Roman" w:eastAsia="Times New Roman" w:hAnsi="Times New Roman" w:cs="Times New Roman"/>
                <w:sz w:val="24"/>
                <w:szCs w:val="24"/>
                <w:lang w:eastAsia="en-GB"/>
              </w:rPr>
            </w:pPr>
            <w:r w:rsidRPr="007B43FF">
              <w:rPr>
                <w:rFonts w:ascii="Times New Roman" w:eastAsia="Times New Roman" w:hAnsi="Times New Roman" w:cs="Times New Roman"/>
                <w:sz w:val="24"/>
                <w:szCs w:val="24"/>
                <w:lang w:eastAsia="en-GB"/>
              </w:rPr>
              <w:t>17,2 – 21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7B43FF" w:rsidRDefault="008B55F8" w:rsidP="00A46473">
            <w:pPr>
              <w:widowControl w:val="0"/>
              <w:spacing w:after="0" w:line="360" w:lineRule="auto"/>
              <w:contextualSpacing/>
              <w:jc w:val="both"/>
              <w:rPr>
                <w:rFonts w:ascii="Times New Roman" w:eastAsia="Times New Roman" w:hAnsi="Times New Roman" w:cs="Times New Roman"/>
                <w:sz w:val="24"/>
                <w:szCs w:val="24"/>
                <w:lang w:eastAsia="en-GB"/>
              </w:rPr>
            </w:pPr>
            <w:r w:rsidRPr="007B43FF">
              <w:rPr>
                <w:rFonts w:ascii="Times New Roman" w:eastAsia="Times New Roman" w:hAnsi="Times New Roman" w:cs="Times New Roman"/>
                <w:color w:val="000000"/>
                <w:sz w:val="24"/>
                <w:szCs w:val="24"/>
                <w:lang w:eastAsia="en-GB"/>
              </w:rPr>
              <w:t>Memadai</w:t>
            </w:r>
          </w:p>
        </w:tc>
      </w:tr>
      <w:tr w:rsidR="008B55F8" w:rsidRPr="00845E94" w:rsidTr="00B25C73">
        <w:trPr>
          <w:trHeight w:val="36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7B43FF" w:rsidRDefault="004B3EBD" w:rsidP="00A46473">
            <w:pPr>
              <w:widowControl w:val="0"/>
              <w:spacing w:after="0" w:line="360" w:lineRule="auto"/>
              <w:contextualSpacing/>
              <w:jc w:val="both"/>
              <w:rPr>
                <w:rFonts w:ascii="Times New Roman" w:eastAsia="Times New Roman" w:hAnsi="Times New Roman" w:cs="Times New Roman"/>
                <w:sz w:val="24"/>
                <w:szCs w:val="24"/>
                <w:lang w:eastAsia="en-GB"/>
              </w:rPr>
            </w:pPr>
            <w:r w:rsidRPr="007B43FF">
              <w:rPr>
                <w:rFonts w:ascii="Times New Roman" w:eastAsia="Times New Roman" w:hAnsi="Times New Roman" w:cs="Times New Roman"/>
                <w:sz w:val="24"/>
                <w:szCs w:val="24"/>
                <w:lang w:eastAsia="en-GB"/>
              </w:rPr>
              <w:t>21,1 - 25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7B43FF" w:rsidRDefault="008B55F8" w:rsidP="00A46473">
            <w:pPr>
              <w:widowControl w:val="0"/>
              <w:spacing w:after="0" w:line="360" w:lineRule="auto"/>
              <w:contextualSpacing/>
              <w:jc w:val="both"/>
              <w:rPr>
                <w:rFonts w:ascii="Times New Roman" w:eastAsia="Times New Roman" w:hAnsi="Times New Roman" w:cs="Times New Roman"/>
                <w:sz w:val="24"/>
                <w:szCs w:val="24"/>
                <w:lang w:eastAsia="en-GB"/>
              </w:rPr>
            </w:pPr>
            <w:r w:rsidRPr="007B43FF">
              <w:rPr>
                <w:rFonts w:ascii="Times New Roman" w:eastAsia="Times New Roman" w:hAnsi="Times New Roman" w:cs="Times New Roman"/>
                <w:color w:val="000000"/>
                <w:sz w:val="24"/>
                <w:szCs w:val="24"/>
                <w:lang w:eastAsia="en-GB"/>
              </w:rPr>
              <w:t>Sangat Memadai</w:t>
            </w:r>
          </w:p>
        </w:tc>
      </w:tr>
    </w:tbl>
    <w:p w:rsidR="008B55F8" w:rsidRDefault="008B55F8" w:rsidP="00A46473">
      <w:pPr>
        <w:widowControl w:val="0"/>
        <w:spacing w:after="0" w:line="240" w:lineRule="auto"/>
        <w:contextualSpacing/>
        <w:jc w:val="both"/>
        <w:rPr>
          <w:rFonts w:ascii="Times New Roman" w:eastAsia="Times New Roman" w:hAnsi="Times New Roman" w:cs="Times New Roman"/>
          <w:sz w:val="24"/>
          <w:szCs w:val="24"/>
          <w:highlight w:val="yellow"/>
          <w:lang w:eastAsia="en-GB"/>
        </w:rPr>
      </w:pPr>
    </w:p>
    <w:p w:rsidR="00E5035B" w:rsidRPr="00285144" w:rsidRDefault="00E5035B" w:rsidP="00E5035B">
      <w:pPr>
        <w:widowControl w:val="0"/>
        <w:numPr>
          <w:ilvl w:val="0"/>
          <w:numId w:val="16"/>
        </w:numPr>
        <w:tabs>
          <w:tab w:val="left" w:pos="350"/>
        </w:tabs>
        <w:spacing w:after="0" w:line="456" w:lineRule="auto"/>
        <w:contextualSpacing/>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Untuk variabel </w:t>
      </w:r>
      <m:oMath>
        <m:sSub>
          <m:sSubPr>
            <m:ctrlPr>
              <w:rPr>
                <w:rFonts w:ascii="Cambria Math" w:eastAsia="Times New Roman" w:hAnsi="Cambria Math" w:cs="Times New Roman"/>
                <w:i/>
                <w:color w:val="000000"/>
                <w:sz w:val="24"/>
                <w:szCs w:val="24"/>
                <w:lang w:eastAsia="en-GB"/>
              </w:rPr>
            </m:ctrlPr>
          </m:sSubPr>
          <m:e>
            <m:r>
              <w:rPr>
                <w:rFonts w:ascii="Cambria Math" w:eastAsia="Times New Roman" w:hAnsi="Cambria Math" w:cs="Times New Roman"/>
                <w:color w:val="000000"/>
                <w:sz w:val="24"/>
                <w:szCs w:val="24"/>
                <w:lang w:eastAsia="en-GB"/>
              </w:rPr>
              <m:t>x</m:t>
            </m:r>
          </m:e>
          <m:sub>
            <m:r>
              <w:rPr>
                <w:rFonts w:ascii="Cambria Math" w:eastAsia="Times New Roman" w:hAnsi="Cambria Math" w:cs="Times New Roman"/>
                <w:color w:val="000000"/>
                <w:sz w:val="24"/>
                <w:szCs w:val="24"/>
                <w:lang w:eastAsia="en-GB"/>
              </w:rPr>
              <m:t>2</m:t>
            </m:r>
          </m:sub>
        </m:sSub>
      </m:oMath>
      <w:r>
        <w:rPr>
          <w:rFonts w:ascii="Times New Roman" w:eastAsia="Times New Roman" w:hAnsi="Times New Roman" w:cs="Times New Roman"/>
          <w:color w:val="000000"/>
          <w:sz w:val="24"/>
          <w:szCs w:val="24"/>
          <w:lang w:eastAsia="en-GB"/>
        </w:rPr>
        <w:t xml:space="preserve"> terdapat 6 </w:t>
      </w:r>
      <w:r w:rsidRPr="00285144">
        <w:rPr>
          <w:rFonts w:ascii="Times New Roman" w:eastAsia="Times New Roman" w:hAnsi="Times New Roman" w:cs="Times New Roman"/>
          <w:color w:val="000000"/>
          <w:sz w:val="24"/>
          <w:szCs w:val="24"/>
          <w:lang w:eastAsia="en-GB"/>
        </w:rPr>
        <w:t>pernyataan/pertanyaan:</w:t>
      </w:r>
    </w:p>
    <w:p w:rsidR="00E5035B" w:rsidRPr="00836231" w:rsidRDefault="00E5035B" w:rsidP="00E5035B">
      <w:pPr>
        <w:widowControl w:val="0"/>
        <w:spacing w:after="0" w:line="456" w:lineRule="auto"/>
        <w:ind w:left="360"/>
        <w:contextualSpacing/>
        <w:jc w:val="both"/>
        <w:rPr>
          <w:oMath/>
          <w:rFonts w:ascii="Cambria Math" w:eastAsia="Times New Roman" w:hAnsi="Cambria Math" w:cs="Times New Roman"/>
          <w:sz w:val="24"/>
          <w:szCs w:val="24"/>
          <w:lang w:eastAsia="en-GB"/>
        </w:rPr>
      </w:pPr>
      <w:r w:rsidRPr="00285144">
        <w:rPr>
          <w:rFonts w:ascii="Times New Roman" w:eastAsia="Times New Roman" w:hAnsi="Times New Roman" w:cs="Times New Roman"/>
          <w:color w:val="000000"/>
          <w:sz w:val="24"/>
          <w:szCs w:val="24"/>
          <w:lang w:eastAsia="en-GB"/>
        </w:rPr>
        <w:t xml:space="preserve">Nilai terendah: </w:t>
      </w:r>
      <m:oMath>
        <m:r>
          <w:rPr>
            <w:rFonts w:ascii="Cambria Math" w:eastAsia="Times New Roman" w:hAnsi="Cambria Math" w:cs="Times New Roman"/>
            <w:color w:val="000000"/>
            <w:sz w:val="24"/>
            <w:szCs w:val="24"/>
            <w:lang w:eastAsia="en-GB"/>
          </w:rPr>
          <m:t>1 x 6 = 6</m:t>
        </m:r>
      </m:oMath>
    </w:p>
    <w:p w:rsidR="00E5035B" w:rsidRPr="00836231" w:rsidRDefault="00E5035B" w:rsidP="00E5035B">
      <w:pPr>
        <w:widowControl w:val="0"/>
        <w:spacing w:after="0" w:line="456" w:lineRule="auto"/>
        <w:ind w:left="360"/>
        <w:contextualSpacing/>
        <w:jc w:val="both"/>
        <w:rPr>
          <w:oMath/>
          <w:rFonts w:ascii="Cambria Math" w:eastAsia="Times New Roman" w:hAnsi="Cambria Math" w:cs="Times New Roman"/>
          <w:sz w:val="24"/>
          <w:szCs w:val="24"/>
          <w:lang w:eastAsia="en-GB"/>
        </w:rPr>
      </w:pPr>
      <w:r w:rsidRPr="00285144">
        <w:rPr>
          <w:rFonts w:ascii="Times New Roman" w:eastAsia="Times New Roman" w:hAnsi="Times New Roman" w:cs="Times New Roman"/>
          <w:color w:val="000000"/>
          <w:sz w:val="24"/>
          <w:szCs w:val="24"/>
          <w:lang w:eastAsia="en-GB"/>
        </w:rPr>
        <w:t xml:space="preserve">Nilai tertinggi: </w:t>
      </w:r>
      <m:oMath>
        <m:r>
          <w:rPr>
            <w:rFonts w:ascii="Cambria Math" w:eastAsia="Times New Roman" w:hAnsi="Cambria Math" w:cs="Times New Roman"/>
            <w:color w:val="000000"/>
            <w:sz w:val="24"/>
            <w:szCs w:val="24"/>
            <w:lang w:eastAsia="en-GB"/>
          </w:rPr>
          <m:t>5 x 6 = 30</m:t>
        </m:r>
      </m:oMath>
    </w:p>
    <w:p w:rsidR="00E5035B" w:rsidRPr="00285144" w:rsidRDefault="00E5035B" w:rsidP="00E5035B">
      <w:pPr>
        <w:widowControl w:val="0"/>
        <w:spacing w:after="0" w:line="456" w:lineRule="auto"/>
        <w:ind w:left="360"/>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 xml:space="preserve">Berdasarkan perhitungan tersebut, maka diperoleh panjang kelas interval sebesar </w:t>
      </w:r>
      <m:oMath>
        <m:r>
          <w:rPr>
            <w:rFonts w:ascii="Cambria Math" w:eastAsia="Times New Roman" w:hAnsi="Cambria Math" w:cs="Times New Roman"/>
            <w:color w:val="000000"/>
            <w:sz w:val="24"/>
            <w:szCs w:val="24"/>
            <w:lang w:eastAsia="en-GB"/>
          </w:rPr>
          <m:t>(30-6)/5 = 4,8</m:t>
        </m:r>
      </m:oMath>
    </w:p>
    <w:p w:rsidR="00E5035B" w:rsidRDefault="00E5035B" w:rsidP="00E5035B">
      <w:pPr>
        <w:widowControl w:val="0"/>
        <w:spacing w:after="0" w:line="456" w:lineRule="auto"/>
        <w:ind w:left="360"/>
        <w:contextualSpacing/>
        <w:jc w:val="both"/>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lastRenderedPageBreak/>
        <w:t xml:space="preserve">Atas dasar perhitungan diatas, maka kelas interval untuk </w:t>
      </w:r>
      <w:r w:rsidR="00ED654C">
        <w:rPr>
          <w:rFonts w:ascii="Times New Roman" w:eastAsia="Times New Roman" w:hAnsi="Times New Roman" w:cs="Times New Roman"/>
          <w:color w:val="000000"/>
          <w:sz w:val="24"/>
          <w:szCs w:val="24"/>
          <w:lang w:eastAsia="en-GB"/>
        </w:rPr>
        <w:t xml:space="preserve">saling ketergantungan </w:t>
      </w:r>
      <w:r w:rsidRPr="00285144">
        <w:rPr>
          <w:rFonts w:ascii="Times New Roman" w:eastAsia="Times New Roman" w:hAnsi="Times New Roman" w:cs="Times New Roman"/>
          <w:color w:val="000000"/>
          <w:sz w:val="24"/>
          <w:szCs w:val="24"/>
          <w:lang w:eastAsia="en-GB"/>
        </w:rPr>
        <w:t>(Variabel</w:t>
      </w:r>
      <w:r w:rsidR="007B43FF">
        <w:rPr>
          <w:rFonts w:ascii="Times New Roman" w:eastAsia="Times New Roman" w:hAnsi="Times New Roman" w:cs="Times New Roman"/>
          <w:color w:val="000000"/>
          <w:sz w:val="24"/>
          <w:szCs w:val="24"/>
          <w:lang w:eastAsia="en-GB"/>
        </w:rPr>
        <w:t xml:space="preserve"> </w:t>
      </w:r>
      <m:oMath>
        <m:sSub>
          <m:sSubPr>
            <m:ctrlPr>
              <w:rPr>
                <w:rFonts w:ascii="Cambria Math" w:eastAsia="Times New Roman" w:hAnsi="Cambria Math" w:cs="Times New Roman"/>
                <w:i/>
                <w:color w:val="000000"/>
                <w:sz w:val="24"/>
                <w:szCs w:val="24"/>
                <w:lang w:eastAsia="en-GB"/>
              </w:rPr>
            </m:ctrlPr>
          </m:sSubPr>
          <m:e>
            <m:r>
              <w:rPr>
                <w:rFonts w:ascii="Cambria Math" w:eastAsia="Times New Roman" w:hAnsi="Cambria Math" w:cs="Times New Roman"/>
                <w:color w:val="000000"/>
                <w:sz w:val="24"/>
                <w:szCs w:val="24"/>
                <w:lang w:eastAsia="en-GB"/>
              </w:rPr>
              <m:t>x</m:t>
            </m:r>
          </m:e>
          <m:sub>
            <m:r>
              <w:rPr>
                <w:rFonts w:ascii="Cambria Math" w:eastAsia="Times New Roman" w:hAnsi="Cambria Math" w:cs="Times New Roman"/>
                <w:color w:val="000000"/>
                <w:sz w:val="24"/>
                <w:szCs w:val="24"/>
                <w:lang w:eastAsia="en-GB"/>
              </w:rPr>
              <m:t>2</m:t>
            </m:r>
          </m:sub>
        </m:sSub>
      </m:oMath>
      <w:r w:rsidR="007B43FF">
        <w:rPr>
          <w:rFonts w:ascii="Times New Roman" w:eastAsia="Times New Roman" w:hAnsi="Times New Roman" w:cs="Times New Roman"/>
          <w:color w:val="000000"/>
          <w:sz w:val="24"/>
          <w:szCs w:val="24"/>
          <w:lang w:eastAsia="en-GB"/>
        </w:rPr>
        <w:t xml:space="preserve"> </w:t>
      </w:r>
      <w:r w:rsidRPr="00285144">
        <w:rPr>
          <w:rFonts w:ascii="Times New Roman" w:eastAsia="Times New Roman" w:hAnsi="Times New Roman" w:cs="Times New Roman"/>
          <w:color w:val="000000"/>
          <w:sz w:val="24"/>
          <w:szCs w:val="24"/>
          <w:lang w:eastAsia="en-GB"/>
        </w:rPr>
        <w:t>) yaitu:</w:t>
      </w:r>
    </w:p>
    <w:p w:rsidR="00E5035B" w:rsidRDefault="00E5035B" w:rsidP="00A46473">
      <w:pPr>
        <w:widowControl w:val="0"/>
        <w:spacing w:after="0" w:line="240" w:lineRule="auto"/>
        <w:contextualSpacing/>
        <w:jc w:val="both"/>
        <w:rPr>
          <w:rFonts w:ascii="Times New Roman" w:eastAsia="Times New Roman" w:hAnsi="Times New Roman" w:cs="Times New Roman"/>
          <w:sz w:val="24"/>
          <w:szCs w:val="24"/>
          <w:highlight w:val="yellow"/>
          <w:lang w:eastAsia="en-GB"/>
        </w:rPr>
      </w:pPr>
    </w:p>
    <w:p w:rsidR="00845E94" w:rsidRPr="007B43FF" w:rsidRDefault="00845E94" w:rsidP="005D5EE8">
      <w:pPr>
        <w:widowControl w:val="0"/>
        <w:spacing w:after="0" w:line="240" w:lineRule="auto"/>
        <w:contextualSpacing/>
        <w:jc w:val="center"/>
        <w:rPr>
          <w:rFonts w:ascii="Times New Roman" w:eastAsia="Times New Roman" w:hAnsi="Times New Roman" w:cs="Times New Roman"/>
          <w:sz w:val="24"/>
          <w:szCs w:val="24"/>
          <w:lang w:eastAsia="en-GB"/>
        </w:rPr>
      </w:pPr>
      <w:r w:rsidRPr="007B43FF">
        <w:rPr>
          <w:rFonts w:ascii="Times New Roman" w:eastAsia="Times New Roman" w:hAnsi="Times New Roman" w:cs="Times New Roman"/>
          <w:sz w:val="24"/>
          <w:szCs w:val="24"/>
          <w:lang w:eastAsia="en-GB"/>
        </w:rPr>
        <w:t>Table 3.7</w:t>
      </w:r>
    </w:p>
    <w:p w:rsidR="00845E94" w:rsidRPr="007B43FF" w:rsidRDefault="00845E94" w:rsidP="005D5EE8">
      <w:pPr>
        <w:widowControl w:val="0"/>
        <w:spacing w:after="0" w:line="240" w:lineRule="auto"/>
        <w:contextualSpacing/>
        <w:jc w:val="center"/>
        <w:rPr>
          <w:rFonts w:ascii="Times New Roman" w:eastAsia="Times New Roman" w:hAnsi="Times New Roman" w:cs="Times New Roman"/>
          <w:sz w:val="24"/>
          <w:szCs w:val="24"/>
          <w:lang w:eastAsia="en-GB"/>
        </w:rPr>
      </w:pPr>
      <w:r w:rsidRPr="007B43FF">
        <w:rPr>
          <w:rFonts w:ascii="Times New Roman" w:eastAsia="Times New Roman" w:hAnsi="Times New Roman" w:cs="Times New Roman"/>
          <w:sz w:val="24"/>
          <w:szCs w:val="24"/>
          <w:lang w:eastAsia="en-GB"/>
        </w:rPr>
        <w:t xml:space="preserve">Kriteria Variabel </w:t>
      </w:r>
      <m:oMath>
        <m:sSub>
          <m:sSubPr>
            <m:ctrlPr>
              <w:rPr>
                <w:rFonts w:ascii="Cambria Math" w:eastAsia="Times New Roman" w:hAnsi="Cambria Math" w:cs="Times New Roman"/>
                <w:i/>
                <w:sz w:val="24"/>
                <w:szCs w:val="24"/>
                <w:lang w:eastAsia="en-GB"/>
              </w:rPr>
            </m:ctrlPr>
          </m:sSubPr>
          <m:e>
            <m:r>
              <w:rPr>
                <w:rFonts w:ascii="Cambria Math" w:eastAsia="Times New Roman" w:hAnsi="Cambria Math" w:cs="Times New Roman"/>
                <w:sz w:val="24"/>
                <w:szCs w:val="24"/>
                <w:lang w:eastAsia="en-GB"/>
              </w:rPr>
              <m:t>X</m:t>
            </m:r>
          </m:e>
          <m:sub>
            <m:r>
              <w:rPr>
                <w:rFonts w:ascii="Cambria Math" w:eastAsia="Times New Roman" w:hAnsi="Cambria Math" w:cs="Times New Roman"/>
                <w:sz w:val="24"/>
                <w:szCs w:val="24"/>
                <w:lang w:eastAsia="en-GB"/>
              </w:rPr>
              <m:t>2</m:t>
            </m:r>
          </m:sub>
        </m:sSub>
      </m:oMath>
    </w:p>
    <w:p w:rsidR="00845E94" w:rsidRPr="007B43FF" w:rsidRDefault="00845E94" w:rsidP="005D5EE8">
      <w:pPr>
        <w:widowControl w:val="0"/>
        <w:spacing w:after="0" w:line="240" w:lineRule="auto"/>
        <w:contextualSpacing/>
        <w:jc w:val="center"/>
        <w:rPr>
          <w:rFonts w:ascii="Times New Roman" w:eastAsia="Times New Roman" w:hAnsi="Times New Roman" w:cs="Times New Roman"/>
          <w:sz w:val="24"/>
          <w:szCs w:val="24"/>
          <w:lang w:eastAsia="en-GB"/>
        </w:rPr>
      </w:pPr>
      <w:r w:rsidRPr="007B43FF">
        <w:rPr>
          <w:rFonts w:ascii="Times New Roman" w:eastAsia="Times New Roman" w:hAnsi="Times New Roman" w:cs="Times New Roman"/>
          <w:sz w:val="24"/>
          <w:szCs w:val="24"/>
          <w:lang w:eastAsia="en-GB"/>
        </w:rPr>
        <w:t>Saling Ketergantunga</w:t>
      </w:r>
      <w:r w:rsidR="007B43FF">
        <w:rPr>
          <w:rFonts w:ascii="Times New Roman" w:eastAsia="Times New Roman" w:hAnsi="Times New Roman" w:cs="Times New Roman"/>
          <w:sz w:val="24"/>
          <w:szCs w:val="24"/>
          <w:lang w:eastAsia="en-GB"/>
        </w:rPr>
        <w:t>n</w:t>
      </w:r>
    </w:p>
    <w:p w:rsidR="004B3EBD" w:rsidRPr="007B43FF" w:rsidRDefault="004B3EBD" w:rsidP="005D5EE8">
      <w:pPr>
        <w:widowControl w:val="0"/>
        <w:spacing w:after="0" w:line="240" w:lineRule="auto"/>
        <w:contextualSpacing/>
        <w:jc w:val="center"/>
        <w:rPr>
          <w:rFonts w:ascii="Times New Roman" w:eastAsia="Times New Roman" w:hAnsi="Times New Roman" w:cs="Times New Roman"/>
          <w:sz w:val="24"/>
          <w:szCs w:val="24"/>
          <w:lang w:eastAsia="en-GB"/>
        </w:rPr>
      </w:pPr>
    </w:p>
    <w:tbl>
      <w:tblPr>
        <w:tblStyle w:val="TableGrid"/>
        <w:tblW w:w="0" w:type="auto"/>
        <w:tblInd w:w="1951" w:type="dxa"/>
        <w:tblLook w:val="04A0"/>
      </w:tblPr>
      <w:tblGrid>
        <w:gridCol w:w="2126"/>
        <w:gridCol w:w="2268"/>
      </w:tblGrid>
      <w:tr w:rsidR="004B3EBD" w:rsidRPr="007B43FF" w:rsidTr="005D5EE8">
        <w:tc>
          <w:tcPr>
            <w:tcW w:w="2126" w:type="dxa"/>
          </w:tcPr>
          <w:p w:rsidR="004B3EBD" w:rsidRPr="007B43FF" w:rsidRDefault="004B3EBD" w:rsidP="005D5EE8">
            <w:pPr>
              <w:widowControl w:val="0"/>
              <w:contextualSpacing/>
              <w:jc w:val="center"/>
              <w:rPr>
                <w:rFonts w:ascii="Times New Roman" w:eastAsia="Times New Roman" w:hAnsi="Times New Roman" w:cs="Times New Roman"/>
                <w:sz w:val="24"/>
                <w:szCs w:val="24"/>
                <w:lang w:val="en-US" w:eastAsia="en-GB"/>
              </w:rPr>
            </w:pPr>
            <w:r w:rsidRPr="007B43FF">
              <w:rPr>
                <w:rFonts w:ascii="Times New Roman" w:eastAsia="Times New Roman" w:hAnsi="Times New Roman" w:cs="Times New Roman"/>
                <w:sz w:val="24"/>
                <w:szCs w:val="24"/>
                <w:lang w:val="en-US" w:eastAsia="en-GB"/>
              </w:rPr>
              <w:t>Nilai</w:t>
            </w:r>
          </w:p>
        </w:tc>
        <w:tc>
          <w:tcPr>
            <w:tcW w:w="2268" w:type="dxa"/>
          </w:tcPr>
          <w:p w:rsidR="004B3EBD" w:rsidRPr="007B43FF" w:rsidRDefault="004B3EBD" w:rsidP="005D5EE8">
            <w:pPr>
              <w:widowControl w:val="0"/>
              <w:contextualSpacing/>
              <w:jc w:val="center"/>
              <w:rPr>
                <w:rFonts w:ascii="Times New Roman" w:eastAsia="Times New Roman" w:hAnsi="Times New Roman" w:cs="Times New Roman"/>
                <w:sz w:val="24"/>
                <w:szCs w:val="24"/>
                <w:lang w:val="en-US" w:eastAsia="en-GB"/>
              </w:rPr>
            </w:pPr>
            <w:r w:rsidRPr="007B43FF">
              <w:rPr>
                <w:rFonts w:ascii="Times New Roman" w:eastAsia="Times New Roman" w:hAnsi="Times New Roman" w:cs="Times New Roman"/>
                <w:sz w:val="24"/>
                <w:szCs w:val="24"/>
                <w:lang w:val="en-US" w:eastAsia="en-GB"/>
              </w:rPr>
              <w:t>Kriteria</w:t>
            </w:r>
          </w:p>
        </w:tc>
      </w:tr>
      <w:tr w:rsidR="006B2FE9" w:rsidRPr="007B43FF" w:rsidTr="005D5EE8">
        <w:tc>
          <w:tcPr>
            <w:tcW w:w="2126" w:type="dxa"/>
          </w:tcPr>
          <w:p w:rsidR="006B2FE9" w:rsidRPr="007B43FF" w:rsidRDefault="006B2FE9" w:rsidP="005D5EE8">
            <w:pPr>
              <w:widowControl w:val="0"/>
              <w:contextualSpacing/>
              <w:rPr>
                <w:rFonts w:ascii="Times New Roman" w:eastAsia="Times New Roman" w:hAnsi="Times New Roman" w:cs="Times New Roman"/>
                <w:sz w:val="24"/>
                <w:szCs w:val="24"/>
                <w:lang w:val="en-US" w:eastAsia="en-GB"/>
              </w:rPr>
            </w:pPr>
            <w:r w:rsidRPr="007B43FF">
              <w:rPr>
                <w:rFonts w:ascii="Times New Roman" w:eastAsia="Times New Roman" w:hAnsi="Times New Roman" w:cs="Times New Roman"/>
                <w:sz w:val="24"/>
                <w:szCs w:val="24"/>
                <w:lang w:val="en-US" w:eastAsia="en-GB"/>
              </w:rPr>
              <w:t>6 – 10,8</w:t>
            </w:r>
          </w:p>
        </w:tc>
        <w:tc>
          <w:tcPr>
            <w:tcW w:w="2268" w:type="dxa"/>
          </w:tcPr>
          <w:p w:rsidR="006B2FE9" w:rsidRPr="007B43FF" w:rsidRDefault="006B2FE9" w:rsidP="005D5EE8">
            <w:pPr>
              <w:widowControl w:val="0"/>
              <w:spacing w:line="360" w:lineRule="auto"/>
              <w:contextualSpacing/>
              <w:rPr>
                <w:rFonts w:ascii="Times New Roman" w:eastAsia="Times New Roman" w:hAnsi="Times New Roman" w:cs="Times New Roman"/>
                <w:sz w:val="24"/>
                <w:szCs w:val="24"/>
                <w:lang w:eastAsia="en-GB"/>
              </w:rPr>
            </w:pPr>
            <w:r w:rsidRPr="007B43FF">
              <w:rPr>
                <w:rFonts w:ascii="Times New Roman" w:eastAsia="Times New Roman" w:hAnsi="Times New Roman" w:cs="Times New Roman"/>
                <w:color w:val="000000"/>
                <w:sz w:val="24"/>
                <w:szCs w:val="24"/>
                <w:lang w:eastAsia="en-GB"/>
              </w:rPr>
              <w:t>Tidak Memadai</w:t>
            </w:r>
          </w:p>
        </w:tc>
      </w:tr>
      <w:tr w:rsidR="006B2FE9" w:rsidRPr="007B43FF" w:rsidTr="005D5EE8">
        <w:tc>
          <w:tcPr>
            <w:tcW w:w="2126" w:type="dxa"/>
          </w:tcPr>
          <w:p w:rsidR="006B2FE9" w:rsidRPr="007B43FF" w:rsidRDefault="006B2FE9" w:rsidP="005D5EE8">
            <w:pPr>
              <w:widowControl w:val="0"/>
              <w:contextualSpacing/>
              <w:rPr>
                <w:rFonts w:ascii="Times New Roman" w:eastAsia="Times New Roman" w:hAnsi="Times New Roman" w:cs="Times New Roman"/>
                <w:sz w:val="24"/>
                <w:szCs w:val="24"/>
                <w:lang w:val="en-US" w:eastAsia="en-GB"/>
              </w:rPr>
            </w:pPr>
            <w:r w:rsidRPr="007B43FF">
              <w:rPr>
                <w:rFonts w:ascii="Times New Roman" w:eastAsia="Times New Roman" w:hAnsi="Times New Roman" w:cs="Times New Roman"/>
                <w:sz w:val="24"/>
                <w:szCs w:val="24"/>
                <w:lang w:val="en-US" w:eastAsia="en-GB"/>
              </w:rPr>
              <w:t>10,9 – 15,6</w:t>
            </w:r>
          </w:p>
        </w:tc>
        <w:tc>
          <w:tcPr>
            <w:tcW w:w="2268" w:type="dxa"/>
          </w:tcPr>
          <w:p w:rsidR="006B2FE9" w:rsidRPr="007B43FF" w:rsidRDefault="006B2FE9" w:rsidP="005D5EE8">
            <w:pPr>
              <w:widowControl w:val="0"/>
              <w:spacing w:line="360" w:lineRule="auto"/>
              <w:contextualSpacing/>
              <w:rPr>
                <w:rFonts w:ascii="Times New Roman" w:eastAsia="Times New Roman" w:hAnsi="Times New Roman" w:cs="Times New Roman"/>
                <w:sz w:val="24"/>
                <w:szCs w:val="24"/>
                <w:lang w:eastAsia="en-GB"/>
              </w:rPr>
            </w:pPr>
            <w:r w:rsidRPr="007B43FF">
              <w:rPr>
                <w:rFonts w:ascii="Times New Roman" w:eastAsia="Times New Roman" w:hAnsi="Times New Roman" w:cs="Times New Roman"/>
                <w:color w:val="000000"/>
                <w:sz w:val="24"/>
                <w:szCs w:val="24"/>
                <w:lang w:eastAsia="en-GB"/>
              </w:rPr>
              <w:t>Kurang Memadai</w:t>
            </w:r>
          </w:p>
        </w:tc>
      </w:tr>
      <w:tr w:rsidR="006B2FE9" w:rsidRPr="007B43FF" w:rsidTr="005D5EE8">
        <w:tc>
          <w:tcPr>
            <w:tcW w:w="2126" w:type="dxa"/>
          </w:tcPr>
          <w:p w:rsidR="006B2FE9" w:rsidRPr="007B43FF" w:rsidRDefault="006B2FE9" w:rsidP="005D5EE8">
            <w:pPr>
              <w:widowControl w:val="0"/>
              <w:contextualSpacing/>
              <w:rPr>
                <w:rFonts w:ascii="Times New Roman" w:eastAsia="Times New Roman" w:hAnsi="Times New Roman" w:cs="Times New Roman"/>
                <w:sz w:val="24"/>
                <w:szCs w:val="24"/>
                <w:lang w:val="en-US" w:eastAsia="en-GB"/>
              </w:rPr>
            </w:pPr>
            <w:r w:rsidRPr="007B43FF">
              <w:rPr>
                <w:rFonts w:ascii="Times New Roman" w:eastAsia="Times New Roman" w:hAnsi="Times New Roman" w:cs="Times New Roman"/>
                <w:sz w:val="24"/>
                <w:szCs w:val="24"/>
                <w:lang w:val="en-US" w:eastAsia="en-GB"/>
              </w:rPr>
              <w:t>15,7 – 20,4</w:t>
            </w:r>
          </w:p>
        </w:tc>
        <w:tc>
          <w:tcPr>
            <w:tcW w:w="2268" w:type="dxa"/>
          </w:tcPr>
          <w:p w:rsidR="006B2FE9" w:rsidRPr="007B43FF" w:rsidRDefault="006B2FE9" w:rsidP="005D5EE8">
            <w:pPr>
              <w:widowControl w:val="0"/>
              <w:spacing w:line="360" w:lineRule="auto"/>
              <w:contextualSpacing/>
              <w:rPr>
                <w:rFonts w:ascii="Times New Roman" w:eastAsia="Times New Roman" w:hAnsi="Times New Roman" w:cs="Times New Roman"/>
                <w:sz w:val="24"/>
                <w:szCs w:val="24"/>
                <w:lang w:eastAsia="en-GB"/>
              </w:rPr>
            </w:pPr>
            <w:r w:rsidRPr="007B43FF">
              <w:rPr>
                <w:rFonts w:ascii="Times New Roman" w:eastAsia="Times New Roman" w:hAnsi="Times New Roman" w:cs="Times New Roman"/>
                <w:color w:val="000000"/>
                <w:sz w:val="24"/>
                <w:szCs w:val="24"/>
                <w:lang w:eastAsia="en-GB"/>
              </w:rPr>
              <w:t>Cukup Memadai</w:t>
            </w:r>
          </w:p>
        </w:tc>
      </w:tr>
      <w:tr w:rsidR="006B2FE9" w:rsidRPr="007B43FF" w:rsidTr="005D5EE8">
        <w:tc>
          <w:tcPr>
            <w:tcW w:w="2126" w:type="dxa"/>
          </w:tcPr>
          <w:p w:rsidR="006B2FE9" w:rsidRPr="007B43FF" w:rsidRDefault="006B2FE9" w:rsidP="005D5EE8">
            <w:pPr>
              <w:widowControl w:val="0"/>
              <w:contextualSpacing/>
              <w:rPr>
                <w:rFonts w:ascii="Times New Roman" w:eastAsia="Times New Roman" w:hAnsi="Times New Roman" w:cs="Times New Roman"/>
                <w:sz w:val="24"/>
                <w:szCs w:val="24"/>
                <w:lang w:val="en-US" w:eastAsia="en-GB"/>
              </w:rPr>
            </w:pPr>
            <w:r w:rsidRPr="007B43FF">
              <w:rPr>
                <w:rFonts w:ascii="Times New Roman" w:eastAsia="Times New Roman" w:hAnsi="Times New Roman" w:cs="Times New Roman"/>
                <w:sz w:val="24"/>
                <w:szCs w:val="24"/>
                <w:lang w:val="en-US" w:eastAsia="en-GB"/>
              </w:rPr>
              <w:t>20,5 – 25,2</w:t>
            </w:r>
          </w:p>
        </w:tc>
        <w:tc>
          <w:tcPr>
            <w:tcW w:w="2268" w:type="dxa"/>
          </w:tcPr>
          <w:p w:rsidR="006B2FE9" w:rsidRPr="007B43FF" w:rsidRDefault="006B2FE9" w:rsidP="005D5EE8">
            <w:pPr>
              <w:widowControl w:val="0"/>
              <w:spacing w:line="360" w:lineRule="auto"/>
              <w:contextualSpacing/>
              <w:rPr>
                <w:rFonts w:ascii="Times New Roman" w:eastAsia="Times New Roman" w:hAnsi="Times New Roman" w:cs="Times New Roman"/>
                <w:sz w:val="24"/>
                <w:szCs w:val="24"/>
                <w:lang w:eastAsia="en-GB"/>
              </w:rPr>
            </w:pPr>
            <w:r w:rsidRPr="007B43FF">
              <w:rPr>
                <w:rFonts w:ascii="Times New Roman" w:eastAsia="Times New Roman" w:hAnsi="Times New Roman" w:cs="Times New Roman"/>
                <w:color w:val="000000"/>
                <w:sz w:val="24"/>
                <w:szCs w:val="24"/>
                <w:lang w:eastAsia="en-GB"/>
              </w:rPr>
              <w:t>Memadai</w:t>
            </w:r>
          </w:p>
        </w:tc>
      </w:tr>
      <w:tr w:rsidR="006B2FE9" w:rsidRPr="00845E94" w:rsidTr="005D5EE8">
        <w:tc>
          <w:tcPr>
            <w:tcW w:w="2126" w:type="dxa"/>
          </w:tcPr>
          <w:p w:rsidR="006B2FE9" w:rsidRPr="007B43FF" w:rsidRDefault="006B2FE9" w:rsidP="005D5EE8">
            <w:pPr>
              <w:widowControl w:val="0"/>
              <w:contextualSpacing/>
              <w:rPr>
                <w:rFonts w:ascii="Times New Roman" w:eastAsia="Times New Roman" w:hAnsi="Times New Roman" w:cs="Times New Roman"/>
                <w:sz w:val="24"/>
                <w:szCs w:val="24"/>
                <w:lang w:val="en-US" w:eastAsia="en-GB"/>
              </w:rPr>
            </w:pPr>
            <w:r w:rsidRPr="007B43FF">
              <w:rPr>
                <w:rFonts w:ascii="Times New Roman" w:eastAsia="Times New Roman" w:hAnsi="Times New Roman" w:cs="Times New Roman"/>
                <w:sz w:val="24"/>
                <w:szCs w:val="24"/>
                <w:lang w:val="en-US" w:eastAsia="en-GB"/>
              </w:rPr>
              <w:t>25,3 – 30</w:t>
            </w:r>
          </w:p>
        </w:tc>
        <w:tc>
          <w:tcPr>
            <w:tcW w:w="2268" w:type="dxa"/>
          </w:tcPr>
          <w:p w:rsidR="006B2FE9" w:rsidRPr="00285144" w:rsidRDefault="006B2FE9" w:rsidP="005D5EE8">
            <w:pPr>
              <w:widowControl w:val="0"/>
              <w:spacing w:line="360" w:lineRule="auto"/>
              <w:contextualSpacing/>
              <w:rPr>
                <w:rFonts w:ascii="Times New Roman" w:eastAsia="Times New Roman" w:hAnsi="Times New Roman" w:cs="Times New Roman"/>
                <w:sz w:val="24"/>
                <w:szCs w:val="24"/>
                <w:lang w:eastAsia="en-GB"/>
              </w:rPr>
            </w:pPr>
            <w:r w:rsidRPr="007B43FF">
              <w:rPr>
                <w:rFonts w:ascii="Times New Roman" w:eastAsia="Times New Roman" w:hAnsi="Times New Roman" w:cs="Times New Roman"/>
                <w:color w:val="000000"/>
                <w:sz w:val="24"/>
                <w:szCs w:val="24"/>
                <w:lang w:eastAsia="en-GB"/>
              </w:rPr>
              <w:t>Sangat Memadai</w:t>
            </w:r>
          </w:p>
        </w:tc>
      </w:tr>
    </w:tbl>
    <w:p w:rsidR="004B3EBD" w:rsidRDefault="004B3EBD" w:rsidP="00A46473">
      <w:pPr>
        <w:widowControl w:val="0"/>
        <w:spacing w:after="0" w:line="240" w:lineRule="auto"/>
        <w:contextualSpacing/>
        <w:jc w:val="both"/>
        <w:rPr>
          <w:rFonts w:ascii="Times New Roman" w:eastAsia="Times New Roman" w:hAnsi="Times New Roman" w:cs="Times New Roman"/>
          <w:sz w:val="24"/>
          <w:szCs w:val="24"/>
          <w:highlight w:val="yellow"/>
          <w:lang w:eastAsia="en-GB"/>
        </w:rPr>
      </w:pPr>
    </w:p>
    <w:p w:rsidR="00E5035B" w:rsidRPr="00285144" w:rsidRDefault="00E5035B" w:rsidP="00E5035B">
      <w:pPr>
        <w:widowControl w:val="0"/>
        <w:numPr>
          <w:ilvl w:val="0"/>
          <w:numId w:val="16"/>
        </w:numPr>
        <w:tabs>
          <w:tab w:val="left" w:pos="350"/>
        </w:tabs>
        <w:spacing w:after="0" w:line="456" w:lineRule="auto"/>
        <w:contextualSpacing/>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Untuk variabel </w:t>
      </w:r>
      <m:oMath>
        <m:sSub>
          <m:sSubPr>
            <m:ctrlPr>
              <w:rPr>
                <w:rFonts w:ascii="Cambria Math" w:eastAsia="Times New Roman" w:hAnsi="Cambria Math" w:cs="Times New Roman"/>
                <w:i/>
                <w:color w:val="000000"/>
                <w:sz w:val="24"/>
                <w:szCs w:val="24"/>
                <w:lang w:eastAsia="en-GB"/>
              </w:rPr>
            </m:ctrlPr>
          </m:sSubPr>
          <m:e>
            <m:r>
              <w:rPr>
                <w:rFonts w:ascii="Cambria Math" w:eastAsia="Times New Roman" w:hAnsi="Cambria Math" w:cs="Times New Roman"/>
                <w:color w:val="000000"/>
                <w:sz w:val="24"/>
                <w:szCs w:val="24"/>
                <w:lang w:eastAsia="en-GB"/>
              </w:rPr>
              <m:t>x</m:t>
            </m:r>
          </m:e>
          <m:sub>
            <m:r>
              <w:rPr>
                <w:rFonts w:ascii="Cambria Math" w:eastAsia="Times New Roman" w:hAnsi="Cambria Math" w:cs="Times New Roman"/>
                <w:color w:val="000000"/>
                <w:sz w:val="24"/>
                <w:szCs w:val="24"/>
                <w:lang w:eastAsia="en-GB"/>
              </w:rPr>
              <m:t>3</m:t>
            </m:r>
          </m:sub>
        </m:sSub>
      </m:oMath>
      <w:r w:rsidR="007B43FF">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terdapat 5 </w:t>
      </w:r>
      <w:r w:rsidRPr="00285144">
        <w:rPr>
          <w:rFonts w:ascii="Times New Roman" w:eastAsia="Times New Roman" w:hAnsi="Times New Roman" w:cs="Times New Roman"/>
          <w:color w:val="000000"/>
          <w:sz w:val="24"/>
          <w:szCs w:val="24"/>
          <w:lang w:eastAsia="en-GB"/>
        </w:rPr>
        <w:t>pernyataan/pertanyaan:</w:t>
      </w:r>
    </w:p>
    <w:p w:rsidR="00E5035B" w:rsidRPr="00836231" w:rsidRDefault="00E5035B" w:rsidP="00E5035B">
      <w:pPr>
        <w:widowControl w:val="0"/>
        <w:spacing w:after="0" w:line="456" w:lineRule="auto"/>
        <w:ind w:left="360"/>
        <w:contextualSpacing/>
        <w:jc w:val="both"/>
        <w:rPr>
          <w:oMath/>
          <w:rFonts w:ascii="Cambria Math" w:eastAsia="Times New Roman" w:hAnsi="Cambria Math" w:cs="Times New Roman"/>
          <w:sz w:val="24"/>
          <w:szCs w:val="24"/>
          <w:lang w:eastAsia="en-GB"/>
        </w:rPr>
      </w:pPr>
      <w:r w:rsidRPr="00285144">
        <w:rPr>
          <w:rFonts w:ascii="Times New Roman" w:eastAsia="Times New Roman" w:hAnsi="Times New Roman" w:cs="Times New Roman"/>
          <w:color w:val="000000"/>
          <w:sz w:val="24"/>
          <w:szCs w:val="24"/>
          <w:lang w:eastAsia="en-GB"/>
        </w:rPr>
        <w:t xml:space="preserve">Nilai terendah: </w:t>
      </w:r>
      <m:oMath>
        <m:r>
          <w:rPr>
            <w:rFonts w:ascii="Cambria Math" w:eastAsia="Times New Roman" w:hAnsi="Cambria Math" w:cs="Times New Roman"/>
            <w:color w:val="000000"/>
            <w:sz w:val="24"/>
            <w:szCs w:val="24"/>
            <w:lang w:eastAsia="en-GB"/>
          </w:rPr>
          <m:t>1 x 5 = 5</m:t>
        </m:r>
      </m:oMath>
    </w:p>
    <w:p w:rsidR="00E5035B" w:rsidRPr="00836231" w:rsidRDefault="00E5035B" w:rsidP="00E5035B">
      <w:pPr>
        <w:widowControl w:val="0"/>
        <w:spacing w:after="0" w:line="456" w:lineRule="auto"/>
        <w:ind w:left="360"/>
        <w:contextualSpacing/>
        <w:jc w:val="both"/>
        <w:rPr>
          <w:oMath/>
          <w:rFonts w:ascii="Cambria Math" w:eastAsia="Times New Roman" w:hAnsi="Cambria Math" w:cs="Times New Roman"/>
          <w:sz w:val="24"/>
          <w:szCs w:val="24"/>
          <w:lang w:eastAsia="en-GB"/>
        </w:rPr>
      </w:pPr>
      <w:r w:rsidRPr="00285144">
        <w:rPr>
          <w:rFonts w:ascii="Times New Roman" w:eastAsia="Times New Roman" w:hAnsi="Times New Roman" w:cs="Times New Roman"/>
          <w:color w:val="000000"/>
          <w:sz w:val="24"/>
          <w:szCs w:val="24"/>
          <w:lang w:eastAsia="en-GB"/>
        </w:rPr>
        <w:t xml:space="preserve">Nilai tertinggi: </w:t>
      </w:r>
      <m:oMath>
        <m:r>
          <w:rPr>
            <w:rFonts w:ascii="Cambria Math" w:eastAsia="Times New Roman" w:hAnsi="Cambria Math" w:cs="Times New Roman"/>
            <w:color w:val="000000"/>
            <w:sz w:val="24"/>
            <w:szCs w:val="24"/>
            <w:lang w:eastAsia="en-GB"/>
          </w:rPr>
          <m:t>5 x 5 = 25</m:t>
        </m:r>
      </m:oMath>
    </w:p>
    <w:p w:rsidR="00E5035B" w:rsidRPr="00285144" w:rsidRDefault="00E5035B" w:rsidP="00E5035B">
      <w:pPr>
        <w:widowControl w:val="0"/>
        <w:spacing w:after="0" w:line="456" w:lineRule="auto"/>
        <w:ind w:left="360"/>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 xml:space="preserve">Berdasarkan perhitungan tersebut, maka diperoleh panjang kelas interval sebesar </w:t>
      </w:r>
      <m:oMath>
        <m:r>
          <w:rPr>
            <w:rFonts w:ascii="Cambria Math" w:eastAsia="Times New Roman" w:hAnsi="Cambria Math" w:cs="Times New Roman"/>
            <w:color w:val="000000"/>
            <w:sz w:val="24"/>
            <w:szCs w:val="24"/>
            <w:lang w:eastAsia="en-GB"/>
          </w:rPr>
          <m:t>(25-5)/5 = 4</m:t>
        </m:r>
      </m:oMath>
    </w:p>
    <w:p w:rsidR="00E5035B" w:rsidRPr="004A05F2" w:rsidRDefault="00E5035B" w:rsidP="00ED654C">
      <w:pPr>
        <w:widowControl w:val="0"/>
        <w:spacing w:after="0" w:line="456" w:lineRule="auto"/>
        <w:ind w:left="360"/>
        <w:contextualSpacing/>
        <w:jc w:val="both"/>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 xml:space="preserve">Atas dasar perhitungan diatas, maka kelas interval untuk </w:t>
      </w:r>
      <w:r w:rsidR="00ED654C">
        <w:rPr>
          <w:rFonts w:ascii="Times New Roman" w:eastAsia="Times New Roman" w:hAnsi="Times New Roman" w:cs="Times New Roman"/>
          <w:color w:val="000000"/>
          <w:sz w:val="24"/>
          <w:szCs w:val="24"/>
          <w:lang w:eastAsia="en-GB"/>
        </w:rPr>
        <w:t xml:space="preserve">struktur organisasional </w:t>
      </w:r>
      <w:r w:rsidRPr="00285144">
        <w:rPr>
          <w:rFonts w:ascii="Times New Roman" w:eastAsia="Times New Roman" w:hAnsi="Times New Roman" w:cs="Times New Roman"/>
          <w:color w:val="000000"/>
          <w:sz w:val="24"/>
          <w:szCs w:val="24"/>
          <w:lang w:eastAsia="en-GB"/>
        </w:rPr>
        <w:t>(Variabel</w:t>
      </w:r>
      <w:r w:rsidR="007B43FF">
        <w:rPr>
          <w:rFonts w:ascii="Times New Roman" w:eastAsia="Times New Roman" w:hAnsi="Times New Roman" w:cs="Times New Roman"/>
          <w:color w:val="000000"/>
          <w:sz w:val="24"/>
          <w:szCs w:val="24"/>
          <w:lang w:eastAsia="en-GB"/>
        </w:rPr>
        <w:t xml:space="preserve"> </w:t>
      </w:r>
      <m:oMath>
        <m:sSub>
          <m:sSubPr>
            <m:ctrlPr>
              <w:rPr>
                <w:rFonts w:ascii="Cambria Math" w:eastAsia="Times New Roman" w:hAnsi="Times New Roman" w:cs="Times New Roman"/>
                <w:i/>
                <w:color w:val="000000"/>
                <w:sz w:val="24"/>
                <w:szCs w:val="24"/>
                <w:lang w:eastAsia="en-GB"/>
              </w:rPr>
            </m:ctrlPr>
          </m:sSubPr>
          <m:e>
            <m:r>
              <w:rPr>
                <w:rFonts w:ascii="Cambria Math" w:eastAsia="Times New Roman" w:hAnsi="Cambria Math" w:cs="Times New Roman"/>
                <w:color w:val="000000"/>
                <w:sz w:val="24"/>
                <w:szCs w:val="24"/>
                <w:lang w:eastAsia="en-GB"/>
              </w:rPr>
              <m:t>x</m:t>
            </m:r>
          </m:e>
          <m:sub>
            <m:r>
              <w:rPr>
                <w:rFonts w:ascii="Cambria Math" w:eastAsia="Times New Roman" w:hAnsi="Times New Roman" w:cs="Times New Roman"/>
                <w:color w:val="000000"/>
                <w:sz w:val="24"/>
                <w:szCs w:val="24"/>
                <w:lang w:eastAsia="en-GB"/>
              </w:rPr>
              <m:t>3</m:t>
            </m:r>
          </m:sub>
        </m:sSub>
      </m:oMath>
      <w:r w:rsidRPr="00285144">
        <w:rPr>
          <w:rFonts w:ascii="Times New Roman" w:eastAsia="Times New Roman" w:hAnsi="Times New Roman" w:cs="Times New Roman"/>
          <w:color w:val="000000"/>
          <w:sz w:val="24"/>
          <w:szCs w:val="24"/>
          <w:lang w:eastAsia="en-GB"/>
        </w:rPr>
        <w:t xml:space="preserve">) </w:t>
      </w:r>
      <w:r w:rsidRPr="004A05F2">
        <w:rPr>
          <w:rFonts w:ascii="Times New Roman" w:eastAsia="Times New Roman" w:hAnsi="Times New Roman" w:cs="Times New Roman"/>
          <w:color w:val="000000"/>
          <w:sz w:val="24"/>
          <w:szCs w:val="24"/>
          <w:lang w:eastAsia="en-GB"/>
        </w:rPr>
        <w:t>yaitu:</w:t>
      </w:r>
    </w:p>
    <w:p w:rsidR="00845E94" w:rsidRPr="004A05F2" w:rsidRDefault="00845E94" w:rsidP="00845E94">
      <w:pPr>
        <w:widowControl w:val="0"/>
        <w:spacing w:after="0" w:line="240" w:lineRule="auto"/>
        <w:contextualSpacing/>
        <w:jc w:val="center"/>
        <w:rPr>
          <w:rFonts w:ascii="Times New Roman" w:eastAsia="Times New Roman" w:hAnsi="Times New Roman" w:cs="Times New Roman"/>
          <w:sz w:val="24"/>
          <w:szCs w:val="24"/>
          <w:lang w:eastAsia="en-GB"/>
        </w:rPr>
      </w:pPr>
      <w:r w:rsidRPr="004A05F2">
        <w:rPr>
          <w:rFonts w:ascii="Times New Roman" w:eastAsia="Times New Roman" w:hAnsi="Times New Roman" w:cs="Times New Roman"/>
          <w:b/>
          <w:bCs/>
          <w:color w:val="000000"/>
          <w:sz w:val="24"/>
          <w:szCs w:val="24"/>
          <w:lang w:eastAsia="en-GB"/>
        </w:rPr>
        <w:t>Tabel 3.6</w:t>
      </w:r>
    </w:p>
    <w:p w:rsidR="00845E94" w:rsidRPr="004A05F2" w:rsidRDefault="00845E94" w:rsidP="00845E94">
      <w:pPr>
        <w:widowControl w:val="0"/>
        <w:spacing w:after="0" w:line="240" w:lineRule="auto"/>
        <w:contextualSpacing/>
        <w:jc w:val="center"/>
        <w:rPr>
          <w:rFonts w:ascii="Times New Roman" w:eastAsia="Times New Roman" w:hAnsi="Times New Roman" w:cs="Times New Roman"/>
          <w:sz w:val="24"/>
          <w:szCs w:val="24"/>
          <w:lang w:eastAsia="en-GB"/>
        </w:rPr>
      </w:pPr>
      <w:r w:rsidRPr="004A05F2">
        <w:rPr>
          <w:rFonts w:ascii="Times New Roman" w:eastAsia="Times New Roman" w:hAnsi="Times New Roman" w:cs="Times New Roman"/>
          <w:b/>
          <w:bCs/>
          <w:color w:val="000000"/>
          <w:sz w:val="24"/>
          <w:szCs w:val="24"/>
          <w:lang w:eastAsia="en-GB"/>
        </w:rPr>
        <w:t xml:space="preserve">Kriteria Variabel </w:t>
      </w:r>
      <m:oMath>
        <m:sSub>
          <m:sSubPr>
            <m:ctrlPr>
              <w:rPr>
                <w:rFonts w:ascii="Cambria Math" w:eastAsia="Times New Roman" w:hAnsi="Cambria Math" w:cs="Times New Roman"/>
                <w:b/>
                <w:bCs/>
                <w:i/>
                <w:color w:val="000000"/>
                <w:sz w:val="24"/>
                <w:szCs w:val="24"/>
                <w:lang w:eastAsia="en-GB"/>
              </w:rPr>
            </m:ctrlPr>
          </m:sSubPr>
          <m:e>
            <m:r>
              <m:rPr>
                <m:sty m:val="bi"/>
              </m:rPr>
              <w:rPr>
                <w:rFonts w:ascii="Cambria Math" w:eastAsia="Times New Roman" w:hAnsi="Cambria Math" w:cs="Times New Roman"/>
                <w:color w:val="000000"/>
                <w:sz w:val="24"/>
                <w:szCs w:val="24"/>
                <w:lang w:eastAsia="en-GB"/>
              </w:rPr>
              <m:t>X</m:t>
            </m:r>
          </m:e>
          <m:sub>
            <m:r>
              <m:rPr>
                <m:sty m:val="bi"/>
              </m:rPr>
              <w:rPr>
                <w:rFonts w:ascii="Cambria Math" w:eastAsia="Times New Roman" w:hAnsi="Cambria Math" w:cs="Times New Roman"/>
                <w:color w:val="000000"/>
                <w:sz w:val="24"/>
                <w:szCs w:val="24"/>
                <w:lang w:eastAsia="en-GB"/>
              </w:rPr>
              <m:t>3</m:t>
            </m:r>
          </m:sub>
        </m:sSub>
      </m:oMath>
    </w:p>
    <w:p w:rsidR="00325664" w:rsidRDefault="00845E94" w:rsidP="00ED654C">
      <w:pPr>
        <w:widowControl w:val="0"/>
        <w:spacing w:after="0" w:line="240" w:lineRule="auto"/>
        <w:contextualSpacing/>
        <w:jc w:val="center"/>
        <w:rPr>
          <w:rFonts w:ascii="Times New Roman" w:eastAsia="Times New Roman" w:hAnsi="Times New Roman" w:cs="Times New Roman"/>
          <w:b/>
          <w:bCs/>
          <w:color w:val="000000"/>
          <w:sz w:val="24"/>
          <w:szCs w:val="24"/>
          <w:lang w:eastAsia="en-GB"/>
        </w:rPr>
      </w:pPr>
      <w:r w:rsidRPr="004A05F2">
        <w:rPr>
          <w:rFonts w:ascii="Times New Roman" w:eastAsia="Times New Roman" w:hAnsi="Times New Roman" w:cs="Times New Roman"/>
          <w:b/>
          <w:bCs/>
          <w:color w:val="000000"/>
          <w:sz w:val="24"/>
          <w:szCs w:val="24"/>
          <w:lang w:eastAsia="en-GB"/>
        </w:rPr>
        <w:t>Struktur Organisasional</w:t>
      </w:r>
    </w:p>
    <w:p w:rsidR="004A05F2" w:rsidRPr="004A05F2" w:rsidRDefault="004A05F2" w:rsidP="00ED654C">
      <w:pPr>
        <w:widowControl w:val="0"/>
        <w:spacing w:after="0" w:line="240" w:lineRule="auto"/>
        <w:contextualSpacing/>
        <w:jc w:val="center"/>
        <w:rPr>
          <w:rFonts w:ascii="Times New Roman" w:eastAsia="Times New Roman" w:hAnsi="Times New Roman" w:cs="Times New Roman"/>
          <w:b/>
          <w:bCs/>
          <w:color w:val="000000"/>
          <w:sz w:val="24"/>
          <w:szCs w:val="24"/>
          <w:lang w:eastAsia="en-GB"/>
        </w:rPr>
      </w:pPr>
    </w:p>
    <w:tbl>
      <w:tblPr>
        <w:tblW w:w="0" w:type="auto"/>
        <w:jc w:val="center"/>
        <w:tblInd w:w="-758" w:type="dxa"/>
        <w:tblLook w:val="04A0"/>
      </w:tblPr>
      <w:tblGrid>
        <w:gridCol w:w="1898"/>
        <w:gridCol w:w="2598"/>
      </w:tblGrid>
      <w:tr w:rsidR="00845E94" w:rsidRPr="004A05F2" w:rsidTr="007B43FF">
        <w:trPr>
          <w:trHeight w:val="360"/>
          <w:jc w:val="center"/>
        </w:trPr>
        <w:tc>
          <w:tcPr>
            <w:tcW w:w="18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5E94" w:rsidRPr="004A05F2" w:rsidRDefault="00845E94" w:rsidP="005D5EE8">
            <w:pPr>
              <w:widowControl w:val="0"/>
              <w:spacing w:after="0" w:line="360" w:lineRule="auto"/>
              <w:contextualSpacing/>
              <w:jc w:val="center"/>
              <w:rPr>
                <w:rFonts w:ascii="Times New Roman" w:eastAsia="Times New Roman" w:hAnsi="Times New Roman" w:cs="Times New Roman"/>
                <w:b/>
                <w:sz w:val="24"/>
                <w:szCs w:val="24"/>
                <w:lang w:eastAsia="en-GB"/>
              </w:rPr>
            </w:pPr>
            <w:r w:rsidRPr="004A05F2">
              <w:rPr>
                <w:rFonts w:ascii="Times New Roman" w:eastAsia="Times New Roman" w:hAnsi="Times New Roman" w:cs="Times New Roman"/>
                <w:b/>
                <w:color w:val="000000"/>
                <w:sz w:val="24"/>
                <w:szCs w:val="24"/>
                <w:lang w:eastAsia="en-GB"/>
              </w:rPr>
              <w:t>Nilai</w:t>
            </w:r>
          </w:p>
        </w:tc>
        <w:tc>
          <w:tcPr>
            <w:tcW w:w="25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45E94" w:rsidRPr="004A05F2" w:rsidRDefault="00845E94" w:rsidP="005D5EE8">
            <w:pPr>
              <w:widowControl w:val="0"/>
              <w:spacing w:after="0" w:line="360" w:lineRule="auto"/>
              <w:contextualSpacing/>
              <w:jc w:val="center"/>
              <w:rPr>
                <w:rFonts w:ascii="Times New Roman" w:eastAsia="Times New Roman" w:hAnsi="Times New Roman" w:cs="Times New Roman"/>
                <w:b/>
                <w:sz w:val="24"/>
                <w:szCs w:val="24"/>
                <w:lang w:eastAsia="en-GB"/>
              </w:rPr>
            </w:pPr>
            <w:r w:rsidRPr="004A05F2">
              <w:rPr>
                <w:rFonts w:ascii="Times New Roman" w:eastAsia="Times New Roman" w:hAnsi="Times New Roman" w:cs="Times New Roman"/>
                <w:b/>
                <w:color w:val="000000"/>
                <w:sz w:val="24"/>
                <w:szCs w:val="24"/>
                <w:lang w:eastAsia="en-GB"/>
              </w:rPr>
              <w:t>Kriteria</w:t>
            </w:r>
          </w:p>
        </w:tc>
      </w:tr>
      <w:tr w:rsidR="00845E94" w:rsidRPr="004A05F2" w:rsidTr="007B43FF">
        <w:trPr>
          <w:trHeight w:val="375"/>
          <w:jc w:val="center"/>
        </w:trPr>
        <w:tc>
          <w:tcPr>
            <w:tcW w:w="18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45E94" w:rsidRPr="004A05F2" w:rsidRDefault="00845E94" w:rsidP="005D5EE8">
            <w:pPr>
              <w:widowControl w:val="0"/>
              <w:spacing w:after="0" w:line="360" w:lineRule="auto"/>
              <w:contextualSpacing/>
              <w:jc w:val="both"/>
              <w:rPr>
                <w:rFonts w:ascii="Times New Roman" w:eastAsia="Times New Roman" w:hAnsi="Times New Roman" w:cs="Times New Roman"/>
                <w:sz w:val="24"/>
                <w:szCs w:val="24"/>
                <w:lang w:eastAsia="en-GB"/>
              </w:rPr>
            </w:pPr>
            <w:r w:rsidRPr="004A05F2">
              <w:rPr>
                <w:rFonts w:ascii="Times New Roman" w:eastAsia="Times New Roman" w:hAnsi="Times New Roman" w:cs="Times New Roman"/>
                <w:color w:val="000000"/>
                <w:sz w:val="24"/>
                <w:szCs w:val="24"/>
                <w:lang w:eastAsia="en-GB"/>
              </w:rPr>
              <w:t xml:space="preserve">5 </w:t>
            </w:r>
            <w:r w:rsidR="00ED654C" w:rsidRPr="004A05F2">
              <w:rPr>
                <w:rFonts w:ascii="Times New Roman" w:eastAsia="Times New Roman" w:hAnsi="Times New Roman" w:cs="Times New Roman"/>
                <w:color w:val="000000"/>
                <w:sz w:val="24"/>
                <w:szCs w:val="24"/>
                <w:lang w:eastAsia="en-GB"/>
              </w:rPr>
              <w:t>–</w:t>
            </w:r>
            <w:r w:rsidRPr="004A05F2">
              <w:rPr>
                <w:rFonts w:ascii="Times New Roman" w:eastAsia="Times New Roman" w:hAnsi="Times New Roman" w:cs="Times New Roman"/>
                <w:color w:val="000000"/>
                <w:sz w:val="24"/>
                <w:szCs w:val="24"/>
                <w:lang w:eastAsia="en-GB"/>
              </w:rPr>
              <w:t xml:space="preserve"> 9</w:t>
            </w:r>
          </w:p>
        </w:tc>
        <w:tc>
          <w:tcPr>
            <w:tcW w:w="25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45E94" w:rsidRPr="004A05F2" w:rsidRDefault="00845E94" w:rsidP="005D5EE8">
            <w:pPr>
              <w:widowControl w:val="0"/>
              <w:spacing w:after="0" w:line="360" w:lineRule="auto"/>
              <w:contextualSpacing/>
              <w:jc w:val="both"/>
              <w:rPr>
                <w:rFonts w:ascii="Times New Roman" w:eastAsia="Times New Roman" w:hAnsi="Times New Roman" w:cs="Times New Roman"/>
                <w:sz w:val="24"/>
                <w:szCs w:val="24"/>
                <w:lang w:eastAsia="en-GB"/>
              </w:rPr>
            </w:pPr>
            <w:r w:rsidRPr="004A05F2">
              <w:rPr>
                <w:rFonts w:ascii="Times New Roman" w:eastAsia="Times New Roman" w:hAnsi="Times New Roman" w:cs="Times New Roman"/>
                <w:color w:val="000000"/>
                <w:sz w:val="24"/>
                <w:szCs w:val="24"/>
                <w:lang w:eastAsia="en-GB"/>
              </w:rPr>
              <w:t>Tidak Memadai</w:t>
            </w:r>
          </w:p>
        </w:tc>
      </w:tr>
      <w:tr w:rsidR="00845E94" w:rsidRPr="004A05F2" w:rsidTr="007B43FF">
        <w:trPr>
          <w:trHeight w:val="360"/>
          <w:jc w:val="center"/>
        </w:trPr>
        <w:tc>
          <w:tcPr>
            <w:tcW w:w="18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45E94" w:rsidRPr="004A05F2" w:rsidRDefault="00845E94" w:rsidP="005D5EE8">
            <w:pPr>
              <w:widowControl w:val="0"/>
              <w:spacing w:after="0" w:line="360" w:lineRule="auto"/>
              <w:contextualSpacing/>
              <w:jc w:val="both"/>
              <w:rPr>
                <w:rFonts w:ascii="Times New Roman" w:eastAsia="Times New Roman" w:hAnsi="Times New Roman" w:cs="Times New Roman"/>
                <w:sz w:val="24"/>
                <w:szCs w:val="24"/>
                <w:lang w:eastAsia="en-GB"/>
              </w:rPr>
            </w:pPr>
            <w:r w:rsidRPr="004A05F2">
              <w:rPr>
                <w:rFonts w:ascii="Times New Roman" w:eastAsia="Times New Roman" w:hAnsi="Times New Roman" w:cs="Times New Roman"/>
                <w:sz w:val="24"/>
                <w:szCs w:val="24"/>
                <w:lang w:eastAsia="en-GB"/>
              </w:rPr>
              <w:t xml:space="preserve">9,1 </w:t>
            </w:r>
            <w:r w:rsidRPr="004A05F2">
              <w:rPr>
                <w:rFonts w:ascii="Times New Roman" w:eastAsia="Times New Roman" w:hAnsi="Times New Roman" w:cs="Times New Roman"/>
                <w:sz w:val="24"/>
                <w:szCs w:val="24"/>
                <w:lang w:eastAsia="en-GB"/>
              </w:rPr>
              <w:softHyphen/>
            </w:r>
            <w:r w:rsidRPr="004A05F2">
              <w:rPr>
                <w:rFonts w:ascii="Times New Roman" w:eastAsia="Times New Roman" w:hAnsi="Times New Roman" w:cs="Times New Roman"/>
                <w:sz w:val="24"/>
                <w:szCs w:val="24"/>
                <w:lang w:eastAsia="en-GB"/>
              </w:rPr>
              <w:softHyphen/>
            </w:r>
            <w:r w:rsidRPr="004A05F2">
              <w:rPr>
                <w:rFonts w:ascii="Times New Roman" w:eastAsia="Times New Roman" w:hAnsi="Times New Roman" w:cs="Times New Roman"/>
                <w:sz w:val="24"/>
                <w:szCs w:val="24"/>
                <w:lang w:eastAsia="en-GB"/>
              </w:rPr>
              <w:softHyphen/>
              <w:t>– 13</w:t>
            </w:r>
          </w:p>
        </w:tc>
        <w:tc>
          <w:tcPr>
            <w:tcW w:w="25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45E94" w:rsidRPr="004A05F2" w:rsidRDefault="00845E94" w:rsidP="005D5EE8">
            <w:pPr>
              <w:widowControl w:val="0"/>
              <w:spacing w:after="0" w:line="360" w:lineRule="auto"/>
              <w:contextualSpacing/>
              <w:jc w:val="both"/>
              <w:rPr>
                <w:rFonts w:ascii="Times New Roman" w:eastAsia="Times New Roman" w:hAnsi="Times New Roman" w:cs="Times New Roman"/>
                <w:sz w:val="24"/>
                <w:szCs w:val="24"/>
                <w:lang w:eastAsia="en-GB"/>
              </w:rPr>
            </w:pPr>
            <w:r w:rsidRPr="004A05F2">
              <w:rPr>
                <w:rFonts w:ascii="Times New Roman" w:eastAsia="Times New Roman" w:hAnsi="Times New Roman" w:cs="Times New Roman"/>
                <w:color w:val="000000"/>
                <w:sz w:val="24"/>
                <w:szCs w:val="24"/>
                <w:lang w:eastAsia="en-GB"/>
              </w:rPr>
              <w:t>Kurang Memadai</w:t>
            </w:r>
          </w:p>
        </w:tc>
      </w:tr>
      <w:tr w:rsidR="00845E94" w:rsidRPr="004A05F2" w:rsidTr="007B43FF">
        <w:trPr>
          <w:trHeight w:val="360"/>
          <w:jc w:val="center"/>
        </w:trPr>
        <w:tc>
          <w:tcPr>
            <w:tcW w:w="18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45E94" w:rsidRPr="004A05F2" w:rsidRDefault="00845E94" w:rsidP="005D5EE8">
            <w:pPr>
              <w:widowControl w:val="0"/>
              <w:spacing w:after="0" w:line="360" w:lineRule="auto"/>
              <w:contextualSpacing/>
              <w:jc w:val="both"/>
              <w:rPr>
                <w:rFonts w:ascii="Times New Roman" w:eastAsia="Times New Roman" w:hAnsi="Times New Roman" w:cs="Times New Roman"/>
                <w:sz w:val="24"/>
                <w:szCs w:val="24"/>
                <w:lang w:eastAsia="en-GB"/>
              </w:rPr>
            </w:pPr>
            <w:r w:rsidRPr="004A05F2">
              <w:rPr>
                <w:rFonts w:ascii="Times New Roman" w:eastAsia="Times New Roman" w:hAnsi="Times New Roman" w:cs="Times New Roman"/>
                <w:sz w:val="24"/>
                <w:szCs w:val="24"/>
                <w:lang w:eastAsia="en-GB"/>
              </w:rPr>
              <w:t>13,1 – 17</w:t>
            </w:r>
          </w:p>
        </w:tc>
        <w:tc>
          <w:tcPr>
            <w:tcW w:w="25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45E94" w:rsidRPr="004A05F2" w:rsidRDefault="00845E94" w:rsidP="005D5EE8">
            <w:pPr>
              <w:widowControl w:val="0"/>
              <w:spacing w:after="0" w:line="360" w:lineRule="auto"/>
              <w:contextualSpacing/>
              <w:jc w:val="both"/>
              <w:rPr>
                <w:rFonts w:ascii="Times New Roman" w:eastAsia="Times New Roman" w:hAnsi="Times New Roman" w:cs="Times New Roman"/>
                <w:sz w:val="24"/>
                <w:szCs w:val="24"/>
                <w:lang w:eastAsia="en-GB"/>
              </w:rPr>
            </w:pPr>
            <w:r w:rsidRPr="004A05F2">
              <w:rPr>
                <w:rFonts w:ascii="Times New Roman" w:eastAsia="Times New Roman" w:hAnsi="Times New Roman" w:cs="Times New Roman"/>
                <w:color w:val="000000"/>
                <w:sz w:val="24"/>
                <w:szCs w:val="24"/>
                <w:lang w:eastAsia="en-GB"/>
              </w:rPr>
              <w:t>Cukup Memadai</w:t>
            </w:r>
          </w:p>
        </w:tc>
      </w:tr>
      <w:tr w:rsidR="00845E94" w:rsidRPr="004A05F2" w:rsidTr="007B43FF">
        <w:trPr>
          <w:trHeight w:val="360"/>
          <w:jc w:val="center"/>
        </w:trPr>
        <w:tc>
          <w:tcPr>
            <w:tcW w:w="18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45E94" w:rsidRPr="004A05F2" w:rsidRDefault="00845E94" w:rsidP="005D5EE8">
            <w:pPr>
              <w:widowControl w:val="0"/>
              <w:spacing w:after="0" w:line="360" w:lineRule="auto"/>
              <w:contextualSpacing/>
              <w:jc w:val="both"/>
              <w:rPr>
                <w:rFonts w:ascii="Times New Roman" w:eastAsia="Times New Roman" w:hAnsi="Times New Roman" w:cs="Times New Roman"/>
                <w:sz w:val="24"/>
                <w:szCs w:val="24"/>
                <w:lang w:eastAsia="en-GB"/>
              </w:rPr>
            </w:pPr>
            <w:r w:rsidRPr="004A05F2">
              <w:rPr>
                <w:rFonts w:ascii="Times New Roman" w:eastAsia="Times New Roman" w:hAnsi="Times New Roman" w:cs="Times New Roman"/>
                <w:sz w:val="24"/>
                <w:szCs w:val="24"/>
                <w:lang w:eastAsia="en-GB"/>
              </w:rPr>
              <w:t>17,2 – 21</w:t>
            </w:r>
          </w:p>
        </w:tc>
        <w:tc>
          <w:tcPr>
            <w:tcW w:w="25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45E94" w:rsidRPr="004A05F2" w:rsidRDefault="00845E94" w:rsidP="005D5EE8">
            <w:pPr>
              <w:widowControl w:val="0"/>
              <w:spacing w:after="0" w:line="360" w:lineRule="auto"/>
              <w:contextualSpacing/>
              <w:jc w:val="both"/>
              <w:rPr>
                <w:rFonts w:ascii="Times New Roman" w:eastAsia="Times New Roman" w:hAnsi="Times New Roman" w:cs="Times New Roman"/>
                <w:sz w:val="24"/>
                <w:szCs w:val="24"/>
                <w:lang w:eastAsia="en-GB"/>
              </w:rPr>
            </w:pPr>
            <w:r w:rsidRPr="004A05F2">
              <w:rPr>
                <w:rFonts w:ascii="Times New Roman" w:eastAsia="Times New Roman" w:hAnsi="Times New Roman" w:cs="Times New Roman"/>
                <w:color w:val="000000"/>
                <w:sz w:val="24"/>
                <w:szCs w:val="24"/>
                <w:lang w:eastAsia="en-GB"/>
              </w:rPr>
              <w:t>Memadai</w:t>
            </w:r>
          </w:p>
        </w:tc>
      </w:tr>
      <w:tr w:rsidR="00845E94" w:rsidRPr="00285144" w:rsidTr="007B43FF">
        <w:trPr>
          <w:trHeight w:val="360"/>
          <w:jc w:val="center"/>
        </w:trPr>
        <w:tc>
          <w:tcPr>
            <w:tcW w:w="18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45E94" w:rsidRPr="004A05F2" w:rsidRDefault="00845E94" w:rsidP="005D5EE8">
            <w:pPr>
              <w:widowControl w:val="0"/>
              <w:spacing w:after="0" w:line="360" w:lineRule="auto"/>
              <w:contextualSpacing/>
              <w:jc w:val="both"/>
              <w:rPr>
                <w:rFonts w:ascii="Times New Roman" w:eastAsia="Times New Roman" w:hAnsi="Times New Roman" w:cs="Times New Roman"/>
                <w:sz w:val="24"/>
                <w:szCs w:val="24"/>
                <w:lang w:eastAsia="en-GB"/>
              </w:rPr>
            </w:pPr>
            <w:r w:rsidRPr="004A05F2">
              <w:rPr>
                <w:rFonts w:ascii="Times New Roman" w:eastAsia="Times New Roman" w:hAnsi="Times New Roman" w:cs="Times New Roman"/>
                <w:sz w:val="24"/>
                <w:szCs w:val="24"/>
                <w:lang w:eastAsia="en-GB"/>
              </w:rPr>
              <w:t xml:space="preserve">21,1 </w:t>
            </w:r>
            <w:r w:rsidR="009A7D10">
              <w:rPr>
                <w:rFonts w:ascii="Times New Roman" w:eastAsia="Times New Roman" w:hAnsi="Times New Roman" w:cs="Times New Roman"/>
                <w:sz w:val="24"/>
                <w:szCs w:val="24"/>
                <w:lang w:eastAsia="en-GB"/>
              </w:rPr>
              <w:t>–</w:t>
            </w:r>
            <w:r w:rsidRPr="004A05F2">
              <w:rPr>
                <w:rFonts w:ascii="Times New Roman" w:eastAsia="Times New Roman" w:hAnsi="Times New Roman" w:cs="Times New Roman"/>
                <w:sz w:val="24"/>
                <w:szCs w:val="24"/>
                <w:lang w:eastAsia="en-GB"/>
              </w:rPr>
              <w:t xml:space="preserve"> 25</w:t>
            </w:r>
          </w:p>
        </w:tc>
        <w:tc>
          <w:tcPr>
            <w:tcW w:w="25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45E94" w:rsidRPr="00285144" w:rsidRDefault="00845E94" w:rsidP="005D5EE8">
            <w:pPr>
              <w:widowControl w:val="0"/>
              <w:spacing w:after="0" w:line="360" w:lineRule="auto"/>
              <w:contextualSpacing/>
              <w:jc w:val="both"/>
              <w:rPr>
                <w:rFonts w:ascii="Times New Roman" w:eastAsia="Times New Roman" w:hAnsi="Times New Roman" w:cs="Times New Roman"/>
                <w:sz w:val="24"/>
                <w:szCs w:val="24"/>
                <w:lang w:eastAsia="en-GB"/>
              </w:rPr>
            </w:pPr>
            <w:r w:rsidRPr="004A05F2">
              <w:rPr>
                <w:rFonts w:ascii="Times New Roman" w:eastAsia="Times New Roman" w:hAnsi="Times New Roman" w:cs="Times New Roman"/>
                <w:color w:val="000000"/>
                <w:sz w:val="24"/>
                <w:szCs w:val="24"/>
                <w:lang w:eastAsia="en-GB"/>
              </w:rPr>
              <w:t>Sangat Memadai</w:t>
            </w:r>
          </w:p>
        </w:tc>
      </w:tr>
    </w:tbl>
    <w:p w:rsidR="00ED654C" w:rsidRDefault="00ED654C" w:rsidP="00ED654C">
      <w:pPr>
        <w:pStyle w:val="ListParagraph"/>
        <w:widowControl w:val="0"/>
        <w:spacing w:after="0" w:line="480" w:lineRule="auto"/>
        <w:ind w:left="0"/>
        <w:jc w:val="both"/>
        <w:rPr>
          <w:rFonts w:eastAsia="Times New Roman"/>
          <w:color w:val="000000"/>
          <w:sz w:val="24"/>
          <w:szCs w:val="24"/>
          <w:lang w:eastAsia="en-GB"/>
        </w:rPr>
      </w:pPr>
    </w:p>
    <w:p w:rsidR="008B55F8" w:rsidRPr="00ED654C" w:rsidRDefault="00726C01" w:rsidP="00ED654C">
      <w:pPr>
        <w:pStyle w:val="ListParagraph"/>
        <w:widowControl w:val="0"/>
        <w:numPr>
          <w:ilvl w:val="0"/>
          <w:numId w:val="16"/>
        </w:numPr>
        <w:spacing w:after="0" w:line="480" w:lineRule="auto"/>
        <w:jc w:val="both"/>
        <w:rPr>
          <w:rFonts w:eastAsia="Times New Roman"/>
          <w:sz w:val="24"/>
          <w:szCs w:val="24"/>
          <w:lang w:eastAsia="en-GB"/>
        </w:rPr>
      </w:pPr>
      <w:r w:rsidRPr="00325664">
        <w:rPr>
          <w:rFonts w:eastAsia="Times New Roman"/>
          <w:color w:val="000000"/>
          <w:sz w:val="24"/>
          <w:szCs w:val="24"/>
          <w:lang w:eastAsia="en-GB"/>
        </w:rPr>
        <w:lastRenderedPageBreak/>
        <w:t>Un</w:t>
      </w:r>
      <w:r w:rsidRPr="00ED654C">
        <w:rPr>
          <w:rFonts w:eastAsia="Times New Roman"/>
          <w:color w:val="000000"/>
          <w:sz w:val="24"/>
          <w:szCs w:val="24"/>
          <w:lang w:eastAsia="en-GB"/>
        </w:rPr>
        <w:t>tuk variabel Y terdapat 12</w:t>
      </w:r>
      <w:r w:rsidR="008B55F8" w:rsidRPr="00ED654C">
        <w:rPr>
          <w:rFonts w:eastAsia="Times New Roman"/>
          <w:color w:val="000000"/>
          <w:sz w:val="24"/>
          <w:szCs w:val="24"/>
          <w:lang w:eastAsia="en-GB"/>
        </w:rPr>
        <w:t xml:space="preserve"> pernyataan/pertanyaan:</w:t>
      </w:r>
    </w:p>
    <w:p w:rsidR="008B55F8" w:rsidRPr="00325664" w:rsidRDefault="008B55F8" w:rsidP="00325664">
      <w:pPr>
        <w:widowControl w:val="0"/>
        <w:spacing w:after="0" w:line="480" w:lineRule="auto"/>
        <w:ind w:left="709"/>
        <w:jc w:val="both"/>
        <w:rPr>
          <w:rFonts w:eastAsia="Times New Roman"/>
          <w:sz w:val="24"/>
          <w:szCs w:val="24"/>
          <w:lang w:eastAsia="en-GB"/>
        </w:rPr>
      </w:pPr>
      <w:r w:rsidRPr="00325664">
        <w:rPr>
          <w:rFonts w:eastAsia="Times New Roman"/>
          <w:color w:val="000000"/>
          <w:sz w:val="24"/>
          <w:szCs w:val="24"/>
          <w:lang w:eastAsia="en-GB"/>
        </w:rPr>
        <w:t xml:space="preserve">Nilai terendah: </w:t>
      </w:r>
      <m:oMath>
        <m:r>
          <w:rPr>
            <w:rFonts w:ascii="Cambria Math" w:eastAsia="Times New Roman" w:hAnsi="Cambria Math"/>
            <w:color w:val="000000"/>
            <w:sz w:val="24"/>
            <w:szCs w:val="24"/>
            <w:lang w:eastAsia="en-GB"/>
          </w:rPr>
          <m:t>1 x 12 = 12</m:t>
        </m:r>
      </m:oMath>
    </w:p>
    <w:p w:rsidR="008B55F8" w:rsidRPr="00325664" w:rsidRDefault="008B55F8" w:rsidP="00325664">
      <w:pPr>
        <w:widowControl w:val="0"/>
        <w:spacing w:after="0" w:line="480" w:lineRule="auto"/>
        <w:ind w:left="709"/>
        <w:jc w:val="both"/>
        <w:rPr>
          <w:rFonts w:eastAsia="Times New Roman"/>
          <w:sz w:val="24"/>
          <w:szCs w:val="24"/>
          <w:lang w:eastAsia="en-GB"/>
        </w:rPr>
      </w:pPr>
      <w:r w:rsidRPr="00325664">
        <w:rPr>
          <w:rFonts w:eastAsia="Times New Roman"/>
          <w:color w:val="000000"/>
          <w:sz w:val="24"/>
          <w:szCs w:val="24"/>
          <w:lang w:eastAsia="en-GB"/>
        </w:rPr>
        <w:t xml:space="preserve">Nilai tertinggi: </w:t>
      </w:r>
      <m:oMath>
        <m:r>
          <w:rPr>
            <w:rFonts w:ascii="Cambria Math" w:eastAsia="Times New Roman" w:hAnsi="Cambria Math"/>
            <w:color w:val="000000"/>
            <w:sz w:val="24"/>
            <w:szCs w:val="24"/>
            <w:lang w:eastAsia="en-GB"/>
          </w:rPr>
          <m:t>5 x 60= 60</m:t>
        </m:r>
      </m:oMath>
    </w:p>
    <w:p w:rsidR="008B55F8" w:rsidRPr="00325664" w:rsidRDefault="008B55F8" w:rsidP="00325664">
      <w:pPr>
        <w:widowControl w:val="0"/>
        <w:spacing w:after="0" w:line="480" w:lineRule="auto"/>
        <w:ind w:left="709"/>
        <w:jc w:val="both"/>
        <w:rPr>
          <w:oMath/>
          <w:rFonts w:ascii="Cambria Math" w:eastAsia="Times New Roman" w:hAnsi="Cambria Math"/>
          <w:sz w:val="24"/>
          <w:szCs w:val="24"/>
          <w:lang w:eastAsia="en-GB"/>
        </w:rPr>
      </w:pPr>
      <w:r w:rsidRPr="00325664">
        <w:rPr>
          <w:rFonts w:eastAsia="Times New Roman"/>
          <w:color w:val="000000"/>
          <w:sz w:val="24"/>
          <w:szCs w:val="24"/>
          <w:lang w:eastAsia="en-GB"/>
        </w:rPr>
        <w:t xml:space="preserve">Berdasarkan perhitungan tersebut, maka diperoleh panjang kelas interval sebesar </w:t>
      </w:r>
      <m:oMath>
        <m:r>
          <w:rPr>
            <w:rFonts w:ascii="Cambria Math" w:eastAsia="Times New Roman" w:hAnsi="Cambria Math"/>
            <w:color w:val="000000"/>
            <w:sz w:val="24"/>
            <w:szCs w:val="24"/>
            <w:lang w:eastAsia="en-GB"/>
          </w:rPr>
          <m:t>(60-12)/5 = 9,6</m:t>
        </m:r>
      </m:oMath>
    </w:p>
    <w:p w:rsidR="00ED654C" w:rsidRPr="00325664" w:rsidRDefault="008B55F8" w:rsidP="00ED654C">
      <w:pPr>
        <w:widowControl w:val="0"/>
        <w:spacing w:after="0" w:line="480" w:lineRule="auto"/>
        <w:ind w:left="709"/>
        <w:jc w:val="both"/>
        <w:rPr>
          <w:rFonts w:eastAsia="Times New Roman"/>
          <w:color w:val="000000"/>
          <w:sz w:val="24"/>
          <w:szCs w:val="24"/>
          <w:lang w:eastAsia="en-GB"/>
        </w:rPr>
      </w:pPr>
      <w:r w:rsidRPr="00325664">
        <w:rPr>
          <w:rFonts w:eastAsia="Times New Roman"/>
          <w:color w:val="000000"/>
          <w:sz w:val="24"/>
          <w:szCs w:val="24"/>
          <w:lang w:eastAsia="en-GB"/>
        </w:rPr>
        <w:t xml:space="preserve">Atas dasar perhitungan diatas, maka kelas interval untuk </w:t>
      </w:r>
      <w:r w:rsidR="00ED654C">
        <w:rPr>
          <w:rFonts w:eastAsia="Times New Roman"/>
          <w:color w:val="000000"/>
          <w:sz w:val="24"/>
          <w:szCs w:val="24"/>
          <w:lang w:eastAsia="en-GB"/>
        </w:rPr>
        <w:t xml:space="preserve">karakteristik sistem informasi akuntansi manajemen </w:t>
      </w:r>
      <w:r w:rsidRPr="00325664">
        <w:rPr>
          <w:rFonts w:eastAsia="Times New Roman"/>
          <w:color w:val="000000"/>
          <w:sz w:val="24"/>
          <w:szCs w:val="24"/>
          <w:lang w:eastAsia="en-GB"/>
        </w:rPr>
        <w:t>(Variabel Y) yaitu:</w:t>
      </w:r>
    </w:p>
    <w:p w:rsidR="008B55F8" w:rsidRPr="00285144" w:rsidRDefault="008B55F8" w:rsidP="00A07478">
      <w:pPr>
        <w:widowControl w:val="0"/>
        <w:spacing w:after="0" w:line="240" w:lineRule="auto"/>
        <w:contextualSpacing/>
        <w:jc w:val="center"/>
        <w:rPr>
          <w:rFonts w:ascii="Times New Roman" w:eastAsia="Times New Roman" w:hAnsi="Times New Roman" w:cs="Times New Roman"/>
          <w:sz w:val="24"/>
          <w:szCs w:val="24"/>
          <w:lang w:eastAsia="en-GB"/>
        </w:rPr>
      </w:pPr>
      <w:r w:rsidRPr="00285144">
        <w:rPr>
          <w:rFonts w:ascii="Times New Roman" w:eastAsia="Times New Roman" w:hAnsi="Times New Roman" w:cs="Times New Roman"/>
          <w:b/>
          <w:bCs/>
          <w:color w:val="000000"/>
          <w:sz w:val="24"/>
          <w:szCs w:val="24"/>
          <w:lang w:eastAsia="en-GB"/>
        </w:rPr>
        <w:t>Tabel 3.</w:t>
      </w:r>
      <w:r w:rsidR="00185DE1" w:rsidRPr="00285144">
        <w:rPr>
          <w:rFonts w:ascii="Times New Roman" w:eastAsia="Times New Roman" w:hAnsi="Times New Roman" w:cs="Times New Roman"/>
          <w:b/>
          <w:bCs/>
          <w:color w:val="000000"/>
          <w:sz w:val="24"/>
          <w:szCs w:val="24"/>
          <w:lang w:eastAsia="en-GB"/>
        </w:rPr>
        <w:t>7</w:t>
      </w:r>
    </w:p>
    <w:p w:rsidR="008B55F8" w:rsidRPr="00285144" w:rsidRDefault="008B55F8" w:rsidP="00A07478">
      <w:pPr>
        <w:widowControl w:val="0"/>
        <w:spacing w:after="0" w:line="240" w:lineRule="auto"/>
        <w:contextualSpacing/>
        <w:jc w:val="center"/>
        <w:rPr>
          <w:rFonts w:ascii="Times New Roman" w:eastAsia="Times New Roman" w:hAnsi="Times New Roman" w:cs="Times New Roman"/>
          <w:sz w:val="24"/>
          <w:szCs w:val="24"/>
          <w:lang w:eastAsia="en-GB"/>
        </w:rPr>
      </w:pPr>
      <w:r w:rsidRPr="00285144">
        <w:rPr>
          <w:rFonts w:ascii="Times New Roman" w:eastAsia="Times New Roman" w:hAnsi="Times New Roman" w:cs="Times New Roman"/>
          <w:b/>
          <w:bCs/>
          <w:color w:val="000000"/>
          <w:sz w:val="24"/>
          <w:szCs w:val="24"/>
          <w:lang w:eastAsia="en-GB"/>
        </w:rPr>
        <w:t>Kriteria Variabel Y</w:t>
      </w:r>
    </w:p>
    <w:p w:rsidR="00ED654C" w:rsidRDefault="00ED654C" w:rsidP="00ED654C">
      <w:pPr>
        <w:widowControl w:val="0"/>
        <w:spacing w:after="0" w:line="240" w:lineRule="auto"/>
        <w:contextualSpacing/>
        <w:jc w:val="center"/>
        <w:rPr>
          <w:rFonts w:ascii="Times New Roman" w:eastAsia="Times New Roman" w:hAnsi="Times New Roman" w:cs="Times New Roman"/>
          <w:b/>
          <w:color w:val="000000"/>
          <w:sz w:val="24"/>
          <w:szCs w:val="24"/>
          <w:lang w:eastAsia="en-GB"/>
        </w:rPr>
      </w:pPr>
      <w:r w:rsidRPr="00ED654C">
        <w:rPr>
          <w:rFonts w:ascii="Times New Roman" w:eastAsia="Times New Roman" w:hAnsi="Times New Roman" w:cs="Times New Roman"/>
          <w:b/>
          <w:color w:val="000000"/>
          <w:sz w:val="24"/>
          <w:szCs w:val="24"/>
          <w:lang w:eastAsia="en-GB"/>
        </w:rPr>
        <w:t>Karakteristik Sistem Informasi Akuntansi Manajemen</w:t>
      </w:r>
    </w:p>
    <w:p w:rsidR="00ED654C" w:rsidRPr="00ED654C" w:rsidRDefault="00ED654C" w:rsidP="00ED654C">
      <w:pPr>
        <w:widowControl w:val="0"/>
        <w:spacing w:after="0" w:line="240" w:lineRule="auto"/>
        <w:contextualSpacing/>
        <w:jc w:val="center"/>
        <w:rPr>
          <w:rFonts w:ascii="Times New Roman" w:eastAsia="Times New Roman" w:hAnsi="Times New Roman" w:cs="Times New Roman"/>
          <w:b/>
          <w:color w:val="000000"/>
          <w:sz w:val="24"/>
          <w:szCs w:val="24"/>
          <w:lang w:eastAsia="en-GB"/>
        </w:rPr>
      </w:pPr>
    </w:p>
    <w:tbl>
      <w:tblPr>
        <w:tblW w:w="0" w:type="auto"/>
        <w:jc w:val="center"/>
        <w:tblLook w:val="04A0"/>
      </w:tblPr>
      <w:tblGrid>
        <w:gridCol w:w="1320"/>
        <w:gridCol w:w="2113"/>
      </w:tblGrid>
      <w:tr w:rsidR="008B55F8" w:rsidRPr="00285144" w:rsidTr="001868E6">
        <w:trPr>
          <w:trHeight w:val="36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A07478">
            <w:pPr>
              <w:widowControl w:val="0"/>
              <w:spacing w:after="0" w:line="360" w:lineRule="auto"/>
              <w:ind w:right="-20"/>
              <w:contextualSpacing/>
              <w:jc w:val="center"/>
              <w:rPr>
                <w:rFonts w:ascii="Times New Roman" w:eastAsia="Times New Roman" w:hAnsi="Times New Roman" w:cs="Times New Roman"/>
                <w:b/>
                <w:sz w:val="24"/>
                <w:szCs w:val="24"/>
                <w:lang w:eastAsia="en-GB"/>
              </w:rPr>
            </w:pPr>
            <w:r w:rsidRPr="00285144">
              <w:rPr>
                <w:rFonts w:ascii="Times New Roman" w:eastAsia="Times New Roman" w:hAnsi="Times New Roman" w:cs="Times New Roman"/>
                <w:b/>
                <w:color w:val="000000"/>
                <w:sz w:val="24"/>
                <w:szCs w:val="24"/>
                <w:lang w:eastAsia="en-GB"/>
              </w:rPr>
              <w:t>Nilai</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A07478">
            <w:pPr>
              <w:widowControl w:val="0"/>
              <w:spacing w:after="0" w:line="360" w:lineRule="auto"/>
              <w:ind w:right="-20"/>
              <w:contextualSpacing/>
              <w:jc w:val="center"/>
              <w:rPr>
                <w:rFonts w:ascii="Times New Roman" w:eastAsia="Times New Roman" w:hAnsi="Times New Roman" w:cs="Times New Roman"/>
                <w:b/>
                <w:sz w:val="24"/>
                <w:szCs w:val="24"/>
                <w:lang w:eastAsia="en-GB"/>
              </w:rPr>
            </w:pPr>
            <w:r w:rsidRPr="00285144">
              <w:rPr>
                <w:rFonts w:ascii="Times New Roman" w:eastAsia="Times New Roman" w:hAnsi="Times New Roman" w:cs="Times New Roman"/>
                <w:b/>
                <w:color w:val="000000"/>
                <w:sz w:val="24"/>
                <w:szCs w:val="24"/>
                <w:lang w:eastAsia="en-GB"/>
              </w:rPr>
              <w:t>Kriteria</w:t>
            </w:r>
          </w:p>
        </w:tc>
      </w:tr>
      <w:tr w:rsidR="008B55F8" w:rsidRPr="00285144" w:rsidTr="003C30E2">
        <w:trPr>
          <w:trHeight w:val="37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726C01" w:rsidP="00A07478">
            <w:pPr>
              <w:widowControl w:val="0"/>
              <w:spacing w:after="0" w:line="36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12</w:t>
            </w:r>
            <w:r w:rsidR="008B55F8" w:rsidRPr="00285144">
              <w:rPr>
                <w:rFonts w:ascii="Times New Roman" w:eastAsia="Times New Roman" w:hAnsi="Times New Roman" w:cs="Times New Roman"/>
                <w:color w:val="000000"/>
                <w:sz w:val="24"/>
                <w:szCs w:val="24"/>
                <w:lang w:eastAsia="en-GB"/>
              </w:rPr>
              <w:t xml:space="preserve"> – </w:t>
            </w:r>
            <w:r>
              <w:rPr>
                <w:rFonts w:ascii="Times New Roman" w:eastAsia="Times New Roman" w:hAnsi="Times New Roman" w:cs="Times New Roman"/>
                <w:color w:val="000000"/>
                <w:sz w:val="24"/>
                <w:szCs w:val="24"/>
                <w:lang w:eastAsia="en-GB"/>
              </w:rPr>
              <w:t>21,6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A07478">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Tidak Berkualitas</w:t>
            </w:r>
          </w:p>
        </w:tc>
      </w:tr>
      <w:tr w:rsidR="008B55F8" w:rsidRPr="00285144" w:rsidTr="003C30E2">
        <w:trPr>
          <w:trHeight w:val="36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726C01" w:rsidP="00A07478">
            <w:pPr>
              <w:widowControl w:val="0"/>
              <w:spacing w:after="0" w:line="36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21,7</w:t>
            </w:r>
            <w:r w:rsidR="008B55F8" w:rsidRPr="00285144">
              <w:rPr>
                <w:rFonts w:ascii="Times New Roman" w:eastAsia="Times New Roman" w:hAnsi="Times New Roman" w:cs="Times New Roman"/>
                <w:color w:val="000000"/>
                <w:sz w:val="24"/>
                <w:szCs w:val="24"/>
                <w:lang w:eastAsia="en-GB"/>
              </w:rPr>
              <w:t xml:space="preserve"> – </w:t>
            </w:r>
            <w:r>
              <w:rPr>
                <w:rFonts w:ascii="Times New Roman" w:eastAsia="Times New Roman" w:hAnsi="Times New Roman" w:cs="Times New Roman"/>
                <w:color w:val="000000"/>
                <w:sz w:val="24"/>
                <w:szCs w:val="24"/>
                <w:lang w:eastAsia="en-GB"/>
              </w:rPr>
              <w:t>31,2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A07478">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Kurang Berkualitas</w:t>
            </w:r>
          </w:p>
        </w:tc>
      </w:tr>
      <w:tr w:rsidR="008B55F8" w:rsidRPr="00285144" w:rsidTr="003C30E2">
        <w:trPr>
          <w:trHeight w:val="36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726C01" w:rsidP="00A07478">
            <w:pPr>
              <w:widowControl w:val="0"/>
              <w:spacing w:after="0" w:line="36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31,3</w:t>
            </w:r>
            <w:r w:rsidR="008B55F8" w:rsidRPr="00285144">
              <w:rPr>
                <w:rFonts w:ascii="Times New Roman" w:eastAsia="Times New Roman" w:hAnsi="Times New Roman" w:cs="Times New Roman"/>
                <w:color w:val="000000"/>
                <w:sz w:val="24"/>
                <w:szCs w:val="24"/>
                <w:lang w:eastAsia="en-GB"/>
              </w:rPr>
              <w:t xml:space="preserve"> – </w:t>
            </w:r>
            <w:r>
              <w:rPr>
                <w:rFonts w:ascii="Times New Roman" w:eastAsia="Times New Roman" w:hAnsi="Times New Roman" w:cs="Times New Roman"/>
                <w:color w:val="000000"/>
                <w:sz w:val="24"/>
                <w:szCs w:val="24"/>
                <w:lang w:eastAsia="en-GB"/>
              </w:rPr>
              <w:t>40,8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A07478">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Cukup Berkualitas</w:t>
            </w:r>
          </w:p>
        </w:tc>
      </w:tr>
      <w:tr w:rsidR="008B55F8" w:rsidRPr="00285144" w:rsidTr="003C30E2">
        <w:trPr>
          <w:trHeight w:val="36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726C01" w:rsidP="00A07478">
            <w:pPr>
              <w:widowControl w:val="0"/>
              <w:spacing w:after="0" w:line="36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40,9</w:t>
            </w:r>
            <w:r w:rsidR="008B55F8" w:rsidRPr="00285144">
              <w:rPr>
                <w:rFonts w:ascii="Times New Roman" w:eastAsia="Times New Roman" w:hAnsi="Times New Roman" w:cs="Times New Roman"/>
                <w:color w:val="000000"/>
                <w:sz w:val="24"/>
                <w:szCs w:val="24"/>
                <w:lang w:eastAsia="en-GB"/>
              </w:rPr>
              <w:t xml:space="preserve"> – </w:t>
            </w:r>
            <w:r>
              <w:rPr>
                <w:rFonts w:ascii="Times New Roman" w:eastAsia="Times New Roman" w:hAnsi="Times New Roman" w:cs="Times New Roman"/>
                <w:color w:val="000000"/>
                <w:sz w:val="24"/>
                <w:szCs w:val="24"/>
                <w:lang w:eastAsia="en-GB"/>
              </w:rPr>
              <w:t>50,4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A07478">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Berkualitas</w:t>
            </w:r>
          </w:p>
        </w:tc>
      </w:tr>
      <w:tr w:rsidR="008B55F8" w:rsidRPr="00285144" w:rsidTr="003C30E2">
        <w:trPr>
          <w:trHeight w:val="36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726C01" w:rsidP="00A07478">
            <w:pPr>
              <w:widowControl w:val="0"/>
              <w:spacing w:after="0" w:line="36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50,5 </w:t>
            </w:r>
            <w:r w:rsidR="00ED654C">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6</w:t>
            </w:r>
            <w:r w:rsidR="008B55F8" w:rsidRPr="00285144">
              <w:rPr>
                <w:rFonts w:ascii="Times New Roman" w:eastAsia="Times New Roman" w:hAnsi="Times New Roman" w:cs="Times New Roman"/>
                <w:color w:val="000000"/>
                <w:sz w:val="24"/>
                <w:szCs w:val="24"/>
                <w:lang w:eastAsia="en-GB"/>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A07478">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Sangat Berkualitas</w:t>
            </w:r>
          </w:p>
        </w:tc>
      </w:tr>
    </w:tbl>
    <w:p w:rsidR="008B55F8" w:rsidRDefault="008B55F8" w:rsidP="00ED654C">
      <w:pPr>
        <w:widowControl w:val="0"/>
        <w:spacing w:before="240" w:line="480" w:lineRule="auto"/>
        <w:contextualSpacing/>
        <w:jc w:val="both"/>
        <w:rPr>
          <w:rFonts w:ascii="Times New Roman" w:eastAsia="Times New Roman" w:hAnsi="Times New Roman" w:cs="Times New Roman"/>
          <w:sz w:val="24"/>
          <w:szCs w:val="24"/>
          <w:lang w:eastAsia="en-GB"/>
        </w:rPr>
      </w:pPr>
    </w:p>
    <w:p w:rsidR="00ED654C" w:rsidRPr="00285144" w:rsidRDefault="00ED654C" w:rsidP="00ED654C">
      <w:pPr>
        <w:widowControl w:val="0"/>
        <w:spacing w:before="240" w:line="480" w:lineRule="auto"/>
        <w:contextualSpacing/>
        <w:jc w:val="both"/>
        <w:rPr>
          <w:rFonts w:ascii="Times New Roman" w:eastAsia="Times New Roman" w:hAnsi="Times New Roman" w:cs="Times New Roman"/>
          <w:sz w:val="24"/>
          <w:szCs w:val="24"/>
          <w:lang w:eastAsia="en-GB"/>
        </w:rPr>
      </w:pPr>
    </w:p>
    <w:p w:rsidR="008B55F8" w:rsidRPr="00285144" w:rsidRDefault="003C30E2" w:rsidP="00ED654C">
      <w:pPr>
        <w:widowControl w:val="0"/>
        <w:tabs>
          <w:tab w:val="left" w:pos="709"/>
        </w:tabs>
        <w:spacing w:before="240" w:line="480" w:lineRule="auto"/>
        <w:contextualSpacing/>
        <w:jc w:val="both"/>
        <w:textAlignment w:val="baseline"/>
        <w:rPr>
          <w:rFonts w:ascii="Times New Roman" w:eastAsia="Times New Roman" w:hAnsi="Times New Roman" w:cs="Times New Roman"/>
          <w:b/>
          <w:bCs/>
          <w:color w:val="000000"/>
          <w:sz w:val="24"/>
          <w:szCs w:val="24"/>
          <w:lang w:eastAsia="en-GB"/>
        </w:rPr>
      </w:pPr>
      <w:r w:rsidRPr="00285144">
        <w:rPr>
          <w:rFonts w:ascii="Times New Roman" w:eastAsia="Times New Roman" w:hAnsi="Times New Roman" w:cs="Times New Roman"/>
          <w:b/>
          <w:sz w:val="24"/>
          <w:szCs w:val="24"/>
          <w:lang w:eastAsia="en-GB"/>
        </w:rPr>
        <w:t>3.5.2.</w:t>
      </w:r>
      <w:r w:rsidRPr="00285144">
        <w:rPr>
          <w:rFonts w:ascii="Times New Roman" w:eastAsia="Times New Roman" w:hAnsi="Times New Roman" w:cs="Times New Roman"/>
          <w:sz w:val="24"/>
          <w:szCs w:val="24"/>
          <w:lang w:eastAsia="en-GB"/>
        </w:rPr>
        <w:tab/>
      </w:r>
      <w:r w:rsidR="008B55F8" w:rsidRPr="00285144">
        <w:rPr>
          <w:rFonts w:ascii="Times New Roman" w:eastAsia="Times New Roman" w:hAnsi="Times New Roman" w:cs="Times New Roman"/>
          <w:b/>
          <w:bCs/>
          <w:color w:val="000000"/>
          <w:sz w:val="24"/>
          <w:szCs w:val="24"/>
          <w:lang w:eastAsia="en-GB"/>
        </w:rPr>
        <w:t>Uji Validitas dan Reliabilitas Instrumen</w:t>
      </w:r>
    </w:p>
    <w:p w:rsidR="00DC3262" w:rsidRPr="00285144" w:rsidRDefault="008B55F8" w:rsidP="00ED654C">
      <w:pPr>
        <w:widowControl w:val="0"/>
        <w:tabs>
          <w:tab w:val="left" w:pos="709"/>
        </w:tabs>
        <w:spacing w:before="240" w:line="456" w:lineRule="auto"/>
        <w:contextualSpacing/>
        <w:jc w:val="both"/>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ab/>
        <w:t xml:space="preserve">Dalam mengungkap variabel-variabel yang diteliti dalam suatu penelitian diperlukan alat ukur yang valid dan dapat diandalkan, atau dengan kata lain harus memiliki validitas dan realibilitas. Hal ini diperlukan agar hasil akhir dan kesimpulan yang dikemukakan peneliti tidak akan keliru dan memberikan gambaran yang tidak jauh berbeda dengan keadaan yang sebenarnya serta hipotesis yang digunakan juga akan mengenai sasarannya. Suatu alat ukur dan tidak reliabel akan memberikan informasi yang tidak akurat mengenai keadaan </w:t>
      </w:r>
      <w:r w:rsidRPr="00285144">
        <w:rPr>
          <w:rFonts w:ascii="Times New Roman" w:eastAsia="Times New Roman" w:hAnsi="Times New Roman" w:cs="Times New Roman"/>
          <w:color w:val="000000"/>
          <w:sz w:val="24"/>
          <w:szCs w:val="24"/>
          <w:lang w:eastAsia="en-GB"/>
        </w:rPr>
        <w:lastRenderedPageBreak/>
        <w:t>subjek atau individu yang dikenai tes tersebut. Untuk itulah maka diperlukan uji validitas dan uji reliabilitas.</w:t>
      </w:r>
    </w:p>
    <w:p w:rsidR="008B55F8" w:rsidRPr="00285144" w:rsidRDefault="008B55F8" w:rsidP="00A07478">
      <w:pPr>
        <w:pStyle w:val="ListParagraph"/>
        <w:widowControl w:val="0"/>
        <w:numPr>
          <w:ilvl w:val="0"/>
          <w:numId w:val="48"/>
        </w:numPr>
        <w:spacing w:after="0" w:line="480" w:lineRule="auto"/>
        <w:ind w:left="426" w:hanging="426"/>
        <w:jc w:val="both"/>
        <w:textAlignment w:val="baseline"/>
        <w:rPr>
          <w:rFonts w:eastAsia="Times New Roman"/>
          <w:b/>
          <w:bCs/>
          <w:color w:val="000000"/>
          <w:sz w:val="24"/>
          <w:szCs w:val="24"/>
          <w:lang w:eastAsia="en-GB"/>
        </w:rPr>
      </w:pPr>
      <w:r w:rsidRPr="00285144">
        <w:rPr>
          <w:rFonts w:eastAsia="Times New Roman"/>
          <w:b/>
          <w:bCs/>
          <w:color w:val="000000"/>
          <w:sz w:val="24"/>
          <w:szCs w:val="24"/>
          <w:lang w:eastAsia="en-GB"/>
        </w:rPr>
        <w:t>Uji Validitas</w:t>
      </w:r>
    </w:p>
    <w:p w:rsidR="008B55F8" w:rsidRPr="00285144" w:rsidRDefault="008B55F8" w:rsidP="00A07478">
      <w:pPr>
        <w:widowControl w:val="0"/>
        <w:spacing w:after="0" w:line="480" w:lineRule="auto"/>
        <w:ind w:firstLine="720"/>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Yang dimaksud dengan uji validitas adalah suatu data dapat dipercaya kebenarannya sesuai dengan kenyataan. Menurut Sugiyono (2013: 172) bahwa:  </w:t>
      </w:r>
    </w:p>
    <w:p w:rsidR="008B55F8" w:rsidRPr="00285144" w:rsidRDefault="008B55F8" w:rsidP="00A07478">
      <w:pPr>
        <w:widowControl w:val="0"/>
        <w:spacing w:after="0"/>
        <w:ind w:left="709" w:firstLine="11"/>
        <w:contextualSpacing/>
        <w:jc w:val="both"/>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“Valid berarti instrumen tersebut dapat digunakan untuk mengukur apa yang seharusnya diukur.Data yang diperoleh melalui penelitian itu adalahdata empiris (teramati) yang mempunyai kriteria</w:t>
      </w:r>
      <w:r w:rsidR="001868E6" w:rsidRPr="00285144">
        <w:rPr>
          <w:rFonts w:ascii="Times New Roman" w:eastAsia="Times New Roman" w:hAnsi="Times New Roman" w:cs="Times New Roman"/>
          <w:color w:val="000000"/>
          <w:sz w:val="24"/>
          <w:szCs w:val="24"/>
          <w:lang w:eastAsia="en-GB"/>
        </w:rPr>
        <w:t xml:space="preserve"> tertentu yang valid. Validitas </w:t>
      </w:r>
      <w:r w:rsidRPr="00285144">
        <w:rPr>
          <w:rFonts w:ascii="Times New Roman" w:eastAsia="Times New Roman" w:hAnsi="Times New Roman" w:cs="Times New Roman"/>
          <w:color w:val="000000"/>
          <w:sz w:val="24"/>
          <w:szCs w:val="24"/>
          <w:lang w:eastAsia="en-GB"/>
        </w:rPr>
        <w:t>menunjukkan derajat ketepatan antara data yang sesungguhnyaterjadi pada objek dengan data yang dapat dikumpulkan oleh peneliti.”</w:t>
      </w:r>
    </w:p>
    <w:p w:rsidR="008B55F8" w:rsidRPr="00285144" w:rsidRDefault="00A07478" w:rsidP="00A07478">
      <w:pPr>
        <w:widowControl w:val="0"/>
        <w:tabs>
          <w:tab w:val="left" w:pos="709"/>
        </w:tabs>
        <w:spacing w:after="0" w:line="456"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ab/>
      </w:r>
      <w:r w:rsidR="008B55F8" w:rsidRPr="00285144">
        <w:rPr>
          <w:rFonts w:ascii="Times New Roman" w:eastAsia="Times New Roman" w:hAnsi="Times New Roman" w:cs="Times New Roman"/>
          <w:color w:val="000000"/>
          <w:sz w:val="24"/>
          <w:szCs w:val="24"/>
          <w:lang w:eastAsia="en-GB"/>
        </w:rPr>
        <w:t xml:space="preserve">Pengujian validitas digunakan untuk mengukur sah atau valid tidaknya suatu kuesioner. Valid berarti instrumen tersebut dapat digunakan untuk mengukur apa yang seharusnya diukur. Pengujian validitas ini menggunakan fasilitas dalam program SPSS versi 22. </w:t>
      </w:r>
    </w:p>
    <w:p w:rsidR="008B55F8" w:rsidRPr="00285144" w:rsidRDefault="00A07478" w:rsidP="00A07478">
      <w:pPr>
        <w:widowControl w:val="0"/>
        <w:tabs>
          <w:tab w:val="left" w:pos="709"/>
        </w:tabs>
        <w:spacing w:after="0" w:line="456"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ab/>
      </w:r>
      <w:r w:rsidR="008B55F8" w:rsidRPr="00285144">
        <w:rPr>
          <w:rFonts w:ascii="Times New Roman" w:eastAsia="Times New Roman" w:hAnsi="Times New Roman" w:cs="Times New Roman"/>
          <w:color w:val="000000"/>
          <w:sz w:val="24"/>
          <w:szCs w:val="24"/>
          <w:lang w:eastAsia="en-GB"/>
        </w:rPr>
        <w:t>Keputusan uji validitas ditentukan dengan ketentuan sebagai berikut :</w:t>
      </w:r>
    </w:p>
    <w:p w:rsidR="008B55F8" w:rsidRPr="00285144" w:rsidRDefault="008B55F8" w:rsidP="008474A0">
      <w:pPr>
        <w:widowControl w:val="0"/>
        <w:numPr>
          <w:ilvl w:val="0"/>
          <w:numId w:val="19"/>
        </w:numPr>
        <w:spacing w:after="0" w:line="480" w:lineRule="auto"/>
        <w:ind w:left="426"/>
        <w:contextualSpacing/>
        <w:jc w:val="both"/>
        <w:textAlignment w:val="baseline"/>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 xml:space="preserve">Jika </w:t>
      </w:r>
      <m:oMath>
        <m:r>
          <w:rPr>
            <w:rFonts w:ascii="Cambria Math" w:eastAsia="Times New Roman" w:hAnsi="Cambria Math" w:cs="Times New Roman"/>
            <w:color w:val="000000"/>
            <w:sz w:val="24"/>
            <w:szCs w:val="24"/>
            <w:lang w:eastAsia="en-GB"/>
          </w:rPr>
          <m:t>r ≥ 0,30</m:t>
        </m:r>
      </m:oMath>
      <w:r w:rsidRPr="00285144">
        <w:rPr>
          <w:rFonts w:ascii="Times New Roman" w:eastAsia="Times New Roman" w:hAnsi="Times New Roman" w:cs="Times New Roman"/>
          <w:color w:val="000000"/>
          <w:sz w:val="24"/>
          <w:szCs w:val="24"/>
          <w:lang w:eastAsia="en-GB"/>
        </w:rPr>
        <w:t xml:space="preserve">, maka </w:t>
      </w:r>
      <w:r w:rsidRPr="00285144">
        <w:rPr>
          <w:rFonts w:ascii="Times New Roman" w:eastAsia="Times New Roman" w:hAnsi="Times New Roman" w:cs="Times New Roman"/>
          <w:i/>
          <w:iCs/>
          <w:color w:val="000000"/>
          <w:sz w:val="24"/>
          <w:szCs w:val="24"/>
          <w:lang w:eastAsia="en-GB"/>
        </w:rPr>
        <w:t>item-item</w:t>
      </w:r>
      <w:r w:rsidRPr="00285144">
        <w:rPr>
          <w:rFonts w:ascii="Times New Roman" w:eastAsia="Times New Roman" w:hAnsi="Times New Roman" w:cs="Times New Roman"/>
          <w:color w:val="000000"/>
          <w:sz w:val="24"/>
          <w:szCs w:val="24"/>
          <w:lang w:eastAsia="en-GB"/>
        </w:rPr>
        <w:t xml:space="preserve"> pertany</w:t>
      </w:r>
      <w:r w:rsidR="003C30E2" w:rsidRPr="00285144">
        <w:rPr>
          <w:rFonts w:ascii="Times New Roman" w:eastAsia="Times New Roman" w:hAnsi="Times New Roman" w:cs="Times New Roman"/>
          <w:color w:val="000000"/>
          <w:sz w:val="24"/>
          <w:szCs w:val="24"/>
          <w:lang w:eastAsia="en-GB"/>
        </w:rPr>
        <w:t>aan dari kuesioner adalah valid.</w:t>
      </w:r>
    </w:p>
    <w:p w:rsidR="003C30E2" w:rsidRPr="00285144" w:rsidRDefault="008B55F8" w:rsidP="008474A0">
      <w:pPr>
        <w:widowControl w:val="0"/>
        <w:numPr>
          <w:ilvl w:val="0"/>
          <w:numId w:val="19"/>
        </w:numPr>
        <w:spacing w:after="0" w:line="480" w:lineRule="auto"/>
        <w:ind w:left="426"/>
        <w:contextualSpacing/>
        <w:jc w:val="both"/>
        <w:textAlignment w:val="baseline"/>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 xml:space="preserve">Jika </w:t>
      </w:r>
      <m:oMath>
        <m:r>
          <w:rPr>
            <w:rFonts w:ascii="Cambria Math" w:eastAsia="Times New Roman" w:hAnsi="Cambria Math" w:cs="Times New Roman"/>
            <w:color w:val="000000"/>
            <w:sz w:val="24"/>
            <w:szCs w:val="24"/>
            <w:lang w:eastAsia="en-GB"/>
          </w:rPr>
          <m:t>r ≤ 0,30</m:t>
        </m:r>
      </m:oMath>
      <w:r w:rsidRPr="00285144">
        <w:rPr>
          <w:rFonts w:ascii="Times New Roman" w:eastAsia="Times New Roman" w:hAnsi="Times New Roman" w:cs="Times New Roman"/>
          <w:color w:val="000000"/>
          <w:sz w:val="24"/>
          <w:szCs w:val="24"/>
          <w:lang w:eastAsia="en-GB"/>
        </w:rPr>
        <w:t xml:space="preserve">, maka </w:t>
      </w:r>
      <w:r w:rsidRPr="00285144">
        <w:rPr>
          <w:rFonts w:ascii="Times New Roman" w:eastAsia="Times New Roman" w:hAnsi="Times New Roman" w:cs="Times New Roman"/>
          <w:i/>
          <w:iCs/>
          <w:color w:val="000000"/>
          <w:sz w:val="24"/>
          <w:szCs w:val="24"/>
          <w:lang w:eastAsia="en-GB"/>
        </w:rPr>
        <w:t>item-item</w:t>
      </w:r>
      <w:r w:rsidRPr="00285144">
        <w:rPr>
          <w:rFonts w:ascii="Times New Roman" w:eastAsia="Times New Roman" w:hAnsi="Times New Roman" w:cs="Times New Roman"/>
          <w:color w:val="000000"/>
          <w:sz w:val="24"/>
          <w:szCs w:val="24"/>
          <w:lang w:eastAsia="en-GB"/>
        </w:rPr>
        <w:t xml:space="preserve"> pertanyaan dari kuesioner adalah tidak valid</w:t>
      </w:r>
      <w:r w:rsidR="003C30E2" w:rsidRPr="00285144">
        <w:rPr>
          <w:rFonts w:ascii="Times New Roman" w:eastAsia="Times New Roman" w:hAnsi="Times New Roman" w:cs="Times New Roman"/>
          <w:color w:val="000000"/>
          <w:sz w:val="24"/>
          <w:szCs w:val="24"/>
          <w:lang w:eastAsia="en-GB"/>
        </w:rPr>
        <w:t>.</w:t>
      </w:r>
    </w:p>
    <w:p w:rsidR="008B55F8" w:rsidRPr="00285144" w:rsidRDefault="008B55F8" w:rsidP="00A07478">
      <w:pPr>
        <w:pStyle w:val="ListParagraph"/>
        <w:widowControl w:val="0"/>
        <w:numPr>
          <w:ilvl w:val="0"/>
          <w:numId w:val="48"/>
        </w:numPr>
        <w:spacing w:after="0" w:line="480" w:lineRule="auto"/>
        <w:ind w:left="426" w:hanging="426"/>
        <w:jc w:val="both"/>
        <w:textAlignment w:val="baseline"/>
        <w:rPr>
          <w:rFonts w:eastAsia="Times New Roman"/>
          <w:b/>
          <w:bCs/>
          <w:color w:val="000000"/>
          <w:sz w:val="24"/>
          <w:szCs w:val="24"/>
          <w:lang w:eastAsia="en-GB"/>
        </w:rPr>
      </w:pPr>
      <w:r w:rsidRPr="00285144">
        <w:rPr>
          <w:rFonts w:eastAsia="Times New Roman"/>
          <w:b/>
          <w:bCs/>
          <w:color w:val="000000"/>
          <w:sz w:val="24"/>
          <w:szCs w:val="24"/>
          <w:lang w:eastAsia="en-GB"/>
        </w:rPr>
        <w:t>Uji Reliabilitas</w:t>
      </w:r>
    </w:p>
    <w:p w:rsidR="00DC3262" w:rsidRPr="00285144" w:rsidRDefault="008B55F8" w:rsidP="008474A0">
      <w:pPr>
        <w:widowControl w:val="0"/>
        <w:spacing w:after="0" w:line="480" w:lineRule="auto"/>
        <w:ind w:left="720"/>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Menurut Sugiyono (2013:172), mengemukakan bahwa :</w:t>
      </w:r>
    </w:p>
    <w:p w:rsidR="008B55F8" w:rsidRPr="00285144" w:rsidRDefault="008B55F8" w:rsidP="008474A0">
      <w:pPr>
        <w:widowControl w:val="0"/>
        <w:spacing w:after="0" w:line="480" w:lineRule="auto"/>
        <w:ind w:left="720"/>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“Uji reliabilitas digunakan untuk mendapatkan hasil penelitian yang valid dan reliable dan digunakan untuk mengukur berkali-kali menghasilkan data yang sama (konsistensi).”</w:t>
      </w:r>
    </w:p>
    <w:p w:rsidR="008B55F8" w:rsidRPr="00285144" w:rsidRDefault="008B55F8" w:rsidP="00A07478">
      <w:pPr>
        <w:widowControl w:val="0"/>
        <w:spacing w:after="0" w:line="480" w:lineRule="auto"/>
        <w:ind w:firstLine="709"/>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 xml:space="preserve">Uji reliabilitas dilakukan untuk mengetahui seberapa jauh hasil pengukuran tetap konsisten apabila dilakukan dengan menggunakan alat ukut </w:t>
      </w:r>
      <w:r w:rsidRPr="00285144">
        <w:rPr>
          <w:rFonts w:ascii="Times New Roman" w:eastAsia="Times New Roman" w:hAnsi="Times New Roman" w:cs="Times New Roman"/>
          <w:color w:val="000000"/>
          <w:sz w:val="24"/>
          <w:szCs w:val="24"/>
          <w:lang w:eastAsia="en-GB"/>
        </w:rPr>
        <w:lastRenderedPageBreak/>
        <w:t xml:space="preserve">yang sama. Untuk melihat reliabilitas masing-masing instrumen yang digunakan, penulis menggunakan koefisisen </w:t>
      </w:r>
      <w:r w:rsidRPr="00285144">
        <w:rPr>
          <w:rFonts w:ascii="Times New Roman" w:eastAsia="Times New Roman" w:hAnsi="Times New Roman" w:cs="Times New Roman"/>
          <w:i/>
          <w:iCs/>
          <w:color w:val="000000"/>
          <w:sz w:val="24"/>
          <w:szCs w:val="24"/>
          <w:lang w:eastAsia="en-GB"/>
        </w:rPr>
        <w:t>croncbach’s alpha</w:t>
      </w:r>
      <w:r w:rsidRPr="00285144">
        <w:rPr>
          <w:rFonts w:ascii="Times New Roman" w:eastAsia="Times New Roman" w:hAnsi="Times New Roman" w:cs="Times New Roman"/>
          <w:color w:val="000000"/>
          <w:sz w:val="24"/>
          <w:szCs w:val="24"/>
          <w:lang w:eastAsia="en-GB"/>
        </w:rPr>
        <w:t xml:space="preserve"> (α) dengan menggunakan fasilitas SPSS versi 22. Suatu instrumen dikatakan reliabel jika nilai </w:t>
      </w:r>
      <w:r w:rsidRPr="00285144">
        <w:rPr>
          <w:rFonts w:ascii="Times New Roman" w:eastAsia="Times New Roman" w:hAnsi="Times New Roman" w:cs="Times New Roman"/>
          <w:i/>
          <w:iCs/>
          <w:color w:val="000000"/>
          <w:sz w:val="24"/>
          <w:szCs w:val="24"/>
          <w:lang w:eastAsia="en-GB"/>
        </w:rPr>
        <w:t>croncbach</w:t>
      </w:r>
      <w:r w:rsidRPr="00285144">
        <w:rPr>
          <w:rFonts w:ascii="Times New Roman" w:eastAsia="Times New Roman" w:hAnsi="Times New Roman" w:cs="Times New Roman"/>
          <w:color w:val="000000"/>
          <w:sz w:val="24"/>
          <w:szCs w:val="24"/>
          <w:lang w:eastAsia="en-GB"/>
        </w:rPr>
        <w:t xml:space="preserve"> lebih besar dari 0,6 yang dirumuskan :</w:t>
      </w:r>
    </w:p>
    <w:p w:rsidR="008B55F8" w:rsidRPr="00285144" w:rsidRDefault="008B55F8" w:rsidP="00A07478">
      <w:pPr>
        <w:widowControl w:val="0"/>
        <w:spacing w:after="0" w:line="480" w:lineRule="auto"/>
        <w:ind w:firstLine="709"/>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 xml:space="preserve">Menurut Suharsimi Arikunto edisi revisi (2010: 239) untuk menguji reliabilitas maka digunakan rumus </w:t>
      </w:r>
      <w:r w:rsidRPr="00285144">
        <w:rPr>
          <w:rFonts w:ascii="Times New Roman" w:eastAsia="Times New Roman" w:hAnsi="Times New Roman" w:cs="Times New Roman"/>
          <w:i/>
          <w:iCs/>
          <w:color w:val="000000"/>
          <w:sz w:val="24"/>
          <w:szCs w:val="24"/>
          <w:lang w:eastAsia="en-GB"/>
        </w:rPr>
        <w:t>Alpha</w:t>
      </w:r>
      <w:r w:rsidRPr="00285144">
        <w:rPr>
          <w:rFonts w:ascii="Times New Roman" w:eastAsia="Times New Roman" w:hAnsi="Times New Roman" w:cs="Times New Roman"/>
          <w:color w:val="000000"/>
          <w:sz w:val="24"/>
          <w:szCs w:val="24"/>
          <w:lang w:eastAsia="en-GB"/>
        </w:rPr>
        <w:t xml:space="preserve"> sebagai berikut:</w:t>
      </w:r>
    </w:p>
    <w:p w:rsidR="008B55F8" w:rsidRPr="00A46473" w:rsidRDefault="00BC1263" w:rsidP="00A07478">
      <w:pPr>
        <w:widowControl w:val="0"/>
        <w:spacing w:after="0" w:line="480" w:lineRule="auto"/>
        <w:contextualSpacing/>
        <w:jc w:val="center"/>
        <w:rPr>
          <w:rFonts w:ascii="Times New Roman" w:eastAsia="Times New Roman" w:hAnsi="Times New Roman" w:cs="Times New Roman"/>
          <w:color w:val="000000"/>
          <w:sz w:val="24"/>
          <w:szCs w:val="24"/>
          <w:lang w:eastAsia="en-GB"/>
        </w:rPr>
      </w:pPr>
      <m:oMathPara>
        <m:oMath>
          <m:sSub>
            <m:sSubPr>
              <m:ctrlPr>
                <w:rPr>
                  <w:rFonts w:ascii="Cambria Math" w:eastAsia="Times New Roman" w:hAnsi="Cambria Math" w:cs="Times New Roman"/>
                  <w:i/>
                  <w:color w:val="000000"/>
                  <w:sz w:val="24"/>
                  <w:szCs w:val="24"/>
                  <w:lang w:eastAsia="en-GB"/>
                </w:rPr>
              </m:ctrlPr>
            </m:sSubPr>
            <m:e>
              <m:r>
                <w:rPr>
                  <w:rFonts w:ascii="Cambria Math" w:eastAsia="Times New Roman" w:hAnsi="Cambria Math" w:cs="Times New Roman"/>
                  <w:color w:val="000000"/>
                  <w:sz w:val="24"/>
                  <w:szCs w:val="24"/>
                  <w:lang w:eastAsia="en-GB"/>
                </w:rPr>
                <m:t>r</m:t>
              </m:r>
            </m:e>
            <m:sub>
              <m:r>
                <w:rPr>
                  <w:rFonts w:ascii="Cambria Math" w:eastAsia="Times New Roman" w:hAnsi="Cambria Math" w:cs="Times New Roman"/>
                  <w:color w:val="000000"/>
                  <w:sz w:val="24"/>
                  <w:szCs w:val="24"/>
                  <w:lang w:eastAsia="en-GB"/>
                </w:rPr>
                <m:t>11</m:t>
              </m:r>
            </m:sub>
          </m:sSub>
          <m:r>
            <w:rPr>
              <w:rFonts w:ascii="Cambria Math" w:eastAsia="Times New Roman" w:hAnsi="Cambria Math" w:cs="Times New Roman"/>
              <w:color w:val="000000"/>
              <w:sz w:val="24"/>
              <w:szCs w:val="24"/>
              <w:lang w:eastAsia="en-GB"/>
            </w:rPr>
            <m:t>=[</m:t>
          </m:r>
          <m:f>
            <m:fPr>
              <m:ctrlPr>
                <w:rPr>
                  <w:rFonts w:ascii="Cambria Math" w:eastAsia="Times New Roman" w:hAnsi="Cambria Math" w:cs="Times New Roman"/>
                  <w:i/>
                  <w:color w:val="000000"/>
                  <w:sz w:val="24"/>
                  <w:szCs w:val="24"/>
                  <w:lang w:eastAsia="en-GB"/>
                </w:rPr>
              </m:ctrlPr>
            </m:fPr>
            <m:num>
              <m:r>
                <w:rPr>
                  <w:rFonts w:ascii="Cambria Math" w:eastAsia="Times New Roman" w:hAnsi="Cambria Math" w:cs="Times New Roman"/>
                  <w:color w:val="000000"/>
                  <w:sz w:val="24"/>
                  <w:szCs w:val="24"/>
                  <w:lang w:eastAsia="en-GB"/>
                </w:rPr>
                <m:t>k</m:t>
              </m:r>
            </m:num>
            <m:den>
              <m:r>
                <w:rPr>
                  <w:rFonts w:ascii="Cambria Math" w:eastAsia="Times New Roman" w:hAnsi="Cambria Math" w:cs="Times New Roman"/>
                  <w:color w:val="000000"/>
                  <w:sz w:val="24"/>
                  <w:szCs w:val="24"/>
                  <w:lang w:eastAsia="en-GB"/>
                </w:rPr>
                <m:t>k-1</m:t>
              </m:r>
            </m:den>
          </m:f>
          <m:r>
            <w:rPr>
              <w:rFonts w:ascii="Cambria Math" w:eastAsia="Times New Roman" w:hAnsi="Cambria Math" w:cs="Times New Roman"/>
              <w:color w:val="000000"/>
              <w:sz w:val="24"/>
              <w:szCs w:val="24"/>
              <w:lang w:eastAsia="en-GB"/>
            </w:rPr>
            <m:t>][1-</m:t>
          </m:r>
          <m:f>
            <m:fPr>
              <m:ctrlPr>
                <w:rPr>
                  <w:rFonts w:ascii="Cambria Math" w:eastAsia="Times New Roman" w:hAnsi="Cambria Math" w:cs="Times New Roman"/>
                  <w:i/>
                  <w:color w:val="000000"/>
                  <w:sz w:val="24"/>
                  <w:szCs w:val="24"/>
                  <w:lang w:eastAsia="en-GB"/>
                </w:rPr>
              </m:ctrlPr>
            </m:fPr>
            <m:num>
              <m:r>
                <m:rPr>
                  <m:sty m:val="p"/>
                </m:rPr>
                <w:rPr>
                  <w:rFonts w:ascii="Cambria Math" w:eastAsia="Times New Roman" w:hAnsi="Cambria Math" w:cs="Times New Roman"/>
                  <w:color w:val="000000"/>
                  <w:sz w:val="24"/>
                  <w:szCs w:val="24"/>
                  <w:lang w:eastAsia="en-GB"/>
                </w:rPr>
                <m:t>Σ</m:t>
              </m:r>
              <m:sSub>
                <m:sSubPr>
                  <m:ctrlPr>
                    <w:rPr>
                      <w:rFonts w:ascii="Cambria Math" w:eastAsia="Times New Roman" w:hAnsi="Cambria Math" w:cs="Times New Roman"/>
                      <w:i/>
                      <w:color w:val="000000"/>
                      <w:sz w:val="24"/>
                      <w:szCs w:val="24"/>
                      <w:lang w:eastAsia="en-GB"/>
                    </w:rPr>
                  </m:ctrlPr>
                </m:sSubPr>
                <m:e>
                  <m:r>
                    <w:rPr>
                      <w:rFonts w:ascii="Cambria Math" w:eastAsia="Times New Roman" w:hAnsi="Cambria Math" w:cs="Times New Roman"/>
                      <w:color w:val="000000"/>
                      <w:sz w:val="24"/>
                      <w:szCs w:val="24"/>
                      <w:lang w:eastAsia="en-GB"/>
                    </w:rPr>
                    <m:t>α</m:t>
                  </m:r>
                </m:e>
                <m:sub>
                  <m:sSup>
                    <m:sSupPr>
                      <m:ctrlPr>
                        <w:rPr>
                          <w:rFonts w:ascii="Cambria Math" w:eastAsia="Times New Roman" w:hAnsi="Cambria Math" w:cs="Times New Roman"/>
                          <w:i/>
                          <w:color w:val="000000"/>
                          <w:sz w:val="24"/>
                          <w:szCs w:val="24"/>
                          <w:lang w:eastAsia="en-GB"/>
                        </w:rPr>
                      </m:ctrlPr>
                    </m:sSupPr>
                    <m:e>
                      <m:r>
                        <w:rPr>
                          <w:rFonts w:ascii="Cambria Math" w:eastAsia="Times New Roman" w:hAnsi="Cambria Math" w:cs="Times New Roman"/>
                          <w:color w:val="000000"/>
                          <w:sz w:val="24"/>
                          <w:szCs w:val="24"/>
                          <w:lang w:eastAsia="en-GB"/>
                        </w:rPr>
                        <m:t>i</m:t>
                      </m:r>
                    </m:e>
                    <m:sup>
                      <m:r>
                        <w:rPr>
                          <w:rFonts w:ascii="Cambria Math" w:eastAsia="Times New Roman" w:hAnsi="Cambria Math" w:cs="Times New Roman"/>
                          <w:color w:val="000000"/>
                          <w:sz w:val="24"/>
                          <w:szCs w:val="24"/>
                          <w:lang w:eastAsia="en-GB"/>
                        </w:rPr>
                        <m:t>2</m:t>
                      </m:r>
                    </m:sup>
                  </m:sSup>
                </m:sub>
              </m:sSub>
            </m:num>
            <m:den>
              <m:r>
                <m:rPr>
                  <m:sty m:val="p"/>
                </m:rPr>
                <w:rPr>
                  <w:rFonts w:ascii="Cambria Math" w:eastAsia="Times New Roman" w:hAnsi="Cambria Math" w:cs="Times New Roman"/>
                  <w:color w:val="000000"/>
                  <w:sz w:val="24"/>
                  <w:szCs w:val="24"/>
                  <w:lang w:eastAsia="en-GB"/>
                </w:rPr>
                <m:t>Σ</m:t>
              </m:r>
              <m:sSub>
                <m:sSubPr>
                  <m:ctrlPr>
                    <w:rPr>
                      <w:rFonts w:ascii="Cambria Math" w:eastAsia="Times New Roman" w:hAnsi="Cambria Math" w:cs="Times New Roman"/>
                      <w:i/>
                      <w:color w:val="000000"/>
                      <w:sz w:val="24"/>
                      <w:szCs w:val="24"/>
                      <w:lang w:eastAsia="en-GB"/>
                    </w:rPr>
                  </m:ctrlPr>
                </m:sSubPr>
                <m:e>
                  <m:r>
                    <w:rPr>
                      <w:rFonts w:ascii="Cambria Math" w:eastAsia="Times New Roman" w:hAnsi="Cambria Math" w:cs="Times New Roman"/>
                      <w:color w:val="000000"/>
                      <w:sz w:val="24"/>
                      <w:szCs w:val="24"/>
                      <w:lang w:eastAsia="en-GB"/>
                    </w:rPr>
                    <m:t>α</m:t>
                  </m:r>
                </m:e>
                <m:sub>
                  <m:sSup>
                    <m:sSupPr>
                      <m:ctrlPr>
                        <w:rPr>
                          <w:rFonts w:ascii="Cambria Math" w:eastAsia="Times New Roman" w:hAnsi="Cambria Math" w:cs="Times New Roman"/>
                          <w:i/>
                          <w:color w:val="000000"/>
                          <w:sz w:val="24"/>
                          <w:szCs w:val="24"/>
                          <w:lang w:eastAsia="en-GB"/>
                        </w:rPr>
                      </m:ctrlPr>
                    </m:sSupPr>
                    <m:e>
                      <m:r>
                        <w:rPr>
                          <w:rFonts w:ascii="Cambria Math" w:eastAsia="Times New Roman" w:hAnsi="Cambria Math" w:cs="Times New Roman"/>
                          <w:color w:val="000000"/>
                          <w:sz w:val="24"/>
                          <w:szCs w:val="24"/>
                          <w:lang w:eastAsia="en-GB"/>
                        </w:rPr>
                        <m:t>t</m:t>
                      </m:r>
                    </m:e>
                    <m:sup>
                      <m:r>
                        <w:rPr>
                          <w:rFonts w:ascii="Cambria Math" w:eastAsia="Times New Roman" w:hAnsi="Cambria Math" w:cs="Times New Roman"/>
                          <w:color w:val="000000"/>
                          <w:sz w:val="24"/>
                          <w:szCs w:val="24"/>
                          <w:lang w:eastAsia="en-GB"/>
                        </w:rPr>
                        <m:t>2</m:t>
                      </m:r>
                    </m:sup>
                  </m:sSup>
                </m:sub>
              </m:sSub>
            </m:den>
          </m:f>
          <m:r>
            <w:rPr>
              <w:rFonts w:ascii="Cambria Math" w:eastAsia="Times New Roman" w:hAnsi="Cambria Math" w:cs="Times New Roman"/>
              <w:color w:val="000000"/>
              <w:sz w:val="24"/>
              <w:szCs w:val="24"/>
              <w:lang w:eastAsia="en-GB"/>
            </w:rPr>
            <m:t>]</m:t>
          </m:r>
        </m:oMath>
      </m:oMathPara>
    </w:p>
    <w:p w:rsidR="00A46473" w:rsidRPr="004B424A" w:rsidRDefault="00A46473" w:rsidP="00A07478">
      <w:pPr>
        <w:widowControl w:val="0"/>
        <w:spacing w:after="0" w:line="480" w:lineRule="auto"/>
        <w:contextualSpacing/>
        <w:jc w:val="center"/>
        <w:rPr>
          <w:oMath/>
          <w:rFonts w:ascii="Cambria Math" w:eastAsia="Times New Roman" w:hAnsi="Cambria Math" w:cs="Times New Roman"/>
          <w:sz w:val="24"/>
          <w:szCs w:val="24"/>
          <w:lang w:eastAsia="en-GB"/>
        </w:rPr>
      </w:pPr>
    </w:p>
    <w:p w:rsidR="008B55F8" w:rsidRPr="00285144" w:rsidRDefault="008B55F8" w:rsidP="00A46473">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Keterangan :</w:t>
      </w:r>
    </w:p>
    <w:p w:rsidR="008B55F8" w:rsidRPr="00285144" w:rsidRDefault="00BC1263" w:rsidP="00A46473">
      <w:pPr>
        <w:widowControl w:val="0"/>
        <w:spacing w:after="0" w:line="360" w:lineRule="auto"/>
        <w:ind w:left="426"/>
        <w:contextualSpacing/>
        <w:jc w:val="both"/>
        <w:rPr>
          <w:rFonts w:ascii="Times New Roman" w:eastAsia="Times New Roman" w:hAnsi="Times New Roman" w:cs="Times New Roman"/>
          <w:sz w:val="24"/>
          <w:szCs w:val="24"/>
          <w:lang w:eastAsia="en-GB"/>
        </w:rPr>
      </w:pPr>
      <m:oMath>
        <m:sSub>
          <m:sSubPr>
            <m:ctrlPr>
              <w:rPr>
                <w:rFonts w:ascii="Cambria Math" w:eastAsia="Times New Roman" w:hAnsi="Cambria Math" w:cs="Times New Roman"/>
                <w:i/>
                <w:color w:val="000000"/>
                <w:sz w:val="24"/>
                <w:szCs w:val="24"/>
                <w:lang w:eastAsia="en-GB"/>
              </w:rPr>
            </m:ctrlPr>
          </m:sSubPr>
          <m:e>
            <m:r>
              <w:rPr>
                <w:rFonts w:ascii="Cambria Math" w:eastAsia="Times New Roman" w:hAnsi="Cambria Math" w:cs="Times New Roman"/>
                <w:color w:val="000000"/>
                <w:sz w:val="24"/>
                <w:szCs w:val="24"/>
                <w:lang w:eastAsia="en-GB"/>
              </w:rPr>
              <m:t>r</m:t>
            </m:r>
          </m:e>
          <m:sub>
            <m:r>
              <w:rPr>
                <w:rFonts w:ascii="Cambria Math" w:eastAsia="Times New Roman" w:hAnsi="Cambria Math" w:cs="Times New Roman"/>
                <w:color w:val="000000"/>
                <w:sz w:val="24"/>
                <w:szCs w:val="24"/>
                <w:lang w:eastAsia="en-GB"/>
              </w:rPr>
              <m:t>11</m:t>
            </m:r>
          </m:sub>
        </m:sSub>
      </m:oMath>
      <w:r w:rsidR="008B55F8" w:rsidRPr="00285144">
        <w:rPr>
          <w:rFonts w:ascii="Times New Roman" w:eastAsia="Times New Roman" w:hAnsi="Times New Roman" w:cs="Times New Roman"/>
          <w:color w:val="000000"/>
          <w:sz w:val="24"/>
          <w:szCs w:val="24"/>
          <w:lang w:eastAsia="en-GB"/>
        </w:rPr>
        <w:t>   =  reliabilitas instrument</w:t>
      </w:r>
    </w:p>
    <w:p w:rsidR="008B55F8" w:rsidRPr="00285144" w:rsidRDefault="004B424A" w:rsidP="00A46473">
      <w:pPr>
        <w:widowControl w:val="0"/>
        <w:spacing w:after="0" w:line="360" w:lineRule="auto"/>
        <w:ind w:left="426"/>
        <w:contextualSpacing/>
        <w:jc w:val="both"/>
        <w:rPr>
          <w:rFonts w:ascii="Times New Roman" w:eastAsia="Times New Roman" w:hAnsi="Times New Roman" w:cs="Times New Roman"/>
          <w:sz w:val="24"/>
          <w:szCs w:val="24"/>
          <w:lang w:eastAsia="en-GB"/>
        </w:rPr>
      </w:pPr>
      <m:oMath>
        <m:r>
          <w:rPr>
            <w:rFonts w:ascii="Cambria Math" w:eastAsia="Times New Roman" w:hAnsi="Cambria Math" w:cs="Times New Roman"/>
            <w:color w:val="000000"/>
            <w:sz w:val="24"/>
            <w:szCs w:val="24"/>
            <w:lang w:eastAsia="en-GB"/>
          </w:rPr>
          <m:t>k    </m:t>
        </m:r>
      </m:oMath>
      <w:r w:rsidR="0083738F">
        <w:rPr>
          <w:rFonts w:ascii="Times New Roman" w:eastAsia="Times New Roman" w:hAnsi="Times New Roman" w:cs="Times New Roman"/>
          <w:color w:val="000000"/>
          <w:sz w:val="24"/>
          <w:szCs w:val="24"/>
          <w:lang w:eastAsia="en-GB"/>
        </w:rPr>
        <w:t>  </w:t>
      </w:r>
      <w:r w:rsidR="008B55F8" w:rsidRPr="00285144">
        <w:rPr>
          <w:rFonts w:ascii="Times New Roman" w:eastAsia="Times New Roman" w:hAnsi="Times New Roman" w:cs="Times New Roman"/>
          <w:color w:val="000000"/>
          <w:sz w:val="24"/>
          <w:szCs w:val="24"/>
          <w:lang w:eastAsia="en-GB"/>
        </w:rPr>
        <w:t>=  banyaknya butir pertanyaan</w:t>
      </w:r>
    </w:p>
    <w:p w:rsidR="008B55F8" w:rsidRPr="00285144" w:rsidRDefault="0083738F" w:rsidP="00A46473">
      <w:pPr>
        <w:widowControl w:val="0"/>
        <w:spacing w:after="0" w:line="360" w:lineRule="auto"/>
        <w:ind w:left="426"/>
        <w:contextualSpacing/>
        <w:jc w:val="both"/>
        <w:rPr>
          <w:rFonts w:ascii="Times New Roman" w:eastAsia="Times New Roman" w:hAnsi="Times New Roman" w:cs="Times New Roman"/>
          <w:sz w:val="24"/>
          <w:szCs w:val="24"/>
          <w:lang w:eastAsia="en-GB"/>
        </w:rPr>
      </w:pPr>
      <m:oMath>
        <m:r>
          <m:rPr>
            <m:sty m:val="p"/>
          </m:rPr>
          <w:rPr>
            <w:rFonts w:ascii="Cambria Math" w:eastAsia="Times New Roman" w:hAnsi="Cambria Math" w:cs="Times New Roman"/>
            <w:color w:val="000000"/>
            <w:sz w:val="24"/>
            <w:szCs w:val="24"/>
            <w:lang w:eastAsia="en-GB"/>
          </w:rPr>
          <m:t>Σ</m:t>
        </m:r>
        <m:sSub>
          <m:sSubPr>
            <m:ctrlPr>
              <w:rPr>
                <w:rFonts w:ascii="Cambria Math" w:eastAsia="Times New Roman" w:hAnsi="Cambria Math" w:cs="Times New Roman"/>
                <w:i/>
                <w:color w:val="000000"/>
                <w:sz w:val="24"/>
                <w:szCs w:val="24"/>
                <w:lang w:eastAsia="en-GB"/>
              </w:rPr>
            </m:ctrlPr>
          </m:sSubPr>
          <m:e>
            <m:r>
              <w:rPr>
                <w:rFonts w:ascii="Cambria Math" w:eastAsia="Times New Roman" w:hAnsi="Cambria Math" w:cs="Times New Roman"/>
                <w:color w:val="000000"/>
                <w:sz w:val="24"/>
                <w:szCs w:val="24"/>
                <w:lang w:eastAsia="en-GB"/>
              </w:rPr>
              <m:t>α</m:t>
            </m:r>
          </m:e>
          <m:sub>
            <m:sSup>
              <m:sSupPr>
                <m:ctrlPr>
                  <w:rPr>
                    <w:rFonts w:ascii="Cambria Math" w:eastAsia="Times New Roman" w:hAnsi="Cambria Math" w:cs="Times New Roman"/>
                    <w:i/>
                    <w:color w:val="000000"/>
                    <w:sz w:val="24"/>
                    <w:szCs w:val="24"/>
                    <w:lang w:eastAsia="en-GB"/>
                  </w:rPr>
                </m:ctrlPr>
              </m:sSupPr>
              <m:e>
                <m:r>
                  <w:rPr>
                    <w:rFonts w:ascii="Cambria Math" w:eastAsia="Times New Roman" w:hAnsi="Cambria Math" w:cs="Times New Roman"/>
                    <w:color w:val="000000"/>
                    <w:sz w:val="24"/>
                    <w:szCs w:val="24"/>
                    <w:lang w:eastAsia="en-GB"/>
                  </w:rPr>
                  <m:t>i</m:t>
                </m:r>
              </m:e>
              <m:sup>
                <m:r>
                  <w:rPr>
                    <w:rFonts w:ascii="Cambria Math" w:eastAsia="Times New Roman" w:hAnsi="Cambria Math" w:cs="Times New Roman"/>
                    <w:color w:val="000000"/>
                    <w:sz w:val="24"/>
                    <w:szCs w:val="24"/>
                    <w:lang w:eastAsia="en-GB"/>
                  </w:rPr>
                  <m:t>2</m:t>
                </m:r>
              </m:sup>
            </m:sSup>
          </m:sub>
        </m:sSub>
      </m:oMath>
      <w:r w:rsidR="008B55F8" w:rsidRPr="00285144">
        <w:rPr>
          <w:rFonts w:ascii="Times New Roman" w:eastAsia="Times New Roman" w:hAnsi="Times New Roman" w:cs="Times New Roman"/>
          <w:color w:val="000000"/>
          <w:sz w:val="24"/>
          <w:szCs w:val="24"/>
          <w:lang w:eastAsia="en-GB"/>
        </w:rPr>
        <w:t>=  jumlah varians butir</w:t>
      </w:r>
    </w:p>
    <w:p w:rsidR="003C30E2" w:rsidRPr="00285144" w:rsidRDefault="0083738F" w:rsidP="008474A0">
      <w:pPr>
        <w:widowControl w:val="0"/>
        <w:spacing w:after="0" w:line="480" w:lineRule="auto"/>
        <w:ind w:left="426"/>
        <w:contextualSpacing/>
        <w:jc w:val="both"/>
        <w:rPr>
          <w:rFonts w:ascii="Times New Roman" w:eastAsia="Times New Roman" w:hAnsi="Times New Roman" w:cs="Times New Roman"/>
          <w:sz w:val="24"/>
          <w:szCs w:val="24"/>
          <w:lang w:eastAsia="en-GB"/>
        </w:rPr>
      </w:pPr>
      <m:oMath>
        <m:r>
          <m:rPr>
            <m:sty m:val="p"/>
          </m:rPr>
          <w:rPr>
            <w:rFonts w:ascii="Cambria Math" w:eastAsia="Times New Roman" w:hAnsi="Cambria Math" w:cs="Times New Roman"/>
            <w:color w:val="000000"/>
            <w:sz w:val="24"/>
            <w:szCs w:val="24"/>
            <w:lang w:eastAsia="en-GB"/>
          </w:rPr>
          <m:t>Σ</m:t>
        </m:r>
        <m:sSub>
          <m:sSubPr>
            <m:ctrlPr>
              <w:rPr>
                <w:rFonts w:ascii="Cambria Math" w:eastAsia="Times New Roman" w:hAnsi="Cambria Math" w:cs="Times New Roman"/>
                <w:i/>
                <w:color w:val="000000"/>
                <w:sz w:val="24"/>
                <w:szCs w:val="24"/>
                <w:lang w:eastAsia="en-GB"/>
              </w:rPr>
            </m:ctrlPr>
          </m:sSubPr>
          <m:e>
            <m:r>
              <w:rPr>
                <w:rFonts w:ascii="Cambria Math" w:eastAsia="Times New Roman" w:hAnsi="Cambria Math" w:cs="Times New Roman"/>
                <w:color w:val="000000"/>
                <w:sz w:val="24"/>
                <w:szCs w:val="24"/>
                <w:lang w:eastAsia="en-GB"/>
              </w:rPr>
              <m:t>α</m:t>
            </m:r>
          </m:e>
          <m:sub>
            <m:sSup>
              <m:sSupPr>
                <m:ctrlPr>
                  <w:rPr>
                    <w:rFonts w:ascii="Cambria Math" w:eastAsia="Times New Roman" w:hAnsi="Cambria Math" w:cs="Times New Roman"/>
                    <w:i/>
                    <w:color w:val="000000"/>
                    <w:sz w:val="24"/>
                    <w:szCs w:val="24"/>
                    <w:lang w:eastAsia="en-GB"/>
                  </w:rPr>
                </m:ctrlPr>
              </m:sSupPr>
              <m:e>
                <m:r>
                  <w:rPr>
                    <w:rFonts w:ascii="Cambria Math" w:eastAsia="Times New Roman" w:hAnsi="Cambria Math" w:cs="Times New Roman"/>
                    <w:color w:val="000000"/>
                    <w:sz w:val="24"/>
                    <w:szCs w:val="24"/>
                    <w:lang w:eastAsia="en-GB"/>
                  </w:rPr>
                  <m:t>t</m:t>
                </m:r>
              </m:e>
              <m:sup>
                <m:r>
                  <w:rPr>
                    <w:rFonts w:ascii="Cambria Math" w:eastAsia="Times New Roman" w:hAnsi="Cambria Math" w:cs="Times New Roman"/>
                    <w:color w:val="000000"/>
                    <w:sz w:val="24"/>
                    <w:szCs w:val="24"/>
                    <w:lang w:eastAsia="en-GB"/>
                  </w:rPr>
                  <m:t>2</m:t>
                </m:r>
              </m:sup>
            </m:sSup>
          </m:sub>
        </m:sSub>
      </m:oMath>
      <w:r w:rsidR="008B55F8" w:rsidRPr="00285144">
        <w:rPr>
          <w:rFonts w:ascii="Times New Roman" w:eastAsia="Times New Roman" w:hAnsi="Times New Roman" w:cs="Times New Roman"/>
          <w:color w:val="000000"/>
          <w:sz w:val="24"/>
          <w:szCs w:val="24"/>
          <w:lang w:eastAsia="en-GB"/>
        </w:rPr>
        <w:t>=  varians total</w:t>
      </w:r>
    </w:p>
    <w:p w:rsidR="00DE32E6" w:rsidRPr="00285144" w:rsidRDefault="00DE32E6" w:rsidP="008474A0">
      <w:pPr>
        <w:widowControl w:val="0"/>
        <w:spacing w:after="0" w:line="480" w:lineRule="auto"/>
        <w:contextualSpacing/>
        <w:jc w:val="both"/>
        <w:rPr>
          <w:rFonts w:ascii="Times New Roman" w:eastAsia="Times New Roman" w:hAnsi="Times New Roman" w:cs="Times New Roman"/>
          <w:sz w:val="24"/>
          <w:szCs w:val="24"/>
          <w:lang w:eastAsia="en-GB"/>
        </w:rPr>
      </w:pPr>
    </w:p>
    <w:p w:rsidR="008B55F8" w:rsidRPr="00285144" w:rsidRDefault="00DC3262" w:rsidP="008474A0">
      <w:pPr>
        <w:widowControl w:val="0"/>
        <w:spacing w:after="0" w:line="480" w:lineRule="auto"/>
        <w:contextualSpacing/>
        <w:jc w:val="both"/>
        <w:textAlignment w:val="baseline"/>
        <w:rPr>
          <w:rFonts w:ascii="Times New Roman" w:eastAsia="Times New Roman" w:hAnsi="Times New Roman" w:cs="Times New Roman"/>
          <w:b/>
          <w:bCs/>
          <w:color w:val="000000"/>
          <w:sz w:val="24"/>
          <w:szCs w:val="24"/>
          <w:lang w:eastAsia="en-GB"/>
        </w:rPr>
      </w:pPr>
      <w:r w:rsidRPr="00285144">
        <w:rPr>
          <w:rFonts w:ascii="Times New Roman" w:eastAsia="Times New Roman" w:hAnsi="Times New Roman" w:cs="Times New Roman"/>
          <w:b/>
          <w:bCs/>
          <w:color w:val="000000"/>
          <w:sz w:val="24"/>
          <w:szCs w:val="24"/>
          <w:lang w:eastAsia="en-GB"/>
        </w:rPr>
        <w:t>3.6.</w:t>
      </w:r>
      <w:r w:rsidRPr="00285144">
        <w:rPr>
          <w:rFonts w:ascii="Times New Roman" w:eastAsia="Times New Roman" w:hAnsi="Times New Roman" w:cs="Times New Roman"/>
          <w:b/>
          <w:bCs/>
          <w:color w:val="000000"/>
          <w:sz w:val="24"/>
          <w:szCs w:val="24"/>
          <w:lang w:eastAsia="en-GB"/>
        </w:rPr>
        <w:tab/>
      </w:r>
      <w:r w:rsidR="008B55F8" w:rsidRPr="00285144">
        <w:rPr>
          <w:rFonts w:ascii="Times New Roman" w:eastAsia="Times New Roman" w:hAnsi="Times New Roman" w:cs="Times New Roman"/>
          <w:b/>
          <w:bCs/>
          <w:color w:val="000000"/>
          <w:sz w:val="24"/>
          <w:szCs w:val="24"/>
          <w:lang w:eastAsia="en-GB"/>
        </w:rPr>
        <w:t>Rancangan Kuesioner</w:t>
      </w:r>
    </w:p>
    <w:p w:rsidR="008B55F8" w:rsidRPr="00285144" w:rsidRDefault="00DC3262" w:rsidP="008474A0">
      <w:pPr>
        <w:widowControl w:val="0"/>
        <w:spacing w:after="0" w:line="480" w:lineRule="auto"/>
        <w:contextualSpacing/>
        <w:jc w:val="both"/>
        <w:textAlignment w:val="baseline"/>
        <w:rPr>
          <w:rFonts w:ascii="Times New Roman" w:eastAsia="Times New Roman" w:hAnsi="Times New Roman" w:cs="Times New Roman"/>
          <w:b/>
          <w:bCs/>
          <w:color w:val="000000"/>
          <w:sz w:val="24"/>
          <w:szCs w:val="24"/>
          <w:lang w:eastAsia="en-GB"/>
        </w:rPr>
      </w:pPr>
      <w:r w:rsidRPr="00285144">
        <w:rPr>
          <w:rFonts w:ascii="Times New Roman" w:eastAsia="Times New Roman" w:hAnsi="Times New Roman" w:cs="Times New Roman"/>
          <w:b/>
          <w:bCs/>
          <w:color w:val="000000"/>
          <w:sz w:val="24"/>
          <w:szCs w:val="24"/>
          <w:lang w:eastAsia="en-GB"/>
        </w:rPr>
        <w:t>3.6.1.</w:t>
      </w:r>
      <w:r w:rsidRPr="00285144">
        <w:rPr>
          <w:rFonts w:ascii="Times New Roman" w:eastAsia="Times New Roman" w:hAnsi="Times New Roman" w:cs="Times New Roman"/>
          <w:b/>
          <w:bCs/>
          <w:color w:val="000000"/>
          <w:sz w:val="24"/>
          <w:szCs w:val="24"/>
          <w:lang w:eastAsia="en-GB"/>
        </w:rPr>
        <w:tab/>
      </w:r>
      <w:r w:rsidR="008B55F8" w:rsidRPr="00285144">
        <w:rPr>
          <w:rFonts w:ascii="Times New Roman" w:eastAsia="Times New Roman" w:hAnsi="Times New Roman" w:cs="Times New Roman"/>
          <w:b/>
          <w:bCs/>
          <w:color w:val="000000"/>
          <w:sz w:val="24"/>
          <w:szCs w:val="24"/>
          <w:lang w:eastAsia="en-GB"/>
        </w:rPr>
        <w:t>Rancangan Pengujian Hipotesis</w:t>
      </w:r>
    </w:p>
    <w:p w:rsidR="008B55F8" w:rsidRPr="00285144" w:rsidRDefault="008B55F8" w:rsidP="00A46473">
      <w:pPr>
        <w:widowControl w:val="0"/>
        <w:spacing w:after="0" w:line="456" w:lineRule="auto"/>
        <w:ind w:firstLine="720"/>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Rancangan uji hipotesis unt</w:t>
      </w:r>
      <w:r w:rsidR="00E82761">
        <w:rPr>
          <w:rFonts w:ascii="Times New Roman" w:eastAsia="Times New Roman" w:hAnsi="Times New Roman" w:cs="Times New Roman"/>
          <w:color w:val="000000"/>
          <w:sz w:val="24"/>
          <w:szCs w:val="24"/>
          <w:lang w:eastAsia="en-GB"/>
        </w:rPr>
        <w:t xml:space="preserve">uk mengetahui korelasi dari </w:t>
      </w:r>
      <w:r w:rsidRPr="00285144">
        <w:rPr>
          <w:rFonts w:ascii="Times New Roman" w:eastAsia="Times New Roman" w:hAnsi="Times New Roman" w:cs="Times New Roman"/>
          <w:color w:val="000000"/>
          <w:sz w:val="24"/>
          <w:szCs w:val="24"/>
          <w:lang w:eastAsia="en-GB"/>
        </w:rPr>
        <w:t>variabel yang diteliti. Dalam lingkup pene</w:t>
      </w:r>
      <w:r w:rsidR="00E82761">
        <w:rPr>
          <w:rFonts w:ascii="Times New Roman" w:eastAsia="Times New Roman" w:hAnsi="Times New Roman" w:cs="Times New Roman"/>
          <w:color w:val="000000"/>
          <w:sz w:val="24"/>
          <w:szCs w:val="24"/>
          <w:lang w:eastAsia="en-GB"/>
        </w:rPr>
        <w:t xml:space="preserve">litian ini yang diteliti adalah ketidakpastian lingkungan, saling ketergantungan dan struktur organisasional terhadap karakteristik sistem informasi akuntansi manajemen </w:t>
      </w:r>
      <w:r w:rsidRPr="00285144">
        <w:rPr>
          <w:rFonts w:ascii="Times New Roman" w:eastAsia="Times New Roman" w:hAnsi="Times New Roman" w:cs="Times New Roman"/>
          <w:color w:val="000000"/>
          <w:sz w:val="24"/>
          <w:szCs w:val="24"/>
          <w:lang w:eastAsia="en-GB"/>
        </w:rPr>
        <w:t xml:space="preserve">dengan menggunakan perhitungan statistik. Untuk menganalisis data dalam penelitian ini digunakan analisis regresi sederhana </w:t>
      </w:r>
      <w:r w:rsidRPr="00285144">
        <w:rPr>
          <w:rFonts w:ascii="Times New Roman" w:eastAsia="Times New Roman" w:hAnsi="Times New Roman" w:cs="Times New Roman"/>
          <w:i/>
          <w:iCs/>
          <w:color w:val="000000"/>
          <w:sz w:val="24"/>
          <w:szCs w:val="24"/>
          <w:lang w:eastAsia="en-GB"/>
        </w:rPr>
        <w:t>(simple linier regression)</w:t>
      </w:r>
      <w:r w:rsidRPr="00285144">
        <w:rPr>
          <w:rFonts w:ascii="Times New Roman" w:eastAsia="Times New Roman" w:hAnsi="Times New Roman" w:cs="Times New Roman"/>
          <w:color w:val="000000"/>
          <w:sz w:val="24"/>
          <w:szCs w:val="24"/>
          <w:lang w:eastAsia="en-GB"/>
        </w:rPr>
        <w:t xml:space="preserve"> untuk mengetahui Pengaruh</w:t>
      </w:r>
      <w:r w:rsidR="00E82761">
        <w:rPr>
          <w:rFonts w:ascii="Times New Roman" w:eastAsia="Times New Roman" w:hAnsi="Times New Roman" w:cs="Times New Roman"/>
          <w:color w:val="000000"/>
          <w:sz w:val="24"/>
          <w:szCs w:val="24"/>
          <w:lang w:eastAsia="en-GB"/>
        </w:rPr>
        <w:t xml:space="preserve"> ketidakpastian lingkungan, saling ketergantungan dan struktur organisasional terhadap karakteristik sistem informasi akuntansi manajemen</w:t>
      </w:r>
      <w:r w:rsidRPr="00285144">
        <w:rPr>
          <w:rFonts w:ascii="Times New Roman" w:eastAsia="Times New Roman" w:hAnsi="Times New Roman" w:cs="Times New Roman"/>
          <w:color w:val="000000"/>
          <w:sz w:val="24"/>
          <w:szCs w:val="24"/>
          <w:lang w:eastAsia="en-GB"/>
        </w:rPr>
        <w:t>.</w:t>
      </w:r>
    </w:p>
    <w:p w:rsidR="00A02730" w:rsidRDefault="008B55F8" w:rsidP="00A02730">
      <w:pPr>
        <w:widowControl w:val="0"/>
        <w:spacing w:after="0" w:line="456" w:lineRule="auto"/>
        <w:ind w:firstLine="720"/>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lastRenderedPageBreak/>
        <w:t>Hipotesis yang akan diuji dan dibuktikan dalam penelitian ini berkaitan dengan ada/tidaknya pengaruh variabel bebas. Pengujian hipotesis yang dilakukan adalah pengujian Hipotesis nol (Ho) dan Hipotesis alternatif (Ha). Hipotesis nol (Ho) menyatakan koefisien korelasinya tidak berarti/tidak signifikan, sedangkan hipotesis alternatif (Ha) menyatakan bahwa koefisien korelasinya berarti/signifikan.</w:t>
      </w:r>
    </w:p>
    <w:p w:rsidR="00A02730" w:rsidRDefault="00A02730" w:rsidP="00A02730">
      <w:pPr>
        <w:widowControl w:val="0"/>
        <w:spacing w:after="0" w:line="456" w:lineRule="auto"/>
        <w:ind w:firstLine="720"/>
        <w:contextualSpacing/>
        <w:jc w:val="both"/>
        <w:rPr>
          <w:rFonts w:ascii="Times New Roman" w:eastAsia="Times New Roman" w:hAnsi="Times New Roman" w:cs="Times New Roman"/>
          <w:sz w:val="24"/>
          <w:szCs w:val="24"/>
          <w:lang w:eastAsia="en-GB"/>
        </w:rPr>
      </w:pPr>
    </w:p>
    <w:p w:rsidR="00A02730" w:rsidRPr="00285144" w:rsidRDefault="00A02730" w:rsidP="00A02730">
      <w:pPr>
        <w:widowControl w:val="0"/>
        <w:spacing w:after="0" w:line="456" w:lineRule="auto"/>
        <w:ind w:firstLine="720"/>
        <w:contextualSpacing/>
        <w:jc w:val="both"/>
        <w:rPr>
          <w:rFonts w:ascii="Times New Roman" w:eastAsia="Times New Roman" w:hAnsi="Times New Roman" w:cs="Times New Roman"/>
          <w:sz w:val="24"/>
          <w:szCs w:val="24"/>
          <w:lang w:eastAsia="en-GB"/>
        </w:rPr>
      </w:pPr>
    </w:p>
    <w:p w:rsidR="008B55F8" w:rsidRPr="00D57DF8" w:rsidRDefault="008B55F8" w:rsidP="00D57DF8">
      <w:pPr>
        <w:pStyle w:val="ListParagraph"/>
        <w:widowControl w:val="0"/>
        <w:numPr>
          <w:ilvl w:val="2"/>
          <w:numId w:val="45"/>
        </w:numPr>
        <w:tabs>
          <w:tab w:val="left" w:pos="709"/>
        </w:tabs>
        <w:spacing w:after="0" w:line="480" w:lineRule="auto"/>
        <w:ind w:left="709" w:hanging="709"/>
        <w:jc w:val="both"/>
        <w:textAlignment w:val="baseline"/>
        <w:rPr>
          <w:rFonts w:eastAsia="Times New Roman"/>
          <w:sz w:val="24"/>
          <w:szCs w:val="24"/>
          <w:lang w:eastAsia="en-GB"/>
        </w:rPr>
      </w:pPr>
      <w:r w:rsidRPr="00D57DF8">
        <w:rPr>
          <w:rFonts w:eastAsia="Times New Roman"/>
          <w:b/>
          <w:bCs/>
          <w:color w:val="000000"/>
          <w:sz w:val="24"/>
          <w:szCs w:val="24"/>
          <w:lang w:eastAsia="en-GB"/>
        </w:rPr>
        <w:t xml:space="preserve">Perumusan Hipotesis Nol (Ho) dan Hipotesis Alternatif (Ha) Secara Parsial </w:t>
      </w:r>
    </w:p>
    <w:p w:rsidR="00E64A58" w:rsidRPr="001A7395" w:rsidRDefault="00BC1263" w:rsidP="001A7395">
      <w:pPr>
        <w:pStyle w:val="ListParagraph"/>
        <w:widowControl w:val="0"/>
        <w:numPr>
          <w:ilvl w:val="0"/>
          <w:numId w:val="49"/>
        </w:numPr>
        <w:tabs>
          <w:tab w:val="left" w:pos="2835"/>
        </w:tabs>
        <w:spacing w:after="0" w:line="480" w:lineRule="auto"/>
        <w:jc w:val="both"/>
        <w:textAlignment w:val="baseline"/>
        <w:rPr>
          <w:rFonts w:eastAsia="Times New Roman"/>
          <w:color w:val="000000"/>
          <w:sz w:val="24"/>
          <w:szCs w:val="24"/>
          <w:lang w:eastAsia="en-GB"/>
        </w:rPr>
      </w:pPr>
      <m:oMath>
        <m:sSub>
          <m:sSubPr>
            <m:ctrlPr>
              <w:rPr>
                <w:rFonts w:ascii="Cambria Math" w:eastAsia="Times New Roman" w:hAnsi="Cambria Math"/>
                <w:i/>
                <w:color w:val="000000"/>
                <w:sz w:val="24"/>
                <w:szCs w:val="24"/>
                <w:lang w:eastAsia="en-GB"/>
              </w:rPr>
            </m:ctrlPr>
          </m:sSubPr>
          <m:e>
            <m:r>
              <w:rPr>
                <w:rFonts w:ascii="Cambria Math" w:eastAsia="Times New Roman" w:hAnsi="Cambria Math"/>
                <w:color w:val="000000"/>
                <w:sz w:val="24"/>
                <w:szCs w:val="24"/>
                <w:lang w:eastAsia="en-GB"/>
              </w:rPr>
              <m:t>Ho</m:t>
            </m:r>
          </m:e>
          <m:sub>
            <m:r>
              <w:rPr>
                <w:rFonts w:ascii="Cambria Math" w:eastAsia="Times New Roman" w:hAnsi="Cambria Math"/>
                <w:color w:val="000000"/>
                <w:sz w:val="24"/>
                <w:szCs w:val="24"/>
                <w:lang w:eastAsia="en-GB"/>
              </w:rPr>
              <m:t>1</m:t>
            </m:r>
          </m:sub>
        </m:sSub>
        <m:r>
          <w:rPr>
            <w:rFonts w:ascii="Cambria Math" w:eastAsia="Times New Roman" w:hAnsi="Cambria Math"/>
            <w:color w:val="000000"/>
            <w:sz w:val="24"/>
            <w:szCs w:val="24"/>
            <w:lang w:eastAsia="en-GB"/>
          </w:rPr>
          <m:t xml:space="preserve"> : ρ = 0</m:t>
        </m:r>
      </m:oMath>
      <w:r w:rsidR="00A02730">
        <w:rPr>
          <w:rFonts w:eastAsia="Times New Roman"/>
          <w:color w:val="000000"/>
          <w:sz w:val="24"/>
          <w:szCs w:val="24"/>
          <w:lang w:eastAsia="en-GB"/>
        </w:rPr>
        <w:t xml:space="preserve"> ,</w:t>
      </w:r>
      <w:r w:rsidR="001A7395">
        <w:rPr>
          <w:rFonts w:eastAsia="Times New Roman"/>
          <w:color w:val="000000"/>
          <w:sz w:val="24"/>
          <w:szCs w:val="24"/>
          <w:lang w:eastAsia="en-GB"/>
        </w:rPr>
        <w:t>artinya k</w:t>
      </w:r>
      <w:r w:rsidR="002723DB" w:rsidRPr="002723DB">
        <w:rPr>
          <w:rFonts w:eastAsia="Times New Roman"/>
          <w:color w:val="000000"/>
          <w:sz w:val="24"/>
          <w:szCs w:val="24"/>
          <w:lang w:eastAsia="en-GB"/>
        </w:rPr>
        <w:t>etidakpastian lingkungan tidak berpengaru</w:t>
      </w:r>
      <w:r w:rsidR="001A7395">
        <w:rPr>
          <w:rFonts w:eastAsia="Times New Roman"/>
          <w:color w:val="000000"/>
          <w:sz w:val="24"/>
          <w:szCs w:val="24"/>
          <w:lang w:eastAsia="en-GB"/>
        </w:rPr>
        <w:t xml:space="preserve">h </w:t>
      </w:r>
      <w:r w:rsidR="002723DB" w:rsidRPr="001A7395">
        <w:rPr>
          <w:rFonts w:eastAsia="Times New Roman"/>
          <w:color w:val="000000"/>
          <w:sz w:val="24"/>
          <w:szCs w:val="24"/>
          <w:lang w:eastAsia="en-GB"/>
        </w:rPr>
        <w:t>terhadap karakteristik sistem informasi akuntansi manajemen.</w:t>
      </w:r>
    </w:p>
    <w:p w:rsidR="00812036" w:rsidRPr="001A7395" w:rsidRDefault="00BC1263" w:rsidP="001A7395">
      <w:pPr>
        <w:pStyle w:val="ListParagraph"/>
        <w:widowControl w:val="0"/>
        <w:spacing w:after="0" w:line="480" w:lineRule="auto"/>
        <w:jc w:val="both"/>
        <w:textAlignment w:val="baseline"/>
        <w:rPr>
          <w:rFonts w:eastAsia="Times New Roman"/>
          <w:color w:val="000000"/>
          <w:sz w:val="24"/>
          <w:szCs w:val="24"/>
          <w:lang w:eastAsia="en-GB"/>
        </w:rPr>
      </w:pPr>
      <m:oMath>
        <m:sSub>
          <m:sSubPr>
            <m:ctrlPr>
              <w:rPr>
                <w:rFonts w:ascii="Cambria Math" w:eastAsia="Times New Roman" w:hAnsi="Cambria Math"/>
                <w:i/>
                <w:color w:val="000000"/>
                <w:sz w:val="24"/>
                <w:szCs w:val="24"/>
                <w:lang w:eastAsia="en-GB"/>
              </w:rPr>
            </m:ctrlPr>
          </m:sSubPr>
          <m:e>
            <m:r>
              <w:rPr>
                <w:rFonts w:ascii="Cambria Math" w:eastAsia="Times New Roman" w:hAnsi="Cambria Math"/>
                <w:color w:val="000000"/>
                <w:sz w:val="24"/>
                <w:szCs w:val="24"/>
                <w:lang w:eastAsia="en-GB"/>
              </w:rPr>
              <m:t>Ho</m:t>
            </m:r>
          </m:e>
          <m:sub>
            <m:r>
              <w:rPr>
                <w:rFonts w:ascii="Cambria Math" w:eastAsia="Times New Roman" w:hAnsi="Cambria Math"/>
                <w:color w:val="000000"/>
                <w:sz w:val="24"/>
                <w:szCs w:val="24"/>
                <w:lang w:eastAsia="en-GB"/>
              </w:rPr>
              <m:t>1</m:t>
            </m:r>
          </m:sub>
        </m:sSub>
        <m:r>
          <w:rPr>
            <w:rFonts w:ascii="Cambria Math" w:eastAsia="Times New Roman" w:hAnsi="Cambria Math"/>
            <w:color w:val="000000"/>
            <w:sz w:val="24"/>
            <w:szCs w:val="24"/>
            <w:lang w:eastAsia="en-GB"/>
          </w:rPr>
          <m:t xml:space="preserve"> : ρ ≠ 0</m:t>
        </m:r>
      </m:oMath>
      <w:r w:rsidR="00A02730">
        <w:rPr>
          <w:rFonts w:eastAsia="Times New Roman"/>
          <w:color w:val="000000"/>
          <w:sz w:val="24"/>
          <w:szCs w:val="24"/>
          <w:lang w:eastAsia="en-GB"/>
        </w:rPr>
        <w:tab/>
        <w:t xml:space="preserve"> ,</w:t>
      </w:r>
      <w:r w:rsidR="001A7395">
        <w:rPr>
          <w:rFonts w:eastAsia="Times New Roman"/>
          <w:color w:val="000000"/>
          <w:sz w:val="24"/>
          <w:szCs w:val="24"/>
          <w:lang w:eastAsia="en-GB"/>
        </w:rPr>
        <w:t>artinya k</w:t>
      </w:r>
      <w:r w:rsidR="00812036">
        <w:rPr>
          <w:rFonts w:eastAsia="Times New Roman"/>
          <w:color w:val="000000"/>
          <w:sz w:val="24"/>
          <w:szCs w:val="24"/>
          <w:lang w:eastAsia="en-GB"/>
        </w:rPr>
        <w:t xml:space="preserve">etidakpastian lingkungan </w:t>
      </w:r>
      <w:r w:rsidR="00812036" w:rsidRPr="002723DB">
        <w:rPr>
          <w:rFonts w:eastAsia="Times New Roman"/>
          <w:color w:val="000000"/>
          <w:sz w:val="24"/>
          <w:szCs w:val="24"/>
          <w:lang w:eastAsia="en-GB"/>
        </w:rPr>
        <w:t>berpengaru</w:t>
      </w:r>
      <w:r w:rsidR="00812036">
        <w:rPr>
          <w:rFonts w:eastAsia="Times New Roman"/>
          <w:color w:val="000000"/>
          <w:sz w:val="24"/>
          <w:szCs w:val="24"/>
          <w:lang w:eastAsia="en-GB"/>
        </w:rPr>
        <w:t xml:space="preserve">h </w:t>
      </w:r>
      <w:r w:rsidR="001A7395">
        <w:rPr>
          <w:rFonts w:eastAsia="Times New Roman"/>
          <w:color w:val="000000"/>
          <w:sz w:val="24"/>
          <w:szCs w:val="24"/>
          <w:lang w:eastAsia="en-GB"/>
        </w:rPr>
        <w:t xml:space="preserve">terhadap </w:t>
      </w:r>
      <w:r w:rsidR="00812036" w:rsidRPr="001A7395">
        <w:rPr>
          <w:rFonts w:eastAsia="Times New Roman"/>
          <w:color w:val="000000"/>
          <w:sz w:val="24"/>
          <w:szCs w:val="24"/>
          <w:lang w:eastAsia="en-GB"/>
        </w:rPr>
        <w:t>karakteristik sistem informasi akuntansi manajemen.</w:t>
      </w:r>
    </w:p>
    <w:p w:rsidR="001A7395" w:rsidRDefault="001A7395" w:rsidP="00812036">
      <w:pPr>
        <w:pStyle w:val="ListParagraph"/>
        <w:widowControl w:val="0"/>
        <w:spacing w:after="0" w:line="480" w:lineRule="auto"/>
        <w:jc w:val="both"/>
        <w:textAlignment w:val="baseline"/>
        <w:rPr>
          <w:rFonts w:eastAsia="Times New Roman"/>
          <w:color w:val="000000"/>
          <w:sz w:val="24"/>
          <w:szCs w:val="24"/>
          <w:lang w:eastAsia="en-GB"/>
        </w:rPr>
      </w:pPr>
    </w:p>
    <w:p w:rsidR="001A7395" w:rsidRDefault="00BC1263" w:rsidP="00812036">
      <w:pPr>
        <w:pStyle w:val="ListParagraph"/>
        <w:widowControl w:val="0"/>
        <w:numPr>
          <w:ilvl w:val="0"/>
          <w:numId w:val="49"/>
        </w:numPr>
        <w:spacing w:after="0" w:line="480" w:lineRule="auto"/>
        <w:jc w:val="both"/>
        <w:textAlignment w:val="baseline"/>
        <w:rPr>
          <w:rFonts w:eastAsia="Times New Roman"/>
          <w:color w:val="000000"/>
          <w:sz w:val="24"/>
          <w:szCs w:val="24"/>
          <w:lang w:eastAsia="en-GB"/>
        </w:rPr>
      </w:pPr>
      <m:oMath>
        <m:sSub>
          <m:sSubPr>
            <m:ctrlPr>
              <w:rPr>
                <w:rFonts w:ascii="Cambria Math" w:eastAsia="Times New Roman" w:hAnsi="Cambria Math"/>
                <w:i/>
                <w:color w:val="000000"/>
                <w:sz w:val="24"/>
                <w:szCs w:val="24"/>
                <w:lang w:eastAsia="en-GB"/>
              </w:rPr>
            </m:ctrlPr>
          </m:sSubPr>
          <m:e>
            <m:r>
              <w:rPr>
                <w:rFonts w:ascii="Cambria Math" w:eastAsia="Times New Roman" w:hAnsi="Cambria Math"/>
                <w:color w:val="000000"/>
                <w:sz w:val="24"/>
                <w:szCs w:val="24"/>
                <w:lang w:eastAsia="en-GB"/>
              </w:rPr>
              <m:t>Ho</m:t>
            </m:r>
          </m:e>
          <m:sub>
            <m:r>
              <w:rPr>
                <w:rFonts w:ascii="Cambria Math" w:eastAsia="Times New Roman" w:hAnsi="Cambria Math"/>
                <w:color w:val="000000"/>
                <w:sz w:val="24"/>
                <w:szCs w:val="24"/>
                <w:lang w:eastAsia="en-GB"/>
              </w:rPr>
              <m:t>2</m:t>
            </m:r>
          </m:sub>
        </m:sSub>
        <m:r>
          <w:rPr>
            <w:rFonts w:ascii="Cambria Math" w:eastAsia="Times New Roman" w:hAnsi="Cambria Math"/>
            <w:color w:val="000000"/>
            <w:sz w:val="24"/>
            <w:szCs w:val="24"/>
            <w:lang w:eastAsia="en-GB"/>
          </w:rPr>
          <m:t xml:space="preserve"> : ρ = 0</m:t>
        </m:r>
      </m:oMath>
      <w:r w:rsidR="001A7395">
        <w:rPr>
          <w:rFonts w:eastAsia="Times New Roman"/>
          <w:color w:val="000000"/>
          <w:sz w:val="24"/>
          <w:szCs w:val="24"/>
          <w:lang w:eastAsia="en-GB"/>
        </w:rPr>
        <w:t xml:space="preserve"> </w:t>
      </w:r>
      <w:r w:rsidR="00A02730">
        <w:rPr>
          <w:rFonts w:eastAsia="Times New Roman"/>
          <w:color w:val="000000"/>
          <w:sz w:val="24"/>
          <w:szCs w:val="24"/>
          <w:lang w:eastAsia="en-GB"/>
        </w:rPr>
        <w:t xml:space="preserve"> ,</w:t>
      </w:r>
      <w:r w:rsidR="001A7395">
        <w:rPr>
          <w:rFonts w:eastAsia="Times New Roman"/>
          <w:color w:val="000000"/>
          <w:sz w:val="24"/>
          <w:szCs w:val="24"/>
          <w:lang w:eastAsia="en-GB"/>
        </w:rPr>
        <w:t>artinya s</w:t>
      </w:r>
      <w:r w:rsidR="00812036">
        <w:rPr>
          <w:rFonts w:eastAsia="Times New Roman"/>
          <w:color w:val="000000"/>
          <w:sz w:val="24"/>
          <w:szCs w:val="24"/>
          <w:lang w:eastAsia="en-GB"/>
        </w:rPr>
        <w:t>aling ketergantungan tidak berpengaruh terhadap</w:t>
      </w:r>
    </w:p>
    <w:p w:rsidR="002723DB" w:rsidRDefault="00812036" w:rsidP="001A7395">
      <w:pPr>
        <w:pStyle w:val="ListParagraph"/>
        <w:widowControl w:val="0"/>
        <w:spacing w:after="0" w:line="480" w:lineRule="auto"/>
        <w:jc w:val="both"/>
        <w:textAlignment w:val="baseline"/>
        <w:rPr>
          <w:rFonts w:eastAsia="Times New Roman"/>
          <w:color w:val="000000"/>
          <w:sz w:val="24"/>
          <w:szCs w:val="24"/>
          <w:lang w:eastAsia="en-GB"/>
        </w:rPr>
      </w:pPr>
      <w:r>
        <w:rPr>
          <w:rFonts w:eastAsia="Times New Roman"/>
          <w:color w:val="000000"/>
          <w:sz w:val="24"/>
          <w:szCs w:val="24"/>
          <w:lang w:eastAsia="en-GB"/>
        </w:rPr>
        <w:t>karakteristik sistem informasi akuntansi manajemen.</w:t>
      </w:r>
    </w:p>
    <w:p w:rsidR="00812036" w:rsidRDefault="00BC1263" w:rsidP="00812036">
      <w:pPr>
        <w:pStyle w:val="ListParagraph"/>
        <w:widowControl w:val="0"/>
        <w:spacing w:after="0" w:line="480" w:lineRule="auto"/>
        <w:jc w:val="both"/>
        <w:textAlignment w:val="baseline"/>
        <w:rPr>
          <w:rFonts w:eastAsia="Times New Roman"/>
          <w:color w:val="000000"/>
          <w:sz w:val="24"/>
          <w:szCs w:val="24"/>
          <w:lang w:eastAsia="en-GB"/>
        </w:rPr>
      </w:pPr>
      <m:oMath>
        <m:sSub>
          <m:sSubPr>
            <m:ctrlPr>
              <w:rPr>
                <w:rFonts w:ascii="Cambria Math" w:eastAsia="Times New Roman" w:hAnsi="Cambria Math"/>
                <w:i/>
                <w:color w:val="000000"/>
                <w:sz w:val="24"/>
                <w:szCs w:val="24"/>
                <w:lang w:eastAsia="en-GB"/>
              </w:rPr>
            </m:ctrlPr>
          </m:sSubPr>
          <m:e>
            <m:r>
              <w:rPr>
                <w:rFonts w:ascii="Cambria Math" w:eastAsia="Times New Roman" w:hAnsi="Cambria Math"/>
                <w:color w:val="000000"/>
                <w:sz w:val="24"/>
                <w:szCs w:val="24"/>
                <w:lang w:eastAsia="en-GB"/>
              </w:rPr>
              <m:t>Ho</m:t>
            </m:r>
          </m:e>
          <m:sub>
            <m:r>
              <w:rPr>
                <w:rFonts w:ascii="Cambria Math" w:eastAsia="Times New Roman" w:hAnsi="Cambria Math"/>
                <w:color w:val="000000"/>
                <w:sz w:val="24"/>
                <w:szCs w:val="24"/>
                <w:lang w:eastAsia="en-GB"/>
              </w:rPr>
              <m:t>2</m:t>
            </m:r>
          </m:sub>
        </m:sSub>
        <m:r>
          <w:rPr>
            <w:rFonts w:ascii="Cambria Math" w:eastAsia="Times New Roman" w:hAnsi="Cambria Math"/>
            <w:color w:val="000000"/>
            <w:sz w:val="24"/>
            <w:szCs w:val="24"/>
            <w:lang w:eastAsia="en-GB"/>
          </w:rPr>
          <m:t xml:space="preserve"> : ρ ≠ 0 </m:t>
        </m:r>
      </m:oMath>
      <w:r w:rsidR="00A02730">
        <w:rPr>
          <w:rFonts w:eastAsia="Times New Roman"/>
          <w:color w:val="000000"/>
          <w:sz w:val="24"/>
          <w:szCs w:val="24"/>
          <w:lang w:eastAsia="en-GB"/>
        </w:rPr>
        <w:t>,</w:t>
      </w:r>
      <w:r w:rsidR="001A7395">
        <w:rPr>
          <w:rFonts w:eastAsia="Times New Roman"/>
          <w:color w:val="000000"/>
          <w:sz w:val="24"/>
          <w:szCs w:val="24"/>
          <w:lang w:eastAsia="en-GB"/>
        </w:rPr>
        <w:t>artinya s</w:t>
      </w:r>
      <w:r w:rsidR="00812036">
        <w:rPr>
          <w:rFonts w:eastAsia="Times New Roman"/>
          <w:color w:val="000000"/>
          <w:sz w:val="24"/>
          <w:szCs w:val="24"/>
          <w:lang w:eastAsia="en-GB"/>
        </w:rPr>
        <w:t>aling ketergantungan berpengaruh terhadap karakteristik sistem informasi akuntansi manajemen.</w:t>
      </w:r>
    </w:p>
    <w:p w:rsidR="001A7395" w:rsidRDefault="001A7395" w:rsidP="00812036">
      <w:pPr>
        <w:pStyle w:val="ListParagraph"/>
        <w:widowControl w:val="0"/>
        <w:spacing w:after="0" w:line="480" w:lineRule="auto"/>
        <w:jc w:val="both"/>
        <w:textAlignment w:val="baseline"/>
        <w:rPr>
          <w:rFonts w:eastAsia="Times New Roman"/>
          <w:color w:val="000000"/>
          <w:sz w:val="24"/>
          <w:szCs w:val="24"/>
          <w:lang w:eastAsia="en-GB"/>
        </w:rPr>
      </w:pPr>
    </w:p>
    <w:p w:rsidR="00812036" w:rsidRDefault="00BC1263" w:rsidP="00812036">
      <w:pPr>
        <w:pStyle w:val="ListParagraph"/>
        <w:widowControl w:val="0"/>
        <w:numPr>
          <w:ilvl w:val="0"/>
          <w:numId w:val="49"/>
        </w:numPr>
        <w:spacing w:after="0" w:line="480" w:lineRule="auto"/>
        <w:jc w:val="both"/>
        <w:textAlignment w:val="baseline"/>
        <w:rPr>
          <w:rFonts w:eastAsia="Times New Roman"/>
          <w:color w:val="000000"/>
          <w:sz w:val="24"/>
          <w:szCs w:val="24"/>
          <w:lang w:eastAsia="en-GB"/>
        </w:rPr>
      </w:pPr>
      <m:oMath>
        <m:sSub>
          <m:sSubPr>
            <m:ctrlPr>
              <w:rPr>
                <w:rFonts w:ascii="Cambria Math" w:eastAsia="Times New Roman" w:hAnsi="Cambria Math"/>
                <w:i/>
                <w:color w:val="000000"/>
                <w:sz w:val="24"/>
                <w:szCs w:val="24"/>
                <w:lang w:eastAsia="en-GB"/>
              </w:rPr>
            </m:ctrlPr>
          </m:sSubPr>
          <m:e>
            <m:r>
              <w:rPr>
                <w:rFonts w:ascii="Cambria Math" w:eastAsia="Times New Roman" w:hAnsi="Cambria Math"/>
                <w:color w:val="000000"/>
                <w:sz w:val="24"/>
                <w:szCs w:val="24"/>
                <w:lang w:eastAsia="en-GB"/>
              </w:rPr>
              <m:t>Ho</m:t>
            </m:r>
          </m:e>
          <m:sub>
            <m:r>
              <w:rPr>
                <w:rFonts w:ascii="Cambria Math" w:eastAsia="Times New Roman" w:hAnsi="Cambria Math"/>
                <w:color w:val="000000"/>
                <w:sz w:val="24"/>
                <w:szCs w:val="24"/>
                <w:lang w:eastAsia="en-GB"/>
              </w:rPr>
              <m:t>3</m:t>
            </m:r>
          </m:sub>
        </m:sSub>
        <m:r>
          <w:rPr>
            <w:rFonts w:ascii="Cambria Math" w:eastAsia="Times New Roman" w:hAnsi="Cambria Math"/>
            <w:color w:val="000000"/>
            <w:sz w:val="24"/>
            <w:szCs w:val="24"/>
            <w:lang w:eastAsia="en-GB"/>
          </w:rPr>
          <m:t xml:space="preserve"> : ρ = 0</m:t>
        </m:r>
      </m:oMath>
      <w:r w:rsidR="00812036">
        <w:rPr>
          <w:rFonts w:eastAsia="Times New Roman"/>
          <w:color w:val="000000"/>
          <w:sz w:val="24"/>
          <w:szCs w:val="24"/>
          <w:lang w:eastAsia="en-GB"/>
        </w:rPr>
        <w:t xml:space="preserve"> </w:t>
      </w:r>
      <w:r w:rsidR="00A02730">
        <w:rPr>
          <w:rFonts w:eastAsia="Times New Roman"/>
          <w:color w:val="000000"/>
          <w:sz w:val="24"/>
          <w:szCs w:val="24"/>
          <w:lang w:eastAsia="en-GB"/>
        </w:rPr>
        <w:tab/>
        <w:t xml:space="preserve"> ,</w:t>
      </w:r>
      <w:r w:rsidR="001A7395">
        <w:rPr>
          <w:rFonts w:eastAsia="Times New Roman"/>
          <w:color w:val="000000"/>
          <w:sz w:val="24"/>
          <w:szCs w:val="24"/>
          <w:lang w:eastAsia="en-GB"/>
        </w:rPr>
        <w:t>artinya s</w:t>
      </w:r>
      <w:r w:rsidR="00812036">
        <w:rPr>
          <w:rFonts w:eastAsia="Times New Roman"/>
          <w:color w:val="000000"/>
          <w:sz w:val="24"/>
          <w:szCs w:val="24"/>
          <w:lang w:eastAsia="en-GB"/>
        </w:rPr>
        <w:t>truktur organisasional tidak berpengaruh terhadap karakteristik sistem informasi akuntansi manajemen.</w:t>
      </w:r>
    </w:p>
    <w:p w:rsidR="00812036" w:rsidRDefault="00BC1263" w:rsidP="00812036">
      <w:pPr>
        <w:pStyle w:val="ListParagraph"/>
        <w:widowControl w:val="0"/>
        <w:spacing w:after="0" w:line="480" w:lineRule="auto"/>
        <w:jc w:val="both"/>
        <w:textAlignment w:val="baseline"/>
        <w:rPr>
          <w:rFonts w:eastAsia="Times New Roman"/>
          <w:color w:val="000000"/>
          <w:sz w:val="24"/>
          <w:szCs w:val="24"/>
          <w:lang w:eastAsia="en-GB"/>
        </w:rPr>
      </w:pPr>
      <m:oMath>
        <m:sSub>
          <m:sSubPr>
            <m:ctrlPr>
              <w:rPr>
                <w:rFonts w:ascii="Cambria Math" w:eastAsia="Times New Roman" w:hAnsi="Cambria Math"/>
                <w:i/>
                <w:color w:val="000000"/>
                <w:sz w:val="24"/>
                <w:szCs w:val="24"/>
                <w:lang w:eastAsia="en-GB"/>
              </w:rPr>
            </m:ctrlPr>
          </m:sSubPr>
          <m:e>
            <m:r>
              <w:rPr>
                <w:rFonts w:ascii="Cambria Math" w:eastAsia="Times New Roman" w:hAnsi="Cambria Math"/>
                <w:color w:val="000000"/>
                <w:sz w:val="24"/>
                <w:szCs w:val="24"/>
                <w:lang w:eastAsia="en-GB"/>
              </w:rPr>
              <m:t>Ho</m:t>
            </m:r>
          </m:e>
          <m:sub>
            <m:r>
              <w:rPr>
                <w:rFonts w:ascii="Cambria Math" w:eastAsia="Times New Roman" w:hAnsi="Cambria Math"/>
                <w:color w:val="000000"/>
                <w:sz w:val="24"/>
                <w:szCs w:val="24"/>
                <w:lang w:eastAsia="en-GB"/>
              </w:rPr>
              <m:t>3</m:t>
            </m:r>
          </m:sub>
        </m:sSub>
        <m:r>
          <w:rPr>
            <w:rFonts w:ascii="Cambria Math" w:eastAsia="Times New Roman" w:hAnsi="Cambria Math"/>
            <w:color w:val="000000"/>
            <w:sz w:val="24"/>
            <w:szCs w:val="24"/>
            <w:lang w:eastAsia="en-GB"/>
          </w:rPr>
          <m:t xml:space="preserve"> : ρ ≠ 0</m:t>
        </m:r>
      </m:oMath>
      <w:r w:rsidR="00812036">
        <w:rPr>
          <w:rFonts w:eastAsia="Times New Roman"/>
          <w:color w:val="000000"/>
          <w:sz w:val="24"/>
          <w:szCs w:val="24"/>
          <w:lang w:eastAsia="en-GB"/>
        </w:rPr>
        <w:t xml:space="preserve"> </w:t>
      </w:r>
      <w:r w:rsidR="00A02730">
        <w:rPr>
          <w:rFonts w:eastAsia="Times New Roman"/>
          <w:color w:val="000000"/>
          <w:sz w:val="24"/>
          <w:szCs w:val="24"/>
          <w:lang w:eastAsia="en-GB"/>
        </w:rPr>
        <w:tab/>
        <w:t xml:space="preserve"> ,</w:t>
      </w:r>
      <w:r w:rsidR="001A7395">
        <w:rPr>
          <w:rFonts w:eastAsia="Times New Roman"/>
          <w:color w:val="000000"/>
          <w:sz w:val="24"/>
          <w:szCs w:val="24"/>
          <w:lang w:eastAsia="en-GB"/>
        </w:rPr>
        <w:t>artinya s</w:t>
      </w:r>
      <w:r w:rsidR="00812036">
        <w:rPr>
          <w:rFonts w:eastAsia="Times New Roman"/>
          <w:color w:val="000000"/>
          <w:sz w:val="24"/>
          <w:szCs w:val="24"/>
          <w:lang w:eastAsia="en-GB"/>
        </w:rPr>
        <w:t>truktur organisasional berpengaruh terhadap karakteristik sistem informasi akuntansi manajemen</w:t>
      </w:r>
      <w:r w:rsidR="00987429">
        <w:rPr>
          <w:rFonts w:eastAsia="Times New Roman"/>
          <w:color w:val="000000"/>
          <w:sz w:val="24"/>
          <w:szCs w:val="24"/>
          <w:lang w:eastAsia="en-GB"/>
        </w:rPr>
        <w:t>.</w:t>
      </w:r>
    </w:p>
    <w:p w:rsidR="00987429" w:rsidRPr="00812036" w:rsidRDefault="00987429" w:rsidP="00812036">
      <w:pPr>
        <w:pStyle w:val="ListParagraph"/>
        <w:widowControl w:val="0"/>
        <w:spacing w:after="0" w:line="480" w:lineRule="auto"/>
        <w:jc w:val="both"/>
        <w:textAlignment w:val="baseline"/>
        <w:rPr>
          <w:rFonts w:eastAsia="Times New Roman"/>
          <w:color w:val="000000"/>
          <w:sz w:val="24"/>
          <w:szCs w:val="24"/>
          <w:lang w:eastAsia="en-GB"/>
        </w:rPr>
      </w:pPr>
    </w:p>
    <w:p w:rsidR="008B55F8" w:rsidRPr="00285144" w:rsidRDefault="00DC3262" w:rsidP="00A07478">
      <w:pPr>
        <w:widowControl w:val="0"/>
        <w:tabs>
          <w:tab w:val="left" w:pos="709"/>
        </w:tabs>
        <w:spacing w:after="0" w:line="480" w:lineRule="auto"/>
        <w:contextualSpacing/>
        <w:jc w:val="both"/>
        <w:textAlignment w:val="baseline"/>
        <w:rPr>
          <w:rFonts w:ascii="Times New Roman" w:eastAsia="Times New Roman" w:hAnsi="Times New Roman" w:cs="Times New Roman"/>
          <w:b/>
          <w:bCs/>
          <w:color w:val="000000"/>
          <w:sz w:val="24"/>
          <w:szCs w:val="24"/>
          <w:lang w:eastAsia="en-GB"/>
        </w:rPr>
      </w:pPr>
      <w:r w:rsidRPr="00285144">
        <w:rPr>
          <w:rFonts w:ascii="Times New Roman" w:eastAsia="Times New Roman" w:hAnsi="Times New Roman" w:cs="Times New Roman"/>
          <w:b/>
          <w:bCs/>
          <w:color w:val="000000"/>
          <w:sz w:val="24"/>
          <w:szCs w:val="24"/>
          <w:lang w:eastAsia="en-GB"/>
        </w:rPr>
        <w:t>3.6.3.</w:t>
      </w:r>
      <w:r w:rsidRPr="00285144">
        <w:rPr>
          <w:rFonts w:ascii="Times New Roman" w:eastAsia="Times New Roman" w:hAnsi="Times New Roman" w:cs="Times New Roman"/>
          <w:b/>
          <w:bCs/>
          <w:color w:val="000000"/>
          <w:sz w:val="24"/>
          <w:szCs w:val="24"/>
          <w:lang w:eastAsia="en-GB"/>
        </w:rPr>
        <w:tab/>
      </w:r>
      <w:r w:rsidR="008B55F8" w:rsidRPr="00285144">
        <w:rPr>
          <w:rFonts w:ascii="Times New Roman" w:eastAsia="Times New Roman" w:hAnsi="Times New Roman" w:cs="Times New Roman"/>
          <w:b/>
          <w:bCs/>
          <w:color w:val="000000"/>
          <w:sz w:val="24"/>
          <w:szCs w:val="24"/>
          <w:lang w:eastAsia="en-GB"/>
        </w:rPr>
        <w:t>Pemilihan Uji Hipotesis</w:t>
      </w:r>
    </w:p>
    <w:p w:rsidR="008B55F8" w:rsidRPr="00285144" w:rsidRDefault="008B55F8" w:rsidP="00A07478">
      <w:pPr>
        <w:widowControl w:val="0"/>
        <w:tabs>
          <w:tab w:val="left" w:pos="709"/>
        </w:tabs>
        <w:spacing w:after="0" w:line="480" w:lineRule="auto"/>
        <w:ind w:firstLine="709"/>
        <w:contextualSpacing/>
        <w:jc w:val="both"/>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ab/>
        <w:t xml:space="preserve">Data yang digunakan untuk pengujian hipotesis ini berasal dari variabel (X) dan variabel (Y) yang pengukurannya menggunakan skala ordinal yaitu tingkat pengukuran yang memungkinkan peneliti mengurutkan respondennya dari tingkat yang paling rendah ke tingkat yang paling tinggi. Melalui pengukuran ini penulis dapat membagi respondennya ke dalam urutan </w:t>
      </w:r>
      <w:r w:rsidRPr="00285144">
        <w:rPr>
          <w:rFonts w:ascii="Times New Roman" w:eastAsia="Times New Roman" w:hAnsi="Times New Roman" w:cs="Times New Roman"/>
          <w:i/>
          <w:iCs/>
          <w:color w:val="000000"/>
          <w:sz w:val="24"/>
          <w:szCs w:val="24"/>
          <w:lang w:eastAsia="en-GB"/>
        </w:rPr>
        <w:t xml:space="preserve">rangking </w:t>
      </w:r>
      <w:r w:rsidRPr="00285144">
        <w:rPr>
          <w:rFonts w:ascii="Times New Roman" w:eastAsia="Times New Roman" w:hAnsi="Times New Roman" w:cs="Times New Roman"/>
          <w:color w:val="000000"/>
          <w:sz w:val="24"/>
          <w:szCs w:val="24"/>
          <w:lang w:eastAsia="en-GB"/>
        </w:rPr>
        <w:t xml:space="preserve">atas dasar sikapnya pada objek atau tindakan tertentu, maka dalam menguji hipotesis ini digunakan teknik statistik </w:t>
      </w:r>
      <w:r w:rsidRPr="00285144">
        <w:rPr>
          <w:rFonts w:ascii="Times New Roman" w:eastAsia="Times New Roman" w:hAnsi="Times New Roman" w:cs="Times New Roman"/>
          <w:i/>
          <w:iCs/>
          <w:color w:val="000000"/>
          <w:sz w:val="24"/>
          <w:szCs w:val="24"/>
          <w:lang w:eastAsia="en-GB"/>
        </w:rPr>
        <w:t xml:space="preserve">non parametrik. </w:t>
      </w:r>
      <w:r w:rsidRPr="00285144">
        <w:rPr>
          <w:rFonts w:ascii="Times New Roman" w:eastAsia="Times New Roman" w:hAnsi="Times New Roman" w:cs="Times New Roman"/>
          <w:color w:val="000000"/>
          <w:sz w:val="24"/>
          <w:szCs w:val="24"/>
          <w:lang w:eastAsia="en-GB"/>
        </w:rPr>
        <w:t xml:space="preserve">Data tersebut diperoleh melalui kuesioner dengan jenis pertanyaan tertutup dan setiap </w:t>
      </w:r>
      <w:r w:rsidRPr="00285144">
        <w:rPr>
          <w:rFonts w:ascii="Times New Roman" w:eastAsia="Times New Roman" w:hAnsi="Times New Roman" w:cs="Times New Roman"/>
          <w:i/>
          <w:iCs/>
          <w:color w:val="000000"/>
          <w:sz w:val="24"/>
          <w:szCs w:val="24"/>
          <w:lang w:eastAsia="en-GB"/>
        </w:rPr>
        <w:t>item</w:t>
      </w:r>
      <w:r w:rsidRPr="00285144">
        <w:rPr>
          <w:rFonts w:ascii="Times New Roman" w:eastAsia="Times New Roman" w:hAnsi="Times New Roman" w:cs="Times New Roman"/>
          <w:color w:val="000000"/>
          <w:sz w:val="24"/>
          <w:szCs w:val="24"/>
          <w:lang w:eastAsia="en-GB"/>
        </w:rPr>
        <w:t xml:space="preserve"> memiliki skor sendiri. </w:t>
      </w:r>
    </w:p>
    <w:p w:rsidR="00DC3262" w:rsidRPr="00285144" w:rsidRDefault="00DC3262" w:rsidP="008474A0">
      <w:pPr>
        <w:widowControl w:val="0"/>
        <w:spacing w:after="0" w:line="480" w:lineRule="auto"/>
        <w:contextualSpacing/>
        <w:jc w:val="both"/>
        <w:rPr>
          <w:rFonts w:ascii="Times New Roman" w:eastAsia="Times New Roman" w:hAnsi="Times New Roman" w:cs="Times New Roman"/>
          <w:sz w:val="24"/>
          <w:szCs w:val="24"/>
          <w:lang w:eastAsia="en-GB"/>
        </w:rPr>
      </w:pPr>
    </w:p>
    <w:p w:rsidR="008B55F8" w:rsidRPr="00285144" w:rsidRDefault="00DC3262" w:rsidP="00A07478">
      <w:pPr>
        <w:widowControl w:val="0"/>
        <w:tabs>
          <w:tab w:val="left" w:pos="709"/>
        </w:tabs>
        <w:spacing w:after="0" w:line="480" w:lineRule="auto"/>
        <w:contextualSpacing/>
        <w:jc w:val="both"/>
        <w:textAlignment w:val="baseline"/>
        <w:rPr>
          <w:rFonts w:ascii="Times New Roman" w:eastAsia="Times New Roman" w:hAnsi="Times New Roman" w:cs="Times New Roman"/>
          <w:b/>
          <w:bCs/>
          <w:color w:val="000000"/>
          <w:sz w:val="24"/>
          <w:szCs w:val="24"/>
          <w:lang w:eastAsia="en-GB"/>
        </w:rPr>
      </w:pPr>
      <w:r w:rsidRPr="00285144">
        <w:rPr>
          <w:rFonts w:ascii="Times New Roman" w:eastAsia="Times New Roman" w:hAnsi="Times New Roman" w:cs="Times New Roman"/>
          <w:b/>
          <w:bCs/>
          <w:color w:val="000000"/>
          <w:sz w:val="24"/>
          <w:szCs w:val="24"/>
          <w:lang w:eastAsia="en-GB"/>
        </w:rPr>
        <w:t>3.6.4.</w:t>
      </w:r>
      <w:r w:rsidRPr="00285144">
        <w:rPr>
          <w:rFonts w:ascii="Times New Roman" w:eastAsia="Times New Roman" w:hAnsi="Times New Roman" w:cs="Times New Roman"/>
          <w:b/>
          <w:bCs/>
          <w:color w:val="000000"/>
          <w:sz w:val="24"/>
          <w:szCs w:val="24"/>
          <w:lang w:eastAsia="en-GB"/>
        </w:rPr>
        <w:tab/>
      </w:r>
      <w:r w:rsidR="008B55F8" w:rsidRPr="00285144">
        <w:rPr>
          <w:rFonts w:ascii="Times New Roman" w:eastAsia="Times New Roman" w:hAnsi="Times New Roman" w:cs="Times New Roman"/>
          <w:b/>
          <w:bCs/>
          <w:color w:val="000000"/>
          <w:sz w:val="24"/>
          <w:szCs w:val="24"/>
          <w:lang w:eastAsia="en-GB"/>
        </w:rPr>
        <w:t xml:space="preserve">Korelasi </w:t>
      </w:r>
      <w:r w:rsidR="008B55F8" w:rsidRPr="00285144">
        <w:rPr>
          <w:rFonts w:ascii="Times New Roman" w:eastAsia="Times New Roman" w:hAnsi="Times New Roman" w:cs="Times New Roman"/>
          <w:b/>
          <w:bCs/>
          <w:i/>
          <w:iCs/>
          <w:color w:val="000000"/>
          <w:sz w:val="24"/>
          <w:szCs w:val="24"/>
          <w:lang w:eastAsia="en-GB"/>
        </w:rPr>
        <w:t>Spearman Rank</w:t>
      </w:r>
    </w:p>
    <w:p w:rsidR="008B55F8" w:rsidRPr="00285144" w:rsidRDefault="008B55F8" w:rsidP="00A07478">
      <w:pPr>
        <w:widowControl w:val="0"/>
        <w:tabs>
          <w:tab w:val="left" w:pos="709"/>
        </w:tabs>
        <w:spacing w:after="0" w:line="480" w:lineRule="auto"/>
        <w:ind w:firstLine="709"/>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 xml:space="preserve">Korelasi </w:t>
      </w:r>
      <w:r w:rsidRPr="00285144">
        <w:rPr>
          <w:rFonts w:ascii="Times New Roman" w:eastAsia="Times New Roman" w:hAnsi="Times New Roman" w:cs="Times New Roman"/>
          <w:i/>
          <w:iCs/>
          <w:color w:val="000000"/>
          <w:sz w:val="24"/>
          <w:szCs w:val="24"/>
          <w:lang w:eastAsia="en-GB"/>
        </w:rPr>
        <w:t xml:space="preserve">Spearman Rank </w:t>
      </w:r>
      <w:r w:rsidRPr="00285144">
        <w:rPr>
          <w:rFonts w:ascii="Times New Roman" w:eastAsia="Times New Roman" w:hAnsi="Times New Roman" w:cs="Times New Roman"/>
          <w:color w:val="000000"/>
          <w:sz w:val="24"/>
          <w:szCs w:val="24"/>
          <w:lang w:eastAsia="en-GB"/>
        </w:rPr>
        <w:t>digunakan untuk mencari hubungan atau untuk menguji signifikansi hipotesis asosiatif bila masing-masing variabel yang dihubungkan berbentuk ordinal, dan sumber data antar variabel tidak harus sama.</w:t>
      </w:r>
    </w:p>
    <w:p w:rsidR="008B55F8" w:rsidRPr="00285144" w:rsidRDefault="008B55F8" w:rsidP="00A07478">
      <w:pPr>
        <w:widowControl w:val="0"/>
        <w:spacing w:after="0" w:line="48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Rumus yang digunakan yaitu :</w:t>
      </w:r>
    </w:p>
    <w:p w:rsidR="004B424A" w:rsidRPr="00BF2DE3" w:rsidRDefault="00BC1263" w:rsidP="004B424A">
      <w:pPr>
        <w:pStyle w:val="ListParagraph"/>
        <w:ind w:left="426"/>
        <w:jc w:val="center"/>
        <w:rPr>
          <w:sz w:val="24"/>
          <w:szCs w:val="24"/>
        </w:rPr>
      </w:pPr>
      <m:oMathPara>
        <m:oMath>
          <m:sSub>
            <m:sSubPr>
              <m:ctrlPr>
                <w:rPr>
                  <w:rFonts w:ascii="Cambria Math" w:hAnsi="Cambria Math" w:cs="Cambria Math"/>
                  <w:i/>
                  <w:sz w:val="24"/>
                  <w:szCs w:val="24"/>
                </w:rPr>
              </m:ctrlPr>
            </m:sSubPr>
            <m:e>
              <m:r>
                <w:rPr>
                  <w:rFonts w:ascii="Cambria Math" w:hAnsi="Cambria Math" w:cs="Cambria Math"/>
                  <w:sz w:val="24"/>
                  <w:szCs w:val="24"/>
                </w:rPr>
                <m:t>r</m:t>
              </m:r>
            </m:e>
            <m:sub>
              <m:r>
                <w:rPr>
                  <w:rFonts w:ascii="Cambria Math" w:hAnsi="Cambria Math" w:cs="Cambria Math"/>
                  <w:sz w:val="24"/>
                  <w:szCs w:val="24"/>
                </w:rPr>
                <m:t>s</m:t>
              </m:r>
            </m:sub>
          </m:sSub>
          <m:r>
            <m:rPr>
              <m:sty m:val="p"/>
            </m:rPr>
            <w:rPr>
              <w:rFonts w:ascii="Cambria Math" w:hAnsi="Cambria Math" w:cs="Cambria Math"/>
              <w:sz w:val="24"/>
              <w:szCs w:val="24"/>
            </w:rPr>
            <m:t>=1-</m:t>
          </m:r>
          <m:f>
            <m:fPr>
              <m:ctrlPr>
                <w:rPr>
                  <w:rFonts w:ascii="Cambria Math" w:hAnsi="Cambria Math"/>
                  <w:i/>
                  <w:sz w:val="24"/>
                  <w:szCs w:val="24"/>
                </w:rPr>
              </m:ctrlPr>
            </m:fPr>
            <m:num>
              <m:r>
                <w:rPr>
                  <w:rFonts w:ascii="Cambria Math" w:hAnsi="Cambria Math"/>
                  <w:sz w:val="24"/>
                  <w:szCs w:val="24"/>
                </w:rPr>
                <m:t>6</m:t>
              </m:r>
              <m:nary>
                <m:naryPr>
                  <m:chr m:val="∑"/>
                  <m:limLoc m:val="undOvr"/>
                  <m:subHide m:val="on"/>
                  <m:supHide m:val="on"/>
                  <m:ctrlPr>
                    <w:rPr>
                      <w:rFonts w:ascii="Cambria Math" w:hAnsi="Cambria Math"/>
                      <w:i/>
                      <w:sz w:val="24"/>
                      <w:szCs w:val="24"/>
                    </w:rPr>
                  </m:ctrlPr>
                </m:naryPr>
                <m:sub/>
                <m:sup/>
                <m:e>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e>
                    <m:sup>
                      <m:r>
                        <w:rPr>
                          <w:rFonts w:ascii="Cambria Math" w:hAnsi="Cambria Math"/>
                          <w:sz w:val="24"/>
                          <w:szCs w:val="24"/>
                        </w:rPr>
                        <m:t>2</m:t>
                      </m:r>
                    </m:sup>
                  </m:sSup>
                </m:e>
              </m:nary>
            </m:num>
            <m:den>
              <m:r>
                <w:rPr>
                  <w:rFonts w:ascii="Cambria Math" w:hAnsi="Cambria Math" w:cs="Cambria Math"/>
                  <w:sz w:val="24"/>
                  <w:szCs w:val="24"/>
                </w:rPr>
                <m:t>n</m:t>
              </m:r>
              <m:sSup>
                <m:sSupPr>
                  <m:ctrlPr>
                    <w:rPr>
                      <w:rFonts w:ascii="Cambria Math" w:hAnsi="Cambria Math" w:cs="Cambria Math"/>
                      <w:i/>
                      <w:sz w:val="24"/>
                      <w:szCs w:val="24"/>
                    </w:rPr>
                  </m:ctrlPr>
                </m:sSupPr>
                <m:e>
                  <m:r>
                    <w:rPr>
                      <w:rFonts w:ascii="Cambria Math" w:hAnsi="Cambria Math" w:cs="Cambria Math"/>
                      <w:sz w:val="24"/>
                      <w:szCs w:val="24"/>
                    </w:rPr>
                    <m:t>(n</m:t>
                  </m:r>
                </m:e>
                <m:sup>
                  <m:r>
                    <w:rPr>
                      <w:rFonts w:ascii="Cambria Math" w:hAnsi="Cambria Math" w:cs="Cambria Math"/>
                      <w:sz w:val="24"/>
                      <w:szCs w:val="24"/>
                    </w:rPr>
                    <m:t>2</m:t>
                  </m:r>
                </m:sup>
              </m:sSup>
              <m:r>
                <w:rPr>
                  <w:rFonts w:ascii="Cambria Math" w:hAnsi="Cambria Math" w:cs="Cambria Math"/>
                  <w:sz w:val="24"/>
                  <w:szCs w:val="24"/>
                </w:rPr>
                <m:t>-1)</m:t>
              </m:r>
            </m:den>
          </m:f>
        </m:oMath>
      </m:oMathPara>
    </w:p>
    <w:p w:rsidR="008B55F8" w:rsidRPr="00285144" w:rsidRDefault="008B55F8" w:rsidP="00A46473">
      <w:pPr>
        <w:widowControl w:val="0"/>
        <w:spacing w:after="0" w:line="360" w:lineRule="auto"/>
        <w:ind w:left="786"/>
        <w:contextualSpacing/>
        <w:jc w:val="center"/>
        <w:rPr>
          <w:rFonts w:ascii="Times New Roman" w:eastAsia="Times New Roman" w:hAnsi="Times New Roman" w:cs="Times New Roman"/>
          <w:sz w:val="24"/>
          <w:szCs w:val="24"/>
          <w:lang w:eastAsia="en-GB"/>
        </w:rPr>
      </w:pPr>
      <w:r w:rsidRPr="00285144">
        <w:rPr>
          <w:rFonts w:ascii="Times New Roman" w:eastAsia="Times New Roman" w:hAnsi="Times New Roman" w:cs="Times New Roman"/>
          <w:b/>
          <w:bCs/>
          <w:color w:val="000000"/>
          <w:sz w:val="24"/>
          <w:szCs w:val="24"/>
          <w:lang w:eastAsia="en-GB"/>
        </w:rPr>
        <w:t>(Sumber: Sugiyono, 2013: 357)</w:t>
      </w:r>
    </w:p>
    <w:p w:rsidR="008B55F8" w:rsidRPr="00285144" w:rsidRDefault="008B55F8" w:rsidP="00A46473">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Keterangan</w:t>
      </w:r>
      <w:r w:rsidRPr="00285144">
        <w:rPr>
          <w:rFonts w:ascii="Times New Roman" w:eastAsia="Times New Roman" w:hAnsi="Times New Roman" w:cs="Times New Roman"/>
          <w:color w:val="000000"/>
          <w:sz w:val="24"/>
          <w:szCs w:val="24"/>
          <w:lang w:eastAsia="en-GB"/>
        </w:rPr>
        <w:tab/>
        <w:t xml:space="preserve">: </w:t>
      </w:r>
    </w:p>
    <w:p w:rsidR="004B424A" w:rsidRPr="00BF2DE3" w:rsidRDefault="00BC1263" w:rsidP="00A46473">
      <w:pPr>
        <w:autoSpaceDE w:val="0"/>
        <w:autoSpaceDN w:val="0"/>
        <w:adjustRightInd w:val="0"/>
        <w:spacing w:after="0" w:line="360" w:lineRule="auto"/>
        <w:ind w:firstLine="720"/>
        <w:jc w:val="both"/>
        <w:rPr>
          <w:rFonts w:ascii="Times New Roman" w:hAnsi="Times New Roman" w:cs="Times New Roman"/>
          <w:bCs/>
          <w:sz w:val="24"/>
          <w:szCs w:val="24"/>
        </w:rPr>
      </w:pPr>
      <m:oMath>
        <m:sSub>
          <m:sSubPr>
            <m:ctrlPr>
              <w:rPr>
                <w:rFonts w:ascii="Cambria Math" w:hAnsi="Cambria Math" w:cs="Cambria Math"/>
                <w:i/>
                <w:sz w:val="24"/>
                <w:szCs w:val="24"/>
              </w:rPr>
            </m:ctrlPr>
          </m:sSubPr>
          <m:e>
            <m:r>
              <w:rPr>
                <w:rFonts w:ascii="Cambria Math" w:hAnsi="Cambria Math" w:cs="Cambria Math"/>
                <w:sz w:val="24"/>
                <w:szCs w:val="24"/>
              </w:rPr>
              <m:t>r</m:t>
            </m:r>
          </m:e>
          <m:sub>
            <m:r>
              <w:rPr>
                <w:rFonts w:ascii="Cambria Math" w:hAnsi="Cambria Math" w:cs="Cambria Math"/>
                <w:sz w:val="24"/>
                <w:szCs w:val="24"/>
              </w:rPr>
              <m:t>s</m:t>
            </m:r>
          </m:sub>
        </m:sSub>
      </m:oMath>
      <w:r w:rsidR="004B424A" w:rsidRPr="00BF2DE3">
        <w:rPr>
          <w:rFonts w:ascii="Times New Roman" w:hAnsi="Times New Roman" w:cs="Times New Roman"/>
          <w:bCs/>
          <w:sz w:val="24"/>
          <w:szCs w:val="24"/>
        </w:rPr>
        <w:tab/>
      </w:r>
      <w:r w:rsidR="004B424A" w:rsidRPr="00BF2DE3">
        <w:rPr>
          <w:rFonts w:ascii="Times New Roman" w:hAnsi="Times New Roman" w:cs="Times New Roman"/>
          <w:bCs/>
          <w:sz w:val="24"/>
          <w:szCs w:val="24"/>
        </w:rPr>
        <w:tab/>
        <w:t>= Koefisien Korelasi Spearman Rank</w:t>
      </w:r>
    </w:p>
    <w:p w:rsidR="004B424A" w:rsidRPr="00BF2DE3" w:rsidRDefault="00BC1263" w:rsidP="00A46473">
      <w:pPr>
        <w:autoSpaceDE w:val="0"/>
        <w:autoSpaceDN w:val="0"/>
        <w:adjustRightInd w:val="0"/>
        <w:spacing w:after="0" w:line="360" w:lineRule="auto"/>
        <w:ind w:firstLine="720"/>
        <w:jc w:val="both"/>
        <w:rPr>
          <w:rFonts w:ascii="Times New Roman" w:hAnsi="Times New Roman" w:cs="Times New Roman"/>
          <w:bCs/>
          <w:sz w:val="24"/>
          <w:szCs w:val="24"/>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oMath>
      <w:r w:rsidR="004B424A" w:rsidRPr="00BF2DE3">
        <w:rPr>
          <w:rFonts w:ascii="Times New Roman" w:hAnsi="Times New Roman" w:cs="Times New Roman"/>
          <w:bCs/>
          <w:sz w:val="24"/>
          <w:szCs w:val="24"/>
        </w:rPr>
        <w:tab/>
      </w:r>
      <w:r w:rsidR="004B424A" w:rsidRPr="00BF2DE3">
        <w:rPr>
          <w:rFonts w:ascii="Times New Roman" w:hAnsi="Times New Roman" w:cs="Times New Roman"/>
          <w:bCs/>
          <w:sz w:val="24"/>
          <w:szCs w:val="24"/>
        </w:rPr>
        <w:tab/>
        <w:t>= Selisih rangking tiap data</w:t>
      </w:r>
    </w:p>
    <w:p w:rsidR="004B424A" w:rsidRDefault="004B424A" w:rsidP="004B424A">
      <w:pPr>
        <w:autoSpaceDE w:val="0"/>
        <w:autoSpaceDN w:val="0"/>
        <w:adjustRightInd w:val="0"/>
        <w:spacing w:after="0" w:line="480" w:lineRule="auto"/>
        <w:ind w:firstLine="720"/>
        <w:jc w:val="both"/>
        <w:rPr>
          <w:rFonts w:ascii="Times New Roman" w:hAnsi="Times New Roman" w:cs="Times New Roman"/>
          <w:sz w:val="24"/>
          <w:szCs w:val="24"/>
        </w:rPr>
      </w:pPr>
      <w:r w:rsidRPr="00BF2DE3">
        <w:rPr>
          <w:rFonts w:ascii="Times New Roman" w:hAnsi="Times New Roman" w:cs="Times New Roman"/>
          <w:sz w:val="24"/>
          <w:szCs w:val="24"/>
        </w:rPr>
        <w:t>n</w:t>
      </w:r>
      <w:r w:rsidRPr="00BF2DE3">
        <w:rPr>
          <w:rFonts w:ascii="Times New Roman" w:hAnsi="Times New Roman" w:cs="Times New Roman"/>
          <w:sz w:val="24"/>
          <w:szCs w:val="24"/>
        </w:rPr>
        <w:tab/>
      </w:r>
      <w:r w:rsidRPr="00BF2DE3">
        <w:rPr>
          <w:rFonts w:ascii="Times New Roman" w:hAnsi="Times New Roman" w:cs="Times New Roman"/>
          <w:sz w:val="24"/>
          <w:szCs w:val="24"/>
        </w:rPr>
        <w:tab/>
        <w:t>= Jumlah sampel</w:t>
      </w:r>
    </w:p>
    <w:p w:rsidR="004A05F2" w:rsidRDefault="004A05F2" w:rsidP="004B424A">
      <w:pPr>
        <w:autoSpaceDE w:val="0"/>
        <w:autoSpaceDN w:val="0"/>
        <w:adjustRightInd w:val="0"/>
        <w:spacing w:after="0" w:line="480" w:lineRule="auto"/>
        <w:ind w:firstLine="720"/>
        <w:jc w:val="both"/>
        <w:rPr>
          <w:rFonts w:ascii="Times New Roman" w:hAnsi="Times New Roman" w:cs="Times New Roman"/>
          <w:sz w:val="24"/>
          <w:szCs w:val="24"/>
        </w:rPr>
      </w:pPr>
    </w:p>
    <w:p w:rsidR="004A05F2" w:rsidRPr="00BF2DE3" w:rsidRDefault="004A05F2" w:rsidP="004B424A">
      <w:pPr>
        <w:autoSpaceDE w:val="0"/>
        <w:autoSpaceDN w:val="0"/>
        <w:adjustRightInd w:val="0"/>
        <w:spacing w:after="0" w:line="480" w:lineRule="auto"/>
        <w:ind w:firstLine="720"/>
        <w:jc w:val="both"/>
        <w:rPr>
          <w:rFonts w:ascii="Times New Roman" w:hAnsi="Times New Roman" w:cs="Times New Roman"/>
          <w:sz w:val="24"/>
          <w:szCs w:val="24"/>
        </w:rPr>
      </w:pPr>
    </w:p>
    <w:p w:rsidR="008B55F8" w:rsidRPr="00285144" w:rsidRDefault="008B55F8" w:rsidP="00B02572">
      <w:pPr>
        <w:widowControl w:val="0"/>
        <w:spacing w:after="0" w:line="240" w:lineRule="auto"/>
        <w:contextualSpacing/>
        <w:jc w:val="center"/>
        <w:rPr>
          <w:rFonts w:ascii="Times New Roman" w:eastAsia="Times New Roman" w:hAnsi="Times New Roman" w:cs="Times New Roman"/>
          <w:sz w:val="24"/>
          <w:szCs w:val="24"/>
          <w:lang w:eastAsia="en-GB"/>
        </w:rPr>
      </w:pPr>
      <w:r w:rsidRPr="00285144">
        <w:rPr>
          <w:rFonts w:ascii="Times New Roman" w:eastAsia="Times New Roman" w:hAnsi="Times New Roman" w:cs="Times New Roman"/>
          <w:b/>
          <w:bCs/>
          <w:color w:val="000000"/>
          <w:sz w:val="24"/>
          <w:szCs w:val="24"/>
          <w:lang w:eastAsia="en-GB"/>
        </w:rPr>
        <w:lastRenderedPageBreak/>
        <w:t>Tabel 3.</w:t>
      </w:r>
      <w:r w:rsidR="00CF53C8" w:rsidRPr="00285144">
        <w:rPr>
          <w:rFonts w:ascii="Times New Roman" w:eastAsia="Times New Roman" w:hAnsi="Times New Roman" w:cs="Times New Roman"/>
          <w:b/>
          <w:bCs/>
          <w:color w:val="000000"/>
          <w:sz w:val="24"/>
          <w:szCs w:val="24"/>
          <w:lang w:eastAsia="en-GB"/>
        </w:rPr>
        <w:t>8</w:t>
      </w:r>
    </w:p>
    <w:p w:rsidR="008B55F8" w:rsidRPr="00285144" w:rsidRDefault="008B55F8" w:rsidP="00B02572">
      <w:pPr>
        <w:widowControl w:val="0"/>
        <w:spacing w:after="0" w:line="360" w:lineRule="auto"/>
        <w:contextualSpacing/>
        <w:jc w:val="center"/>
        <w:rPr>
          <w:rFonts w:ascii="Times New Roman" w:eastAsia="Times New Roman" w:hAnsi="Times New Roman" w:cs="Times New Roman"/>
          <w:sz w:val="24"/>
          <w:szCs w:val="24"/>
          <w:lang w:eastAsia="en-GB"/>
        </w:rPr>
      </w:pPr>
      <w:r w:rsidRPr="00285144">
        <w:rPr>
          <w:rFonts w:ascii="Times New Roman" w:eastAsia="Times New Roman" w:hAnsi="Times New Roman" w:cs="Times New Roman"/>
          <w:b/>
          <w:bCs/>
          <w:color w:val="000000"/>
          <w:sz w:val="24"/>
          <w:szCs w:val="24"/>
          <w:lang w:eastAsia="en-GB"/>
        </w:rPr>
        <w:t>Pedoman Interprestasi Tingkat Korelasi</w:t>
      </w:r>
    </w:p>
    <w:tbl>
      <w:tblPr>
        <w:tblW w:w="0" w:type="auto"/>
        <w:jc w:val="center"/>
        <w:tblLook w:val="04A0"/>
      </w:tblPr>
      <w:tblGrid>
        <w:gridCol w:w="3340"/>
        <w:gridCol w:w="2208"/>
      </w:tblGrid>
      <w:tr w:rsidR="008B55F8" w:rsidRPr="00285144" w:rsidTr="003C30E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B02572">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b/>
                <w:bCs/>
                <w:color w:val="000000"/>
                <w:sz w:val="24"/>
                <w:szCs w:val="24"/>
                <w:lang w:eastAsia="en-GB"/>
              </w:rPr>
              <w:t>Interval Koefisien Korelasi (r)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B02572">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b/>
                <w:bCs/>
                <w:color w:val="000000"/>
                <w:sz w:val="24"/>
                <w:szCs w:val="24"/>
                <w:lang w:eastAsia="en-GB"/>
              </w:rPr>
              <w:t>Tingkat Hubungan</w:t>
            </w:r>
          </w:p>
        </w:tc>
      </w:tr>
      <w:tr w:rsidR="008B55F8" w:rsidRPr="00285144" w:rsidTr="003C30E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B02572">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0,00 – 0,199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B02572">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Sangat Rendah</w:t>
            </w:r>
          </w:p>
        </w:tc>
      </w:tr>
      <w:tr w:rsidR="008B55F8" w:rsidRPr="00285144" w:rsidTr="003C30E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B02572">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0,20 – 0,399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B02572">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Rendah</w:t>
            </w:r>
          </w:p>
        </w:tc>
      </w:tr>
      <w:tr w:rsidR="008B55F8" w:rsidRPr="00285144" w:rsidTr="003C30E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B02572">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0,40 – 0,599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B02572">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Sedang</w:t>
            </w:r>
          </w:p>
        </w:tc>
      </w:tr>
      <w:tr w:rsidR="008B55F8" w:rsidRPr="00285144" w:rsidTr="003C30E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B02572">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0,60 – 0,799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B02572">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Kuat</w:t>
            </w:r>
          </w:p>
        </w:tc>
      </w:tr>
      <w:tr w:rsidR="008B55F8" w:rsidRPr="00285144" w:rsidTr="003C30E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B02572">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0,80 – 1,000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B55F8" w:rsidRPr="00285144" w:rsidRDefault="008B55F8" w:rsidP="00B02572">
            <w:pPr>
              <w:widowControl w:val="0"/>
              <w:spacing w:after="0" w:line="36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Sangat Kuat</w:t>
            </w:r>
          </w:p>
        </w:tc>
      </w:tr>
    </w:tbl>
    <w:p w:rsidR="008B55F8" w:rsidRPr="00285144" w:rsidRDefault="008B55F8" w:rsidP="00B02572">
      <w:pPr>
        <w:widowControl w:val="0"/>
        <w:spacing w:after="0" w:line="480" w:lineRule="auto"/>
        <w:ind w:left="1204"/>
        <w:contextualSpacing/>
        <w:rPr>
          <w:rFonts w:ascii="Times New Roman" w:eastAsia="Times New Roman" w:hAnsi="Times New Roman" w:cs="Times New Roman"/>
          <w:sz w:val="20"/>
          <w:szCs w:val="24"/>
          <w:lang w:eastAsia="en-GB"/>
        </w:rPr>
      </w:pPr>
      <w:r w:rsidRPr="00285144">
        <w:rPr>
          <w:rFonts w:ascii="Times New Roman" w:eastAsia="Times New Roman" w:hAnsi="Times New Roman" w:cs="Times New Roman"/>
          <w:color w:val="000000"/>
          <w:sz w:val="20"/>
          <w:szCs w:val="24"/>
          <w:lang w:eastAsia="en-GB"/>
        </w:rPr>
        <w:t>Sumber : Sugiyono 2013:250</w:t>
      </w:r>
    </w:p>
    <w:p w:rsidR="008B55F8" w:rsidRPr="00285144" w:rsidRDefault="008B55F8" w:rsidP="00B02572">
      <w:pPr>
        <w:widowControl w:val="0"/>
        <w:spacing w:after="0" w:line="480" w:lineRule="auto"/>
        <w:ind w:firstLine="709"/>
        <w:contextualSpacing/>
        <w:jc w:val="both"/>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Untuk menguji tingkat signifikan koefisien korelasi r</w:t>
      </w:r>
      <w:r w:rsidRPr="00285144">
        <w:rPr>
          <w:rFonts w:ascii="Times New Roman" w:eastAsia="Times New Roman" w:hAnsi="Times New Roman" w:cs="Times New Roman"/>
          <w:color w:val="000000"/>
          <w:sz w:val="24"/>
          <w:szCs w:val="24"/>
          <w:vertAlign w:val="subscript"/>
          <w:lang w:eastAsia="en-GB"/>
        </w:rPr>
        <w:t>s</w:t>
      </w:r>
      <w:r w:rsidRPr="00285144">
        <w:rPr>
          <w:rFonts w:ascii="Times New Roman" w:eastAsia="Times New Roman" w:hAnsi="Times New Roman" w:cs="Times New Roman"/>
          <w:color w:val="000000"/>
          <w:sz w:val="24"/>
          <w:szCs w:val="24"/>
          <w:lang w:eastAsia="en-GB"/>
        </w:rPr>
        <w:t xml:space="preserve"> dihitung menggunakan SPSS 22.</w:t>
      </w:r>
    </w:p>
    <w:p w:rsidR="00B02572" w:rsidRPr="00285144" w:rsidRDefault="00B02572" w:rsidP="00B02572">
      <w:pPr>
        <w:widowControl w:val="0"/>
        <w:spacing w:after="0" w:line="480" w:lineRule="auto"/>
        <w:ind w:firstLine="709"/>
        <w:contextualSpacing/>
        <w:jc w:val="both"/>
        <w:rPr>
          <w:rFonts w:ascii="Times New Roman" w:eastAsia="Times New Roman" w:hAnsi="Times New Roman" w:cs="Times New Roman"/>
          <w:color w:val="000000"/>
          <w:sz w:val="24"/>
          <w:szCs w:val="24"/>
          <w:lang w:eastAsia="en-GB"/>
        </w:rPr>
      </w:pPr>
    </w:p>
    <w:p w:rsidR="008B55F8" w:rsidRPr="00285144" w:rsidRDefault="00DC3262" w:rsidP="00B02572">
      <w:pPr>
        <w:widowControl w:val="0"/>
        <w:tabs>
          <w:tab w:val="left" w:pos="709"/>
        </w:tabs>
        <w:spacing w:after="0" w:line="480" w:lineRule="auto"/>
        <w:contextualSpacing/>
        <w:jc w:val="both"/>
        <w:textAlignment w:val="baseline"/>
        <w:rPr>
          <w:rFonts w:ascii="Times New Roman" w:eastAsia="Times New Roman" w:hAnsi="Times New Roman" w:cs="Times New Roman"/>
          <w:b/>
          <w:bCs/>
          <w:color w:val="000000"/>
          <w:sz w:val="24"/>
          <w:szCs w:val="24"/>
          <w:lang w:eastAsia="en-GB"/>
        </w:rPr>
      </w:pPr>
      <w:r w:rsidRPr="00285144">
        <w:rPr>
          <w:rFonts w:ascii="Times New Roman" w:eastAsia="Times New Roman" w:hAnsi="Times New Roman" w:cs="Times New Roman"/>
          <w:b/>
          <w:bCs/>
          <w:color w:val="000000"/>
          <w:sz w:val="24"/>
          <w:szCs w:val="24"/>
          <w:lang w:eastAsia="en-GB"/>
        </w:rPr>
        <w:t>3.7.</w:t>
      </w:r>
      <w:r w:rsidRPr="00285144">
        <w:rPr>
          <w:rFonts w:ascii="Times New Roman" w:eastAsia="Times New Roman" w:hAnsi="Times New Roman" w:cs="Times New Roman"/>
          <w:b/>
          <w:bCs/>
          <w:color w:val="000000"/>
          <w:sz w:val="24"/>
          <w:szCs w:val="24"/>
          <w:lang w:eastAsia="en-GB"/>
        </w:rPr>
        <w:tab/>
      </w:r>
      <w:r w:rsidR="008B55F8" w:rsidRPr="00285144">
        <w:rPr>
          <w:rFonts w:ascii="Times New Roman" w:eastAsia="Times New Roman" w:hAnsi="Times New Roman" w:cs="Times New Roman"/>
          <w:b/>
          <w:bCs/>
          <w:color w:val="000000"/>
          <w:sz w:val="24"/>
          <w:szCs w:val="24"/>
          <w:lang w:eastAsia="en-GB"/>
        </w:rPr>
        <w:t>Pengujian Hipotesis</w:t>
      </w:r>
    </w:p>
    <w:p w:rsidR="008B55F8" w:rsidRPr="00285144" w:rsidRDefault="00DC3262" w:rsidP="00B02572">
      <w:pPr>
        <w:widowControl w:val="0"/>
        <w:tabs>
          <w:tab w:val="left" w:pos="709"/>
        </w:tabs>
        <w:spacing w:after="0" w:line="480" w:lineRule="auto"/>
        <w:contextualSpacing/>
        <w:jc w:val="both"/>
        <w:textAlignment w:val="baseline"/>
        <w:rPr>
          <w:rFonts w:ascii="Times New Roman" w:eastAsia="Times New Roman" w:hAnsi="Times New Roman" w:cs="Times New Roman"/>
          <w:b/>
          <w:bCs/>
          <w:color w:val="000000"/>
          <w:sz w:val="24"/>
          <w:szCs w:val="24"/>
          <w:lang w:eastAsia="en-GB"/>
        </w:rPr>
      </w:pPr>
      <w:r w:rsidRPr="00285144">
        <w:rPr>
          <w:rFonts w:ascii="Times New Roman" w:eastAsia="Times New Roman" w:hAnsi="Times New Roman" w:cs="Times New Roman"/>
          <w:b/>
          <w:bCs/>
          <w:color w:val="000000"/>
          <w:sz w:val="24"/>
          <w:szCs w:val="24"/>
          <w:lang w:eastAsia="en-GB"/>
        </w:rPr>
        <w:t>3.7.1.</w:t>
      </w:r>
      <w:r w:rsidRPr="00285144">
        <w:rPr>
          <w:rFonts w:ascii="Times New Roman" w:eastAsia="Times New Roman" w:hAnsi="Times New Roman" w:cs="Times New Roman"/>
          <w:b/>
          <w:bCs/>
          <w:color w:val="000000"/>
          <w:sz w:val="24"/>
          <w:szCs w:val="24"/>
          <w:lang w:eastAsia="en-GB"/>
        </w:rPr>
        <w:tab/>
      </w:r>
      <w:r w:rsidR="008B55F8" w:rsidRPr="00285144">
        <w:rPr>
          <w:rFonts w:ascii="Times New Roman" w:eastAsia="Times New Roman" w:hAnsi="Times New Roman" w:cs="Times New Roman"/>
          <w:b/>
          <w:bCs/>
          <w:color w:val="000000"/>
          <w:sz w:val="24"/>
          <w:szCs w:val="24"/>
          <w:lang w:eastAsia="en-GB"/>
        </w:rPr>
        <w:t>Uji t</w:t>
      </w:r>
    </w:p>
    <w:p w:rsidR="008B55F8" w:rsidRPr="00285144" w:rsidRDefault="008B55F8" w:rsidP="008474A0">
      <w:pPr>
        <w:widowControl w:val="0"/>
        <w:spacing w:after="0" w:line="480" w:lineRule="auto"/>
        <w:ind w:firstLine="720"/>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Pengujian ini bertujuan untuk menguji bagaimana pengaruh secara parsial dari variabel bebas terhadap variabel terikat yaitu dengan membandingkan ttabel dan thitung . Masing–masing t hasil perhitungan ini kemudian dibandingkan dengan ttabel yang diperoleh dengan menggunakan taraf nyata 0,05.</w:t>
      </w:r>
    </w:p>
    <w:p w:rsidR="008B55F8" w:rsidRPr="00285144" w:rsidRDefault="008B55F8" w:rsidP="00B02572">
      <w:pPr>
        <w:widowControl w:val="0"/>
        <w:spacing w:after="0" w:line="480" w:lineRule="auto"/>
        <w:ind w:firstLine="720"/>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Berikut ini rumus untuk menguji signifikasi dari koefisien korelasi yang diperoleh adalah adalah sebagai berikut :</w:t>
      </w:r>
    </w:p>
    <w:p w:rsidR="008B55F8" w:rsidRPr="0054705B" w:rsidRDefault="00BC1263" w:rsidP="00B02572">
      <w:pPr>
        <w:widowControl w:val="0"/>
        <w:spacing w:after="0" w:line="480" w:lineRule="auto"/>
        <w:contextualSpacing/>
        <w:jc w:val="center"/>
        <w:rPr>
          <w:oMath/>
          <w:rFonts w:ascii="Cambria Math" w:eastAsia="Times New Roman" w:hAnsi="Cambria Math" w:cs="Times New Roman"/>
          <w:sz w:val="24"/>
          <w:szCs w:val="24"/>
          <w:lang w:eastAsia="en-GB"/>
        </w:rPr>
      </w:pPr>
      <m:oMathPara>
        <m:oMath>
          <m:f>
            <m:fPr>
              <m:ctrlPr>
                <w:rPr>
                  <w:rFonts w:ascii="Cambria Math" w:eastAsia="Times New Roman" w:hAnsi="Cambria Math" w:cs="Times New Roman"/>
                  <w:i/>
                  <w:color w:val="000000"/>
                  <w:sz w:val="24"/>
                  <w:szCs w:val="24"/>
                  <w:lang w:eastAsia="en-GB"/>
                </w:rPr>
              </m:ctrlPr>
            </m:fPr>
            <m:num>
              <m:r>
                <w:rPr>
                  <w:rFonts w:ascii="Cambria Math" w:eastAsia="Times New Roman" w:hAnsi="Cambria Math" w:cs="Times New Roman"/>
                  <w:color w:val="000000"/>
                  <w:sz w:val="24"/>
                  <w:szCs w:val="24"/>
                  <w:lang w:eastAsia="en-GB"/>
                </w:rPr>
                <m:t xml:space="preserve">t= r </m:t>
              </m:r>
              <m:rad>
                <m:radPr>
                  <m:degHide m:val="on"/>
                  <m:ctrlPr>
                    <w:rPr>
                      <w:rFonts w:ascii="Cambria Math" w:eastAsia="Times New Roman" w:hAnsi="Cambria Math" w:cs="Times New Roman"/>
                      <w:i/>
                      <w:color w:val="000000"/>
                      <w:sz w:val="24"/>
                      <w:szCs w:val="24"/>
                      <w:lang w:eastAsia="en-GB"/>
                    </w:rPr>
                  </m:ctrlPr>
                </m:radPr>
                <m:deg/>
                <m:e>
                  <m:r>
                    <w:rPr>
                      <w:rFonts w:ascii="Cambria Math" w:eastAsia="Times New Roman" w:hAnsi="Cambria Math" w:cs="Times New Roman"/>
                      <w:color w:val="000000"/>
                      <w:sz w:val="24"/>
                      <w:szCs w:val="24"/>
                      <w:lang w:eastAsia="en-GB"/>
                    </w:rPr>
                    <m:t>n-2</m:t>
                  </m:r>
                </m:e>
              </m:rad>
            </m:num>
            <m:den>
              <m:rad>
                <m:radPr>
                  <m:degHide m:val="on"/>
                  <m:ctrlPr>
                    <w:rPr>
                      <w:rFonts w:ascii="Cambria Math" w:eastAsia="Times New Roman" w:hAnsi="Cambria Math" w:cs="Times New Roman"/>
                      <w:i/>
                      <w:color w:val="000000"/>
                      <w:sz w:val="24"/>
                      <w:szCs w:val="24"/>
                      <w:lang w:eastAsia="en-GB"/>
                    </w:rPr>
                  </m:ctrlPr>
                </m:radPr>
                <m:deg/>
                <m:e>
                  <m:r>
                    <w:rPr>
                      <w:rFonts w:ascii="Cambria Math" w:eastAsia="Times New Roman" w:hAnsi="Cambria Math" w:cs="Times New Roman"/>
                      <w:color w:val="000000"/>
                      <w:sz w:val="24"/>
                      <w:szCs w:val="24"/>
                      <w:lang w:eastAsia="en-GB"/>
                    </w:rPr>
                    <m:t>1-</m:t>
                  </m:r>
                  <m:sSup>
                    <m:sSupPr>
                      <m:ctrlPr>
                        <w:rPr>
                          <w:rFonts w:ascii="Cambria Math" w:eastAsia="Times New Roman" w:hAnsi="Cambria Math" w:cs="Times New Roman"/>
                          <w:i/>
                          <w:color w:val="000000"/>
                          <w:sz w:val="24"/>
                          <w:szCs w:val="24"/>
                          <w:lang w:eastAsia="en-GB"/>
                        </w:rPr>
                      </m:ctrlPr>
                    </m:sSupPr>
                    <m:e>
                      <m:r>
                        <w:rPr>
                          <w:rFonts w:ascii="Cambria Math" w:eastAsia="Times New Roman" w:hAnsi="Cambria Math" w:cs="Times New Roman"/>
                          <w:color w:val="000000"/>
                          <w:sz w:val="24"/>
                          <w:szCs w:val="24"/>
                          <w:lang w:eastAsia="en-GB"/>
                        </w:rPr>
                        <m:t>r</m:t>
                      </m:r>
                    </m:e>
                    <m:sup>
                      <m:r>
                        <w:rPr>
                          <w:rFonts w:ascii="Cambria Math" w:eastAsia="Times New Roman" w:hAnsi="Cambria Math" w:cs="Times New Roman"/>
                          <w:color w:val="000000"/>
                          <w:sz w:val="24"/>
                          <w:szCs w:val="24"/>
                          <w:lang w:eastAsia="en-GB"/>
                        </w:rPr>
                        <m:t>2</m:t>
                      </m:r>
                    </m:sup>
                  </m:sSup>
                </m:e>
              </m:rad>
            </m:den>
          </m:f>
        </m:oMath>
      </m:oMathPara>
    </w:p>
    <w:p w:rsidR="008B55F8" w:rsidRPr="00285144" w:rsidRDefault="008B55F8" w:rsidP="008474A0">
      <w:pPr>
        <w:widowControl w:val="0"/>
        <w:spacing w:after="0" w:line="48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Dimana:</w:t>
      </w:r>
    </w:p>
    <w:p w:rsidR="008B55F8" w:rsidRPr="00285144" w:rsidRDefault="008B55F8" w:rsidP="00B02572">
      <w:pPr>
        <w:widowControl w:val="0"/>
        <w:tabs>
          <w:tab w:val="left" w:pos="567"/>
          <w:tab w:val="left" w:pos="851"/>
        </w:tabs>
        <w:spacing w:after="0" w:line="360" w:lineRule="auto"/>
        <w:ind w:left="851" w:hanging="567"/>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 xml:space="preserve">t   = </w:t>
      </w:r>
      <w:r w:rsidR="00B02572" w:rsidRPr="00285144">
        <w:rPr>
          <w:rFonts w:ascii="Times New Roman" w:eastAsia="Times New Roman" w:hAnsi="Times New Roman" w:cs="Times New Roman"/>
          <w:color w:val="000000"/>
          <w:sz w:val="24"/>
          <w:szCs w:val="24"/>
          <w:lang w:eastAsia="en-GB"/>
        </w:rPr>
        <w:tab/>
      </w:r>
      <w:r w:rsidRPr="00285144">
        <w:rPr>
          <w:rFonts w:ascii="Times New Roman" w:eastAsia="Times New Roman" w:hAnsi="Times New Roman" w:cs="Times New Roman"/>
          <w:color w:val="000000"/>
          <w:sz w:val="24"/>
          <w:szCs w:val="24"/>
          <w:lang w:eastAsia="en-GB"/>
        </w:rPr>
        <w:t>Tingkat signifikan (t hitung) yang selanjutnya dibandingkan dengan t tabel</w:t>
      </w:r>
    </w:p>
    <w:p w:rsidR="008B55F8" w:rsidRPr="00285144" w:rsidRDefault="008B55F8" w:rsidP="00B02572">
      <w:pPr>
        <w:widowControl w:val="0"/>
        <w:tabs>
          <w:tab w:val="left" w:pos="567"/>
          <w:tab w:val="left" w:pos="851"/>
        </w:tabs>
        <w:spacing w:after="0" w:line="360" w:lineRule="auto"/>
        <w:ind w:left="851" w:hanging="567"/>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r   =  </w:t>
      </w:r>
      <w:r w:rsidR="00B02572" w:rsidRPr="00285144">
        <w:rPr>
          <w:rFonts w:ascii="Times New Roman" w:eastAsia="Times New Roman" w:hAnsi="Times New Roman" w:cs="Times New Roman"/>
          <w:color w:val="000000"/>
          <w:sz w:val="24"/>
          <w:szCs w:val="24"/>
          <w:lang w:eastAsia="en-GB"/>
        </w:rPr>
        <w:tab/>
      </w:r>
      <w:r w:rsidRPr="00285144">
        <w:rPr>
          <w:rFonts w:ascii="Times New Roman" w:eastAsia="Times New Roman" w:hAnsi="Times New Roman" w:cs="Times New Roman"/>
          <w:color w:val="000000"/>
          <w:sz w:val="24"/>
          <w:szCs w:val="24"/>
          <w:lang w:eastAsia="en-GB"/>
        </w:rPr>
        <w:t>koefisien korelasi</w:t>
      </w:r>
    </w:p>
    <w:p w:rsidR="008B55F8" w:rsidRPr="00285144" w:rsidRDefault="008B55F8" w:rsidP="00B02572">
      <w:pPr>
        <w:widowControl w:val="0"/>
        <w:tabs>
          <w:tab w:val="left" w:pos="567"/>
          <w:tab w:val="left" w:pos="851"/>
        </w:tabs>
        <w:spacing w:after="0" w:line="480" w:lineRule="auto"/>
        <w:ind w:left="851" w:hanging="567"/>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n   =  </w:t>
      </w:r>
      <w:r w:rsidR="00B02572" w:rsidRPr="00285144">
        <w:rPr>
          <w:rFonts w:ascii="Times New Roman" w:eastAsia="Times New Roman" w:hAnsi="Times New Roman" w:cs="Times New Roman"/>
          <w:color w:val="000000"/>
          <w:sz w:val="24"/>
          <w:szCs w:val="24"/>
          <w:lang w:eastAsia="en-GB"/>
        </w:rPr>
        <w:tab/>
      </w:r>
      <w:r w:rsidRPr="00285144">
        <w:rPr>
          <w:rFonts w:ascii="Times New Roman" w:eastAsia="Times New Roman" w:hAnsi="Times New Roman" w:cs="Times New Roman"/>
          <w:color w:val="000000"/>
          <w:sz w:val="24"/>
          <w:szCs w:val="24"/>
          <w:lang w:eastAsia="en-GB"/>
        </w:rPr>
        <w:t>jumlah sampel</w:t>
      </w:r>
    </w:p>
    <w:p w:rsidR="008B55F8" w:rsidRPr="00285144" w:rsidRDefault="008B55F8" w:rsidP="00B02572">
      <w:pPr>
        <w:widowControl w:val="0"/>
        <w:spacing w:after="0" w:line="480" w:lineRule="auto"/>
        <w:ind w:firstLine="720"/>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lastRenderedPageBreak/>
        <w:t xml:space="preserve">Distribusi t ini ditentukan oleh derajat kesalahan </w:t>
      </w:r>
      <m:oMath>
        <m:r>
          <w:rPr>
            <w:rFonts w:ascii="Cambria Math" w:eastAsia="Times New Roman" w:hAnsi="Cambria Math" w:cs="Times New Roman"/>
            <w:color w:val="000000"/>
            <w:sz w:val="24"/>
            <w:szCs w:val="24"/>
            <w:lang w:eastAsia="en-GB"/>
          </w:rPr>
          <m:t>dk = n-2</m:t>
        </m:r>
      </m:oMath>
      <w:r w:rsidRPr="00285144">
        <w:rPr>
          <w:rFonts w:ascii="Times New Roman" w:eastAsia="Times New Roman" w:hAnsi="Times New Roman" w:cs="Times New Roman"/>
          <w:color w:val="000000"/>
          <w:sz w:val="24"/>
          <w:szCs w:val="24"/>
          <w:lang w:eastAsia="en-GB"/>
        </w:rPr>
        <w:t>. Kriteria yang digunakan adalah sebagai berikut :</w:t>
      </w:r>
    </w:p>
    <w:p w:rsidR="008B55F8" w:rsidRPr="00285144" w:rsidRDefault="008B55F8" w:rsidP="00A46473">
      <w:pPr>
        <w:widowControl w:val="0"/>
        <w:numPr>
          <w:ilvl w:val="0"/>
          <w:numId w:val="28"/>
        </w:numPr>
        <w:spacing w:after="0" w:line="480" w:lineRule="auto"/>
        <w:ind w:left="284"/>
        <w:contextualSpacing/>
        <w:jc w:val="both"/>
        <w:textAlignment w:val="baseline"/>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 xml:space="preserve">Ho ditolak jika </w:t>
      </w:r>
      <w:r w:rsidR="00815B4B">
        <w:rPr>
          <w:rFonts w:ascii="Times New Roman" w:eastAsia="Times New Roman" w:hAnsi="Times New Roman" w:cs="Times New Roman"/>
          <w:color w:val="000000"/>
          <w:sz w:val="24"/>
          <w:szCs w:val="24"/>
          <w:lang w:eastAsia="en-GB"/>
        </w:rPr>
        <w:t xml:space="preserve">t </w:t>
      </w:r>
      <w:r w:rsidRPr="00285144">
        <w:rPr>
          <w:rFonts w:ascii="Times New Roman" w:eastAsia="Times New Roman" w:hAnsi="Times New Roman" w:cs="Times New Roman"/>
          <w:color w:val="000000"/>
          <w:sz w:val="24"/>
          <w:szCs w:val="24"/>
          <w:lang w:eastAsia="en-GB"/>
        </w:rPr>
        <w:t>t</w:t>
      </w:r>
      <w:r w:rsidR="001868E6" w:rsidRPr="00285144">
        <w:rPr>
          <w:rFonts w:ascii="Times New Roman" w:eastAsia="Times New Roman" w:hAnsi="Times New Roman" w:cs="Times New Roman"/>
          <w:color w:val="000000"/>
          <w:sz w:val="24"/>
          <w:szCs w:val="24"/>
          <w:lang w:eastAsia="en-GB"/>
        </w:rPr>
        <w:t>erhitung &gt;</w:t>
      </w:r>
      <w:r w:rsidR="00815B4B">
        <w:rPr>
          <w:rFonts w:ascii="Times New Roman" w:eastAsia="Times New Roman" w:hAnsi="Times New Roman" w:cs="Times New Roman"/>
          <w:color w:val="000000"/>
          <w:sz w:val="24"/>
          <w:szCs w:val="24"/>
          <w:lang w:eastAsia="en-GB"/>
        </w:rPr>
        <w:t xml:space="preserve"> t </w:t>
      </w:r>
      <w:r w:rsidRPr="00285144">
        <w:rPr>
          <w:rFonts w:ascii="Times New Roman" w:eastAsia="Times New Roman" w:hAnsi="Times New Roman" w:cs="Times New Roman"/>
          <w:color w:val="000000"/>
          <w:sz w:val="24"/>
          <w:szCs w:val="24"/>
          <w:lang w:eastAsia="en-GB"/>
        </w:rPr>
        <w:t xml:space="preserve">tabel </w:t>
      </w:r>
    </w:p>
    <w:p w:rsidR="008B55F8" w:rsidRPr="00285144" w:rsidRDefault="008B55F8" w:rsidP="00A46473">
      <w:pPr>
        <w:widowControl w:val="0"/>
        <w:numPr>
          <w:ilvl w:val="0"/>
          <w:numId w:val="28"/>
        </w:numPr>
        <w:spacing w:after="0" w:line="480" w:lineRule="auto"/>
        <w:ind w:left="284"/>
        <w:contextualSpacing/>
        <w:jc w:val="both"/>
        <w:textAlignment w:val="baseline"/>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 xml:space="preserve">Ho diterima jika </w:t>
      </w:r>
      <w:r w:rsidR="00815B4B">
        <w:rPr>
          <w:rFonts w:ascii="Times New Roman" w:eastAsia="Times New Roman" w:hAnsi="Times New Roman" w:cs="Times New Roman"/>
          <w:color w:val="000000"/>
          <w:sz w:val="24"/>
          <w:szCs w:val="24"/>
          <w:lang w:eastAsia="en-GB"/>
        </w:rPr>
        <w:t xml:space="preserve">t </w:t>
      </w:r>
      <w:r w:rsidRPr="00285144">
        <w:rPr>
          <w:rFonts w:ascii="Times New Roman" w:eastAsia="Times New Roman" w:hAnsi="Times New Roman" w:cs="Times New Roman"/>
          <w:color w:val="000000"/>
          <w:sz w:val="24"/>
          <w:szCs w:val="24"/>
          <w:lang w:eastAsia="en-GB"/>
        </w:rPr>
        <w:t>t</w:t>
      </w:r>
      <w:r w:rsidR="001868E6" w:rsidRPr="00285144">
        <w:rPr>
          <w:rFonts w:ascii="Times New Roman" w:eastAsia="Times New Roman" w:hAnsi="Times New Roman" w:cs="Times New Roman"/>
          <w:color w:val="000000"/>
          <w:sz w:val="24"/>
          <w:szCs w:val="24"/>
          <w:lang w:eastAsia="en-GB"/>
        </w:rPr>
        <w:t>erhitung &lt;</w:t>
      </w:r>
      <w:r w:rsidR="00815B4B">
        <w:rPr>
          <w:rFonts w:ascii="Times New Roman" w:eastAsia="Times New Roman" w:hAnsi="Times New Roman" w:cs="Times New Roman"/>
          <w:color w:val="000000"/>
          <w:sz w:val="24"/>
          <w:szCs w:val="24"/>
          <w:lang w:eastAsia="en-GB"/>
        </w:rPr>
        <w:t xml:space="preserve"> t </w:t>
      </w:r>
      <w:r w:rsidRPr="00285144">
        <w:rPr>
          <w:rFonts w:ascii="Times New Roman" w:eastAsia="Times New Roman" w:hAnsi="Times New Roman" w:cs="Times New Roman"/>
          <w:color w:val="000000"/>
          <w:sz w:val="24"/>
          <w:szCs w:val="24"/>
          <w:lang w:eastAsia="en-GB"/>
        </w:rPr>
        <w:t xml:space="preserve">tabel </w:t>
      </w:r>
    </w:p>
    <w:p w:rsidR="00DC3262" w:rsidRDefault="008B55F8" w:rsidP="008474A0">
      <w:pPr>
        <w:widowControl w:val="0"/>
        <w:spacing w:after="0" w:line="480" w:lineRule="auto"/>
        <w:ind w:firstLine="720"/>
        <w:contextualSpacing/>
        <w:jc w:val="both"/>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color w:val="000000"/>
          <w:sz w:val="24"/>
          <w:szCs w:val="24"/>
          <w:lang w:eastAsia="en-GB"/>
        </w:rPr>
        <w:t>Apabila Ho diterima, maka dapat disimpulkan bahwa pengaruhnya tidak signifikan, sedangkan apabila Ho ditolak maka pengaruh variabel independen terhadap dependen adalah signifikan.</w:t>
      </w:r>
    </w:p>
    <w:p w:rsidR="00945E63" w:rsidRPr="00285144" w:rsidRDefault="00945E63" w:rsidP="008474A0">
      <w:pPr>
        <w:widowControl w:val="0"/>
        <w:spacing w:after="0" w:line="480" w:lineRule="auto"/>
        <w:ind w:firstLine="720"/>
        <w:contextualSpacing/>
        <w:jc w:val="both"/>
        <w:rPr>
          <w:rFonts w:ascii="Times New Roman" w:eastAsia="Times New Roman" w:hAnsi="Times New Roman" w:cs="Times New Roman"/>
          <w:color w:val="000000"/>
          <w:sz w:val="24"/>
          <w:szCs w:val="24"/>
          <w:lang w:eastAsia="en-GB"/>
        </w:rPr>
      </w:pPr>
    </w:p>
    <w:p w:rsidR="008B55F8" w:rsidRPr="00285144" w:rsidRDefault="00DC3262" w:rsidP="00B02572">
      <w:pPr>
        <w:widowControl w:val="0"/>
        <w:tabs>
          <w:tab w:val="left" w:pos="709"/>
        </w:tabs>
        <w:spacing w:after="0" w:line="480" w:lineRule="auto"/>
        <w:ind w:left="709" w:hanging="709"/>
        <w:contextualSpacing/>
        <w:jc w:val="both"/>
        <w:textAlignment w:val="baseline"/>
        <w:rPr>
          <w:rFonts w:ascii="Times New Roman" w:eastAsia="Times New Roman" w:hAnsi="Times New Roman" w:cs="Times New Roman"/>
          <w:b/>
          <w:bCs/>
          <w:color w:val="000000"/>
          <w:sz w:val="24"/>
          <w:szCs w:val="24"/>
          <w:lang w:eastAsia="en-GB"/>
        </w:rPr>
      </w:pPr>
      <w:r w:rsidRPr="00285144">
        <w:rPr>
          <w:rFonts w:ascii="Times New Roman" w:eastAsia="Times New Roman" w:hAnsi="Times New Roman" w:cs="Times New Roman"/>
          <w:b/>
          <w:bCs/>
          <w:color w:val="000000"/>
          <w:sz w:val="24"/>
          <w:szCs w:val="24"/>
          <w:lang w:eastAsia="en-GB"/>
        </w:rPr>
        <w:t>3.7.2.</w:t>
      </w:r>
      <w:r w:rsidRPr="00285144">
        <w:rPr>
          <w:rFonts w:ascii="Times New Roman" w:eastAsia="Times New Roman" w:hAnsi="Times New Roman" w:cs="Times New Roman"/>
          <w:b/>
          <w:bCs/>
          <w:color w:val="000000"/>
          <w:sz w:val="24"/>
          <w:szCs w:val="24"/>
          <w:lang w:eastAsia="en-GB"/>
        </w:rPr>
        <w:tab/>
      </w:r>
      <w:r w:rsidR="008B55F8" w:rsidRPr="00285144">
        <w:rPr>
          <w:rFonts w:ascii="Times New Roman" w:eastAsia="Times New Roman" w:hAnsi="Times New Roman" w:cs="Times New Roman"/>
          <w:b/>
          <w:bCs/>
          <w:color w:val="000000"/>
          <w:sz w:val="24"/>
          <w:szCs w:val="24"/>
          <w:lang w:eastAsia="en-GB"/>
        </w:rPr>
        <w:t>Koefisien Determinasi</w:t>
      </w:r>
    </w:p>
    <w:p w:rsidR="008B55F8" w:rsidRPr="00285144" w:rsidRDefault="008B55F8" w:rsidP="008474A0">
      <w:pPr>
        <w:widowControl w:val="0"/>
        <w:spacing w:after="0" w:line="480" w:lineRule="auto"/>
        <w:ind w:firstLine="709"/>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Setelah koefisien korelasi diketahui, maka selanjutnya adalah menghitung koefisien determinasi, yaitu untuk mengetahui seberapa besar pengaruh variabel X1 (Pengendalian Internal) terhadap variabel Y (Kualitas Laporan Keuangan). Adapun rumus koefisien determinasi adalah sebagai berikut :</w:t>
      </w:r>
    </w:p>
    <w:p w:rsidR="008B55F8" w:rsidRDefault="00945E63" w:rsidP="00B02572">
      <w:pPr>
        <w:widowControl w:val="0"/>
        <w:spacing w:after="0" w:line="480" w:lineRule="auto"/>
        <w:contextualSpacing/>
        <w:jc w:val="center"/>
        <w:rPr>
          <w:rFonts w:ascii="Times New Roman" w:eastAsia="Times New Roman" w:hAnsi="Times New Roman" w:cs="Times New Roman"/>
          <w:color w:val="000000"/>
          <w:sz w:val="24"/>
          <w:szCs w:val="24"/>
          <w:lang w:eastAsia="en-GB"/>
        </w:rPr>
      </w:pPr>
      <m:oMathPara>
        <m:oMath>
          <m:r>
            <w:rPr>
              <w:rFonts w:ascii="Cambria Math" w:eastAsia="Times New Roman" w:hAnsi="Cambria Math" w:cs="Times New Roman"/>
              <w:color w:val="000000"/>
              <w:sz w:val="24"/>
              <w:szCs w:val="24"/>
              <w:lang w:eastAsia="en-GB"/>
            </w:rPr>
            <m:t>Kd=</m:t>
          </m:r>
          <m:sSub>
            <m:sSubPr>
              <m:ctrlPr>
                <w:rPr>
                  <w:rFonts w:ascii="Cambria Math" w:eastAsia="Times New Roman" w:hAnsi="Cambria Math" w:cs="Times New Roman"/>
                  <w:i/>
                  <w:color w:val="000000"/>
                  <w:sz w:val="24"/>
                  <w:szCs w:val="24"/>
                  <w:lang w:eastAsia="en-GB"/>
                </w:rPr>
              </m:ctrlPr>
            </m:sSubPr>
            <m:e>
              <m:r>
                <w:rPr>
                  <w:rFonts w:ascii="Cambria Math" w:eastAsia="Times New Roman" w:hAnsi="Cambria Math" w:cs="Times New Roman"/>
                  <w:color w:val="000000"/>
                  <w:sz w:val="24"/>
                  <w:szCs w:val="24"/>
                  <w:lang w:eastAsia="en-GB"/>
                </w:rPr>
                <m:t>r</m:t>
              </m:r>
            </m:e>
            <m:sub>
              <m:sSup>
                <m:sSupPr>
                  <m:ctrlPr>
                    <w:rPr>
                      <w:rFonts w:ascii="Cambria Math" w:eastAsia="Times New Roman" w:hAnsi="Cambria Math" w:cs="Times New Roman"/>
                      <w:i/>
                      <w:color w:val="000000"/>
                      <w:sz w:val="24"/>
                      <w:szCs w:val="24"/>
                      <w:lang w:eastAsia="en-GB"/>
                    </w:rPr>
                  </m:ctrlPr>
                </m:sSupPr>
                <m:e>
                  <m:r>
                    <w:rPr>
                      <w:rFonts w:ascii="Cambria Math" w:eastAsia="Times New Roman" w:hAnsi="Cambria Math" w:cs="Times New Roman"/>
                      <w:color w:val="000000"/>
                      <w:sz w:val="24"/>
                      <w:szCs w:val="24"/>
                      <w:lang w:eastAsia="en-GB"/>
                    </w:rPr>
                    <m:t>s</m:t>
                  </m:r>
                </m:e>
                <m:sup>
                  <m:r>
                    <w:rPr>
                      <w:rFonts w:ascii="Cambria Math" w:eastAsia="Times New Roman" w:hAnsi="Cambria Math" w:cs="Times New Roman"/>
                      <w:color w:val="000000"/>
                      <w:sz w:val="24"/>
                      <w:szCs w:val="24"/>
                      <w:lang w:eastAsia="en-GB"/>
                    </w:rPr>
                    <m:t>2</m:t>
                  </m:r>
                </m:sup>
              </m:sSup>
            </m:sub>
          </m:sSub>
          <m:r>
            <w:rPr>
              <w:rFonts w:ascii="Cambria Math" w:eastAsia="Times New Roman" w:hAnsi="Cambria Math" w:cs="Times New Roman"/>
              <w:color w:val="000000"/>
              <w:sz w:val="24"/>
              <w:szCs w:val="24"/>
              <w:lang w:eastAsia="en-GB"/>
            </w:rPr>
            <m:t xml:space="preserve"> x 100%</m:t>
          </m:r>
        </m:oMath>
      </m:oMathPara>
    </w:p>
    <w:p w:rsidR="008B55F8" w:rsidRPr="00285144" w:rsidRDefault="008B55F8" w:rsidP="00B02572">
      <w:pPr>
        <w:widowControl w:val="0"/>
        <w:spacing w:after="0" w:line="480" w:lineRule="auto"/>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Dimana:</w:t>
      </w:r>
    </w:p>
    <w:p w:rsidR="008B55F8" w:rsidRPr="00285144" w:rsidRDefault="00945E63" w:rsidP="008474A0">
      <w:pPr>
        <w:widowControl w:val="0"/>
        <w:spacing w:after="0" w:line="480" w:lineRule="auto"/>
        <w:ind w:left="709" w:hanging="709"/>
        <w:contextualSpacing/>
        <w:jc w:val="both"/>
        <w:rPr>
          <w:rFonts w:ascii="Times New Roman" w:eastAsia="Times New Roman" w:hAnsi="Times New Roman" w:cs="Times New Roman"/>
          <w:sz w:val="24"/>
          <w:szCs w:val="24"/>
          <w:lang w:eastAsia="en-GB"/>
        </w:rPr>
      </w:pPr>
      <m:oMath>
        <m:r>
          <w:rPr>
            <w:rFonts w:ascii="Cambria Math" w:eastAsia="Times New Roman" w:hAnsi="Cambria Math" w:cs="Times New Roman"/>
            <w:color w:val="000000"/>
            <w:sz w:val="24"/>
            <w:szCs w:val="24"/>
            <w:lang w:eastAsia="en-GB"/>
          </w:rPr>
          <m:t>Kd</m:t>
        </m:r>
      </m:oMath>
      <w:r w:rsidR="008B55F8" w:rsidRPr="00285144">
        <w:rPr>
          <w:rFonts w:ascii="Times New Roman" w:eastAsia="Times New Roman" w:hAnsi="Times New Roman" w:cs="Times New Roman"/>
          <w:color w:val="000000"/>
          <w:sz w:val="24"/>
          <w:szCs w:val="24"/>
          <w:lang w:eastAsia="en-GB"/>
        </w:rPr>
        <w:tab/>
        <w:t>= koefisien determinasi</w:t>
      </w:r>
    </w:p>
    <w:p w:rsidR="00B02572" w:rsidRDefault="00BC1263" w:rsidP="008474A0">
      <w:pPr>
        <w:widowControl w:val="0"/>
        <w:spacing w:after="0" w:line="480" w:lineRule="auto"/>
        <w:contextualSpacing/>
        <w:jc w:val="both"/>
        <w:rPr>
          <w:rFonts w:ascii="Times New Roman" w:eastAsia="Times New Roman" w:hAnsi="Times New Roman" w:cs="Times New Roman"/>
          <w:color w:val="000000"/>
          <w:sz w:val="24"/>
          <w:szCs w:val="24"/>
          <w:lang w:eastAsia="en-GB"/>
        </w:rPr>
      </w:pPr>
      <m:oMath>
        <m:sSub>
          <m:sSubPr>
            <m:ctrlPr>
              <w:rPr>
                <w:rFonts w:ascii="Cambria Math" w:eastAsia="Times New Roman" w:hAnsi="Cambria Math" w:cs="Times New Roman"/>
                <w:i/>
                <w:color w:val="000000"/>
                <w:sz w:val="24"/>
                <w:szCs w:val="24"/>
                <w:lang w:eastAsia="en-GB"/>
              </w:rPr>
            </m:ctrlPr>
          </m:sSubPr>
          <m:e>
            <m:r>
              <w:rPr>
                <w:rFonts w:ascii="Cambria Math" w:eastAsia="Times New Roman" w:hAnsi="Cambria Math" w:cs="Times New Roman"/>
                <w:color w:val="000000"/>
                <w:sz w:val="24"/>
                <w:szCs w:val="24"/>
                <w:lang w:eastAsia="en-GB"/>
              </w:rPr>
              <m:t>r</m:t>
            </m:r>
          </m:e>
          <m:sub>
            <m:sSup>
              <m:sSupPr>
                <m:ctrlPr>
                  <w:rPr>
                    <w:rFonts w:ascii="Cambria Math" w:eastAsia="Times New Roman" w:hAnsi="Cambria Math" w:cs="Times New Roman"/>
                    <w:i/>
                    <w:color w:val="000000"/>
                    <w:sz w:val="24"/>
                    <w:szCs w:val="24"/>
                    <w:lang w:eastAsia="en-GB"/>
                  </w:rPr>
                </m:ctrlPr>
              </m:sSupPr>
              <m:e>
                <m:r>
                  <w:rPr>
                    <w:rFonts w:ascii="Cambria Math" w:eastAsia="Times New Roman" w:hAnsi="Cambria Math" w:cs="Times New Roman"/>
                    <w:color w:val="000000"/>
                    <w:sz w:val="24"/>
                    <w:szCs w:val="24"/>
                    <w:lang w:eastAsia="en-GB"/>
                  </w:rPr>
                  <m:t>s</m:t>
                </m:r>
              </m:e>
              <m:sup>
                <m:r>
                  <w:rPr>
                    <w:rFonts w:ascii="Cambria Math" w:eastAsia="Times New Roman" w:hAnsi="Cambria Math" w:cs="Times New Roman"/>
                    <w:color w:val="000000"/>
                    <w:sz w:val="24"/>
                    <w:szCs w:val="24"/>
                    <w:lang w:eastAsia="en-GB"/>
                  </w:rPr>
                  <m:t>2</m:t>
                </m:r>
              </m:sup>
            </m:sSup>
          </m:sub>
        </m:sSub>
      </m:oMath>
      <w:r w:rsidR="008B55F8" w:rsidRPr="00285144">
        <w:rPr>
          <w:rFonts w:ascii="Times New Roman" w:eastAsia="Times New Roman" w:hAnsi="Times New Roman" w:cs="Times New Roman"/>
          <w:color w:val="000000"/>
          <w:sz w:val="24"/>
          <w:szCs w:val="24"/>
          <w:lang w:eastAsia="en-GB"/>
        </w:rPr>
        <w:tab/>
        <w:t>=  korelasi pearson</w:t>
      </w:r>
    </w:p>
    <w:p w:rsidR="002B09C8" w:rsidRPr="00285144" w:rsidRDefault="002B09C8" w:rsidP="008474A0">
      <w:pPr>
        <w:widowControl w:val="0"/>
        <w:spacing w:after="0" w:line="480" w:lineRule="auto"/>
        <w:contextualSpacing/>
        <w:jc w:val="both"/>
        <w:rPr>
          <w:rFonts w:ascii="Times New Roman" w:eastAsia="Times New Roman" w:hAnsi="Times New Roman" w:cs="Times New Roman"/>
          <w:color w:val="000000"/>
          <w:sz w:val="24"/>
          <w:szCs w:val="24"/>
          <w:lang w:eastAsia="en-GB"/>
        </w:rPr>
      </w:pPr>
    </w:p>
    <w:p w:rsidR="008B55F8" w:rsidRPr="00285144" w:rsidRDefault="00DC3262" w:rsidP="00B02572">
      <w:pPr>
        <w:widowControl w:val="0"/>
        <w:tabs>
          <w:tab w:val="left" w:pos="709"/>
        </w:tabs>
        <w:spacing w:after="0" w:line="480" w:lineRule="auto"/>
        <w:contextualSpacing/>
        <w:jc w:val="both"/>
        <w:rPr>
          <w:rFonts w:ascii="Times New Roman" w:eastAsia="Times New Roman" w:hAnsi="Times New Roman" w:cs="Times New Roman"/>
          <w:color w:val="000000"/>
          <w:sz w:val="24"/>
          <w:szCs w:val="24"/>
          <w:lang w:eastAsia="en-GB"/>
        </w:rPr>
      </w:pPr>
      <w:r w:rsidRPr="00285144">
        <w:rPr>
          <w:rFonts w:ascii="Times New Roman" w:eastAsia="Times New Roman" w:hAnsi="Times New Roman" w:cs="Times New Roman"/>
          <w:b/>
          <w:bCs/>
          <w:color w:val="000000"/>
          <w:sz w:val="24"/>
          <w:szCs w:val="24"/>
          <w:lang w:eastAsia="en-GB"/>
        </w:rPr>
        <w:t>3.7.3.</w:t>
      </w:r>
      <w:r w:rsidRPr="00285144">
        <w:rPr>
          <w:rFonts w:ascii="Times New Roman" w:eastAsia="Times New Roman" w:hAnsi="Times New Roman" w:cs="Times New Roman"/>
          <w:b/>
          <w:bCs/>
          <w:color w:val="000000"/>
          <w:sz w:val="24"/>
          <w:szCs w:val="24"/>
          <w:lang w:eastAsia="en-GB"/>
        </w:rPr>
        <w:tab/>
      </w:r>
      <w:r w:rsidR="008B55F8" w:rsidRPr="00285144">
        <w:rPr>
          <w:rFonts w:ascii="Times New Roman" w:eastAsia="Times New Roman" w:hAnsi="Times New Roman" w:cs="Times New Roman"/>
          <w:b/>
          <w:bCs/>
          <w:color w:val="000000"/>
          <w:sz w:val="24"/>
          <w:szCs w:val="24"/>
          <w:lang w:eastAsia="en-GB"/>
        </w:rPr>
        <w:t>Penetapan Tingkat Signifikan</w:t>
      </w:r>
    </w:p>
    <w:p w:rsidR="008B55F8" w:rsidRPr="00285144" w:rsidRDefault="008B55F8" w:rsidP="00B02572">
      <w:pPr>
        <w:widowControl w:val="0"/>
        <w:spacing w:after="0" w:line="480" w:lineRule="auto"/>
        <w:ind w:firstLine="720"/>
        <w:contextualSpacing/>
        <w:jc w:val="both"/>
        <w:rPr>
          <w:rFonts w:ascii="Times New Roman" w:eastAsia="Times New Roman" w:hAnsi="Times New Roman" w:cs="Times New Roman"/>
          <w:sz w:val="24"/>
          <w:szCs w:val="24"/>
          <w:lang w:eastAsia="en-GB"/>
        </w:rPr>
      </w:pPr>
      <w:r w:rsidRPr="00285144">
        <w:rPr>
          <w:rFonts w:ascii="Times New Roman" w:eastAsia="Times New Roman" w:hAnsi="Times New Roman" w:cs="Times New Roman"/>
          <w:color w:val="000000"/>
          <w:sz w:val="24"/>
          <w:szCs w:val="24"/>
          <w:lang w:eastAsia="en-GB"/>
        </w:rPr>
        <w:t xml:space="preserve">Dalam suatu penelitian, sebelum pengujian dilakukan terlebih dahulu harus ditentukan taraf signifikan atau taraf nyata. Hal ini dilakukan untuk membuat suatu rencana pengujian agar dapat diketahui batas-batas untuk menentukan pilihan antara Ho dan Ha.dalam penelitian ini, taraf nyata yang </w:t>
      </w:r>
      <w:r w:rsidRPr="00285144">
        <w:rPr>
          <w:rFonts w:ascii="Times New Roman" w:eastAsia="Times New Roman" w:hAnsi="Times New Roman" w:cs="Times New Roman"/>
          <w:color w:val="000000"/>
          <w:sz w:val="24"/>
          <w:szCs w:val="24"/>
          <w:lang w:eastAsia="en-GB"/>
        </w:rPr>
        <w:lastRenderedPageBreak/>
        <w:t>dipilih adalah 0,05 atau 5% karena dapat mewakili hubungan antara variabel yang diteliti dan merupakan suatu signifikasi yang sering digunakan dalam penelitian bidang ilmu-ilmu sosial. Jadi tingkat kebenaran yang dikemukakan oleh penulis adalah 0,95 atau 95%.</w:t>
      </w:r>
    </w:p>
    <w:p w:rsidR="0062678D" w:rsidRPr="00285144" w:rsidRDefault="008B55F8" w:rsidP="008474A0">
      <w:pPr>
        <w:widowControl w:val="0"/>
        <w:spacing w:after="0" w:line="480" w:lineRule="auto"/>
        <w:contextualSpacing/>
        <w:jc w:val="both"/>
        <w:rPr>
          <w:rFonts w:ascii="Times New Roman" w:hAnsi="Times New Roman" w:cs="Times New Roman"/>
          <w:sz w:val="24"/>
          <w:szCs w:val="24"/>
        </w:rPr>
      </w:pPr>
      <w:r w:rsidRPr="00285144">
        <w:rPr>
          <w:rFonts w:ascii="Times New Roman" w:eastAsia="Times New Roman" w:hAnsi="Times New Roman" w:cs="Times New Roman"/>
          <w:sz w:val="24"/>
          <w:szCs w:val="24"/>
          <w:lang w:eastAsia="en-GB"/>
        </w:rPr>
        <w:br/>
      </w:r>
      <w:r w:rsidRPr="00285144">
        <w:rPr>
          <w:rFonts w:ascii="Times New Roman" w:eastAsia="Times New Roman" w:hAnsi="Times New Roman" w:cs="Times New Roman"/>
          <w:sz w:val="24"/>
          <w:szCs w:val="24"/>
          <w:lang w:eastAsia="en-GB"/>
        </w:rPr>
        <w:br/>
      </w:r>
    </w:p>
    <w:sectPr w:rsidR="0062678D" w:rsidRPr="00285144" w:rsidSect="006639D6">
      <w:headerReference w:type="default" r:id="rId8"/>
      <w:footerReference w:type="first" r:id="rId9"/>
      <w:pgSz w:w="11907" w:h="16839" w:code="9"/>
      <w:pgMar w:top="2268" w:right="1701" w:bottom="1701" w:left="2268" w:header="850" w:footer="850" w:gutter="0"/>
      <w:pgNumType w:start="5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0AC" w:rsidRDefault="006160AC" w:rsidP="008474A0">
      <w:pPr>
        <w:spacing w:after="0" w:line="240" w:lineRule="auto"/>
      </w:pPr>
      <w:r>
        <w:separator/>
      </w:r>
    </w:p>
  </w:endnote>
  <w:endnote w:type="continuationSeparator" w:id="1">
    <w:p w:rsidR="006160AC" w:rsidRDefault="006160AC" w:rsidP="00847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90011"/>
      <w:docPartObj>
        <w:docPartGallery w:val="Page Numbers (Bottom of Page)"/>
        <w:docPartUnique/>
      </w:docPartObj>
    </w:sdtPr>
    <w:sdtEndPr>
      <w:rPr>
        <w:noProof/>
      </w:rPr>
    </w:sdtEndPr>
    <w:sdtContent>
      <w:p w:rsidR="009A7D10" w:rsidRPr="008474A0" w:rsidRDefault="009A7D10" w:rsidP="008474A0">
        <w:pPr>
          <w:pStyle w:val="Footer"/>
          <w:jc w:val="center"/>
          <w:rPr>
            <w:lang w:val="id-ID"/>
          </w:rPr>
        </w:pPr>
        <w:fldSimple w:instr=" PAGE   \* MERGEFORMAT ">
          <w:r>
            <w:rPr>
              <w:noProof/>
            </w:rPr>
            <w:t>55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0AC" w:rsidRDefault="006160AC" w:rsidP="008474A0">
      <w:pPr>
        <w:spacing w:after="0" w:line="240" w:lineRule="auto"/>
      </w:pPr>
      <w:r>
        <w:separator/>
      </w:r>
    </w:p>
  </w:footnote>
  <w:footnote w:type="continuationSeparator" w:id="1">
    <w:p w:rsidR="006160AC" w:rsidRDefault="006160AC" w:rsidP="008474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833067"/>
      <w:docPartObj>
        <w:docPartGallery w:val="Page Numbers (Top of Page)"/>
        <w:docPartUnique/>
      </w:docPartObj>
    </w:sdtPr>
    <w:sdtEndPr>
      <w:rPr>
        <w:noProof/>
      </w:rPr>
    </w:sdtEndPr>
    <w:sdtContent>
      <w:p w:rsidR="009A7D10" w:rsidRDefault="009A7D10">
        <w:pPr>
          <w:pStyle w:val="Header"/>
          <w:jc w:val="right"/>
        </w:pPr>
        <w:fldSimple w:instr=" PAGE   \* MERGEFORMAT ">
          <w:r w:rsidR="002527F6">
            <w:rPr>
              <w:noProof/>
            </w:rPr>
            <w:t>77</w:t>
          </w:r>
        </w:fldSimple>
      </w:p>
    </w:sdtContent>
  </w:sdt>
  <w:p w:rsidR="009A7D10" w:rsidRDefault="009A7D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075C"/>
    <w:multiLevelType w:val="hybridMultilevel"/>
    <w:tmpl w:val="55C4CDEA"/>
    <w:lvl w:ilvl="0" w:tplc="085D0019">
      <w:start w:val="1"/>
      <w:numFmt w:val="decimal"/>
      <w:lvlText w:val="%1."/>
      <w:lvlJc w:val="left"/>
      <w:pPr>
        <w:ind w:left="720" w:hanging="360"/>
      </w:pPr>
    </w:lvl>
    <w:lvl w:ilvl="1" w:tplc="085D0019">
      <w:start w:val="1"/>
      <w:numFmt w:val="decimal"/>
      <w:lvlText w:val="%2."/>
      <w:lvlJc w:val="left"/>
      <w:pPr>
        <w:tabs>
          <w:tab w:val="num" w:pos="1440"/>
        </w:tabs>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1">
    <w:nsid w:val="07655256"/>
    <w:multiLevelType w:val="multilevel"/>
    <w:tmpl w:val="C430F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477DAE"/>
    <w:multiLevelType w:val="multilevel"/>
    <w:tmpl w:val="F5D828E6"/>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b/>
        <w:color w:val="000000"/>
      </w:rPr>
    </w:lvl>
    <w:lvl w:ilvl="2">
      <w:start w:val="2"/>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3">
    <w:nsid w:val="0B9877A7"/>
    <w:multiLevelType w:val="multilevel"/>
    <w:tmpl w:val="46E2A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506DE7"/>
    <w:multiLevelType w:val="multilevel"/>
    <w:tmpl w:val="00F88A8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8439F3"/>
    <w:multiLevelType w:val="hybridMultilevel"/>
    <w:tmpl w:val="615C7F12"/>
    <w:lvl w:ilvl="0" w:tplc="085D0019">
      <w:start w:val="1"/>
      <w:numFmt w:val="lowerLetter"/>
      <w:lvlText w:val="%1."/>
      <w:lvlJc w:val="left"/>
      <w:pPr>
        <w:ind w:left="720" w:hanging="360"/>
      </w:pPr>
    </w:lvl>
    <w:lvl w:ilvl="1" w:tplc="085D0019" w:tentative="1">
      <w:start w:val="1"/>
      <w:numFmt w:val="lowerLetter"/>
      <w:lvlText w:val="%2."/>
      <w:lvlJc w:val="left"/>
      <w:pPr>
        <w:ind w:left="1440" w:hanging="360"/>
      </w:pPr>
    </w:lvl>
    <w:lvl w:ilvl="2" w:tplc="085D001B" w:tentative="1">
      <w:start w:val="1"/>
      <w:numFmt w:val="lowerRoman"/>
      <w:lvlText w:val="%3."/>
      <w:lvlJc w:val="right"/>
      <w:pPr>
        <w:ind w:left="2160" w:hanging="180"/>
      </w:pPr>
    </w:lvl>
    <w:lvl w:ilvl="3" w:tplc="085D000F" w:tentative="1">
      <w:start w:val="1"/>
      <w:numFmt w:val="decimal"/>
      <w:lvlText w:val="%4."/>
      <w:lvlJc w:val="left"/>
      <w:pPr>
        <w:ind w:left="2880" w:hanging="360"/>
      </w:pPr>
    </w:lvl>
    <w:lvl w:ilvl="4" w:tplc="085D0019" w:tentative="1">
      <w:start w:val="1"/>
      <w:numFmt w:val="lowerLetter"/>
      <w:lvlText w:val="%5."/>
      <w:lvlJc w:val="left"/>
      <w:pPr>
        <w:ind w:left="3600" w:hanging="360"/>
      </w:pPr>
    </w:lvl>
    <w:lvl w:ilvl="5" w:tplc="085D001B" w:tentative="1">
      <w:start w:val="1"/>
      <w:numFmt w:val="lowerRoman"/>
      <w:lvlText w:val="%6."/>
      <w:lvlJc w:val="right"/>
      <w:pPr>
        <w:ind w:left="4320" w:hanging="180"/>
      </w:pPr>
    </w:lvl>
    <w:lvl w:ilvl="6" w:tplc="085D000F" w:tentative="1">
      <w:start w:val="1"/>
      <w:numFmt w:val="decimal"/>
      <w:lvlText w:val="%7."/>
      <w:lvlJc w:val="left"/>
      <w:pPr>
        <w:ind w:left="5040" w:hanging="360"/>
      </w:pPr>
    </w:lvl>
    <w:lvl w:ilvl="7" w:tplc="085D0019" w:tentative="1">
      <w:start w:val="1"/>
      <w:numFmt w:val="lowerLetter"/>
      <w:lvlText w:val="%8."/>
      <w:lvlJc w:val="left"/>
      <w:pPr>
        <w:ind w:left="5760" w:hanging="360"/>
      </w:pPr>
    </w:lvl>
    <w:lvl w:ilvl="8" w:tplc="085D001B" w:tentative="1">
      <w:start w:val="1"/>
      <w:numFmt w:val="lowerRoman"/>
      <w:lvlText w:val="%9."/>
      <w:lvlJc w:val="right"/>
      <w:pPr>
        <w:ind w:left="6480" w:hanging="180"/>
      </w:pPr>
    </w:lvl>
  </w:abstractNum>
  <w:abstractNum w:abstractNumId="6">
    <w:nsid w:val="124F1570"/>
    <w:multiLevelType w:val="multilevel"/>
    <w:tmpl w:val="5BA2E1D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816DD2"/>
    <w:multiLevelType w:val="hybridMultilevel"/>
    <w:tmpl w:val="8A4CFE7A"/>
    <w:lvl w:ilvl="0" w:tplc="1D48D38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D17C3E"/>
    <w:multiLevelType w:val="hybridMultilevel"/>
    <w:tmpl w:val="FD6E2D42"/>
    <w:lvl w:ilvl="0" w:tplc="3DB48176">
      <w:start w:val="1"/>
      <w:numFmt w:val="lowerLetter"/>
      <w:lvlText w:val="%1."/>
      <w:lvlJc w:val="left"/>
      <w:pPr>
        <w:ind w:left="3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58376FF"/>
    <w:multiLevelType w:val="hybridMultilevel"/>
    <w:tmpl w:val="B290E22E"/>
    <w:lvl w:ilvl="0" w:tplc="1DD86806">
      <w:start w:val="1"/>
      <w:numFmt w:val="decimal"/>
      <w:lvlText w:val="%1."/>
      <w:lvlJc w:val="left"/>
      <w:pPr>
        <w:ind w:left="720" w:hanging="360"/>
      </w:pPr>
      <w:rPr>
        <w:rFonts w:hint="default"/>
      </w:rPr>
    </w:lvl>
    <w:lvl w:ilvl="1" w:tplc="085D0019" w:tentative="1">
      <w:start w:val="1"/>
      <w:numFmt w:val="lowerLetter"/>
      <w:lvlText w:val="%2."/>
      <w:lvlJc w:val="left"/>
      <w:pPr>
        <w:ind w:left="1440" w:hanging="360"/>
      </w:pPr>
    </w:lvl>
    <w:lvl w:ilvl="2" w:tplc="085D001B" w:tentative="1">
      <w:start w:val="1"/>
      <w:numFmt w:val="lowerRoman"/>
      <w:lvlText w:val="%3."/>
      <w:lvlJc w:val="right"/>
      <w:pPr>
        <w:ind w:left="2160" w:hanging="180"/>
      </w:pPr>
    </w:lvl>
    <w:lvl w:ilvl="3" w:tplc="085D000F" w:tentative="1">
      <w:start w:val="1"/>
      <w:numFmt w:val="decimal"/>
      <w:lvlText w:val="%4."/>
      <w:lvlJc w:val="left"/>
      <w:pPr>
        <w:ind w:left="2880" w:hanging="360"/>
      </w:pPr>
    </w:lvl>
    <w:lvl w:ilvl="4" w:tplc="085D0019" w:tentative="1">
      <w:start w:val="1"/>
      <w:numFmt w:val="lowerLetter"/>
      <w:lvlText w:val="%5."/>
      <w:lvlJc w:val="left"/>
      <w:pPr>
        <w:ind w:left="3600" w:hanging="360"/>
      </w:pPr>
    </w:lvl>
    <w:lvl w:ilvl="5" w:tplc="085D001B" w:tentative="1">
      <w:start w:val="1"/>
      <w:numFmt w:val="lowerRoman"/>
      <w:lvlText w:val="%6."/>
      <w:lvlJc w:val="right"/>
      <w:pPr>
        <w:ind w:left="4320" w:hanging="180"/>
      </w:pPr>
    </w:lvl>
    <w:lvl w:ilvl="6" w:tplc="085D000F" w:tentative="1">
      <w:start w:val="1"/>
      <w:numFmt w:val="decimal"/>
      <w:lvlText w:val="%7."/>
      <w:lvlJc w:val="left"/>
      <w:pPr>
        <w:ind w:left="5040" w:hanging="360"/>
      </w:pPr>
    </w:lvl>
    <w:lvl w:ilvl="7" w:tplc="085D0019" w:tentative="1">
      <w:start w:val="1"/>
      <w:numFmt w:val="lowerLetter"/>
      <w:lvlText w:val="%8."/>
      <w:lvlJc w:val="left"/>
      <w:pPr>
        <w:ind w:left="5760" w:hanging="360"/>
      </w:pPr>
    </w:lvl>
    <w:lvl w:ilvl="8" w:tplc="085D001B" w:tentative="1">
      <w:start w:val="1"/>
      <w:numFmt w:val="lowerRoman"/>
      <w:lvlText w:val="%9."/>
      <w:lvlJc w:val="right"/>
      <w:pPr>
        <w:ind w:left="6480" w:hanging="180"/>
      </w:pPr>
    </w:lvl>
  </w:abstractNum>
  <w:abstractNum w:abstractNumId="10">
    <w:nsid w:val="169E5386"/>
    <w:multiLevelType w:val="multilevel"/>
    <w:tmpl w:val="FC26C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FFB231D"/>
    <w:multiLevelType w:val="multilevel"/>
    <w:tmpl w:val="80A25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1A91A4B"/>
    <w:multiLevelType w:val="multilevel"/>
    <w:tmpl w:val="CF64D300"/>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1B00C9A"/>
    <w:multiLevelType w:val="hybridMultilevel"/>
    <w:tmpl w:val="263298FA"/>
    <w:lvl w:ilvl="0" w:tplc="1DD86806">
      <w:start w:val="1"/>
      <w:numFmt w:val="decimal"/>
      <w:lvlText w:val="%1."/>
      <w:lvlJc w:val="left"/>
      <w:pPr>
        <w:ind w:left="720" w:hanging="360"/>
      </w:pPr>
      <w:rPr>
        <w:rFonts w:hint="default"/>
      </w:rPr>
    </w:lvl>
    <w:lvl w:ilvl="1" w:tplc="085D0019" w:tentative="1">
      <w:start w:val="1"/>
      <w:numFmt w:val="lowerLetter"/>
      <w:lvlText w:val="%2."/>
      <w:lvlJc w:val="left"/>
      <w:pPr>
        <w:ind w:left="1440" w:hanging="360"/>
      </w:pPr>
    </w:lvl>
    <w:lvl w:ilvl="2" w:tplc="085D001B" w:tentative="1">
      <w:start w:val="1"/>
      <w:numFmt w:val="lowerRoman"/>
      <w:lvlText w:val="%3."/>
      <w:lvlJc w:val="right"/>
      <w:pPr>
        <w:ind w:left="2160" w:hanging="180"/>
      </w:pPr>
    </w:lvl>
    <w:lvl w:ilvl="3" w:tplc="085D000F" w:tentative="1">
      <w:start w:val="1"/>
      <w:numFmt w:val="decimal"/>
      <w:lvlText w:val="%4."/>
      <w:lvlJc w:val="left"/>
      <w:pPr>
        <w:ind w:left="2880" w:hanging="360"/>
      </w:pPr>
    </w:lvl>
    <w:lvl w:ilvl="4" w:tplc="085D0019" w:tentative="1">
      <w:start w:val="1"/>
      <w:numFmt w:val="lowerLetter"/>
      <w:lvlText w:val="%5."/>
      <w:lvlJc w:val="left"/>
      <w:pPr>
        <w:ind w:left="3600" w:hanging="360"/>
      </w:pPr>
    </w:lvl>
    <w:lvl w:ilvl="5" w:tplc="085D001B" w:tentative="1">
      <w:start w:val="1"/>
      <w:numFmt w:val="lowerRoman"/>
      <w:lvlText w:val="%6."/>
      <w:lvlJc w:val="right"/>
      <w:pPr>
        <w:ind w:left="4320" w:hanging="180"/>
      </w:pPr>
    </w:lvl>
    <w:lvl w:ilvl="6" w:tplc="085D000F" w:tentative="1">
      <w:start w:val="1"/>
      <w:numFmt w:val="decimal"/>
      <w:lvlText w:val="%7."/>
      <w:lvlJc w:val="left"/>
      <w:pPr>
        <w:ind w:left="5040" w:hanging="360"/>
      </w:pPr>
    </w:lvl>
    <w:lvl w:ilvl="7" w:tplc="085D0019" w:tentative="1">
      <w:start w:val="1"/>
      <w:numFmt w:val="lowerLetter"/>
      <w:lvlText w:val="%8."/>
      <w:lvlJc w:val="left"/>
      <w:pPr>
        <w:ind w:left="5760" w:hanging="360"/>
      </w:pPr>
    </w:lvl>
    <w:lvl w:ilvl="8" w:tplc="085D001B" w:tentative="1">
      <w:start w:val="1"/>
      <w:numFmt w:val="lowerRoman"/>
      <w:lvlText w:val="%9."/>
      <w:lvlJc w:val="right"/>
      <w:pPr>
        <w:ind w:left="6480" w:hanging="180"/>
      </w:pPr>
    </w:lvl>
  </w:abstractNum>
  <w:abstractNum w:abstractNumId="14">
    <w:nsid w:val="261A6FE7"/>
    <w:multiLevelType w:val="multilevel"/>
    <w:tmpl w:val="7D8E58FC"/>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8FC00FA"/>
    <w:multiLevelType w:val="multilevel"/>
    <w:tmpl w:val="6BBEE242"/>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96C411C"/>
    <w:multiLevelType w:val="hybridMultilevel"/>
    <w:tmpl w:val="C9A42BB8"/>
    <w:lvl w:ilvl="0" w:tplc="1364338C">
      <w:start w:val="1"/>
      <w:numFmt w:val="lowerLetter"/>
      <w:lvlText w:val="%1."/>
      <w:lvlJc w:val="left"/>
      <w:pPr>
        <w:ind w:left="720" w:hanging="360"/>
      </w:pPr>
      <w:rPr>
        <w:rFonts w:hint="default"/>
      </w:rPr>
    </w:lvl>
    <w:lvl w:ilvl="1" w:tplc="085D0019" w:tentative="1">
      <w:start w:val="1"/>
      <w:numFmt w:val="lowerLetter"/>
      <w:lvlText w:val="%2."/>
      <w:lvlJc w:val="left"/>
      <w:pPr>
        <w:ind w:left="1440" w:hanging="360"/>
      </w:pPr>
    </w:lvl>
    <w:lvl w:ilvl="2" w:tplc="085D001B" w:tentative="1">
      <w:start w:val="1"/>
      <w:numFmt w:val="lowerRoman"/>
      <w:lvlText w:val="%3."/>
      <w:lvlJc w:val="right"/>
      <w:pPr>
        <w:ind w:left="2160" w:hanging="180"/>
      </w:pPr>
    </w:lvl>
    <w:lvl w:ilvl="3" w:tplc="085D000F" w:tentative="1">
      <w:start w:val="1"/>
      <w:numFmt w:val="decimal"/>
      <w:lvlText w:val="%4."/>
      <w:lvlJc w:val="left"/>
      <w:pPr>
        <w:ind w:left="2880" w:hanging="360"/>
      </w:pPr>
    </w:lvl>
    <w:lvl w:ilvl="4" w:tplc="085D0019" w:tentative="1">
      <w:start w:val="1"/>
      <w:numFmt w:val="lowerLetter"/>
      <w:lvlText w:val="%5."/>
      <w:lvlJc w:val="left"/>
      <w:pPr>
        <w:ind w:left="3600" w:hanging="360"/>
      </w:pPr>
    </w:lvl>
    <w:lvl w:ilvl="5" w:tplc="085D001B" w:tentative="1">
      <w:start w:val="1"/>
      <w:numFmt w:val="lowerRoman"/>
      <w:lvlText w:val="%6."/>
      <w:lvlJc w:val="right"/>
      <w:pPr>
        <w:ind w:left="4320" w:hanging="180"/>
      </w:pPr>
    </w:lvl>
    <w:lvl w:ilvl="6" w:tplc="085D000F" w:tentative="1">
      <w:start w:val="1"/>
      <w:numFmt w:val="decimal"/>
      <w:lvlText w:val="%7."/>
      <w:lvlJc w:val="left"/>
      <w:pPr>
        <w:ind w:left="5040" w:hanging="360"/>
      </w:pPr>
    </w:lvl>
    <w:lvl w:ilvl="7" w:tplc="085D0019" w:tentative="1">
      <w:start w:val="1"/>
      <w:numFmt w:val="lowerLetter"/>
      <w:lvlText w:val="%8."/>
      <w:lvlJc w:val="left"/>
      <w:pPr>
        <w:ind w:left="5760" w:hanging="360"/>
      </w:pPr>
    </w:lvl>
    <w:lvl w:ilvl="8" w:tplc="085D001B" w:tentative="1">
      <w:start w:val="1"/>
      <w:numFmt w:val="lowerRoman"/>
      <w:lvlText w:val="%9."/>
      <w:lvlJc w:val="right"/>
      <w:pPr>
        <w:ind w:left="6480" w:hanging="180"/>
      </w:pPr>
    </w:lvl>
  </w:abstractNum>
  <w:abstractNum w:abstractNumId="17">
    <w:nsid w:val="3417139F"/>
    <w:multiLevelType w:val="multilevel"/>
    <w:tmpl w:val="FE3C0A9E"/>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4C92F59"/>
    <w:multiLevelType w:val="hybridMultilevel"/>
    <w:tmpl w:val="4F4215F0"/>
    <w:lvl w:ilvl="0" w:tplc="C804DDA0">
      <w:start w:val="1"/>
      <w:numFmt w:val="decimal"/>
      <w:lvlText w:val="%1."/>
      <w:lvlJc w:val="left"/>
      <w:pPr>
        <w:ind w:left="720" w:hanging="360"/>
      </w:pPr>
      <w:rPr>
        <w:rFonts w:hint="default"/>
      </w:rPr>
    </w:lvl>
    <w:lvl w:ilvl="1" w:tplc="085D0019" w:tentative="1">
      <w:start w:val="1"/>
      <w:numFmt w:val="lowerLetter"/>
      <w:lvlText w:val="%2."/>
      <w:lvlJc w:val="left"/>
      <w:pPr>
        <w:ind w:left="1440" w:hanging="360"/>
      </w:pPr>
    </w:lvl>
    <w:lvl w:ilvl="2" w:tplc="085D001B" w:tentative="1">
      <w:start w:val="1"/>
      <w:numFmt w:val="lowerRoman"/>
      <w:lvlText w:val="%3."/>
      <w:lvlJc w:val="right"/>
      <w:pPr>
        <w:ind w:left="2160" w:hanging="180"/>
      </w:pPr>
    </w:lvl>
    <w:lvl w:ilvl="3" w:tplc="085D000F" w:tentative="1">
      <w:start w:val="1"/>
      <w:numFmt w:val="decimal"/>
      <w:lvlText w:val="%4."/>
      <w:lvlJc w:val="left"/>
      <w:pPr>
        <w:ind w:left="2880" w:hanging="360"/>
      </w:pPr>
    </w:lvl>
    <w:lvl w:ilvl="4" w:tplc="085D0019" w:tentative="1">
      <w:start w:val="1"/>
      <w:numFmt w:val="lowerLetter"/>
      <w:lvlText w:val="%5."/>
      <w:lvlJc w:val="left"/>
      <w:pPr>
        <w:ind w:left="3600" w:hanging="360"/>
      </w:pPr>
    </w:lvl>
    <w:lvl w:ilvl="5" w:tplc="085D001B" w:tentative="1">
      <w:start w:val="1"/>
      <w:numFmt w:val="lowerRoman"/>
      <w:lvlText w:val="%6."/>
      <w:lvlJc w:val="right"/>
      <w:pPr>
        <w:ind w:left="4320" w:hanging="180"/>
      </w:pPr>
    </w:lvl>
    <w:lvl w:ilvl="6" w:tplc="085D000F" w:tentative="1">
      <w:start w:val="1"/>
      <w:numFmt w:val="decimal"/>
      <w:lvlText w:val="%7."/>
      <w:lvlJc w:val="left"/>
      <w:pPr>
        <w:ind w:left="5040" w:hanging="360"/>
      </w:pPr>
    </w:lvl>
    <w:lvl w:ilvl="7" w:tplc="085D0019" w:tentative="1">
      <w:start w:val="1"/>
      <w:numFmt w:val="lowerLetter"/>
      <w:lvlText w:val="%8."/>
      <w:lvlJc w:val="left"/>
      <w:pPr>
        <w:ind w:left="5760" w:hanging="360"/>
      </w:pPr>
    </w:lvl>
    <w:lvl w:ilvl="8" w:tplc="085D001B" w:tentative="1">
      <w:start w:val="1"/>
      <w:numFmt w:val="lowerRoman"/>
      <w:lvlText w:val="%9."/>
      <w:lvlJc w:val="right"/>
      <w:pPr>
        <w:ind w:left="6480" w:hanging="180"/>
      </w:pPr>
    </w:lvl>
  </w:abstractNum>
  <w:abstractNum w:abstractNumId="19">
    <w:nsid w:val="37E80928"/>
    <w:multiLevelType w:val="hybridMultilevel"/>
    <w:tmpl w:val="AA66BA50"/>
    <w:lvl w:ilvl="0" w:tplc="1D48D38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19664A0"/>
    <w:multiLevelType w:val="multilevel"/>
    <w:tmpl w:val="42F631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E57573"/>
    <w:multiLevelType w:val="hybridMultilevel"/>
    <w:tmpl w:val="38CEA178"/>
    <w:lvl w:ilvl="0" w:tplc="01D463A4">
      <w:start w:val="2"/>
      <w:numFmt w:val="lowerLetter"/>
      <w:lvlText w:val="%1."/>
      <w:lvlJc w:val="left"/>
      <w:pPr>
        <w:tabs>
          <w:tab w:val="num" w:pos="720"/>
        </w:tabs>
        <w:ind w:left="720" w:hanging="360"/>
      </w:pPr>
    </w:lvl>
    <w:lvl w:ilvl="1" w:tplc="F37EC87C">
      <w:start w:val="1"/>
      <w:numFmt w:val="decimal"/>
      <w:lvlText w:val="%2."/>
      <w:lvlJc w:val="left"/>
      <w:pPr>
        <w:tabs>
          <w:tab w:val="num" w:pos="1440"/>
        </w:tabs>
        <w:ind w:left="1440" w:hanging="360"/>
      </w:pPr>
    </w:lvl>
    <w:lvl w:ilvl="2" w:tplc="AF40B25C">
      <w:start w:val="1"/>
      <w:numFmt w:val="decimal"/>
      <w:lvlText w:val="%3."/>
      <w:lvlJc w:val="left"/>
      <w:pPr>
        <w:tabs>
          <w:tab w:val="num" w:pos="2160"/>
        </w:tabs>
        <w:ind w:left="2160" w:hanging="360"/>
      </w:pPr>
    </w:lvl>
    <w:lvl w:ilvl="3" w:tplc="04826BC4">
      <w:start w:val="1"/>
      <w:numFmt w:val="decimal"/>
      <w:lvlText w:val="%4."/>
      <w:lvlJc w:val="left"/>
      <w:pPr>
        <w:tabs>
          <w:tab w:val="num" w:pos="2880"/>
        </w:tabs>
        <w:ind w:left="2880" w:hanging="360"/>
      </w:pPr>
    </w:lvl>
    <w:lvl w:ilvl="4" w:tplc="DADA8E96">
      <w:start w:val="1"/>
      <w:numFmt w:val="decimal"/>
      <w:lvlText w:val="%5."/>
      <w:lvlJc w:val="left"/>
      <w:pPr>
        <w:tabs>
          <w:tab w:val="num" w:pos="3600"/>
        </w:tabs>
        <w:ind w:left="3600" w:hanging="360"/>
      </w:pPr>
    </w:lvl>
    <w:lvl w:ilvl="5" w:tplc="BACA7286">
      <w:start w:val="1"/>
      <w:numFmt w:val="decimal"/>
      <w:lvlText w:val="%6."/>
      <w:lvlJc w:val="left"/>
      <w:pPr>
        <w:tabs>
          <w:tab w:val="num" w:pos="4320"/>
        </w:tabs>
        <w:ind w:left="4320" w:hanging="360"/>
      </w:pPr>
    </w:lvl>
    <w:lvl w:ilvl="6" w:tplc="1D3CD708">
      <w:start w:val="1"/>
      <w:numFmt w:val="decimal"/>
      <w:lvlText w:val="%7."/>
      <w:lvlJc w:val="left"/>
      <w:pPr>
        <w:tabs>
          <w:tab w:val="num" w:pos="5040"/>
        </w:tabs>
        <w:ind w:left="5040" w:hanging="360"/>
      </w:pPr>
    </w:lvl>
    <w:lvl w:ilvl="7" w:tplc="CE3A38FA">
      <w:start w:val="1"/>
      <w:numFmt w:val="decimal"/>
      <w:lvlText w:val="%8."/>
      <w:lvlJc w:val="left"/>
      <w:pPr>
        <w:tabs>
          <w:tab w:val="num" w:pos="5760"/>
        </w:tabs>
        <w:ind w:left="5760" w:hanging="360"/>
      </w:pPr>
    </w:lvl>
    <w:lvl w:ilvl="8" w:tplc="5B0AF10E">
      <w:start w:val="1"/>
      <w:numFmt w:val="decimal"/>
      <w:lvlText w:val="%9."/>
      <w:lvlJc w:val="left"/>
      <w:pPr>
        <w:tabs>
          <w:tab w:val="num" w:pos="6480"/>
        </w:tabs>
        <w:ind w:left="6480" w:hanging="360"/>
      </w:pPr>
    </w:lvl>
  </w:abstractNum>
  <w:abstractNum w:abstractNumId="22">
    <w:nsid w:val="4850712F"/>
    <w:multiLevelType w:val="multilevel"/>
    <w:tmpl w:val="B922D3A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633B08"/>
    <w:multiLevelType w:val="multilevel"/>
    <w:tmpl w:val="A63280BE"/>
    <w:lvl w:ilvl="0">
      <w:start w:val="1"/>
      <w:numFmt w:val="decimal"/>
      <w:lvlText w:val="%1."/>
      <w:lvlJc w:val="left"/>
      <w:pPr>
        <w:ind w:left="360" w:hanging="360"/>
      </w:p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nsid w:val="48DA2A6A"/>
    <w:multiLevelType w:val="hybridMultilevel"/>
    <w:tmpl w:val="3026989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1578ECA0">
      <w:start w:val="1"/>
      <w:numFmt w:val="decimal"/>
      <w:lvlText w:val="%5"/>
      <w:lvlJc w:val="left"/>
      <w:pPr>
        <w:ind w:left="324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DB01011"/>
    <w:multiLevelType w:val="hybridMultilevel"/>
    <w:tmpl w:val="150CDA96"/>
    <w:lvl w:ilvl="0" w:tplc="0BF2B2F8">
      <w:start w:val="1"/>
      <w:numFmt w:val="decimal"/>
      <w:lvlText w:val="%1."/>
      <w:lvlJc w:val="left"/>
      <w:pPr>
        <w:ind w:left="360" w:hanging="360"/>
      </w:pPr>
      <w:rPr>
        <w:i w:val="0"/>
      </w:rPr>
    </w:lvl>
    <w:lvl w:ilvl="1" w:tplc="D27450FE">
      <w:start w:val="2"/>
      <w:numFmt w:val="lowerLetter"/>
      <w:lvlText w:val="%2."/>
      <w:lvlJc w:val="left"/>
      <w:pPr>
        <w:ind w:left="1080" w:hanging="360"/>
      </w:pPr>
      <w:rPr>
        <w:rFonts w:hint="default"/>
      </w:rPr>
    </w:lvl>
    <w:lvl w:ilvl="2" w:tplc="13748AC8">
      <w:start w:val="1"/>
      <w:numFmt w:val="lowerLetter"/>
      <w:lvlText w:val="%3."/>
      <w:lvlJc w:val="left"/>
      <w:pPr>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DBD045D"/>
    <w:multiLevelType w:val="multilevel"/>
    <w:tmpl w:val="3EB6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F386BBF"/>
    <w:multiLevelType w:val="multilevel"/>
    <w:tmpl w:val="9C1C5BCA"/>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437767B"/>
    <w:multiLevelType w:val="hybridMultilevel"/>
    <w:tmpl w:val="36D276D8"/>
    <w:lvl w:ilvl="0" w:tplc="C804DDA0">
      <w:start w:val="1"/>
      <w:numFmt w:val="decimal"/>
      <w:lvlText w:val="%1."/>
      <w:lvlJc w:val="left"/>
      <w:pPr>
        <w:ind w:left="1080" w:hanging="360"/>
      </w:pPr>
      <w:rPr>
        <w:rFonts w:hint="default"/>
      </w:rPr>
    </w:lvl>
    <w:lvl w:ilvl="1" w:tplc="085D0019" w:tentative="1">
      <w:start w:val="1"/>
      <w:numFmt w:val="lowerLetter"/>
      <w:lvlText w:val="%2."/>
      <w:lvlJc w:val="left"/>
      <w:pPr>
        <w:ind w:left="1800" w:hanging="360"/>
      </w:pPr>
    </w:lvl>
    <w:lvl w:ilvl="2" w:tplc="085D001B" w:tentative="1">
      <w:start w:val="1"/>
      <w:numFmt w:val="lowerRoman"/>
      <w:lvlText w:val="%3."/>
      <w:lvlJc w:val="right"/>
      <w:pPr>
        <w:ind w:left="2520" w:hanging="180"/>
      </w:pPr>
    </w:lvl>
    <w:lvl w:ilvl="3" w:tplc="085D000F" w:tentative="1">
      <w:start w:val="1"/>
      <w:numFmt w:val="decimal"/>
      <w:lvlText w:val="%4."/>
      <w:lvlJc w:val="left"/>
      <w:pPr>
        <w:ind w:left="3240" w:hanging="360"/>
      </w:pPr>
    </w:lvl>
    <w:lvl w:ilvl="4" w:tplc="085D0019" w:tentative="1">
      <w:start w:val="1"/>
      <w:numFmt w:val="lowerLetter"/>
      <w:lvlText w:val="%5."/>
      <w:lvlJc w:val="left"/>
      <w:pPr>
        <w:ind w:left="3960" w:hanging="360"/>
      </w:pPr>
    </w:lvl>
    <w:lvl w:ilvl="5" w:tplc="085D001B" w:tentative="1">
      <w:start w:val="1"/>
      <w:numFmt w:val="lowerRoman"/>
      <w:lvlText w:val="%6."/>
      <w:lvlJc w:val="right"/>
      <w:pPr>
        <w:ind w:left="4680" w:hanging="180"/>
      </w:pPr>
    </w:lvl>
    <w:lvl w:ilvl="6" w:tplc="085D000F" w:tentative="1">
      <w:start w:val="1"/>
      <w:numFmt w:val="decimal"/>
      <w:lvlText w:val="%7."/>
      <w:lvlJc w:val="left"/>
      <w:pPr>
        <w:ind w:left="5400" w:hanging="360"/>
      </w:pPr>
    </w:lvl>
    <w:lvl w:ilvl="7" w:tplc="085D0019" w:tentative="1">
      <w:start w:val="1"/>
      <w:numFmt w:val="lowerLetter"/>
      <w:lvlText w:val="%8."/>
      <w:lvlJc w:val="left"/>
      <w:pPr>
        <w:ind w:left="6120" w:hanging="360"/>
      </w:pPr>
    </w:lvl>
    <w:lvl w:ilvl="8" w:tplc="085D001B" w:tentative="1">
      <w:start w:val="1"/>
      <w:numFmt w:val="lowerRoman"/>
      <w:lvlText w:val="%9."/>
      <w:lvlJc w:val="right"/>
      <w:pPr>
        <w:ind w:left="6840" w:hanging="180"/>
      </w:pPr>
    </w:lvl>
  </w:abstractNum>
  <w:abstractNum w:abstractNumId="29">
    <w:nsid w:val="54A7594A"/>
    <w:multiLevelType w:val="hybridMultilevel"/>
    <w:tmpl w:val="D27C9530"/>
    <w:lvl w:ilvl="0" w:tplc="085D000F">
      <w:start w:val="1"/>
      <w:numFmt w:val="decimal"/>
      <w:lvlText w:val="%1."/>
      <w:lvlJc w:val="left"/>
      <w:pPr>
        <w:ind w:left="720" w:hanging="360"/>
      </w:pPr>
      <w:rPr>
        <w:rFonts w:hint="default"/>
      </w:rPr>
    </w:lvl>
    <w:lvl w:ilvl="1" w:tplc="085D0019" w:tentative="1">
      <w:start w:val="1"/>
      <w:numFmt w:val="lowerLetter"/>
      <w:lvlText w:val="%2."/>
      <w:lvlJc w:val="left"/>
      <w:pPr>
        <w:ind w:left="1440" w:hanging="360"/>
      </w:pPr>
    </w:lvl>
    <w:lvl w:ilvl="2" w:tplc="085D001B" w:tentative="1">
      <w:start w:val="1"/>
      <w:numFmt w:val="lowerRoman"/>
      <w:lvlText w:val="%3."/>
      <w:lvlJc w:val="right"/>
      <w:pPr>
        <w:ind w:left="2160" w:hanging="180"/>
      </w:pPr>
    </w:lvl>
    <w:lvl w:ilvl="3" w:tplc="085D000F" w:tentative="1">
      <w:start w:val="1"/>
      <w:numFmt w:val="decimal"/>
      <w:lvlText w:val="%4."/>
      <w:lvlJc w:val="left"/>
      <w:pPr>
        <w:ind w:left="2880" w:hanging="360"/>
      </w:pPr>
    </w:lvl>
    <w:lvl w:ilvl="4" w:tplc="085D0019" w:tentative="1">
      <w:start w:val="1"/>
      <w:numFmt w:val="lowerLetter"/>
      <w:lvlText w:val="%5."/>
      <w:lvlJc w:val="left"/>
      <w:pPr>
        <w:ind w:left="3600" w:hanging="360"/>
      </w:pPr>
    </w:lvl>
    <w:lvl w:ilvl="5" w:tplc="085D001B" w:tentative="1">
      <w:start w:val="1"/>
      <w:numFmt w:val="lowerRoman"/>
      <w:lvlText w:val="%6."/>
      <w:lvlJc w:val="right"/>
      <w:pPr>
        <w:ind w:left="4320" w:hanging="180"/>
      </w:pPr>
    </w:lvl>
    <w:lvl w:ilvl="6" w:tplc="085D000F" w:tentative="1">
      <w:start w:val="1"/>
      <w:numFmt w:val="decimal"/>
      <w:lvlText w:val="%7."/>
      <w:lvlJc w:val="left"/>
      <w:pPr>
        <w:ind w:left="5040" w:hanging="360"/>
      </w:pPr>
    </w:lvl>
    <w:lvl w:ilvl="7" w:tplc="085D0019" w:tentative="1">
      <w:start w:val="1"/>
      <w:numFmt w:val="lowerLetter"/>
      <w:lvlText w:val="%8."/>
      <w:lvlJc w:val="left"/>
      <w:pPr>
        <w:ind w:left="5760" w:hanging="360"/>
      </w:pPr>
    </w:lvl>
    <w:lvl w:ilvl="8" w:tplc="085D001B" w:tentative="1">
      <w:start w:val="1"/>
      <w:numFmt w:val="lowerRoman"/>
      <w:lvlText w:val="%9."/>
      <w:lvlJc w:val="right"/>
      <w:pPr>
        <w:ind w:left="6480" w:hanging="180"/>
      </w:pPr>
    </w:lvl>
  </w:abstractNum>
  <w:abstractNum w:abstractNumId="30">
    <w:nsid w:val="56A36D34"/>
    <w:multiLevelType w:val="hybridMultilevel"/>
    <w:tmpl w:val="D5640080"/>
    <w:lvl w:ilvl="0" w:tplc="085D000F">
      <w:start w:val="1"/>
      <w:numFmt w:val="decimal"/>
      <w:lvlText w:val="%1."/>
      <w:lvlJc w:val="left"/>
      <w:pPr>
        <w:ind w:left="720" w:hanging="360"/>
      </w:pPr>
      <w:rPr>
        <w:rFonts w:hint="default"/>
      </w:rPr>
    </w:lvl>
    <w:lvl w:ilvl="1" w:tplc="085D0019" w:tentative="1">
      <w:start w:val="1"/>
      <w:numFmt w:val="lowerLetter"/>
      <w:lvlText w:val="%2."/>
      <w:lvlJc w:val="left"/>
      <w:pPr>
        <w:ind w:left="1440" w:hanging="360"/>
      </w:pPr>
    </w:lvl>
    <w:lvl w:ilvl="2" w:tplc="085D001B" w:tentative="1">
      <w:start w:val="1"/>
      <w:numFmt w:val="lowerRoman"/>
      <w:lvlText w:val="%3."/>
      <w:lvlJc w:val="right"/>
      <w:pPr>
        <w:ind w:left="2160" w:hanging="180"/>
      </w:pPr>
    </w:lvl>
    <w:lvl w:ilvl="3" w:tplc="085D000F" w:tentative="1">
      <w:start w:val="1"/>
      <w:numFmt w:val="decimal"/>
      <w:lvlText w:val="%4."/>
      <w:lvlJc w:val="left"/>
      <w:pPr>
        <w:ind w:left="2880" w:hanging="360"/>
      </w:pPr>
    </w:lvl>
    <w:lvl w:ilvl="4" w:tplc="085D0019" w:tentative="1">
      <w:start w:val="1"/>
      <w:numFmt w:val="lowerLetter"/>
      <w:lvlText w:val="%5."/>
      <w:lvlJc w:val="left"/>
      <w:pPr>
        <w:ind w:left="3600" w:hanging="360"/>
      </w:pPr>
    </w:lvl>
    <w:lvl w:ilvl="5" w:tplc="085D001B" w:tentative="1">
      <w:start w:val="1"/>
      <w:numFmt w:val="lowerRoman"/>
      <w:lvlText w:val="%6."/>
      <w:lvlJc w:val="right"/>
      <w:pPr>
        <w:ind w:left="4320" w:hanging="180"/>
      </w:pPr>
    </w:lvl>
    <w:lvl w:ilvl="6" w:tplc="085D000F" w:tentative="1">
      <w:start w:val="1"/>
      <w:numFmt w:val="decimal"/>
      <w:lvlText w:val="%7."/>
      <w:lvlJc w:val="left"/>
      <w:pPr>
        <w:ind w:left="5040" w:hanging="360"/>
      </w:pPr>
    </w:lvl>
    <w:lvl w:ilvl="7" w:tplc="085D0019" w:tentative="1">
      <w:start w:val="1"/>
      <w:numFmt w:val="lowerLetter"/>
      <w:lvlText w:val="%8."/>
      <w:lvlJc w:val="left"/>
      <w:pPr>
        <w:ind w:left="5760" w:hanging="360"/>
      </w:pPr>
    </w:lvl>
    <w:lvl w:ilvl="8" w:tplc="085D001B" w:tentative="1">
      <w:start w:val="1"/>
      <w:numFmt w:val="lowerRoman"/>
      <w:lvlText w:val="%9."/>
      <w:lvlJc w:val="right"/>
      <w:pPr>
        <w:ind w:left="6480" w:hanging="180"/>
      </w:pPr>
    </w:lvl>
  </w:abstractNum>
  <w:abstractNum w:abstractNumId="31">
    <w:nsid w:val="57300BDF"/>
    <w:multiLevelType w:val="hybridMultilevel"/>
    <w:tmpl w:val="310AAE3C"/>
    <w:lvl w:ilvl="0" w:tplc="085D000F">
      <w:start w:val="1"/>
      <w:numFmt w:val="decimal"/>
      <w:lvlText w:val="%1."/>
      <w:lvlJc w:val="left"/>
      <w:pPr>
        <w:ind w:left="720" w:hanging="360"/>
      </w:pPr>
    </w:lvl>
    <w:lvl w:ilvl="1" w:tplc="085D0019" w:tentative="1">
      <w:start w:val="1"/>
      <w:numFmt w:val="lowerLetter"/>
      <w:lvlText w:val="%2."/>
      <w:lvlJc w:val="left"/>
      <w:pPr>
        <w:ind w:left="1440" w:hanging="360"/>
      </w:pPr>
    </w:lvl>
    <w:lvl w:ilvl="2" w:tplc="085D001B" w:tentative="1">
      <w:start w:val="1"/>
      <w:numFmt w:val="lowerRoman"/>
      <w:lvlText w:val="%3."/>
      <w:lvlJc w:val="right"/>
      <w:pPr>
        <w:ind w:left="2160" w:hanging="180"/>
      </w:pPr>
    </w:lvl>
    <w:lvl w:ilvl="3" w:tplc="085D000F" w:tentative="1">
      <w:start w:val="1"/>
      <w:numFmt w:val="decimal"/>
      <w:lvlText w:val="%4."/>
      <w:lvlJc w:val="left"/>
      <w:pPr>
        <w:ind w:left="2880" w:hanging="360"/>
      </w:pPr>
    </w:lvl>
    <w:lvl w:ilvl="4" w:tplc="085D0019" w:tentative="1">
      <w:start w:val="1"/>
      <w:numFmt w:val="lowerLetter"/>
      <w:lvlText w:val="%5."/>
      <w:lvlJc w:val="left"/>
      <w:pPr>
        <w:ind w:left="3600" w:hanging="360"/>
      </w:pPr>
    </w:lvl>
    <w:lvl w:ilvl="5" w:tplc="085D001B" w:tentative="1">
      <w:start w:val="1"/>
      <w:numFmt w:val="lowerRoman"/>
      <w:lvlText w:val="%6."/>
      <w:lvlJc w:val="right"/>
      <w:pPr>
        <w:ind w:left="4320" w:hanging="180"/>
      </w:pPr>
    </w:lvl>
    <w:lvl w:ilvl="6" w:tplc="085D000F" w:tentative="1">
      <w:start w:val="1"/>
      <w:numFmt w:val="decimal"/>
      <w:lvlText w:val="%7."/>
      <w:lvlJc w:val="left"/>
      <w:pPr>
        <w:ind w:left="5040" w:hanging="360"/>
      </w:pPr>
    </w:lvl>
    <w:lvl w:ilvl="7" w:tplc="085D0019" w:tentative="1">
      <w:start w:val="1"/>
      <w:numFmt w:val="lowerLetter"/>
      <w:lvlText w:val="%8."/>
      <w:lvlJc w:val="left"/>
      <w:pPr>
        <w:ind w:left="5760" w:hanging="360"/>
      </w:pPr>
    </w:lvl>
    <w:lvl w:ilvl="8" w:tplc="085D001B" w:tentative="1">
      <w:start w:val="1"/>
      <w:numFmt w:val="lowerRoman"/>
      <w:lvlText w:val="%9."/>
      <w:lvlJc w:val="right"/>
      <w:pPr>
        <w:ind w:left="6480" w:hanging="180"/>
      </w:pPr>
    </w:lvl>
  </w:abstractNum>
  <w:abstractNum w:abstractNumId="32">
    <w:nsid w:val="591C59F2"/>
    <w:multiLevelType w:val="hybridMultilevel"/>
    <w:tmpl w:val="3384CD20"/>
    <w:lvl w:ilvl="0" w:tplc="085D000F">
      <w:start w:val="1"/>
      <w:numFmt w:val="decimal"/>
      <w:lvlText w:val="%1."/>
      <w:lvlJc w:val="left"/>
      <w:pPr>
        <w:ind w:left="720" w:hanging="360"/>
      </w:pPr>
    </w:lvl>
    <w:lvl w:ilvl="1" w:tplc="085D0019">
      <w:start w:val="1"/>
      <w:numFmt w:val="decimal"/>
      <w:lvlText w:val="%2."/>
      <w:lvlJc w:val="left"/>
      <w:pPr>
        <w:tabs>
          <w:tab w:val="num" w:pos="1440"/>
        </w:tabs>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33">
    <w:nsid w:val="5C753C87"/>
    <w:multiLevelType w:val="hybridMultilevel"/>
    <w:tmpl w:val="C9AEC82E"/>
    <w:lvl w:ilvl="0" w:tplc="4104B9D6">
      <w:start w:val="2"/>
      <w:numFmt w:val="decimal"/>
      <w:lvlText w:val="%1."/>
      <w:lvlJc w:val="left"/>
      <w:pPr>
        <w:ind w:left="720" w:hanging="360"/>
      </w:pPr>
      <w:rPr>
        <w:rFonts w:eastAsiaTheme="minorEastAsia"/>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nsid w:val="5F811CC7"/>
    <w:multiLevelType w:val="hybridMultilevel"/>
    <w:tmpl w:val="C9AEC82E"/>
    <w:lvl w:ilvl="0" w:tplc="4104B9D6">
      <w:start w:val="2"/>
      <w:numFmt w:val="decimal"/>
      <w:lvlText w:val="%1."/>
      <w:lvlJc w:val="left"/>
      <w:pPr>
        <w:ind w:left="720" w:hanging="360"/>
      </w:pPr>
      <w:rPr>
        <w:rFonts w:eastAsiaTheme="minorEastAsia"/>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5">
    <w:nsid w:val="613C7511"/>
    <w:multiLevelType w:val="hybridMultilevel"/>
    <w:tmpl w:val="B0EA7D2C"/>
    <w:lvl w:ilvl="0" w:tplc="1DD86806">
      <w:start w:val="1"/>
      <w:numFmt w:val="decimal"/>
      <w:lvlText w:val="%1."/>
      <w:lvlJc w:val="left"/>
      <w:pPr>
        <w:ind w:left="720" w:hanging="360"/>
      </w:pPr>
      <w:rPr>
        <w:rFonts w:hint="default"/>
      </w:rPr>
    </w:lvl>
    <w:lvl w:ilvl="1" w:tplc="085D0019" w:tentative="1">
      <w:start w:val="1"/>
      <w:numFmt w:val="lowerLetter"/>
      <w:lvlText w:val="%2."/>
      <w:lvlJc w:val="left"/>
      <w:pPr>
        <w:ind w:left="1440" w:hanging="360"/>
      </w:pPr>
    </w:lvl>
    <w:lvl w:ilvl="2" w:tplc="085D001B" w:tentative="1">
      <w:start w:val="1"/>
      <w:numFmt w:val="lowerRoman"/>
      <w:lvlText w:val="%3."/>
      <w:lvlJc w:val="right"/>
      <w:pPr>
        <w:ind w:left="2160" w:hanging="180"/>
      </w:pPr>
    </w:lvl>
    <w:lvl w:ilvl="3" w:tplc="085D000F" w:tentative="1">
      <w:start w:val="1"/>
      <w:numFmt w:val="decimal"/>
      <w:lvlText w:val="%4."/>
      <w:lvlJc w:val="left"/>
      <w:pPr>
        <w:ind w:left="2880" w:hanging="360"/>
      </w:pPr>
    </w:lvl>
    <w:lvl w:ilvl="4" w:tplc="085D0019" w:tentative="1">
      <w:start w:val="1"/>
      <w:numFmt w:val="lowerLetter"/>
      <w:lvlText w:val="%5."/>
      <w:lvlJc w:val="left"/>
      <w:pPr>
        <w:ind w:left="3600" w:hanging="360"/>
      </w:pPr>
    </w:lvl>
    <w:lvl w:ilvl="5" w:tplc="085D001B" w:tentative="1">
      <w:start w:val="1"/>
      <w:numFmt w:val="lowerRoman"/>
      <w:lvlText w:val="%6."/>
      <w:lvlJc w:val="right"/>
      <w:pPr>
        <w:ind w:left="4320" w:hanging="180"/>
      </w:pPr>
    </w:lvl>
    <w:lvl w:ilvl="6" w:tplc="085D000F" w:tentative="1">
      <w:start w:val="1"/>
      <w:numFmt w:val="decimal"/>
      <w:lvlText w:val="%7."/>
      <w:lvlJc w:val="left"/>
      <w:pPr>
        <w:ind w:left="5040" w:hanging="360"/>
      </w:pPr>
    </w:lvl>
    <w:lvl w:ilvl="7" w:tplc="085D0019" w:tentative="1">
      <w:start w:val="1"/>
      <w:numFmt w:val="lowerLetter"/>
      <w:lvlText w:val="%8."/>
      <w:lvlJc w:val="left"/>
      <w:pPr>
        <w:ind w:left="5760" w:hanging="360"/>
      </w:pPr>
    </w:lvl>
    <w:lvl w:ilvl="8" w:tplc="085D001B" w:tentative="1">
      <w:start w:val="1"/>
      <w:numFmt w:val="lowerRoman"/>
      <w:lvlText w:val="%9."/>
      <w:lvlJc w:val="right"/>
      <w:pPr>
        <w:ind w:left="6480" w:hanging="180"/>
      </w:pPr>
    </w:lvl>
  </w:abstractNum>
  <w:abstractNum w:abstractNumId="36">
    <w:nsid w:val="65CB78B7"/>
    <w:multiLevelType w:val="hybridMultilevel"/>
    <w:tmpl w:val="BFE08DD6"/>
    <w:lvl w:ilvl="0" w:tplc="085D000F">
      <w:start w:val="1"/>
      <w:numFmt w:val="decimal"/>
      <w:lvlText w:val="%1."/>
      <w:lvlJc w:val="left"/>
      <w:pPr>
        <w:ind w:left="720" w:hanging="360"/>
      </w:pPr>
    </w:lvl>
    <w:lvl w:ilvl="1" w:tplc="085D0019">
      <w:start w:val="1"/>
      <w:numFmt w:val="decimal"/>
      <w:lvlText w:val="%2."/>
      <w:lvlJc w:val="left"/>
      <w:pPr>
        <w:tabs>
          <w:tab w:val="num" w:pos="1440"/>
        </w:tabs>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37">
    <w:nsid w:val="66D12C3A"/>
    <w:multiLevelType w:val="multilevel"/>
    <w:tmpl w:val="EC0C3170"/>
    <w:lvl w:ilvl="0">
      <w:start w:val="1"/>
      <w:numFmt w:val="decimal"/>
      <w:lvlText w:val="%1."/>
      <w:lvlJc w:val="left"/>
      <w:pPr>
        <w:ind w:left="720" w:hanging="360"/>
      </w:pPr>
    </w:lvl>
    <w:lvl w:ilvl="1">
      <w:start w:val="5"/>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6DCC74E7"/>
    <w:multiLevelType w:val="hybridMultilevel"/>
    <w:tmpl w:val="1E8AEDE2"/>
    <w:lvl w:ilvl="0" w:tplc="085D000F">
      <w:start w:val="1"/>
      <w:numFmt w:val="decimal"/>
      <w:lvlText w:val="%1."/>
      <w:lvlJc w:val="left"/>
      <w:pPr>
        <w:ind w:left="720" w:hanging="360"/>
      </w:pPr>
    </w:lvl>
    <w:lvl w:ilvl="1" w:tplc="085D0019" w:tentative="1">
      <w:start w:val="1"/>
      <w:numFmt w:val="lowerLetter"/>
      <w:lvlText w:val="%2."/>
      <w:lvlJc w:val="left"/>
      <w:pPr>
        <w:ind w:left="1440" w:hanging="360"/>
      </w:pPr>
    </w:lvl>
    <w:lvl w:ilvl="2" w:tplc="085D001B" w:tentative="1">
      <w:start w:val="1"/>
      <w:numFmt w:val="lowerRoman"/>
      <w:lvlText w:val="%3."/>
      <w:lvlJc w:val="right"/>
      <w:pPr>
        <w:ind w:left="2160" w:hanging="180"/>
      </w:pPr>
    </w:lvl>
    <w:lvl w:ilvl="3" w:tplc="085D000F" w:tentative="1">
      <w:start w:val="1"/>
      <w:numFmt w:val="decimal"/>
      <w:lvlText w:val="%4."/>
      <w:lvlJc w:val="left"/>
      <w:pPr>
        <w:ind w:left="2880" w:hanging="360"/>
      </w:pPr>
    </w:lvl>
    <w:lvl w:ilvl="4" w:tplc="085D0019" w:tentative="1">
      <w:start w:val="1"/>
      <w:numFmt w:val="lowerLetter"/>
      <w:lvlText w:val="%5."/>
      <w:lvlJc w:val="left"/>
      <w:pPr>
        <w:ind w:left="3600" w:hanging="360"/>
      </w:pPr>
    </w:lvl>
    <w:lvl w:ilvl="5" w:tplc="085D001B" w:tentative="1">
      <w:start w:val="1"/>
      <w:numFmt w:val="lowerRoman"/>
      <w:lvlText w:val="%6."/>
      <w:lvlJc w:val="right"/>
      <w:pPr>
        <w:ind w:left="4320" w:hanging="180"/>
      </w:pPr>
    </w:lvl>
    <w:lvl w:ilvl="6" w:tplc="085D000F" w:tentative="1">
      <w:start w:val="1"/>
      <w:numFmt w:val="decimal"/>
      <w:lvlText w:val="%7."/>
      <w:lvlJc w:val="left"/>
      <w:pPr>
        <w:ind w:left="5040" w:hanging="360"/>
      </w:pPr>
    </w:lvl>
    <w:lvl w:ilvl="7" w:tplc="085D0019" w:tentative="1">
      <w:start w:val="1"/>
      <w:numFmt w:val="lowerLetter"/>
      <w:lvlText w:val="%8."/>
      <w:lvlJc w:val="left"/>
      <w:pPr>
        <w:ind w:left="5760" w:hanging="360"/>
      </w:pPr>
    </w:lvl>
    <w:lvl w:ilvl="8" w:tplc="085D001B" w:tentative="1">
      <w:start w:val="1"/>
      <w:numFmt w:val="lowerRoman"/>
      <w:lvlText w:val="%9."/>
      <w:lvlJc w:val="right"/>
      <w:pPr>
        <w:ind w:left="6480" w:hanging="180"/>
      </w:pPr>
    </w:lvl>
  </w:abstractNum>
  <w:abstractNum w:abstractNumId="39">
    <w:nsid w:val="725902E4"/>
    <w:multiLevelType w:val="hybridMultilevel"/>
    <w:tmpl w:val="0A641078"/>
    <w:lvl w:ilvl="0" w:tplc="04090019">
      <w:start w:val="1"/>
      <w:numFmt w:val="lowerLetter"/>
      <w:lvlText w:val="%1."/>
      <w:lvlJc w:val="left"/>
      <w:pPr>
        <w:ind w:left="720" w:hanging="360"/>
      </w:pPr>
    </w:lvl>
    <w:lvl w:ilvl="1" w:tplc="085D0019" w:tentative="1">
      <w:start w:val="1"/>
      <w:numFmt w:val="lowerLetter"/>
      <w:lvlText w:val="%2."/>
      <w:lvlJc w:val="left"/>
      <w:pPr>
        <w:ind w:left="1440" w:hanging="360"/>
      </w:pPr>
    </w:lvl>
    <w:lvl w:ilvl="2" w:tplc="085D001B" w:tentative="1">
      <w:start w:val="1"/>
      <w:numFmt w:val="lowerRoman"/>
      <w:lvlText w:val="%3."/>
      <w:lvlJc w:val="right"/>
      <w:pPr>
        <w:ind w:left="2160" w:hanging="180"/>
      </w:pPr>
    </w:lvl>
    <w:lvl w:ilvl="3" w:tplc="085D000F" w:tentative="1">
      <w:start w:val="1"/>
      <w:numFmt w:val="decimal"/>
      <w:lvlText w:val="%4."/>
      <w:lvlJc w:val="left"/>
      <w:pPr>
        <w:ind w:left="2880" w:hanging="360"/>
      </w:pPr>
    </w:lvl>
    <w:lvl w:ilvl="4" w:tplc="085D0019" w:tentative="1">
      <w:start w:val="1"/>
      <w:numFmt w:val="lowerLetter"/>
      <w:lvlText w:val="%5."/>
      <w:lvlJc w:val="left"/>
      <w:pPr>
        <w:ind w:left="3600" w:hanging="360"/>
      </w:pPr>
    </w:lvl>
    <w:lvl w:ilvl="5" w:tplc="085D001B" w:tentative="1">
      <w:start w:val="1"/>
      <w:numFmt w:val="lowerRoman"/>
      <w:lvlText w:val="%6."/>
      <w:lvlJc w:val="right"/>
      <w:pPr>
        <w:ind w:left="4320" w:hanging="180"/>
      </w:pPr>
    </w:lvl>
    <w:lvl w:ilvl="6" w:tplc="085D000F" w:tentative="1">
      <w:start w:val="1"/>
      <w:numFmt w:val="decimal"/>
      <w:lvlText w:val="%7."/>
      <w:lvlJc w:val="left"/>
      <w:pPr>
        <w:ind w:left="5040" w:hanging="360"/>
      </w:pPr>
    </w:lvl>
    <w:lvl w:ilvl="7" w:tplc="085D0019" w:tentative="1">
      <w:start w:val="1"/>
      <w:numFmt w:val="lowerLetter"/>
      <w:lvlText w:val="%8."/>
      <w:lvlJc w:val="left"/>
      <w:pPr>
        <w:ind w:left="5760" w:hanging="360"/>
      </w:pPr>
    </w:lvl>
    <w:lvl w:ilvl="8" w:tplc="085D001B" w:tentative="1">
      <w:start w:val="1"/>
      <w:numFmt w:val="lowerRoman"/>
      <w:lvlText w:val="%9."/>
      <w:lvlJc w:val="right"/>
      <w:pPr>
        <w:ind w:left="6480" w:hanging="180"/>
      </w:pPr>
    </w:lvl>
  </w:abstractNum>
  <w:abstractNum w:abstractNumId="40">
    <w:nsid w:val="738A57B9"/>
    <w:multiLevelType w:val="hybridMultilevel"/>
    <w:tmpl w:val="15DCDBD4"/>
    <w:lvl w:ilvl="0" w:tplc="E61EA478">
      <w:start w:val="1"/>
      <w:numFmt w:val="lowerLetter"/>
      <w:lvlText w:val="%1."/>
      <w:lvlJc w:val="left"/>
      <w:pPr>
        <w:ind w:left="70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41E6D9D"/>
    <w:multiLevelType w:val="multilevel"/>
    <w:tmpl w:val="F4B68D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8C317DD"/>
    <w:multiLevelType w:val="hybridMultilevel"/>
    <w:tmpl w:val="74845BC6"/>
    <w:lvl w:ilvl="0" w:tplc="1DD86806">
      <w:start w:val="1"/>
      <w:numFmt w:val="decimal"/>
      <w:lvlText w:val="%1."/>
      <w:lvlJc w:val="left"/>
      <w:pPr>
        <w:ind w:left="1440" w:hanging="360"/>
      </w:pPr>
      <w:rPr>
        <w:rFonts w:hint="default"/>
      </w:rPr>
    </w:lvl>
    <w:lvl w:ilvl="1" w:tplc="085D0019" w:tentative="1">
      <w:start w:val="1"/>
      <w:numFmt w:val="lowerLetter"/>
      <w:lvlText w:val="%2."/>
      <w:lvlJc w:val="left"/>
      <w:pPr>
        <w:ind w:left="2160" w:hanging="360"/>
      </w:pPr>
    </w:lvl>
    <w:lvl w:ilvl="2" w:tplc="085D001B" w:tentative="1">
      <w:start w:val="1"/>
      <w:numFmt w:val="lowerRoman"/>
      <w:lvlText w:val="%3."/>
      <w:lvlJc w:val="right"/>
      <w:pPr>
        <w:ind w:left="2880" w:hanging="180"/>
      </w:pPr>
    </w:lvl>
    <w:lvl w:ilvl="3" w:tplc="085D000F" w:tentative="1">
      <w:start w:val="1"/>
      <w:numFmt w:val="decimal"/>
      <w:lvlText w:val="%4."/>
      <w:lvlJc w:val="left"/>
      <w:pPr>
        <w:ind w:left="3600" w:hanging="360"/>
      </w:pPr>
    </w:lvl>
    <w:lvl w:ilvl="4" w:tplc="085D0019" w:tentative="1">
      <w:start w:val="1"/>
      <w:numFmt w:val="lowerLetter"/>
      <w:lvlText w:val="%5."/>
      <w:lvlJc w:val="left"/>
      <w:pPr>
        <w:ind w:left="4320" w:hanging="360"/>
      </w:pPr>
    </w:lvl>
    <w:lvl w:ilvl="5" w:tplc="085D001B" w:tentative="1">
      <w:start w:val="1"/>
      <w:numFmt w:val="lowerRoman"/>
      <w:lvlText w:val="%6."/>
      <w:lvlJc w:val="right"/>
      <w:pPr>
        <w:ind w:left="5040" w:hanging="180"/>
      </w:pPr>
    </w:lvl>
    <w:lvl w:ilvl="6" w:tplc="085D000F" w:tentative="1">
      <w:start w:val="1"/>
      <w:numFmt w:val="decimal"/>
      <w:lvlText w:val="%7."/>
      <w:lvlJc w:val="left"/>
      <w:pPr>
        <w:ind w:left="5760" w:hanging="360"/>
      </w:pPr>
    </w:lvl>
    <w:lvl w:ilvl="7" w:tplc="085D0019" w:tentative="1">
      <w:start w:val="1"/>
      <w:numFmt w:val="lowerLetter"/>
      <w:lvlText w:val="%8."/>
      <w:lvlJc w:val="left"/>
      <w:pPr>
        <w:ind w:left="6480" w:hanging="360"/>
      </w:pPr>
    </w:lvl>
    <w:lvl w:ilvl="8" w:tplc="085D001B" w:tentative="1">
      <w:start w:val="1"/>
      <w:numFmt w:val="lowerRoman"/>
      <w:lvlText w:val="%9."/>
      <w:lvlJc w:val="right"/>
      <w:pPr>
        <w:ind w:left="7200" w:hanging="180"/>
      </w:pPr>
    </w:lvl>
  </w:abstractNum>
  <w:abstractNum w:abstractNumId="43">
    <w:nsid w:val="7CE41889"/>
    <w:multiLevelType w:val="hybridMultilevel"/>
    <w:tmpl w:val="06A6902A"/>
    <w:lvl w:ilvl="0" w:tplc="C804DDA0">
      <w:start w:val="1"/>
      <w:numFmt w:val="decimal"/>
      <w:lvlText w:val="%1."/>
      <w:lvlJc w:val="left"/>
      <w:pPr>
        <w:ind w:left="720" w:hanging="360"/>
      </w:pPr>
      <w:rPr>
        <w:rFonts w:hint="default"/>
      </w:rPr>
    </w:lvl>
    <w:lvl w:ilvl="1" w:tplc="085D0019" w:tentative="1">
      <w:start w:val="1"/>
      <w:numFmt w:val="lowerLetter"/>
      <w:lvlText w:val="%2."/>
      <w:lvlJc w:val="left"/>
      <w:pPr>
        <w:ind w:left="1440" w:hanging="360"/>
      </w:pPr>
    </w:lvl>
    <w:lvl w:ilvl="2" w:tplc="085D001B" w:tentative="1">
      <w:start w:val="1"/>
      <w:numFmt w:val="lowerRoman"/>
      <w:lvlText w:val="%3."/>
      <w:lvlJc w:val="right"/>
      <w:pPr>
        <w:ind w:left="2160" w:hanging="180"/>
      </w:pPr>
    </w:lvl>
    <w:lvl w:ilvl="3" w:tplc="085D000F" w:tentative="1">
      <w:start w:val="1"/>
      <w:numFmt w:val="decimal"/>
      <w:lvlText w:val="%4."/>
      <w:lvlJc w:val="left"/>
      <w:pPr>
        <w:ind w:left="2880" w:hanging="360"/>
      </w:pPr>
    </w:lvl>
    <w:lvl w:ilvl="4" w:tplc="085D0019" w:tentative="1">
      <w:start w:val="1"/>
      <w:numFmt w:val="lowerLetter"/>
      <w:lvlText w:val="%5."/>
      <w:lvlJc w:val="left"/>
      <w:pPr>
        <w:ind w:left="3600" w:hanging="360"/>
      </w:pPr>
    </w:lvl>
    <w:lvl w:ilvl="5" w:tplc="085D001B" w:tentative="1">
      <w:start w:val="1"/>
      <w:numFmt w:val="lowerRoman"/>
      <w:lvlText w:val="%6."/>
      <w:lvlJc w:val="right"/>
      <w:pPr>
        <w:ind w:left="4320" w:hanging="180"/>
      </w:pPr>
    </w:lvl>
    <w:lvl w:ilvl="6" w:tplc="085D000F" w:tentative="1">
      <w:start w:val="1"/>
      <w:numFmt w:val="decimal"/>
      <w:lvlText w:val="%7."/>
      <w:lvlJc w:val="left"/>
      <w:pPr>
        <w:ind w:left="5040" w:hanging="360"/>
      </w:pPr>
    </w:lvl>
    <w:lvl w:ilvl="7" w:tplc="085D0019" w:tentative="1">
      <w:start w:val="1"/>
      <w:numFmt w:val="lowerLetter"/>
      <w:lvlText w:val="%8."/>
      <w:lvlJc w:val="left"/>
      <w:pPr>
        <w:ind w:left="5760" w:hanging="360"/>
      </w:pPr>
    </w:lvl>
    <w:lvl w:ilvl="8" w:tplc="085D001B" w:tentative="1">
      <w:start w:val="1"/>
      <w:numFmt w:val="lowerRoman"/>
      <w:lvlText w:val="%9."/>
      <w:lvlJc w:val="right"/>
      <w:pPr>
        <w:ind w:left="6480" w:hanging="180"/>
      </w:pPr>
    </w:lvl>
  </w:abstractNum>
  <w:abstractNum w:abstractNumId="44">
    <w:nsid w:val="7D056D78"/>
    <w:multiLevelType w:val="multilevel"/>
    <w:tmpl w:val="DABA9354"/>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7"/>
    <w:lvlOverride w:ilvl="0">
      <w:startOverride w:val="1"/>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6"/>
      <w:lvl w:ilvl="0">
        <w:start w:val="6"/>
        <w:numFmt w:val="decimal"/>
        <w:lvlText w:val=""/>
        <w:lvlJc w:val="left"/>
        <w:pPr>
          <w:ind w:left="0" w:firstLine="0"/>
        </w:pPr>
      </w:lvl>
    </w:lvlOverride>
    <w:lvlOverride w:ilvl="1">
      <w:startOverride w:val="6"/>
      <w:lvl w:ilvl="1">
        <w:start w:val="6"/>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 w:ilvl="0">
        <w:start w:val="1"/>
        <w:numFmt w:val="lowerLetter"/>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7">
    <w:abstractNumId w:val="4"/>
    <w:lvlOverride w:ilvl="0">
      <w:startOverride w:val="2"/>
      <w:lvl w:ilvl="0">
        <w:start w:val="2"/>
        <w:numFmt w:val="decimal"/>
        <w:lvlText w:val=""/>
        <w:lvlJc w:val="left"/>
        <w:pPr>
          <w:ind w:left="0" w:firstLine="0"/>
        </w:pPr>
      </w:lvl>
    </w:lvlOverride>
    <w:lvlOverride w:ilvl="1">
      <w:startOverride w:val="2"/>
      <w:lvl w:ilvl="1">
        <w:start w:val="2"/>
        <w:numFmt w:val="decimal"/>
        <w:lvlText w:val=""/>
        <w:lvlJc w:val="left"/>
        <w:pPr>
          <w:ind w:left="0" w:firstLine="0"/>
        </w:pPr>
      </w:lvl>
    </w:lvlOverride>
    <w:lvlOverride w:ilvl="2">
      <w:startOverride w:val="2"/>
      <w:lvl w:ilvl="2">
        <w:start w:val="2"/>
        <w:numFmt w:val="decimal"/>
        <w:lvlText w:val="%3."/>
        <w:lvlJc w:val="lef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1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26"/>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7"/>
      <w:lvl w:ilvl="0">
        <w:start w:val="7"/>
        <w:numFmt w:val="decimal"/>
        <w:lvlText w:val=""/>
        <w:lvlJc w:val="left"/>
        <w:pPr>
          <w:ind w:left="0" w:firstLine="0"/>
        </w:pPr>
      </w:lvl>
    </w:lvlOverride>
    <w:lvlOverride w:ilvl="1">
      <w:startOverride w:val="7"/>
      <w:lvl w:ilvl="1">
        <w:start w:val="7"/>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6"/>
    <w:lvlOverride w:ilvl="0">
      <w:startOverride w:val="2"/>
      <w:lvl w:ilvl="0">
        <w:start w:val="2"/>
        <w:numFmt w:val="decimal"/>
        <w:lvlText w:val=""/>
        <w:lvlJc w:val="left"/>
        <w:pPr>
          <w:ind w:left="0" w:firstLine="0"/>
        </w:pPr>
      </w:lvl>
    </w:lvlOverride>
    <w:lvlOverride w:ilvl="1">
      <w:startOverride w:val="2"/>
      <w:lvl w:ilvl="1">
        <w:start w:val="2"/>
        <w:numFmt w:val="decimal"/>
        <w:lvlText w:val=""/>
        <w:lvlJc w:val="left"/>
        <w:pPr>
          <w:ind w:left="0" w:firstLine="0"/>
        </w:pPr>
      </w:lvl>
    </w:lvlOverride>
    <w:lvlOverride w:ilvl="2">
      <w:startOverride w:val="2"/>
      <w:lvl w:ilvl="2">
        <w:start w:val="2"/>
        <w:numFmt w:val="decimal"/>
        <w:lvlText w:val="%3."/>
        <w:lvlJc w:val="lef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3"/>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22"/>
    <w:lvlOverride w:ilvl="0">
      <w:startOverride w:val="3"/>
      <w:lvl w:ilvl="0">
        <w:start w:val="3"/>
        <w:numFmt w:val="decimal"/>
        <w:lvlText w:val=""/>
        <w:lvlJc w:val="left"/>
        <w:pPr>
          <w:ind w:left="0" w:firstLine="0"/>
        </w:pPr>
      </w:lvl>
    </w:lvlOverride>
    <w:lvlOverride w:ilvl="1">
      <w:startOverride w:val="3"/>
      <w:lvl w:ilvl="1">
        <w:start w:val="3"/>
        <w:numFmt w:val="decimal"/>
        <w:lvlText w:val=""/>
        <w:lvlJc w:val="left"/>
        <w:pPr>
          <w:ind w:left="0" w:firstLine="0"/>
        </w:pPr>
      </w:lvl>
    </w:lvlOverride>
    <w:lvlOverride w:ilvl="2">
      <w:startOverride w:val="3"/>
      <w:lvl w:ilvl="2">
        <w:start w:val="3"/>
        <w:numFmt w:val="decimal"/>
        <w:lvlText w:val="%3."/>
        <w:lvlJc w:val="lef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abstractNumId w:val="15"/>
    <w:lvlOverride w:ilvl="0">
      <w:startOverride w:val="4"/>
      <w:lvl w:ilvl="0">
        <w:start w:val="4"/>
        <w:numFmt w:val="decimal"/>
        <w:lvlText w:val=""/>
        <w:lvlJc w:val="left"/>
        <w:pPr>
          <w:ind w:left="0" w:firstLine="0"/>
        </w:pPr>
      </w:lvl>
    </w:lvlOverride>
    <w:lvlOverride w:ilvl="1">
      <w:startOverride w:val="4"/>
      <w:lvl w:ilvl="1">
        <w:start w:val="4"/>
        <w:numFmt w:val="decimal"/>
        <w:lvlText w:val=""/>
        <w:lvlJc w:val="left"/>
        <w:pPr>
          <w:ind w:left="0" w:firstLine="0"/>
        </w:pPr>
      </w:lvl>
    </w:lvlOverride>
    <w:lvlOverride w:ilvl="2">
      <w:startOverride w:val="4"/>
      <w:lvl w:ilvl="2">
        <w:start w:val="4"/>
        <w:numFmt w:val="decimal"/>
        <w:lvlText w:val="%3."/>
        <w:lvlJc w:val="lef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14"/>
    <w:lvlOverride w:ilvl="0">
      <w:startOverride w:val="5"/>
      <w:lvl w:ilvl="0">
        <w:start w:val="5"/>
        <w:numFmt w:val="decimal"/>
        <w:lvlText w:val=""/>
        <w:lvlJc w:val="left"/>
        <w:pPr>
          <w:ind w:left="0" w:firstLine="0"/>
        </w:pPr>
      </w:lvl>
    </w:lvlOverride>
    <w:lvlOverride w:ilvl="1">
      <w:startOverride w:val="5"/>
      <w:lvl w:ilvl="1">
        <w:start w:val="5"/>
        <w:numFmt w:val="decimal"/>
        <w:lvlText w:val=""/>
        <w:lvlJc w:val="left"/>
        <w:pPr>
          <w:ind w:left="0" w:firstLine="0"/>
        </w:pPr>
      </w:lvl>
    </w:lvlOverride>
    <w:lvlOverride w:ilvl="2">
      <w:startOverride w:val="5"/>
      <w:lvl w:ilvl="2">
        <w:start w:val="5"/>
        <w:numFmt w:val="decimal"/>
        <w:lvlText w:val="%3."/>
        <w:lvlJc w:val="lef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44"/>
    <w:lvlOverride w:ilvl="0">
      <w:startOverride w:val="6"/>
      <w:lvl w:ilvl="0">
        <w:start w:val="6"/>
        <w:numFmt w:val="decimal"/>
        <w:lvlText w:val=""/>
        <w:lvlJc w:val="left"/>
        <w:pPr>
          <w:ind w:left="0" w:firstLine="0"/>
        </w:pPr>
      </w:lvl>
    </w:lvlOverride>
    <w:lvlOverride w:ilvl="1">
      <w:startOverride w:val="6"/>
      <w:lvl w:ilvl="1">
        <w:start w:val="6"/>
        <w:numFmt w:val="decimal"/>
        <w:lvlText w:val=""/>
        <w:lvlJc w:val="left"/>
        <w:pPr>
          <w:ind w:left="0" w:firstLine="0"/>
        </w:pPr>
      </w:lvl>
    </w:lvlOverride>
    <w:lvlOverride w:ilvl="2">
      <w:startOverride w:val="6"/>
      <w:lvl w:ilvl="2">
        <w:start w:val="6"/>
        <w:numFmt w:val="decimal"/>
        <w:lvlText w:val="%3."/>
        <w:lvlJc w:val="lef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17"/>
    <w:lvlOverride w:ilvl="0">
      <w:startOverride w:val="7"/>
      <w:lvl w:ilvl="0">
        <w:start w:val="7"/>
        <w:numFmt w:val="decimal"/>
        <w:lvlText w:val=""/>
        <w:lvlJc w:val="left"/>
        <w:pPr>
          <w:ind w:left="0" w:firstLine="0"/>
        </w:pPr>
      </w:lvl>
    </w:lvlOverride>
    <w:lvlOverride w:ilvl="1">
      <w:startOverride w:val="7"/>
      <w:lvl w:ilvl="1">
        <w:start w:val="7"/>
        <w:numFmt w:val="decimal"/>
        <w:lvlText w:val=""/>
        <w:lvlJc w:val="left"/>
        <w:pPr>
          <w:ind w:left="0" w:firstLine="0"/>
        </w:pPr>
      </w:lvl>
    </w:lvlOverride>
    <w:lvlOverride w:ilvl="2">
      <w:startOverride w:val="7"/>
      <w:lvl w:ilvl="2">
        <w:start w:val="7"/>
        <w:numFmt w:val="decimal"/>
        <w:lvlText w:val="%3."/>
        <w:lvlJc w:val="lef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0"/>
  </w:num>
  <w:num w:numId="32">
    <w:abstractNumId w:val="38"/>
  </w:num>
  <w:num w:numId="33">
    <w:abstractNumId w:val="30"/>
  </w:num>
  <w:num w:numId="34">
    <w:abstractNumId w:val="31"/>
  </w:num>
  <w:num w:numId="35">
    <w:abstractNumId w:val="29"/>
  </w:num>
  <w:num w:numId="36">
    <w:abstractNumId w:val="19"/>
  </w:num>
  <w:num w:numId="37">
    <w:abstractNumId w:val="9"/>
  </w:num>
  <w:num w:numId="38">
    <w:abstractNumId w:val="13"/>
  </w:num>
  <w:num w:numId="39">
    <w:abstractNumId w:val="42"/>
  </w:num>
  <w:num w:numId="40">
    <w:abstractNumId w:val="35"/>
  </w:num>
  <w:num w:numId="41">
    <w:abstractNumId w:val="7"/>
  </w:num>
  <w:num w:numId="42">
    <w:abstractNumId w:val="43"/>
  </w:num>
  <w:num w:numId="43">
    <w:abstractNumId w:val="28"/>
  </w:num>
  <w:num w:numId="44">
    <w:abstractNumId w:val="18"/>
  </w:num>
  <w:num w:numId="45">
    <w:abstractNumId w:val="2"/>
  </w:num>
  <w:num w:numId="46">
    <w:abstractNumId w:val="25"/>
  </w:num>
  <w:num w:numId="47">
    <w:abstractNumId w:val="39"/>
  </w:num>
  <w:num w:numId="48">
    <w:abstractNumId w:val="16"/>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B55F8"/>
    <w:rsid w:val="00035D2E"/>
    <w:rsid w:val="000A5DFA"/>
    <w:rsid w:val="000D634C"/>
    <w:rsid w:val="00116036"/>
    <w:rsid w:val="00155FB1"/>
    <w:rsid w:val="00172283"/>
    <w:rsid w:val="00185DE1"/>
    <w:rsid w:val="001868E6"/>
    <w:rsid w:val="001A7395"/>
    <w:rsid w:val="00222F2B"/>
    <w:rsid w:val="002527F6"/>
    <w:rsid w:val="002723DB"/>
    <w:rsid w:val="00285144"/>
    <w:rsid w:val="002867B1"/>
    <w:rsid w:val="002B09C8"/>
    <w:rsid w:val="00325664"/>
    <w:rsid w:val="003577FE"/>
    <w:rsid w:val="003C2718"/>
    <w:rsid w:val="003C30E2"/>
    <w:rsid w:val="003E0A36"/>
    <w:rsid w:val="004152EF"/>
    <w:rsid w:val="00422250"/>
    <w:rsid w:val="0042682E"/>
    <w:rsid w:val="00470417"/>
    <w:rsid w:val="004A05F2"/>
    <w:rsid w:val="004A4EFB"/>
    <w:rsid w:val="004A75DD"/>
    <w:rsid w:val="004B3EBD"/>
    <w:rsid w:val="004B424A"/>
    <w:rsid w:val="004D3408"/>
    <w:rsid w:val="0054705B"/>
    <w:rsid w:val="005673CC"/>
    <w:rsid w:val="005C32FF"/>
    <w:rsid w:val="005C5B5D"/>
    <w:rsid w:val="005D5EE8"/>
    <w:rsid w:val="006160AC"/>
    <w:rsid w:val="0062678D"/>
    <w:rsid w:val="006639D6"/>
    <w:rsid w:val="00664936"/>
    <w:rsid w:val="00682D6F"/>
    <w:rsid w:val="00690061"/>
    <w:rsid w:val="006A6A19"/>
    <w:rsid w:val="006A77A8"/>
    <w:rsid w:val="006B2FE9"/>
    <w:rsid w:val="00726C01"/>
    <w:rsid w:val="007861E4"/>
    <w:rsid w:val="007868CC"/>
    <w:rsid w:val="007A5892"/>
    <w:rsid w:val="007B43FF"/>
    <w:rsid w:val="007F285C"/>
    <w:rsid w:val="007F6E4A"/>
    <w:rsid w:val="00812036"/>
    <w:rsid w:val="00815B4B"/>
    <w:rsid w:val="008336AE"/>
    <w:rsid w:val="00836231"/>
    <w:rsid w:val="0083738F"/>
    <w:rsid w:val="008405FA"/>
    <w:rsid w:val="00845E94"/>
    <w:rsid w:val="008474A0"/>
    <w:rsid w:val="008B4577"/>
    <w:rsid w:val="008B55F8"/>
    <w:rsid w:val="00906611"/>
    <w:rsid w:val="0090740B"/>
    <w:rsid w:val="00925187"/>
    <w:rsid w:val="009329C7"/>
    <w:rsid w:val="00945E63"/>
    <w:rsid w:val="00947E65"/>
    <w:rsid w:val="009715EE"/>
    <w:rsid w:val="00987429"/>
    <w:rsid w:val="00997EBA"/>
    <w:rsid w:val="009A7D10"/>
    <w:rsid w:val="009D31CD"/>
    <w:rsid w:val="00A02730"/>
    <w:rsid w:val="00A07478"/>
    <w:rsid w:val="00A46473"/>
    <w:rsid w:val="00A533E7"/>
    <w:rsid w:val="00AD1A28"/>
    <w:rsid w:val="00AF0F66"/>
    <w:rsid w:val="00B02572"/>
    <w:rsid w:val="00B25C73"/>
    <w:rsid w:val="00B306DD"/>
    <w:rsid w:val="00B87ADA"/>
    <w:rsid w:val="00BC1263"/>
    <w:rsid w:val="00C2613E"/>
    <w:rsid w:val="00C27A62"/>
    <w:rsid w:val="00C511E4"/>
    <w:rsid w:val="00C668C8"/>
    <w:rsid w:val="00CB7EEA"/>
    <w:rsid w:val="00CD5029"/>
    <w:rsid w:val="00CF53C8"/>
    <w:rsid w:val="00D22FC4"/>
    <w:rsid w:val="00D57DF8"/>
    <w:rsid w:val="00D72198"/>
    <w:rsid w:val="00DC3262"/>
    <w:rsid w:val="00DE32E6"/>
    <w:rsid w:val="00E11A09"/>
    <w:rsid w:val="00E347B6"/>
    <w:rsid w:val="00E5035B"/>
    <w:rsid w:val="00E64A58"/>
    <w:rsid w:val="00E82761"/>
    <w:rsid w:val="00E95082"/>
    <w:rsid w:val="00ED654C"/>
    <w:rsid w:val="00EF258A"/>
  </w:rsids>
  <m:mathPr>
    <m:mathFont m:val="Cambria Math"/>
    <m:brkBin m:val="before"/>
    <m:brkBinSub m:val="--"/>
    <m:smallFrac/>
    <m:dispDef/>
    <m:lMargin m:val="0"/>
    <m:rMargin m:val="0"/>
    <m:defJc m:val="centerGroup"/>
    <m:wrapIndent m:val="1440"/>
    <m:intLim m:val="subSup"/>
    <m:naryLim m:val="undOvr"/>
  </m:mathPr>
  <w:themeFontLang w:val="iu-Lat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A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kripsi Char,spasi 2 taiiii Char"/>
    <w:link w:val="ListParagraph"/>
    <w:uiPriority w:val="34"/>
    <w:locked/>
    <w:rsid w:val="008B55F8"/>
    <w:rPr>
      <w:rFonts w:ascii="Times New Roman" w:eastAsiaTheme="minorEastAsia" w:hAnsi="Times New Roman" w:cs="Times New Roman"/>
      <w:lang w:val="id-ID" w:eastAsia="id-ID"/>
    </w:rPr>
  </w:style>
  <w:style w:type="paragraph" w:styleId="ListParagraph">
    <w:name w:val="List Paragraph"/>
    <w:aliases w:val="skripsi,spasi 2 taiiii"/>
    <w:basedOn w:val="Normal"/>
    <w:link w:val="ListParagraphChar"/>
    <w:uiPriority w:val="34"/>
    <w:qFormat/>
    <w:rsid w:val="008B55F8"/>
    <w:pPr>
      <w:ind w:left="720"/>
      <w:contextualSpacing/>
    </w:pPr>
    <w:rPr>
      <w:rFonts w:ascii="Times New Roman" w:hAnsi="Times New Roman" w:cs="Times New Roman"/>
    </w:rPr>
  </w:style>
  <w:style w:type="paragraph" w:customStyle="1" w:styleId="Default">
    <w:name w:val="Default"/>
    <w:rsid w:val="008B55F8"/>
    <w:pPr>
      <w:autoSpaceDE w:val="0"/>
      <w:autoSpaceDN w:val="0"/>
      <w:adjustRightInd w:val="0"/>
      <w:spacing w:after="0" w:line="240" w:lineRule="auto"/>
    </w:pPr>
    <w:rPr>
      <w:rFonts w:ascii="Times New Roman" w:hAnsi="Times New Roman" w:cs="Times New Roman"/>
      <w:color w:val="000000"/>
      <w:sz w:val="24"/>
      <w:szCs w:val="24"/>
      <w:lang w:val="id-ID" w:eastAsia="id-ID"/>
    </w:rPr>
  </w:style>
  <w:style w:type="table" w:styleId="TableGrid">
    <w:name w:val="Table Grid"/>
    <w:basedOn w:val="TableNormal"/>
    <w:uiPriority w:val="59"/>
    <w:rsid w:val="008B55F8"/>
    <w:pPr>
      <w:spacing w:after="0" w:line="240" w:lineRule="auto"/>
    </w:pPr>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47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4A0"/>
    <w:rPr>
      <w:rFonts w:eastAsiaTheme="minorEastAsia"/>
      <w:lang w:val="id-ID" w:eastAsia="id-ID"/>
    </w:rPr>
  </w:style>
  <w:style w:type="paragraph" w:styleId="Footer">
    <w:name w:val="footer"/>
    <w:basedOn w:val="Normal"/>
    <w:link w:val="FooterChar"/>
    <w:uiPriority w:val="99"/>
    <w:unhideWhenUsed/>
    <w:rsid w:val="00847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4A0"/>
    <w:rPr>
      <w:rFonts w:eastAsiaTheme="minorEastAsia"/>
      <w:lang w:val="id-ID" w:eastAsia="id-ID"/>
    </w:rPr>
  </w:style>
  <w:style w:type="paragraph" w:styleId="BalloonText">
    <w:name w:val="Balloon Text"/>
    <w:basedOn w:val="Normal"/>
    <w:link w:val="BalloonTextChar"/>
    <w:uiPriority w:val="99"/>
    <w:semiHidden/>
    <w:unhideWhenUsed/>
    <w:rsid w:val="00A46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473"/>
    <w:rPr>
      <w:rFonts w:ascii="Tahoma" w:hAnsi="Tahoma" w:cs="Tahoma"/>
      <w:sz w:val="16"/>
      <w:szCs w:val="16"/>
    </w:rPr>
  </w:style>
  <w:style w:type="character" w:styleId="PlaceholderText">
    <w:name w:val="Placeholder Text"/>
    <w:basedOn w:val="DefaultParagraphFont"/>
    <w:uiPriority w:val="99"/>
    <w:semiHidden/>
    <w:rsid w:val="00E8276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kripsi Char,spasi 2 taiiii Char"/>
    <w:link w:val="ListParagraph"/>
    <w:uiPriority w:val="34"/>
    <w:locked/>
    <w:rsid w:val="008B55F8"/>
    <w:rPr>
      <w:rFonts w:ascii="Times New Roman" w:eastAsiaTheme="minorEastAsia" w:hAnsi="Times New Roman" w:cs="Times New Roman"/>
      <w:lang w:val="id-ID" w:eastAsia="id-ID"/>
    </w:rPr>
  </w:style>
  <w:style w:type="paragraph" w:styleId="ListParagraph">
    <w:name w:val="List Paragraph"/>
    <w:aliases w:val="skripsi,spasi 2 taiiii"/>
    <w:basedOn w:val="Normal"/>
    <w:link w:val="ListParagraphChar"/>
    <w:uiPriority w:val="34"/>
    <w:qFormat/>
    <w:rsid w:val="008B55F8"/>
    <w:pPr>
      <w:ind w:left="720"/>
      <w:contextualSpacing/>
    </w:pPr>
    <w:rPr>
      <w:rFonts w:ascii="Times New Roman" w:hAnsi="Times New Roman" w:cs="Times New Roman"/>
    </w:rPr>
  </w:style>
  <w:style w:type="paragraph" w:customStyle="1" w:styleId="Default">
    <w:name w:val="Default"/>
    <w:rsid w:val="008B55F8"/>
    <w:pPr>
      <w:autoSpaceDE w:val="0"/>
      <w:autoSpaceDN w:val="0"/>
      <w:adjustRightInd w:val="0"/>
      <w:spacing w:after="0" w:line="240" w:lineRule="auto"/>
    </w:pPr>
    <w:rPr>
      <w:rFonts w:ascii="Times New Roman" w:hAnsi="Times New Roman" w:cs="Times New Roman"/>
      <w:color w:val="000000"/>
      <w:sz w:val="24"/>
      <w:szCs w:val="24"/>
      <w:lang w:val="id-ID" w:eastAsia="id-ID"/>
    </w:rPr>
  </w:style>
  <w:style w:type="table" w:styleId="TableGrid">
    <w:name w:val="Table Grid"/>
    <w:basedOn w:val="TableNormal"/>
    <w:uiPriority w:val="59"/>
    <w:rsid w:val="008B55F8"/>
    <w:pPr>
      <w:spacing w:after="0" w:line="240" w:lineRule="auto"/>
    </w:pPr>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47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4A0"/>
    <w:rPr>
      <w:rFonts w:eastAsiaTheme="minorEastAsia"/>
      <w:lang w:val="id-ID" w:eastAsia="id-ID"/>
    </w:rPr>
  </w:style>
  <w:style w:type="paragraph" w:styleId="Footer">
    <w:name w:val="footer"/>
    <w:basedOn w:val="Normal"/>
    <w:link w:val="FooterChar"/>
    <w:uiPriority w:val="99"/>
    <w:unhideWhenUsed/>
    <w:rsid w:val="00847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4A0"/>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divs>
    <w:div w:id="20810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9BE6-56D5-40B8-9A6E-47DCFC06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25</Pages>
  <Words>4213</Words>
  <Characters>24018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40</cp:revision>
  <dcterms:created xsi:type="dcterms:W3CDTF">2017-01-16T00:21:00Z</dcterms:created>
  <dcterms:modified xsi:type="dcterms:W3CDTF">2017-05-16T03:18:00Z</dcterms:modified>
</cp:coreProperties>
</file>