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3" w:rsidRDefault="00EE31B3" w:rsidP="00EE31B3">
      <w:pPr>
        <w:pStyle w:val="FootnoteText1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691FF8">
        <w:rPr>
          <w:rFonts w:ascii="Times New Roman" w:hAnsi="Times New Roman" w:cs="Times New Roman"/>
          <w:b/>
          <w:sz w:val="22"/>
        </w:rPr>
        <w:t>DAFTAR PUSTAKA</w:t>
      </w:r>
    </w:p>
    <w:p w:rsidR="00EE31B3" w:rsidRPr="00691FF8" w:rsidRDefault="00EE31B3" w:rsidP="00EE31B3">
      <w:pPr>
        <w:pStyle w:val="FootnoteText1"/>
        <w:tabs>
          <w:tab w:val="left" w:pos="5588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</w:p>
    <w:p w:rsidR="00EE31B3" w:rsidRPr="00691FF8" w:rsidRDefault="00EE31B3" w:rsidP="00EE31B3">
      <w:pPr>
        <w:pStyle w:val="FootnoteText1"/>
        <w:spacing w:line="360" w:lineRule="auto"/>
        <w:rPr>
          <w:rFonts w:ascii="Times New Roman" w:hAnsi="Times New Roman" w:cs="Times New Roman"/>
          <w:sz w:val="22"/>
        </w:rPr>
      </w:pPr>
      <w:r w:rsidRPr="00691FF8">
        <w:rPr>
          <w:rFonts w:ascii="Times New Roman" w:hAnsi="Times New Roman" w:cs="Times New Roman"/>
          <w:sz w:val="22"/>
        </w:rPr>
        <w:t>Buku ;</w:t>
      </w:r>
    </w:p>
    <w:p w:rsidR="00EE31B3" w:rsidRPr="00691FF8" w:rsidRDefault="00EE31B3" w:rsidP="00EE31B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E31B3" w:rsidRPr="00691FF8" w:rsidRDefault="00EE31B3" w:rsidP="00EE31B3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 xml:space="preserve">Arsel, Zeynep &amp; Thompson, J. Craig. 2010. </w:t>
      </w:r>
      <w:r w:rsidRPr="00691FF8">
        <w:rPr>
          <w:rFonts w:ascii="Times New Roman" w:hAnsi="Times New Roman" w:cs="Times New Roman"/>
          <w:i/>
          <w:sz w:val="22"/>
          <w:szCs w:val="22"/>
        </w:rPr>
        <w:t>"Demythologizing Consumption Practices: How Consumers Protect their Field-Dependent Identity Investments From Devaluing Marketplace Myths". Journal of Consumer Research.</w:t>
      </w:r>
    </w:p>
    <w:p w:rsidR="00EE31B3" w:rsidRPr="00691FF8" w:rsidRDefault="00EE31B3" w:rsidP="00EE31B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 xml:space="preserve">Creswell, John W. 1994. </w:t>
      </w:r>
      <w:r w:rsidRPr="00691FF8">
        <w:rPr>
          <w:rFonts w:ascii="Times New Roman" w:hAnsi="Times New Roman" w:cs="Times New Roman"/>
          <w:i/>
          <w:sz w:val="22"/>
          <w:szCs w:val="22"/>
        </w:rPr>
        <w:t xml:space="preserve">Research Design: Qualitative and Quantitative Approaches. </w:t>
      </w:r>
      <w:r w:rsidRPr="00691FF8">
        <w:rPr>
          <w:rFonts w:ascii="Times New Roman" w:hAnsi="Times New Roman" w:cs="Times New Roman"/>
          <w:sz w:val="22"/>
          <w:szCs w:val="22"/>
        </w:rPr>
        <w:t>United Kingdom: Sage Publications</w:t>
      </w:r>
    </w:p>
    <w:p w:rsidR="00EE31B3" w:rsidRPr="00691FF8" w:rsidRDefault="00EE31B3" w:rsidP="00EE31B3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>Delaney, Brigid. 2010</w:t>
      </w:r>
      <w:r w:rsidRPr="00691FF8">
        <w:rPr>
          <w:rFonts w:ascii="Times New Roman" w:hAnsi="Times New Roman" w:cs="Times New Roman"/>
          <w:i/>
          <w:sz w:val="22"/>
          <w:szCs w:val="22"/>
        </w:rPr>
        <w:t>."Hipsters in firing line in 2010's culture war"</w:t>
      </w:r>
      <w:r w:rsidRPr="00691FF8">
        <w:rPr>
          <w:rFonts w:ascii="Times New Roman" w:hAnsi="Times New Roman" w:cs="Times New Roman"/>
          <w:sz w:val="22"/>
          <w:szCs w:val="22"/>
        </w:rPr>
        <w:t xml:space="preserve">. </w:t>
      </w:r>
      <w:r w:rsidRPr="00691FF8">
        <w:rPr>
          <w:rFonts w:ascii="Times New Roman" w:hAnsi="Times New Roman" w:cs="Times New Roman"/>
          <w:i/>
          <w:sz w:val="22"/>
          <w:szCs w:val="22"/>
        </w:rPr>
        <w:t>Sydney Morning Herald.</w:t>
      </w:r>
    </w:p>
    <w:p w:rsidR="00EE31B3" w:rsidRPr="00691FF8" w:rsidRDefault="00EE31B3" w:rsidP="00EE31B3">
      <w:pPr>
        <w:pStyle w:val="FootnoteText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91FF8">
        <w:rPr>
          <w:rFonts w:ascii="Times New Roman" w:hAnsi="Times New Roman" w:cs="Times New Roman"/>
          <w:sz w:val="22"/>
        </w:rPr>
        <w:t xml:space="preserve">Fletcher, Dan. 2009. </w:t>
      </w:r>
      <w:r w:rsidRPr="00691FF8">
        <w:rPr>
          <w:rFonts w:ascii="Times New Roman" w:hAnsi="Times New Roman" w:cs="Times New Roman"/>
          <w:i/>
          <w:sz w:val="22"/>
        </w:rPr>
        <w:t>"Hipsters".</w:t>
      </w:r>
      <w:r w:rsidRPr="00691FF8">
        <w:rPr>
          <w:rFonts w:ascii="Times New Roman" w:hAnsi="Times New Roman" w:cs="Times New Roman"/>
          <w:sz w:val="22"/>
        </w:rPr>
        <w:t xml:space="preserve"> Time.com.</w:t>
      </w:r>
    </w:p>
    <w:p w:rsidR="00EE31B3" w:rsidRPr="00691FF8" w:rsidRDefault="00EE31B3" w:rsidP="00EE31B3">
      <w:pPr>
        <w:pStyle w:val="FootnoteText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91FF8">
        <w:rPr>
          <w:rFonts w:ascii="Times New Roman" w:hAnsi="Times New Roman" w:cs="Times New Roman"/>
          <w:sz w:val="22"/>
        </w:rPr>
        <w:t xml:space="preserve">Koentjaraningrat. 1990. </w:t>
      </w:r>
      <w:r w:rsidRPr="00691FF8">
        <w:rPr>
          <w:rFonts w:ascii="Times New Roman" w:hAnsi="Times New Roman" w:cs="Times New Roman"/>
          <w:i/>
          <w:sz w:val="22"/>
        </w:rPr>
        <w:t>Pengantar Ilmu Antropologi</w:t>
      </w:r>
      <w:r w:rsidRPr="00691FF8">
        <w:rPr>
          <w:rFonts w:ascii="Times New Roman" w:hAnsi="Times New Roman" w:cs="Times New Roman"/>
          <w:sz w:val="22"/>
        </w:rPr>
        <w:t>. Jakarta: Rineka Cipta</w:t>
      </w:r>
    </w:p>
    <w:p w:rsidR="00EE31B3" w:rsidRPr="00691FF8" w:rsidRDefault="00EE31B3" w:rsidP="00EE31B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 xml:space="preserve">Livingstone, Sonia. </w:t>
      </w:r>
      <w:r w:rsidRPr="00691FF8">
        <w:rPr>
          <w:rFonts w:ascii="Times New Roman" w:hAnsi="Times New Roman" w:cs="Times New Roman"/>
          <w:i/>
          <w:sz w:val="22"/>
          <w:szCs w:val="22"/>
        </w:rPr>
        <w:t xml:space="preserve">Critical Debates in Internet Studies : Reflections of an Emerging Field 4th Edition. </w:t>
      </w:r>
      <w:r w:rsidRPr="00691FF8">
        <w:rPr>
          <w:rFonts w:ascii="Times New Roman" w:hAnsi="Times New Roman" w:cs="Times New Roman"/>
          <w:sz w:val="22"/>
          <w:szCs w:val="22"/>
        </w:rPr>
        <w:t>halaman 9. New York: Hodder Arnold.</w:t>
      </w:r>
    </w:p>
    <w:p w:rsidR="00EE31B3" w:rsidRPr="00691FF8" w:rsidRDefault="00EE31B3" w:rsidP="00EE31B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 xml:space="preserve">Muis, Abdul. </w:t>
      </w:r>
      <w:r w:rsidRPr="00691FF8">
        <w:rPr>
          <w:rFonts w:ascii="Times New Roman" w:hAnsi="Times New Roman" w:cs="Times New Roman"/>
          <w:i/>
          <w:sz w:val="22"/>
          <w:szCs w:val="22"/>
        </w:rPr>
        <w:t xml:space="preserve">Indonesia di Era Dunia Maya: Teknologi Informasi dalam Dunia Tanpa Batas. </w:t>
      </w:r>
      <w:r w:rsidRPr="00691FF8">
        <w:rPr>
          <w:rFonts w:ascii="Times New Roman" w:hAnsi="Times New Roman" w:cs="Times New Roman"/>
          <w:sz w:val="22"/>
          <w:szCs w:val="22"/>
        </w:rPr>
        <w:t>Bandung: PT. Remaja Rosdakarya</w:t>
      </w:r>
    </w:p>
    <w:p w:rsidR="00EE31B3" w:rsidRPr="00691FF8" w:rsidRDefault="00EE31B3" w:rsidP="00EE31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>Natzir, M. 1988.</w:t>
      </w:r>
      <w:r w:rsidRPr="00691FF8">
        <w:rPr>
          <w:rFonts w:ascii="Times New Roman" w:hAnsi="Times New Roman" w:cs="Times New Roman"/>
          <w:i/>
          <w:sz w:val="22"/>
          <w:szCs w:val="22"/>
        </w:rPr>
        <w:t>Metode Penelitian</w:t>
      </w:r>
      <w:r w:rsidRPr="00691FF8">
        <w:rPr>
          <w:rFonts w:ascii="Times New Roman" w:hAnsi="Times New Roman" w:cs="Times New Roman"/>
          <w:sz w:val="22"/>
          <w:szCs w:val="22"/>
        </w:rPr>
        <w:t>. Jakarta: Ghalia Indonesia.</w:t>
      </w:r>
    </w:p>
    <w:p w:rsidR="00EE31B3" w:rsidRPr="00691FF8" w:rsidRDefault="00EE31B3" w:rsidP="00EE31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 xml:space="preserve">Newman, Bruce. 1999. </w:t>
      </w:r>
      <w:r w:rsidRPr="00691FF8">
        <w:rPr>
          <w:rFonts w:ascii="Times New Roman" w:hAnsi="Times New Roman" w:cs="Times New Roman"/>
          <w:i/>
          <w:sz w:val="22"/>
          <w:szCs w:val="22"/>
        </w:rPr>
        <w:t>The Handbook of Political Marketing I (ed)</w:t>
      </w:r>
      <w:r w:rsidRPr="00691FF8">
        <w:rPr>
          <w:rFonts w:ascii="Times New Roman" w:hAnsi="Times New Roman" w:cs="Times New Roman"/>
          <w:sz w:val="22"/>
          <w:szCs w:val="22"/>
        </w:rPr>
        <w:t>. Penerbit: Sage</w:t>
      </w:r>
    </w:p>
    <w:p w:rsidR="00EE31B3" w:rsidRPr="00691FF8" w:rsidRDefault="00EE31B3" w:rsidP="00EE31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 xml:space="preserve">Notoatmodjo, S.2007. </w:t>
      </w:r>
      <w:r w:rsidRPr="00691FF8">
        <w:rPr>
          <w:rFonts w:ascii="Times New Roman" w:hAnsi="Times New Roman" w:cs="Times New Roman"/>
          <w:i/>
          <w:sz w:val="22"/>
          <w:szCs w:val="22"/>
        </w:rPr>
        <w:t>Promosi Kesehatan dan Ilmu Perilaku</w:t>
      </w:r>
      <w:r w:rsidRPr="00691FF8">
        <w:rPr>
          <w:rFonts w:ascii="Times New Roman" w:hAnsi="Times New Roman" w:cs="Times New Roman"/>
          <w:sz w:val="22"/>
          <w:szCs w:val="22"/>
        </w:rPr>
        <w:t>.Jakarta : Rineka Cipta.</w:t>
      </w:r>
    </w:p>
    <w:p w:rsidR="00EE31B3" w:rsidRPr="00691FF8" w:rsidRDefault="00EE31B3" w:rsidP="00EE31B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 xml:space="preserve">Purwanto, Hari. 2000.  </w:t>
      </w:r>
      <w:r w:rsidRPr="00691FF8">
        <w:rPr>
          <w:rFonts w:ascii="Times New Roman" w:hAnsi="Times New Roman" w:cs="Times New Roman"/>
          <w:i/>
          <w:sz w:val="22"/>
          <w:szCs w:val="22"/>
        </w:rPr>
        <w:t>Kebudayaan dan Lingkungan Dalam Perspektif Antropologi</w:t>
      </w:r>
      <w:r w:rsidRPr="00691FF8">
        <w:rPr>
          <w:rFonts w:ascii="Times New Roman" w:hAnsi="Times New Roman" w:cs="Times New Roman"/>
          <w:sz w:val="22"/>
          <w:szCs w:val="22"/>
        </w:rPr>
        <w:t>. Yogyakarta: Pustaka Pelajar.</w:t>
      </w:r>
    </w:p>
    <w:p w:rsidR="00EE31B3" w:rsidRPr="00691FF8" w:rsidRDefault="00EE31B3" w:rsidP="00EE31B3">
      <w:pPr>
        <w:pStyle w:val="FootnoteText1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</w:rPr>
      </w:pPr>
      <w:r w:rsidRPr="00691FF8">
        <w:rPr>
          <w:rFonts w:ascii="Times New Roman" w:hAnsi="Times New Roman" w:cs="Times New Roman"/>
          <w:sz w:val="22"/>
          <w:lang w:val="id-ID"/>
        </w:rPr>
        <w:t>Suwardi, Harsono, Djuarsa Sendjaya Sasa, &amp; Budi, Setia.</w:t>
      </w:r>
      <w:r w:rsidRPr="00691FF8">
        <w:rPr>
          <w:rFonts w:ascii="Times New Roman" w:hAnsi="Times New Roman" w:cs="Times New Roman"/>
          <w:sz w:val="22"/>
        </w:rPr>
        <w:t xml:space="preserve"> 2002. Politik, Demorasi dan Manajemen Komunikasi. Yogyakarta: Galang Press.</w:t>
      </w:r>
    </w:p>
    <w:p w:rsidR="00EE31B3" w:rsidRPr="00691FF8" w:rsidRDefault="00EE31B3" w:rsidP="00EE31B3">
      <w:pPr>
        <w:pStyle w:val="FootnoteText1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91FF8">
        <w:rPr>
          <w:rFonts w:ascii="Times New Roman" w:hAnsi="Times New Roman" w:cs="Times New Roman"/>
          <w:sz w:val="22"/>
        </w:rPr>
        <w:t xml:space="preserve">Wiriaatmadja, Suwardi. 1994. </w:t>
      </w:r>
      <w:r w:rsidRPr="00691FF8">
        <w:rPr>
          <w:rFonts w:ascii="Times New Roman" w:hAnsi="Times New Roman" w:cs="Times New Roman"/>
          <w:i/>
          <w:sz w:val="22"/>
        </w:rPr>
        <w:t>Pengantar Ilmu Hubungan Internasional</w:t>
      </w:r>
      <w:r w:rsidRPr="00691FF8">
        <w:rPr>
          <w:rFonts w:ascii="Times New Roman" w:hAnsi="Times New Roman" w:cs="Times New Roman"/>
          <w:sz w:val="22"/>
        </w:rPr>
        <w:t>. Surabaya: Pustaka Tinta Mas.</w:t>
      </w:r>
    </w:p>
    <w:p w:rsidR="00EE31B3" w:rsidRPr="00691FF8" w:rsidRDefault="00EE31B3" w:rsidP="00EE31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E31B3" w:rsidRPr="00691FF8" w:rsidRDefault="00EE31B3" w:rsidP="00EE31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1FF8">
        <w:rPr>
          <w:rFonts w:ascii="Times New Roman" w:hAnsi="Times New Roman" w:cs="Times New Roman"/>
          <w:sz w:val="22"/>
          <w:szCs w:val="22"/>
        </w:rPr>
        <w:t>Website:</w:t>
      </w:r>
    </w:p>
    <w:p w:rsidR="00EE31B3" w:rsidRPr="00691FF8" w:rsidRDefault="00EE31B3" w:rsidP="00EE31B3">
      <w:pPr>
        <w:jc w:val="both"/>
        <w:rPr>
          <w:rFonts w:ascii="Times New Roman" w:hAnsi="Times New Roman" w:cs="Times New Roman"/>
        </w:rPr>
      </w:pPr>
      <w:r w:rsidRPr="00691FF8">
        <w:rPr>
          <w:rFonts w:ascii="Times New Roman" w:hAnsi="Times New Roman" w:cs="Times New Roman"/>
          <w:sz w:val="22"/>
          <w:szCs w:val="22"/>
        </w:rPr>
        <w:t>Hasan, Kamaruddin, 2010. "Komunikasi Politik” dan Pecitraan".</w:t>
      </w:r>
      <w:hyperlink r:id="rId5" w:history="1">
        <w:r w:rsidRPr="00691FF8">
          <w:rPr>
            <w:rStyle w:val="Hyperlink"/>
            <w:rFonts w:ascii="Times New Roman" w:hAnsi="Times New Roman" w:cs="Times New Roman"/>
          </w:rPr>
          <w:t>http://kamaruddin-blog.blogspot.com/2010/10/komunikasi-politik-dan-pecitraan.html</w:t>
        </w:r>
      </w:hyperlink>
      <w:r w:rsidRPr="00691FF8">
        <w:rPr>
          <w:rFonts w:ascii="Times New Roman" w:hAnsi="Times New Roman" w:cs="Times New Roman"/>
          <w:sz w:val="22"/>
          <w:szCs w:val="22"/>
        </w:rPr>
        <w:t>.</w:t>
      </w:r>
    </w:p>
    <w:p w:rsidR="00EE31B3" w:rsidRPr="00691FF8" w:rsidRDefault="00EE31B3" w:rsidP="00EE31B3">
      <w:pPr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691FF8">
        <w:rPr>
          <w:rFonts w:ascii="Times New Roman" w:hAnsi="Times New Roman" w:cs="Times New Roman"/>
          <w:sz w:val="22"/>
          <w:szCs w:val="22"/>
        </w:rPr>
        <w:t xml:space="preserve">Huguelet, MC. 2014. </w:t>
      </w:r>
      <w:r w:rsidRPr="00691FF8">
        <w:rPr>
          <w:rFonts w:ascii="Times New Roman" w:hAnsi="Times New Roman" w:cs="Times New Roman"/>
          <w:i/>
          <w:sz w:val="22"/>
          <w:szCs w:val="22"/>
        </w:rPr>
        <w:t>"What is Streetwear Clothing?"</w:t>
      </w:r>
      <w:r w:rsidRPr="00691FF8">
        <w:rPr>
          <w:rFonts w:ascii="Times New Roman" w:hAnsi="Times New Roman" w:cs="Times New Roman"/>
          <w:sz w:val="22"/>
          <w:szCs w:val="22"/>
        </w:rPr>
        <w:t xml:space="preserve">.wiseGEEK. </w:t>
      </w:r>
      <w:hyperlink r:id="rId6" w:history="1">
        <w:r w:rsidRPr="00691FF8">
          <w:rPr>
            <w:rStyle w:val="Hyperlink"/>
            <w:rFonts w:ascii="Times New Roman" w:hAnsi="Times New Roman" w:cs="Times New Roman"/>
            <w:sz w:val="22"/>
            <w:szCs w:val="22"/>
          </w:rPr>
          <w:t>http://www.wisegeek.com/what-is-streetwear-clothing.html</w:t>
        </w:r>
      </w:hyperlink>
      <w:r>
        <w:rPr>
          <w:rFonts w:ascii="Times New Roman" w:hAnsi="Times New Roman" w:cs="Times New Roman"/>
        </w:rPr>
        <w:t>.</w:t>
      </w:r>
    </w:p>
    <w:p w:rsidR="00EE31B3" w:rsidRPr="00691FF8" w:rsidRDefault="00EE31B3" w:rsidP="00EE31B3">
      <w:pPr>
        <w:pStyle w:val="FootnoteText1"/>
        <w:jc w:val="both"/>
        <w:rPr>
          <w:rFonts w:ascii="Times New Roman" w:hAnsi="Times New Roman" w:cs="Times New Roman"/>
          <w:sz w:val="22"/>
        </w:rPr>
      </w:pPr>
      <w:r w:rsidRPr="00691FF8">
        <w:rPr>
          <w:rFonts w:ascii="Times New Roman" w:hAnsi="Times New Roman" w:cs="Times New Roman"/>
          <w:sz w:val="22"/>
        </w:rPr>
        <w:t>Wartawarga. 2011. "Dampak Globalisasi Dalam Kehidupan Modern". Universitas Gunadarma. http://wartawarga.gunadarma.ac.id/2011/06/dampak-globalisasi-dalam-kehidupan-modern/ Diakses pada 6 Desember 2012</w:t>
      </w:r>
    </w:p>
    <w:p w:rsidR="00EE31B3" w:rsidRPr="00691FF8" w:rsidRDefault="00EE31B3" w:rsidP="00EE31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30E12" w:rsidRDefault="00130E12">
      <w:bookmarkStart w:id="0" w:name="_GoBack"/>
      <w:bookmarkEnd w:id="0"/>
    </w:p>
    <w:sectPr w:rsidR="00130E12" w:rsidSect="00665F69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69" w:rsidRDefault="00EE31B3" w:rsidP="00665F69">
    <w:pPr>
      <w:pStyle w:val="Footer"/>
      <w:tabs>
        <w:tab w:val="clear" w:pos="4320"/>
        <w:tab w:val="clear" w:pos="8640"/>
        <w:tab w:val="left" w:pos="635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91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F69" w:rsidRDefault="00EE3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F69" w:rsidRDefault="00EE31B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322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5F69" w:rsidRDefault="00EE31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F69" w:rsidRDefault="00EE3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3"/>
    <w:rsid w:val="00130E12"/>
    <w:rsid w:val="00E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E31B3"/>
    <w:pPr>
      <w:spacing w:after="0" w:line="240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3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B3"/>
    <w:rPr>
      <w:rFonts w:eastAsiaTheme="minorEastAsia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31B3"/>
  </w:style>
  <w:style w:type="character" w:customStyle="1" w:styleId="FootnoteTextChar">
    <w:name w:val="Footnote Text Char"/>
    <w:basedOn w:val="DefaultParagraphFont"/>
    <w:link w:val="FootnoteText1"/>
    <w:uiPriority w:val="99"/>
    <w:rsid w:val="00EE31B3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unhideWhenUsed/>
    <w:rsid w:val="00EE31B3"/>
    <w:rPr>
      <w:rFonts w:eastAsiaTheme="minorHAnsi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EE31B3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EE31B3"/>
    <w:rPr>
      <w:rFonts w:eastAsiaTheme="minorEastAsi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E31B3"/>
    <w:pPr>
      <w:spacing w:after="0" w:line="240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3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B3"/>
    <w:rPr>
      <w:rFonts w:eastAsiaTheme="minorEastAsia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31B3"/>
  </w:style>
  <w:style w:type="character" w:customStyle="1" w:styleId="FootnoteTextChar">
    <w:name w:val="Footnote Text Char"/>
    <w:basedOn w:val="DefaultParagraphFont"/>
    <w:link w:val="FootnoteText1"/>
    <w:uiPriority w:val="99"/>
    <w:rsid w:val="00EE31B3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unhideWhenUsed/>
    <w:rsid w:val="00EE31B3"/>
    <w:rPr>
      <w:rFonts w:eastAsiaTheme="minorHAnsi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EE31B3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EE31B3"/>
    <w:rPr>
      <w:rFonts w:eastAsiaTheme="minorEastAsi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segeek.com/what-is-streetwear-clothi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maruddin-blog.blogspot.com/2010/10/komunikasi-politik-dan-pecitraa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2017-05-23T09:12:00Z</dcterms:created>
  <dcterms:modified xsi:type="dcterms:W3CDTF">2017-05-23T09:12:00Z</dcterms:modified>
</cp:coreProperties>
</file>