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7B" w:rsidRDefault="0035757B" w:rsidP="00D025D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B969B6" w:rsidRDefault="0035757B" w:rsidP="00B969B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25793" w:rsidRPr="00D52965" w:rsidRDefault="00225793" w:rsidP="00D52965">
      <w:pPr>
        <w:pStyle w:val="ListParagraph"/>
        <w:numPr>
          <w:ilvl w:val="0"/>
          <w:numId w:val="33"/>
        </w:numPr>
        <w:spacing w:after="0" w:line="480" w:lineRule="auto"/>
        <w:ind w:left="709"/>
        <w:rPr>
          <w:rFonts w:ascii="Times New Roman" w:hAnsi="Times New Roman" w:cs="Times New Roman"/>
          <w:b/>
          <w:sz w:val="24"/>
          <w:szCs w:val="24"/>
        </w:rPr>
      </w:pPr>
      <w:r w:rsidRPr="00D52965">
        <w:rPr>
          <w:rFonts w:ascii="Times New Roman" w:hAnsi="Times New Roman" w:cs="Times New Roman"/>
          <w:b/>
          <w:sz w:val="24"/>
          <w:szCs w:val="24"/>
        </w:rPr>
        <w:t>Latar Belakang Masalah</w:t>
      </w:r>
    </w:p>
    <w:p w:rsidR="00833B52" w:rsidRDefault="00225793" w:rsidP="002F37DC">
      <w:pPr>
        <w:spacing w:after="0" w:line="480" w:lineRule="auto"/>
        <w:ind w:left="709" w:firstLine="720"/>
        <w:jc w:val="both"/>
        <w:rPr>
          <w:rFonts w:ascii="Times New Roman" w:hAnsi="Times New Roman" w:cs="Times New Roman"/>
          <w:sz w:val="24"/>
          <w:szCs w:val="24"/>
        </w:rPr>
      </w:pPr>
      <w:proofErr w:type="gramStart"/>
      <w:r w:rsidRPr="00225793">
        <w:rPr>
          <w:rFonts w:ascii="Times New Roman" w:hAnsi="Times New Roman" w:cs="Times New Roman"/>
          <w:sz w:val="24"/>
          <w:szCs w:val="24"/>
        </w:rPr>
        <w:t>Organisasi-organisasi pemerintahan selalu diwarnai oleh kegiatan-kegiatan pembuatan, pelaksanaan, dan evaluasi kebijakan.</w:t>
      </w:r>
      <w:proofErr w:type="gramEnd"/>
      <w:r w:rsidRPr="00225793">
        <w:rPr>
          <w:rFonts w:ascii="Times New Roman" w:hAnsi="Times New Roman" w:cs="Times New Roman"/>
          <w:sz w:val="24"/>
          <w:szCs w:val="24"/>
        </w:rPr>
        <w:t xml:space="preserve"> </w:t>
      </w:r>
      <w:proofErr w:type="gramStart"/>
      <w:r w:rsidRPr="00225793">
        <w:rPr>
          <w:rFonts w:ascii="Times New Roman" w:hAnsi="Times New Roman" w:cs="Times New Roman"/>
          <w:sz w:val="24"/>
          <w:szCs w:val="24"/>
        </w:rPr>
        <w:t>Semua itu dilakukan semata-mata hanya untuk kepentingan masyarakat.</w:t>
      </w:r>
      <w:proofErr w:type="gramEnd"/>
      <w:r w:rsidRPr="00225793">
        <w:rPr>
          <w:rFonts w:ascii="Times New Roman" w:hAnsi="Times New Roman" w:cs="Times New Roman"/>
          <w:sz w:val="24"/>
          <w:szCs w:val="24"/>
        </w:rPr>
        <w:t xml:space="preserve"> </w:t>
      </w:r>
      <w:proofErr w:type="gramStart"/>
      <w:r w:rsidRPr="00225793">
        <w:rPr>
          <w:rFonts w:ascii="Times New Roman" w:hAnsi="Times New Roman" w:cs="Times New Roman"/>
          <w:sz w:val="24"/>
          <w:szCs w:val="24"/>
        </w:rPr>
        <w:t>Kepentingan publik merupakan standar yang memandu seorang administ</w:t>
      </w:r>
      <w:r w:rsidR="00B11527">
        <w:rPr>
          <w:rFonts w:ascii="Times New Roman" w:hAnsi="Times New Roman" w:cs="Times New Roman"/>
          <w:sz w:val="24"/>
          <w:szCs w:val="24"/>
        </w:rPr>
        <w:t>rator dalam melaksanakan hukum.</w:t>
      </w:r>
      <w:proofErr w:type="gramEnd"/>
      <w:r w:rsidR="00B11527">
        <w:rPr>
          <w:rFonts w:ascii="Times New Roman" w:hAnsi="Times New Roman" w:cs="Times New Roman"/>
          <w:sz w:val="24"/>
          <w:szCs w:val="24"/>
        </w:rPr>
        <w:t xml:space="preserve"> </w:t>
      </w:r>
      <w:proofErr w:type="gramStart"/>
      <w:r w:rsidRPr="00225793">
        <w:rPr>
          <w:rFonts w:ascii="Times New Roman" w:hAnsi="Times New Roman" w:cs="Times New Roman"/>
          <w:sz w:val="24"/>
          <w:szCs w:val="24"/>
        </w:rPr>
        <w:t>Salah satu dimensi yang dianggap penting dalam organisasi pemerintahan adalah kualitas pelayanan.</w:t>
      </w:r>
      <w:proofErr w:type="gramEnd"/>
      <w:r w:rsidRPr="00225793">
        <w:rPr>
          <w:rFonts w:ascii="Times New Roman" w:hAnsi="Times New Roman" w:cs="Times New Roman"/>
          <w:sz w:val="24"/>
          <w:szCs w:val="24"/>
        </w:rPr>
        <w:t xml:space="preserve"> </w:t>
      </w:r>
    </w:p>
    <w:p w:rsidR="003E7E8A" w:rsidRDefault="003E7E8A" w:rsidP="009D012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Pemberian pelayanan publik oleh aparatur pemerintah kepada masyarakat merupakan implikasi dari fungsi aparat Negara sebagai pelayan masyarakat sehingga kedudukan aparatur pemerintah dalam pelayanan umum sangat strategis karena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sejauh mana pemerintah mampu memberikan </w:t>
      </w:r>
      <w:r w:rsidR="004F29F3">
        <w:rPr>
          <w:rFonts w:ascii="Times New Roman" w:hAnsi="Times New Roman" w:cs="Times New Roman"/>
          <w:sz w:val="24"/>
          <w:szCs w:val="24"/>
        </w:rPr>
        <w:t xml:space="preserve">pelayanan yang sebaik-baiknya bagi masyarakat dan sejauh mana Negara telah menjalankan perannya dengan baik sesuai dengan tujuan pendiriannya. Seiring dengan perkembangan masyarakat, masyarakat semakin kritis dan semakin berani untuk melakukan kontrol terhadap </w:t>
      </w:r>
      <w:proofErr w:type="gramStart"/>
      <w:r w:rsidR="004F29F3">
        <w:rPr>
          <w:rFonts w:ascii="Times New Roman" w:hAnsi="Times New Roman" w:cs="Times New Roman"/>
          <w:sz w:val="24"/>
          <w:szCs w:val="24"/>
        </w:rPr>
        <w:t>apa</w:t>
      </w:r>
      <w:proofErr w:type="gramEnd"/>
      <w:r w:rsidR="004F29F3">
        <w:rPr>
          <w:rFonts w:ascii="Times New Roman" w:hAnsi="Times New Roman" w:cs="Times New Roman"/>
          <w:sz w:val="24"/>
          <w:szCs w:val="24"/>
        </w:rPr>
        <w:t xml:space="preserve"> yang dilakukan oleh pemerintahnya. Kesadaran </w:t>
      </w:r>
      <w:proofErr w:type="gramStart"/>
      <w:r w:rsidR="004F29F3">
        <w:rPr>
          <w:rFonts w:ascii="Times New Roman" w:hAnsi="Times New Roman" w:cs="Times New Roman"/>
          <w:sz w:val="24"/>
          <w:szCs w:val="24"/>
        </w:rPr>
        <w:t>akan</w:t>
      </w:r>
      <w:proofErr w:type="gramEnd"/>
      <w:r w:rsidR="004F29F3">
        <w:rPr>
          <w:rFonts w:ascii="Times New Roman" w:hAnsi="Times New Roman" w:cs="Times New Roman"/>
          <w:sz w:val="24"/>
          <w:szCs w:val="24"/>
        </w:rPr>
        <w:t xml:space="preserve"> hak-hak sipil yang terjadi di masyarakat tidak lepas dari pendidikan politik yang terjadi selama ini. </w:t>
      </w:r>
    </w:p>
    <w:p w:rsidR="00292B8E" w:rsidRDefault="00292B8E" w:rsidP="009D012B">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Pelayanan publik yang baik dan berkualitas merupakan suatu cita-cita yang diharapkan oleh semua lapisan masyarakat di suatu Negara di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pelayanan yang bero</w:t>
      </w:r>
      <w:r w:rsidR="003C55F7">
        <w:rPr>
          <w:rFonts w:ascii="Times New Roman" w:hAnsi="Times New Roman" w:cs="Times New Roman"/>
          <w:sz w:val="24"/>
          <w:szCs w:val="24"/>
        </w:rPr>
        <w:t>rientasi pada kepentingan publik</w:t>
      </w:r>
      <w:r>
        <w:rPr>
          <w:rFonts w:ascii="Times New Roman" w:hAnsi="Times New Roman" w:cs="Times New Roman"/>
          <w:sz w:val="24"/>
          <w:szCs w:val="24"/>
        </w:rPr>
        <w:t xml:space="preserve"> </w:t>
      </w:r>
      <w:r>
        <w:rPr>
          <w:rFonts w:ascii="Times New Roman" w:hAnsi="Times New Roman" w:cs="Times New Roman"/>
          <w:sz w:val="24"/>
          <w:szCs w:val="24"/>
        </w:rPr>
        <w:lastRenderedPageBreak/>
        <w:t>yang diwujudkan dalam pelaksanaan tugas dan peran serta fungsi dari aparatur Negara sebagai abdi masyarakat disertai peningkatan kualitas dan kinerja dengan meningkatkan kualitas pelayanan publik diharapkan mampu memberikan penilaian positif dari masyarakat berupa kepuasan atas pelayanan yang telah didapatkan.</w:t>
      </w:r>
      <w:proofErr w:type="gramEnd"/>
      <w:r>
        <w:rPr>
          <w:rFonts w:ascii="Times New Roman" w:hAnsi="Times New Roman" w:cs="Times New Roman"/>
          <w:sz w:val="24"/>
          <w:szCs w:val="24"/>
        </w:rPr>
        <w:t xml:space="preserve">  </w:t>
      </w:r>
    </w:p>
    <w:p w:rsidR="009E0822" w:rsidRDefault="00AE5255" w:rsidP="009D012B">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Pelayanan yang diberikan oleh administrasi Negara bersifat lebih urgen dibandingkan dengan pelayanan yang diberikan oleh organisasi swasta.</w:t>
      </w:r>
      <w:proofErr w:type="gramEnd"/>
      <w:r>
        <w:rPr>
          <w:rFonts w:ascii="Times New Roman" w:hAnsi="Times New Roman" w:cs="Times New Roman"/>
          <w:sz w:val="24"/>
          <w:szCs w:val="24"/>
        </w:rPr>
        <w:t xml:space="preserve"> Urgensi pelayanan ini karena menyangkut kepentingan semua lapisan masyarakat, dan kalau diserahkan atau ditangani oleh organisasi-organisasi lainnya selain organisasi pemerintah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tidak jalan. </w:t>
      </w:r>
    </w:p>
    <w:p w:rsidR="00AE5255" w:rsidRDefault="00AE5255" w:rsidP="009D012B">
      <w:pPr>
        <w:spacing w:after="0" w:line="480" w:lineRule="auto"/>
        <w:ind w:left="709" w:firstLine="720"/>
        <w:jc w:val="both"/>
        <w:rPr>
          <w:rFonts w:ascii="Times New Roman" w:hAnsi="Times New Roman" w:cs="Times New Roman"/>
          <w:sz w:val="24"/>
          <w:szCs w:val="24"/>
        </w:rPr>
      </w:pPr>
      <w:proofErr w:type="gramStart"/>
      <w:r>
        <w:rPr>
          <w:rFonts w:ascii="Times New Roman" w:hAnsi="Times New Roman" w:cs="Times New Roman"/>
          <w:sz w:val="24"/>
          <w:szCs w:val="24"/>
        </w:rPr>
        <w:t>Pelayanan yang diberikan oleh administrasi Negara pada umumnya bersifat monopoli atau semi monopoli.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bentuk pelayanan yang diberikan tidak bisa dibagi kepada organisasi lainnya.</w:t>
      </w:r>
      <w:proofErr w:type="gramEnd"/>
      <w:r>
        <w:rPr>
          <w:rFonts w:ascii="Times New Roman" w:hAnsi="Times New Roman" w:cs="Times New Roman"/>
          <w:sz w:val="24"/>
          <w:szCs w:val="24"/>
        </w:rPr>
        <w:t xml:space="preserve"> </w:t>
      </w:r>
    </w:p>
    <w:p w:rsidR="00AE5255" w:rsidRDefault="00AE5255" w:rsidP="009D012B">
      <w:pPr>
        <w:spacing w:after="0" w:line="480" w:lineRule="auto"/>
        <w:ind w:left="709" w:firstLine="720"/>
        <w:jc w:val="both"/>
        <w:rPr>
          <w:rFonts w:ascii="Times New Roman" w:hAnsi="Times New Roman" w:cs="Times New Roman"/>
          <w:sz w:val="24"/>
          <w:szCs w:val="24"/>
        </w:rPr>
      </w:pPr>
      <w:proofErr w:type="gramStart"/>
      <w:r>
        <w:rPr>
          <w:rFonts w:ascii="Times New Roman" w:hAnsi="Times New Roman" w:cs="Times New Roman"/>
          <w:sz w:val="24"/>
          <w:szCs w:val="24"/>
        </w:rPr>
        <w:t>Dalam memberikan pelayanan kepada masyarakat umum, administrasi Negara dan administratornya relatif berdasarkan undang-undang dan peraturan.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Ciri ini memberikan warga legalistis dari administrasi Negara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dengan demikian perubahan atau perluasan pelayanan kepada masyarakat pada umumnya sulit atau lambat menyesuaikan diri pada tuntutan-tuntunan masyarakat.</w:t>
      </w:r>
      <w:proofErr w:type="gramEnd"/>
      <w:r>
        <w:rPr>
          <w:rFonts w:ascii="Times New Roman" w:hAnsi="Times New Roman" w:cs="Times New Roman"/>
          <w:sz w:val="24"/>
          <w:szCs w:val="24"/>
        </w:rPr>
        <w:t xml:space="preserve"> </w:t>
      </w:r>
    </w:p>
    <w:p w:rsidR="001E34E6" w:rsidRDefault="001E34E6" w:rsidP="009D012B">
      <w:pPr>
        <w:spacing w:after="0" w:line="480" w:lineRule="auto"/>
        <w:ind w:left="720" w:firstLine="709"/>
        <w:jc w:val="both"/>
        <w:rPr>
          <w:rFonts w:ascii="Times New Roman" w:hAnsi="Times New Roman" w:cs="Times New Roman"/>
          <w:sz w:val="24"/>
          <w:szCs w:val="24"/>
        </w:rPr>
      </w:pPr>
      <w:proofErr w:type="gramStart"/>
      <w:r>
        <w:rPr>
          <w:rFonts w:ascii="Times New Roman" w:hAnsi="Times New Roman" w:cs="Times New Roman"/>
          <w:sz w:val="24"/>
          <w:szCs w:val="24"/>
        </w:rPr>
        <w:t>Kualitas pelayanan memang memegang peran penting untuk mencapai kepuasan pelanggan.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Kepuasan pelanggan yang dimaksud adalah kepuasan yang dirasakan masyarakat terhadap pelayanan yang diberikan organisasi pemerintahan.</w:t>
      </w:r>
      <w:proofErr w:type="gramEnd"/>
      <w:r>
        <w:rPr>
          <w:rFonts w:ascii="Times New Roman" w:hAnsi="Times New Roman" w:cs="Times New Roman"/>
          <w:sz w:val="24"/>
          <w:szCs w:val="24"/>
        </w:rPr>
        <w:t xml:space="preserve"> </w:t>
      </w:r>
    </w:p>
    <w:p w:rsidR="001E34E6" w:rsidRDefault="001E34E6" w:rsidP="009D012B">
      <w:pPr>
        <w:spacing w:after="0" w:line="480" w:lineRule="auto"/>
        <w:ind w:left="720" w:firstLine="709"/>
        <w:jc w:val="both"/>
        <w:rPr>
          <w:rFonts w:ascii="Times New Roman" w:hAnsi="Times New Roman" w:cs="Times New Roman"/>
          <w:sz w:val="24"/>
          <w:szCs w:val="24"/>
        </w:rPr>
      </w:pPr>
      <w:r w:rsidRPr="00E73D3A">
        <w:rPr>
          <w:rFonts w:ascii="Times New Roman" w:hAnsi="Times New Roman" w:cs="Times New Roman"/>
          <w:sz w:val="24"/>
          <w:szCs w:val="24"/>
        </w:rPr>
        <w:lastRenderedPageBreak/>
        <w:t>Dalam rangka memberikan kualitas pelayanan yang baik dari aparatur pemerintah, Pemerintah membuat Keputusan Menteri Pendayagunaan Aparatur Negara Nomor: 63/KEP/M.PAN/7/2003 tentang Pedoman Umum Penyelenggaraan Pelayanan Publik</w:t>
      </w:r>
      <w:r>
        <w:rPr>
          <w:rFonts w:ascii="Times New Roman" w:hAnsi="Times New Roman" w:cs="Times New Roman"/>
          <w:sz w:val="24"/>
          <w:szCs w:val="24"/>
        </w:rPr>
        <w:t>.</w:t>
      </w:r>
    </w:p>
    <w:p w:rsidR="00225793" w:rsidRDefault="00225793" w:rsidP="009D012B">
      <w:pPr>
        <w:spacing w:after="0" w:line="480" w:lineRule="auto"/>
        <w:ind w:left="720" w:firstLine="709"/>
        <w:jc w:val="both"/>
        <w:rPr>
          <w:rFonts w:ascii="Times New Roman" w:hAnsi="Times New Roman" w:cs="Times New Roman"/>
          <w:sz w:val="24"/>
          <w:szCs w:val="24"/>
        </w:rPr>
      </w:pPr>
      <w:proofErr w:type="gramStart"/>
      <w:r>
        <w:rPr>
          <w:rFonts w:ascii="Times New Roman" w:hAnsi="Times New Roman" w:cs="Times New Roman"/>
          <w:sz w:val="24"/>
          <w:szCs w:val="24"/>
        </w:rPr>
        <w:t>Kualitas pelayanan publik bukan kegiatan yang sangat mudah, khususnya pelayanan yang bersifat jasa dan administrasi, namun pada saat ini pusat perhatian di berbagai Negara demokrasi khususnya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Pemberian pelayanan publik menjadi tolak ukur suatu Negara dikatakan gagal atau berjalan dengan baik.</w:t>
      </w:r>
      <w:proofErr w:type="gramEnd"/>
      <w:r>
        <w:rPr>
          <w:rFonts w:ascii="Times New Roman" w:hAnsi="Times New Roman" w:cs="Times New Roman"/>
          <w:sz w:val="24"/>
          <w:szCs w:val="24"/>
        </w:rPr>
        <w:t xml:space="preserve"> Kepuasan yang harus diperhatikan oleh penyelenggara pelayanan publik karena kepuasan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keberhasilan pemerintah dalam hal pelayanan publik. </w:t>
      </w:r>
    </w:p>
    <w:p w:rsidR="003C55F7" w:rsidRDefault="003C55F7" w:rsidP="009D012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Salah satu organisasi pemerintahan yang berorientasi kepada pelayanan ke masyarakat adalah Dinas Kependudukan dan Pencatatan Sipil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Bandung. Salah satu tujuan yang ingin dicapai oleh Dinas Kependudukan dan Pencatatan Sipil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Bandung pada tahun mendatang adalah “Meningkatkan pelayanan kepada masyarakat yang lebih baik, terjangkau dan tepat waktu”. “</w:t>
      </w:r>
      <w:proofErr w:type="gramStart"/>
      <w:r w:rsidRPr="00833B52">
        <w:rPr>
          <w:rFonts w:ascii="Times New Roman" w:hAnsi="Times New Roman" w:cs="Times New Roman"/>
          <w:sz w:val="24"/>
          <w:szCs w:val="24"/>
          <w:lang w:val="id-ID"/>
        </w:rPr>
        <w:t>penyelenggaraan</w:t>
      </w:r>
      <w:proofErr w:type="gramEnd"/>
      <w:r w:rsidRPr="00833B52">
        <w:rPr>
          <w:rFonts w:ascii="Times New Roman" w:hAnsi="Times New Roman" w:cs="Times New Roman"/>
          <w:sz w:val="24"/>
          <w:szCs w:val="24"/>
          <w:lang w:val="id-ID"/>
        </w:rPr>
        <w:t xml:space="preserve"> sebagian urusan pemerintahan dan pelayanan umum di bidang kependudukan dan pencatatan sipil </w:t>
      </w:r>
      <w:r>
        <w:rPr>
          <w:rFonts w:ascii="Times New Roman" w:hAnsi="Times New Roman" w:cs="Times New Roman"/>
          <w:sz w:val="24"/>
          <w:szCs w:val="24"/>
        </w:rPr>
        <w:t xml:space="preserve">dan </w:t>
      </w:r>
      <w:r w:rsidRPr="00833B52">
        <w:rPr>
          <w:rFonts w:ascii="Times New Roman" w:hAnsi="Times New Roman" w:cs="Times New Roman"/>
          <w:sz w:val="24"/>
          <w:szCs w:val="24"/>
          <w:lang w:val="id-ID"/>
        </w:rPr>
        <w:t>pelaksan</w:t>
      </w:r>
      <w:r>
        <w:rPr>
          <w:rFonts w:ascii="Times New Roman" w:hAnsi="Times New Roman" w:cs="Times New Roman"/>
          <w:sz w:val="24"/>
          <w:szCs w:val="24"/>
          <w:lang w:val="id-ID"/>
        </w:rPr>
        <w:t>aan pelayanan teknis administra</w:t>
      </w:r>
      <w:r>
        <w:rPr>
          <w:rFonts w:ascii="Times New Roman" w:hAnsi="Times New Roman" w:cs="Times New Roman"/>
          <w:sz w:val="24"/>
          <w:szCs w:val="24"/>
        </w:rPr>
        <w:t>s</w:t>
      </w:r>
      <w:r w:rsidRPr="00833B52">
        <w:rPr>
          <w:rFonts w:ascii="Times New Roman" w:hAnsi="Times New Roman" w:cs="Times New Roman"/>
          <w:sz w:val="24"/>
          <w:szCs w:val="24"/>
          <w:lang w:val="id-ID"/>
        </w:rPr>
        <w:t>i Dinas</w:t>
      </w:r>
      <w:r>
        <w:rPr>
          <w:rFonts w:ascii="Times New Roman" w:hAnsi="Times New Roman" w:cs="Times New Roman"/>
          <w:sz w:val="24"/>
          <w:szCs w:val="24"/>
        </w:rPr>
        <w:t>” tercantum dalam salah satu fungsi  Dinas Kependudukan dan Pencatatan Sipil kota Bandung.</w:t>
      </w:r>
    </w:p>
    <w:p w:rsidR="003C55F7" w:rsidRDefault="003C55F7" w:rsidP="009D012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Dinas Kependudukan dan Pencatatan Sipil Kota Bandung mempunyai visi “</w:t>
      </w:r>
      <w:r w:rsidRPr="003C55F7">
        <w:rPr>
          <w:rFonts w:ascii="Times New Roman" w:hAnsi="Times New Roman" w:cs="Times New Roman"/>
          <w:i/>
          <w:sz w:val="24"/>
          <w:szCs w:val="24"/>
        </w:rPr>
        <w:t xml:space="preserve">TERWUJUDNYA PELAYANAN PRIMA MELALUI </w:t>
      </w:r>
      <w:r w:rsidRPr="003C55F7">
        <w:rPr>
          <w:rFonts w:ascii="Times New Roman" w:hAnsi="Times New Roman" w:cs="Times New Roman"/>
          <w:i/>
          <w:sz w:val="24"/>
          <w:szCs w:val="24"/>
        </w:rPr>
        <w:lastRenderedPageBreak/>
        <w:t>PENYELENGGARAAN ADMINISTRASI KEPENDUDUKAN MENUJU BANDUNG JUARA</w:t>
      </w:r>
      <w:r>
        <w:rPr>
          <w:rFonts w:ascii="Times New Roman" w:hAnsi="Times New Roman" w:cs="Times New Roman"/>
          <w:sz w:val="24"/>
          <w:szCs w:val="24"/>
        </w:rPr>
        <w:t>”, serta “</w:t>
      </w:r>
      <w:r w:rsidRPr="003C55F7">
        <w:rPr>
          <w:rFonts w:ascii="Times New Roman" w:hAnsi="Times New Roman" w:cs="Times New Roman"/>
          <w:i/>
          <w:sz w:val="24"/>
          <w:szCs w:val="24"/>
        </w:rPr>
        <w:t>MENINGKATKAN KUALITAS LAYANAN ADMINISTRASI KEPENDUDUKAN</w:t>
      </w:r>
      <w:r>
        <w:rPr>
          <w:rFonts w:ascii="Times New Roman" w:hAnsi="Times New Roman" w:cs="Times New Roman"/>
          <w:sz w:val="24"/>
          <w:szCs w:val="24"/>
        </w:rPr>
        <w:t>” yang menjadi salah satu misi Dinas Kependudukan dan Pencatatan Sipil kota Bandung dan mempunyai Motto yaitu “</w:t>
      </w:r>
      <w:r w:rsidRPr="003C55F7">
        <w:rPr>
          <w:rFonts w:ascii="Times New Roman" w:hAnsi="Times New Roman" w:cs="Times New Roman"/>
          <w:i/>
          <w:sz w:val="24"/>
          <w:szCs w:val="24"/>
        </w:rPr>
        <w:t>KEPUASAN ANDA KEBANGGAAN KAMI</w:t>
      </w:r>
      <w:r>
        <w:rPr>
          <w:rFonts w:ascii="Times New Roman" w:hAnsi="Times New Roman" w:cs="Times New Roman"/>
          <w:sz w:val="24"/>
          <w:szCs w:val="24"/>
        </w:rPr>
        <w:t xml:space="preserve">”. Meningkatkan pelayanan kepada masyarakat yang bercirikan “better, cheaper dan faster” (lebik baik, terjangkau dan tepat waktu) menjadi salah satu tujuan yang ingin dicapai oleh Dinas Kependudukan dan Pencatatan Sipil kota Bandung, “Meningkatkan pelayanan pendaftaran penduduk dan pencatatan sipil” juga dijadikan salah satu strategi sebagai upaya untuk dapat merealisasikan tujuan dan sasaran yang akan dicapai oleh Dinas Kependudukan dan Pencatatan Sipil Kota Bandung. </w:t>
      </w:r>
    </w:p>
    <w:p w:rsidR="005B7560" w:rsidRDefault="00B11527" w:rsidP="009D012B">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r>
      <w:r w:rsidR="00024A78">
        <w:rPr>
          <w:rFonts w:ascii="Times New Roman" w:hAnsi="Times New Roman" w:cs="Times New Roman"/>
          <w:sz w:val="24"/>
          <w:szCs w:val="24"/>
        </w:rPr>
        <w:t xml:space="preserve">Berdasarkan hasil pengamatan yang peneliti lakukan pada Dinas Kependudukan dan Catatan Sipil kota Bandung, peneliti menemukan permasalahan yaitu rendahnya kepuasan masyarakat, hal tersebut dapat dilihat dari indikasi sebagai </w:t>
      </w:r>
      <w:proofErr w:type="gramStart"/>
      <w:r w:rsidR="00024A78">
        <w:rPr>
          <w:rFonts w:ascii="Times New Roman" w:hAnsi="Times New Roman" w:cs="Times New Roman"/>
          <w:sz w:val="24"/>
          <w:szCs w:val="24"/>
        </w:rPr>
        <w:t>berikut :</w:t>
      </w:r>
      <w:proofErr w:type="gramEnd"/>
      <w:r w:rsidR="00024A78">
        <w:rPr>
          <w:rFonts w:ascii="Times New Roman" w:hAnsi="Times New Roman" w:cs="Times New Roman"/>
          <w:sz w:val="24"/>
          <w:szCs w:val="24"/>
        </w:rPr>
        <w:t xml:space="preserve"> </w:t>
      </w:r>
    </w:p>
    <w:p w:rsidR="00024A78" w:rsidRDefault="00E66ED4" w:rsidP="009D012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w:t>
      </w:r>
      <w:r w:rsidRPr="0040541B">
        <w:rPr>
          <w:rFonts w:ascii="Times New Roman" w:hAnsi="Times New Roman" w:cs="Times New Roman"/>
          <w:i/>
          <w:sz w:val="24"/>
          <w:szCs w:val="24"/>
        </w:rPr>
        <w:t>Complain handling</w:t>
      </w:r>
      <w:r>
        <w:rPr>
          <w:rFonts w:ascii="Times New Roman" w:hAnsi="Times New Roman" w:cs="Times New Roman"/>
          <w:sz w:val="24"/>
          <w:szCs w:val="24"/>
        </w:rPr>
        <w:t xml:space="preserve"> adalah sikap dalam menangani keluhan-keluhan atau pengaduan contohnya masih terlihat beberapa masyarakat yang complain tentang salah satu produk dari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w:t>
      </w:r>
      <w:r w:rsidR="007A1F91">
        <w:rPr>
          <w:rFonts w:ascii="Times New Roman" w:hAnsi="Times New Roman" w:cs="Times New Roman"/>
          <w:sz w:val="24"/>
          <w:szCs w:val="24"/>
        </w:rPr>
        <w:t xml:space="preserve">(pembuatan E-KTP) </w:t>
      </w:r>
      <w:r>
        <w:rPr>
          <w:rFonts w:ascii="Times New Roman" w:hAnsi="Times New Roman" w:cs="Times New Roman"/>
          <w:sz w:val="24"/>
          <w:szCs w:val="24"/>
        </w:rPr>
        <w:t>yang tidak ditangani dengan cepat oleh dinas</w:t>
      </w:r>
      <w:r w:rsidR="00B11527">
        <w:rPr>
          <w:rFonts w:ascii="Times New Roman" w:hAnsi="Times New Roman" w:cs="Times New Roman"/>
          <w:sz w:val="24"/>
          <w:szCs w:val="24"/>
        </w:rPr>
        <w:t xml:space="preserve">. </w:t>
      </w:r>
    </w:p>
    <w:p w:rsidR="00024A78" w:rsidRDefault="00E66ED4" w:rsidP="009D012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w:t>
      </w:r>
      <w:r w:rsidRPr="0040541B">
        <w:rPr>
          <w:rFonts w:ascii="Times New Roman" w:hAnsi="Times New Roman" w:cs="Times New Roman"/>
          <w:i/>
          <w:sz w:val="24"/>
          <w:szCs w:val="24"/>
        </w:rPr>
        <w:t>Resolution of problem</w:t>
      </w:r>
      <w:r>
        <w:rPr>
          <w:rFonts w:ascii="Times New Roman" w:hAnsi="Times New Roman" w:cs="Times New Roman"/>
          <w:sz w:val="24"/>
          <w:szCs w:val="24"/>
        </w:rPr>
        <w:t xml:space="preserve"> yaitu tanggapan yang diberikan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dalam membantu memecahkan masalah </w:t>
      </w:r>
      <w:r>
        <w:rPr>
          <w:rFonts w:ascii="Times New Roman" w:hAnsi="Times New Roman" w:cs="Times New Roman"/>
          <w:sz w:val="24"/>
          <w:szCs w:val="24"/>
        </w:rPr>
        <w:lastRenderedPageBreak/>
        <w:t>masyarakat</w:t>
      </w:r>
      <w:r w:rsidR="0040541B">
        <w:rPr>
          <w:rFonts w:ascii="Times New Roman" w:hAnsi="Times New Roman" w:cs="Times New Roman"/>
          <w:sz w:val="24"/>
          <w:szCs w:val="24"/>
        </w:rPr>
        <w:t xml:space="preserve"> yang berkaitan dengan layanan yang diterimanya contohnya ada dua orang pelanggan (masyarakat) yang lama menunggu untuk memenuhi janji bertemu dengan salah satu pegawai dinas dan akhirnya pulang</w:t>
      </w:r>
      <w:r w:rsidR="00B11527" w:rsidRPr="00B11527">
        <w:rPr>
          <w:rFonts w:ascii="Times New Roman" w:hAnsi="Times New Roman" w:cs="Times New Roman"/>
          <w:sz w:val="24"/>
          <w:szCs w:val="24"/>
        </w:rPr>
        <w:t xml:space="preserve">. </w:t>
      </w:r>
    </w:p>
    <w:p w:rsidR="0040541B" w:rsidRDefault="0035757B" w:rsidP="0040541B">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indikator di atas</w:t>
      </w:r>
      <w:r w:rsidR="0040541B">
        <w:rPr>
          <w:rFonts w:ascii="Times New Roman" w:hAnsi="Times New Roman" w:cs="Times New Roman"/>
          <w:sz w:val="24"/>
          <w:szCs w:val="24"/>
        </w:rPr>
        <w:t xml:space="preserve">, permasalahan tersebut diduga disebabkan karena kualitas pelayanan yang belum optimal berdasarkan dimensi-dimensi kualitas pelayanan sebagai </w:t>
      </w:r>
      <w:proofErr w:type="gramStart"/>
      <w:r w:rsidR="0040541B">
        <w:rPr>
          <w:rFonts w:ascii="Times New Roman" w:hAnsi="Times New Roman" w:cs="Times New Roman"/>
          <w:sz w:val="24"/>
          <w:szCs w:val="24"/>
        </w:rPr>
        <w:t>berikut :</w:t>
      </w:r>
      <w:proofErr w:type="gramEnd"/>
      <w:r w:rsidR="0040541B">
        <w:rPr>
          <w:rFonts w:ascii="Times New Roman" w:hAnsi="Times New Roman" w:cs="Times New Roman"/>
          <w:sz w:val="24"/>
          <w:szCs w:val="24"/>
        </w:rPr>
        <w:t xml:space="preserve"> </w:t>
      </w:r>
    </w:p>
    <w:p w:rsidR="0040541B" w:rsidRDefault="0040541B" w:rsidP="0040541B">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Pegawai belum Reliability yaitu belum memberikan pelayanan yang benar dan memenuhi janji secara tepat dan handal sesuai dengan misi organisasi serta memberikan pelayanan secara pri</w:t>
      </w:r>
      <w:r w:rsidR="007A1F91">
        <w:rPr>
          <w:rFonts w:ascii="Times New Roman" w:hAnsi="Times New Roman" w:cs="Times New Roman"/>
          <w:sz w:val="24"/>
          <w:szCs w:val="24"/>
        </w:rPr>
        <w:t>ma kepada masyarakat</w:t>
      </w:r>
      <w:r>
        <w:rPr>
          <w:rFonts w:ascii="Times New Roman" w:hAnsi="Times New Roman" w:cs="Times New Roman"/>
          <w:sz w:val="24"/>
          <w:szCs w:val="24"/>
        </w:rPr>
        <w:t xml:space="preserve">. Contohnya terlihat pada tiga hari </w:t>
      </w:r>
      <w:r w:rsidR="0082046B">
        <w:rPr>
          <w:rFonts w:ascii="Times New Roman" w:hAnsi="Times New Roman" w:cs="Times New Roman"/>
          <w:sz w:val="24"/>
          <w:szCs w:val="24"/>
        </w:rPr>
        <w:t>ada beberapa orang masyarakat yang lama menunggu dan akhirnya pulang karena tidak kunjung bertemu dengan pegawai yang mem</w:t>
      </w:r>
      <w:r w:rsidR="007A1F91">
        <w:rPr>
          <w:rFonts w:ascii="Times New Roman" w:hAnsi="Times New Roman" w:cs="Times New Roman"/>
          <w:sz w:val="24"/>
          <w:szCs w:val="24"/>
        </w:rPr>
        <w:t>b</w:t>
      </w:r>
      <w:r w:rsidR="0082046B">
        <w:rPr>
          <w:rFonts w:ascii="Times New Roman" w:hAnsi="Times New Roman" w:cs="Times New Roman"/>
          <w:sz w:val="24"/>
          <w:szCs w:val="24"/>
        </w:rPr>
        <w:t xml:space="preserve">erikan janji. </w:t>
      </w:r>
    </w:p>
    <w:p w:rsidR="0082046B" w:rsidRPr="001D0673" w:rsidRDefault="0082046B" w:rsidP="001D0673">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cukup Responsibility yaitu</w:t>
      </w:r>
      <w:r w:rsidR="007A1F91">
        <w:rPr>
          <w:rFonts w:ascii="Times New Roman" w:hAnsi="Times New Roman" w:cs="Times New Roman"/>
          <w:sz w:val="24"/>
          <w:szCs w:val="24"/>
        </w:rPr>
        <w:t xml:space="preserve"> kesiapan pegawai untuk membantu </w:t>
      </w:r>
      <w:r>
        <w:rPr>
          <w:rFonts w:ascii="Times New Roman" w:hAnsi="Times New Roman" w:cs="Times New Roman"/>
          <w:sz w:val="24"/>
          <w:szCs w:val="24"/>
        </w:rPr>
        <w:t>masyarakat</w:t>
      </w:r>
      <w:r w:rsidR="007A1F91">
        <w:rPr>
          <w:rFonts w:ascii="Times New Roman" w:hAnsi="Times New Roman" w:cs="Times New Roman"/>
          <w:sz w:val="24"/>
          <w:szCs w:val="24"/>
        </w:rPr>
        <w:t xml:space="preserve"> </w:t>
      </w:r>
      <w:r>
        <w:rPr>
          <w:rFonts w:ascii="Times New Roman" w:hAnsi="Times New Roman" w:cs="Times New Roman"/>
          <w:sz w:val="24"/>
          <w:szCs w:val="24"/>
        </w:rPr>
        <w:t xml:space="preserve">secara cepat dan tangggung jawab terhadap mutu pelayanan yang diberikan dan tidak cukup Acces  yaitu kemudahan untuk dihubungi atau ditemui, waktu menunggu dan mengantri yang tidak terlalu lama contohnya dalam 5 hari selama penelitian terlihat beberapa orang pelanggan (masyarakat) menunggu hingga berjam-jam untuk pembuatan salah satu produk dinas </w:t>
      </w:r>
      <w:r w:rsidR="007A1F91">
        <w:rPr>
          <w:rFonts w:ascii="Times New Roman" w:hAnsi="Times New Roman" w:cs="Times New Roman"/>
          <w:sz w:val="24"/>
          <w:szCs w:val="24"/>
        </w:rPr>
        <w:t xml:space="preserve">(pembuatan E-KTP) </w:t>
      </w:r>
      <w:r>
        <w:rPr>
          <w:rFonts w:ascii="Times New Roman" w:hAnsi="Times New Roman" w:cs="Times New Roman"/>
          <w:sz w:val="24"/>
          <w:szCs w:val="24"/>
        </w:rPr>
        <w:t xml:space="preserve">dan memenuhi janji kepada pegawai namun tak kunjung bertemu. </w:t>
      </w:r>
    </w:p>
    <w:p w:rsidR="007A1F91" w:rsidRDefault="0082046B" w:rsidP="007A1F91">
      <w:pPr>
        <w:pStyle w:val="ListParagraph"/>
        <w:spacing w:line="480" w:lineRule="auto"/>
        <w:ind w:left="709" w:firstLine="731"/>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Berdasarkan permasalahan tersebut, maka peneliti tertarik untuk meneliti lebih jauh mengenai hubungan kualitas pelayanan dan kepuasan masyarakat yang dituangkan dalam usulan penelitian yang mengambil judul</w:t>
      </w:r>
      <w:r w:rsidR="00CD5FD9">
        <w:rPr>
          <w:rFonts w:ascii="Times New Roman" w:hAnsi="Times New Roman" w:cs="Times New Roman"/>
          <w:sz w:val="24"/>
          <w:szCs w:val="24"/>
        </w:rPr>
        <w:t xml:space="preserve"> </w:t>
      </w:r>
      <w:r w:rsidR="001D0673">
        <w:rPr>
          <w:rFonts w:ascii="Times New Roman" w:hAnsi="Times New Roman" w:cs="Times New Roman"/>
          <w:b/>
          <w:sz w:val="24"/>
          <w:szCs w:val="24"/>
        </w:rPr>
        <w:t>“</w:t>
      </w:r>
      <w:r w:rsidR="00E90220">
        <w:rPr>
          <w:rFonts w:ascii="Times New Roman" w:hAnsi="Times New Roman" w:cs="Times New Roman"/>
          <w:b/>
          <w:sz w:val="24"/>
          <w:szCs w:val="24"/>
        </w:rPr>
        <w:t xml:space="preserve">HUBUNGAN KUALITAS PELAYANAN DENGAN </w:t>
      </w:r>
      <w:r w:rsidR="001D0673">
        <w:rPr>
          <w:rFonts w:ascii="Times New Roman" w:hAnsi="Times New Roman" w:cs="Times New Roman"/>
          <w:b/>
          <w:sz w:val="24"/>
          <w:szCs w:val="24"/>
        </w:rPr>
        <w:t xml:space="preserve">KEPUASAN MASYARAKAT </w:t>
      </w:r>
      <w:r w:rsidR="00CD5FD9" w:rsidRPr="00CD5FD9">
        <w:rPr>
          <w:rFonts w:ascii="Times New Roman" w:hAnsi="Times New Roman" w:cs="Times New Roman"/>
          <w:b/>
          <w:sz w:val="24"/>
          <w:szCs w:val="24"/>
        </w:rPr>
        <w:t>DI DINAS KEPENDUDUKAN DAN PENCATATAN SIPIL KOTA BANDUNG”.</w:t>
      </w:r>
      <w:proofErr w:type="gramEnd"/>
    </w:p>
    <w:p w:rsidR="007A1F91" w:rsidRPr="007A1F91" w:rsidRDefault="007A1F91" w:rsidP="007A1F91">
      <w:pPr>
        <w:pStyle w:val="ListParagraph"/>
        <w:spacing w:line="480" w:lineRule="auto"/>
        <w:ind w:left="709" w:firstLine="731"/>
        <w:jc w:val="both"/>
        <w:rPr>
          <w:rFonts w:ascii="Times New Roman" w:hAnsi="Times New Roman" w:cs="Times New Roman"/>
          <w:b/>
          <w:sz w:val="24"/>
          <w:szCs w:val="24"/>
        </w:rPr>
      </w:pPr>
    </w:p>
    <w:p w:rsidR="002F37DC" w:rsidRPr="002F37DC" w:rsidRDefault="002F37DC" w:rsidP="00D52965">
      <w:pPr>
        <w:pStyle w:val="ListParagraph"/>
        <w:numPr>
          <w:ilvl w:val="0"/>
          <w:numId w:val="33"/>
        </w:numPr>
        <w:spacing w:after="0" w:line="480" w:lineRule="auto"/>
        <w:ind w:left="709"/>
        <w:jc w:val="both"/>
        <w:rPr>
          <w:rFonts w:ascii="Times New Roman" w:hAnsi="Times New Roman" w:cs="Times New Roman"/>
          <w:b/>
          <w:sz w:val="24"/>
          <w:szCs w:val="24"/>
        </w:rPr>
      </w:pPr>
      <w:r w:rsidRPr="002F37DC">
        <w:rPr>
          <w:rFonts w:ascii="Times New Roman" w:hAnsi="Times New Roman" w:cs="Times New Roman"/>
          <w:b/>
          <w:sz w:val="24"/>
          <w:szCs w:val="24"/>
        </w:rPr>
        <w:t>Perumusan Masalah</w:t>
      </w:r>
    </w:p>
    <w:p w:rsidR="002F37DC" w:rsidRPr="001D0673" w:rsidRDefault="002F37DC" w:rsidP="001D0673">
      <w:pPr>
        <w:spacing w:after="0" w:line="480" w:lineRule="auto"/>
        <w:ind w:left="709" w:firstLine="436"/>
        <w:jc w:val="both"/>
        <w:rPr>
          <w:rFonts w:ascii="Times New Roman" w:hAnsi="Times New Roman" w:cs="Times New Roman"/>
          <w:sz w:val="24"/>
          <w:szCs w:val="24"/>
        </w:rPr>
      </w:pPr>
      <w:r w:rsidRPr="004653EB">
        <w:rPr>
          <w:rFonts w:ascii="Times New Roman" w:hAnsi="Times New Roman" w:cs="Times New Roman"/>
          <w:sz w:val="24"/>
          <w:szCs w:val="24"/>
        </w:rPr>
        <w:t>Berdasarkan latar belakang penelitian, yaitu mengenai Pengaruh Kualitas Pelayanan terhadap Kepuasan Masyarakat, maka peneliti mengidentif</w:t>
      </w:r>
      <w:r w:rsidR="001D0673">
        <w:rPr>
          <w:rFonts w:ascii="Times New Roman" w:hAnsi="Times New Roman" w:cs="Times New Roman"/>
          <w:sz w:val="24"/>
          <w:szCs w:val="24"/>
        </w:rPr>
        <w:t xml:space="preserve">ikasi masalah sebagai </w:t>
      </w:r>
      <w:proofErr w:type="gramStart"/>
      <w:r w:rsidR="001D0673">
        <w:rPr>
          <w:rFonts w:ascii="Times New Roman" w:hAnsi="Times New Roman" w:cs="Times New Roman"/>
          <w:sz w:val="24"/>
          <w:szCs w:val="24"/>
        </w:rPr>
        <w:t>berikut :</w:t>
      </w:r>
      <w:proofErr w:type="gramEnd"/>
    </w:p>
    <w:p w:rsidR="002F37DC" w:rsidRPr="001D0673" w:rsidRDefault="0035757B" w:rsidP="001D0673">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Adakah</w:t>
      </w:r>
      <w:r w:rsidR="001D0673">
        <w:rPr>
          <w:rFonts w:ascii="Times New Roman" w:hAnsi="Times New Roman" w:cs="Times New Roman"/>
          <w:sz w:val="24"/>
          <w:szCs w:val="24"/>
        </w:rPr>
        <w:t xml:space="preserve"> hubungan </w:t>
      </w:r>
      <w:r>
        <w:rPr>
          <w:rFonts w:ascii="Times New Roman" w:hAnsi="Times New Roman" w:cs="Times New Roman"/>
          <w:sz w:val="24"/>
          <w:szCs w:val="24"/>
        </w:rPr>
        <w:t>kualitas pelayanan dengan</w:t>
      </w:r>
      <w:r w:rsidR="002F37DC" w:rsidRPr="004653EB">
        <w:rPr>
          <w:rFonts w:ascii="Times New Roman" w:hAnsi="Times New Roman" w:cs="Times New Roman"/>
          <w:sz w:val="24"/>
          <w:szCs w:val="24"/>
        </w:rPr>
        <w:t xml:space="preserve"> kepuasan masyarakat</w:t>
      </w:r>
      <w:r w:rsidR="001D0673">
        <w:rPr>
          <w:rFonts w:ascii="Times New Roman" w:hAnsi="Times New Roman" w:cs="Times New Roman"/>
          <w:sz w:val="24"/>
          <w:szCs w:val="24"/>
        </w:rPr>
        <w:t xml:space="preserve"> </w:t>
      </w:r>
      <w:r w:rsidR="002F37DC" w:rsidRPr="001D0673">
        <w:rPr>
          <w:rFonts w:ascii="Times New Roman" w:hAnsi="Times New Roman" w:cs="Times New Roman"/>
          <w:sz w:val="24"/>
          <w:szCs w:val="24"/>
        </w:rPr>
        <w:t>di Dinas Kependudukan da</w:t>
      </w:r>
      <w:r w:rsidR="00246B13">
        <w:rPr>
          <w:rFonts w:ascii="Times New Roman" w:hAnsi="Times New Roman" w:cs="Times New Roman"/>
          <w:sz w:val="24"/>
          <w:szCs w:val="24"/>
        </w:rPr>
        <w:t>n Pencatatan Sipil Kota Bandung</w:t>
      </w:r>
      <w:r w:rsidR="002F37DC" w:rsidRPr="001D0673">
        <w:rPr>
          <w:rFonts w:ascii="Times New Roman" w:hAnsi="Times New Roman" w:cs="Times New Roman"/>
          <w:sz w:val="24"/>
          <w:szCs w:val="24"/>
        </w:rPr>
        <w:t xml:space="preserve">? </w:t>
      </w:r>
    </w:p>
    <w:p w:rsidR="00F661AF" w:rsidRDefault="00F661AF" w:rsidP="002F37DC">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Hambatan-hambatan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timbul dalam kualitas pelayanan dan kepuasan masyarakat pada Dinas Kependudukan da</w:t>
      </w:r>
      <w:r w:rsidR="00246B13">
        <w:rPr>
          <w:rFonts w:ascii="Times New Roman" w:hAnsi="Times New Roman" w:cs="Times New Roman"/>
          <w:sz w:val="24"/>
          <w:szCs w:val="24"/>
        </w:rPr>
        <w:t>n Pencatatan Sipil Kota Bandung</w:t>
      </w:r>
      <w:r>
        <w:rPr>
          <w:rFonts w:ascii="Times New Roman" w:hAnsi="Times New Roman" w:cs="Times New Roman"/>
          <w:sz w:val="24"/>
          <w:szCs w:val="24"/>
        </w:rPr>
        <w:t>?</w:t>
      </w:r>
    </w:p>
    <w:p w:rsidR="002F37DC" w:rsidRDefault="00F661AF" w:rsidP="002F37DC">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Usaha-Usaha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dilakukan dalam mengatasi hambatan-hambatan dalam kualitas pelayanan dan kepuasan masyarakat pada Dinas Kependudukan da</w:t>
      </w:r>
      <w:r w:rsidR="00246B13">
        <w:rPr>
          <w:rFonts w:ascii="Times New Roman" w:hAnsi="Times New Roman" w:cs="Times New Roman"/>
          <w:sz w:val="24"/>
          <w:szCs w:val="24"/>
        </w:rPr>
        <w:t>n Pencatatan Sipil Kota Bandung</w:t>
      </w:r>
      <w:r>
        <w:rPr>
          <w:rFonts w:ascii="Times New Roman" w:hAnsi="Times New Roman" w:cs="Times New Roman"/>
          <w:sz w:val="24"/>
          <w:szCs w:val="24"/>
        </w:rPr>
        <w:t xml:space="preserve">? </w:t>
      </w:r>
      <w:r w:rsidR="002F37DC" w:rsidRPr="004653EB">
        <w:rPr>
          <w:rFonts w:ascii="Times New Roman" w:hAnsi="Times New Roman" w:cs="Times New Roman"/>
          <w:sz w:val="24"/>
          <w:szCs w:val="24"/>
        </w:rPr>
        <w:t xml:space="preserve"> </w:t>
      </w:r>
    </w:p>
    <w:p w:rsidR="002F37DC" w:rsidRPr="00036A11" w:rsidRDefault="002F37DC" w:rsidP="002F37DC">
      <w:pPr>
        <w:pStyle w:val="ListParagraph"/>
        <w:spacing w:after="0" w:line="480" w:lineRule="auto"/>
        <w:jc w:val="both"/>
        <w:rPr>
          <w:rFonts w:ascii="Times New Roman" w:hAnsi="Times New Roman" w:cs="Times New Roman"/>
          <w:sz w:val="24"/>
          <w:szCs w:val="24"/>
        </w:rPr>
      </w:pPr>
    </w:p>
    <w:p w:rsidR="002F37DC" w:rsidRPr="00EA293B" w:rsidRDefault="002F37DC" w:rsidP="00D52965">
      <w:pPr>
        <w:pStyle w:val="ListParagraph"/>
        <w:numPr>
          <w:ilvl w:val="0"/>
          <w:numId w:val="33"/>
        </w:numPr>
        <w:spacing w:after="0" w:line="480" w:lineRule="auto"/>
        <w:ind w:left="709"/>
        <w:jc w:val="both"/>
        <w:rPr>
          <w:rFonts w:ascii="Times New Roman" w:hAnsi="Times New Roman" w:cs="Times New Roman"/>
          <w:b/>
          <w:sz w:val="24"/>
          <w:szCs w:val="24"/>
        </w:rPr>
      </w:pPr>
      <w:r w:rsidRPr="00EA293B">
        <w:rPr>
          <w:rFonts w:ascii="Times New Roman" w:hAnsi="Times New Roman" w:cs="Times New Roman"/>
          <w:b/>
          <w:sz w:val="24"/>
          <w:szCs w:val="24"/>
        </w:rPr>
        <w:t>Tujuan dan Manfaat Penelitian</w:t>
      </w:r>
    </w:p>
    <w:p w:rsidR="002F37DC" w:rsidRPr="00EA293B" w:rsidRDefault="002F37DC" w:rsidP="00EA293B">
      <w:pPr>
        <w:pStyle w:val="ListParagraph"/>
        <w:numPr>
          <w:ilvl w:val="0"/>
          <w:numId w:val="23"/>
        </w:numPr>
        <w:spacing w:after="0" w:line="480" w:lineRule="auto"/>
        <w:jc w:val="both"/>
        <w:rPr>
          <w:rFonts w:ascii="Times New Roman" w:hAnsi="Times New Roman" w:cs="Times New Roman"/>
          <w:b/>
          <w:sz w:val="24"/>
          <w:szCs w:val="24"/>
        </w:rPr>
      </w:pPr>
      <w:r w:rsidRPr="00EA293B">
        <w:rPr>
          <w:rFonts w:ascii="Times New Roman" w:hAnsi="Times New Roman" w:cs="Times New Roman"/>
          <w:b/>
          <w:sz w:val="24"/>
          <w:szCs w:val="24"/>
        </w:rPr>
        <w:t xml:space="preserve">Tujuan Penelitian </w:t>
      </w:r>
      <w:r w:rsidRPr="00EA293B">
        <w:rPr>
          <w:rFonts w:ascii="Times New Roman" w:hAnsi="Times New Roman" w:cs="Times New Roman"/>
          <w:b/>
          <w:sz w:val="24"/>
          <w:szCs w:val="24"/>
        </w:rPr>
        <w:tab/>
      </w:r>
    </w:p>
    <w:p w:rsidR="002F37DC" w:rsidRPr="004653EB" w:rsidRDefault="002F37DC" w:rsidP="001E5164">
      <w:pPr>
        <w:spacing w:after="0" w:line="480" w:lineRule="auto"/>
        <w:ind w:left="360" w:firstLine="720"/>
        <w:jc w:val="both"/>
        <w:rPr>
          <w:rFonts w:ascii="Times New Roman" w:hAnsi="Times New Roman" w:cs="Times New Roman"/>
          <w:sz w:val="24"/>
          <w:szCs w:val="24"/>
        </w:rPr>
      </w:pPr>
      <w:r w:rsidRPr="004653EB">
        <w:rPr>
          <w:rFonts w:ascii="Times New Roman" w:hAnsi="Times New Roman" w:cs="Times New Roman"/>
          <w:sz w:val="24"/>
          <w:szCs w:val="24"/>
        </w:rPr>
        <w:t xml:space="preserve">Adapun tujuan yang hendak dicapai dari penelitian ini </w:t>
      </w:r>
      <w:proofErr w:type="gramStart"/>
      <w:r w:rsidRPr="004653EB">
        <w:rPr>
          <w:rFonts w:ascii="Times New Roman" w:hAnsi="Times New Roman" w:cs="Times New Roman"/>
          <w:sz w:val="24"/>
          <w:szCs w:val="24"/>
        </w:rPr>
        <w:t>adalah :</w:t>
      </w:r>
      <w:proofErr w:type="gramEnd"/>
    </w:p>
    <w:p w:rsidR="002F37DC" w:rsidRPr="004653EB" w:rsidRDefault="002F37DC" w:rsidP="002F37DC">
      <w:pPr>
        <w:pStyle w:val="ListParagraph"/>
        <w:numPr>
          <w:ilvl w:val="0"/>
          <w:numId w:val="11"/>
        </w:numPr>
        <w:spacing w:after="0" w:line="480" w:lineRule="auto"/>
        <w:jc w:val="both"/>
        <w:rPr>
          <w:rFonts w:ascii="Times New Roman" w:hAnsi="Times New Roman" w:cs="Times New Roman"/>
          <w:sz w:val="24"/>
          <w:szCs w:val="24"/>
        </w:rPr>
      </w:pPr>
      <w:r w:rsidRPr="004653EB">
        <w:rPr>
          <w:rFonts w:ascii="Times New Roman" w:hAnsi="Times New Roman" w:cs="Times New Roman"/>
          <w:sz w:val="24"/>
          <w:szCs w:val="24"/>
        </w:rPr>
        <w:lastRenderedPageBreak/>
        <w:t>Unt</w:t>
      </w:r>
      <w:r w:rsidR="00F661AF">
        <w:rPr>
          <w:rFonts w:ascii="Times New Roman" w:hAnsi="Times New Roman" w:cs="Times New Roman"/>
          <w:sz w:val="24"/>
          <w:szCs w:val="24"/>
        </w:rPr>
        <w:t xml:space="preserve">uk mengetahui bagaimana hubungan </w:t>
      </w:r>
      <w:r w:rsidR="00E90220">
        <w:rPr>
          <w:rFonts w:ascii="Times New Roman" w:hAnsi="Times New Roman" w:cs="Times New Roman"/>
          <w:sz w:val="24"/>
          <w:szCs w:val="24"/>
        </w:rPr>
        <w:t>kualitas pelayanan dengan</w:t>
      </w:r>
      <w:r w:rsidRPr="004653EB">
        <w:rPr>
          <w:rFonts w:ascii="Times New Roman" w:hAnsi="Times New Roman" w:cs="Times New Roman"/>
          <w:sz w:val="24"/>
          <w:szCs w:val="24"/>
        </w:rPr>
        <w:t xml:space="preserve"> </w:t>
      </w:r>
      <w:r>
        <w:rPr>
          <w:rFonts w:ascii="Times New Roman" w:hAnsi="Times New Roman" w:cs="Times New Roman"/>
          <w:sz w:val="24"/>
          <w:szCs w:val="24"/>
        </w:rPr>
        <w:t xml:space="preserve">kepuasan masyarakat di Dinas Kependudukan dan Pencatatan Sipil Kota Bandung. </w:t>
      </w:r>
    </w:p>
    <w:p w:rsidR="00F661AF" w:rsidRDefault="00F661AF" w:rsidP="005067AE">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Mengembangkan data dan informasi yang menjadi hambatan-hambatan dalam kualitas pelayanan dan kepuasan masyarakat pada Dinas Kependudukan dan Pencatatan Sipil Kota Bandung</w:t>
      </w:r>
    </w:p>
    <w:p w:rsidR="002F37DC" w:rsidRPr="006E190D" w:rsidRDefault="00F661AF" w:rsidP="006E190D">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Menerapkan data dan informasi untuk mengatasi hambatan-hambatan mengenai hubungan kualitas pelayanan dan kepuasan masyarakat di Dinas Kependudukan dan Pencatatan Sipil Kota Bandung</w:t>
      </w:r>
      <w:r w:rsidR="002F37DC">
        <w:rPr>
          <w:rFonts w:ascii="Times New Roman" w:hAnsi="Times New Roman" w:cs="Times New Roman"/>
          <w:sz w:val="24"/>
          <w:szCs w:val="24"/>
        </w:rPr>
        <w:t xml:space="preserve">. </w:t>
      </w:r>
    </w:p>
    <w:p w:rsidR="002F37DC" w:rsidRPr="00EA293B" w:rsidRDefault="002F37DC" w:rsidP="001E5164">
      <w:pPr>
        <w:pStyle w:val="ListParagraph"/>
        <w:numPr>
          <w:ilvl w:val="0"/>
          <w:numId w:val="23"/>
        </w:numPr>
        <w:spacing w:after="0" w:line="480" w:lineRule="auto"/>
        <w:jc w:val="both"/>
        <w:rPr>
          <w:rFonts w:ascii="Times New Roman" w:hAnsi="Times New Roman" w:cs="Times New Roman"/>
          <w:b/>
          <w:sz w:val="24"/>
          <w:szCs w:val="24"/>
        </w:rPr>
      </w:pPr>
      <w:r w:rsidRPr="00EA293B">
        <w:rPr>
          <w:rFonts w:ascii="Times New Roman" w:hAnsi="Times New Roman" w:cs="Times New Roman"/>
          <w:b/>
          <w:sz w:val="24"/>
          <w:szCs w:val="24"/>
        </w:rPr>
        <w:t xml:space="preserve">Manfaat Penelitian </w:t>
      </w:r>
    </w:p>
    <w:p w:rsidR="002F37DC" w:rsidRPr="004653EB" w:rsidRDefault="001E5164" w:rsidP="001E5164">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F37DC" w:rsidRPr="004653EB">
        <w:rPr>
          <w:rFonts w:ascii="Times New Roman" w:hAnsi="Times New Roman" w:cs="Times New Roman"/>
          <w:sz w:val="24"/>
          <w:szCs w:val="24"/>
        </w:rPr>
        <w:t xml:space="preserve">Penelitian ini diharap kan bermanfaat dan berguna dalam </w:t>
      </w:r>
      <w:proofErr w:type="gramStart"/>
      <w:r w:rsidR="002F37DC" w:rsidRPr="004653EB">
        <w:rPr>
          <w:rFonts w:ascii="Times New Roman" w:hAnsi="Times New Roman" w:cs="Times New Roman"/>
          <w:sz w:val="24"/>
          <w:szCs w:val="24"/>
        </w:rPr>
        <w:t>hal :</w:t>
      </w:r>
      <w:proofErr w:type="gramEnd"/>
      <w:r w:rsidR="002F37DC" w:rsidRPr="004653EB">
        <w:rPr>
          <w:rFonts w:ascii="Times New Roman" w:hAnsi="Times New Roman" w:cs="Times New Roman"/>
          <w:sz w:val="24"/>
          <w:szCs w:val="24"/>
        </w:rPr>
        <w:t xml:space="preserve"> </w:t>
      </w:r>
    </w:p>
    <w:p w:rsidR="002F37DC" w:rsidRPr="004653EB" w:rsidRDefault="002F37DC" w:rsidP="006E190D">
      <w:pPr>
        <w:pStyle w:val="ListParagraph"/>
        <w:numPr>
          <w:ilvl w:val="0"/>
          <w:numId w:val="12"/>
        </w:numPr>
        <w:spacing w:after="0" w:line="480" w:lineRule="auto"/>
        <w:ind w:left="1560"/>
        <w:jc w:val="both"/>
        <w:rPr>
          <w:rFonts w:ascii="Times New Roman" w:hAnsi="Times New Roman" w:cs="Times New Roman"/>
          <w:sz w:val="24"/>
          <w:szCs w:val="24"/>
        </w:rPr>
      </w:pPr>
      <w:r w:rsidRPr="004653EB">
        <w:rPr>
          <w:rFonts w:ascii="Times New Roman" w:hAnsi="Times New Roman" w:cs="Times New Roman"/>
          <w:sz w:val="24"/>
          <w:szCs w:val="24"/>
        </w:rPr>
        <w:t>Secara Teoritis, untuk meningkatkan dan mengembangkan kemampuan berpikir penulis melalui karya ilmiah dan untuk menerapkan teori-teori yang penulis peroleh di perkuliahan.</w:t>
      </w:r>
    </w:p>
    <w:p w:rsidR="002F37DC" w:rsidRPr="004653EB" w:rsidRDefault="002F37DC" w:rsidP="006E190D">
      <w:pPr>
        <w:pStyle w:val="ListParagraph"/>
        <w:numPr>
          <w:ilvl w:val="0"/>
          <w:numId w:val="12"/>
        </w:numPr>
        <w:spacing w:after="0" w:line="480" w:lineRule="auto"/>
        <w:ind w:left="1560"/>
        <w:jc w:val="both"/>
        <w:rPr>
          <w:rFonts w:ascii="Times New Roman" w:hAnsi="Times New Roman" w:cs="Times New Roman"/>
          <w:sz w:val="24"/>
          <w:szCs w:val="24"/>
        </w:rPr>
      </w:pPr>
      <w:r w:rsidRPr="004653EB">
        <w:rPr>
          <w:rFonts w:ascii="Times New Roman" w:hAnsi="Times New Roman" w:cs="Times New Roman"/>
          <w:sz w:val="24"/>
          <w:szCs w:val="24"/>
        </w:rPr>
        <w:t xml:space="preserve">Secara Praktis, sebagai bahan masukan bagi pihak-pihak yang membutuhkan, khususnya bagi Pemerintahan di Dinas </w:t>
      </w:r>
      <w:r>
        <w:rPr>
          <w:rFonts w:ascii="Times New Roman" w:hAnsi="Times New Roman" w:cs="Times New Roman"/>
          <w:sz w:val="24"/>
          <w:szCs w:val="24"/>
        </w:rPr>
        <w:t>Kependudukan dan Pencatatan Sipil Kota Bandung.</w:t>
      </w:r>
    </w:p>
    <w:p w:rsidR="002F37DC" w:rsidRPr="006E190D" w:rsidRDefault="002F37DC" w:rsidP="006E190D">
      <w:pPr>
        <w:pStyle w:val="ListParagraph"/>
        <w:numPr>
          <w:ilvl w:val="0"/>
          <w:numId w:val="12"/>
        </w:numPr>
        <w:spacing w:line="480" w:lineRule="auto"/>
        <w:ind w:left="1560"/>
        <w:jc w:val="both"/>
        <w:rPr>
          <w:rFonts w:ascii="Times New Roman" w:hAnsi="Times New Roman" w:cs="Times New Roman"/>
          <w:sz w:val="24"/>
          <w:szCs w:val="24"/>
        </w:rPr>
      </w:pPr>
      <w:r w:rsidRPr="004653EB">
        <w:rPr>
          <w:rFonts w:ascii="Times New Roman" w:hAnsi="Times New Roman" w:cs="Times New Roman"/>
          <w:sz w:val="24"/>
          <w:szCs w:val="24"/>
        </w:rPr>
        <w:t xml:space="preserve">Bagi Penulis, penelitian ini diharapkan bisa memberikan manfaat dan juga menambah pengetahuan serta pengalaman dalam menganalisis suatu fenomena administrasi dan membandingkannya dengan teori-teori yang diperoleh sebelumnya. </w:t>
      </w:r>
    </w:p>
    <w:p w:rsidR="002F37DC" w:rsidRPr="00EA293B" w:rsidRDefault="002F37DC" w:rsidP="00D52965">
      <w:pPr>
        <w:pStyle w:val="ListParagraph"/>
        <w:numPr>
          <w:ilvl w:val="0"/>
          <w:numId w:val="33"/>
        </w:numPr>
        <w:spacing w:after="0" w:line="480" w:lineRule="auto"/>
        <w:ind w:left="709"/>
        <w:jc w:val="both"/>
        <w:rPr>
          <w:rFonts w:ascii="Times New Roman" w:hAnsi="Times New Roman" w:cs="Times New Roman"/>
          <w:b/>
          <w:sz w:val="24"/>
          <w:szCs w:val="24"/>
        </w:rPr>
      </w:pPr>
      <w:r w:rsidRPr="00EA293B">
        <w:rPr>
          <w:rFonts w:ascii="Times New Roman" w:hAnsi="Times New Roman" w:cs="Times New Roman"/>
          <w:b/>
          <w:sz w:val="24"/>
          <w:szCs w:val="24"/>
        </w:rPr>
        <w:lastRenderedPageBreak/>
        <w:t xml:space="preserve">Kerangka Pemikiran </w:t>
      </w:r>
    </w:p>
    <w:p w:rsidR="002F37DC" w:rsidRPr="004653EB" w:rsidRDefault="002F37DC" w:rsidP="00EA293B">
      <w:pPr>
        <w:pStyle w:val="ListParagraph"/>
        <w:spacing w:after="0" w:line="480" w:lineRule="auto"/>
        <w:ind w:firstLine="720"/>
        <w:jc w:val="both"/>
        <w:rPr>
          <w:rFonts w:ascii="Times New Roman" w:hAnsi="Times New Roman" w:cs="Times New Roman"/>
          <w:sz w:val="24"/>
          <w:szCs w:val="24"/>
        </w:rPr>
      </w:pPr>
      <w:proofErr w:type="gramStart"/>
      <w:r w:rsidRPr="004653EB">
        <w:rPr>
          <w:rFonts w:ascii="Times New Roman" w:hAnsi="Times New Roman" w:cs="Times New Roman"/>
          <w:sz w:val="24"/>
          <w:szCs w:val="24"/>
        </w:rPr>
        <w:t>Kerangka pemikiran merupakan pendapat atau teori para ahli yang digunakan peneliti sebagai pedoman supaya menjadi terarah dalam melakukan penelitian.</w:t>
      </w:r>
      <w:proofErr w:type="gramEnd"/>
    </w:p>
    <w:p w:rsidR="002F37DC" w:rsidRPr="004653EB" w:rsidRDefault="002F37DC" w:rsidP="00EA293B">
      <w:pPr>
        <w:pStyle w:val="ListParagraph"/>
        <w:spacing w:after="0" w:line="480" w:lineRule="auto"/>
        <w:ind w:firstLine="720"/>
        <w:jc w:val="both"/>
        <w:rPr>
          <w:rFonts w:ascii="Times New Roman" w:hAnsi="Times New Roman" w:cs="Times New Roman"/>
          <w:sz w:val="24"/>
          <w:szCs w:val="24"/>
        </w:rPr>
      </w:pPr>
      <w:proofErr w:type="gramStart"/>
      <w:r w:rsidRPr="004653EB">
        <w:rPr>
          <w:rFonts w:ascii="Times New Roman" w:hAnsi="Times New Roman" w:cs="Times New Roman"/>
          <w:sz w:val="24"/>
          <w:szCs w:val="24"/>
        </w:rPr>
        <w:t>kerangka</w:t>
      </w:r>
      <w:proofErr w:type="gramEnd"/>
      <w:r w:rsidRPr="004653EB">
        <w:rPr>
          <w:rFonts w:ascii="Times New Roman" w:hAnsi="Times New Roman" w:cs="Times New Roman"/>
          <w:sz w:val="24"/>
          <w:szCs w:val="24"/>
        </w:rPr>
        <w:t xml:space="preserve"> berfikir merupakan model konseptual tentang bagaimana teori berhubungan dengan berbagai faktor yang telah diidentifikasi sebagai masalah yang penting. </w:t>
      </w:r>
      <w:proofErr w:type="gramStart"/>
      <w:r w:rsidRPr="004653EB">
        <w:rPr>
          <w:rFonts w:ascii="Times New Roman" w:hAnsi="Times New Roman" w:cs="Times New Roman"/>
          <w:sz w:val="24"/>
          <w:szCs w:val="24"/>
        </w:rPr>
        <w:t>Kerangka berfikir berisi gambaran penelitian secara menyeluruh yang memperlihatkan paradigma teori tentang masalah yang diteliti dan keterkaitan antar variable.</w:t>
      </w:r>
      <w:proofErr w:type="gramEnd"/>
      <w:r w:rsidRPr="004653EB">
        <w:rPr>
          <w:rFonts w:ascii="Times New Roman" w:hAnsi="Times New Roman" w:cs="Times New Roman"/>
          <w:sz w:val="24"/>
          <w:szCs w:val="24"/>
        </w:rPr>
        <w:t xml:space="preserve"> Variabel yang ada dalam penelitian ini antara </w:t>
      </w:r>
      <w:proofErr w:type="gramStart"/>
      <w:r w:rsidRPr="004653EB">
        <w:rPr>
          <w:rFonts w:ascii="Times New Roman" w:hAnsi="Times New Roman" w:cs="Times New Roman"/>
          <w:sz w:val="24"/>
          <w:szCs w:val="24"/>
        </w:rPr>
        <w:t>lain</w:t>
      </w:r>
      <w:proofErr w:type="gramEnd"/>
      <w:r w:rsidRPr="004653EB">
        <w:rPr>
          <w:rFonts w:ascii="Times New Roman" w:hAnsi="Times New Roman" w:cs="Times New Roman"/>
          <w:sz w:val="24"/>
          <w:szCs w:val="24"/>
        </w:rPr>
        <w:t xml:space="preserve">, kualitas pelayanan sebagai variabel independen (X), sedangkan variabel dependennya (Y) adalah kepuasan masyarakat. </w:t>
      </w:r>
    </w:p>
    <w:p w:rsidR="002F37DC" w:rsidRPr="004653EB" w:rsidRDefault="002F37DC" w:rsidP="00EA293B">
      <w:pPr>
        <w:pStyle w:val="ListParagraph"/>
        <w:spacing w:after="0" w:line="480" w:lineRule="auto"/>
        <w:ind w:left="709" w:firstLine="436"/>
        <w:jc w:val="both"/>
        <w:rPr>
          <w:rFonts w:ascii="Times New Roman" w:hAnsi="Times New Roman" w:cs="Times New Roman"/>
          <w:sz w:val="24"/>
          <w:szCs w:val="24"/>
        </w:rPr>
      </w:pPr>
      <w:r w:rsidRPr="004653EB">
        <w:rPr>
          <w:rFonts w:ascii="Times New Roman" w:hAnsi="Times New Roman" w:cs="Times New Roman"/>
          <w:sz w:val="24"/>
          <w:szCs w:val="24"/>
        </w:rPr>
        <w:t xml:space="preserve">Berkaitan dengan topik pengaruh kualitas pelayanan terhadap kepuasan masyarakat pada Dinas Kependudukan dan Catatan Sipil kota Bandung serta untuk mempermudah pemecahan masalah dalam penelitian ini, diperlukan dasar pemikiran, tolak ukur atau landasan dari penelitian yang disintesiskan dengan studi kepustakaan dan studi lapangan seperti (observasi, wawancara, dan angket) serta studi dokumentasi, selanjutnya peneliti akan tuangkan, oleh karena itu kerangka pemikiran memuat teori, asumsi, atau konsep-konsep para ahli yang dijadikan dasar dalam penelitian. </w:t>
      </w:r>
    </w:p>
    <w:p w:rsidR="002F37DC" w:rsidRPr="00036A11" w:rsidRDefault="002F37DC" w:rsidP="00EA293B">
      <w:pPr>
        <w:pStyle w:val="ListParagraph"/>
        <w:spacing w:after="0" w:line="480" w:lineRule="auto"/>
        <w:ind w:left="709" w:firstLine="436"/>
        <w:jc w:val="both"/>
        <w:rPr>
          <w:rFonts w:ascii="Times New Roman" w:hAnsi="Times New Roman" w:cs="Times New Roman"/>
          <w:sz w:val="24"/>
          <w:szCs w:val="24"/>
        </w:rPr>
      </w:pPr>
      <w:r w:rsidRPr="004653EB">
        <w:rPr>
          <w:rFonts w:ascii="Times New Roman" w:hAnsi="Times New Roman" w:cs="Times New Roman"/>
          <w:sz w:val="24"/>
          <w:szCs w:val="24"/>
        </w:rPr>
        <w:t xml:space="preserve">Pengertian kualitas pelayanan publik, menurut </w:t>
      </w:r>
      <w:r>
        <w:rPr>
          <w:rFonts w:ascii="Times New Roman" w:hAnsi="Times New Roman" w:cs="Times New Roman"/>
          <w:b/>
          <w:sz w:val="24"/>
          <w:szCs w:val="24"/>
        </w:rPr>
        <w:t>Thoha (</w:t>
      </w:r>
      <w:r w:rsidRPr="00195D4B">
        <w:rPr>
          <w:rFonts w:ascii="Times New Roman" w:hAnsi="Times New Roman" w:cs="Times New Roman"/>
          <w:b/>
          <w:sz w:val="24"/>
          <w:szCs w:val="24"/>
        </w:rPr>
        <w:t>1991:24</w:t>
      </w:r>
      <w:r w:rsidRPr="009B4920">
        <w:rPr>
          <w:rFonts w:ascii="Times New Roman" w:hAnsi="Times New Roman" w:cs="Times New Roman"/>
          <w:b/>
          <w:sz w:val="24"/>
          <w:szCs w:val="24"/>
        </w:rPr>
        <w:t>),</w:t>
      </w:r>
      <w:r w:rsidRPr="004653EB">
        <w:rPr>
          <w:rFonts w:ascii="Times New Roman" w:hAnsi="Times New Roman" w:cs="Times New Roman"/>
          <w:sz w:val="24"/>
          <w:szCs w:val="24"/>
        </w:rPr>
        <w:t xml:space="preserve"> </w:t>
      </w:r>
      <w:proofErr w:type="gramStart"/>
      <w:r w:rsidRPr="004653EB">
        <w:rPr>
          <w:rFonts w:ascii="Times New Roman" w:hAnsi="Times New Roman" w:cs="Times New Roman"/>
          <w:sz w:val="24"/>
          <w:szCs w:val="24"/>
        </w:rPr>
        <w:t>yaitu :</w:t>
      </w:r>
      <w:proofErr w:type="gramEnd"/>
      <w:r w:rsidRPr="004653EB">
        <w:rPr>
          <w:rFonts w:ascii="Times New Roman" w:hAnsi="Times New Roman" w:cs="Times New Roman"/>
          <w:sz w:val="24"/>
          <w:szCs w:val="24"/>
        </w:rPr>
        <w:t xml:space="preserve"> </w:t>
      </w:r>
    </w:p>
    <w:p w:rsidR="002F37DC" w:rsidRPr="002F37DC" w:rsidRDefault="002F37DC" w:rsidP="002F37DC">
      <w:pPr>
        <w:pStyle w:val="ListParagraph"/>
        <w:spacing w:after="0" w:line="240" w:lineRule="auto"/>
        <w:ind w:left="1156"/>
        <w:jc w:val="both"/>
        <w:rPr>
          <w:rFonts w:ascii="Times New Roman" w:hAnsi="Times New Roman" w:cs="Times New Roman"/>
          <w:b/>
        </w:rPr>
      </w:pPr>
      <w:proofErr w:type="gramStart"/>
      <w:r w:rsidRPr="002F37DC">
        <w:rPr>
          <w:rFonts w:ascii="Times New Roman" w:hAnsi="Times New Roman" w:cs="Times New Roman"/>
          <w:b/>
        </w:rPr>
        <w:lastRenderedPageBreak/>
        <w:t>Kualitas pelayanan adalah usaha yang dilakukan oleh seseorang atau kelompok atau instansi tertentu untuk memberi bantuan dan kemudahan kepada masyarakat dalam mencapai tujuan.</w:t>
      </w:r>
      <w:proofErr w:type="gramEnd"/>
    </w:p>
    <w:p w:rsidR="002F37DC" w:rsidRPr="009B4920" w:rsidRDefault="002F37DC" w:rsidP="002F37DC">
      <w:pPr>
        <w:pStyle w:val="ListParagraph"/>
        <w:spacing w:after="0" w:line="240" w:lineRule="auto"/>
        <w:ind w:left="284"/>
        <w:jc w:val="both"/>
        <w:rPr>
          <w:rFonts w:ascii="Times New Roman" w:hAnsi="Times New Roman" w:cs="Times New Roman"/>
          <w:b/>
          <w:sz w:val="24"/>
          <w:szCs w:val="24"/>
        </w:rPr>
      </w:pPr>
    </w:p>
    <w:p w:rsidR="002F37DC" w:rsidRDefault="002F37DC" w:rsidP="00EA293B">
      <w:pPr>
        <w:pStyle w:val="ListParagraph"/>
        <w:spacing w:after="0" w:line="480" w:lineRule="auto"/>
        <w:ind w:firstLine="436"/>
        <w:jc w:val="both"/>
        <w:rPr>
          <w:rFonts w:ascii="Times New Roman" w:hAnsi="Times New Roman" w:cs="Times New Roman"/>
          <w:sz w:val="24"/>
          <w:szCs w:val="24"/>
        </w:rPr>
      </w:pPr>
      <w:r w:rsidRPr="004653EB">
        <w:rPr>
          <w:rFonts w:ascii="Times New Roman" w:hAnsi="Times New Roman" w:cs="Times New Roman"/>
          <w:sz w:val="24"/>
          <w:szCs w:val="24"/>
        </w:rPr>
        <w:t xml:space="preserve">Kualitas pelayanan publik dan kepuasan masyarakat, menurut </w:t>
      </w:r>
      <w:r w:rsidRPr="00195D4B">
        <w:rPr>
          <w:rFonts w:ascii="Times New Roman" w:hAnsi="Times New Roman" w:cs="Times New Roman"/>
          <w:b/>
          <w:sz w:val="24"/>
          <w:szCs w:val="24"/>
        </w:rPr>
        <w:t>Tjiptono</w:t>
      </w:r>
      <w:r w:rsidRPr="004653EB">
        <w:rPr>
          <w:rFonts w:ascii="Times New Roman" w:hAnsi="Times New Roman" w:cs="Times New Roman"/>
          <w:sz w:val="24"/>
          <w:szCs w:val="24"/>
        </w:rPr>
        <w:t xml:space="preserve"> </w:t>
      </w:r>
      <w:r w:rsidRPr="00195D4B">
        <w:rPr>
          <w:rFonts w:ascii="Times New Roman" w:hAnsi="Times New Roman" w:cs="Times New Roman"/>
          <w:b/>
          <w:sz w:val="24"/>
          <w:szCs w:val="24"/>
        </w:rPr>
        <w:t>(1996:59)</w:t>
      </w:r>
      <w:r w:rsidRPr="004653EB">
        <w:rPr>
          <w:rFonts w:ascii="Times New Roman" w:hAnsi="Times New Roman" w:cs="Times New Roman"/>
          <w:sz w:val="24"/>
          <w:szCs w:val="24"/>
        </w:rPr>
        <w:t xml:space="preserve"> </w:t>
      </w:r>
      <w:proofErr w:type="gramStart"/>
      <w:r w:rsidRPr="004653EB">
        <w:rPr>
          <w:rFonts w:ascii="Times New Roman" w:hAnsi="Times New Roman" w:cs="Times New Roman"/>
          <w:sz w:val="24"/>
          <w:szCs w:val="24"/>
        </w:rPr>
        <w:t>yaitu :</w:t>
      </w:r>
      <w:proofErr w:type="gramEnd"/>
      <w:r w:rsidRPr="004653EB">
        <w:rPr>
          <w:rFonts w:ascii="Times New Roman" w:hAnsi="Times New Roman" w:cs="Times New Roman"/>
          <w:sz w:val="24"/>
          <w:szCs w:val="24"/>
        </w:rPr>
        <w:t xml:space="preserve"> </w:t>
      </w:r>
    </w:p>
    <w:p w:rsidR="002F37DC" w:rsidRPr="002F37DC" w:rsidRDefault="002F37DC" w:rsidP="002F37DC">
      <w:pPr>
        <w:pStyle w:val="ListParagraph"/>
        <w:spacing w:after="0" w:line="240" w:lineRule="auto"/>
        <w:ind w:left="1156"/>
        <w:jc w:val="both"/>
        <w:rPr>
          <w:rFonts w:ascii="Times New Roman" w:hAnsi="Times New Roman" w:cs="Times New Roman"/>
          <w:b/>
        </w:rPr>
      </w:pPr>
      <w:r w:rsidRPr="002F37DC">
        <w:rPr>
          <w:rFonts w:ascii="Times New Roman" w:hAnsi="Times New Roman" w:cs="Times New Roman"/>
          <w:b/>
        </w:rPr>
        <w:t xml:space="preserve">Apabila pelayanan yang diterima atau dirasakan sesuai dengan </w:t>
      </w:r>
      <w:proofErr w:type="gramStart"/>
      <w:r w:rsidRPr="002F37DC">
        <w:rPr>
          <w:rFonts w:ascii="Times New Roman" w:hAnsi="Times New Roman" w:cs="Times New Roman"/>
          <w:b/>
        </w:rPr>
        <w:t>apa</w:t>
      </w:r>
      <w:proofErr w:type="gramEnd"/>
      <w:r w:rsidRPr="002F37DC">
        <w:rPr>
          <w:rFonts w:ascii="Times New Roman" w:hAnsi="Times New Roman" w:cs="Times New Roman"/>
          <w:b/>
        </w:rPr>
        <w:t xml:space="preserve"> yang diharapkan, maka kualitas pelayanan dipersepsikan baik dan memuaskan, jika pelayanan yang diterima melampaui harapan masyarakat, maka kualitas pelayanan dipersepsikan sebagai kualitas yang ideal. Sebaliknya, jika pelayanan yang diterima lebih rendah dari yang diharapkan, maka kualitas pelayanan dipersepsikan buruk.</w:t>
      </w:r>
    </w:p>
    <w:p w:rsidR="002F37DC" w:rsidRPr="009B4920" w:rsidRDefault="002F37DC" w:rsidP="002F37DC">
      <w:pPr>
        <w:pStyle w:val="ListParagraph"/>
        <w:spacing w:after="0" w:line="240" w:lineRule="auto"/>
        <w:ind w:left="1156"/>
        <w:jc w:val="both"/>
        <w:rPr>
          <w:rFonts w:ascii="Times New Roman" w:hAnsi="Times New Roman" w:cs="Times New Roman"/>
          <w:b/>
          <w:sz w:val="24"/>
          <w:szCs w:val="24"/>
        </w:rPr>
      </w:pPr>
    </w:p>
    <w:p w:rsidR="002F37DC" w:rsidRPr="004653EB" w:rsidRDefault="002F37DC" w:rsidP="00EA293B">
      <w:pPr>
        <w:pStyle w:val="ListParagraph"/>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D</w:t>
      </w:r>
      <w:r w:rsidRPr="004653EB">
        <w:rPr>
          <w:rFonts w:ascii="Times New Roman" w:hAnsi="Times New Roman" w:cs="Times New Roman"/>
          <w:sz w:val="24"/>
          <w:szCs w:val="24"/>
        </w:rPr>
        <w:t>engan demikian, baik atau buruknya kualitas pelayanan tergantung kepada kualitas pelayanan publik dalam memenuhi harapan masyarakat.</w:t>
      </w:r>
      <w:proofErr w:type="gramEnd"/>
      <w:r w:rsidRPr="004653EB">
        <w:rPr>
          <w:rFonts w:ascii="Times New Roman" w:hAnsi="Times New Roman" w:cs="Times New Roman"/>
          <w:sz w:val="24"/>
          <w:szCs w:val="24"/>
        </w:rPr>
        <w:t xml:space="preserve"> </w:t>
      </w:r>
    </w:p>
    <w:p w:rsidR="002F37DC" w:rsidRPr="006E190D" w:rsidRDefault="002F37DC" w:rsidP="006E190D">
      <w:pPr>
        <w:pStyle w:val="ListParagraph"/>
        <w:spacing w:line="480" w:lineRule="auto"/>
        <w:ind w:left="567" w:firstLine="567"/>
        <w:jc w:val="both"/>
        <w:rPr>
          <w:rFonts w:ascii="Times New Roman" w:hAnsi="Times New Roman" w:cs="Times New Roman"/>
          <w:sz w:val="24"/>
          <w:szCs w:val="24"/>
        </w:rPr>
      </w:pPr>
      <w:r w:rsidRPr="004653EB">
        <w:rPr>
          <w:rFonts w:ascii="Times New Roman" w:hAnsi="Times New Roman" w:cs="Times New Roman"/>
          <w:sz w:val="24"/>
          <w:szCs w:val="24"/>
        </w:rPr>
        <w:t>Selanjutnya, untuk mengetahui pengaruh kualitas pelayanan publik pada Dinas Kependudukan dan Catatan Sipil kota Bandung, maka peneliti akan menjelaskan aspek-</w:t>
      </w:r>
      <w:proofErr w:type="gramStart"/>
      <w:r w:rsidRPr="004653EB">
        <w:rPr>
          <w:rFonts w:ascii="Times New Roman" w:hAnsi="Times New Roman" w:cs="Times New Roman"/>
          <w:sz w:val="24"/>
          <w:szCs w:val="24"/>
        </w:rPr>
        <w:t>aspek  kualitas</w:t>
      </w:r>
      <w:proofErr w:type="gramEnd"/>
      <w:r w:rsidRPr="004653EB">
        <w:rPr>
          <w:rFonts w:ascii="Times New Roman" w:hAnsi="Times New Roman" w:cs="Times New Roman"/>
          <w:sz w:val="24"/>
          <w:szCs w:val="24"/>
        </w:rPr>
        <w:t xml:space="preserve"> pelayanan publik. Menurut </w:t>
      </w:r>
      <w:r w:rsidRPr="00195D4B">
        <w:rPr>
          <w:rFonts w:ascii="Times New Roman" w:hAnsi="Times New Roman" w:cs="Times New Roman"/>
          <w:b/>
          <w:i/>
          <w:sz w:val="24"/>
          <w:szCs w:val="24"/>
        </w:rPr>
        <w:t xml:space="preserve">Zethaml </w:t>
      </w:r>
      <w:r w:rsidRPr="00195D4B">
        <w:rPr>
          <w:rFonts w:ascii="Times New Roman" w:hAnsi="Times New Roman" w:cs="Times New Roman"/>
          <w:b/>
          <w:sz w:val="24"/>
          <w:szCs w:val="24"/>
        </w:rPr>
        <w:t>(1990)</w:t>
      </w:r>
      <w:r w:rsidRPr="004653EB">
        <w:rPr>
          <w:rFonts w:ascii="Times New Roman" w:hAnsi="Times New Roman" w:cs="Times New Roman"/>
          <w:sz w:val="24"/>
          <w:szCs w:val="24"/>
        </w:rPr>
        <w:t xml:space="preserve"> dalam </w:t>
      </w:r>
      <w:r w:rsidRPr="00195D4B">
        <w:rPr>
          <w:rFonts w:ascii="Times New Roman" w:hAnsi="Times New Roman" w:cs="Times New Roman"/>
          <w:b/>
          <w:i/>
          <w:sz w:val="24"/>
          <w:szCs w:val="24"/>
        </w:rPr>
        <w:t>Sedarmayanti</w:t>
      </w:r>
      <w:r w:rsidRPr="00195D4B">
        <w:rPr>
          <w:rFonts w:ascii="Times New Roman" w:hAnsi="Times New Roman" w:cs="Times New Roman"/>
          <w:b/>
          <w:sz w:val="24"/>
          <w:szCs w:val="24"/>
        </w:rPr>
        <w:t xml:space="preserve"> (2013:263)</w:t>
      </w:r>
      <w:r w:rsidRPr="004653EB">
        <w:rPr>
          <w:rFonts w:ascii="Times New Roman" w:hAnsi="Times New Roman" w:cs="Times New Roman"/>
          <w:sz w:val="24"/>
          <w:szCs w:val="24"/>
        </w:rPr>
        <w:t xml:space="preserve">, yaitu sebagai </w:t>
      </w:r>
      <w:proofErr w:type="gramStart"/>
      <w:r w:rsidRPr="004653EB">
        <w:rPr>
          <w:rFonts w:ascii="Times New Roman" w:hAnsi="Times New Roman" w:cs="Times New Roman"/>
          <w:sz w:val="24"/>
          <w:szCs w:val="24"/>
        </w:rPr>
        <w:t>berikut :</w:t>
      </w:r>
      <w:proofErr w:type="gramEnd"/>
      <w:r w:rsidRPr="004653EB">
        <w:rPr>
          <w:rFonts w:ascii="Times New Roman" w:hAnsi="Times New Roman" w:cs="Times New Roman"/>
          <w:sz w:val="24"/>
          <w:szCs w:val="24"/>
        </w:rPr>
        <w:t xml:space="preserve"> </w:t>
      </w:r>
    </w:p>
    <w:p w:rsidR="002F37DC" w:rsidRPr="002F37DC" w:rsidRDefault="002F37DC" w:rsidP="002F37DC">
      <w:pPr>
        <w:pStyle w:val="ListParagraph"/>
        <w:numPr>
          <w:ilvl w:val="0"/>
          <w:numId w:val="13"/>
        </w:numPr>
        <w:spacing w:after="0" w:line="240" w:lineRule="auto"/>
        <w:jc w:val="both"/>
        <w:rPr>
          <w:rFonts w:ascii="Times New Roman" w:hAnsi="Times New Roman" w:cs="Times New Roman"/>
          <w:b/>
        </w:rPr>
      </w:pPr>
      <w:r w:rsidRPr="002F37DC">
        <w:rPr>
          <w:rFonts w:ascii="Times New Roman" w:hAnsi="Times New Roman" w:cs="Times New Roman"/>
          <w:b/>
          <w:i/>
        </w:rPr>
        <w:t>Tangibles</w:t>
      </w:r>
      <w:r w:rsidRPr="002F37DC">
        <w:rPr>
          <w:rFonts w:ascii="Times New Roman" w:hAnsi="Times New Roman" w:cs="Times New Roman"/>
          <w:b/>
        </w:rPr>
        <w:t xml:space="preserve"> atau bukti fisik yaitu kemampuan suatu organisasi (pemerintah dan perusahaan) dalam menunjukkan eksistensinya pada pihak eksternal, penampilan, sarana dan prasarana secara fisik, serta keadaan lingkungan sekitarnya adalah bukti nyata atas pelayanan yang diberikan oleh pemberi jasa, meliputi fasilitas fisik (gedung, gudang) dan teknologi misalnya peralatan kerja (sarana atau prasarana) yang digunakan, antara lain alat komunikasi dan penampilan pegawai (personil).</w:t>
      </w:r>
    </w:p>
    <w:p w:rsidR="002F37DC" w:rsidRPr="002F37DC" w:rsidRDefault="002F37DC" w:rsidP="002F37DC">
      <w:pPr>
        <w:pStyle w:val="ListParagraph"/>
        <w:numPr>
          <w:ilvl w:val="0"/>
          <w:numId w:val="13"/>
        </w:numPr>
        <w:spacing w:after="0" w:line="240" w:lineRule="auto"/>
        <w:jc w:val="both"/>
        <w:rPr>
          <w:rFonts w:ascii="Times New Roman" w:hAnsi="Times New Roman" w:cs="Times New Roman"/>
          <w:b/>
        </w:rPr>
      </w:pPr>
      <w:r w:rsidRPr="002F37DC">
        <w:rPr>
          <w:rFonts w:ascii="Times New Roman" w:hAnsi="Times New Roman" w:cs="Times New Roman"/>
          <w:b/>
          <w:i/>
        </w:rPr>
        <w:t>Reliability</w:t>
      </w:r>
      <w:r w:rsidRPr="002F37DC">
        <w:rPr>
          <w:rFonts w:ascii="Times New Roman" w:hAnsi="Times New Roman" w:cs="Times New Roman"/>
          <w:b/>
        </w:rPr>
        <w:t>, yaitu kemampuan memberikan pelayanan yang benar dan memenuhi janji secara tepat dan handal sesuai dengan misi organisasi serta memberikan pelayanan prima kepada masyarakat (pelanggan).</w:t>
      </w:r>
    </w:p>
    <w:p w:rsidR="002F37DC" w:rsidRPr="002F37DC" w:rsidRDefault="002F37DC" w:rsidP="002F37DC">
      <w:pPr>
        <w:pStyle w:val="ListParagraph"/>
        <w:numPr>
          <w:ilvl w:val="0"/>
          <w:numId w:val="13"/>
        </w:numPr>
        <w:spacing w:after="0" w:line="240" w:lineRule="auto"/>
        <w:jc w:val="both"/>
        <w:rPr>
          <w:rFonts w:ascii="Times New Roman" w:hAnsi="Times New Roman" w:cs="Times New Roman"/>
          <w:b/>
        </w:rPr>
      </w:pPr>
      <w:r w:rsidRPr="002F37DC">
        <w:rPr>
          <w:rFonts w:ascii="Times New Roman" w:hAnsi="Times New Roman" w:cs="Times New Roman"/>
          <w:b/>
          <w:i/>
        </w:rPr>
        <w:t>Responsibility</w:t>
      </w:r>
      <w:r w:rsidRPr="002F37DC">
        <w:rPr>
          <w:rFonts w:ascii="Times New Roman" w:hAnsi="Times New Roman" w:cs="Times New Roman"/>
          <w:b/>
        </w:rPr>
        <w:t xml:space="preserve">, yaitu kesiapan pegawai atau karyawan untuk membantu pelanggan (masyarakat) secara tepat dan tanggung jawab terhadap mutu pelayanan yang diberikan. </w:t>
      </w:r>
    </w:p>
    <w:p w:rsidR="002F37DC" w:rsidRPr="002F37DC" w:rsidRDefault="002F37DC" w:rsidP="002F37DC">
      <w:pPr>
        <w:pStyle w:val="ListParagraph"/>
        <w:numPr>
          <w:ilvl w:val="0"/>
          <w:numId w:val="13"/>
        </w:numPr>
        <w:spacing w:after="0" w:line="240" w:lineRule="auto"/>
        <w:jc w:val="both"/>
        <w:rPr>
          <w:rFonts w:ascii="Times New Roman" w:hAnsi="Times New Roman" w:cs="Times New Roman"/>
          <w:b/>
        </w:rPr>
      </w:pPr>
      <w:r w:rsidRPr="002F37DC">
        <w:rPr>
          <w:rFonts w:ascii="Times New Roman" w:hAnsi="Times New Roman" w:cs="Times New Roman"/>
          <w:b/>
          <w:i/>
        </w:rPr>
        <w:t>Competence</w:t>
      </w:r>
      <w:r w:rsidRPr="002F37DC">
        <w:rPr>
          <w:rFonts w:ascii="Times New Roman" w:hAnsi="Times New Roman" w:cs="Times New Roman"/>
          <w:b/>
        </w:rPr>
        <w:t>, yaitu pengetahuan atau keterampilan yang dibutuhkan agar dapat memberikan jasa dan pelayanan sesuai dengan kebutuhan masyarakat (pelanggan).</w:t>
      </w:r>
    </w:p>
    <w:p w:rsidR="002F37DC" w:rsidRPr="002F37DC" w:rsidRDefault="002F37DC" w:rsidP="002F37DC">
      <w:pPr>
        <w:pStyle w:val="ListParagraph"/>
        <w:numPr>
          <w:ilvl w:val="0"/>
          <w:numId w:val="13"/>
        </w:numPr>
        <w:spacing w:after="0" w:line="240" w:lineRule="auto"/>
        <w:jc w:val="both"/>
        <w:rPr>
          <w:rFonts w:ascii="Times New Roman" w:hAnsi="Times New Roman" w:cs="Times New Roman"/>
          <w:b/>
        </w:rPr>
      </w:pPr>
      <w:r w:rsidRPr="002F37DC">
        <w:rPr>
          <w:rFonts w:ascii="Times New Roman" w:hAnsi="Times New Roman" w:cs="Times New Roman"/>
          <w:b/>
          <w:i/>
        </w:rPr>
        <w:t>Courtesy</w:t>
      </w:r>
      <w:r w:rsidRPr="002F37DC">
        <w:rPr>
          <w:rFonts w:ascii="Times New Roman" w:hAnsi="Times New Roman" w:cs="Times New Roman"/>
          <w:b/>
        </w:rPr>
        <w:t>, yaitu sopan santun, respek serta ramah dalam setiap upaya dalam pemberian pelayanan.</w:t>
      </w:r>
    </w:p>
    <w:p w:rsidR="002F37DC" w:rsidRPr="002F37DC" w:rsidRDefault="002F37DC" w:rsidP="002F37DC">
      <w:pPr>
        <w:pStyle w:val="ListParagraph"/>
        <w:numPr>
          <w:ilvl w:val="0"/>
          <w:numId w:val="13"/>
        </w:numPr>
        <w:spacing w:after="0" w:line="240" w:lineRule="auto"/>
        <w:jc w:val="both"/>
        <w:rPr>
          <w:rFonts w:ascii="Times New Roman" w:hAnsi="Times New Roman" w:cs="Times New Roman"/>
          <w:b/>
        </w:rPr>
      </w:pPr>
      <w:r w:rsidRPr="002F37DC">
        <w:rPr>
          <w:rFonts w:ascii="Times New Roman" w:hAnsi="Times New Roman" w:cs="Times New Roman"/>
          <w:b/>
          <w:i/>
        </w:rPr>
        <w:t>Crediblity</w:t>
      </w:r>
      <w:r w:rsidRPr="002F37DC">
        <w:rPr>
          <w:rFonts w:ascii="Times New Roman" w:hAnsi="Times New Roman" w:cs="Times New Roman"/>
          <w:b/>
        </w:rPr>
        <w:t xml:space="preserve">, adalah sikap pribadi dan sifat jujur serta dapat dipercaya ketika interaksi dengan masyarakat dalam pelayanan. </w:t>
      </w:r>
    </w:p>
    <w:p w:rsidR="002F37DC" w:rsidRPr="002F37DC" w:rsidRDefault="002F37DC" w:rsidP="002F37DC">
      <w:pPr>
        <w:pStyle w:val="ListParagraph"/>
        <w:numPr>
          <w:ilvl w:val="0"/>
          <w:numId w:val="13"/>
        </w:numPr>
        <w:spacing w:after="0" w:line="240" w:lineRule="auto"/>
        <w:jc w:val="both"/>
        <w:rPr>
          <w:rFonts w:ascii="Times New Roman" w:hAnsi="Times New Roman" w:cs="Times New Roman"/>
          <w:b/>
        </w:rPr>
      </w:pPr>
      <w:r w:rsidRPr="002F37DC">
        <w:rPr>
          <w:rFonts w:ascii="Times New Roman" w:hAnsi="Times New Roman" w:cs="Times New Roman"/>
          <w:b/>
          <w:i/>
        </w:rPr>
        <w:lastRenderedPageBreak/>
        <w:t>Security</w:t>
      </w:r>
      <w:r w:rsidRPr="002F37DC">
        <w:rPr>
          <w:rFonts w:ascii="Times New Roman" w:hAnsi="Times New Roman" w:cs="Times New Roman"/>
          <w:b/>
        </w:rPr>
        <w:t>, yaitu memberikan pelayanan yang bebas dari bahaya yang dapat mengancam atau resiko akibat keragu-raguan termasuk keamanan secara fisik (physical safety), keamanan finansial (financial security), privasi dan kerahasiaan (confidentiality).</w:t>
      </w:r>
    </w:p>
    <w:p w:rsidR="002F37DC" w:rsidRPr="002F37DC" w:rsidRDefault="002F37DC" w:rsidP="002F37DC">
      <w:pPr>
        <w:pStyle w:val="ListParagraph"/>
        <w:numPr>
          <w:ilvl w:val="0"/>
          <w:numId w:val="13"/>
        </w:numPr>
        <w:spacing w:after="0" w:line="240" w:lineRule="auto"/>
        <w:jc w:val="both"/>
        <w:rPr>
          <w:rFonts w:ascii="Times New Roman" w:hAnsi="Times New Roman" w:cs="Times New Roman"/>
          <w:b/>
        </w:rPr>
      </w:pPr>
      <w:r w:rsidRPr="002F37DC">
        <w:rPr>
          <w:rFonts w:ascii="Times New Roman" w:hAnsi="Times New Roman" w:cs="Times New Roman"/>
          <w:b/>
          <w:i/>
        </w:rPr>
        <w:t>Acces</w:t>
      </w:r>
      <w:r w:rsidRPr="002F37DC">
        <w:rPr>
          <w:rFonts w:ascii="Times New Roman" w:hAnsi="Times New Roman" w:cs="Times New Roman"/>
          <w:b/>
        </w:rPr>
        <w:t>, yaitu kemudahan untuk dihubungi atau ditemui serta memiliki lokasi yang mudah dijangkau, waktu menunggu dan mengantri yang tidak terlalu lama.</w:t>
      </w:r>
    </w:p>
    <w:p w:rsidR="002F37DC" w:rsidRPr="002F37DC" w:rsidRDefault="002F37DC" w:rsidP="002F37DC">
      <w:pPr>
        <w:pStyle w:val="ListParagraph"/>
        <w:numPr>
          <w:ilvl w:val="0"/>
          <w:numId w:val="13"/>
        </w:numPr>
        <w:spacing w:after="0" w:line="240" w:lineRule="auto"/>
        <w:jc w:val="both"/>
        <w:rPr>
          <w:rFonts w:ascii="Times New Roman" w:hAnsi="Times New Roman" w:cs="Times New Roman"/>
          <w:b/>
        </w:rPr>
      </w:pPr>
      <w:r w:rsidRPr="002F37DC">
        <w:rPr>
          <w:rFonts w:ascii="Times New Roman" w:hAnsi="Times New Roman" w:cs="Times New Roman"/>
          <w:b/>
          <w:i/>
        </w:rPr>
        <w:t>Communication</w:t>
      </w:r>
      <w:r w:rsidRPr="002F37DC">
        <w:rPr>
          <w:rFonts w:ascii="Times New Roman" w:hAnsi="Times New Roman" w:cs="Times New Roman"/>
          <w:b/>
        </w:rPr>
        <w:t>, adalah menyampaikan informasi kepada masyarakat dengan bahasa yang mudah dipahami dan mendengarkan saran serta keluhan dari masyarakat (pelanggan).</w:t>
      </w:r>
    </w:p>
    <w:p w:rsidR="002F37DC" w:rsidRPr="002F37DC" w:rsidRDefault="002F37DC" w:rsidP="002F37DC">
      <w:pPr>
        <w:pStyle w:val="ListParagraph"/>
        <w:numPr>
          <w:ilvl w:val="0"/>
          <w:numId w:val="13"/>
        </w:numPr>
        <w:spacing w:after="0" w:line="240" w:lineRule="auto"/>
        <w:jc w:val="both"/>
        <w:rPr>
          <w:rFonts w:ascii="Times New Roman" w:hAnsi="Times New Roman" w:cs="Times New Roman"/>
          <w:b/>
        </w:rPr>
      </w:pPr>
      <w:r w:rsidRPr="002F37DC">
        <w:rPr>
          <w:rFonts w:ascii="Times New Roman" w:hAnsi="Times New Roman" w:cs="Times New Roman"/>
          <w:b/>
          <w:i/>
        </w:rPr>
        <w:t>Understanding the Customer</w:t>
      </w:r>
      <w:r w:rsidRPr="002F37DC">
        <w:rPr>
          <w:rFonts w:ascii="Times New Roman" w:hAnsi="Times New Roman" w:cs="Times New Roman"/>
          <w:b/>
        </w:rPr>
        <w:t xml:space="preserve">, adalah kemampuan memahami pelanggan dan kebutuhan serta memberikan perhatian secara individu dan mengenal pelanggan dengan baik. </w:t>
      </w:r>
    </w:p>
    <w:p w:rsidR="002F37DC" w:rsidRPr="002F37DC" w:rsidRDefault="002F37DC" w:rsidP="002F37DC">
      <w:pPr>
        <w:pStyle w:val="ListParagraph"/>
        <w:spacing w:after="0" w:line="480" w:lineRule="auto"/>
        <w:ind w:left="1080"/>
        <w:jc w:val="both"/>
        <w:rPr>
          <w:rFonts w:ascii="Times New Roman" w:hAnsi="Times New Roman" w:cs="Times New Roman"/>
        </w:rPr>
      </w:pPr>
    </w:p>
    <w:p w:rsidR="002F37DC" w:rsidRPr="00E90220" w:rsidRDefault="002F37DC" w:rsidP="00E90220">
      <w:pPr>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Kepuasan masyarakat merupakan faktor yang sangat penting dan menentukan keberhasilan penyelenggaraan pelayanan publik karena masyarakat adalah konsumen dari produk layanan yang dihasilkannya.</w:t>
      </w:r>
      <w:proofErr w:type="gramEnd"/>
      <w:r>
        <w:rPr>
          <w:rFonts w:ascii="Times New Roman" w:hAnsi="Times New Roman" w:cs="Times New Roman"/>
          <w:sz w:val="24"/>
          <w:szCs w:val="24"/>
        </w:rPr>
        <w:t xml:space="preserve"> Hal ini didukung oleh pernyataan </w:t>
      </w:r>
      <w:r w:rsidRPr="00195D4B">
        <w:rPr>
          <w:rFonts w:ascii="Times New Roman" w:hAnsi="Times New Roman" w:cs="Times New Roman"/>
          <w:b/>
          <w:sz w:val="24"/>
          <w:szCs w:val="24"/>
        </w:rPr>
        <w:t>Hoffman</w:t>
      </w:r>
      <w:r>
        <w:rPr>
          <w:rFonts w:ascii="Times New Roman" w:hAnsi="Times New Roman" w:cs="Times New Roman"/>
          <w:sz w:val="24"/>
          <w:szCs w:val="24"/>
        </w:rPr>
        <w:t xml:space="preserve"> dan </w:t>
      </w:r>
      <w:r>
        <w:rPr>
          <w:rFonts w:ascii="Times New Roman" w:hAnsi="Times New Roman" w:cs="Times New Roman"/>
          <w:b/>
          <w:sz w:val="24"/>
          <w:szCs w:val="24"/>
        </w:rPr>
        <w:t>Beteson (1997:</w:t>
      </w:r>
      <w:r w:rsidRPr="00195D4B">
        <w:rPr>
          <w:rFonts w:ascii="Times New Roman" w:hAnsi="Times New Roman" w:cs="Times New Roman"/>
          <w:b/>
          <w:sz w:val="24"/>
          <w:szCs w:val="24"/>
        </w:rPr>
        <w:t>270)</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sidRPr="00195D4B">
        <w:rPr>
          <w:rFonts w:ascii="Times New Roman" w:hAnsi="Times New Roman" w:cs="Times New Roman"/>
          <w:i/>
          <w:sz w:val="24"/>
          <w:szCs w:val="24"/>
        </w:rPr>
        <w:t>welthout custumers, the service firm has no reason to exist</w:t>
      </w:r>
      <w:r>
        <w:rPr>
          <w:rFonts w:ascii="Times New Roman" w:hAnsi="Times New Roman" w:cs="Times New Roman"/>
          <w:sz w:val="24"/>
          <w:szCs w:val="24"/>
        </w:rPr>
        <w:t xml:space="preserve">”. Definisi kepuasan masyarakat menurut </w:t>
      </w:r>
      <w:r>
        <w:rPr>
          <w:rFonts w:ascii="Times New Roman" w:hAnsi="Times New Roman" w:cs="Times New Roman"/>
          <w:b/>
          <w:sz w:val="24"/>
          <w:szCs w:val="24"/>
        </w:rPr>
        <w:t>Mowen (1995:</w:t>
      </w:r>
      <w:r w:rsidRPr="00195D4B">
        <w:rPr>
          <w:rFonts w:ascii="Times New Roman" w:hAnsi="Times New Roman" w:cs="Times New Roman"/>
          <w:b/>
          <w:sz w:val="24"/>
          <w:szCs w:val="24"/>
        </w:rPr>
        <w:t>511</w:t>
      </w:r>
      <w:proofErr w:type="gramStart"/>
      <w:r w:rsidRPr="00195D4B">
        <w:rPr>
          <w:rFonts w:ascii="Times New Roman" w:hAnsi="Times New Roman" w:cs="Times New Roman"/>
          <w:b/>
          <w:sz w:val="24"/>
          <w:szCs w:val="24"/>
        </w:rPr>
        <w:t xml:space="preserve">) </w:t>
      </w:r>
      <w:r>
        <w:rPr>
          <w:rFonts w:ascii="Times New Roman" w:hAnsi="Times New Roman" w:cs="Times New Roman"/>
          <w:sz w:val="24"/>
          <w:szCs w:val="24"/>
        </w:rPr>
        <w:t>:</w:t>
      </w:r>
      <w:proofErr w:type="gramEnd"/>
      <w:r w:rsidR="00E90220">
        <w:rPr>
          <w:rFonts w:ascii="Times New Roman" w:hAnsi="Times New Roman" w:cs="Times New Roman"/>
          <w:sz w:val="24"/>
          <w:szCs w:val="24"/>
        </w:rPr>
        <w:t xml:space="preserve"> </w:t>
      </w:r>
      <w:r w:rsidRPr="00E90220">
        <w:rPr>
          <w:rFonts w:ascii="Times New Roman" w:hAnsi="Times New Roman" w:cs="Times New Roman"/>
          <w:i/>
          <w:sz w:val="24"/>
          <w:szCs w:val="24"/>
        </w:rPr>
        <w:t>“Costumers satisfaction is defined as the overall attitudes regarding goods or services after its acquisition and uses”</w:t>
      </w:r>
    </w:p>
    <w:p w:rsidR="002F37DC" w:rsidRPr="0027157E" w:rsidRDefault="002F37DC" w:rsidP="002F37DC">
      <w:pPr>
        <w:spacing w:after="0" w:line="240" w:lineRule="auto"/>
        <w:ind w:left="142" w:firstLine="578"/>
        <w:jc w:val="both"/>
        <w:rPr>
          <w:rFonts w:ascii="Times New Roman" w:hAnsi="Times New Roman" w:cs="Times New Roman"/>
          <w:b/>
          <w:i/>
          <w:sz w:val="24"/>
          <w:szCs w:val="24"/>
        </w:rPr>
      </w:pPr>
    </w:p>
    <w:p w:rsidR="002F37DC" w:rsidRDefault="002F37DC" w:rsidP="00EA293B">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Oleh karena itu, penyelenggara pelayanan publik harus dapat memenuhi kebutuhan dan keinginan masyarakat sehingga mencapai kepuasan masyarakat dan lebih jauh lagi kedepannya agar dapat dicapai kesetiaan masyarakat sebab, bila tidak dapat memenuhi kebutuhan dan kepuasan masyarakat sehingga menyebabkan ketidakpuasan masyarakat mengakibatkan kesetiaan masyarakat akan suatu produk menjadi luntur dan beralih ke produk atau layanan yang disediakan oleh badan usaha yang lain. </w:t>
      </w:r>
    </w:p>
    <w:p w:rsidR="002F37DC" w:rsidRDefault="002F37DC" w:rsidP="006E190D">
      <w:pPr>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Untuk mengukur kepuasan masyarakat digunakan atribut yang berisi tentang bagaimana masyarakat menilai suatu produk atau layanan yang ditinjau dari sudut pandang pelanggan.</w:t>
      </w:r>
      <w:proofErr w:type="gramEnd"/>
      <w:r>
        <w:rPr>
          <w:rFonts w:ascii="Times New Roman" w:hAnsi="Times New Roman" w:cs="Times New Roman"/>
          <w:sz w:val="24"/>
          <w:szCs w:val="24"/>
        </w:rPr>
        <w:t xml:space="preserve"> Menurut </w:t>
      </w:r>
      <w:r>
        <w:rPr>
          <w:rFonts w:ascii="Times New Roman" w:hAnsi="Times New Roman" w:cs="Times New Roman"/>
          <w:b/>
          <w:sz w:val="24"/>
          <w:szCs w:val="24"/>
        </w:rPr>
        <w:t>Dulka (1994:</w:t>
      </w:r>
      <w:r w:rsidRPr="00195D4B">
        <w:rPr>
          <w:rFonts w:ascii="Times New Roman" w:hAnsi="Times New Roman" w:cs="Times New Roman"/>
          <w:b/>
          <w:sz w:val="24"/>
          <w:szCs w:val="24"/>
        </w:rPr>
        <w:t>41)</w:t>
      </w:r>
      <w:r>
        <w:rPr>
          <w:rFonts w:ascii="Times New Roman" w:hAnsi="Times New Roman" w:cs="Times New Roman"/>
          <w:sz w:val="24"/>
          <w:szCs w:val="24"/>
        </w:rPr>
        <w:t xml:space="preserve">, kepuasan masyarakat dapat diukur melalui dimensi pembentuk kepuasan yang terdiri </w:t>
      </w:r>
      <w:proofErr w:type="gramStart"/>
      <w:r>
        <w:rPr>
          <w:rFonts w:ascii="Times New Roman" w:hAnsi="Times New Roman" w:cs="Times New Roman"/>
          <w:sz w:val="24"/>
          <w:szCs w:val="24"/>
        </w:rPr>
        <w:t>dari :</w:t>
      </w:r>
      <w:proofErr w:type="gramEnd"/>
      <w:r>
        <w:rPr>
          <w:rFonts w:ascii="Times New Roman" w:hAnsi="Times New Roman" w:cs="Times New Roman"/>
          <w:sz w:val="24"/>
          <w:szCs w:val="24"/>
        </w:rPr>
        <w:t xml:space="preserve"> </w:t>
      </w:r>
    </w:p>
    <w:p w:rsidR="002F37DC" w:rsidRPr="0027157E" w:rsidRDefault="002F37DC" w:rsidP="002F37DC">
      <w:pPr>
        <w:pStyle w:val="ListParagraph"/>
        <w:numPr>
          <w:ilvl w:val="0"/>
          <w:numId w:val="15"/>
        </w:numPr>
        <w:spacing w:after="0" w:line="240" w:lineRule="auto"/>
        <w:jc w:val="both"/>
        <w:rPr>
          <w:rFonts w:ascii="Times New Roman" w:hAnsi="Times New Roman" w:cs="Times New Roman"/>
          <w:b/>
          <w:sz w:val="24"/>
          <w:szCs w:val="24"/>
        </w:rPr>
      </w:pPr>
      <w:r w:rsidRPr="0027157E">
        <w:rPr>
          <w:rFonts w:ascii="Times New Roman" w:hAnsi="Times New Roman" w:cs="Times New Roman"/>
          <w:b/>
          <w:i/>
          <w:sz w:val="24"/>
          <w:szCs w:val="24"/>
        </w:rPr>
        <w:t>Guarantee or waranty</w:t>
      </w:r>
      <w:r w:rsidRPr="0027157E">
        <w:rPr>
          <w:rFonts w:ascii="Times New Roman" w:hAnsi="Times New Roman" w:cs="Times New Roman"/>
          <w:b/>
          <w:sz w:val="24"/>
          <w:szCs w:val="24"/>
        </w:rPr>
        <w:t xml:space="preserve"> adalah jaminan atau garansi yang diberikan oleh badan usaha dan diharapkan dapat memuaskan masyarakat.</w:t>
      </w:r>
    </w:p>
    <w:p w:rsidR="002F37DC" w:rsidRPr="0027157E" w:rsidRDefault="002F37DC" w:rsidP="002F37DC">
      <w:pPr>
        <w:pStyle w:val="ListParagraph"/>
        <w:numPr>
          <w:ilvl w:val="0"/>
          <w:numId w:val="15"/>
        </w:numPr>
        <w:spacing w:after="0" w:line="240" w:lineRule="auto"/>
        <w:jc w:val="both"/>
        <w:rPr>
          <w:rFonts w:ascii="Times New Roman" w:hAnsi="Times New Roman" w:cs="Times New Roman"/>
          <w:b/>
          <w:sz w:val="24"/>
          <w:szCs w:val="24"/>
        </w:rPr>
      </w:pPr>
      <w:r w:rsidRPr="0027157E">
        <w:rPr>
          <w:rFonts w:ascii="Times New Roman" w:hAnsi="Times New Roman" w:cs="Times New Roman"/>
          <w:b/>
          <w:i/>
          <w:sz w:val="24"/>
          <w:szCs w:val="24"/>
        </w:rPr>
        <w:t>Delivery communication</w:t>
      </w:r>
      <w:r w:rsidRPr="0027157E">
        <w:rPr>
          <w:rFonts w:ascii="Times New Roman" w:hAnsi="Times New Roman" w:cs="Times New Roman"/>
          <w:b/>
          <w:sz w:val="24"/>
          <w:szCs w:val="24"/>
        </w:rPr>
        <w:t xml:space="preserve"> adalah pesan atau informasi yang disampaikan oleh badan usaha kepada masyarakatnya.</w:t>
      </w:r>
    </w:p>
    <w:p w:rsidR="002F37DC" w:rsidRPr="0027157E" w:rsidRDefault="002F37DC" w:rsidP="002F37DC">
      <w:pPr>
        <w:pStyle w:val="ListParagraph"/>
        <w:numPr>
          <w:ilvl w:val="0"/>
          <w:numId w:val="15"/>
        </w:numPr>
        <w:spacing w:after="0" w:line="240" w:lineRule="auto"/>
        <w:jc w:val="both"/>
        <w:rPr>
          <w:rFonts w:ascii="Times New Roman" w:hAnsi="Times New Roman" w:cs="Times New Roman"/>
          <w:b/>
          <w:sz w:val="24"/>
          <w:szCs w:val="24"/>
        </w:rPr>
      </w:pPr>
      <w:r w:rsidRPr="0027157E">
        <w:rPr>
          <w:rFonts w:ascii="Times New Roman" w:hAnsi="Times New Roman" w:cs="Times New Roman"/>
          <w:b/>
          <w:i/>
          <w:sz w:val="24"/>
          <w:szCs w:val="24"/>
        </w:rPr>
        <w:t>Complain handling</w:t>
      </w:r>
      <w:r w:rsidRPr="0027157E">
        <w:rPr>
          <w:rFonts w:ascii="Times New Roman" w:hAnsi="Times New Roman" w:cs="Times New Roman"/>
          <w:b/>
          <w:sz w:val="24"/>
          <w:szCs w:val="24"/>
        </w:rPr>
        <w:t xml:space="preserve"> adalah sikap badan usaha dalam menangani keluhan-keluhan atau pengaduan.</w:t>
      </w:r>
    </w:p>
    <w:p w:rsidR="002F37DC" w:rsidRPr="0027157E" w:rsidRDefault="002F37DC" w:rsidP="002F37DC">
      <w:pPr>
        <w:pStyle w:val="ListParagraph"/>
        <w:numPr>
          <w:ilvl w:val="0"/>
          <w:numId w:val="15"/>
        </w:numPr>
        <w:spacing w:after="0" w:line="240" w:lineRule="auto"/>
        <w:jc w:val="both"/>
        <w:rPr>
          <w:rFonts w:ascii="Times New Roman" w:hAnsi="Times New Roman" w:cs="Times New Roman"/>
          <w:b/>
          <w:sz w:val="24"/>
          <w:szCs w:val="24"/>
        </w:rPr>
      </w:pPr>
      <w:r w:rsidRPr="0027157E">
        <w:rPr>
          <w:rFonts w:ascii="Times New Roman" w:hAnsi="Times New Roman" w:cs="Times New Roman"/>
          <w:b/>
          <w:i/>
          <w:sz w:val="24"/>
          <w:szCs w:val="24"/>
        </w:rPr>
        <w:t xml:space="preserve">Resolution of problem </w:t>
      </w:r>
      <w:r w:rsidRPr="0027157E">
        <w:rPr>
          <w:rFonts w:ascii="Times New Roman" w:hAnsi="Times New Roman" w:cs="Times New Roman"/>
          <w:b/>
          <w:sz w:val="24"/>
          <w:szCs w:val="24"/>
        </w:rPr>
        <w:t xml:space="preserve">adalah tanggapan yang diberikan badan usaha dalam membantu memecahkan masalah masyarakat yang berkaitan dengan layanan yang diterimanya. </w:t>
      </w:r>
    </w:p>
    <w:p w:rsidR="002F37DC" w:rsidRDefault="002F37DC" w:rsidP="006E190D">
      <w:pPr>
        <w:spacing w:line="240" w:lineRule="auto"/>
        <w:jc w:val="both"/>
        <w:rPr>
          <w:rFonts w:ascii="Times New Roman" w:hAnsi="Times New Roman" w:cs="Times New Roman"/>
          <w:sz w:val="24"/>
          <w:szCs w:val="24"/>
        </w:rPr>
      </w:pPr>
    </w:p>
    <w:p w:rsidR="002163E7" w:rsidRPr="006E190D" w:rsidRDefault="002163E7" w:rsidP="006E190D">
      <w:pPr>
        <w:spacing w:line="240" w:lineRule="auto"/>
        <w:jc w:val="both"/>
        <w:rPr>
          <w:rFonts w:ascii="Times New Roman" w:hAnsi="Times New Roman" w:cs="Times New Roman"/>
          <w:sz w:val="24"/>
          <w:szCs w:val="24"/>
        </w:rPr>
      </w:pPr>
    </w:p>
    <w:p w:rsidR="002F37DC" w:rsidRPr="00300C0C" w:rsidRDefault="002F37DC" w:rsidP="00D52965">
      <w:pPr>
        <w:pStyle w:val="ListParagraph"/>
        <w:numPr>
          <w:ilvl w:val="0"/>
          <w:numId w:val="33"/>
        </w:numPr>
        <w:spacing w:after="0" w:line="480" w:lineRule="auto"/>
        <w:ind w:left="709"/>
        <w:jc w:val="both"/>
        <w:rPr>
          <w:rFonts w:ascii="Times New Roman" w:hAnsi="Times New Roman" w:cs="Times New Roman"/>
          <w:b/>
          <w:sz w:val="24"/>
          <w:szCs w:val="24"/>
        </w:rPr>
      </w:pPr>
      <w:r w:rsidRPr="00300C0C">
        <w:rPr>
          <w:rFonts w:ascii="Times New Roman" w:hAnsi="Times New Roman" w:cs="Times New Roman"/>
          <w:b/>
          <w:sz w:val="24"/>
          <w:szCs w:val="24"/>
        </w:rPr>
        <w:t xml:space="preserve">Hipotesis </w:t>
      </w:r>
    </w:p>
    <w:p w:rsidR="002F37DC" w:rsidRPr="004653EB" w:rsidRDefault="002F37DC" w:rsidP="00955224">
      <w:pPr>
        <w:pStyle w:val="ListParagraph"/>
        <w:spacing w:after="0" w:line="480" w:lineRule="auto"/>
        <w:ind w:firstLine="294"/>
        <w:jc w:val="both"/>
        <w:rPr>
          <w:rFonts w:ascii="Times New Roman" w:hAnsi="Times New Roman" w:cs="Times New Roman"/>
          <w:sz w:val="24"/>
          <w:szCs w:val="24"/>
        </w:rPr>
      </w:pPr>
      <w:r w:rsidRPr="004653EB">
        <w:rPr>
          <w:rFonts w:ascii="Times New Roman" w:hAnsi="Times New Roman" w:cs="Times New Roman"/>
          <w:sz w:val="24"/>
          <w:szCs w:val="24"/>
        </w:rPr>
        <w:t xml:space="preserve">Berdasarkan Kerangka Pemikiran di atas tersebut maka peneliti merumuskan hipotesis penelitian sebagai </w:t>
      </w:r>
      <w:proofErr w:type="gramStart"/>
      <w:r w:rsidRPr="004653EB">
        <w:rPr>
          <w:rFonts w:ascii="Times New Roman" w:hAnsi="Times New Roman" w:cs="Times New Roman"/>
          <w:sz w:val="24"/>
          <w:szCs w:val="24"/>
        </w:rPr>
        <w:t>berikut :</w:t>
      </w:r>
      <w:proofErr w:type="gramEnd"/>
    </w:p>
    <w:p w:rsidR="002F37DC" w:rsidRPr="004653EB" w:rsidRDefault="00797A1A" w:rsidP="00955224">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“Ada </w:t>
      </w:r>
      <w:proofErr w:type="gramStart"/>
      <w:r>
        <w:rPr>
          <w:rFonts w:ascii="Times New Roman" w:hAnsi="Times New Roman" w:cs="Times New Roman"/>
          <w:b/>
          <w:sz w:val="24"/>
          <w:szCs w:val="24"/>
        </w:rPr>
        <w:t xml:space="preserve">Hubungan </w:t>
      </w:r>
      <w:r w:rsidR="00E90220">
        <w:rPr>
          <w:rFonts w:ascii="Times New Roman" w:hAnsi="Times New Roman" w:cs="Times New Roman"/>
          <w:b/>
          <w:sz w:val="24"/>
          <w:szCs w:val="24"/>
        </w:rPr>
        <w:t xml:space="preserve"> Kualitas</w:t>
      </w:r>
      <w:proofErr w:type="gramEnd"/>
      <w:r w:rsidR="00E90220">
        <w:rPr>
          <w:rFonts w:ascii="Times New Roman" w:hAnsi="Times New Roman" w:cs="Times New Roman"/>
          <w:b/>
          <w:sz w:val="24"/>
          <w:szCs w:val="24"/>
        </w:rPr>
        <w:t xml:space="preserve"> Pelayanan dengan</w:t>
      </w:r>
      <w:r w:rsidR="002F37DC" w:rsidRPr="004653EB">
        <w:rPr>
          <w:rFonts w:ascii="Times New Roman" w:hAnsi="Times New Roman" w:cs="Times New Roman"/>
          <w:b/>
          <w:sz w:val="24"/>
          <w:szCs w:val="24"/>
        </w:rPr>
        <w:t xml:space="preserve"> Kepuasan Masyarakat di Dinas Kependudukan dan Pencatatan Sipil Kota Bandung”.</w:t>
      </w:r>
    </w:p>
    <w:p w:rsidR="002F37DC" w:rsidRPr="004653EB" w:rsidRDefault="002F37DC" w:rsidP="00955224">
      <w:pPr>
        <w:pStyle w:val="ListParagraph"/>
        <w:spacing w:after="0" w:line="480" w:lineRule="auto"/>
        <w:ind w:firstLine="294"/>
        <w:jc w:val="both"/>
        <w:rPr>
          <w:rFonts w:ascii="Times New Roman" w:hAnsi="Times New Roman" w:cs="Times New Roman"/>
          <w:sz w:val="24"/>
          <w:szCs w:val="24"/>
        </w:rPr>
      </w:pPr>
      <w:r w:rsidRPr="004653EB">
        <w:rPr>
          <w:rFonts w:ascii="Times New Roman" w:hAnsi="Times New Roman" w:cs="Times New Roman"/>
          <w:sz w:val="24"/>
          <w:szCs w:val="24"/>
        </w:rPr>
        <w:t xml:space="preserve">Karena hipotesis penelitian masih bersifat verbal dan substansif maka harus diterjemahkan ke dalam hipotesis statistik sebagai </w:t>
      </w:r>
      <w:proofErr w:type="gramStart"/>
      <w:r w:rsidRPr="004653EB">
        <w:rPr>
          <w:rFonts w:ascii="Times New Roman" w:hAnsi="Times New Roman" w:cs="Times New Roman"/>
          <w:sz w:val="24"/>
          <w:szCs w:val="24"/>
        </w:rPr>
        <w:t>berikut :</w:t>
      </w:r>
      <w:proofErr w:type="gramEnd"/>
      <w:r w:rsidRPr="004653EB">
        <w:rPr>
          <w:rFonts w:ascii="Times New Roman" w:hAnsi="Times New Roman" w:cs="Times New Roman"/>
          <w:sz w:val="24"/>
          <w:szCs w:val="24"/>
        </w:rPr>
        <w:t xml:space="preserve"> </w:t>
      </w:r>
    </w:p>
    <w:p w:rsidR="002F37DC" w:rsidRPr="004653EB" w:rsidRDefault="002F37DC" w:rsidP="002F37DC">
      <w:pPr>
        <w:pStyle w:val="ListParagraph"/>
        <w:numPr>
          <w:ilvl w:val="0"/>
          <w:numId w:val="14"/>
        </w:numPr>
        <w:spacing w:after="0" w:line="480" w:lineRule="auto"/>
        <w:jc w:val="both"/>
        <w:rPr>
          <w:rFonts w:ascii="Times New Roman" w:hAnsi="Times New Roman" w:cs="Times New Roman"/>
          <w:sz w:val="24"/>
          <w:szCs w:val="24"/>
        </w:rPr>
      </w:pPr>
      <w:r w:rsidRPr="004653EB">
        <w:rPr>
          <w:rFonts w:ascii="Times New Roman" w:hAnsi="Times New Roman" w:cs="Times New Roman"/>
          <w:sz w:val="24"/>
          <w:szCs w:val="24"/>
        </w:rPr>
        <w:t xml:space="preserve">H0 : </w:t>
      </w:r>
      <m:oMath>
        <m:r>
          <w:rPr>
            <w:rFonts w:ascii="Cambria Math" w:hAnsi="Cambria Math" w:cs="Times New Roman"/>
            <w:sz w:val="24"/>
            <w:szCs w:val="24"/>
          </w:rPr>
          <m:t>ρ</m:t>
        </m:r>
      </m:oMath>
      <w:r w:rsidR="007A1F91">
        <w:rPr>
          <w:rFonts w:ascii="Times New Roman" w:eastAsiaTheme="minorEastAsia" w:hAnsi="Times New Roman" w:cs="Times New Roman"/>
          <w:sz w:val="24"/>
          <w:szCs w:val="24"/>
        </w:rPr>
        <w:t xml:space="preserve">S = 0 : </w:t>
      </w:r>
      <w:r w:rsidR="00797A1A">
        <w:rPr>
          <w:rFonts w:ascii="Times New Roman" w:eastAsiaTheme="minorEastAsia" w:hAnsi="Times New Roman" w:cs="Times New Roman"/>
          <w:sz w:val="24"/>
          <w:szCs w:val="24"/>
        </w:rPr>
        <w:t xml:space="preserve">Kualitas Pelayanan dan </w:t>
      </w:r>
      <w:r w:rsidRPr="004653EB">
        <w:rPr>
          <w:rFonts w:ascii="Times New Roman" w:eastAsiaTheme="minorEastAsia" w:hAnsi="Times New Roman" w:cs="Times New Roman"/>
          <w:sz w:val="24"/>
          <w:szCs w:val="24"/>
        </w:rPr>
        <w:t xml:space="preserve"> Kepuasan Masyarakat di Dinas Kependudukan dan </w:t>
      </w:r>
      <w:r w:rsidR="007A1F91">
        <w:rPr>
          <w:rFonts w:ascii="Times New Roman" w:eastAsiaTheme="minorEastAsia" w:hAnsi="Times New Roman" w:cs="Times New Roman"/>
          <w:sz w:val="24"/>
          <w:szCs w:val="24"/>
        </w:rPr>
        <w:t xml:space="preserve">Pencatatan Sipil Kota Bandung = </w:t>
      </w:r>
      <w:r w:rsidRPr="004653EB">
        <w:rPr>
          <w:rFonts w:ascii="Times New Roman" w:eastAsiaTheme="minorEastAsia" w:hAnsi="Times New Roman" w:cs="Times New Roman"/>
          <w:sz w:val="24"/>
          <w:szCs w:val="24"/>
        </w:rPr>
        <w:t>0, Kualitas Pelayanan (X), Kepuasan Masyarakat (Y), artinya antar</w:t>
      </w:r>
      <w:r w:rsidR="00797A1A">
        <w:rPr>
          <w:rFonts w:ascii="Times New Roman" w:eastAsiaTheme="minorEastAsia" w:hAnsi="Times New Roman" w:cs="Times New Roman"/>
          <w:sz w:val="24"/>
          <w:szCs w:val="24"/>
        </w:rPr>
        <w:t>a Kualitas Pelayanan dan</w:t>
      </w:r>
      <w:r w:rsidRPr="004653EB">
        <w:rPr>
          <w:rFonts w:ascii="Times New Roman" w:eastAsiaTheme="minorEastAsia" w:hAnsi="Times New Roman" w:cs="Times New Roman"/>
          <w:sz w:val="24"/>
          <w:szCs w:val="24"/>
        </w:rPr>
        <w:t xml:space="preserve"> Kepuasan Masyarakat di Dinas </w:t>
      </w:r>
      <w:r w:rsidRPr="004653EB">
        <w:rPr>
          <w:rFonts w:ascii="Times New Roman" w:eastAsiaTheme="minorEastAsia" w:hAnsi="Times New Roman" w:cs="Times New Roman"/>
          <w:sz w:val="24"/>
          <w:szCs w:val="24"/>
        </w:rPr>
        <w:lastRenderedPageBreak/>
        <w:t xml:space="preserve">Kependudukan dan Pencatatan Sipil </w:t>
      </w:r>
      <w:r w:rsidR="007A1F91">
        <w:rPr>
          <w:rFonts w:ascii="Times New Roman" w:eastAsiaTheme="minorEastAsia" w:hAnsi="Times New Roman" w:cs="Times New Roman"/>
          <w:sz w:val="24"/>
          <w:szCs w:val="24"/>
        </w:rPr>
        <w:t xml:space="preserve">Kota Bandung  </w:t>
      </w:r>
      <w:r w:rsidR="00B97BB3">
        <w:rPr>
          <w:rFonts w:ascii="Times New Roman" w:eastAsiaTheme="minorEastAsia" w:hAnsi="Times New Roman" w:cs="Times New Roman"/>
          <w:sz w:val="24"/>
          <w:szCs w:val="24"/>
        </w:rPr>
        <w:t>mempunyai penilaian yang sama</w:t>
      </w:r>
    </w:p>
    <w:p w:rsidR="002F37DC" w:rsidRDefault="007A1F91" w:rsidP="002F37D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H1 : ρS ≠ 0 : </w:t>
      </w:r>
      <w:r w:rsidR="00797A1A">
        <w:rPr>
          <w:rFonts w:ascii="Times New Roman" w:hAnsi="Times New Roman" w:cs="Times New Roman"/>
          <w:sz w:val="24"/>
          <w:szCs w:val="24"/>
        </w:rPr>
        <w:t>Kualitas Pelayanan dan</w:t>
      </w:r>
      <w:r w:rsidR="002F37DC" w:rsidRPr="004653EB">
        <w:rPr>
          <w:rFonts w:ascii="Times New Roman" w:hAnsi="Times New Roman" w:cs="Times New Roman"/>
          <w:sz w:val="24"/>
          <w:szCs w:val="24"/>
        </w:rPr>
        <w:t xml:space="preserve"> Kepuasan Masyarakat di Dinas Kependudukan dan</w:t>
      </w:r>
      <w:r>
        <w:rPr>
          <w:rFonts w:ascii="Times New Roman" w:hAnsi="Times New Roman" w:cs="Times New Roman"/>
          <w:sz w:val="24"/>
          <w:szCs w:val="24"/>
        </w:rPr>
        <w:t xml:space="preserve"> Pencatatan Sipil Kota Bandung ≠</w:t>
      </w:r>
      <w:r w:rsidR="002F37DC" w:rsidRPr="004653EB">
        <w:rPr>
          <w:rFonts w:ascii="Times New Roman" w:hAnsi="Times New Roman" w:cs="Times New Roman"/>
          <w:sz w:val="24"/>
          <w:szCs w:val="24"/>
        </w:rPr>
        <w:t xml:space="preserve"> 0, artinya an</w:t>
      </w:r>
      <w:r w:rsidR="00797A1A">
        <w:rPr>
          <w:rFonts w:ascii="Times New Roman" w:hAnsi="Times New Roman" w:cs="Times New Roman"/>
          <w:sz w:val="24"/>
          <w:szCs w:val="24"/>
        </w:rPr>
        <w:t>tara Kualitas Pelayanan dan</w:t>
      </w:r>
      <w:r w:rsidR="002F37DC" w:rsidRPr="004653EB">
        <w:rPr>
          <w:rFonts w:ascii="Times New Roman" w:hAnsi="Times New Roman" w:cs="Times New Roman"/>
          <w:sz w:val="24"/>
          <w:szCs w:val="24"/>
        </w:rPr>
        <w:t xml:space="preserve"> Kepuasan Masyarakat di Dinas Kependudukan dan Pencatatan</w:t>
      </w:r>
      <w:r>
        <w:rPr>
          <w:rFonts w:ascii="Times New Roman" w:hAnsi="Times New Roman" w:cs="Times New Roman"/>
          <w:sz w:val="24"/>
          <w:szCs w:val="24"/>
        </w:rPr>
        <w:t xml:space="preserve"> Sipil Kota Bandun</w:t>
      </w:r>
      <w:r w:rsidR="00B97BB3">
        <w:rPr>
          <w:rFonts w:ascii="Times New Roman" w:hAnsi="Times New Roman" w:cs="Times New Roman"/>
          <w:sz w:val="24"/>
          <w:szCs w:val="24"/>
        </w:rPr>
        <w:t>g mempunyai penilaian yang berbeda</w:t>
      </w:r>
    </w:p>
    <w:p w:rsidR="002F37DC" w:rsidRDefault="002F37DC" w:rsidP="002F37D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Berikut ini peneliti uraikan paradigma penelitian </w:t>
      </w:r>
    </w:p>
    <w:p w:rsidR="00EA293B" w:rsidRPr="00036A11" w:rsidRDefault="00EA293B" w:rsidP="00EA293B">
      <w:pPr>
        <w:pStyle w:val="ListParagraph"/>
        <w:spacing w:after="0" w:line="480" w:lineRule="auto"/>
        <w:ind w:left="786"/>
        <w:jc w:val="both"/>
        <w:rPr>
          <w:rFonts w:ascii="Times New Roman" w:hAnsi="Times New Roman" w:cs="Times New Roman"/>
          <w:sz w:val="24"/>
          <w:szCs w:val="24"/>
        </w:rPr>
      </w:pPr>
    </w:p>
    <w:p w:rsidR="005C426C" w:rsidRDefault="002F37DC" w:rsidP="002F37DC">
      <w:pPr>
        <w:pStyle w:val="ListParagraph"/>
        <w:spacing w:after="0" w:line="480" w:lineRule="auto"/>
        <w:ind w:left="786"/>
        <w:jc w:val="center"/>
        <w:rPr>
          <w:rFonts w:ascii="Times New Roman" w:hAnsi="Times New Roman" w:cs="Times New Roman"/>
          <w:b/>
          <w:sz w:val="24"/>
          <w:szCs w:val="24"/>
        </w:rPr>
      </w:pPr>
      <w:proofErr w:type="gramStart"/>
      <w:r w:rsidRPr="005A7155">
        <w:rPr>
          <w:rFonts w:ascii="Times New Roman" w:hAnsi="Times New Roman" w:cs="Times New Roman"/>
          <w:b/>
          <w:sz w:val="24"/>
          <w:szCs w:val="24"/>
        </w:rPr>
        <w:t>Gambar 1.1.</w:t>
      </w:r>
      <w:proofErr w:type="gramEnd"/>
    </w:p>
    <w:p w:rsidR="002F37DC" w:rsidRPr="005A7155" w:rsidRDefault="002F37DC" w:rsidP="002F37DC">
      <w:pPr>
        <w:pStyle w:val="ListParagraph"/>
        <w:spacing w:after="0" w:line="480" w:lineRule="auto"/>
        <w:ind w:left="786"/>
        <w:jc w:val="center"/>
        <w:rPr>
          <w:rFonts w:ascii="Times New Roman" w:hAnsi="Times New Roman" w:cs="Times New Roman"/>
          <w:b/>
          <w:sz w:val="24"/>
          <w:szCs w:val="24"/>
        </w:rPr>
      </w:pPr>
      <w:r w:rsidRPr="005A7155">
        <w:rPr>
          <w:rFonts w:ascii="Times New Roman" w:hAnsi="Times New Roman" w:cs="Times New Roman"/>
          <w:b/>
          <w:sz w:val="24"/>
          <w:szCs w:val="24"/>
        </w:rPr>
        <w:t xml:space="preserve"> Paradigma Penelitian</w:t>
      </w:r>
    </w:p>
    <w:p w:rsidR="0035757B" w:rsidRDefault="0035757B" w:rsidP="002F37DC">
      <w:pPr>
        <w:spacing w:after="0" w:line="480" w:lineRule="auto"/>
        <w:jc w:val="both"/>
        <w:rPr>
          <w:rFonts w:ascii="Times New Roman" w:hAnsi="Times New Roman" w:cs="Times New Roman"/>
          <w:sz w:val="24"/>
          <w:szCs w:val="24"/>
        </w:rPr>
      </w:pPr>
    </w:p>
    <w:p w:rsidR="0035757B" w:rsidRDefault="0028332A" w:rsidP="0035757B">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en-MY"/>
        </w:rPr>
        <w:pict>
          <v:shapetype id="_x0000_t32" coordsize="21600,21600" o:spt="32" o:oned="t" path="m,l21600,21600e" filled="f">
            <v:path arrowok="t" fillok="f" o:connecttype="none"/>
            <o:lock v:ext="edit" shapetype="t"/>
          </v:shapetype>
          <v:shape id="_x0000_s1031" type="#_x0000_t32" style="position:absolute;left:0;text-align:left;margin-left:158.1pt;margin-top:9pt;width:84pt;height:0;z-index:251663360" o:connectortype="straight">
            <v:stroke startarrow="block" endarrow="block"/>
          </v:shape>
        </w:pict>
      </w:r>
      <w:r w:rsidR="0035757B">
        <w:rPr>
          <w:rFonts w:ascii="Times New Roman" w:hAnsi="Times New Roman" w:cs="Times New Roman"/>
          <w:sz w:val="24"/>
          <w:szCs w:val="24"/>
        </w:rPr>
        <w:t>X</w:t>
      </w:r>
      <w:r w:rsidR="0035757B">
        <w:rPr>
          <w:rFonts w:ascii="Times New Roman" w:hAnsi="Times New Roman" w:cs="Times New Roman"/>
          <w:sz w:val="24"/>
          <w:szCs w:val="24"/>
        </w:rPr>
        <w:tab/>
      </w:r>
      <w:r w:rsidR="0035757B">
        <w:rPr>
          <w:rFonts w:ascii="Times New Roman" w:hAnsi="Times New Roman" w:cs="Times New Roman"/>
          <w:sz w:val="24"/>
          <w:szCs w:val="24"/>
        </w:rPr>
        <w:tab/>
      </w:r>
      <w:r w:rsidR="0035757B">
        <w:rPr>
          <w:rFonts w:ascii="Times New Roman" w:hAnsi="Times New Roman" w:cs="Times New Roman"/>
          <w:sz w:val="24"/>
          <w:szCs w:val="24"/>
        </w:rPr>
        <w:tab/>
        <w:t>Y</w:t>
      </w:r>
    </w:p>
    <w:p w:rsidR="0035757B" w:rsidRDefault="0035757B" w:rsidP="002F37DC">
      <w:pPr>
        <w:spacing w:after="0" w:line="480" w:lineRule="auto"/>
        <w:jc w:val="both"/>
        <w:rPr>
          <w:rFonts w:ascii="Times New Roman" w:hAnsi="Times New Roman" w:cs="Times New Roman"/>
          <w:sz w:val="24"/>
          <w:szCs w:val="24"/>
        </w:rPr>
      </w:pPr>
    </w:p>
    <w:p w:rsidR="0035757B" w:rsidRPr="0035757B" w:rsidRDefault="0035757B" w:rsidP="002F37D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35757B">
        <w:rPr>
          <w:rFonts w:ascii="Times New Roman" w:hAnsi="Times New Roman" w:cs="Times New Roman"/>
          <w:b/>
          <w:sz w:val="24"/>
          <w:szCs w:val="24"/>
        </w:rPr>
        <w:t>Keterangan :</w:t>
      </w:r>
      <w:proofErr w:type="gramEnd"/>
      <w:r w:rsidRPr="0035757B">
        <w:rPr>
          <w:rFonts w:ascii="Times New Roman" w:hAnsi="Times New Roman" w:cs="Times New Roman"/>
          <w:b/>
          <w:sz w:val="24"/>
          <w:szCs w:val="24"/>
        </w:rPr>
        <w:t xml:space="preserve"> </w:t>
      </w:r>
    </w:p>
    <w:p w:rsidR="002F37DC" w:rsidRDefault="002F37DC" w:rsidP="002F37D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X = Kualitas Pelayanan</w:t>
      </w:r>
    </w:p>
    <w:p w:rsidR="002F37DC" w:rsidRPr="004653EB" w:rsidRDefault="002F37DC" w:rsidP="006E190D">
      <w:pPr>
        <w:spacing w:line="480" w:lineRule="auto"/>
        <w:jc w:val="both"/>
        <w:rPr>
          <w:rFonts w:ascii="Times New Roman" w:hAnsi="Times New Roman" w:cs="Times New Roman"/>
          <w:sz w:val="24"/>
          <w:szCs w:val="24"/>
        </w:rPr>
      </w:pPr>
      <w:r>
        <w:rPr>
          <w:rFonts w:ascii="Times New Roman" w:hAnsi="Times New Roman" w:cs="Times New Roman"/>
          <w:sz w:val="24"/>
          <w:szCs w:val="24"/>
        </w:rPr>
        <w:tab/>
        <w:t>Y = Kepuasan Masyarakat</w:t>
      </w:r>
    </w:p>
    <w:p w:rsidR="004A1CB2" w:rsidRDefault="004A1CB2" w:rsidP="004A1CB2">
      <w:pPr>
        <w:pStyle w:val="ListParagraph"/>
        <w:spacing w:after="0" w:line="480" w:lineRule="auto"/>
        <w:ind w:left="1418"/>
        <w:jc w:val="both"/>
        <w:rPr>
          <w:rFonts w:ascii="Times New Roman" w:hAnsi="Times New Roman" w:cs="Times New Roman"/>
          <w:sz w:val="24"/>
          <w:szCs w:val="24"/>
        </w:rPr>
      </w:pPr>
    </w:p>
    <w:p w:rsidR="00EE3B06" w:rsidRDefault="00A7241B" w:rsidP="00D52965">
      <w:pPr>
        <w:pStyle w:val="ListParagraph"/>
        <w:numPr>
          <w:ilvl w:val="0"/>
          <w:numId w:val="33"/>
        </w:numPr>
        <w:spacing w:after="0" w:line="480" w:lineRule="auto"/>
        <w:ind w:left="709"/>
        <w:jc w:val="both"/>
        <w:rPr>
          <w:rFonts w:ascii="Times New Roman" w:hAnsi="Times New Roman" w:cs="Times New Roman"/>
          <w:b/>
          <w:sz w:val="24"/>
          <w:szCs w:val="24"/>
        </w:rPr>
      </w:pPr>
      <w:r w:rsidRPr="005C426C">
        <w:rPr>
          <w:rFonts w:ascii="Times New Roman" w:hAnsi="Times New Roman" w:cs="Times New Roman"/>
          <w:b/>
          <w:sz w:val="24"/>
          <w:szCs w:val="24"/>
        </w:rPr>
        <w:t>Lokasi dan Lamanya Penelitian</w:t>
      </w:r>
    </w:p>
    <w:p w:rsidR="00EE3B06" w:rsidRPr="00EE3B06" w:rsidRDefault="00EE3B06" w:rsidP="00EE3B06">
      <w:pPr>
        <w:pStyle w:val="ListParagraph"/>
        <w:numPr>
          <w:ilvl w:val="3"/>
          <w:numId w:val="19"/>
        </w:numPr>
        <w:spacing w:after="0" w:line="480" w:lineRule="auto"/>
        <w:ind w:left="1134"/>
        <w:jc w:val="both"/>
        <w:rPr>
          <w:rFonts w:ascii="Times New Roman" w:hAnsi="Times New Roman" w:cs="Times New Roman"/>
          <w:sz w:val="24"/>
          <w:szCs w:val="24"/>
        </w:rPr>
      </w:pPr>
      <w:r w:rsidRPr="00EE3B06">
        <w:rPr>
          <w:rFonts w:ascii="Times New Roman" w:hAnsi="Times New Roman" w:cs="Times New Roman"/>
          <w:sz w:val="24"/>
          <w:szCs w:val="24"/>
        </w:rPr>
        <w:t>Lokasi Penelitian</w:t>
      </w:r>
    </w:p>
    <w:p w:rsidR="00EE3B06" w:rsidRDefault="00EE3B06" w:rsidP="00EE3B06">
      <w:pPr>
        <w:pStyle w:val="ListParagraph"/>
        <w:spacing w:after="0" w:line="360" w:lineRule="auto"/>
        <w:ind w:left="1134"/>
        <w:jc w:val="both"/>
        <w:rPr>
          <w:rFonts w:ascii="Times New Roman" w:hAnsi="Times New Roman" w:cs="Times New Roman"/>
          <w:sz w:val="24"/>
          <w:szCs w:val="24"/>
        </w:rPr>
      </w:pPr>
      <w:r w:rsidRPr="00EE3B06">
        <w:rPr>
          <w:rFonts w:ascii="Times New Roman" w:hAnsi="Times New Roman" w:cs="Times New Roman"/>
          <w:sz w:val="24"/>
          <w:szCs w:val="24"/>
        </w:rPr>
        <w:t>Lokasi penelitian dilakukan pada Dinas Kependudukan dan Pencatatan Sipil Jl. Ambon No. 1B Telp</w:t>
      </w:r>
      <w:proofErr w:type="gramStart"/>
      <w:r w:rsidRPr="00EE3B06">
        <w:rPr>
          <w:rFonts w:ascii="Times New Roman" w:hAnsi="Times New Roman" w:cs="Times New Roman"/>
          <w:sz w:val="24"/>
          <w:szCs w:val="24"/>
        </w:rPr>
        <w:t>./</w:t>
      </w:r>
      <w:proofErr w:type="gramEnd"/>
      <w:r w:rsidRPr="00EE3B06">
        <w:rPr>
          <w:rFonts w:ascii="Times New Roman" w:hAnsi="Times New Roman" w:cs="Times New Roman"/>
          <w:sz w:val="24"/>
          <w:szCs w:val="24"/>
        </w:rPr>
        <w:t>Fax 4209891/4218695 Kota Bandung</w:t>
      </w:r>
      <w:r>
        <w:rPr>
          <w:rFonts w:ascii="Times New Roman" w:hAnsi="Times New Roman" w:cs="Times New Roman"/>
          <w:sz w:val="24"/>
          <w:szCs w:val="24"/>
        </w:rPr>
        <w:t>.</w:t>
      </w:r>
    </w:p>
    <w:p w:rsidR="00B97BB3" w:rsidRDefault="00B97BB3" w:rsidP="00EE3B06">
      <w:pPr>
        <w:pStyle w:val="ListParagraph"/>
        <w:spacing w:after="0" w:line="360" w:lineRule="auto"/>
        <w:ind w:left="1134"/>
        <w:jc w:val="both"/>
        <w:rPr>
          <w:rFonts w:ascii="Times New Roman" w:hAnsi="Times New Roman" w:cs="Times New Roman"/>
          <w:sz w:val="24"/>
          <w:szCs w:val="24"/>
        </w:rPr>
      </w:pPr>
    </w:p>
    <w:p w:rsidR="00EE3B06" w:rsidRDefault="00EE3B06" w:rsidP="00EE3B06">
      <w:pPr>
        <w:pStyle w:val="ListParagraph"/>
        <w:numPr>
          <w:ilvl w:val="3"/>
          <w:numId w:val="19"/>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Lamanya Penelitian</w:t>
      </w:r>
    </w:p>
    <w:p w:rsidR="00EE3B06" w:rsidRPr="00EE3B06" w:rsidRDefault="00EE3B06" w:rsidP="00EE3B06">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Lamanya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diperkirakan kurang lebih memakan waktu 6 bulan terhitung mulai januari 2016. </w:t>
      </w:r>
      <w:proofErr w:type="gramStart"/>
      <w:r>
        <w:rPr>
          <w:rFonts w:ascii="Times New Roman" w:hAnsi="Times New Roman" w:cs="Times New Roman"/>
          <w:sz w:val="24"/>
          <w:szCs w:val="24"/>
        </w:rPr>
        <w:t>Mulai dari tahap penjajagan, pelaksanaan, dan pembuatan.</w:t>
      </w:r>
      <w:proofErr w:type="gramEnd"/>
    </w:p>
    <w:p w:rsidR="00EF35B4" w:rsidRPr="005C426C" w:rsidRDefault="00EF35B4" w:rsidP="00D025DA">
      <w:pPr>
        <w:pStyle w:val="ListParagraph"/>
        <w:spacing w:after="0" w:line="480" w:lineRule="auto"/>
        <w:jc w:val="both"/>
        <w:rPr>
          <w:rFonts w:ascii="Times New Roman" w:hAnsi="Times New Roman" w:cs="Times New Roman"/>
          <w:b/>
          <w:sz w:val="24"/>
          <w:szCs w:val="24"/>
        </w:rPr>
      </w:pPr>
    </w:p>
    <w:sectPr w:rsidR="00EF35B4" w:rsidRPr="005C426C" w:rsidSect="00D025DA">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AF" w:rsidRDefault="00461AAF" w:rsidP="005067AE">
      <w:pPr>
        <w:spacing w:after="0" w:line="240" w:lineRule="auto"/>
      </w:pPr>
      <w:r>
        <w:separator/>
      </w:r>
    </w:p>
  </w:endnote>
  <w:endnote w:type="continuationSeparator" w:id="0">
    <w:p w:rsidR="00461AAF" w:rsidRDefault="00461AAF" w:rsidP="00506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B4" w:rsidRDefault="00EF35B4" w:rsidP="00EF35B4">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AF" w:rsidRDefault="00461AAF" w:rsidP="005067AE">
      <w:pPr>
        <w:spacing w:after="0" w:line="240" w:lineRule="auto"/>
      </w:pPr>
      <w:r>
        <w:separator/>
      </w:r>
    </w:p>
  </w:footnote>
  <w:footnote w:type="continuationSeparator" w:id="0">
    <w:p w:rsidR="00461AAF" w:rsidRDefault="00461AAF" w:rsidP="005067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701001"/>
      <w:docPartObj>
        <w:docPartGallery w:val="Page Numbers (Top of Page)"/>
        <w:docPartUnique/>
      </w:docPartObj>
    </w:sdtPr>
    <w:sdtContent>
      <w:p w:rsidR="00D025DA" w:rsidRDefault="0028332A">
        <w:pPr>
          <w:pStyle w:val="Header"/>
          <w:jc w:val="right"/>
        </w:pPr>
        <w:fldSimple w:instr=" PAGE   \* MERGEFORMAT ">
          <w:r w:rsidR="002163E7">
            <w:rPr>
              <w:noProof/>
            </w:rPr>
            <w:t>13</w:t>
          </w:r>
        </w:fldSimple>
      </w:p>
    </w:sdtContent>
  </w:sdt>
  <w:p w:rsidR="00D025DA" w:rsidRDefault="00D025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01D1"/>
    <w:multiLevelType w:val="hybridMultilevel"/>
    <w:tmpl w:val="AF98E1D8"/>
    <w:lvl w:ilvl="0" w:tplc="44090019">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nsid w:val="0AD94A85"/>
    <w:multiLevelType w:val="hybridMultilevel"/>
    <w:tmpl w:val="E9F63240"/>
    <w:lvl w:ilvl="0" w:tplc="51E2B310">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nsid w:val="136B276F"/>
    <w:multiLevelType w:val="hybridMultilevel"/>
    <w:tmpl w:val="B67C3B3E"/>
    <w:lvl w:ilvl="0" w:tplc="406A71CA">
      <w:start w:val="1"/>
      <w:numFmt w:val="lowerLetter"/>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3">
    <w:nsid w:val="13C8142C"/>
    <w:multiLevelType w:val="hybridMultilevel"/>
    <w:tmpl w:val="BB2AC9CC"/>
    <w:lvl w:ilvl="0" w:tplc="4409000F">
      <w:start w:val="1"/>
      <w:numFmt w:val="decimal"/>
      <w:lvlText w:val="%1."/>
      <w:lvlJc w:val="left"/>
      <w:pPr>
        <w:ind w:left="1778" w:hanging="360"/>
      </w:pPr>
      <w:rPr>
        <w:rFonts w:hint="default"/>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4">
    <w:nsid w:val="15132A25"/>
    <w:multiLevelType w:val="hybridMultilevel"/>
    <w:tmpl w:val="BC14CF3C"/>
    <w:lvl w:ilvl="0" w:tplc="0438401C">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5">
    <w:nsid w:val="17BD678F"/>
    <w:multiLevelType w:val="hybridMultilevel"/>
    <w:tmpl w:val="32DEB9BA"/>
    <w:lvl w:ilvl="0" w:tplc="EC1E0020">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6">
    <w:nsid w:val="21253673"/>
    <w:multiLevelType w:val="hybridMultilevel"/>
    <w:tmpl w:val="48E4E626"/>
    <w:lvl w:ilvl="0" w:tplc="44090019">
      <w:start w:val="1"/>
      <w:numFmt w:val="lowerLetter"/>
      <w:lvlText w:val="%1."/>
      <w:lvlJc w:val="left"/>
      <w:pPr>
        <w:ind w:left="2138" w:hanging="360"/>
      </w:pPr>
    </w:lvl>
    <w:lvl w:ilvl="1" w:tplc="44090019" w:tentative="1">
      <w:start w:val="1"/>
      <w:numFmt w:val="lowerLetter"/>
      <w:lvlText w:val="%2."/>
      <w:lvlJc w:val="left"/>
      <w:pPr>
        <w:ind w:left="2858" w:hanging="360"/>
      </w:pPr>
    </w:lvl>
    <w:lvl w:ilvl="2" w:tplc="4409001B" w:tentative="1">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7">
    <w:nsid w:val="229575DB"/>
    <w:multiLevelType w:val="hybridMultilevel"/>
    <w:tmpl w:val="168A1E80"/>
    <w:lvl w:ilvl="0" w:tplc="7AA47810">
      <w:start w:val="1"/>
      <w:numFmt w:val="decimal"/>
      <w:lvlText w:val="%1."/>
      <w:lvlJc w:val="left"/>
      <w:pPr>
        <w:tabs>
          <w:tab w:val="num" w:pos="1003"/>
        </w:tabs>
        <w:ind w:left="1003" w:hanging="283"/>
      </w:pPr>
      <w:rPr>
        <w:rFonts w:ascii="Times New Roman" w:eastAsia="Times New Roman" w:hAnsi="Times New Roman" w:cs="Times New Roman"/>
      </w:rPr>
    </w:lvl>
    <w:lvl w:ilvl="1" w:tplc="04090019">
      <w:start w:val="1"/>
      <w:numFmt w:val="lowerLetter"/>
      <w:lvlText w:val="%2."/>
      <w:lvlJc w:val="left"/>
      <w:pPr>
        <w:tabs>
          <w:tab w:val="num" w:pos="1876"/>
        </w:tabs>
        <w:ind w:left="1876" w:hanging="360"/>
      </w:pPr>
    </w:lvl>
    <w:lvl w:ilvl="2" w:tplc="0409001B">
      <w:start w:val="1"/>
      <w:numFmt w:val="lowerRoman"/>
      <w:lvlText w:val="%3."/>
      <w:lvlJc w:val="right"/>
      <w:pPr>
        <w:tabs>
          <w:tab w:val="num" w:pos="2596"/>
        </w:tabs>
        <w:ind w:left="2596" w:hanging="180"/>
      </w:pPr>
    </w:lvl>
    <w:lvl w:ilvl="3" w:tplc="0409000F">
      <w:start w:val="1"/>
      <w:numFmt w:val="decimal"/>
      <w:lvlText w:val="%4."/>
      <w:lvlJc w:val="left"/>
      <w:pPr>
        <w:tabs>
          <w:tab w:val="num" w:pos="3316"/>
        </w:tabs>
        <w:ind w:left="3316" w:hanging="360"/>
      </w:pPr>
    </w:lvl>
    <w:lvl w:ilvl="4" w:tplc="04090019">
      <w:start w:val="1"/>
      <w:numFmt w:val="lowerLetter"/>
      <w:lvlText w:val="%5."/>
      <w:lvlJc w:val="left"/>
      <w:pPr>
        <w:tabs>
          <w:tab w:val="num" w:pos="4036"/>
        </w:tabs>
        <w:ind w:left="4036" w:hanging="360"/>
      </w:pPr>
    </w:lvl>
    <w:lvl w:ilvl="5" w:tplc="0409001B">
      <w:start w:val="1"/>
      <w:numFmt w:val="lowerRoman"/>
      <w:lvlText w:val="%6."/>
      <w:lvlJc w:val="right"/>
      <w:pPr>
        <w:tabs>
          <w:tab w:val="num" w:pos="4756"/>
        </w:tabs>
        <w:ind w:left="4756" w:hanging="180"/>
      </w:pPr>
    </w:lvl>
    <w:lvl w:ilvl="6" w:tplc="0409000F">
      <w:start w:val="1"/>
      <w:numFmt w:val="decimal"/>
      <w:lvlText w:val="%7."/>
      <w:lvlJc w:val="left"/>
      <w:pPr>
        <w:tabs>
          <w:tab w:val="num" w:pos="5476"/>
        </w:tabs>
        <w:ind w:left="5476" w:hanging="360"/>
      </w:pPr>
    </w:lvl>
    <w:lvl w:ilvl="7" w:tplc="04090019">
      <w:start w:val="1"/>
      <w:numFmt w:val="lowerLetter"/>
      <w:lvlText w:val="%8."/>
      <w:lvlJc w:val="left"/>
      <w:pPr>
        <w:tabs>
          <w:tab w:val="num" w:pos="6196"/>
        </w:tabs>
        <w:ind w:left="6196" w:hanging="360"/>
      </w:pPr>
    </w:lvl>
    <w:lvl w:ilvl="8" w:tplc="0409001B">
      <w:start w:val="1"/>
      <w:numFmt w:val="lowerRoman"/>
      <w:lvlText w:val="%9."/>
      <w:lvlJc w:val="right"/>
      <w:pPr>
        <w:tabs>
          <w:tab w:val="num" w:pos="6916"/>
        </w:tabs>
        <w:ind w:left="6916" w:hanging="180"/>
      </w:pPr>
    </w:lvl>
  </w:abstractNum>
  <w:abstractNum w:abstractNumId="8">
    <w:nsid w:val="230944A3"/>
    <w:multiLevelType w:val="hybridMultilevel"/>
    <w:tmpl w:val="FE1C0394"/>
    <w:lvl w:ilvl="0" w:tplc="D3EA33A0">
      <w:start w:val="1"/>
      <w:numFmt w:val="lowerLetter"/>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9">
    <w:nsid w:val="251F59AA"/>
    <w:multiLevelType w:val="hybridMultilevel"/>
    <w:tmpl w:val="6EA298AE"/>
    <w:lvl w:ilvl="0" w:tplc="ED36F6FA">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nsid w:val="2C8700F1"/>
    <w:multiLevelType w:val="hybridMultilevel"/>
    <w:tmpl w:val="618CC72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2F004171"/>
    <w:multiLevelType w:val="hybridMultilevel"/>
    <w:tmpl w:val="E7F40B14"/>
    <w:lvl w:ilvl="0" w:tplc="4409000F">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nsid w:val="30E16B77"/>
    <w:multiLevelType w:val="hybridMultilevel"/>
    <w:tmpl w:val="D52C8840"/>
    <w:lvl w:ilvl="0" w:tplc="75747AC8">
      <w:start w:val="1"/>
      <w:numFmt w:val="decimal"/>
      <w:lvlText w:val="%1."/>
      <w:lvlJc w:val="left"/>
      <w:pPr>
        <w:ind w:left="1353" w:hanging="360"/>
      </w:pPr>
      <w:rPr>
        <w:rFonts w:hint="default"/>
      </w:rPr>
    </w:lvl>
    <w:lvl w:ilvl="1" w:tplc="44090019" w:tentative="1">
      <w:start w:val="1"/>
      <w:numFmt w:val="lowerLetter"/>
      <w:lvlText w:val="%2."/>
      <w:lvlJc w:val="left"/>
      <w:pPr>
        <w:ind w:left="2073" w:hanging="360"/>
      </w:pPr>
    </w:lvl>
    <w:lvl w:ilvl="2" w:tplc="4409001B" w:tentative="1">
      <w:start w:val="1"/>
      <w:numFmt w:val="lowerRoman"/>
      <w:lvlText w:val="%3."/>
      <w:lvlJc w:val="right"/>
      <w:pPr>
        <w:ind w:left="2793" w:hanging="180"/>
      </w:pPr>
    </w:lvl>
    <w:lvl w:ilvl="3" w:tplc="4409000F" w:tentative="1">
      <w:start w:val="1"/>
      <w:numFmt w:val="decimal"/>
      <w:lvlText w:val="%4."/>
      <w:lvlJc w:val="left"/>
      <w:pPr>
        <w:ind w:left="3513" w:hanging="360"/>
      </w:pPr>
    </w:lvl>
    <w:lvl w:ilvl="4" w:tplc="44090019" w:tentative="1">
      <w:start w:val="1"/>
      <w:numFmt w:val="lowerLetter"/>
      <w:lvlText w:val="%5."/>
      <w:lvlJc w:val="left"/>
      <w:pPr>
        <w:ind w:left="4233" w:hanging="360"/>
      </w:pPr>
    </w:lvl>
    <w:lvl w:ilvl="5" w:tplc="4409001B" w:tentative="1">
      <w:start w:val="1"/>
      <w:numFmt w:val="lowerRoman"/>
      <w:lvlText w:val="%6."/>
      <w:lvlJc w:val="right"/>
      <w:pPr>
        <w:ind w:left="4953" w:hanging="180"/>
      </w:pPr>
    </w:lvl>
    <w:lvl w:ilvl="6" w:tplc="4409000F" w:tentative="1">
      <w:start w:val="1"/>
      <w:numFmt w:val="decimal"/>
      <w:lvlText w:val="%7."/>
      <w:lvlJc w:val="left"/>
      <w:pPr>
        <w:ind w:left="5673" w:hanging="360"/>
      </w:pPr>
    </w:lvl>
    <w:lvl w:ilvl="7" w:tplc="44090019" w:tentative="1">
      <w:start w:val="1"/>
      <w:numFmt w:val="lowerLetter"/>
      <w:lvlText w:val="%8."/>
      <w:lvlJc w:val="left"/>
      <w:pPr>
        <w:ind w:left="6393" w:hanging="360"/>
      </w:pPr>
    </w:lvl>
    <w:lvl w:ilvl="8" w:tplc="4409001B" w:tentative="1">
      <w:start w:val="1"/>
      <w:numFmt w:val="lowerRoman"/>
      <w:lvlText w:val="%9."/>
      <w:lvlJc w:val="right"/>
      <w:pPr>
        <w:ind w:left="7113" w:hanging="180"/>
      </w:pPr>
    </w:lvl>
  </w:abstractNum>
  <w:abstractNum w:abstractNumId="13">
    <w:nsid w:val="31745DFE"/>
    <w:multiLevelType w:val="hybridMultilevel"/>
    <w:tmpl w:val="615A1628"/>
    <w:lvl w:ilvl="0" w:tplc="9DF8D990">
      <w:start w:val="1"/>
      <w:numFmt w:val="low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34F42B4F"/>
    <w:multiLevelType w:val="hybridMultilevel"/>
    <w:tmpl w:val="279AB81C"/>
    <w:lvl w:ilvl="0" w:tplc="B762DDAE">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nsid w:val="38D50EB0"/>
    <w:multiLevelType w:val="hybridMultilevel"/>
    <w:tmpl w:val="0C52FF4E"/>
    <w:lvl w:ilvl="0" w:tplc="2FE0064C">
      <w:start w:val="1"/>
      <w:numFmt w:val="lowerLetter"/>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6">
    <w:nsid w:val="3C9A32A9"/>
    <w:multiLevelType w:val="hybridMultilevel"/>
    <w:tmpl w:val="8DE4FDE0"/>
    <w:lvl w:ilvl="0" w:tplc="B762DDAE">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7">
    <w:nsid w:val="3EA16BDF"/>
    <w:multiLevelType w:val="hybridMultilevel"/>
    <w:tmpl w:val="34B46278"/>
    <w:lvl w:ilvl="0" w:tplc="4409000F">
      <w:start w:val="1"/>
      <w:numFmt w:val="decimal"/>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8">
    <w:nsid w:val="4AFD04F1"/>
    <w:multiLevelType w:val="hybridMultilevel"/>
    <w:tmpl w:val="BD700824"/>
    <w:lvl w:ilvl="0" w:tplc="9B5A5A3A">
      <w:start w:val="1"/>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nsid w:val="4B582895"/>
    <w:multiLevelType w:val="hybridMultilevel"/>
    <w:tmpl w:val="7590AB66"/>
    <w:lvl w:ilvl="0" w:tplc="7EA89B3A">
      <w:start w:val="5"/>
      <w:numFmt w:val="upperLetter"/>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20">
    <w:nsid w:val="4DE479E1"/>
    <w:multiLevelType w:val="hybridMultilevel"/>
    <w:tmpl w:val="18026C62"/>
    <w:lvl w:ilvl="0" w:tplc="93128E56">
      <w:start w:val="1"/>
      <w:numFmt w:val="lowerLetter"/>
      <w:lvlText w:val="%1."/>
      <w:lvlJc w:val="left"/>
      <w:pPr>
        <w:ind w:left="1374" w:hanging="360"/>
      </w:pPr>
      <w:rPr>
        <w:rFonts w:hint="default"/>
      </w:rPr>
    </w:lvl>
    <w:lvl w:ilvl="1" w:tplc="44090019" w:tentative="1">
      <w:start w:val="1"/>
      <w:numFmt w:val="lowerLetter"/>
      <w:lvlText w:val="%2."/>
      <w:lvlJc w:val="left"/>
      <w:pPr>
        <w:ind w:left="2094" w:hanging="360"/>
      </w:pPr>
    </w:lvl>
    <w:lvl w:ilvl="2" w:tplc="4409001B" w:tentative="1">
      <w:start w:val="1"/>
      <w:numFmt w:val="lowerRoman"/>
      <w:lvlText w:val="%3."/>
      <w:lvlJc w:val="right"/>
      <w:pPr>
        <w:ind w:left="2814" w:hanging="180"/>
      </w:pPr>
    </w:lvl>
    <w:lvl w:ilvl="3" w:tplc="4409000F" w:tentative="1">
      <w:start w:val="1"/>
      <w:numFmt w:val="decimal"/>
      <w:lvlText w:val="%4."/>
      <w:lvlJc w:val="left"/>
      <w:pPr>
        <w:ind w:left="3534" w:hanging="360"/>
      </w:pPr>
    </w:lvl>
    <w:lvl w:ilvl="4" w:tplc="44090019" w:tentative="1">
      <w:start w:val="1"/>
      <w:numFmt w:val="lowerLetter"/>
      <w:lvlText w:val="%5."/>
      <w:lvlJc w:val="left"/>
      <w:pPr>
        <w:ind w:left="4254" w:hanging="360"/>
      </w:pPr>
    </w:lvl>
    <w:lvl w:ilvl="5" w:tplc="4409001B" w:tentative="1">
      <w:start w:val="1"/>
      <w:numFmt w:val="lowerRoman"/>
      <w:lvlText w:val="%6."/>
      <w:lvlJc w:val="right"/>
      <w:pPr>
        <w:ind w:left="4974" w:hanging="180"/>
      </w:pPr>
    </w:lvl>
    <w:lvl w:ilvl="6" w:tplc="4409000F" w:tentative="1">
      <w:start w:val="1"/>
      <w:numFmt w:val="decimal"/>
      <w:lvlText w:val="%7."/>
      <w:lvlJc w:val="left"/>
      <w:pPr>
        <w:ind w:left="5694" w:hanging="360"/>
      </w:pPr>
    </w:lvl>
    <w:lvl w:ilvl="7" w:tplc="44090019" w:tentative="1">
      <w:start w:val="1"/>
      <w:numFmt w:val="lowerLetter"/>
      <w:lvlText w:val="%8."/>
      <w:lvlJc w:val="left"/>
      <w:pPr>
        <w:ind w:left="6414" w:hanging="360"/>
      </w:pPr>
    </w:lvl>
    <w:lvl w:ilvl="8" w:tplc="4409001B" w:tentative="1">
      <w:start w:val="1"/>
      <w:numFmt w:val="lowerRoman"/>
      <w:lvlText w:val="%9."/>
      <w:lvlJc w:val="right"/>
      <w:pPr>
        <w:ind w:left="7134" w:hanging="180"/>
      </w:pPr>
    </w:lvl>
  </w:abstractNum>
  <w:abstractNum w:abstractNumId="21">
    <w:nsid w:val="52985CFF"/>
    <w:multiLevelType w:val="hybridMultilevel"/>
    <w:tmpl w:val="13B8C8C4"/>
    <w:lvl w:ilvl="0" w:tplc="7B723FFC">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2">
    <w:nsid w:val="55585FBD"/>
    <w:multiLevelType w:val="hybridMultilevel"/>
    <w:tmpl w:val="EF1CC886"/>
    <w:lvl w:ilvl="0" w:tplc="513CF34A">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3">
    <w:nsid w:val="57EF2245"/>
    <w:multiLevelType w:val="hybridMultilevel"/>
    <w:tmpl w:val="DC7AF450"/>
    <w:lvl w:ilvl="0" w:tplc="4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4">
    <w:nsid w:val="58EF176B"/>
    <w:multiLevelType w:val="hybridMultilevel"/>
    <w:tmpl w:val="3D2C0E7C"/>
    <w:lvl w:ilvl="0" w:tplc="9B5A5A3A">
      <w:start w:val="1"/>
      <w:numFmt w:val="upperLetter"/>
      <w:lvlText w:val="%1."/>
      <w:lvlJc w:val="left"/>
      <w:pPr>
        <w:ind w:left="180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5">
    <w:nsid w:val="5F5C1756"/>
    <w:multiLevelType w:val="hybridMultilevel"/>
    <w:tmpl w:val="C1BE4500"/>
    <w:lvl w:ilvl="0" w:tplc="B55AD674">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6">
    <w:nsid w:val="65FB263A"/>
    <w:multiLevelType w:val="hybridMultilevel"/>
    <w:tmpl w:val="66F0A0E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6BBB2443"/>
    <w:multiLevelType w:val="hybridMultilevel"/>
    <w:tmpl w:val="665AFD7C"/>
    <w:lvl w:ilvl="0" w:tplc="619C0880">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8">
    <w:nsid w:val="6D1D46AC"/>
    <w:multiLevelType w:val="hybridMultilevel"/>
    <w:tmpl w:val="FF08648A"/>
    <w:lvl w:ilvl="0" w:tplc="9B5A5A3A">
      <w:start w:val="1"/>
      <w:numFmt w:val="upperLetter"/>
      <w:lvlText w:val="%1."/>
      <w:lvlJc w:val="left"/>
      <w:pPr>
        <w:ind w:left="180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9">
    <w:nsid w:val="6FE97EBC"/>
    <w:multiLevelType w:val="hybridMultilevel"/>
    <w:tmpl w:val="C51C7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792D036B"/>
    <w:multiLevelType w:val="hybridMultilevel"/>
    <w:tmpl w:val="388CACF4"/>
    <w:lvl w:ilvl="0" w:tplc="609829AC">
      <w:start w:val="1"/>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1">
    <w:nsid w:val="7C03436B"/>
    <w:multiLevelType w:val="hybridMultilevel"/>
    <w:tmpl w:val="9BC2E44A"/>
    <w:lvl w:ilvl="0" w:tplc="6ED082EE">
      <w:start w:val="1"/>
      <w:numFmt w:val="decimal"/>
      <w:lvlText w:val="%1."/>
      <w:lvlJc w:val="left"/>
      <w:pPr>
        <w:ind w:left="1070" w:hanging="360"/>
      </w:pPr>
      <w:rPr>
        <w:rFonts w:hint="default"/>
        <w:i w:val="0"/>
      </w:rPr>
    </w:lvl>
    <w:lvl w:ilvl="1" w:tplc="44090019">
      <w:start w:val="1"/>
      <w:numFmt w:val="lowerLetter"/>
      <w:lvlText w:val="%2."/>
      <w:lvlJc w:val="left"/>
      <w:pPr>
        <w:ind w:left="1790" w:hanging="360"/>
      </w:pPr>
    </w:lvl>
    <w:lvl w:ilvl="2" w:tplc="4409001B" w:tentative="1">
      <w:start w:val="1"/>
      <w:numFmt w:val="lowerRoman"/>
      <w:lvlText w:val="%3."/>
      <w:lvlJc w:val="right"/>
      <w:pPr>
        <w:ind w:left="2510" w:hanging="180"/>
      </w:pPr>
    </w:lvl>
    <w:lvl w:ilvl="3" w:tplc="4409000F" w:tentative="1">
      <w:start w:val="1"/>
      <w:numFmt w:val="decimal"/>
      <w:lvlText w:val="%4."/>
      <w:lvlJc w:val="left"/>
      <w:pPr>
        <w:ind w:left="3230" w:hanging="360"/>
      </w:pPr>
    </w:lvl>
    <w:lvl w:ilvl="4" w:tplc="44090019" w:tentative="1">
      <w:start w:val="1"/>
      <w:numFmt w:val="lowerLetter"/>
      <w:lvlText w:val="%5."/>
      <w:lvlJc w:val="left"/>
      <w:pPr>
        <w:ind w:left="3950" w:hanging="360"/>
      </w:pPr>
    </w:lvl>
    <w:lvl w:ilvl="5" w:tplc="4409001B" w:tentative="1">
      <w:start w:val="1"/>
      <w:numFmt w:val="lowerRoman"/>
      <w:lvlText w:val="%6."/>
      <w:lvlJc w:val="right"/>
      <w:pPr>
        <w:ind w:left="4670" w:hanging="180"/>
      </w:pPr>
    </w:lvl>
    <w:lvl w:ilvl="6" w:tplc="4409000F" w:tentative="1">
      <w:start w:val="1"/>
      <w:numFmt w:val="decimal"/>
      <w:lvlText w:val="%7."/>
      <w:lvlJc w:val="left"/>
      <w:pPr>
        <w:ind w:left="5390" w:hanging="360"/>
      </w:pPr>
    </w:lvl>
    <w:lvl w:ilvl="7" w:tplc="44090019" w:tentative="1">
      <w:start w:val="1"/>
      <w:numFmt w:val="lowerLetter"/>
      <w:lvlText w:val="%8."/>
      <w:lvlJc w:val="left"/>
      <w:pPr>
        <w:ind w:left="6110" w:hanging="360"/>
      </w:pPr>
    </w:lvl>
    <w:lvl w:ilvl="8" w:tplc="4409001B" w:tentative="1">
      <w:start w:val="1"/>
      <w:numFmt w:val="lowerRoman"/>
      <w:lvlText w:val="%9."/>
      <w:lvlJc w:val="right"/>
      <w:pPr>
        <w:ind w:left="6830" w:hanging="180"/>
      </w:pPr>
    </w:lvl>
  </w:abstractNum>
  <w:abstractNum w:abstractNumId="32">
    <w:nsid w:val="7FF946D3"/>
    <w:multiLevelType w:val="hybridMultilevel"/>
    <w:tmpl w:val="3CBA1F62"/>
    <w:lvl w:ilvl="0" w:tplc="76ECDE6A">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9"/>
  </w:num>
  <w:num w:numId="2">
    <w:abstractNumId w:val="30"/>
  </w:num>
  <w:num w:numId="3">
    <w:abstractNumId w:val="3"/>
  </w:num>
  <w:num w:numId="4">
    <w:abstractNumId w:val="13"/>
  </w:num>
  <w:num w:numId="5">
    <w:abstractNumId w:val="25"/>
  </w:num>
  <w:num w:numId="6">
    <w:abstractNumId w:val="8"/>
  </w:num>
  <w:num w:numId="7">
    <w:abstractNumId w:val="2"/>
  </w:num>
  <w:num w:numId="8">
    <w:abstractNumId w:val="5"/>
  </w:num>
  <w:num w:numId="9">
    <w:abstractNumId w:val="15"/>
  </w:num>
  <w:num w:numId="10">
    <w:abstractNumId w:val="17"/>
  </w:num>
  <w:num w:numId="11">
    <w:abstractNumId w:val="27"/>
  </w:num>
  <w:num w:numId="12">
    <w:abstractNumId w:val="4"/>
  </w:num>
  <w:num w:numId="13">
    <w:abstractNumId w:val="21"/>
  </w:num>
  <w:num w:numId="14">
    <w:abstractNumId w:val="20"/>
  </w:num>
  <w:num w:numId="15">
    <w:abstractNumId w:val="1"/>
  </w:num>
  <w:num w:numId="16">
    <w:abstractNumId w:val="9"/>
  </w:num>
  <w:num w:numId="17">
    <w:abstractNumId w:val="12"/>
  </w:num>
  <w:num w:numId="18">
    <w:abstractNumId w:val="31"/>
  </w:num>
  <w:num w:numId="19">
    <w:abstractNumId w:val="3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6"/>
  </w:num>
  <w:num w:numId="23">
    <w:abstractNumId w:val="16"/>
  </w:num>
  <w:num w:numId="24">
    <w:abstractNumId w:val="19"/>
  </w:num>
  <w:num w:numId="25">
    <w:abstractNumId w:val="10"/>
  </w:num>
  <w:num w:numId="26">
    <w:abstractNumId w:val="14"/>
  </w:num>
  <w:num w:numId="27">
    <w:abstractNumId w:val="11"/>
  </w:num>
  <w:num w:numId="28">
    <w:abstractNumId w:val="22"/>
  </w:num>
  <w:num w:numId="29">
    <w:abstractNumId w:val="6"/>
  </w:num>
  <w:num w:numId="30">
    <w:abstractNumId w:val="23"/>
  </w:num>
  <w:num w:numId="31">
    <w:abstractNumId w:val="18"/>
  </w:num>
  <w:num w:numId="32">
    <w:abstractNumId w:val="28"/>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AE5255"/>
    <w:rsid w:val="00021DE7"/>
    <w:rsid w:val="00024A78"/>
    <w:rsid w:val="000B14F2"/>
    <w:rsid w:val="001118D2"/>
    <w:rsid w:val="0015403C"/>
    <w:rsid w:val="00172379"/>
    <w:rsid w:val="001A0044"/>
    <w:rsid w:val="001D0673"/>
    <w:rsid w:val="001E34E6"/>
    <w:rsid w:val="001E5164"/>
    <w:rsid w:val="002163E7"/>
    <w:rsid w:val="00222335"/>
    <w:rsid w:val="00225793"/>
    <w:rsid w:val="00246B13"/>
    <w:rsid w:val="00280A37"/>
    <w:rsid w:val="0028332A"/>
    <w:rsid w:val="00292B8E"/>
    <w:rsid w:val="002F37DC"/>
    <w:rsid w:val="00300C0C"/>
    <w:rsid w:val="0033227A"/>
    <w:rsid w:val="0035757B"/>
    <w:rsid w:val="003706AF"/>
    <w:rsid w:val="00393B4D"/>
    <w:rsid w:val="003A215F"/>
    <w:rsid w:val="003A2FF4"/>
    <w:rsid w:val="003C55F7"/>
    <w:rsid w:val="003D6306"/>
    <w:rsid w:val="003E7E8A"/>
    <w:rsid w:val="0040541B"/>
    <w:rsid w:val="00461AAF"/>
    <w:rsid w:val="004A1CB2"/>
    <w:rsid w:val="004B3810"/>
    <w:rsid w:val="004F29F3"/>
    <w:rsid w:val="00502B7B"/>
    <w:rsid w:val="005067AE"/>
    <w:rsid w:val="00516B75"/>
    <w:rsid w:val="0053482D"/>
    <w:rsid w:val="005B7560"/>
    <w:rsid w:val="005C426C"/>
    <w:rsid w:val="005D7727"/>
    <w:rsid w:val="005D7CE0"/>
    <w:rsid w:val="005F7E4A"/>
    <w:rsid w:val="00696253"/>
    <w:rsid w:val="006B4152"/>
    <w:rsid w:val="006E0E22"/>
    <w:rsid w:val="006E190D"/>
    <w:rsid w:val="006F72BB"/>
    <w:rsid w:val="00797A1A"/>
    <w:rsid w:val="007A1F91"/>
    <w:rsid w:val="007B03F1"/>
    <w:rsid w:val="007B2A1C"/>
    <w:rsid w:val="007F0771"/>
    <w:rsid w:val="008013D2"/>
    <w:rsid w:val="0082046B"/>
    <w:rsid w:val="00833B52"/>
    <w:rsid w:val="00843F72"/>
    <w:rsid w:val="008D5B30"/>
    <w:rsid w:val="00916B1A"/>
    <w:rsid w:val="00955224"/>
    <w:rsid w:val="00960BA4"/>
    <w:rsid w:val="009B57FC"/>
    <w:rsid w:val="009D012B"/>
    <w:rsid w:val="009E0822"/>
    <w:rsid w:val="00A7241B"/>
    <w:rsid w:val="00AC4CD1"/>
    <w:rsid w:val="00AE5255"/>
    <w:rsid w:val="00B11527"/>
    <w:rsid w:val="00B42DA4"/>
    <w:rsid w:val="00B71A85"/>
    <w:rsid w:val="00B969B6"/>
    <w:rsid w:val="00B97BB3"/>
    <w:rsid w:val="00BF68BB"/>
    <w:rsid w:val="00C528F3"/>
    <w:rsid w:val="00CB5DAC"/>
    <w:rsid w:val="00CD5FD9"/>
    <w:rsid w:val="00CE4A77"/>
    <w:rsid w:val="00D025DA"/>
    <w:rsid w:val="00D52965"/>
    <w:rsid w:val="00DA3A20"/>
    <w:rsid w:val="00DA573A"/>
    <w:rsid w:val="00E04B17"/>
    <w:rsid w:val="00E345B5"/>
    <w:rsid w:val="00E66ED4"/>
    <w:rsid w:val="00E73D3A"/>
    <w:rsid w:val="00E816AA"/>
    <w:rsid w:val="00E85D0B"/>
    <w:rsid w:val="00E90220"/>
    <w:rsid w:val="00EA293B"/>
    <w:rsid w:val="00EE3B06"/>
    <w:rsid w:val="00EF35B4"/>
    <w:rsid w:val="00EF61E6"/>
    <w:rsid w:val="00F5733B"/>
    <w:rsid w:val="00F661AF"/>
    <w:rsid w:val="00F751F7"/>
    <w:rsid w:val="00FA0C50"/>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255"/>
    <w:pPr>
      <w:ind w:left="720"/>
      <w:contextualSpacing/>
    </w:pPr>
  </w:style>
  <w:style w:type="paragraph" w:customStyle="1" w:styleId="CM45">
    <w:name w:val="CM45"/>
    <w:basedOn w:val="Normal"/>
    <w:next w:val="Normal"/>
    <w:uiPriority w:val="99"/>
    <w:rsid w:val="00833B52"/>
    <w:pPr>
      <w:widowControl w:val="0"/>
      <w:autoSpaceDE w:val="0"/>
      <w:autoSpaceDN w:val="0"/>
      <w:adjustRightInd w:val="0"/>
      <w:spacing w:after="85" w:line="240" w:lineRule="auto"/>
    </w:pPr>
    <w:rPr>
      <w:rFonts w:ascii="Arial" w:eastAsiaTheme="minorEastAsia" w:hAnsi="Arial" w:cs="Arial"/>
      <w:sz w:val="24"/>
      <w:szCs w:val="24"/>
      <w:lang w:val="id-ID" w:eastAsia="id-ID"/>
    </w:rPr>
  </w:style>
  <w:style w:type="table" w:customStyle="1" w:styleId="TableGrid1">
    <w:name w:val="Table Grid1"/>
    <w:basedOn w:val="TableNormal"/>
    <w:uiPriority w:val="59"/>
    <w:rsid w:val="002F37D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DC"/>
    <w:rPr>
      <w:rFonts w:ascii="Tahoma" w:hAnsi="Tahoma" w:cs="Tahoma"/>
      <w:sz w:val="16"/>
      <w:szCs w:val="16"/>
    </w:rPr>
  </w:style>
  <w:style w:type="paragraph" w:styleId="Header">
    <w:name w:val="header"/>
    <w:basedOn w:val="Normal"/>
    <w:link w:val="HeaderChar"/>
    <w:uiPriority w:val="99"/>
    <w:unhideWhenUsed/>
    <w:rsid w:val="00506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7AE"/>
  </w:style>
  <w:style w:type="paragraph" w:styleId="Footer">
    <w:name w:val="footer"/>
    <w:basedOn w:val="Normal"/>
    <w:link w:val="FooterChar"/>
    <w:uiPriority w:val="99"/>
    <w:semiHidden/>
    <w:unhideWhenUsed/>
    <w:rsid w:val="005067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67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C284-1217-4122-A4E1-2302A371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numan nugraha</dc:creator>
  <cp:lastModifiedBy>numan nugraha</cp:lastModifiedBy>
  <cp:revision>18</cp:revision>
  <dcterms:created xsi:type="dcterms:W3CDTF">2016-02-13T02:10:00Z</dcterms:created>
  <dcterms:modified xsi:type="dcterms:W3CDTF">2016-08-25T09:53:00Z</dcterms:modified>
</cp:coreProperties>
</file>