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C" w:rsidRDefault="0053128C" w:rsidP="0053128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48D4">
        <w:rPr>
          <w:rFonts w:ascii="Times New Roman" w:hAnsi="Times New Roman" w:cs="Times New Roman"/>
          <w:b/>
          <w:bCs/>
        </w:rPr>
        <w:t>Daftar Pustaka</w:t>
      </w:r>
    </w:p>
    <w:p w:rsidR="0053128C" w:rsidRDefault="0053128C" w:rsidP="0053128C">
      <w:pPr>
        <w:spacing w:line="360" w:lineRule="auto"/>
        <w:rPr>
          <w:rFonts w:ascii="Times New Roman" w:hAnsi="Times New Roman" w:cs="Times New Roman"/>
        </w:rPr>
      </w:pPr>
    </w:p>
    <w:p w:rsidR="0053128C" w:rsidRDefault="0053128C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Anggoro, Toha, M. (2002). </w:t>
      </w:r>
      <w:r>
        <w:rPr>
          <w:rFonts w:ascii="Times New Roman" w:hAnsi="Times New Roman" w:cs="Times New Roman"/>
          <w:i/>
          <w:iCs/>
        </w:rPr>
        <w:t xml:space="preserve">Metode Penelitian. </w:t>
      </w:r>
      <w:r>
        <w:rPr>
          <w:rFonts w:ascii="Times New Roman" w:hAnsi="Times New Roman" w:cs="Times New Roman"/>
        </w:rPr>
        <w:t>Jakarta :  Universitas Terbuka.</w:t>
      </w:r>
    </w:p>
    <w:p w:rsidR="0053128C" w:rsidRDefault="0053128C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 Standar Nasional Pendidikan, (2006). </w:t>
      </w:r>
      <w:r>
        <w:rPr>
          <w:rFonts w:ascii="Times New Roman" w:hAnsi="Times New Roman" w:cs="Times New Roman"/>
          <w:i/>
          <w:iCs/>
        </w:rPr>
        <w:t xml:space="preserve">Standar Isi, Standar Kompetensi, Kompetensi Dasar Kurikulum Tingkat Satuan Pendidikan Jenjang Pendidikan Sekolah Dasar. </w:t>
      </w:r>
      <w:r>
        <w:rPr>
          <w:rFonts w:ascii="Times New Roman" w:hAnsi="Times New Roman" w:cs="Times New Roman"/>
        </w:rPr>
        <w:t>Jakarta : Depdiknas.</w:t>
      </w:r>
    </w:p>
    <w:p w:rsidR="00CC36E0" w:rsidRDefault="0053128C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Departemen Pendidikan dan Kebudayaan. (1989). </w:t>
      </w:r>
      <w:r>
        <w:rPr>
          <w:rFonts w:ascii="Times New Roman" w:hAnsi="Times New Roman" w:cs="Times New Roman"/>
          <w:i/>
          <w:iCs/>
        </w:rPr>
        <w:t>Kamus Besar Bahasa Indonesia</w:t>
      </w:r>
      <w:r w:rsidR="00CC36E0">
        <w:rPr>
          <w:rFonts w:ascii="Times New Roman" w:hAnsi="Times New Roman" w:cs="Times New Roman"/>
          <w:i/>
          <w:iCs/>
        </w:rPr>
        <w:t xml:space="preserve">. </w:t>
      </w:r>
      <w:r w:rsidR="00CC36E0">
        <w:rPr>
          <w:rFonts w:ascii="Times New Roman" w:hAnsi="Times New Roman" w:cs="Times New Roman"/>
        </w:rPr>
        <w:t xml:space="preserve"> Cetakan ke-2, hal. 530. Jakarta : Balai Pustaka.</w:t>
      </w:r>
    </w:p>
    <w:p w:rsidR="0053128C" w:rsidRDefault="00CC36E0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Djamarah, S. Bahri. (2002). </w:t>
      </w:r>
      <w:r>
        <w:rPr>
          <w:rFonts w:ascii="Times New Roman" w:hAnsi="Times New Roman" w:cs="Times New Roman"/>
          <w:i/>
          <w:iCs/>
        </w:rPr>
        <w:t xml:space="preserve">Strategi Belajar Mengajar. </w:t>
      </w:r>
      <w:r>
        <w:rPr>
          <w:rFonts w:ascii="Times New Roman" w:hAnsi="Times New Roman" w:cs="Times New Roman"/>
        </w:rPr>
        <w:t>Cetakan ke-2, hal. 105-106. Jakarta : PT. Rineka Cipta.</w:t>
      </w:r>
    </w:p>
    <w:p w:rsidR="00CC36E0" w:rsidRPr="00CC36E0" w:rsidRDefault="00CC36E0" w:rsidP="00D8422B">
      <w:pPr>
        <w:spacing w:after="180" w:line="276" w:lineRule="auto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Kusnandar, S,Pd., M.Si. (2008). </w:t>
      </w:r>
      <w:r>
        <w:rPr>
          <w:rFonts w:ascii="Times New Roman" w:hAnsi="Times New Roman" w:cs="Times New Roman"/>
          <w:i/>
          <w:iCs/>
        </w:rPr>
        <w:t>Langkah Mudah Pen</w:t>
      </w:r>
      <w:r w:rsidR="00744C3A">
        <w:rPr>
          <w:rFonts w:ascii="Times New Roman" w:hAnsi="Times New Roman" w:cs="Times New Roman"/>
          <w:i/>
          <w:iCs/>
        </w:rPr>
        <w:t xml:space="preserve">elitian Tindakan Kelas sebagai Pengembangan Profesi Guru.  </w:t>
      </w:r>
    </w:p>
    <w:p w:rsidR="0053128C" w:rsidRDefault="0053128C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Muslich, Mansur. (2009). </w:t>
      </w:r>
      <w:r>
        <w:rPr>
          <w:rFonts w:ascii="Times New Roman" w:hAnsi="Times New Roman" w:cs="Times New Roman"/>
          <w:i/>
          <w:iCs/>
        </w:rPr>
        <w:t xml:space="preserve">Melaksanakan PTK Itu Mudah (Classroom Action Research) Pedoman Praktik Bagi Guru Profesional. </w:t>
      </w:r>
      <w:r>
        <w:rPr>
          <w:rFonts w:ascii="Times New Roman" w:hAnsi="Times New Roman" w:cs="Times New Roman"/>
        </w:rPr>
        <w:t>Cetakan Ke-1. Jakarta: PT. Bumi Aksara.</w:t>
      </w:r>
    </w:p>
    <w:p w:rsidR="00744C3A" w:rsidRDefault="00744C3A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Mulyasa, E.  (2005). </w:t>
      </w:r>
      <w:r>
        <w:rPr>
          <w:rFonts w:ascii="Times New Roman" w:hAnsi="Times New Roman" w:cs="Times New Roman"/>
          <w:i/>
          <w:iCs/>
        </w:rPr>
        <w:t xml:space="preserve">Menjadi Guru Profesional (Menciptakan Pembelajaran Kreatif dan Menyenangkan). </w:t>
      </w:r>
      <w:r>
        <w:rPr>
          <w:rFonts w:ascii="Times New Roman" w:hAnsi="Times New Roman" w:cs="Times New Roman"/>
        </w:rPr>
        <w:t xml:space="preserve"> Bandung : PT. Remaja Rosda Karya.</w:t>
      </w:r>
    </w:p>
    <w:p w:rsidR="00CD5F46" w:rsidRDefault="00CD5F46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Salahudin, Mahfudh. (1981). </w:t>
      </w:r>
      <w:r>
        <w:rPr>
          <w:rFonts w:ascii="Times New Roman" w:hAnsi="Times New Roman" w:cs="Times New Roman"/>
          <w:i/>
          <w:iCs/>
        </w:rPr>
        <w:t xml:space="preserve">Metodologi Pendidikan Agama. </w:t>
      </w:r>
      <w:r>
        <w:rPr>
          <w:rFonts w:ascii="Times New Roman" w:hAnsi="Times New Roman" w:cs="Times New Roman"/>
        </w:rPr>
        <w:t>Surabaya : Bina Ilmu.</w:t>
      </w:r>
    </w:p>
    <w:p w:rsidR="00CD5F46" w:rsidRDefault="00CD5F46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Shihab, M. Quraish. (1994). </w:t>
      </w:r>
      <w:r>
        <w:rPr>
          <w:rFonts w:ascii="Times New Roman" w:hAnsi="Times New Roman" w:cs="Times New Roman"/>
          <w:i/>
          <w:iCs/>
        </w:rPr>
        <w:t xml:space="preserve">Membumikan Al-Quran. </w:t>
      </w:r>
      <w:r>
        <w:rPr>
          <w:rFonts w:ascii="Times New Roman" w:hAnsi="Times New Roman" w:cs="Times New Roman"/>
        </w:rPr>
        <w:t>Bandung : Mizan.</w:t>
      </w:r>
    </w:p>
    <w:p w:rsidR="00CD5F46" w:rsidRDefault="00E16302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Syaiful, Sagala. (2003). </w:t>
      </w:r>
      <w:r w:rsidRPr="00E16302">
        <w:rPr>
          <w:rFonts w:ascii="Times New Roman" w:hAnsi="Times New Roman" w:cs="Times New Roman"/>
          <w:i/>
          <w:iCs/>
        </w:rPr>
        <w:t>Me</w:t>
      </w:r>
      <w:r>
        <w:rPr>
          <w:rFonts w:ascii="Times New Roman" w:hAnsi="Times New Roman" w:cs="Times New Roman"/>
        </w:rPr>
        <w:t xml:space="preserve">dia </w:t>
      </w:r>
      <w:r w:rsidRPr="00E16302">
        <w:rPr>
          <w:rFonts w:ascii="Times New Roman" w:hAnsi="Times New Roman" w:cs="Times New Roman"/>
          <w:i/>
          <w:iCs/>
        </w:rPr>
        <w:t>Pembelajaran</w:t>
      </w:r>
      <w:r>
        <w:rPr>
          <w:rFonts w:ascii="Times New Roman" w:hAnsi="Times New Roman" w:cs="Times New Roman"/>
          <w:i/>
          <w:iCs/>
        </w:rPr>
        <w:t xml:space="preserve">. </w:t>
      </w:r>
      <w:r w:rsidRPr="00E16302">
        <w:rPr>
          <w:rFonts w:ascii="Times New Roman" w:hAnsi="Times New Roman" w:cs="Times New Roman"/>
        </w:rPr>
        <w:t>Bandung</w:t>
      </w:r>
      <w:r>
        <w:rPr>
          <w:rFonts w:ascii="Times New Roman" w:hAnsi="Times New Roman" w:cs="Times New Roman"/>
        </w:rPr>
        <w:t xml:space="preserve"> : Alfabeth.</w:t>
      </w:r>
    </w:p>
    <w:p w:rsidR="0053128C" w:rsidRDefault="0053128C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Suhardjono. (</w:t>
      </w:r>
      <w:r w:rsidRPr="0007509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</w:t>
      </w:r>
      <w:r w:rsidRPr="000750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</w:t>
      </w:r>
      <w:r w:rsidRPr="0007509D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  <w:iCs/>
        </w:rPr>
        <w:t>dalam http://mariaulfah15. multiply.com/journal/item/3/ metode-pembelajaran</w:t>
      </w:r>
      <w:r>
        <w:rPr>
          <w:rFonts w:ascii="Times New Roman" w:hAnsi="Times New Roman" w:cs="Times New Roman"/>
        </w:rPr>
        <w:t xml:space="preserve"> </w:t>
      </w:r>
    </w:p>
    <w:p w:rsidR="0053128C" w:rsidRDefault="0053128C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Sugiyono. (2009). </w:t>
      </w:r>
      <w:r>
        <w:rPr>
          <w:rFonts w:ascii="Times New Roman" w:hAnsi="Times New Roman" w:cs="Times New Roman"/>
          <w:i/>
          <w:iCs/>
        </w:rPr>
        <w:t xml:space="preserve">Metode Penelitian Pendidikan. </w:t>
      </w:r>
      <w:r>
        <w:rPr>
          <w:rFonts w:ascii="Times New Roman" w:hAnsi="Times New Roman" w:cs="Times New Roman"/>
        </w:rPr>
        <w:t>Bandung : Alfabeta.</w:t>
      </w:r>
    </w:p>
    <w:p w:rsidR="0053128C" w:rsidRPr="00D8422B" w:rsidRDefault="00D8422B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Wahyono, Budi. (2008) </w:t>
      </w:r>
      <w:r>
        <w:rPr>
          <w:rFonts w:ascii="Times New Roman" w:hAnsi="Times New Roman" w:cs="Times New Roman"/>
          <w:i/>
          <w:iCs/>
        </w:rPr>
        <w:t>Ilmu Pengetahuan Alam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IV untuk SD/MI Kelas IV. </w:t>
      </w:r>
      <w:r>
        <w:rPr>
          <w:rFonts w:ascii="Times New Roman" w:hAnsi="Times New Roman" w:cs="Times New Roman"/>
        </w:rPr>
        <w:t xml:space="preserve">Jakarta : Pusat Perbukuan Departemen Pendidikan Nasional. </w:t>
      </w:r>
    </w:p>
    <w:p w:rsidR="0053128C" w:rsidRPr="00CD17F2" w:rsidRDefault="0053128C" w:rsidP="00D8422B">
      <w:pPr>
        <w:spacing w:after="180"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Wardani, Igak. (2008). </w:t>
      </w:r>
      <w:r>
        <w:rPr>
          <w:rFonts w:ascii="Times New Roman" w:hAnsi="Times New Roman" w:cs="Times New Roman"/>
          <w:i/>
          <w:iCs/>
        </w:rPr>
        <w:t xml:space="preserve">Penelitian Tindakan Kelas 1-6. </w:t>
      </w:r>
      <w:r>
        <w:rPr>
          <w:rFonts w:ascii="Times New Roman" w:hAnsi="Times New Roman" w:cs="Times New Roman"/>
        </w:rPr>
        <w:t>Cetakan ke-4. Edisi 1. Jakarta: Universitas Terbuka.</w:t>
      </w:r>
    </w:p>
    <w:p w:rsidR="00386C24" w:rsidRDefault="00386C24" w:rsidP="001B142D">
      <w:pPr>
        <w:spacing w:line="480" w:lineRule="auto"/>
        <w:rPr>
          <w:rFonts w:ascii="Times New Roman" w:hAnsi="Times New Roman" w:cs="Times New Roman"/>
        </w:rPr>
      </w:pPr>
    </w:p>
    <w:p w:rsidR="00386C24" w:rsidRDefault="00386C24" w:rsidP="001B142D">
      <w:pPr>
        <w:spacing w:line="480" w:lineRule="auto"/>
        <w:rPr>
          <w:rFonts w:ascii="Times New Roman" w:hAnsi="Times New Roman" w:cs="Times New Roman"/>
        </w:rPr>
      </w:pPr>
    </w:p>
    <w:sectPr w:rsidR="00386C24" w:rsidSect="00D41FC6">
      <w:footerReference w:type="default" r:id="rId8"/>
      <w:pgSz w:w="11907" w:h="16840" w:code="9"/>
      <w:pgMar w:top="2268" w:right="1701" w:bottom="1701" w:left="2268" w:header="1134" w:footer="851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C0" w:rsidRDefault="003B5DC0" w:rsidP="0083070C">
      <w:r>
        <w:separator/>
      </w:r>
    </w:p>
  </w:endnote>
  <w:endnote w:type="continuationSeparator" w:id="1">
    <w:p w:rsidR="003B5DC0" w:rsidRDefault="003B5DC0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8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41FC6" w:rsidRPr="003737AD" w:rsidRDefault="002A4234" w:rsidP="00D41FC6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C0" w:rsidRDefault="003B5DC0" w:rsidP="0083070C">
      <w:r>
        <w:separator/>
      </w:r>
    </w:p>
  </w:footnote>
  <w:footnote w:type="continuationSeparator" w:id="1">
    <w:p w:rsidR="003B5DC0" w:rsidRDefault="003B5DC0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94"/>
    <w:multiLevelType w:val="hybridMultilevel"/>
    <w:tmpl w:val="23BE9FE2"/>
    <w:lvl w:ilvl="0" w:tplc="2E54B9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65A1"/>
    <w:multiLevelType w:val="hybridMultilevel"/>
    <w:tmpl w:val="D2C08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D6FF3"/>
    <w:multiLevelType w:val="hybridMultilevel"/>
    <w:tmpl w:val="92C633DC"/>
    <w:lvl w:ilvl="0" w:tplc="82265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656C"/>
    <w:multiLevelType w:val="hybridMultilevel"/>
    <w:tmpl w:val="BF2CA7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C0F6A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23A111D3"/>
    <w:multiLevelType w:val="hybridMultilevel"/>
    <w:tmpl w:val="33D01F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55A0F"/>
    <w:multiLevelType w:val="hybridMultilevel"/>
    <w:tmpl w:val="3FDC31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44FFA"/>
    <w:multiLevelType w:val="hybridMultilevel"/>
    <w:tmpl w:val="7CFA2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256F8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BEE0E50"/>
    <w:multiLevelType w:val="hybridMultilevel"/>
    <w:tmpl w:val="F622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4156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12701"/>
    <w:multiLevelType w:val="hybridMultilevel"/>
    <w:tmpl w:val="22EC2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22900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C68704A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0">
    <w:nsid w:val="59B94F76"/>
    <w:multiLevelType w:val="hybridMultilevel"/>
    <w:tmpl w:val="4D66A1D8"/>
    <w:lvl w:ilvl="0" w:tplc="7EE2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843C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322264"/>
    <w:multiLevelType w:val="hybridMultilevel"/>
    <w:tmpl w:val="0246871E"/>
    <w:lvl w:ilvl="0" w:tplc="7920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27AD5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>
    <w:nsid w:val="6C041790"/>
    <w:multiLevelType w:val="hybridMultilevel"/>
    <w:tmpl w:val="0F8A7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7">
    <w:nsid w:val="767004E3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78FE7AA7"/>
    <w:multiLevelType w:val="hybridMultilevel"/>
    <w:tmpl w:val="64F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143BF"/>
    <w:multiLevelType w:val="hybridMultilevel"/>
    <w:tmpl w:val="4BAA34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29"/>
  </w:num>
  <w:num w:numId="5">
    <w:abstractNumId w:val="6"/>
  </w:num>
  <w:num w:numId="6">
    <w:abstractNumId w:val="23"/>
  </w:num>
  <w:num w:numId="7">
    <w:abstractNumId w:val="7"/>
  </w:num>
  <w:num w:numId="8">
    <w:abstractNumId w:val="9"/>
  </w:num>
  <w:num w:numId="9">
    <w:abstractNumId w:val="24"/>
  </w:num>
  <w:num w:numId="10">
    <w:abstractNumId w:val="8"/>
  </w:num>
  <w:num w:numId="11">
    <w:abstractNumId w:val="20"/>
  </w:num>
  <w:num w:numId="12">
    <w:abstractNumId w:val="14"/>
  </w:num>
  <w:num w:numId="13">
    <w:abstractNumId w:val="17"/>
  </w:num>
  <w:num w:numId="14">
    <w:abstractNumId w:val="27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28"/>
  </w:num>
  <w:num w:numId="21">
    <w:abstractNumId w:val="26"/>
  </w:num>
  <w:num w:numId="22">
    <w:abstractNumId w:val="15"/>
  </w:num>
  <w:num w:numId="23">
    <w:abstractNumId w:val="5"/>
  </w:num>
  <w:num w:numId="24">
    <w:abstractNumId w:val="30"/>
  </w:num>
  <w:num w:numId="25">
    <w:abstractNumId w:val="1"/>
  </w:num>
  <w:num w:numId="26">
    <w:abstractNumId w:val="4"/>
  </w:num>
  <w:num w:numId="27">
    <w:abstractNumId w:val="3"/>
  </w:num>
  <w:num w:numId="28">
    <w:abstractNumId w:val="13"/>
  </w:num>
  <w:num w:numId="29">
    <w:abstractNumId w:val="10"/>
  </w:num>
  <w:num w:numId="30">
    <w:abstractNumId w:val="12"/>
  </w:num>
  <w:num w:numId="3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9179C"/>
    <w:rsid w:val="000152EB"/>
    <w:rsid w:val="00020C92"/>
    <w:rsid w:val="00033AA7"/>
    <w:rsid w:val="00044DB2"/>
    <w:rsid w:val="00044EA7"/>
    <w:rsid w:val="00052C2F"/>
    <w:rsid w:val="00055B41"/>
    <w:rsid w:val="00055E9B"/>
    <w:rsid w:val="00064309"/>
    <w:rsid w:val="00092F99"/>
    <w:rsid w:val="00094982"/>
    <w:rsid w:val="000A1CE7"/>
    <w:rsid w:val="000A2583"/>
    <w:rsid w:val="000B5D60"/>
    <w:rsid w:val="000C2061"/>
    <w:rsid w:val="000F03DE"/>
    <w:rsid w:val="000F6334"/>
    <w:rsid w:val="00111193"/>
    <w:rsid w:val="00115546"/>
    <w:rsid w:val="00120704"/>
    <w:rsid w:val="00120F41"/>
    <w:rsid w:val="001528CE"/>
    <w:rsid w:val="00152CC6"/>
    <w:rsid w:val="0015744B"/>
    <w:rsid w:val="001748CE"/>
    <w:rsid w:val="0019179C"/>
    <w:rsid w:val="001B142D"/>
    <w:rsid w:val="001C6D0F"/>
    <w:rsid w:val="001E60A7"/>
    <w:rsid w:val="002006C9"/>
    <w:rsid w:val="00222504"/>
    <w:rsid w:val="00251AA3"/>
    <w:rsid w:val="00264E1B"/>
    <w:rsid w:val="00266DDD"/>
    <w:rsid w:val="0027581D"/>
    <w:rsid w:val="0029104C"/>
    <w:rsid w:val="00293567"/>
    <w:rsid w:val="002975F4"/>
    <w:rsid w:val="002A4234"/>
    <w:rsid w:val="002C5A54"/>
    <w:rsid w:val="002D16C5"/>
    <w:rsid w:val="002D287A"/>
    <w:rsid w:val="002D6D9E"/>
    <w:rsid w:val="002D7717"/>
    <w:rsid w:val="002F6DE8"/>
    <w:rsid w:val="003059B6"/>
    <w:rsid w:val="003136B1"/>
    <w:rsid w:val="00354B2F"/>
    <w:rsid w:val="00355665"/>
    <w:rsid w:val="0035775C"/>
    <w:rsid w:val="003655DA"/>
    <w:rsid w:val="003737AD"/>
    <w:rsid w:val="00386C24"/>
    <w:rsid w:val="00396A43"/>
    <w:rsid w:val="003A6144"/>
    <w:rsid w:val="003B21CE"/>
    <w:rsid w:val="003B5DC0"/>
    <w:rsid w:val="003B6907"/>
    <w:rsid w:val="003C6728"/>
    <w:rsid w:val="003F14C4"/>
    <w:rsid w:val="00412705"/>
    <w:rsid w:val="00431B22"/>
    <w:rsid w:val="00431F96"/>
    <w:rsid w:val="004361F5"/>
    <w:rsid w:val="00442BE0"/>
    <w:rsid w:val="00442EB3"/>
    <w:rsid w:val="0045440C"/>
    <w:rsid w:val="00467C32"/>
    <w:rsid w:val="00474F21"/>
    <w:rsid w:val="00492220"/>
    <w:rsid w:val="004A4524"/>
    <w:rsid w:val="004C15E8"/>
    <w:rsid w:val="004C5E5E"/>
    <w:rsid w:val="004C74A4"/>
    <w:rsid w:val="004F1BCB"/>
    <w:rsid w:val="004F79AF"/>
    <w:rsid w:val="005213D3"/>
    <w:rsid w:val="00525686"/>
    <w:rsid w:val="00530B7F"/>
    <w:rsid w:val="0053128C"/>
    <w:rsid w:val="00580CC3"/>
    <w:rsid w:val="00581303"/>
    <w:rsid w:val="005A339F"/>
    <w:rsid w:val="005B0458"/>
    <w:rsid w:val="005D0443"/>
    <w:rsid w:val="005E0621"/>
    <w:rsid w:val="00620219"/>
    <w:rsid w:val="00634D9C"/>
    <w:rsid w:val="0063651B"/>
    <w:rsid w:val="00636C50"/>
    <w:rsid w:val="006423DF"/>
    <w:rsid w:val="0064540C"/>
    <w:rsid w:val="00666C42"/>
    <w:rsid w:val="00674414"/>
    <w:rsid w:val="00682E1D"/>
    <w:rsid w:val="00682E8B"/>
    <w:rsid w:val="006841F6"/>
    <w:rsid w:val="006B5A7E"/>
    <w:rsid w:val="006E60EC"/>
    <w:rsid w:val="006F5290"/>
    <w:rsid w:val="006F74E8"/>
    <w:rsid w:val="0071057B"/>
    <w:rsid w:val="00716D03"/>
    <w:rsid w:val="00720A6C"/>
    <w:rsid w:val="00720BE7"/>
    <w:rsid w:val="007319DE"/>
    <w:rsid w:val="00732A6D"/>
    <w:rsid w:val="00735FF2"/>
    <w:rsid w:val="00736365"/>
    <w:rsid w:val="00740D84"/>
    <w:rsid w:val="00744C3A"/>
    <w:rsid w:val="00746AF8"/>
    <w:rsid w:val="0075215C"/>
    <w:rsid w:val="00756C9F"/>
    <w:rsid w:val="00761CE5"/>
    <w:rsid w:val="007625FE"/>
    <w:rsid w:val="00766E2D"/>
    <w:rsid w:val="00774959"/>
    <w:rsid w:val="00774C38"/>
    <w:rsid w:val="00776406"/>
    <w:rsid w:val="0079715D"/>
    <w:rsid w:val="007A4174"/>
    <w:rsid w:val="007B0FD1"/>
    <w:rsid w:val="007D0CCF"/>
    <w:rsid w:val="007D139C"/>
    <w:rsid w:val="007D1899"/>
    <w:rsid w:val="007E0FBE"/>
    <w:rsid w:val="00812259"/>
    <w:rsid w:val="00824003"/>
    <w:rsid w:val="008264E8"/>
    <w:rsid w:val="0082757F"/>
    <w:rsid w:val="00827947"/>
    <w:rsid w:val="0083070C"/>
    <w:rsid w:val="008347B2"/>
    <w:rsid w:val="00835B76"/>
    <w:rsid w:val="0084153F"/>
    <w:rsid w:val="00847814"/>
    <w:rsid w:val="00877116"/>
    <w:rsid w:val="008878EB"/>
    <w:rsid w:val="00893F78"/>
    <w:rsid w:val="0089535C"/>
    <w:rsid w:val="008A4525"/>
    <w:rsid w:val="008A5E2C"/>
    <w:rsid w:val="008B4B9B"/>
    <w:rsid w:val="008B6DA7"/>
    <w:rsid w:val="008D25D2"/>
    <w:rsid w:val="00900EF1"/>
    <w:rsid w:val="00914381"/>
    <w:rsid w:val="00927898"/>
    <w:rsid w:val="00931D14"/>
    <w:rsid w:val="00942EF2"/>
    <w:rsid w:val="00954DC5"/>
    <w:rsid w:val="00986A02"/>
    <w:rsid w:val="009A149C"/>
    <w:rsid w:val="009B731D"/>
    <w:rsid w:val="00A17F94"/>
    <w:rsid w:val="00A36FD6"/>
    <w:rsid w:val="00A374B9"/>
    <w:rsid w:val="00A71DFC"/>
    <w:rsid w:val="00A7730D"/>
    <w:rsid w:val="00A77CED"/>
    <w:rsid w:val="00A837DA"/>
    <w:rsid w:val="00A85D4D"/>
    <w:rsid w:val="00AA0934"/>
    <w:rsid w:val="00AA67ED"/>
    <w:rsid w:val="00AA6926"/>
    <w:rsid w:val="00AA6C27"/>
    <w:rsid w:val="00B053F2"/>
    <w:rsid w:val="00B11042"/>
    <w:rsid w:val="00B121DF"/>
    <w:rsid w:val="00B2135A"/>
    <w:rsid w:val="00B3246B"/>
    <w:rsid w:val="00B3331E"/>
    <w:rsid w:val="00B37CCF"/>
    <w:rsid w:val="00B47A54"/>
    <w:rsid w:val="00B7009C"/>
    <w:rsid w:val="00B951CB"/>
    <w:rsid w:val="00BA502C"/>
    <w:rsid w:val="00BD2FD7"/>
    <w:rsid w:val="00BE3652"/>
    <w:rsid w:val="00BE7D56"/>
    <w:rsid w:val="00BF1D3C"/>
    <w:rsid w:val="00C40606"/>
    <w:rsid w:val="00C4262A"/>
    <w:rsid w:val="00C42797"/>
    <w:rsid w:val="00C42A57"/>
    <w:rsid w:val="00C61F3C"/>
    <w:rsid w:val="00C631F3"/>
    <w:rsid w:val="00C646AF"/>
    <w:rsid w:val="00C742C1"/>
    <w:rsid w:val="00C76B9E"/>
    <w:rsid w:val="00C77C9B"/>
    <w:rsid w:val="00C85E10"/>
    <w:rsid w:val="00C8741C"/>
    <w:rsid w:val="00CB498A"/>
    <w:rsid w:val="00CB4D3D"/>
    <w:rsid w:val="00CC25F9"/>
    <w:rsid w:val="00CC36E0"/>
    <w:rsid w:val="00CC6DE1"/>
    <w:rsid w:val="00CD5F46"/>
    <w:rsid w:val="00CE2420"/>
    <w:rsid w:val="00CE670B"/>
    <w:rsid w:val="00D0536B"/>
    <w:rsid w:val="00D0635B"/>
    <w:rsid w:val="00D24973"/>
    <w:rsid w:val="00D403AB"/>
    <w:rsid w:val="00D40F4B"/>
    <w:rsid w:val="00D41FC6"/>
    <w:rsid w:val="00D452C9"/>
    <w:rsid w:val="00D56F2E"/>
    <w:rsid w:val="00D61ACC"/>
    <w:rsid w:val="00D61D51"/>
    <w:rsid w:val="00D8422B"/>
    <w:rsid w:val="00D843F2"/>
    <w:rsid w:val="00D93C55"/>
    <w:rsid w:val="00DC72B1"/>
    <w:rsid w:val="00DD1D7A"/>
    <w:rsid w:val="00DD400C"/>
    <w:rsid w:val="00DE537E"/>
    <w:rsid w:val="00DE5FBB"/>
    <w:rsid w:val="00DE69CA"/>
    <w:rsid w:val="00E16302"/>
    <w:rsid w:val="00E21E2A"/>
    <w:rsid w:val="00E233F0"/>
    <w:rsid w:val="00E24EF8"/>
    <w:rsid w:val="00E42CB7"/>
    <w:rsid w:val="00E52E5D"/>
    <w:rsid w:val="00E57A28"/>
    <w:rsid w:val="00E6495B"/>
    <w:rsid w:val="00E83B18"/>
    <w:rsid w:val="00E8716E"/>
    <w:rsid w:val="00E92B50"/>
    <w:rsid w:val="00E93F7B"/>
    <w:rsid w:val="00EA7CEB"/>
    <w:rsid w:val="00EB57EB"/>
    <w:rsid w:val="00EC16BC"/>
    <w:rsid w:val="00EC3A09"/>
    <w:rsid w:val="00ED1929"/>
    <w:rsid w:val="00EE412B"/>
    <w:rsid w:val="00EE5CDE"/>
    <w:rsid w:val="00F03CBE"/>
    <w:rsid w:val="00F2335F"/>
    <w:rsid w:val="00F3524C"/>
    <w:rsid w:val="00F60016"/>
    <w:rsid w:val="00F63045"/>
    <w:rsid w:val="00F7058A"/>
    <w:rsid w:val="00F737EF"/>
    <w:rsid w:val="00F834F9"/>
    <w:rsid w:val="00F84B60"/>
    <w:rsid w:val="00FA07B1"/>
    <w:rsid w:val="00FA3473"/>
    <w:rsid w:val="00FB20E8"/>
    <w:rsid w:val="00FB6250"/>
    <w:rsid w:val="00FB7E72"/>
    <w:rsid w:val="00F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7FC9-0C54-463E-A13C-E9C07980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ARRIBH</dc:creator>
  <cp:keywords/>
  <dc:description/>
  <cp:lastModifiedBy>ARRIBH</cp:lastModifiedBy>
  <cp:revision>27</cp:revision>
  <cp:lastPrinted>2011-10-29T03:09:00Z</cp:lastPrinted>
  <dcterms:created xsi:type="dcterms:W3CDTF">2011-10-13T10:43:00Z</dcterms:created>
  <dcterms:modified xsi:type="dcterms:W3CDTF">2011-11-30T04:22:00Z</dcterms:modified>
</cp:coreProperties>
</file>