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169" w:rsidRDefault="00E06169" w:rsidP="00E06169">
      <w:pPr>
        <w:spacing w:after="0"/>
        <w:jc w:val="center"/>
        <w:rPr>
          <w:rFonts w:ascii="Times New Roman" w:hAnsi="Times New Roman"/>
          <w:b/>
          <w:sz w:val="24"/>
          <w:szCs w:val="24"/>
          <w:lang w:val="en-US"/>
        </w:rPr>
      </w:pPr>
      <w:r w:rsidRPr="00120164">
        <w:rPr>
          <w:rFonts w:ascii="Times New Roman" w:hAnsi="Times New Roman"/>
          <w:b/>
          <w:sz w:val="24"/>
          <w:szCs w:val="24"/>
          <w:lang w:val="en-US"/>
        </w:rPr>
        <w:t>BAB II</w:t>
      </w:r>
    </w:p>
    <w:p w:rsidR="00E06169" w:rsidRPr="00120164" w:rsidRDefault="00E06169" w:rsidP="00E06169">
      <w:pPr>
        <w:spacing w:after="0"/>
        <w:jc w:val="center"/>
        <w:rPr>
          <w:rFonts w:ascii="Times New Roman" w:hAnsi="Times New Roman"/>
          <w:b/>
          <w:sz w:val="24"/>
          <w:szCs w:val="24"/>
          <w:lang w:val="en-US"/>
        </w:rPr>
      </w:pPr>
    </w:p>
    <w:p w:rsidR="00E06169" w:rsidRPr="00120164" w:rsidRDefault="00E06169" w:rsidP="00E06169">
      <w:pPr>
        <w:spacing w:after="0"/>
        <w:jc w:val="center"/>
        <w:rPr>
          <w:rFonts w:ascii="Times New Roman" w:eastAsia="Times New Roman" w:hAnsi="Times New Roman"/>
          <w:b/>
          <w:sz w:val="24"/>
          <w:szCs w:val="24"/>
          <w:lang w:val="en-US"/>
        </w:rPr>
      </w:pPr>
      <w:r w:rsidRPr="00120164">
        <w:rPr>
          <w:rFonts w:ascii="Times New Roman" w:eastAsia="Times New Roman" w:hAnsi="Times New Roman"/>
          <w:b/>
          <w:sz w:val="24"/>
          <w:szCs w:val="24"/>
          <w:lang w:val="en-US"/>
        </w:rPr>
        <w:t>DEMOKRASI, TINDAK PIDANA DAN PEMILIHAN UMUM</w:t>
      </w:r>
      <w:r>
        <w:rPr>
          <w:rFonts w:ascii="Times New Roman" w:eastAsia="Times New Roman" w:hAnsi="Times New Roman"/>
          <w:b/>
          <w:sz w:val="24"/>
          <w:szCs w:val="24"/>
          <w:lang w:val="en-US"/>
        </w:rPr>
        <w:t xml:space="preserve"> LEGISLATIF</w:t>
      </w:r>
    </w:p>
    <w:p w:rsidR="00E06169" w:rsidRPr="00120164" w:rsidRDefault="00E06169" w:rsidP="00E06169">
      <w:pPr>
        <w:spacing w:after="0"/>
        <w:rPr>
          <w:rFonts w:ascii="Times New Roman" w:hAnsi="Times New Roman"/>
          <w:b/>
          <w:sz w:val="24"/>
          <w:szCs w:val="24"/>
          <w:lang w:val="en-US"/>
        </w:rPr>
      </w:pPr>
    </w:p>
    <w:p w:rsidR="00E06169" w:rsidRPr="00120164" w:rsidRDefault="00E06169" w:rsidP="00E06169">
      <w:pPr>
        <w:spacing w:after="0"/>
        <w:rPr>
          <w:rFonts w:ascii="Times New Roman" w:hAnsi="Times New Roman"/>
          <w:b/>
          <w:sz w:val="24"/>
          <w:szCs w:val="24"/>
          <w:lang w:val="en-US"/>
        </w:rPr>
      </w:pPr>
    </w:p>
    <w:p w:rsidR="00E06169" w:rsidRPr="00120164" w:rsidRDefault="00E06169" w:rsidP="00E06169">
      <w:pPr>
        <w:pStyle w:val="ListParagraph"/>
        <w:numPr>
          <w:ilvl w:val="0"/>
          <w:numId w:val="12"/>
        </w:numPr>
        <w:spacing w:after="0" w:line="480" w:lineRule="auto"/>
        <w:ind w:left="0"/>
        <w:jc w:val="both"/>
        <w:rPr>
          <w:rFonts w:ascii="Times New Roman" w:hAnsi="Times New Roman"/>
          <w:b/>
          <w:sz w:val="24"/>
          <w:szCs w:val="24"/>
          <w:lang w:val="en-US"/>
        </w:rPr>
      </w:pPr>
      <w:r w:rsidRPr="00120164">
        <w:rPr>
          <w:rFonts w:ascii="Times New Roman" w:hAnsi="Times New Roman"/>
          <w:b/>
          <w:sz w:val="24"/>
          <w:szCs w:val="24"/>
          <w:lang w:val="en-US"/>
        </w:rPr>
        <w:t>Tinjauan Pustaka Mengenai Demokrasi</w:t>
      </w:r>
    </w:p>
    <w:p w:rsidR="00E06169" w:rsidRPr="00120164" w:rsidRDefault="00E06169" w:rsidP="00E06169">
      <w:pPr>
        <w:pStyle w:val="ListParagraph"/>
        <w:spacing w:after="0" w:line="480" w:lineRule="auto"/>
        <w:ind w:left="0" w:firstLine="567"/>
        <w:jc w:val="both"/>
        <w:rPr>
          <w:rFonts w:ascii="Times New Roman" w:hAnsi="Times New Roman"/>
          <w:sz w:val="24"/>
          <w:szCs w:val="24"/>
          <w:lang w:val="en-US"/>
        </w:rPr>
      </w:pPr>
      <w:r w:rsidRPr="00120164">
        <w:rPr>
          <w:rFonts w:ascii="Times New Roman" w:hAnsi="Times New Roman"/>
          <w:sz w:val="24"/>
          <w:szCs w:val="24"/>
          <w:lang w:val="en-US"/>
        </w:rPr>
        <w:t xml:space="preserve">Pengertian tentang demokrasi dapat dilihat dari tinjauan bahasa (etimologis) dan istilah (terminologis). Secara etimologis, "demokrasi" berasal dari dua kata yang berasal dari bahasa Yunani Kuno, yaitu demos  yang berarti rakyat, dan cratos atau cratein yang berarti pemerintahan, sehingga dapat disimpulkan sebagai pemerintahan  rakyat. Demokrasi adalah bentuk  atau mekanisme sistem pemerintahan suatu negara sebagai upaya mewujudkan kedaulatan rakyat (kekuasaan warga negara) atas negara untuk dijalankan   oleh   pemerintah   negara   tersebut.   Demokrasi   bila ditinjau dari terminologis, sebagaimana dikemukakan beberapa para ahli, misalnya </w:t>
      </w:r>
      <w:r w:rsidRPr="00120164">
        <w:rPr>
          <w:rStyle w:val="FootnoteReference"/>
          <w:rFonts w:ascii="Times New Roman" w:hAnsi="Times New Roman"/>
          <w:sz w:val="24"/>
          <w:szCs w:val="24"/>
          <w:lang w:val="en-US"/>
        </w:rPr>
        <w:footnoteReference w:id="1"/>
      </w:r>
      <w:r w:rsidRPr="00120164">
        <w:rPr>
          <w:rFonts w:ascii="Times New Roman" w:hAnsi="Times New Roman"/>
          <w:sz w:val="24"/>
          <w:szCs w:val="24"/>
          <w:lang w:val="en-US"/>
        </w:rPr>
        <w:t>:</w:t>
      </w:r>
    </w:p>
    <w:p w:rsidR="00E06169" w:rsidRPr="00120164" w:rsidRDefault="00E06169" w:rsidP="00E06169">
      <w:pPr>
        <w:pStyle w:val="ListParagraph"/>
        <w:numPr>
          <w:ilvl w:val="0"/>
          <w:numId w:val="13"/>
        </w:numPr>
        <w:spacing w:after="0" w:line="480" w:lineRule="auto"/>
        <w:ind w:left="426"/>
        <w:jc w:val="both"/>
        <w:rPr>
          <w:rFonts w:ascii="Times New Roman" w:hAnsi="Times New Roman"/>
          <w:sz w:val="24"/>
          <w:szCs w:val="24"/>
          <w:lang w:val="en-US"/>
        </w:rPr>
      </w:pPr>
      <w:r w:rsidRPr="00120164">
        <w:rPr>
          <w:rFonts w:ascii="Times New Roman" w:hAnsi="Times New Roman"/>
          <w:sz w:val="24"/>
          <w:szCs w:val="24"/>
          <w:lang w:val="en-US"/>
        </w:rPr>
        <w:t>Joseph    A.    Schmeter,    bahwa    demokrasi    adalah    suatu perencanaan institusional untuk mencapai keputusan politik dimana individu-individu memperoleh kekuasaan untuk memutuskan cara perjuangan kompetitif atas suara rakyat.</w:t>
      </w:r>
    </w:p>
    <w:p w:rsidR="00E06169" w:rsidRPr="00120164" w:rsidRDefault="00E06169" w:rsidP="00E06169">
      <w:pPr>
        <w:pStyle w:val="ListParagraph"/>
        <w:numPr>
          <w:ilvl w:val="0"/>
          <w:numId w:val="13"/>
        </w:numPr>
        <w:spacing w:after="0" w:line="480" w:lineRule="auto"/>
        <w:ind w:left="426"/>
        <w:jc w:val="both"/>
        <w:rPr>
          <w:rFonts w:ascii="Times New Roman" w:hAnsi="Times New Roman"/>
          <w:sz w:val="24"/>
          <w:szCs w:val="24"/>
          <w:lang w:val="en-US"/>
        </w:rPr>
      </w:pPr>
      <w:r w:rsidRPr="00120164">
        <w:rPr>
          <w:rFonts w:ascii="Times New Roman" w:hAnsi="Times New Roman"/>
          <w:sz w:val="24"/>
          <w:szCs w:val="24"/>
          <w:lang w:val="en-US"/>
        </w:rPr>
        <w:t>Sidney     Hook,     bahwa     demokrasi     merupakan     bentuk pemerintahan dimana keputusan-keputusan pemerintah yang penting secara langsung atau tidak langsung didasarkan pada kesepakatan mayoritas yang diberikan secara bebas dari rakyat dewasa.</w:t>
      </w:r>
    </w:p>
    <w:p w:rsidR="00E06169" w:rsidRPr="00120164" w:rsidRDefault="00E06169" w:rsidP="00E06169">
      <w:pPr>
        <w:pStyle w:val="ListParagraph"/>
        <w:numPr>
          <w:ilvl w:val="0"/>
          <w:numId w:val="13"/>
        </w:numPr>
        <w:spacing w:after="0" w:line="480" w:lineRule="auto"/>
        <w:ind w:left="426"/>
        <w:jc w:val="both"/>
        <w:rPr>
          <w:rFonts w:ascii="Times New Roman" w:hAnsi="Times New Roman"/>
          <w:sz w:val="24"/>
          <w:szCs w:val="24"/>
          <w:lang w:val="en-US"/>
        </w:rPr>
      </w:pPr>
      <w:r w:rsidRPr="00120164">
        <w:rPr>
          <w:rFonts w:ascii="Times New Roman" w:hAnsi="Times New Roman"/>
          <w:sz w:val="24"/>
          <w:szCs w:val="24"/>
          <w:lang w:val="en-US"/>
        </w:rPr>
        <w:lastRenderedPageBreak/>
        <w:t>Phillipe C. Schmitter dan Terry Lynn Karl yang menyatakan bahwa demokrasi sebagai suatu sistem pemerintahan dimana pemerintah dimintai tanggung jawab atas tindakan-tindakan mereka di wilayah publik oleh warga negara  yang bertindak secara tidak langsung melalui kompetisi dan kerja sama dengan para wakil mereka yang telah terpilih.</w:t>
      </w:r>
    </w:p>
    <w:p w:rsidR="00E06169" w:rsidRPr="00120164" w:rsidRDefault="00E06169" w:rsidP="00E06169">
      <w:pPr>
        <w:pStyle w:val="ListParagraph"/>
        <w:numPr>
          <w:ilvl w:val="0"/>
          <w:numId w:val="13"/>
        </w:numPr>
        <w:spacing w:after="0" w:line="480" w:lineRule="auto"/>
        <w:ind w:left="426"/>
        <w:jc w:val="both"/>
        <w:rPr>
          <w:rFonts w:ascii="Times New Roman" w:hAnsi="Times New Roman"/>
          <w:sz w:val="24"/>
          <w:szCs w:val="24"/>
          <w:lang w:val="en-US"/>
        </w:rPr>
      </w:pPr>
      <w:r w:rsidRPr="00120164">
        <w:rPr>
          <w:rFonts w:ascii="Times New Roman" w:hAnsi="Times New Roman"/>
          <w:sz w:val="24"/>
          <w:szCs w:val="24"/>
          <w:lang w:val="en-US"/>
        </w:rPr>
        <w:t>Henry  B.  Mayo,  bahwa  demokrasi  merupakan  suatu  sistem politik yang menunjukkan bahwa kebijakan umum ditentukan atas  dasar  mayoritas  oleh  wakil-wakil  yang  diawasi  secara efektif oleh rakyat dalam pemilihan-pemilihan berkala yang didasarkan atas prinsip kesamaan politik dan diselenggarakan dalam suasana terjaminnya kebebasan politik.</w:t>
      </w:r>
    </w:p>
    <w:p w:rsidR="00E06169" w:rsidRPr="00120164" w:rsidRDefault="00E06169" w:rsidP="00E06169">
      <w:pPr>
        <w:pStyle w:val="ListParagraph"/>
        <w:numPr>
          <w:ilvl w:val="0"/>
          <w:numId w:val="13"/>
        </w:numPr>
        <w:spacing w:after="0" w:line="480" w:lineRule="auto"/>
        <w:ind w:left="426"/>
        <w:jc w:val="both"/>
        <w:rPr>
          <w:rFonts w:ascii="Times New Roman" w:hAnsi="Times New Roman"/>
          <w:sz w:val="24"/>
          <w:szCs w:val="24"/>
          <w:lang w:val="en-US"/>
        </w:rPr>
      </w:pPr>
      <w:r w:rsidRPr="00120164">
        <w:rPr>
          <w:rFonts w:ascii="Times New Roman" w:hAnsi="Times New Roman"/>
          <w:sz w:val="24"/>
          <w:szCs w:val="24"/>
          <w:lang w:val="en-US"/>
        </w:rPr>
        <w:t>Affan Gaffar, bahwa demokrasi terbagi dalam dua bentuk yaitu pemaknaan secara normatif, ialah demokrasi yang secara ideal hendak dilakukan oleh suatu negara, dan pemaknaan secara empirik, yaitu demokrasi dalam perwujudannya pada dunia politik praktis.</w:t>
      </w:r>
    </w:p>
    <w:p w:rsidR="00E06169" w:rsidRPr="00120164" w:rsidRDefault="00E06169" w:rsidP="00E06169">
      <w:pPr>
        <w:pStyle w:val="ListParagraph"/>
        <w:spacing w:after="0" w:line="480" w:lineRule="auto"/>
        <w:ind w:left="0" w:firstLine="567"/>
        <w:jc w:val="both"/>
        <w:rPr>
          <w:rFonts w:ascii="Times New Roman" w:hAnsi="Times New Roman"/>
          <w:sz w:val="24"/>
          <w:szCs w:val="24"/>
          <w:lang w:val="en-US"/>
        </w:rPr>
      </w:pPr>
      <w:r w:rsidRPr="00120164">
        <w:rPr>
          <w:rFonts w:ascii="Times New Roman" w:hAnsi="Times New Roman"/>
          <w:sz w:val="24"/>
          <w:szCs w:val="24"/>
          <w:lang w:val="en-US"/>
        </w:rPr>
        <w:t>Berdasarkan berbagai pendapat di atas, maka dapat ditarik suatu pengertian dasar bahwa demokrasi merupakan suatu sistem pemerintahan dimana kekuasaan berada di tangan rakyat, yang mengandung  tiga  unsur,  yaitu  pemerintahan  dari  rakyat,  oleh rakyat, dan untuk rakyat. Pemerintahan dari rakyat mengandung pengertian  bahwa pemerintah  yang berdaulat  adalah  pemerintah yang mendapat pengakuan dan didukung oleh rakyat. Legitimasi suatu pemerintahan sangat penting karena dengan legitimasi tersebut, pemerintahan yang berdaulat dapat menjalankan pemerintahannya   serta   program-program   sebagai   wujud   dari amanat dari rakyat yang diberikan kepadanya.</w:t>
      </w:r>
    </w:p>
    <w:p w:rsidR="00E06169" w:rsidRPr="00120164" w:rsidRDefault="00E06169" w:rsidP="00E06169">
      <w:pPr>
        <w:pStyle w:val="ListParagraph"/>
        <w:spacing w:after="0" w:line="480" w:lineRule="auto"/>
        <w:ind w:firstLine="567"/>
        <w:jc w:val="both"/>
        <w:rPr>
          <w:rFonts w:ascii="Times New Roman" w:hAnsi="Times New Roman"/>
          <w:sz w:val="24"/>
          <w:szCs w:val="24"/>
          <w:lang w:val="en-US"/>
        </w:rPr>
      </w:pPr>
    </w:p>
    <w:p w:rsidR="00E06169" w:rsidRPr="00120164" w:rsidRDefault="00E06169" w:rsidP="00E06169">
      <w:pPr>
        <w:pStyle w:val="ListParagraph"/>
        <w:spacing w:after="0" w:line="480" w:lineRule="auto"/>
        <w:ind w:left="0" w:firstLine="567"/>
        <w:jc w:val="both"/>
        <w:rPr>
          <w:rFonts w:ascii="Times New Roman" w:hAnsi="Times New Roman"/>
          <w:sz w:val="24"/>
          <w:szCs w:val="24"/>
          <w:lang w:val="en-US"/>
        </w:rPr>
      </w:pPr>
      <w:r w:rsidRPr="00120164">
        <w:rPr>
          <w:rFonts w:ascii="Times New Roman" w:hAnsi="Times New Roman"/>
          <w:sz w:val="24"/>
          <w:szCs w:val="24"/>
          <w:lang w:val="en-US"/>
        </w:rPr>
        <w:t>Pemerintahan oleh rakyat berarti bahwa pemerintah yang mendapat legitimasi amanat dari rakyat sudah seharusnya untuk tunduk pada pengawasan rakyat (social control). Dengan adanya control tersebut, maka dapat sebagai tindakan preventif mengantisipasi ambisi keotoriteran para pejabat pemerintah.</w:t>
      </w:r>
    </w:p>
    <w:p w:rsidR="00E06169" w:rsidRPr="00120164" w:rsidRDefault="00E06169" w:rsidP="00E06169">
      <w:pPr>
        <w:pStyle w:val="ListParagraph"/>
        <w:spacing w:after="0" w:line="480" w:lineRule="auto"/>
        <w:ind w:left="0" w:firstLine="567"/>
        <w:jc w:val="both"/>
        <w:rPr>
          <w:rFonts w:ascii="Times New Roman" w:hAnsi="Times New Roman"/>
          <w:sz w:val="24"/>
          <w:szCs w:val="24"/>
          <w:lang w:val="en-US"/>
        </w:rPr>
      </w:pPr>
      <w:r w:rsidRPr="00120164">
        <w:rPr>
          <w:rFonts w:ascii="Times New Roman" w:hAnsi="Times New Roman"/>
          <w:sz w:val="24"/>
          <w:szCs w:val="24"/>
          <w:lang w:val="en-US"/>
        </w:rPr>
        <w:t xml:space="preserve">Pemerintahan untuk rakyat mengandung arti bahwa kekuasaan yang diberikan dari dan oleh rakyat kepada pemerintah harus dijalankan untuk kepentingan rakyat. Oleh karena itu, perlu adanya kepekaan pemerintah terhadap kebutuhan rakyat dan terhadap aspirasi rakyat yang perlu diakomodir yang kemudian di </w:t>
      </w:r>
      <w:r w:rsidRPr="00120164">
        <w:rPr>
          <w:rFonts w:ascii="Times New Roman" w:hAnsi="Times New Roman"/>
          <w:i/>
          <w:iCs/>
          <w:sz w:val="24"/>
          <w:szCs w:val="24"/>
          <w:lang w:val="en-US"/>
        </w:rPr>
        <w:t xml:space="preserve">follow-up </w:t>
      </w:r>
      <w:r w:rsidRPr="00120164">
        <w:rPr>
          <w:rFonts w:ascii="Times New Roman" w:hAnsi="Times New Roman"/>
          <w:sz w:val="24"/>
          <w:szCs w:val="24"/>
          <w:lang w:val="en-US"/>
        </w:rPr>
        <w:t>melalui pengeluaran kebijakan maupun melalui pelaksanaan program kerja pemerintah.</w:t>
      </w:r>
    </w:p>
    <w:p w:rsidR="00E06169" w:rsidRPr="00120164" w:rsidRDefault="00E06169" w:rsidP="00E06169">
      <w:pPr>
        <w:pStyle w:val="ListParagraph"/>
        <w:spacing w:after="0" w:line="480" w:lineRule="auto"/>
        <w:ind w:left="0" w:firstLine="567"/>
        <w:jc w:val="both"/>
        <w:rPr>
          <w:rFonts w:ascii="Times New Roman" w:hAnsi="Times New Roman"/>
          <w:sz w:val="24"/>
          <w:szCs w:val="24"/>
          <w:lang w:val="en-US"/>
        </w:rPr>
      </w:pPr>
      <w:r w:rsidRPr="00120164">
        <w:rPr>
          <w:rFonts w:ascii="Times New Roman" w:hAnsi="Times New Roman"/>
          <w:sz w:val="24"/>
          <w:szCs w:val="24"/>
          <w:lang w:val="en-US"/>
        </w:rPr>
        <w:t xml:space="preserve">Salah satu pilar demokrasi adalah prinsip </w:t>
      </w:r>
      <w:r w:rsidRPr="00120164">
        <w:rPr>
          <w:rFonts w:ascii="Times New Roman" w:hAnsi="Times New Roman"/>
          <w:i/>
          <w:iCs/>
          <w:sz w:val="24"/>
          <w:szCs w:val="24"/>
          <w:lang w:val="en-US"/>
        </w:rPr>
        <w:t xml:space="preserve">trias politica </w:t>
      </w:r>
      <w:r w:rsidRPr="00120164">
        <w:rPr>
          <w:rFonts w:ascii="Times New Roman" w:hAnsi="Times New Roman"/>
          <w:sz w:val="24"/>
          <w:szCs w:val="24"/>
          <w:lang w:val="en-US"/>
        </w:rPr>
        <w:t>yang membagi ketiga kekuasaan politik negara (eksekutif, yudikatif dan legislatif) untuk diwujudkan dalam tiga jenis lembaga negara yang saling lepas (</w:t>
      </w:r>
      <w:r w:rsidRPr="00120164">
        <w:rPr>
          <w:rFonts w:ascii="Times New Roman" w:hAnsi="Times New Roman"/>
          <w:i/>
          <w:iCs/>
          <w:sz w:val="24"/>
          <w:szCs w:val="24"/>
          <w:lang w:val="en-US"/>
        </w:rPr>
        <w:t>independen</w:t>
      </w:r>
      <w:r w:rsidRPr="00120164">
        <w:rPr>
          <w:rFonts w:ascii="Times New Roman" w:hAnsi="Times New Roman"/>
          <w:sz w:val="24"/>
          <w:szCs w:val="24"/>
          <w:lang w:val="en-US"/>
        </w:rPr>
        <w:t xml:space="preserve">) dan berada dalam peringkat yang sejajar satu sama lain. Independensi dan kesejajaran dari ketiga jenis lembaga negara ini diperlukan agar ketiga lembaga negara ini bisa saling  mengawasi  dan  saling  mengontrol  berdasarkan  prinsip </w:t>
      </w:r>
      <w:r w:rsidRPr="00120164">
        <w:rPr>
          <w:rFonts w:ascii="Times New Roman" w:hAnsi="Times New Roman"/>
          <w:i/>
          <w:iCs/>
          <w:sz w:val="24"/>
          <w:szCs w:val="24"/>
          <w:lang w:val="en-US"/>
        </w:rPr>
        <w:t xml:space="preserve">checks </w:t>
      </w:r>
      <w:r w:rsidRPr="00120164">
        <w:rPr>
          <w:rFonts w:ascii="Times New Roman" w:hAnsi="Times New Roman"/>
          <w:sz w:val="24"/>
          <w:szCs w:val="24"/>
          <w:lang w:val="en-US"/>
        </w:rPr>
        <w:t xml:space="preserve">and </w:t>
      </w:r>
      <w:r w:rsidRPr="00120164">
        <w:rPr>
          <w:rFonts w:ascii="Times New Roman" w:hAnsi="Times New Roman"/>
          <w:i/>
          <w:iCs/>
          <w:sz w:val="24"/>
          <w:szCs w:val="24"/>
          <w:lang w:val="en-US"/>
        </w:rPr>
        <w:t>balances</w:t>
      </w:r>
      <w:r w:rsidRPr="00120164">
        <w:rPr>
          <w:rFonts w:ascii="Times New Roman" w:hAnsi="Times New Roman"/>
          <w:sz w:val="24"/>
          <w:szCs w:val="24"/>
          <w:lang w:val="en-US"/>
        </w:rPr>
        <w:t>.</w:t>
      </w:r>
    </w:p>
    <w:p w:rsidR="00E06169" w:rsidRPr="00120164" w:rsidRDefault="00E06169" w:rsidP="00E06169">
      <w:pPr>
        <w:pStyle w:val="ListParagraph"/>
        <w:spacing w:after="0" w:line="480" w:lineRule="auto"/>
        <w:ind w:left="0" w:firstLine="567"/>
        <w:jc w:val="both"/>
        <w:rPr>
          <w:rFonts w:ascii="Times New Roman" w:hAnsi="Times New Roman"/>
          <w:sz w:val="24"/>
          <w:szCs w:val="24"/>
          <w:lang w:val="en-US"/>
        </w:rPr>
      </w:pPr>
      <w:r w:rsidRPr="00120164">
        <w:rPr>
          <w:rFonts w:ascii="Times New Roman" w:hAnsi="Times New Roman"/>
          <w:sz w:val="24"/>
          <w:szCs w:val="24"/>
          <w:lang w:val="en-US"/>
        </w:rPr>
        <w:t xml:space="preserve">Kedaulatan rakyat yang dimaksud di sini bukan dalam arti hanya kedaulatan memilih presiden atau anggota-anggota parlemen secara langsung, tetapi dalam arti yang lebih luas. Suatu pemilihan presiden atau anggota-anggota parlemen secara langsung tidak menjamin negara tersebut sebagai negara demokrasi sebab kedaulatan rakyat memilih sendiri secara langsung hanyalah sedikit dari sekian </w:t>
      </w:r>
      <w:r w:rsidRPr="00120164">
        <w:rPr>
          <w:rFonts w:ascii="Times New Roman" w:hAnsi="Times New Roman"/>
          <w:sz w:val="24"/>
          <w:szCs w:val="24"/>
          <w:lang w:val="en-US"/>
        </w:rPr>
        <w:lastRenderedPageBreak/>
        <w:t xml:space="preserve">banyak makna kedaulatan rakyat. Perananya dalam sistem demokrasi tidak besar, suatu </w:t>
      </w:r>
      <w:r>
        <w:rPr>
          <w:rFonts w:ascii="Times New Roman" w:hAnsi="Times New Roman"/>
          <w:sz w:val="24"/>
          <w:szCs w:val="24"/>
          <w:lang w:val="en-US"/>
        </w:rPr>
        <w:t>Pemilu</w:t>
      </w:r>
      <w:r w:rsidRPr="00120164">
        <w:rPr>
          <w:rFonts w:ascii="Times New Roman" w:hAnsi="Times New Roman"/>
          <w:sz w:val="24"/>
          <w:szCs w:val="24"/>
          <w:lang w:val="en-US"/>
        </w:rPr>
        <w:t xml:space="preserve"> sering dijuluki pesta demokrasi. Ini adalah akibat cara berpikir (paradigma) lama dari sebagian masyarakat yang masih terlalu tinggi meletakkan tokoh idola,  bukan  sistem  pemerintahan  yang  bagus,  sebagai  tokoh impian ratu adil. Padahal sebaik apa pun seorang pemimpin negara, masa hidupnya akan jauh lebih pendek daripada masa hidup suatu sistem yang sudah teruji mampu membangun negara.</w:t>
      </w:r>
    </w:p>
    <w:p w:rsidR="00E06169" w:rsidRPr="00120164" w:rsidRDefault="00E06169" w:rsidP="00E06169">
      <w:pPr>
        <w:pStyle w:val="ListParagraph"/>
        <w:spacing w:after="0" w:line="480" w:lineRule="auto"/>
        <w:ind w:left="0" w:firstLine="567"/>
        <w:rPr>
          <w:rFonts w:ascii="Times New Roman" w:hAnsi="Times New Roman"/>
          <w:sz w:val="24"/>
          <w:szCs w:val="24"/>
          <w:lang w:val="en-US"/>
        </w:rPr>
      </w:pPr>
      <w:r w:rsidRPr="00120164">
        <w:rPr>
          <w:rFonts w:ascii="Times New Roman" w:hAnsi="Times New Roman"/>
          <w:sz w:val="24"/>
          <w:szCs w:val="24"/>
          <w:lang w:val="en-US"/>
        </w:rPr>
        <w:t xml:space="preserve">Mengingat   sangat   pentingnya   demokrasi,   maka   perlu adanya faktor-faktor untuk menegakan demokrasi itu sendiri (). Ada empat faktor utama yaitu </w:t>
      </w:r>
      <w:r w:rsidRPr="00120164">
        <w:rPr>
          <w:rStyle w:val="FootnoteReference"/>
          <w:rFonts w:ascii="Times New Roman" w:hAnsi="Times New Roman"/>
          <w:sz w:val="24"/>
          <w:szCs w:val="24"/>
          <w:lang w:val="en-US"/>
        </w:rPr>
        <w:footnoteReference w:id="2"/>
      </w:r>
      <w:r w:rsidRPr="00120164">
        <w:rPr>
          <w:rFonts w:ascii="Times New Roman" w:hAnsi="Times New Roman"/>
          <w:sz w:val="24"/>
          <w:szCs w:val="24"/>
          <w:lang w:val="en-US"/>
        </w:rPr>
        <w:t>:</w:t>
      </w:r>
    </w:p>
    <w:p w:rsidR="00E06169" w:rsidRPr="00120164" w:rsidRDefault="00E06169" w:rsidP="00E06169">
      <w:pPr>
        <w:spacing w:after="0" w:line="480" w:lineRule="auto"/>
        <w:rPr>
          <w:rFonts w:ascii="Times New Roman" w:hAnsi="Times New Roman"/>
          <w:sz w:val="24"/>
          <w:szCs w:val="24"/>
          <w:lang w:val="en-US"/>
        </w:rPr>
      </w:pPr>
      <w:r w:rsidRPr="00120164">
        <w:rPr>
          <w:rFonts w:ascii="Times New Roman" w:hAnsi="Times New Roman"/>
          <w:sz w:val="24"/>
          <w:szCs w:val="24"/>
          <w:lang w:val="en-US"/>
        </w:rPr>
        <w:t>a)  Negara hukum (</w:t>
      </w:r>
      <w:r w:rsidRPr="00120164">
        <w:rPr>
          <w:rFonts w:ascii="Times New Roman" w:hAnsi="Times New Roman"/>
          <w:i/>
          <w:iCs/>
          <w:sz w:val="24"/>
          <w:szCs w:val="24"/>
          <w:lang w:val="en-US"/>
        </w:rPr>
        <w:t xml:space="preserve">rechtsstaat </w:t>
      </w:r>
      <w:r w:rsidRPr="00120164">
        <w:rPr>
          <w:rFonts w:ascii="Times New Roman" w:hAnsi="Times New Roman"/>
          <w:sz w:val="24"/>
          <w:szCs w:val="24"/>
          <w:lang w:val="en-US"/>
        </w:rPr>
        <w:t xml:space="preserve">dan </w:t>
      </w:r>
      <w:r w:rsidRPr="00120164">
        <w:rPr>
          <w:rFonts w:ascii="Times New Roman" w:hAnsi="Times New Roman"/>
          <w:i/>
          <w:iCs/>
          <w:sz w:val="24"/>
          <w:szCs w:val="24"/>
          <w:lang w:val="en-US"/>
        </w:rPr>
        <w:t>rule of law</w:t>
      </w:r>
      <w:r w:rsidRPr="00120164">
        <w:rPr>
          <w:rFonts w:ascii="Times New Roman" w:hAnsi="Times New Roman"/>
          <w:sz w:val="24"/>
          <w:szCs w:val="24"/>
          <w:lang w:val="en-US"/>
        </w:rPr>
        <w:t>)</w:t>
      </w:r>
    </w:p>
    <w:p w:rsidR="00E06169" w:rsidRPr="00120164" w:rsidRDefault="00E06169" w:rsidP="00E06169">
      <w:pPr>
        <w:pStyle w:val="ListParagraph"/>
        <w:spacing w:after="0" w:line="480" w:lineRule="auto"/>
        <w:ind w:left="284"/>
        <w:jc w:val="both"/>
        <w:rPr>
          <w:rFonts w:ascii="Times New Roman" w:hAnsi="Times New Roman"/>
          <w:sz w:val="24"/>
          <w:szCs w:val="24"/>
          <w:lang w:val="en-US"/>
        </w:rPr>
      </w:pPr>
      <w:r w:rsidRPr="00120164">
        <w:rPr>
          <w:rFonts w:ascii="Times New Roman" w:hAnsi="Times New Roman"/>
          <w:sz w:val="24"/>
          <w:szCs w:val="24"/>
          <w:lang w:val="en-US"/>
        </w:rPr>
        <w:t xml:space="preserve">Konsep  </w:t>
      </w:r>
      <w:r w:rsidRPr="00120164">
        <w:rPr>
          <w:rFonts w:ascii="Times New Roman" w:hAnsi="Times New Roman"/>
          <w:i/>
          <w:iCs/>
          <w:sz w:val="24"/>
          <w:szCs w:val="24"/>
          <w:lang w:val="en-US"/>
        </w:rPr>
        <w:t xml:space="preserve">rechtsstaat  </w:t>
      </w:r>
      <w:r w:rsidRPr="00120164">
        <w:rPr>
          <w:rFonts w:ascii="Times New Roman" w:hAnsi="Times New Roman"/>
          <w:sz w:val="24"/>
          <w:szCs w:val="24"/>
          <w:lang w:val="en-US"/>
        </w:rPr>
        <w:t xml:space="preserve">adalah  adanya  perlindungan terhadap Hak Asasi Manusia (HAM), adanya pemisahan dan pembagian  kekuasaan  pada  lembaga  negara,  pemerintahan berdasarkan peraturan, serta adanya peradilan administrasi. Konsep dari </w:t>
      </w:r>
      <w:r w:rsidRPr="00120164">
        <w:rPr>
          <w:rFonts w:ascii="Times New Roman" w:hAnsi="Times New Roman"/>
          <w:i/>
          <w:iCs/>
          <w:sz w:val="24"/>
          <w:szCs w:val="24"/>
          <w:lang w:val="en-US"/>
        </w:rPr>
        <w:t xml:space="preserve">rule of law </w:t>
      </w:r>
      <w:r w:rsidRPr="00120164">
        <w:rPr>
          <w:rFonts w:ascii="Times New Roman" w:hAnsi="Times New Roman"/>
          <w:sz w:val="24"/>
          <w:szCs w:val="24"/>
          <w:lang w:val="en-US"/>
        </w:rPr>
        <w:t>yaitu adanya supremasi aturan-aturan hukum,   adanya   kedudukan   yang   sama   di   muka   hukum (</w:t>
      </w:r>
      <w:r w:rsidRPr="00120164">
        <w:rPr>
          <w:rFonts w:ascii="Times New Roman" w:hAnsi="Times New Roman"/>
          <w:i/>
          <w:iCs/>
          <w:sz w:val="24"/>
          <w:szCs w:val="24"/>
          <w:lang w:val="en-US"/>
        </w:rPr>
        <w:t>equality before the law</w:t>
      </w:r>
      <w:r w:rsidRPr="00120164">
        <w:rPr>
          <w:rFonts w:ascii="Times New Roman" w:hAnsi="Times New Roman"/>
          <w:sz w:val="24"/>
          <w:szCs w:val="24"/>
          <w:lang w:val="en-US"/>
        </w:rPr>
        <w:t>), serta adanya jaminan perlindungan HAM.</w:t>
      </w:r>
    </w:p>
    <w:p w:rsidR="00E06169" w:rsidRPr="00120164" w:rsidRDefault="00E06169" w:rsidP="00E06169">
      <w:pPr>
        <w:pStyle w:val="ListParagraph"/>
        <w:spacing w:after="0" w:line="480" w:lineRule="auto"/>
        <w:ind w:left="284"/>
        <w:jc w:val="both"/>
        <w:rPr>
          <w:rFonts w:ascii="Times New Roman" w:hAnsi="Times New Roman"/>
          <w:sz w:val="24"/>
          <w:szCs w:val="24"/>
          <w:lang w:val="en-US"/>
        </w:rPr>
      </w:pPr>
      <w:r w:rsidRPr="00120164">
        <w:rPr>
          <w:rFonts w:ascii="Times New Roman" w:hAnsi="Times New Roman"/>
          <w:sz w:val="24"/>
          <w:szCs w:val="24"/>
          <w:lang w:val="en-US"/>
        </w:rPr>
        <w:t>Berdasarkan dua pandangan di atas, maka dapat ditarik suatu konsep pokok dari negara hukum adalah adanya jaminan perlindungan terhadap HAM, adanya supremasi hukum dalam penyelenggaraan pemerintahan, adanya pemisahan dan pembagian kekuasaan negara, dan adanya lembaga peradilan yang bebas dan mandiri.</w:t>
      </w:r>
    </w:p>
    <w:p w:rsidR="00E06169" w:rsidRPr="00120164" w:rsidRDefault="00E06169" w:rsidP="00E06169">
      <w:pPr>
        <w:pStyle w:val="ListParagraph"/>
        <w:spacing w:after="0" w:line="480" w:lineRule="auto"/>
        <w:ind w:left="0"/>
        <w:jc w:val="both"/>
        <w:rPr>
          <w:rFonts w:ascii="Times New Roman" w:hAnsi="Times New Roman"/>
          <w:sz w:val="24"/>
          <w:szCs w:val="24"/>
          <w:lang w:val="en-US"/>
        </w:rPr>
      </w:pPr>
      <w:r w:rsidRPr="00120164">
        <w:rPr>
          <w:rFonts w:ascii="Times New Roman" w:hAnsi="Times New Roman"/>
          <w:sz w:val="24"/>
          <w:szCs w:val="24"/>
          <w:lang w:val="en-US"/>
        </w:rPr>
        <w:t>b)  Masyarakat madani</w:t>
      </w:r>
    </w:p>
    <w:p w:rsidR="00E06169" w:rsidRPr="00120164" w:rsidRDefault="00E06169" w:rsidP="00E06169">
      <w:pPr>
        <w:pStyle w:val="ListParagraph"/>
        <w:spacing w:after="0" w:line="480" w:lineRule="auto"/>
        <w:ind w:firstLine="567"/>
        <w:jc w:val="both"/>
        <w:rPr>
          <w:rFonts w:ascii="Times New Roman" w:hAnsi="Times New Roman"/>
          <w:sz w:val="24"/>
          <w:szCs w:val="24"/>
          <w:lang w:val="en-US"/>
        </w:rPr>
      </w:pPr>
    </w:p>
    <w:p w:rsidR="00E06169" w:rsidRPr="00120164" w:rsidRDefault="00E06169" w:rsidP="00E06169">
      <w:pPr>
        <w:pStyle w:val="ListParagraph"/>
        <w:spacing w:after="0" w:line="480" w:lineRule="auto"/>
        <w:ind w:left="284"/>
        <w:jc w:val="both"/>
        <w:rPr>
          <w:rFonts w:ascii="Times New Roman" w:hAnsi="Times New Roman"/>
          <w:sz w:val="24"/>
          <w:szCs w:val="24"/>
          <w:lang w:val="en-US"/>
        </w:rPr>
      </w:pPr>
      <w:r w:rsidRPr="00120164">
        <w:rPr>
          <w:rFonts w:ascii="Times New Roman" w:hAnsi="Times New Roman"/>
          <w:sz w:val="24"/>
          <w:szCs w:val="24"/>
          <w:lang w:val="en-US"/>
        </w:rPr>
        <w:t>Masyarakat madani dicirikan dengan masyarakat yang terbuka, yang bebas dari pengaruh kekuasaan dan tekanan negara, masyarakat yang kritis dan berpartisipasi aktif, serta masyarakat yang egaliter. Masyarakat yang seperti ini merupakan elemen yang sangat signifikan dalam membangun demokrasi.   Demokrasi    yang   terbentuk   kemudian   dapat dianggap  sebagai  hasil  dinamika  masyarakat  yang menghendaki adanya partisipasi. Selain itu, demokrasi merupakan pandangan mengenai masyarakat dalam kaitan dengan  pengungkapan  kehendak,  adanya  perbedaan pandangan, adanya keragaman dan konsensus.</w:t>
      </w:r>
    </w:p>
    <w:p w:rsidR="00E06169" w:rsidRPr="00120164" w:rsidRDefault="00E06169" w:rsidP="00E06169">
      <w:pPr>
        <w:pStyle w:val="ListParagraph"/>
        <w:spacing w:after="0" w:line="480" w:lineRule="auto"/>
        <w:ind w:left="0"/>
        <w:jc w:val="both"/>
        <w:rPr>
          <w:rFonts w:ascii="Times New Roman" w:hAnsi="Times New Roman"/>
          <w:sz w:val="24"/>
          <w:szCs w:val="24"/>
          <w:lang w:val="en-US"/>
        </w:rPr>
      </w:pPr>
      <w:r w:rsidRPr="00120164">
        <w:rPr>
          <w:rFonts w:ascii="Times New Roman" w:hAnsi="Times New Roman"/>
          <w:sz w:val="24"/>
          <w:szCs w:val="24"/>
          <w:lang w:val="en-US"/>
        </w:rPr>
        <w:t>c)  Infrastruktur</w:t>
      </w:r>
    </w:p>
    <w:p w:rsidR="00E06169" w:rsidRPr="00120164" w:rsidRDefault="00E06169" w:rsidP="00E06169">
      <w:pPr>
        <w:pStyle w:val="ListParagraph"/>
        <w:spacing w:after="0" w:line="480" w:lineRule="auto"/>
        <w:ind w:left="284"/>
        <w:jc w:val="both"/>
        <w:rPr>
          <w:rFonts w:ascii="Times New Roman" w:hAnsi="Times New Roman"/>
          <w:sz w:val="24"/>
          <w:szCs w:val="24"/>
          <w:lang w:val="en-US"/>
        </w:rPr>
      </w:pPr>
      <w:r w:rsidRPr="00120164">
        <w:rPr>
          <w:rFonts w:ascii="Times New Roman" w:hAnsi="Times New Roman"/>
          <w:sz w:val="24"/>
          <w:szCs w:val="24"/>
          <w:lang w:val="en-US"/>
        </w:rPr>
        <w:t>Infrastruktur politik yang dimaksud terdiri dari partai politik  (parpol),  kelompok  gerakan,  serta  kelompok kepentingan atau kelompok penekan, Partai politik merupakan suatu wadah struktur kelembagaan  politik  yang  anggota-anggotanya  mempunyai orientasi, nilai, dan cita-cita yang sama yaitu memperoleh kekuasaan politik dan merebut kedudukan politik dalam mewujudkan kebijakan-kebijakannya. Kelompok gerakan lebih dikenal dengan organisasi masyarakat, yang merupakan sekelompok   orang   yang   berhimpun   dalam   satu   wadah organisasi yang berorientasi pada pemberdayaan warganya. Kelompok kepentingan atau penekan adalah sekumpulan orang dalam suatu wadah organisasi yang didasarkan pada kriteria profesionalitas dan keilmuan tertentu.</w:t>
      </w:r>
    </w:p>
    <w:p w:rsidR="00E06169" w:rsidRPr="00120164" w:rsidRDefault="00E06169" w:rsidP="00E06169">
      <w:pPr>
        <w:pStyle w:val="ListParagraph"/>
        <w:spacing w:after="0" w:line="480" w:lineRule="auto"/>
        <w:ind w:left="284"/>
        <w:jc w:val="both"/>
        <w:rPr>
          <w:rFonts w:ascii="Times New Roman" w:hAnsi="Times New Roman"/>
          <w:sz w:val="24"/>
          <w:szCs w:val="24"/>
          <w:lang w:val="en-US"/>
        </w:rPr>
      </w:pPr>
      <w:r w:rsidRPr="00120164">
        <w:rPr>
          <w:rFonts w:ascii="Times New Roman" w:hAnsi="Times New Roman"/>
          <w:sz w:val="24"/>
          <w:szCs w:val="24"/>
          <w:lang w:val="en-US"/>
        </w:rPr>
        <w:lastRenderedPageBreak/>
        <w:t xml:space="preserve">Dikaitkan dengan demokrasi, menurut Miriam Budiardjo, parpol memiliki empat fungsi yaitu sebagai sarana komunikasi politik, sebagai sarana sosialisasi politik, sebagai </w:t>
      </w:r>
      <w:r w:rsidRPr="00120164">
        <w:rPr>
          <w:rFonts w:ascii="Times New Roman" w:hAnsi="Times New Roman"/>
          <w:i/>
          <w:iCs/>
          <w:sz w:val="24"/>
          <w:szCs w:val="24"/>
          <w:lang w:val="en-US"/>
        </w:rPr>
        <w:t xml:space="preserve">recruitment </w:t>
      </w:r>
      <w:r w:rsidRPr="00120164">
        <w:rPr>
          <w:rFonts w:ascii="Times New Roman" w:hAnsi="Times New Roman"/>
          <w:sz w:val="24"/>
          <w:szCs w:val="24"/>
          <w:lang w:val="en-US"/>
        </w:rPr>
        <w:t>kader dan anggota politik, serta sebagai sarana pengatur konflik. Keempat fungsi tersebut merupakan pengejawantahan dari nilai-nilai demokrasi, yaitu adanya partisipasi serta kontrol rakyat melaui parpol. Sedangkan kelompok gerakan dan kelompok kepentingan merupakan perwujudan adanya kebebasan berorganisasi, kebebasan menyampaikan pendapat, dan melakukan oposisi terhadap negara dan pemerintah.</w:t>
      </w:r>
    </w:p>
    <w:p w:rsidR="00E06169" w:rsidRPr="00120164" w:rsidRDefault="00E06169" w:rsidP="00E06169">
      <w:pPr>
        <w:pStyle w:val="ListParagraph"/>
        <w:spacing w:after="0" w:line="480" w:lineRule="auto"/>
        <w:ind w:left="0"/>
        <w:jc w:val="both"/>
        <w:rPr>
          <w:rFonts w:ascii="Times New Roman" w:hAnsi="Times New Roman"/>
          <w:sz w:val="24"/>
          <w:szCs w:val="24"/>
          <w:lang w:val="en-US"/>
        </w:rPr>
      </w:pPr>
      <w:r w:rsidRPr="00120164">
        <w:rPr>
          <w:rFonts w:ascii="Times New Roman" w:hAnsi="Times New Roman"/>
          <w:sz w:val="24"/>
          <w:szCs w:val="24"/>
          <w:lang w:val="en-US"/>
        </w:rPr>
        <w:t>d)  Pers yang bebas dan bertanggung jawab</w:t>
      </w:r>
    </w:p>
    <w:p w:rsidR="00E06169" w:rsidRPr="00120164" w:rsidRDefault="00E06169" w:rsidP="00E06169">
      <w:pPr>
        <w:pStyle w:val="ListParagraph"/>
        <w:spacing w:after="0" w:line="480" w:lineRule="auto"/>
        <w:ind w:left="284"/>
        <w:jc w:val="both"/>
        <w:rPr>
          <w:rFonts w:ascii="Times New Roman" w:hAnsi="Times New Roman"/>
          <w:sz w:val="24"/>
          <w:szCs w:val="24"/>
          <w:lang w:val="en-US"/>
        </w:rPr>
      </w:pPr>
      <w:r w:rsidRPr="00120164">
        <w:rPr>
          <w:rFonts w:ascii="Times New Roman" w:hAnsi="Times New Roman"/>
          <w:sz w:val="24"/>
          <w:szCs w:val="24"/>
          <w:lang w:val="en-US"/>
        </w:rPr>
        <w:t>Pers   yang   dapat   menjalankan   fungsinya   sebagai penyebar  informasi  yang  obyektif  melakukan  kontrol  sosial yang konstruktif menyalurkan aspirasi rakyat dan meluaskan komunikasi dan partisipasi masyarakat. Dalam hal ini perlu dikembangkan interaksi positif antara pers, pemerintah, dan masyarakat</w:t>
      </w:r>
    </w:p>
    <w:p w:rsidR="00E06169" w:rsidRPr="00120164" w:rsidRDefault="00E06169" w:rsidP="00E06169">
      <w:pPr>
        <w:pStyle w:val="ListParagraph"/>
        <w:spacing w:after="0" w:line="480" w:lineRule="auto"/>
        <w:ind w:left="0" w:firstLine="567"/>
        <w:jc w:val="both"/>
        <w:rPr>
          <w:rFonts w:ascii="Times New Roman" w:hAnsi="Times New Roman"/>
          <w:sz w:val="24"/>
          <w:szCs w:val="24"/>
          <w:lang w:val="en-US"/>
        </w:rPr>
      </w:pPr>
      <w:r w:rsidRPr="00120164">
        <w:rPr>
          <w:rFonts w:ascii="Times New Roman" w:hAnsi="Times New Roman"/>
          <w:sz w:val="24"/>
          <w:szCs w:val="24"/>
          <w:lang w:val="en-US"/>
        </w:rPr>
        <w:t>Bentuk serta model demokrasi, dalam teori terbagi menjadi :</w:t>
      </w:r>
    </w:p>
    <w:p w:rsidR="00E06169" w:rsidRPr="00120164" w:rsidRDefault="00E06169" w:rsidP="00E06169">
      <w:pPr>
        <w:pStyle w:val="ListParagraph"/>
        <w:numPr>
          <w:ilvl w:val="1"/>
          <w:numId w:val="14"/>
        </w:numPr>
        <w:tabs>
          <w:tab w:val="left" w:pos="567"/>
        </w:tabs>
        <w:spacing w:after="0" w:line="480" w:lineRule="auto"/>
        <w:ind w:left="567"/>
        <w:jc w:val="both"/>
        <w:rPr>
          <w:rFonts w:ascii="Times New Roman" w:hAnsi="Times New Roman"/>
          <w:sz w:val="24"/>
          <w:szCs w:val="24"/>
          <w:lang w:val="en-US"/>
        </w:rPr>
      </w:pPr>
      <w:r w:rsidRPr="00120164">
        <w:rPr>
          <w:rFonts w:ascii="Times New Roman" w:hAnsi="Times New Roman"/>
          <w:sz w:val="24"/>
          <w:szCs w:val="24"/>
          <w:lang w:val="en-US"/>
        </w:rPr>
        <w:t>Demokrasi liberal, yaitu pemerintahan yang dibatasi undang- undang  dan  pemilihan  umum  bebas  yang  diselenggarakan dalam waktu yang tetap secara berkala.</w:t>
      </w:r>
    </w:p>
    <w:p w:rsidR="00E06169" w:rsidRPr="00120164" w:rsidRDefault="00E06169" w:rsidP="00E06169">
      <w:pPr>
        <w:pStyle w:val="ListParagraph"/>
        <w:numPr>
          <w:ilvl w:val="1"/>
          <w:numId w:val="14"/>
        </w:numPr>
        <w:tabs>
          <w:tab w:val="left" w:pos="567"/>
        </w:tabs>
        <w:spacing w:after="0" w:line="480" w:lineRule="auto"/>
        <w:ind w:left="567"/>
        <w:jc w:val="both"/>
        <w:rPr>
          <w:rFonts w:ascii="Times New Roman" w:hAnsi="Times New Roman"/>
          <w:sz w:val="24"/>
          <w:szCs w:val="24"/>
          <w:lang w:val="en-US"/>
        </w:rPr>
      </w:pPr>
      <w:r w:rsidRPr="00120164">
        <w:rPr>
          <w:rFonts w:ascii="Times New Roman" w:hAnsi="Times New Roman"/>
          <w:sz w:val="24"/>
          <w:szCs w:val="24"/>
          <w:lang w:val="en-US"/>
        </w:rPr>
        <w:t>Demokrasi terpimpin, yaitu dimana para pemimpin percaya bahwa segala tindakan mereka dipercaya rakyat tetapi menolak pemilihan umum yang bersaing sebagai “kendaraan” untuk menduduki kekuasaaan.</w:t>
      </w:r>
    </w:p>
    <w:p w:rsidR="00E06169" w:rsidRPr="00120164" w:rsidRDefault="00E06169" w:rsidP="00E06169">
      <w:pPr>
        <w:pStyle w:val="ListParagraph"/>
        <w:numPr>
          <w:ilvl w:val="1"/>
          <w:numId w:val="14"/>
        </w:numPr>
        <w:tabs>
          <w:tab w:val="left" w:pos="567"/>
        </w:tabs>
        <w:spacing w:after="0" w:line="480" w:lineRule="auto"/>
        <w:ind w:left="567"/>
        <w:jc w:val="both"/>
        <w:rPr>
          <w:rFonts w:ascii="Times New Roman" w:hAnsi="Times New Roman"/>
          <w:sz w:val="24"/>
          <w:szCs w:val="24"/>
          <w:lang w:val="en-US"/>
        </w:rPr>
      </w:pPr>
      <w:r w:rsidRPr="00120164">
        <w:rPr>
          <w:rFonts w:ascii="Times New Roman" w:hAnsi="Times New Roman"/>
          <w:sz w:val="24"/>
          <w:szCs w:val="24"/>
          <w:lang w:val="en-US"/>
        </w:rPr>
        <w:t xml:space="preserve">Demokrasi Pancasila, adalah dimana kedaulatan  rakyat sebagai inti dari demokrasi. Karenanya rakyat mempunyai hak  yang sama untuk </w:t>
      </w:r>
      <w:r w:rsidRPr="00120164">
        <w:rPr>
          <w:rFonts w:ascii="Times New Roman" w:hAnsi="Times New Roman"/>
          <w:sz w:val="24"/>
          <w:szCs w:val="24"/>
          <w:lang w:val="en-US"/>
        </w:rPr>
        <w:lastRenderedPageBreak/>
        <w:t>menentukan dirinya sendiri. Begitu pula partisipasi politik yang sama semua rakyat. Untuk itu, Pemerintah patut memberikan  perlindungan  dan  jaminan  bagi  warga  negara dalam menjalankan hak politik.</w:t>
      </w:r>
    </w:p>
    <w:p w:rsidR="00E06169" w:rsidRPr="00120164" w:rsidRDefault="00E06169" w:rsidP="00E06169">
      <w:pPr>
        <w:pStyle w:val="ListParagraph"/>
        <w:numPr>
          <w:ilvl w:val="1"/>
          <w:numId w:val="14"/>
        </w:numPr>
        <w:tabs>
          <w:tab w:val="left" w:pos="567"/>
        </w:tabs>
        <w:spacing w:after="0" w:line="480" w:lineRule="auto"/>
        <w:ind w:left="567"/>
        <w:jc w:val="both"/>
        <w:rPr>
          <w:rFonts w:ascii="Times New Roman" w:hAnsi="Times New Roman"/>
          <w:sz w:val="24"/>
          <w:szCs w:val="24"/>
          <w:lang w:val="en-US"/>
        </w:rPr>
      </w:pPr>
      <w:r w:rsidRPr="00120164">
        <w:rPr>
          <w:rFonts w:ascii="Times New Roman" w:hAnsi="Times New Roman"/>
          <w:sz w:val="24"/>
          <w:szCs w:val="24"/>
          <w:lang w:val="en-US"/>
        </w:rPr>
        <w:t>Demokrasi sosial, adalah demokrasi yang menaruh kepedulian pada keadilan sosial dan egaliterianisme bagi persyaratan untuk memperoleh kepercayaan publik.</w:t>
      </w:r>
    </w:p>
    <w:p w:rsidR="00E06169" w:rsidRPr="00120164" w:rsidRDefault="00E06169" w:rsidP="00E06169">
      <w:pPr>
        <w:pStyle w:val="ListParagraph"/>
        <w:numPr>
          <w:ilvl w:val="1"/>
          <w:numId w:val="14"/>
        </w:numPr>
        <w:tabs>
          <w:tab w:val="left" w:pos="567"/>
        </w:tabs>
        <w:spacing w:after="0" w:line="480" w:lineRule="auto"/>
        <w:ind w:left="567"/>
        <w:jc w:val="both"/>
        <w:rPr>
          <w:rFonts w:ascii="Times New Roman" w:hAnsi="Times New Roman"/>
          <w:sz w:val="24"/>
          <w:szCs w:val="24"/>
          <w:lang w:val="en-US"/>
        </w:rPr>
      </w:pPr>
      <w:r w:rsidRPr="00120164">
        <w:rPr>
          <w:rFonts w:ascii="Times New Roman" w:hAnsi="Times New Roman"/>
          <w:sz w:val="24"/>
          <w:szCs w:val="24"/>
          <w:lang w:val="en-US"/>
        </w:rPr>
        <w:t>Demokrasi partisipasi, yang merupakan hubungan timbal balik antara penguasa dengan yang dikuasai.</w:t>
      </w:r>
    </w:p>
    <w:p w:rsidR="00E06169" w:rsidRPr="00120164" w:rsidRDefault="00E06169" w:rsidP="00E06169">
      <w:pPr>
        <w:pStyle w:val="ListParagraph"/>
        <w:numPr>
          <w:ilvl w:val="1"/>
          <w:numId w:val="14"/>
        </w:numPr>
        <w:tabs>
          <w:tab w:val="left" w:pos="567"/>
        </w:tabs>
        <w:spacing w:after="0" w:line="480" w:lineRule="auto"/>
        <w:ind w:left="567"/>
        <w:jc w:val="both"/>
        <w:rPr>
          <w:rFonts w:ascii="Times New Roman" w:hAnsi="Times New Roman"/>
          <w:sz w:val="24"/>
          <w:szCs w:val="24"/>
          <w:lang w:val="en-US"/>
        </w:rPr>
      </w:pPr>
      <w:r w:rsidRPr="00120164">
        <w:rPr>
          <w:rFonts w:ascii="Times New Roman" w:hAnsi="Times New Roman"/>
          <w:sz w:val="24"/>
          <w:szCs w:val="24"/>
          <w:lang w:val="en-US"/>
        </w:rPr>
        <w:t xml:space="preserve">Demokrasi </w:t>
      </w:r>
      <w:r w:rsidRPr="00120164">
        <w:rPr>
          <w:rFonts w:ascii="Times New Roman" w:hAnsi="Times New Roman"/>
          <w:i/>
          <w:iCs/>
          <w:sz w:val="24"/>
          <w:szCs w:val="24"/>
          <w:lang w:val="en-US"/>
        </w:rPr>
        <w:t>consociational</w:t>
      </w:r>
      <w:r w:rsidRPr="00120164">
        <w:rPr>
          <w:rFonts w:ascii="Times New Roman" w:hAnsi="Times New Roman"/>
          <w:sz w:val="24"/>
          <w:szCs w:val="24"/>
          <w:lang w:val="en-US"/>
        </w:rPr>
        <w:t>, yang menekankan proteksi khusus bagi kelompok-kelompok budaya yang menekankan kerja sama yang   erat   di   antara   elit   yang   mewakili   bagian   budaya masyarakat utama.</w:t>
      </w:r>
    </w:p>
    <w:p w:rsidR="00E06169" w:rsidRPr="00120164" w:rsidRDefault="00E06169" w:rsidP="00E06169">
      <w:pPr>
        <w:pStyle w:val="ListParagraph"/>
        <w:numPr>
          <w:ilvl w:val="1"/>
          <w:numId w:val="14"/>
        </w:numPr>
        <w:tabs>
          <w:tab w:val="left" w:pos="567"/>
        </w:tabs>
        <w:spacing w:after="0" w:line="480" w:lineRule="auto"/>
        <w:ind w:left="567"/>
        <w:jc w:val="both"/>
        <w:rPr>
          <w:rFonts w:ascii="Times New Roman" w:hAnsi="Times New Roman"/>
          <w:sz w:val="24"/>
          <w:szCs w:val="24"/>
          <w:lang w:val="en-US"/>
        </w:rPr>
      </w:pPr>
      <w:r w:rsidRPr="00120164">
        <w:rPr>
          <w:rFonts w:ascii="Times New Roman" w:hAnsi="Times New Roman"/>
          <w:sz w:val="24"/>
          <w:szCs w:val="24"/>
          <w:lang w:val="en-US"/>
        </w:rPr>
        <w:t>Demokrasi langsung, yang mana lembaga legislatif hanya berfungsi sebagai lembaga pengawas jalannya pemerintahan, sedangkan pemilihan pejabat eksekutif dan legislatif melalui pemilihan umum (</w:t>
      </w:r>
      <w:r>
        <w:rPr>
          <w:rFonts w:ascii="Times New Roman" w:hAnsi="Times New Roman"/>
          <w:sz w:val="24"/>
          <w:szCs w:val="24"/>
          <w:lang w:val="en-US"/>
        </w:rPr>
        <w:t>Pemilu</w:t>
      </w:r>
      <w:r w:rsidRPr="00120164">
        <w:rPr>
          <w:rFonts w:ascii="Times New Roman" w:hAnsi="Times New Roman"/>
          <w:sz w:val="24"/>
          <w:szCs w:val="24"/>
          <w:lang w:val="en-US"/>
        </w:rPr>
        <w:t>) oleh rakyat secara langsung.</w:t>
      </w:r>
    </w:p>
    <w:p w:rsidR="00E06169" w:rsidRPr="00120164" w:rsidRDefault="00E06169" w:rsidP="00E06169">
      <w:pPr>
        <w:pStyle w:val="ListParagraph"/>
        <w:numPr>
          <w:ilvl w:val="1"/>
          <w:numId w:val="14"/>
        </w:numPr>
        <w:tabs>
          <w:tab w:val="left" w:pos="567"/>
        </w:tabs>
        <w:spacing w:after="0" w:line="480" w:lineRule="auto"/>
        <w:ind w:left="567"/>
        <w:jc w:val="both"/>
        <w:rPr>
          <w:rFonts w:ascii="Times New Roman" w:hAnsi="Times New Roman"/>
          <w:sz w:val="24"/>
          <w:szCs w:val="24"/>
          <w:lang w:val="en-US"/>
        </w:rPr>
      </w:pPr>
      <w:r w:rsidRPr="00120164">
        <w:rPr>
          <w:rFonts w:ascii="Times New Roman" w:hAnsi="Times New Roman"/>
          <w:sz w:val="24"/>
          <w:szCs w:val="24"/>
          <w:lang w:val="en-US"/>
        </w:rPr>
        <w:t>Demokrasi  tidak  langsung,  yang  mana  lembaga  parlemen (sebagai wakil rakyat) dituntut kepekaan terhadap berbagai hal yang berkaian dengan kehidupan masyarakat dalam hubungannya denga pemerintah dan negara. Hal ini berarti rakyat tidak secara langsung berhadapan dengan pemerintah.</w:t>
      </w:r>
    </w:p>
    <w:p w:rsidR="00E06169" w:rsidRPr="00120164" w:rsidRDefault="00E06169" w:rsidP="00E06169">
      <w:pPr>
        <w:pStyle w:val="ListParagraph"/>
        <w:spacing w:after="0" w:line="480" w:lineRule="auto"/>
        <w:ind w:left="0" w:firstLine="567"/>
        <w:jc w:val="both"/>
        <w:rPr>
          <w:rFonts w:ascii="Times New Roman" w:hAnsi="Times New Roman"/>
          <w:sz w:val="24"/>
          <w:szCs w:val="24"/>
          <w:lang w:val="en-US"/>
        </w:rPr>
      </w:pPr>
    </w:p>
    <w:p w:rsidR="00E06169" w:rsidRPr="00120164" w:rsidRDefault="00E06169" w:rsidP="00E06169">
      <w:pPr>
        <w:pStyle w:val="ListParagraph"/>
        <w:spacing w:after="0" w:line="480" w:lineRule="auto"/>
        <w:ind w:left="0" w:firstLine="567"/>
        <w:jc w:val="both"/>
        <w:rPr>
          <w:rFonts w:ascii="Times New Roman" w:hAnsi="Times New Roman"/>
          <w:sz w:val="24"/>
          <w:szCs w:val="24"/>
          <w:lang w:val="en-US"/>
        </w:rPr>
      </w:pPr>
    </w:p>
    <w:p w:rsidR="00E06169" w:rsidRPr="00120164" w:rsidRDefault="00E06169" w:rsidP="00E06169">
      <w:pPr>
        <w:pStyle w:val="ListParagraph"/>
        <w:numPr>
          <w:ilvl w:val="0"/>
          <w:numId w:val="12"/>
        </w:numPr>
        <w:spacing w:after="0" w:line="480" w:lineRule="auto"/>
        <w:ind w:left="0"/>
        <w:jc w:val="both"/>
        <w:rPr>
          <w:rFonts w:ascii="Times New Roman" w:hAnsi="Times New Roman"/>
          <w:b/>
          <w:sz w:val="24"/>
          <w:szCs w:val="24"/>
          <w:lang w:val="en-US"/>
        </w:rPr>
      </w:pPr>
      <w:r w:rsidRPr="00120164">
        <w:rPr>
          <w:rFonts w:ascii="Times New Roman" w:hAnsi="Times New Roman"/>
          <w:b/>
          <w:sz w:val="24"/>
          <w:szCs w:val="24"/>
          <w:lang w:val="en-US"/>
        </w:rPr>
        <w:t>Tinjauan tentang Pemilihan Umum</w:t>
      </w:r>
    </w:p>
    <w:p w:rsidR="00E06169" w:rsidRPr="00120164" w:rsidRDefault="00E06169" w:rsidP="00E06169">
      <w:pPr>
        <w:pStyle w:val="ListParagraph"/>
        <w:spacing w:after="0" w:line="480" w:lineRule="auto"/>
        <w:ind w:left="0" w:firstLine="567"/>
        <w:jc w:val="both"/>
        <w:rPr>
          <w:rFonts w:ascii="Times New Roman" w:hAnsi="Times New Roman"/>
          <w:sz w:val="24"/>
          <w:szCs w:val="24"/>
          <w:lang w:val="en-US"/>
        </w:rPr>
      </w:pPr>
      <w:r w:rsidRPr="00120164">
        <w:rPr>
          <w:rFonts w:ascii="Times New Roman" w:hAnsi="Times New Roman"/>
          <w:sz w:val="24"/>
          <w:szCs w:val="24"/>
          <w:lang w:val="en-US"/>
        </w:rPr>
        <w:lastRenderedPageBreak/>
        <w:t>Pemilu adalah sarana pelaksanaan kedaulatan rakyat yang dilaksanakan secara langsung, umum bebas, rahasia, jujur dan adil dalam Negara Kesatuan Republik Indonesia (NKRI) berdasarkan pancasila dan Undang-Undang Dasar Negara Republik Indonesia Tahun 1945</w:t>
      </w:r>
    </w:p>
    <w:p w:rsidR="00E06169" w:rsidRPr="00120164" w:rsidRDefault="00E06169" w:rsidP="00E06169">
      <w:pPr>
        <w:pStyle w:val="ListParagraph"/>
        <w:spacing w:after="0" w:line="480" w:lineRule="auto"/>
        <w:ind w:left="0" w:firstLine="567"/>
        <w:jc w:val="both"/>
        <w:rPr>
          <w:rFonts w:ascii="Times New Roman" w:hAnsi="Times New Roman"/>
          <w:sz w:val="24"/>
          <w:szCs w:val="24"/>
          <w:lang w:val="en-US"/>
        </w:rPr>
      </w:pPr>
      <w:r w:rsidRPr="00120164">
        <w:rPr>
          <w:rFonts w:ascii="Times New Roman" w:hAnsi="Times New Roman"/>
          <w:sz w:val="24"/>
          <w:szCs w:val="24"/>
          <w:lang w:val="en-US"/>
        </w:rPr>
        <w:t xml:space="preserve">Pemilu  anggota  DPR,  DPD,  dan  DPRD  adalah  </w:t>
      </w:r>
      <w:r>
        <w:rPr>
          <w:rFonts w:ascii="Times New Roman" w:hAnsi="Times New Roman"/>
          <w:sz w:val="24"/>
          <w:szCs w:val="24"/>
          <w:lang w:val="en-US"/>
        </w:rPr>
        <w:t>Pemilu</w:t>
      </w:r>
      <w:r w:rsidRPr="00120164">
        <w:rPr>
          <w:rFonts w:ascii="Times New Roman" w:hAnsi="Times New Roman"/>
          <w:sz w:val="24"/>
          <w:szCs w:val="24"/>
          <w:lang w:val="en-US"/>
        </w:rPr>
        <w:t xml:space="preserve"> untuk memilih anggota Dewan Perwakilan Rakyat, Dewan Perwakilan,  Daerah,  Dewan  Perwakilan  Rakyat  Provinsi dan Dewan Perwakilan Rakyat Daerah Kabupaten / Kota dalam Negara Kesatuan Republik Indonesia berdasarkan Pancasila dan Undang-Undang Dasar Negara Republik Indonesia Tahun 1945 (pasal 1 ayat (2) Undang-Undang No 10 tahun 2008).</w:t>
      </w:r>
    </w:p>
    <w:p w:rsidR="00E06169" w:rsidRPr="00120164" w:rsidRDefault="00E06169" w:rsidP="00E06169">
      <w:pPr>
        <w:pStyle w:val="ListParagraph"/>
        <w:spacing w:after="0" w:line="480" w:lineRule="auto"/>
        <w:ind w:left="0" w:firstLine="567"/>
        <w:jc w:val="both"/>
        <w:rPr>
          <w:rFonts w:ascii="Times New Roman" w:hAnsi="Times New Roman"/>
          <w:sz w:val="24"/>
          <w:szCs w:val="24"/>
          <w:lang w:val="en-US"/>
        </w:rPr>
      </w:pPr>
      <w:r w:rsidRPr="00120164">
        <w:rPr>
          <w:rFonts w:ascii="Times New Roman" w:hAnsi="Times New Roman"/>
          <w:sz w:val="24"/>
          <w:szCs w:val="24"/>
          <w:lang w:val="en-US"/>
        </w:rPr>
        <w:t>Kedaulatan menurut Pasal 1 ayat (2) Undang-Undang Dasar Negara Republik Indonesia Tahun 1945 berada ditangan rakyat dan dilaksanakan menurut   UUD 1945. Melaksanakan kedaulatan itu bagi rakyat adalah dengan cara menentukan atau turut menentukan sesuatu kebijaksanaan kenegaraan tertentu  yang dapat dilakukan sewaktu-waktu  menurut  tata  cara  tertentu.  Misalnya,  rakyatlah yang harus menentukan atau turut menentukan atau memutuskan apakah suatu perbuatan tertentu akan ditetapkan sebagai suatu bentuk kejahatan yang dilarang atau tidak melalui wakil-wakil rakyat.  Untuk  menentukan  siapa  yang  akan  menduduki  wakil rakyat yang akan duduk di DPR, DPD, dan DPRD maka rakyat sendirilah   yang   secara   langsung   harus   menentukan   melalui pemilihan umum  yang bersifat langsung.  Namun metode penyaluran pendapat rakyat yang berdaulat dalam sistem demokrasi Indonesia ada yang bersifat langsung (</w:t>
      </w:r>
      <w:r w:rsidRPr="00120164">
        <w:rPr>
          <w:rFonts w:ascii="Times New Roman" w:hAnsi="Times New Roman"/>
          <w:i/>
          <w:iCs/>
          <w:sz w:val="24"/>
          <w:szCs w:val="24"/>
          <w:lang w:val="en-US"/>
        </w:rPr>
        <w:t>direct democracy</w:t>
      </w:r>
      <w:r w:rsidRPr="00120164">
        <w:rPr>
          <w:rFonts w:ascii="Times New Roman" w:hAnsi="Times New Roman"/>
          <w:sz w:val="24"/>
          <w:szCs w:val="24"/>
          <w:lang w:val="en-US"/>
        </w:rPr>
        <w:t xml:space="preserve">) dan ada pula yang bersifat tidak langsung atau </w:t>
      </w:r>
      <w:r w:rsidRPr="00120164">
        <w:rPr>
          <w:rFonts w:ascii="Times New Roman" w:hAnsi="Times New Roman"/>
          <w:sz w:val="24"/>
          <w:szCs w:val="24"/>
          <w:lang w:val="en-US"/>
        </w:rPr>
        <w:lastRenderedPageBreak/>
        <w:t>(</w:t>
      </w:r>
      <w:r w:rsidRPr="00120164">
        <w:rPr>
          <w:rFonts w:ascii="Times New Roman" w:hAnsi="Times New Roman"/>
          <w:i/>
          <w:iCs/>
          <w:sz w:val="24"/>
          <w:szCs w:val="24"/>
          <w:lang w:val="en-US"/>
        </w:rPr>
        <w:t>indirect democracy</w:t>
      </w:r>
      <w:r w:rsidRPr="00120164">
        <w:rPr>
          <w:rFonts w:ascii="Times New Roman" w:hAnsi="Times New Roman"/>
          <w:sz w:val="24"/>
          <w:szCs w:val="24"/>
          <w:lang w:val="en-US"/>
        </w:rPr>
        <w:t>) atau biasa juga disebut sebagai sistem demokrasi perwakilan (</w:t>
      </w:r>
      <w:r w:rsidRPr="00120164">
        <w:rPr>
          <w:rFonts w:ascii="Times New Roman" w:hAnsi="Times New Roman"/>
          <w:i/>
          <w:iCs/>
          <w:sz w:val="24"/>
          <w:szCs w:val="24"/>
          <w:lang w:val="en-US"/>
        </w:rPr>
        <w:t>representative democracy</w:t>
      </w:r>
      <w:r w:rsidRPr="00120164">
        <w:rPr>
          <w:rFonts w:ascii="Times New Roman" w:hAnsi="Times New Roman"/>
          <w:sz w:val="24"/>
          <w:szCs w:val="24"/>
          <w:lang w:val="en-US"/>
        </w:rPr>
        <w:t>).</w:t>
      </w:r>
    </w:p>
    <w:p w:rsidR="00E06169" w:rsidRPr="00120164" w:rsidRDefault="00E06169" w:rsidP="00E06169">
      <w:pPr>
        <w:pStyle w:val="ListParagraph"/>
        <w:spacing w:after="0" w:line="480" w:lineRule="auto"/>
        <w:ind w:left="0" w:firstLine="567"/>
        <w:jc w:val="both"/>
        <w:rPr>
          <w:rFonts w:ascii="Times New Roman" w:hAnsi="Times New Roman"/>
          <w:sz w:val="24"/>
          <w:szCs w:val="24"/>
          <w:lang w:val="en-US"/>
        </w:rPr>
      </w:pPr>
      <w:r w:rsidRPr="00120164">
        <w:rPr>
          <w:rFonts w:ascii="Times New Roman" w:hAnsi="Times New Roman"/>
          <w:sz w:val="24"/>
          <w:szCs w:val="24"/>
          <w:lang w:val="en-US"/>
        </w:rPr>
        <w:t>Pengambilan keputusan dan penyaluran pendapat secara lansung dapat dilakukan melalui delapan cara, yaitu:</w:t>
      </w:r>
    </w:p>
    <w:p w:rsidR="00E06169" w:rsidRPr="00120164" w:rsidRDefault="00E06169" w:rsidP="00E06169">
      <w:pPr>
        <w:pStyle w:val="ListParagraph"/>
        <w:spacing w:after="0" w:line="480" w:lineRule="auto"/>
        <w:ind w:left="0" w:firstLine="567"/>
        <w:jc w:val="both"/>
        <w:rPr>
          <w:rFonts w:ascii="Times New Roman" w:hAnsi="Times New Roman"/>
          <w:sz w:val="24"/>
          <w:szCs w:val="24"/>
          <w:lang w:val="en-US"/>
        </w:rPr>
      </w:pPr>
      <w:r w:rsidRPr="00120164">
        <w:rPr>
          <w:rFonts w:ascii="Times New Roman" w:hAnsi="Times New Roman"/>
          <w:sz w:val="24"/>
          <w:szCs w:val="24"/>
          <w:lang w:val="en-US"/>
        </w:rPr>
        <w:t>a) Pemilihan Umum (</w:t>
      </w:r>
      <w:r w:rsidRPr="00120164">
        <w:rPr>
          <w:rFonts w:ascii="Times New Roman" w:hAnsi="Times New Roman"/>
          <w:i/>
          <w:iCs/>
          <w:sz w:val="24"/>
          <w:szCs w:val="24"/>
          <w:lang w:val="en-US"/>
        </w:rPr>
        <w:t>generale election</w:t>
      </w:r>
      <w:r w:rsidRPr="00120164">
        <w:rPr>
          <w:rFonts w:ascii="Times New Roman" w:hAnsi="Times New Roman"/>
          <w:sz w:val="24"/>
          <w:szCs w:val="24"/>
          <w:lang w:val="en-US"/>
        </w:rPr>
        <w:t>);</w:t>
      </w:r>
    </w:p>
    <w:p w:rsidR="00E06169" w:rsidRPr="00120164" w:rsidRDefault="00E06169" w:rsidP="00E06169">
      <w:pPr>
        <w:pStyle w:val="ListParagraph"/>
        <w:spacing w:after="0" w:line="480" w:lineRule="auto"/>
        <w:ind w:left="0" w:firstLine="567"/>
        <w:jc w:val="both"/>
        <w:rPr>
          <w:rFonts w:ascii="Times New Roman" w:hAnsi="Times New Roman"/>
          <w:sz w:val="24"/>
          <w:szCs w:val="24"/>
          <w:lang w:val="en-US"/>
        </w:rPr>
      </w:pPr>
      <w:r w:rsidRPr="00120164">
        <w:rPr>
          <w:rFonts w:ascii="Times New Roman" w:hAnsi="Times New Roman"/>
          <w:sz w:val="24"/>
          <w:szCs w:val="24"/>
          <w:lang w:val="en-US"/>
        </w:rPr>
        <w:t>b) Referendum (</w:t>
      </w:r>
      <w:r w:rsidRPr="00120164">
        <w:rPr>
          <w:rFonts w:ascii="Times New Roman" w:hAnsi="Times New Roman"/>
          <w:i/>
          <w:iCs/>
          <w:sz w:val="24"/>
          <w:szCs w:val="24"/>
          <w:lang w:val="en-US"/>
        </w:rPr>
        <w:t>referenda</w:t>
      </w:r>
      <w:r w:rsidRPr="00120164">
        <w:rPr>
          <w:rFonts w:ascii="Times New Roman" w:hAnsi="Times New Roman"/>
          <w:sz w:val="24"/>
          <w:szCs w:val="24"/>
          <w:lang w:val="en-US"/>
        </w:rPr>
        <w:t>);</w:t>
      </w:r>
    </w:p>
    <w:p w:rsidR="00E06169" w:rsidRPr="00120164" w:rsidRDefault="00E06169" w:rsidP="00E06169">
      <w:pPr>
        <w:pStyle w:val="ListParagraph"/>
        <w:spacing w:after="0" w:line="480" w:lineRule="auto"/>
        <w:ind w:left="0" w:firstLine="567"/>
        <w:jc w:val="both"/>
        <w:rPr>
          <w:rFonts w:ascii="Times New Roman" w:hAnsi="Times New Roman"/>
          <w:sz w:val="24"/>
          <w:szCs w:val="24"/>
          <w:lang w:val="en-US"/>
        </w:rPr>
      </w:pPr>
      <w:r w:rsidRPr="00120164">
        <w:rPr>
          <w:rFonts w:ascii="Times New Roman" w:hAnsi="Times New Roman"/>
          <w:sz w:val="24"/>
          <w:szCs w:val="24"/>
          <w:lang w:val="en-US"/>
        </w:rPr>
        <w:t>c) Prakarsa (</w:t>
      </w:r>
      <w:r w:rsidRPr="00120164">
        <w:rPr>
          <w:rFonts w:ascii="Times New Roman" w:hAnsi="Times New Roman"/>
          <w:i/>
          <w:iCs/>
          <w:sz w:val="24"/>
          <w:szCs w:val="24"/>
          <w:lang w:val="en-US"/>
        </w:rPr>
        <w:t>initiative</w:t>
      </w:r>
      <w:r w:rsidRPr="00120164">
        <w:rPr>
          <w:rFonts w:ascii="Times New Roman" w:hAnsi="Times New Roman"/>
          <w:sz w:val="24"/>
          <w:szCs w:val="24"/>
          <w:lang w:val="en-US"/>
        </w:rPr>
        <w:t xml:space="preserve">); </w:t>
      </w:r>
    </w:p>
    <w:p w:rsidR="00E06169" w:rsidRPr="00120164" w:rsidRDefault="00E06169" w:rsidP="00E06169">
      <w:pPr>
        <w:pStyle w:val="ListParagraph"/>
        <w:spacing w:after="0" w:line="480" w:lineRule="auto"/>
        <w:ind w:left="0" w:firstLine="567"/>
        <w:jc w:val="both"/>
        <w:rPr>
          <w:rFonts w:ascii="Times New Roman" w:hAnsi="Times New Roman"/>
          <w:sz w:val="24"/>
          <w:szCs w:val="24"/>
          <w:lang w:val="en-US"/>
        </w:rPr>
      </w:pPr>
      <w:r w:rsidRPr="00120164">
        <w:rPr>
          <w:rFonts w:ascii="Times New Roman" w:hAnsi="Times New Roman"/>
          <w:sz w:val="24"/>
          <w:szCs w:val="24"/>
          <w:lang w:val="en-US"/>
        </w:rPr>
        <w:t>d) Plebisit (</w:t>
      </w:r>
      <w:r w:rsidRPr="00120164">
        <w:rPr>
          <w:rFonts w:ascii="Times New Roman" w:hAnsi="Times New Roman"/>
          <w:i/>
          <w:iCs/>
          <w:sz w:val="24"/>
          <w:szCs w:val="24"/>
          <w:lang w:val="en-US"/>
        </w:rPr>
        <w:t>plebiscite</w:t>
      </w:r>
      <w:r w:rsidRPr="00120164">
        <w:rPr>
          <w:rFonts w:ascii="Times New Roman" w:hAnsi="Times New Roman"/>
          <w:sz w:val="24"/>
          <w:szCs w:val="24"/>
          <w:lang w:val="en-US"/>
        </w:rPr>
        <w:t xml:space="preserve">); </w:t>
      </w:r>
    </w:p>
    <w:p w:rsidR="00E06169" w:rsidRPr="00120164" w:rsidRDefault="00E06169" w:rsidP="00E06169">
      <w:pPr>
        <w:pStyle w:val="ListParagraph"/>
        <w:spacing w:after="0" w:line="480" w:lineRule="auto"/>
        <w:ind w:left="0" w:firstLine="567"/>
        <w:jc w:val="both"/>
        <w:rPr>
          <w:rFonts w:ascii="Times New Roman" w:hAnsi="Times New Roman"/>
          <w:sz w:val="24"/>
          <w:szCs w:val="24"/>
          <w:lang w:val="en-US"/>
        </w:rPr>
      </w:pPr>
      <w:r w:rsidRPr="00120164">
        <w:rPr>
          <w:rFonts w:ascii="Times New Roman" w:hAnsi="Times New Roman"/>
          <w:sz w:val="24"/>
          <w:szCs w:val="24"/>
          <w:lang w:val="en-US"/>
        </w:rPr>
        <w:t>e) Recall (</w:t>
      </w:r>
      <w:r w:rsidRPr="00120164">
        <w:rPr>
          <w:rFonts w:ascii="Times New Roman" w:hAnsi="Times New Roman"/>
          <w:i/>
          <w:iCs/>
          <w:sz w:val="24"/>
          <w:szCs w:val="24"/>
          <w:lang w:val="en-US"/>
        </w:rPr>
        <w:t>The recall</w:t>
      </w:r>
      <w:r w:rsidRPr="00120164">
        <w:rPr>
          <w:rFonts w:ascii="Times New Roman" w:hAnsi="Times New Roman"/>
          <w:sz w:val="24"/>
          <w:szCs w:val="24"/>
          <w:lang w:val="en-US"/>
        </w:rPr>
        <w:t xml:space="preserve">); </w:t>
      </w:r>
    </w:p>
    <w:p w:rsidR="00E06169" w:rsidRPr="00120164" w:rsidRDefault="00E06169" w:rsidP="00E06169">
      <w:pPr>
        <w:pStyle w:val="ListParagraph"/>
        <w:spacing w:after="0" w:line="480" w:lineRule="auto"/>
        <w:ind w:left="0" w:firstLine="567"/>
        <w:jc w:val="both"/>
        <w:rPr>
          <w:rFonts w:ascii="Times New Roman" w:hAnsi="Times New Roman"/>
          <w:sz w:val="24"/>
          <w:szCs w:val="24"/>
          <w:lang w:val="en-US"/>
        </w:rPr>
      </w:pPr>
      <w:r w:rsidRPr="00120164">
        <w:rPr>
          <w:rFonts w:ascii="Times New Roman" w:hAnsi="Times New Roman"/>
          <w:sz w:val="24"/>
          <w:szCs w:val="24"/>
          <w:lang w:val="en-US"/>
        </w:rPr>
        <w:t>f)  Mogok Kerja;</w:t>
      </w:r>
    </w:p>
    <w:p w:rsidR="00E06169" w:rsidRPr="00120164" w:rsidRDefault="00E06169" w:rsidP="00E06169">
      <w:pPr>
        <w:pStyle w:val="ListParagraph"/>
        <w:spacing w:after="0" w:line="480" w:lineRule="auto"/>
        <w:ind w:left="0" w:firstLine="567"/>
        <w:jc w:val="both"/>
        <w:rPr>
          <w:rFonts w:ascii="Times New Roman" w:hAnsi="Times New Roman"/>
          <w:sz w:val="24"/>
          <w:szCs w:val="24"/>
          <w:lang w:val="en-US"/>
        </w:rPr>
      </w:pPr>
      <w:r w:rsidRPr="00120164">
        <w:rPr>
          <w:rFonts w:ascii="Times New Roman" w:hAnsi="Times New Roman"/>
          <w:sz w:val="24"/>
          <w:szCs w:val="24"/>
          <w:lang w:val="en-US"/>
        </w:rPr>
        <w:t>g) Unjuk  Rasa;</w:t>
      </w:r>
    </w:p>
    <w:p w:rsidR="00E06169" w:rsidRPr="00120164" w:rsidRDefault="00E06169" w:rsidP="00E06169">
      <w:pPr>
        <w:pStyle w:val="ListParagraph"/>
        <w:spacing w:after="0" w:line="480" w:lineRule="auto"/>
        <w:ind w:left="0" w:firstLine="567"/>
        <w:jc w:val="both"/>
        <w:rPr>
          <w:rFonts w:ascii="Times New Roman" w:hAnsi="Times New Roman"/>
          <w:sz w:val="24"/>
          <w:szCs w:val="24"/>
          <w:lang w:val="en-US"/>
        </w:rPr>
      </w:pPr>
      <w:r w:rsidRPr="00120164">
        <w:rPr>
          <w:rFonts w:ascii="Times New Roman" w:hAnsi="Times New Roman"/>
          <w:sz w:val="24"/>
          <w:szCs w:val="24"/>
          <w:lang w:val="en-US"/>
        </w:rPr>
        <w:t>h) Pernyataan pendapat melalui pers bebas.</w:t>
      </w:r>
    </w:p>
    <w:p w:rsidR="00E06169" w:rsidRPr="00120164" w:rsidRDefault="00E06169" w:rsidP="00E06169">
      <w:pPr>
        <w:pStyle w:val="ListParagraph"/>
        <w:spacing w:after="0" w:line="480" w:lineRule="auto"/>
        <w:ind w:left="0" w:firstLine="567"/>
        <w:jc w:val="both"/>
        <w:rPr>
          <w:rFonts w:ascii="Times New Roman" w:hAnsi="Times New Roman"/>
          <w:sz w:val="24"/>
          <w:szCs w:val="24"/>
          <w:lang w:val="en-US"/>
        </w:rPr>
      </w:pPr>
      <w:r w:rsidRPr="00120164">
        <w:rPr>
          <w:rFonts w:ascii="Times New Roman" w:hAnsi="Times New Roman"/>
          <w:sz w:val="24"/>
          <w:szCs w:val="24"/>
          <w:lang w:val="en-US"/>
        </w:rPr>
        <w:t>Disamping itu, rakyat yang berdaulat juga dapat menyalurkan aspirasi dan pendapatnya melalui sarana kebebasan pers, kebebasan berekspresi atau menyatakan pendapat baik secara lisan seperti dengan mengadakan unjuk rasa maupun secara tertulis, kebebasan berkumpul (</w:t>
      </w:r>
      <w:r w:rsidRPr="00120164">
        <w:rPr>
          <w:rFonts w:ascii="Times New Roman" w:hAnsi="Times New Roman"/>
          <w:i/>
          <w:iCs/>
          <w:sz w:val="24"/>
          <w:szCs w:val="24"/>
          <w:lang w:val="en-US"/>
        </w:rPr>
        <w:t>freedom of assembly</w:t>
      </w:r>
      <w:r w:rsidRPr="00120164">
        <w:rPr>
          <w:rFonts w:ascii="Times New Roman" w:hAnsi="Times New Roman"/>
          <w:sz w:val="24"/>
          <w:szCs w:val="24"/>
          <w:lang w:val="en-US"/>
        </w:rPr>
        <w:t>), dan kebebasan berserikat (</w:t>
      </w:r>
      <w:r w:rsidRPr="00120164">
        <w:rPr>
          <w:rFonts w:ascii="Times New Roman" w:hAnsi="Times New Roman"/>
          <w:i/>
          <w:iCs/>
          <w:sz w:val="24"/>
          <w:szCs w:val="24"/>
          <w:lang w:val="en-US"/>
        </w:rPr>
        <w:t>freedom of asocation</w:t>
      </w:r>
      <w:r w:rsidRPr="00120164">
        <w:rPr>
          <w:rFonts w:ascii="Times New Roman" w:hAnsi="Times New Roman"/>
          <w:sz w:val="24"/>
          <w:szCs w:val="24"/>
          <w:lang w:val="en-US"/>
        </w:rPr>
        <w:t>) dan hak untuk mogok menurut ketentuan hukum perburuhan. Semua jenis hak dan kebebasan tersebut tentunya tidak bersifat mutlak. Penggunaanya tidak boleh melanggar hak asasi orang lain, termasuk misalnya, hak untuk tidak dihina dan untuk bebas dari perlakuan yang merendahkan derajat martabat manusia seperti yang dijamin dalam Pasal 28 G ayat (2) Undang-Undang Dasar Negara Republik Indonesia Tahun 1945.</w:t>
      </w:r>
    </w:p>
    <w:p w:rsidR="00E06169" w:rsidRPr="00120164" w:rsidRDefault="00E06169" w:rsidP="00E06169">
      <w:pPr>
        <w:pStyle w:val="ListParagraph"/>
        <w:spacing w:after="0" w:line="480" w:lineRule="auto"/>
        <w:ind w:left="0" w:firstLine="567"/>
        <w:jc w:val="both"/>
        <w:rPr>
          <w:rFonts w:ascii="Times New Roman" w:hAnsi="Times New Roman"/>
          <w:sz w:val="24"/>
          <w:szCs w:val="24"/>
          <w:lang w:val="en-US"/>
        </w:rPr>
      </w:pPr>
      <w:r w:rsidRPr="00120164">
        <w:rPr>
          <w:rFonts w:ascii="Times New Roman" w:hAnsi="Times New Roman"/>
          <w:sz w:val="24"/>
          <w:szCs w:val="24"/>
          <w:lang w:val="en-US"/>
        </w:rPr>
        <w:lastRenderedPageBreak/>
        <w:t>Kemudian pengambilan keputusan oleh rakyat yang berdaulat secara tidak langsung dilakukan lembaga perwakilan rakyat atau parlemen. Sistem perwakilan sebagaimana telah diuraikan  diatas  merupakan  cara  untuk  mewujudkan  kedaulatan rakyat secara tidak langsung, yaitu melalui DPR, DPD, dan DPRD sebagai lembaga perwakilan rakyat, maka sepanjang waktu kepentingan  rakyat  dapat  disalurkan  melalui  para  wakil  mereka yang duduk  di  parlemen.  Dengan  demikian,  kepentingan  rakyat diharapkan dapat didengar dan turut menentukan proses penentuan kebijakan kenegaraan, baik yang dituangkan dalam bentuk undang- undang maupun dalam bentuk pengawasan terhadap kinerja pemerintahan dan upaya-upaya lain yang berkaitan dengan kepentingan rakyat.</w:t>
      </w:r>
    </w:p>
    <w:p w:rsidR="00E06169" w:rsidRPr="00120164" w:rsidRDefault="00E06169" w:rsidP="00E06169">
      <w:pPr>
        <w:pStyle w:val="ListParagraph"/>
        <w:spacing w:after="0" w:line="480" w:lineRule="auto"/>
        <w:ind w:left="0" w:firstLine="567"/>
        <w:jc w:val="both"/>
        <w:rPr>
          <w:rFonts w:ascii="Times New Roman" w:hAnsi="Times New Roman"/>
          <w:sz w:val="24"/>
          <w:szCs w:val="24"/>
          <w:lang w:val="en-US"/>
        </w:rPr>
      </w:pPr>
      <w:r w:rsidRPr="00120164">
        <w:rPr>
          <w:rFonts w:ascii="Times New Roman" w:hAnsi="Times New Roman"/>
          <w:sz w:val="24"/>
          <w:szCs w:val="24"/>
          <w:lang w:val="en-US"/>
        </w:rPr>
        <w:t>Untuk memilih wakil-wakil rakyat dan juga untuk memilih para pejabat publik tertentu yang akan memegang kepemimpinan dalam rangka pelaksanaan tugas-tugas eksekutif, baik pada tingkat pusat, provinsi, maupun kabupaten/kota, diadakan pemilihan umum secara berkala, yaitu tiap lima tahun sekali. Mekanisme pemilihan umu  ini  merupakan  wujud  penyaluran  aspirasi  dan  kedaulatan rakyat  secara  langsung  sesuai  dengan  kalender  ketatanegaraan setiap lima tahunan.</w:t>
      </w:r>
    </w:p>
    <w:p w:rsidR="00E06169" w:rsidRPr="00120164" w:rsidRDefault="00E06169" w:rsidP="00E06169">
      <w:pPr>
        <w:pStyle w:val="ListParagraph"/>
        <w:spacing w:after="0" w:line="480" w:lineRule="auto"/>
        <w:ind w:left="0" w:firstLine="567"/>
        <w:jc w:val="both"/>
        <w:rPr>
          <w:rFonts w:ascii="Times New Roman" w:hAnsi="Times New Roman"/>
          <w:sz w:val="24"/>
          <w:szCs w:val="24"/>
          <w:lang w:val="en-US"/>
        </w:rPr>
      </w:pPr>
      <w:r w:rsidRPr="00120164">
        <w:rPr>
          <w:rFonts w:ascii="Times New Roman" w:hAnsi="Times New Roman"/>
          <w:sz w:val="24"/>
          <w:szCs w:val="24"/>
          <w:lang w:val="en-US"/>
        </w:rPr>
        <w:t>Pemilu di Indonesia merupakan mekanisme penentuan pendapat rakyat melalui sistem yang bersifat langsung. Pemilu bertujuan memilih orang atau partai politik untuk menduduki suatu jabatan  di  lembaga  perwakilan  rakyat  atau  lembaga  eksekutif, seperti presiden dan wakil presiden, anggota DPR dan MPR, anggota DPD dan MPR, anggota DPRD Provinsi, anggota DPRD Kabupaten, dan anggota DPD Kota.</w:t>
      </w:r>
    </w:p>
    <w:p w:rsidR="00E06169" w:rsidRPr="00120164" w:rsidRDefault="00E06169" w:rsidP="00E06169">
      <w:pPr>
        <w:pStyle w:val="ListParagraph"/>
        <w:spacing w:after="0" w:line="480" w:lineRule="auto"/>
        <w:ind w:left="0" w:firstLine="567"/>
        <w:jc w:val="both"/>
        <w:rPr>
          <w:rFonts w:ascii="Times New Roman" w:hAnsi="Times New Roman"/>
          <w:sz w:val="24"/>
          <w:szCs w:val="24"/>
          <w:lang w:val="en-US"/>
        </w:rPr>
      </w:pPr>
      <w:r w:rsidRPr="00120164">
        <w:rPr>
          <w:rFonts w:ascii="Times New Roman" w:hAnsi="Times New Roman"/>
          <w:sz w:val="24"/>
          <w:szCs w:val="24"/>
          <w:lang w:val="en-US"/>
        </w:rPr>
        <w:lastRenderedPageBreak/>
        <w:t xml:space="preserve">Tujuan penyelenggaran </w:t>
      </w:r>
      <w:r>
        <w:rPr>
          <w:rFonts w:ascii="Times New Roman" w:hAnsi="Times New Roman"/>
          <w:sz w:val="24"/>
          <w:szCs w:val="24"/>
          <w:lang w:val="en-US"/>
        </w:rPr>
        <w:t>Pemilu</w:t>
      </w:r>
      <w:r w:rsidRPr="00120164">
        <w:rPr>
          <w:rFonts w:ascii="Times New Roman" w:hAnsi="Times New Roman"/>
          <w:sz w:val="24"/>
          <w:szCs w:val="24"/>
          <w:lang w:val="en-US"/>
        </w:rPr>
        <w:t xml:space="preserve"> (</w:t>
      </w:r>
      <w:r w:rsidRPr="00120164">
        <w:rPr>
          <w:rFonts w:ascii="Times New Roman" w:hAnsi="Times New Roman"/>
          <w:i/>
          <w:iCs/>
          <w:sz w:val="24"/>
          <w:szCs w:val="24"/>
          <w:lang w:val="en-US"/>
        </w:rPr>
        <w:t>general election</w:t>
      </w:r>
      <w:r w:rsidRPr="00120164">
        <w:rPr>
          <w:rFonts w:ascii="Times New Roman" w:hAnsi="Times New Roman"/>
          <w:sz w:val="24"/>
          <w:szCs w:val="24"/>
          <w:lang w:val="en-US"/>
        </w:rPr>
        <w:t>) itu pada pokoknya dapat dirumuskan ada empat, yaitu</w:t>
      </w:r>
      <w:r w:rsidRPr="00120164">
        <w:rPr>
          <w:rStyle w:val="FootnoteReference"/>
          <w:rFonts w:ascii="Times New Roman" w:hAnsi="Times New Roman"/>
          <w:sz w:val="24"/>
          <w:szCs w:val="24"/>
          <w:lang w:val="en-US"/>
        </w:rPr>
        <w:footnoteReference w:id="3"/>
      </w:r>
      <w:r w:rsidRPr="00120164">
        <w:rPr>
          <w:rFonts w:ascii="Times New Roman" w:hAnsi="Times New Roman"/>
          <w:sz w:val="24"/>
          <w:szCs w:val="24"/>
          <w:lang w:val="en-US"/>
        </w:rPr>
        <w:t xml:space="preserve">: </w:t>
      </w:r>
    </w:p>
    <w:p w:rsidR="00E06169" w:rsidRPr="00120164" w:rsidRDefault="00E06169" w:rsidP="00E06169">
      <w:pPr>
        <w:pStyle w:val="ListParagraph"/>
        <w:numPr>
          <w:ilvl w:val="2"/>
          <w:numId w:val="15"/>
        </w:numPr>
        <w:spacing w:after="0" w:line="480" w:lineRule="auto"/>
        <w:ind w:left="567"/>
        <w:jc w:val="both"/>
        <w:rPr>
          <w:rFonts w:ascii="Times New Roman" w:hAnsi="Times New Roman"/>
          <w:sz w:val="24"/>
          <w:szCs w:val="24"/>
          <w:lang w:val="en-US"/>
        </w:rPr>
      </w:pPr>
      <w:r w:rsidRPr="00120164">
        <w:rPr>
          <w:rFonts w:ascii="Times New Roman" w:hAnsi="Times New Roman"/>
          <w:sz w:val="24"/>
          <w:szCs w:val="24"/>
          <w:lang w:val="en-US"/>
        </w:rPr>
        <w:t>Untuk memungkinkan adanya suatu peralihan kepemimpinan pemerintahan secara tertib dan damai;</w:t>
      </w:r>
    </w:p>
    <w:p w:rsidR="00E06169" w:rsidRPr="00120164" w:rsidRDefault="00E06169" w:rsidP="00E06169">
      <w:pPr>
        <w:pStyle w:val="ListParagraph"/>
        <w:numPr>
          <w:ilvl w:val="2"/>
          <w:numId w:val="15"/>
        </w:numPr>
        <w:spacing w:after="0" w:line="480" w:lineRule="auto"/>
        <w:ind w:left="567"/>
        <w:jc w:val="both"/>
        <w:rPr>
          <w:rFonts w:ascii="Times New Roman" w:hAnsi="Times New Roman"/>
          <w:sz w:val="24"/>
          <w:szCs w:val="24"/>
          <w:lang w:val="en-US"/>
        </w:rPr>
      </w:pPr>
      <w:r w:rsidRPr="00120164">
        <w:rPr>
          <w:rFonts w:ascii="Times New Roman" w:hAnsi="Times New Roman"/>
          <w:sz w:val="24"/>
          <w:szCs w:val="24"/>
          <w:lang w:val="en-US"/>
        </w:rPr>
        <w:t>Untuk memungkinkan terjadinya pergantian pejabat yang akan mewakili kepentingan rakyat di lembaga perwakilan;</w:t>
      </w:r>
    </w:p>
    <w:p w:rsidR="00E06169" w:rsidRPr="00120164" w:rsidRDefault="00E06169" w:rsidP="00E06169">
      <w:pPr>
        <w:pStyle w:val="ListParagraph"/>
        <w:numPr>
          <w:ilvl w:val="2"/>
          <w:numId w:val="15"/>
        </w:numPr>
        <w:spacing w:after="0" w:line="480" w:lineRule="auto"/>
        <w:ind w:left="567"/>
        <w:rPr>
          <w:rFonts w:ascii="Times New Roman" w:hAnsi="Times New Roman"/>
          <w:sz w:val="24"/>
          <w:szCs w:val="24"/>
          <w:lang w:val="en-US"/>
        </w:rPr>
      </w:pPr>
      <w:r w:rsidRPr="00120164">
        <w:rPr>
          <w:rFonts w:ascii="Times New Roman" w:hAnsi="Times New Roman"/>
          <w:sz w:val="24"/>
          <w:szCs w:val="24"/>
          <w:lang w:val="en-US"/>
        </w:rPr>
        <w:t>Untuk melaksakan prinsip kedaulatan rakyat, dan;</w:t>
      </w:r>
    </w:p>
    <w:p w:rsidR="00E06169" w:rsidRPr="00120164" w:rsidRDefault="00E06169" w:rsidP="00E06169">
      <w:pPr>
        <w:pStyle w:val="ListParagraph"/>
        <w:numPr>
          <w:ilvl w:val="2"/>
          <w:numId w:val="15"/>
        </w:numPr>
        <w:spacing w:after="0" w:line="480" w:lineRule="auto"/>
        <w:ind w:left="567"/>
        <w:rPr>
          <w:rFonts w:ascii="Times New Roman" w:hAnsi="Times New Roman"/>
          <w:sz w:val="24"/>
          <w:szCs w:val="24"/>
          <w:lang w:val="en-US"/>
        </w:rPr>
      </w:pPr>
      <w:r w:rsidRPr="00120164">
        <w:rPr>
          <w:rFonts w:ascii="Times New Roman" w:hAnsi="Times New Roman"/>
          <w:sz w:val="24"/>
          <w:szCs w:val="24"/>
          <w:lang w:val="en-US"/>
        </w:rPr>
        <w:t>Untuk melaksanakan prinsip hak-hak asasi warga negara.</w:t>
      </w:r>
    </w:p>
    <w:p w:rsidR="00E06169" w:rsidRPr="00120164" w:rsidRDefault="00E06169" w:rsidP="00E06169">
      <w:pPr>
        <w:pStyle w:val="ListParagraph"/>
        <w:spacing w:after="0" w:line="480" w:lineRule="auto"/>
        <w:ind w:left="0" w:firstLine="567"/>
        <w:jc w:val="both"/>
        <w:rPr>
          <w:rFonts w:ascii="Times New Roman" w:hAnsi="Times New Roman"/>
          <w:sz w:val="24"/>
          <w:szCs w:val="24"/>
          <w:lang w:val="en-US"/>
        </w:rPr>
      </w:pPr>
      <w:r w:rsidRPr="00120164">
        <w:rPr>
          <w:rFonts w:ascii="Times New Roman" w:hAnsi="Times New Roman"/>
          <w:sz w:val="24"/>
          <w:szCs w:val="24"/>
          <w:lang w:val="en-US"/>
        </w:rPr>
        <w:t xml:space="preserve">Secara lebih  spesifik,  Undang-Undang Nomor  10  Tahun 2008 tentang pemilihan  umum anggota DPR,  DPD, dan DPRD menentukan   bahwa      </w:t>
      </w:r>
      <w:r>
        <w:rPr>
          <w:rFonts w:ascii="Times New Roman" w:hAnsi="Times New Roman"/>
          <w:sz w:val="24"/>
          <w:szCs w:val="24"/>
          <w:lang w:val="en-US"/>
        </w:rPr>
        <w:t>Pemilu</w:t>
      </w:r>
      <w:r w:rsidRPr="00120164">
        <w:rPr>
          <w:rFonts w:ascii="Times New Roman" w:hAnsi="Times New Roman"/>
          <w:sz w:val="24"/>
          <w:szCs w:val="24"/>
          <w:lang w:val="en-US"/>
        </w:rPr>
        <w:t xml:space="preserve">   diselenggarakan   dengan   tujuan memilih wakil rakyat dan wakil daerah serta untuk membentuk pemerintahan yang demokratis, kuat, dan memperkokoh dukungan rakyat dalam rangka mewujudkan tujuan nasional. Sebagaimana diamanatkan Undang-Undang Dasar Negara Republik Indonesia Tahun 1945.</w:t>
      </w:r>
    </w:p>
    <w:p w:rsidR="00E06169" w:rsidRPr="00120164" w:rsidRDefault="00E06169" w:rsidP="00E06169">
      <w:pPr>
        <w:pStyle w:val="ListParagraph"/>
        <w:spacing w:after="0" w:line="480" w:lineRule="auto"/>
        <w:ind w:left="0" w:firstLine="567"/>
        <w:jc w:val="both"/>
        <w:rPr>
          <w:rFonts w:ascii="Times New Roman" w:hAnsi="Times New Roman"/>
          <w:sz w:val="24"/>
          <w:szCs w:val="24"/>
          <w:lang w:val="en-US"/>
        </w:rPr>
      </w:pPr>
      <w:r w:rsidRPr="00120164">
        <w:rPr>
          <w:rFonts w:ascii="Times New Roman" w:hAnsi="Times New Roman"/>
          <w:sz w:val="24"/>
          <w:szCs w:val="24"/>
          <w:lang w:val="en-US"/>
        </w:rPr>
        <w:t xml:space="preserve">Pentingnya </w:t>
      </w:r>
      <w:r>
        <w:rPr>
          <w:rFonts w:ascii="Times New Roman" w:hAnsi="Times New Roman"/>
          <w:sz w:val="24"/>
          <w:szCs w:val="24"/>
          <w:lang w:val="en-US"/>
        </w:rPr>
        <w:t>Pemilu</w:t>
      </w:r>
      <w:r w:rsidRPr="00120164">
        <w:rPr>
          <w:rFonts w:ascii="Times New Roman" w:hAnsi="Times New Roman"/>
          <w:sz w:val="24"/>
          <w:szCs w:val="24"/>
          <w:lang w:val="en-US"/>
        </w:rPr>
        <w:t xml:space="preserve"> juga dapat dikaitkan dengan kenyataan bahwa setiap jabatan pada pokoknya berisi tanggung jawab  yang harus  dilaksanakan  oleh  manusia  yang  mempunyai  kemampuan terbatas. Karena itu, pada prinsipnya setiap jabatan harus dipahami sebagai amanah  yang bersifat sementara. Jabatan bukan sesuatu yang harus dinikmati untuk selama-lamanya.</w:t>
      </w:r>
    </w:p>
    <w:p w:rsidR="00E06169" w:rsidRPr="00120164" w:rsidRDefault="00E06169" w:rsidP="00E06169">
      <w:pPr>
        <w:pStyle w:val="ListParagraph"/>
        <w:spacing w:line="480" w:lineRule="auto"/>
        <w:ind w:left="0" w:firstLine="567"/>
        <w:jc w:val="both"/>
        <w:rPr>
          <w:rFonts w:ascii="Times New Roman" w:hAnsi="Times New Roman"/>
          <w:sz w:val="24"/>
          <w:szCs w:val="24"/>
          <w:lang w:val="en-US"/>
        </w:rPr>
      </w:pPr>
      <w:r w:rsidRPr="00120164">
        <w:rPr>
          <w:rFonts w:ascii="Times New Roman" w:hAnsi="Times New Roman"/>
          <w:sz w:val="24"/>
          <w:szCs w:val="24"/>
          <w:lang w:val="en-US"/>
        </w:rPr>
        <w:t xml:space="preserve">Yang dipilih  dalam  </w:t>
      </w:r>
      <w:r>
        <w:rPr>
          <w:rFonts w:ascii="Times New Roman" w:hAnsi="Times New Roman"/>
          <w:sz w:val="24"/>
          <w:szCs w:val="24"/>
          <w:lang w:val="en-US"/>
        </w:rPr>
        <w:t>Pemilu</w:t>
      </w:r>
      <w:r w:rsidRPr="00120164">
        <w:rPr>
          <w:rFonts w:ascii="Times New Roman" w:hAnsi="Times New Roman"/>
          <w:sz w:val="24"/>
          <w:szCs w:val="24"/>
          <w:lang w:val="en-US"/>
        </w:rPr>
        <w:t xml:space="preserve">  (</w:t>
      </w:r>
      <w:r w:rsidRPr="00120164">
        <w:rPr>
          <w:rFonts w:ascii="Times New Roman" w:hAnsi="Times New Roman"/>
          <w:i/>
          <w:iCs/>
          <w:sz w:val="24"/>
          <w:szCs w:val="24"/>
          <w:lang w:val="en-US"/>
        </w:rPr>
        <w:t>general  election</w:t>
      </w:r>
      <w:r w:rsidRPr="00120164">
        <w:rPr>
          <w:rFonts w:ascii="Times New Roman" w:hAnsi="Times New Roman"/>
          <w:sz w:val="24"/>
          <w:szCs w:val="24"/>
          <w:lang w:val="en-US"/>
        </w:rPr>
        <w:t xml:space="preserve">),  tidak  saja wakil rakyat yang akan duduk di lembaga perwakilan rakyat atau parlemen, tetapi juga para pemimpin pemerintahan yang duduk dikursi eksekutif. Di cabang kekuasaan </w:t>
      </w:r>
      <w:r w:rsidRPr="00120164">
        <w:rPr>
          <w:rFonts w:ascii="Times New Roman" w:hAnsi="Times New Roman"/>
          <w:sz w:val="24"/>
          <w:szCs w:val="24"/>
          <w:lang w:val="en-US"/>
        </w:rPr>
        <w:lastRenderedPageBreak/>
        <w:t xml:space="preserve">legislatif, para wakil rakyat itu ada yang duduk di Dewan Perwakilan Rakyat ada yang duduk di Dewan Perwakilan Daerah, dan ada pula yang akan duduk di Dewan   Perwakilan   Rakyat   Daerah,   baik   di   tingkat   provinsi maupun   tingkat   kabupaten   dan   kota,   sedangkan   di   cabang kekuasaan eksekutif para pemimpin yang dipilih secara langsung oleh rakyat adalah presiden dan wakil presiden, gubernur dan wakil gubernur, bupati dan wakil bupati, serta walikota dan wakil walikota. Dengan adanya </w:t>
      </w:r>
      <w:r>
        <w:rPr>
          <w:rFonts w:ascii="Times New Roman" w:hAnsi="Times New Roman"/>
          <w:sz w:val="24"/>
          <w:szCs w:val="24"/>
          <w:lang w:val="en-US"/>
        </w:rPr>
        <w:t>Pemilu</w:t>
      </w:r>
      <w:r w:rsidRPr="00120164">
        <w:rPr>
          <w:rFonts w:ascii="Times New Roman" w:hAnsi="Times New Roman"/>
          <w:sz w:val="24"/>
          <w:szCs w:val="24"/>
          <w:lang w:val="en-US"/>
        </w:rPr>
        <w:t xml:space="preserve"> yang teratur dan berkala, maka pergantian para pejabat dimaksudkan juga dapat terselenggara secara teratur dan berkala. Oleh karena itu, adalah sangat wajar apabila    selalu    terjadi    pergantian    pejabat    baik    dilembaga pemerintahan eksekutif maupun di lingkungan lembaga legislatif.</w:t>
      </w:r>
    </w:p>
    <w:p w:rsidR="00E06169" w:rsidRPr="00120164" w:rsidRDefault="00E06169" w:rsidP="00E06169">
      <w:pPr>
        <w:pStyle w:val="ListParagraph"/>
        <w:spacing w:line="480" w:lineRule="auto"/>
        <w:ind w:left="0" w:firstLine="567"/>
        <w:jc w:val="both"/>
        <w:rPr>
          <w:rFonts w:ascii="Times New Roman" w:hAnsi="Times New Roman"/>
          <w:sz w:val="24"/>
          <w:szCs w:val="24"/>
          <w:lang w:val="en-US"/>
        </w:rPr>
      </w:pPr>
      <w:r w:rsidRPr="00120164">
        <w:rPr>
          <w:rFonts w:ascii="Times New Roman" w:hAnsi="Times New Roman"/>
          <w:sz w:val="24"/>
          <w:szCs w:val="24"/>
          <w:lang w:val="en-US"/>
        </w:rPr>
        <w:t xml:space="preserve">Oleh karena itu, </w:t>
      </w:r>
      <w:r>
        <w:rPr>
          <w:rFonts w:ascii="Times New Roman" w:hAnsi="Times New Roman"/>
          <w:sz w:val="24"/>
          <w:szCs w:val="24"/>
          <w:lang w:val="en-US"/>
        </w:rPr>
        <w:t>Pemilu</w:t>
      </w:r>
      <w:r w:rsidRPr="00120164">
        <w:rPr>
          <w:rFonts w:ascii="Times New Roman" w:hAnsi="Times New Roman"/>
          <w:sz w:val="24"/>
          <w:szCs w:val="24"/>
          <w:lang w:val="en-US"/>
        </w:rPr>
        <w:t xml:space="preserve"> (</w:t>
      </w:r>
      <w:r w:rsidRPr="00120164">
        <w:rPr>
          <w:rFonts w:ascii="Times New Roman" w:hAnsi="Times New Roman"/>
          <w:i/>
          <w:iCs/>
          <w:sz w:val="24"/>
          <w:szCs w:val="24"/>
          <w:lang w:val="en-US"/>
        </w:rPr>
        <w:t>general election</w:t>
      </w:r>
      <w:r w:rsidRPr="00120164">
        <w:rPr>
          <w:rFonts w:ascii="Times New Roman" w:hAnsi="Times New Roman"/>
          <w:sz w:val="24"/>
          <w:szCs w:val="24"/>
          <w:lang w:val="en-US"/>
        </w:rPr>
        <w:t>) juga disebut bertujuan untuk memungkinkan terjadinya peralihan pemerintahan dan  pergantian  pejabat  negara  yang diangkat  melalui  pemilihan (</w:t>
      </w:r>
      <w:r w:rsidRPr="00120164">
        <w:rPr>
          <w:rFonts w:ascii="Times New Roman" w:hAnsi="Times New Roman"/>
          <w:i/>
          <w:iCs/>
          <w:sz w:val="24"/>
          <w:szCs w:val="24"/>
          <w:lang w:val="en-US"/>
        </w:rPr>
        <w:t>elected public officials</w:t>
      </w:r>
      <w:r w:rsidRPr="00120164">
        <w:rPr>
          <w:rFonts w:ascii="Times New Roman" w:hAnsi="Times New Roman"/>
          <w:sz w:val="24"/>
          <w:szCs w:val="24"/>
          <w:lang w:val="en-US"/>
        </w:rPr>
        <w:t>). Yang dimaksud dengan memungkinkan disini  tidak  berarti  bahwa  setiap  kali  dilaksanakan  pemilihan umum, secara mutlak harus berakibat terjadinya pergantian pemerintahan atau pejabat negara. Mungkin saja terjadi, pemerintahan suatu partai politik dalam sistem parlementer memerintah untuk dua, tiga, atau empat kali. Yang dimaksudkan memungkinkan disini adalah bahwa pemilihan umum harus membuka kesempatan sama untuk menang atau kalah bagi setiap peserta pemiliahan umum itu. Pemilihan umum yang demikian itu hanya dapat terjadi jika benar-benar dilaksanakan dengan jujur dan adil (jurdil).</w:t>
      </w:r>
    </w:p>
    <w:p w:rsidR="00E06169" w:rsidRPr="00120164" w:rsidRDefault="00E06169" w:rsidP="00E06169">
      <w:pPr>
        <w:pStyle w:val="ListParagraph"/>
        <w:spacing w:line="480" w:lineRule="auto"/>
        <w:ind w:left="0" w:firstLine="567"/>
        <w:jc w:val="both"/>
        <w:rPr>
          <w:rFonts w:ascii="Times New Roman" w:hAnsi="Times New Roman"/>
          <w:sz w:val="24"/>
          <w:szCs w:val="24"/>
          <w:lang w:val="en-US"/>
        </w:rPr>
      </w:pPr>
      <w:r w:rsidRPr="00120164">
        <w:rPr>
          <w:rFonts w:ascii="Times New Roman" w:hAnsi="Times New Roman"/>
          <w:sz w:val="24"/>
          <w:szCs w:val="24"/>
          <w:lang w:val="en-US"/>
        </w:rPr>
        <w:lastRenderedPageBreak/>
        <w:t xml:space="preserve">Tujuan ketiga dan keempat </w:t>
      </w:r>
      <w:r>
        <w:rPr>
          <w:rFonts w:ascii="Times New Roman" w:hAnsi="Times New Roman"/>
          <w:sz w:val="24"/>
          <w:szCs w:val="24"/>
          <w:lang w:val="en-US"/>
        </w:rPr>
        <w:t>Pemilu</w:t>
      </w:r>
      <w:r w:rsidRPr="00120164">
        <w:rPr>
          <w:rFonts w:ascii="Times New Roman" w:hAnsi="Times New Roman"/>
          <w:sz w:val="24"/>
          <w:szCs w:val="24"/>
          <w:lang w:val="en-US"/>
        </w:rPr>
        <w:t xml:space="preserve"> itu adalah juga untuk melaksanakan  kedaulatan  rakyat  dan  melaksanakan  hak  asasi warga negara. Untuk menentukan kemajuan negara, rakyatlah yang harus mengambil keputusan melalui perantaraan wakil-wakilnya yang  akan  duduk  di  lembaga  legislatif.  Hak-hak  politik  rakyat untuk menentukan berlangsungnya pemerintahan dan fungsi-fungsi negara dengan benar menurut UUD 1945  adalah hak rakyat yang sangat  fundamental.  Karena  itu,  penyelenggaraan  </w:t>
      </w:r>
      <w:r>
        <w:rPr>
          <w:rFonts w:ascii="Times New Roman" w:hAnsi="Times New Roman"/>
          <w:sz w:val="24"/>
          <w:szCs w:val="24"/>
          <w:lang w:val="en-US"/>
        </w:rPr>
        <w:t>Pemilu</w:t>
      </w:r>
      <w:r w:rsidRPr="00120164">
        <w:rPr>
          <w:rFonts w:ascii="Times New Roman" w:hAnsi="Times New Roman"/>
          <w:sz w:val="24"/>
          <w:szCs w:val="24"/>
          <w:lang w:val="en-US"/>
        </w:rPr>
        <w:t>, disamping merupakan perwujudan kedaulatan rakyat, juga merupakan sarana pelaksanaan hak asasi warga negara. Untuk itulah,  diperlukan  pemilihan  umum  guna  memilih  para  wakil rakyat secara periodik. Demikian pula guna memilih para wakil rakyat secara periodik.</w:t>
      </w:r>
    </w:p>
    <w:p w:rsidR="00E06169" w:rsidRPr="00120164" w:rsidRDefault="00E06169" w:rsidP="00E06169">
      <w:pPr>
        <w:pStyle w:val="ListParagraph"/>
        <w:spacing w:line="480" w:lineRule="auto"/>
        <w:ind w:left="0" w:firstLine="567"/>
        <w:jc w:val="both"/>
        <w:rPr>
          <w:rFonts w:ascii="Times New Roman" w:hAnsi="Times New Roman"/>
          <w:sz w:val="24"/>
          <w:szCs w:val="24"/>
          <w:lang w:val="en-US"/>
        </w:rPr>
      </w:pPr>
      <w:r w:rsidRPr="00120164">
        <w:rPr>
          <w:rFonts w:ascii="Times New Roman" w:hAnsi="Times New Roman"/>
          <w:sz w:val="24"/>
          <w:szCs w:val="24"/>
          <w:lang w:val="en-US"/>
        </w:rPr>
        <w:t>Disamping itu, pemilihan umum itu juga penting bagi para wakil rakyat maupun para pejabat pemerintahan untuk mengukur legitimasi atau tingkat dukungan dan kepercayaan masyarakat kepadanya. Menjadi pejabat publik tidak hanya memerlukan legalitas secara hukum, tetapi juga legitimasi secara politik, sehingga tugas jabatan  dapat dilaksanakan dengan sebaik-baiknya, karena diakui, diterima, dan dipercaya oleh rakyat sebagai pemangku kepentingan terkait (</w:t>
      </w:r>
      <w:r w:rsidRPr="00120164">
        <w:rPr>
          <w:rFonts w:ascii="Times New Roman" w:hAnsi="Times New Roman"/>
          <w:i/>
          <w:iCs/>
          <w:sz w:val="24"/>
          <w:szCs w:val="24"/>
          <w:lang w:val="en-US"/>
        </w:rPr>
        <w:t>stake holder</w:t>
      </w:r>
      <w:r w:rsidRPr="00120164">
        <w:rPr>
          <w:rFonts w:ascii="Times New Roman" w:hAnsi="Times New Roman"/>
          <w:sz w:val="24"/>
          <w:szCs w:val="24"/>
          <w:lang w:val="en-US"/>
        </w:rPr>
        <w:t xml:space="preserve">). Demikian pula bagi kelompok warga negara  yang tergabung dalam  suatu organisasi partai politik, pemilihan umum juga penting untuk mengetahui seberapa besar tingkat dukungan dan kepercayaan rakyat kepada kelompok atau partai politik yang bersangkutan. Melalui analisis mengenai tingkat kepercayaan dan dukungan itu, tergambar pula mengenai aspirasi rakyat yang sesungguhnya </w:t>
      </w:r>
      <w:r w:rsidRPr="00120164">
        <w:rPr>
          <w:rFonts w:ascii="Times New Roman" w:hAnsi="Times New Roman"/>
          <w:sz w:val="24"/>
          <w:szCs w:val="24"/>
          <w:lang w:val="en-US"/>
        </w:rPr>
        <w:lastRenderedPageBreak/>
        <w:t>sebagai pemilik kedaulatan atau kekuasaan tertinggi dalam negara republik Indonesia.</w:t>
      </w:r>
    </w:p>
    <w:p w:rsidR="00E06169" w:rsidRDefault="00E06169" w:rsidP="00E06169">
      <w:pPr>
        <w:pStyle w:val="ListParagraph"/>
        <w:spacing w:line="480" w:lineRule="auto"/>
        <w:ind w:left="0" w:firstLine="567"/>
        <w:jc w:val="both"/>
        <w:rPr>
          <w:rFonts w:ascii="Times New Roman" w:hAnsi="Times New Roman"/>
          <w:sz w:val="24"/>
          <w:szCs w:val="24"/>
          <w:lang w:val="en-US"/>
        </w:rPr>
      </w:pPr>
      <w:r w:rsidRPr="00120164">
        <w:rPr>
          <w:rFonts w:ascii="Times New Roman" w:hAnsi="Times New Roman"/>
          <w:sz w:val="24"/>
          <w:szCs w:val="24"/>
          <w:lang w:val="en-US"/>
        </w:rPr>
        <w:t>Dengan demikian, dapat dikatakan bahwa pemilihan umum tidak saja penting bagi warga negara, partai politik, tetapi juga pejabat penyelenggara negara. Bagi penyelenggara negara yang diangkat melalui pemilihan umum yang jujur berarti bahwa pemerintahan itu mendapat dukungan sebenarnya dari rakyat. Sebaliknya   jika   pemerintahan   tersebut   terbentuk   dari   hasil pemilihan umum yang tidak jujur maka dukungan rakyat itu hanya bersifat semu.</w:t>
      </w:r>
    </w:p>
    <w:p w:rsidR="00E06169" w:rsidRPr="00120164" w:rsidRDefault="00E06169" w:rsidP="00E06169">
      <w:pPr>
        <w:pStyle w:val="ListParagraph"/>
        <w:spacing w:line="480" w:lineRule="auto"/>
        <w:ind w:left="0" w:firstLine="567"/>
        <w:jc w:val="both"/>
        <w:rPr>
          <w:rFonts w:ascii="Times New Roman" w:hAnsi="Times New Roman"/>
          <w:sz w:val="24"/>
          <w:szCs w:val="24"/>
          <w:lang w:val="en-US"/>
        </w:rPr>
      </w:pPr>
    </w:p>
    <w:p w:rsidR="00E06169" w:rsidRPr="00120164" w:rsidRDefault="00E06169" w:rsidP="00E06169">
      <w:pPr>
        <w:pStyle w:val="ListParagraph"/>
        <w:numPr>
          <w:ilvl w:val="0"/>
          <w:numId w:val="12"/>
        </w:numPr>
        <w:spacing w:line="480" w:lineRule="auto"/>
        <w:ind w:left="0"/>
        <w:jc w:val="both"/>
        <w:rPr>
          <w:rFonts w:ascii="Times New Roman" w:hAnsi="Times New Roman"/>
          <w:b/>
          <w:sz w:val="24"/>
          <w:szCs w:val="24"/>
          <w:lang w:val="en-US"/>
        </w:rPr>
      </w:pPr>
      <w:r w:rsidRPr="00120164">
        <w:rPr>
          <w:rFonts w:ascii="Times New Roman" w:hAnsi="Times New Roman"/>
          <w:b/>
          <w:sz w:val="24"/>
          <w:szCs w:val="24"/>
          <w:lang w:val="en-US"/>
        </w:rPr>
        <w:t>Tinjauan tentang partai politik</w:t>
      </w:r>
    </w:p>
    <w:p w:rsidR="00E06169" w:rsidRPr="00120164" w:rsidRDefault="00E06169" w:rsidP="00E06169">
      <w:pPr>
        <w:pStyle w:val="ListParagraph"/>
        <w:spacing w:line="480" w:lineRule="auto"/>
        <w:ind w:left="0" w:firstLine="567"/>
        <w:jc w:val="both"/>
        <w:rPr>
          <w:rFonts w:ascii="Times New Roman" w:hAnsi="Times New Roman"/>
          <w:sz w:val="24"/>
          <w:szCs w:val="24"/>
          <w:lang w:val="en-US"/>
        </w:rPr>
      </w:pPr>
      <w:r w:rsidRPr="00120164">
        <w:rPr>
          <w:rFonts w:ascii="Times New Roman" w:hAnsi="Times New Roman"/>
          <w:sz w:val="24"/>
          <w:szCs w:val="24"/>
          <w:lang w:val="en-US"/>
        </w:rPr>
        <w:t>Partai Politik mempunyai posisi (status) dan peranan (role) yang sangat penting dalam setiap system demokrasi. Partai memainkan peran penghubung yang sangat strategis antar proses- proses pemerintahan dengan warga negara, Bahkan banyak yang berpendapat partai politiklah yang sebetulnya menentukan demokrasi. Oleh karena itu partai politik merupakan pilar yan</w:t>
      </w:r>
      <w:r>
        <w:rPr>
          <w:rFonts w:ascii="Times New Roman" w:hAnsi="Times New Roman"/>
          <w:sz w:val="24"/>
          <w:szCs w:val="24"/>
          <w:lang w:val="en-US"/>
        </w:rPr>
        <w:t xml:space="preserve">g </w:t>
      </w:r>
      <w:r w:rsidRPr="00120164">
        <w:rPr>
          <w:rFonts w:ascii="Times New Roman" w:hAnsi="Times New Roman"/>
          <w:sz w:val="24"/>
          <w:szCs w:val="24"/>
          <w:lang w:val="en-US"/>
        </w:rPr>
        <w:t>sangat  penting  untuk  diperkuat  derajat  pelembagaanya  dalam setiap sitem politik yang demokratis.</w:t>
      </w:r>
    </w:p>
    <w:p w:rsidR="00E06169" w:rsidRPr="00120164" w:rsidRDefault="00E06169" w:rsidP="00E06169">
      <w:pPr>
        <w:pStyle w:val="ListParagraph"/>
        <w:spacing w:line="480" w:lineRule="auto"/>
        <w:ind w:left="0" w:firstLine="567"/>
        <w:jc w:val="both"/>
        <w:rPr>
          <w:rFonts w:ascii="Times New Roman" w:hAnsi="Times New Roman"/>
          <w:sz w:val="24"/>
          <w:szCs w:val="24"/>
          <w:lang w:val="en-US"/>
        </w:rPr>
      </w:pPr>
      <w:r w:rsidRPr="00120164">
        <w:rPr>
          <w:rFonts w:ascii="Times New Roman" w:hAnsi="Times New Roman"/>
          <w:sz w:val="24"/>
          <w:szCs w:val="24"/>
          <w:lang w:val="en-US"/>
        </w:rPr>
        <w:t>Partai politik adalah organisasi yang bersifat nasional dan dibentuk oleh sekelompok warga negara Indonesia secara sukarela atas dasar kesamaan kehendak dan cita-cita untuk memperjuangkan  dan  membela  kepentingan  politik anggota, masyarakat, bangsa, dan negara, serta memelihara keutuhan Negara Kesatuan Republik Indonesia Tahun 1945 (pasal 1 ayat(1) Undang-Undang No 2 Tahun 2008).</w:t>
      </w:r>
    </w:p>
    <w:p w:rsidR="00E06169" w:rsidRPr="00120164" w:rsidRDefault="00E06169" w:rsidP="00E06169">
      <w:pPr>
        <w:pStyle w:val="ListParagraph"/>
        <w:spacing w:line="480" w:lineRule="auto"/>
        <w:ind w:left="0" w:firstLine="567"/>
        <w:jc w:val="both"/>
        <w:rPr>
          <w:rFonts w:ascii="Times New Roman" w:hAnsi="Times New Roman"/>
          <w:sz w:val="24"/>
          <w:szCs w:val="24"/>
          <w:lang w:val="en-US"/>
        </w:rPr>
      </w:pPr>
      <w:r w:rsidRPr="00120164">
        <w:rPr>
          <w:rFonts w:ascii="Times New Roman" w:hAnsi="Times New Roman"/>
          <w:sz w:val="24"/>
          <w:szCs w:val="24"/>
          <w:lang w:val="en-US"/>
        </w:rPr>
        <w:lastRenderedPageBreak/>
        <w:t xml:space="preserve">Namun demikian, banyak juga pandangan kritis terhadap partai  politik.  Pandangan  yang  paling  serius  diantaranya menyatakan  bahwa  partai  politik  itu  sebenarnya  tidak  lebih daripada kendaraan politik bagi sekelompok </w:t>
      </w:r>
      <w:r w:rsidRPr="00120164">
        <w:rPr>
          <w:rFonts w:ascii="Times New Roman" w:hAnsi="Times New Roman"/>
          <w:i/>
          <w:iCs/>
          <w:sz w:val="24"/>
          <w:szCs w:val="24"/>
          <w:lang w:val="en-US"/>
        </w:rPr>
        <w:t xml:space="preserve">elite </w:t>
      </w:r>
      <w:r w:rsidRPr="00120164">
        <w:rPr>
          <w:rFonts w:ascii="Times New Roman" w:hAnsi="Times New Roman"/>
          <w:sz w:val="24"/>
          <w:szCs w:val="24"/>
          <w:lang w:val="en-US"/>
        </w:rPr>
        <w:t>yang berkuasa atau berniat memuaskan nafsu kekuasaanya sendiri. Partai politik hanyalah   berfungsi   sebagai   alat   bagi   segelintir   orang   yang kebetulan  beruntung  yang  berhasil  memenangkan  suara  rakyat yang mudah dikelabuhi, untuk memaksakan berlakunya kebijakan- kebijakan publik tertentu atau kepentingan umum.</w:t>
      </w:r>
    </w:p>
    <w:p w:rsidR="00E06169" w:rsidRPr="00120164" w:rsidRDefault="00E06169" w:rsidP="00E06169">
      <w:pPr>
        <w:pStyle w:val="ListParagraph"/>
        <w:spacing w:line="480" w:lineRule="auto"/>
        <w:ind w:left="0" w:firstLine="567"/>
        <w:jc w:val="both"/>
        <w:rPr>
          <w:rFonts w:ascii="Times New Roman" w:hAnsi="Times New Roman"/>
          <w:sz w:val="24"/>
          <w:szCs w:val="24"/>
          <w:lang w:val="en-US"/>
        </w:rPr>
      </w:pPr>
      <w:r w:rsidRPr="00120164">
        <w:rPr>
          <w:rFonts w:ascii="Times New Roman" w:hAnsi="Times New Roman"/>
          <w:sz w:val="24"/>
          <w:szCs w:val="24"/>
          <w:lang w:val="en-US"/>
        </w:rPr>
        <w:t xml:space="preserve">Dalam suatu negara demokrasi, kedudukan dan peranan setiap lembaga negara haruslah sama-sama kuat dan bersifat saling mengendalikan dalam hubungan </w:t>
      </w:r>
      <w:r w:rsidRPr="00120164">
        <w:rPr>
          <w:rFonts w:ascii="Times New Roman" w:hAnsi="Times New Roman"/>
          <w:i/>
          <w:iCs/>
          <w:sz w:val="24"/>
          <w:szCs w:val="24"/>
          <w:lang w:val="en-US"/>
        </w:rPr>
        <w:t xml:space="preserve">checks </w:t>
      </w:r>
      <w:r w:rsidRPr="00120164">
        <w:rPr>
          <w:rFonts w:ascii="Times New Roman" w:hAnsi="Times New Roman"/>
          <w:sz w:val="24"/>
          <w:szCs w:val="24"/>
          <w:lang w:val="en-US"/>
        </w:rPr>
        <w:t xml:space="preserve">and </w:t>
      </w:r>
      <w:r w:rsidRPr="00120164">
        <w:rPr>
          <w:rFonts w:ascii="Times New Roman" w:hAnsi="Times New Roman"/>
          <w:i/>
          <w:iCs/>
          <w:sz w:val="24"/>
          <w:szCs w:val="24"/>
          <w:lang w:val="en-US"/>
        </w:rPr>
        <w:t xml:space="preserve">balances. </w:t>
      </w:r>
      <w:r w:rsidRPr="00120164">
        <w:rPr>
          <w:rFonts w:ascii="Times New Roman" w:hAnsi="Times New Roman"/>
          <w:sz w:val="24"/>
          <w:szCs w:val="24"/>
          <w:lang w:val="en-US"/>
        </w:rPr>
        <w:t>Akan tetapi jika lembaga-lembaga negara tersebut tidak berfungsi dengan baik, kinerjanya tidak efektif, atau lemah wibawanya dalam menjalankan fungsinya masing-masing, maka yang sering terjadi adalah partai- partai   politik   yang   rakus   atau   ekstrimlah   yang   merajalela menguasai dan mengendalikan segala proses-proses penyelenggaraan fungsi-fungsi pemerintahan.</w:t>
      </w:r>
    </w:p>
    <w:p w:rsidR="00E06169" w:rsidRPr="00120164" w:rsidRDefault="00E06169" w:rsidP="00E06169">
      <w:pPr>
        <w:pStyle w:val="ListParagraph"/>
        <w:spacing w:line="480" w:lineRule="auto"/>
        <w:ind w:left="0" w:firstLine="567"/>
        <w:jc w:val="both"/>
        <w:rPr>
          <w:rFonts w:ascii="Times New Roman" w:hAnsi="Times New Roman"/>
          <w:sz w:val="24"/>
          <w:szCs w:val="24"/>
          <w:lang w:val="en-US"/>
        </w:rPr>
      </w:pPr>
      <w:r w:rsidRPr="00120164">
        <w:rPr>
          <w:rFonts w:ascii="Times New Roman" w:hAnsi="Times New Roman"/>
          <w:sz w:val="24"/>
          <w:szCs w:val="24"/>
          <w:lang w:val="en-US"/>
        </w:rPr>
        <w:t xml:space="preserve">Oleh karena itu system kepartaian yang baik sangat menentukan bekerjanya sistem ketatanegaraan berdasarkan prinsip </w:t>
      </w:r>
      <w:r w:rsidRPr="00120164">
        <w:rPr>
          <w:rFonts w:ascii="Times New Roman" w:hAnsi="Times New Roman"/>
          <w:i/>
          <w:iCs/>
          <w:sz w:val="24"/>
          <w:szCs w:val="24"/>
          <w:lang w:val="en-US"/>
        </w:rPr>
        <w:t xml:space="preserve">checks </w:t>
      </w:r>
      <w:r w:rsidRPr="00120164">
        <w:rPr>
          <w:rFonts w:ascii="Times New Roman" w:hAnsi="Times New Roman"/>
          <w:sz w:val="24"/>
          <w:szCs w:val="24"/>
          <w:lang w:val="en-US"/>
        </w:rPr>
        <w:t xml:space="preserve">and </w:t>
      </w:r>
      <w:r w:rsidRPr="00120164">
        <w:rPr>
          <w:rFonts w:ascii="Times New Roman" w:hAnsi="Times New Roman"/>
          <w:i/>
          <w:iCs/>
          <w:sz w:val="24"/>
          <w:szCs w:val="24"/>
          <w:lang w:val="en-US"/>
        </w:rPr>
        <w:t xml:space="preserve">balance </w:t>
      </w:r>
      <w:r w:rsidRPr="00120164">
        <w:rPr>
          <w:rFonts w:ascii="Times New Roman" w:hAnsi="Times New Roman"/>
          <w:sz w:val="24"/>
          <w:szCs w:val="24"/>
          <w:lang w:val="en-US"/>
        </w:rPr>
        <w:t>dalam arti yang luas. Sebaliknya, efektif bekerjanya  fungsi-fungsi  kelembagaan  negara  itu  sesuai  prinsip</w:t>
      </w:r>
      <w:r>
        <w:rPr>
          <w:rFonts w:ascii="Times New Roman" w:hAnsi="Times New Roman"/>
          <w:sz w:val="24"/>
          <w:szCs w:val="24"/>
          <w:lang w:val="en-US"/>
        </w:rPr>
        <w:t xml:space="preserve"> </w:t>
      </w:r>
      <w:r w:rsidRPr="00120164">
        <w:rPr>
          <w:rFonts w:ascii="Times New Roman" w:hAnsi="Times New Roman"/>
          <w:i/>
          <w:iCs/>
          <w:sz w:val="24"/>
          <w:szCs w:val="24"/>
          <w:lang w:val="en-US"/>
        </w:rPr>
        <w:t xml:space="preserve">checks  </w:t>
      </w:r>
      <w:r w:rsidRPr="00120164">
        <w:rPr>
          <w:rFonts w:ascii="Times New Roman" w:hAnsi="Times New Roman"/>
          <w:sz w:val="24"/>
          <w:szCs w:val="24"/>
          <w:lang w:val="en-US"/>
        </w:rPr>
        <w:t xml:space="preserve">and  </w:t>
      </w:r>
      <w:r w:rsidRPr="00120164">
        <w:rPr>
          <w:rFonts w:ascii="Times New Roman" w:hAnsi="Times New Roman"/>
          <w:i/>
          <w:iCs/>
          <w:sz w:val="24"/>
          <w:szCs w:val="24"/>
          <w:lang w:val="en-US"/>
        </w:rPr>
        <w:t xml:space="preserve">balances  </w:t>
      </w:r>
      <w:r w:rsidRPr="00120164">
        <w:rPr>
          <w:rFonts w:ascii="Times New Roman" w:hAnsi="Times New Roman"/>
          <w:sz w:val="24"/>
          <w:szCs w:val="24"/>
          <w:lang w:val="en-US"/>
        </w:rPr>
        <w:t xml:space="preserve">berdasarkan  konstitusi  juga  sangat menentukan kualitas sistem kepartaian dan mekanisme demokrasi yang dikembangkan disuatu negara. Semua ini tentu berkaitan erat dengan dinamika pertumbuhan tradisi dan kultur berpikir bebas dalam kehidupan bermasyarakat. </w:t>
      </w:r>
      <w:r w:rsidRPr="00120164">
        <w:rPr>
          <w:rFonts w:ascii="Times New Roman" w:hAnsi="Times New Roman"/>
          <w:sz w:val="24"/>
          <w:szCs w:val="24"/>
          <w:lang w:val="en-US"/>
        </w:rPr>
        <w:lastRenderedPageBreak/>
        <w:t>Tradisi berpikir atau kebebasan berpikir itu pada giliranya mempengaruhi tumbuh-berkembangnya prinsip-prinsip kemerdekaan berserikat dan berkumpul dalam dinamika kehidupan masyarakat demokratis yang bersangkutan.</w:t>
      </w:r>
    </w:p>
    <w:p w:rsidR="00E06169" w:rsidRPr="00120164" w:rsidRDefault="00E06169" w:rsidP="00E06169">
      <w:pPr>
        <w:pStyle w:val="ListParagraph"/>
        <w:spacing w:line="480" w:lineRule="auto"/>
        <w:ind w:left="0" w:firstLine="567"/>
        <w:jc w:val="both"/>
        <w:rPr>
          <w:rFonts w:ascii="Times New Roman" w:hAnsi="Times New Roman"/>
          <w:sz w:val="24"/>
          <w:szCs w:val="24"/>
          <w:lang w:val="en-US"/>
        </w:rPr>
      </w:pPr>
      <w:r w:rsidRPr="00120164">
        <w:rPr>
          <w:rFonts w:ascii="Times New Roman" w:hAnsi="Times New Roman"/>
          <w:sz w:val="24"/>
          <w:szCs w:val="24"/>
          <w:lang w:val="en-US"/>
        </w:rPr>
        <w:t>Tentu saja partai politik merupakan salah satu saja dari bentuk  pelembagaan  sebagai  wujud  ekspresi  ide-ide  pikiran- pikiran, pandangan-pandangan, dan keyakinan bebas dalam masyarakat demokratis. Di samping partai politik, bentuk ekspresi lainya terbentuk dalam wujud kebebasan pers, kebebasan berkumpul, ataupun kebebasan berserikat melalui organisasi- organisasi non partai politik seperti lembaga swadaya masyarakat (LSM),  Organisasi  Kemasyarakatan  (ORMAS),  dan  lain sebagainya.</w:t>
      </w:r>
    </w:p>
    <w:p w:rsidR="00E06169" w:rsidRDefault="00E06169" w:rsidP="00E06169">
      <w:pPr>
        <w:pStyle w:val="ListParagraph"/>
        <w:spacing w:line="480" w:lineRule="auto"/>
        <w:ind w:left="0" w:firstLine="567"/>
        <w:jc w:val="both"/>
        <w:rPr>
          <w:rFonts w:ascii="Times New Roman" w:hAnsi="Times New Roman"/>
          <w:sz w:val="24"/>
          <w:szCs w:val="24"/>
          <w:lang w:val="en-US"/>
        </w:rPr>
      </w:pPr>
      <w:r w:rsidRPr="00120164">
        <w:rPr>
          <w:rFonts w:ascii="Times New Roman" w:hAnsi="Times New Roman"/>
          <w:sz w:val="24"/>
          <w:szCs w:val="24"/>
          <w:lang w:val="en-US"/>
        </w:rPr>
        <w:t xml:space="preserve">Menurut Miriam Budiarjo dalam bukunya Jimmly Asshiddiqie pada umumnya, para ilmuwan politik biasa menggambarkan adanya 4 (empat) fungsi partai politik meliputi </w:t>
      </w:r>
      <w:r>
        <w:rPr>
          <w:rStyle w:val="FootnoteReference"/>
          <w:rFonts w:ascii="Times New Roman" w:hAnsi="Times New Roman"/>
          <w:sz w:val="24"/>
          <w:szCs w:val="24"/>
          <w:lang w:val="en-US"/>
        </w:rPr>
        <w:footnoteReference w:id="4"/>
      </w:r>
      <w:r w:rsidRPr="00120164">
        <w:rPr>
          <w:rFonts w:ascii="Times New Roman" w:hAnsi="Times New Roman"/>
          <w:sz w:val="24"/>
          <w:szCs w:val="24"/>
          <w:lang w:val="en-US"/>
        </w:rPr>
        <w:t xml:space="preserve">: </w:t>
      </w:r>
    </w:p>
    <w:p w:rsidR="00E06169" w:rsidRPr="00120164" w:rsidRDefault="00E06169" w:rsidP="00E06169">
      <w:pPr>
        <w:pStyle w:val="ListParagraph"/>
        <w:spacing w:line="480" w:lineRule="auto"/>
        <w:ind w:left="0"/>
        <w:jc w:val="both"/>
        <w:rPr>
          <w:rFonts w:ascii="Times New Roman" w:hAnsi="Times New Roman"/>
          <w:sz w:val="24"/>
          <w:szCs w:val="24"/>
          <w:lang w:val="en-US"/>
        </w:rPr>
      </w:pPr>
      <w:r w:rsidRPr="00120164">
        <w:rPr>
          <w:rFonts w:ascii="Times New Roman" w:hAnsi="Times New Roman"/>
          <w:sz w:val="24"/>
          <w:szCs w:val="24"/>
          <w:lang w:val="en-US"/>
        </w:rPr>
        <w:t>a)  Komunikasi politik</w:t>
      </w:r>
    </w:p>
    <w:p w:rsidR="00E06169" w:rsidRPr="00120164" w:rsidRDefault="00E06169" w:rsidP="00E06169">
      <w:pPr>
        <w:pStyle w:val="ListParagraph"/>
        <w:spacing w:line="480" w:lineRule="auto"/>
        <w:ind w:left="284"/>
        <w:jc w:val="both"/>
        <w:rPr>
          <w:rFonts w:ascii="Times New Roman" w:hAnsi="Times New Roman"/>
          <w:sz w:val="24"/>
          <w:szCs w:val="24"/>
          <w:lang w:val="en-US"/>
        </w:rPr>
      </w:pPr>
      <w:r w:rsidRPr="00120164">
        <w:rPr>
          <w:rFonts w:ascii="Times New Roman" w:hAnsi="Times New Roman"/>
          <w:sz w:val="24"/>
          <w:szCs w:val="24"/>
          <w:lang w:val="en-US"/>
        </w:rPr>
        <w:t>Sebagai   sarana   komunikasi   politik   parati   sangat berperan penting dalam upaya mengartikulasikan kepentingan (</w:t>
      </w:r>
      <w:r w:rsidRPr="00120164">
        <w:rPr>
          <w:rFonts w:ascii="Times New Roman" w:hAnsi="Times New Roman"/>
          <w:i/>
          <w:iCs/>
          <w:sz w:val="24"/>
          <w:szCs w:val="24"/>
          <w:lang w:val="en-US"/>
        </w:rPr>
        <w:t>interests articulation</w:t>
      </w:r>
      <w:r w:rsidRPr="00120164">
        <w:rPr>
          <w:rFonts w:ascii="Times New Roman" w:hAnsi="Times New Roman"/>
          <w:sz w:val="24"/>
          <w:szCs w:val="24"/>
          <w:lang w:val="en-US"/>
        </w:rPr>
        <w:t xml:space="preserve">) atau </w:t>
      </w:r>
      <w:r w:rsidRPr="00120164">
        <w:rPr>
          <w:rFonts w:ascii="Times New Roman" w:hAnsi="Times New Roman"/>
          <w:i/>
          <w:iCs/>
          <w:sz w:val="24"/>
          <w:szCs w:val="24"/>
          <w:lang w:val="en-US"/>
        </w:rPr>
        <w:t xml:space="preserve">political interest </w:t>
      </w:r>
      <w:r w:rsidRPr="00120164">
        <w:rPr>
          <w:rFonts w:ascii="Times New Roman" w:hAnsi="Times New Roman"/>
          <w:sz w:val="24"/>
          <w:szCs w:val="24"/>
          <w:lang w:val="en-US"/>
        </w:rPr>
        <w:t>yang terdapat atau kadang-kadang tersembunyi dalam masyarakat. Berbagai kepentingan itu diserap sebaik-baiknya oleh partai politik menjadi ide-ide, visi, dan kebijakan partai politik yang bersangkutan. Setelah itu, ide-ide dan kebijakan atau aspirasi</w:t>
      </w:r>
      <w:r>
        <w:rPr>
          <w:rFonts w:ascii="Times New Roman" w:hAnsi="Times New Roman"/>
          <w:sz w:val="24"/>
          <w:szCs w:val="24"/>
          <w:lang w:val="en-US"/>
        </w:rPr>
        <w:t xml:space="preserve"> </w:t>
      </w:r>
      <w:r w:rsidRPr="00120164">
        <w:rPr>
          <w:rFonts w:ascii="Times New Roman" w:hAnsi="Times New Roman"/>
          <w:sz w:val="24"/>
          <w:szCs w:val="24"/>
          <w:lang w:val="en-US"/>
        </w:rPr>
        <w:t>kebijakan itu diadvokasikan sehingga dapat diharapkan mempengaruhi  atu  bahkan  menjadi  materi  kebijakan kenegaraan yang resmi.</w:t>
      </w:r>
    </w:p>
    <w:p w:rsidR="00E06169" w:rsidRPr="00120164" w:rsidRDefault="00E06169" w:rsidP="00E06169">
      <w:pPr>
        <w:pStyle w:val="ListParagraph"/>
        <w:spacing w:line="480" w:lineRule="auto"/>
        <w:ind w:left="0"/>
        <w:jc w:val="both"/>
        <w:rPr>
          <w:rFonts w:ascii="Times New Roman" w:hAnsi="Times New Roman"/>
          <w:sz w:val="24"/>
          <w:szCs w:val="24"/>
          <w:lang w:val="en-US"/>
        </w:rPr>
      </w:pPr>
      <w:r w:rsidRPr="00120164">
        <w:rPr>
          <w:rFonts w:ascii="Times New Roman" w:hAnsi="Times New Roman"/>
          <w:sz w:val="24"/>
          <w:szCs w:val="24"/>
          <w:lang w:val="en-US"/>
        </w:rPr>
        <w:lastRenderedPageBreak/>
        <w:t>b)  Sosialisasi politik</w:t>
      </w:r>
    </w:p>
    <w:p w:rsidR="00E06169" w:rsidRPr="00120164" w:rsidRDefault="00E06169" w:rsidP="00E06169">
      <w:pPr>
        <w:pStyle w:val="ListParagraph"/>
        <w:spacing w:line="480" w:lineRule="auto"/>
        <w:ind w:left="284"/>
        <w:jc w:val="both"/>
        <w:rPr>
          <w:rFonts w:ascii="Times New Roman" w:hAnsi="Times New Roman"/>
          <w:sz w:val="24"/>
          <w:szCs w:val="24"/>
          <w:lang w:val="en-US"/>
        </w:rPr>
      </w:pPr>
      <w:r w:rsidRPr="00120164">
        <w:rPr>
          <w:rFonts w:ascii="Times New Roman" w:hAnsi="Times New Roman"/>
          <w:sz w:val="24"/>
          <w:szCs w:val="24"/>
          <w:lang w:val="en-US"/>
        </w:rPr>
        <w:t>Terkait  dengan  komunikasi  politik  itu,  partai  politik juga berperan penting dalam melakukan sosialisasi politik (</w:t>
      </w:r>
      <w:r w:rsidRPr="00120164">
        <w:rPr>
          <w:rFonts w:ascii="Times New Roman" w:hAnsi="Times New Roman"/>
          <w:i/>
          <w:iCs/>
          <w:sz w:val="24"/>
          <w:szCs w:val="24"/>
          <w:lang w:val="en-US"/>
        </w:rPr>
        <w:t>political socialization</w:t>
      </w:r>
      <w:r w:rsidRPr="00120164">
        <w:rPr>
          <w:rFonts w:ascii="Times New Roman" w:hAnsi="Times New Roman"/>
          <w:sz w:val="24"/>
          <w:szCs w:val="24"/>
          <w:lang w:val="en-US"/>
        </w:rPr>
        <w:t xml:space="preserve">). Ide, visi, dan kebijakan strategis yang menjadi pilihan partai politik dimasyarakatkan kepada konstituen untuk mendapatan </w:t>
      </w:r>
      <w:r w:rsidRPr="00120164">
        <w:rPr>
          <w:rFonts w:ascii="Times New Roman" w:hAnsi="Times New Roman"/>
          <w:i/>
          <w:iCs/>
          <w:sz w:val="24"/>
          <w:szCs w:val="24"/>
          <w:lang w:val="en-US"/>
        </w:rPr>
        <w:t xml:space="preserve">feedback </w:t>
      </w:r>
      <w:r w:rsidRPr="00120164">
        <w:rPr>
          <w:rFonts w:ascii="Times New Roman" w:hAnsi="Times New Roman"/>
          <w:sz w:val="24"/>
          <w:szCs w:val="24"/>
          <w:lang w:val="en-US"/>
        </w:rPr>
        <w:t xml:space="preserve">berupa dukungan dari masyarakat luas. Terkait dengan sosialisasi politik ini, partai politik juga berperan sangat penting dalam rangka pendidikan politik.  Partailah  yang  menjadi  struktur  antara  atau </w:t>
      </w:r>
      <w:r w:rsidRPr="00120164">
        <w:rPr>
          <w:rFonts w:ascii="Times New Roman" w:hAnsi="Times New Roman"/>
          <w:i/>
          <w:iCs/>
          <w:sz w:val="24"/>
          <w:szCs w:val="24"/>
          <w:lang w:val="en-US"/>
        </w:rPr>
        <w:t xml:space="preserve">intermediate structure </w:t>
      </w:r>
      <w:r w:rsidRPr="00120164">
        <w:rPr>
          <w:rFonts w:ascii="Times New Roman" w:hAnsi="Times New Roman"/>
          <w:sz w:val="24"/>
          <w:szCs w:val="24"/>
          <w:lang w:val="en-US"/>
        </w:rPr>
        <w:t>yang harus memainkan peran dalam membumikan cita-cita kenegaraan dalam kesadaran kolektif masyarakat warga negara.</w:t>
      </w:r>
    </w:p>
    <w:p w:rsidR="00E06169" w:rsidRPr="00120164" w:rsidRDefault="00E06169" w:rsidP="00E06169">
      <w:pPr>
        <w:pStyle w:val="ListParagraph"/>
        <w:spacing w:line="480" w:lineRule="auto"/>
        <w:ind w:left="0"/>
        <w:jc w:val="both"/>
        <w:rPr>
          <w:rFonts w:ascii="Times New Roman" w:hAnsi="Times New Roman"/>
          <w:sz w:val="24"/>
          <w:szCs w:val="24"/>
          <w:lang w:val="en-US"/>
        </w:rPr>
      </w:pPr>
      <w:r w:rsidRPr="00120164">
        <w:rPr>
          <w:rFonts w:ascii="Times New Roman" w:hAnsi="Times New Roman"/>
          <w:sz w:val="24"/>
          <w:szCs w:val="24"/>
          <w:lang w:val="en-US"/>
        </w:rPr>
        <w:t>c)  Rekruitmen politik</w:t>
      </w:r>
    </w:p>
    <w:p w:rsidR="00E06169" w:rsidRPr="00120164" w:rsidRDefault="00E06169" w:rsidP="00E06169">
      <w:pPr>
        <w:pStyle w:val="ListParagraph"/>
        <w:spacing w:line="480" w:lineRule="auto"/>
        <w:ind w:left="284"/>
        <w:jc w:val="both"/>
        <w:rPr>
          <w:rFonts w:ascii="Times New Roman" w:hAnsi="Times New Roman"/>
          <w:sz w:val="24"/>
          <w:szCs w:val="24"/>
          <w:lang w:val="en-US"/>
        </w:rPr>
      </w:pPr>
      <w:r w:rsidRPr="00120164">
        <w:rPr>
          <w:rFonts w:ascii="Times New Roman" w:hAnsi="Times New Roman"/>
          <w:sz w:val="24"/>
          <w:szCs w:val="24"/>
          <w:lang w:val="en-US"/>
        </w:rPr>
        <w:t>Partai dibentuk memang dimaksudkan untuk  menjadi kendaraan yang sah untuk menyeleksi kader-kader kepemimpinan negara pada jenjang-jenjang dan posisi-posisi tertentu. Kader-kader itu ada yang langsung dipilih oleh rakyat, ada pula yang dipilih melalui cara yang tidak langsung, seperti oleh DPR, ataupun melalui cara-cara tidak langsung lainya. Tentu tidak semua jabatan yang dapat diisi oleh peranan partai politik sebagai sarana rekruitmen politik. Jabatan profesional dalam pegawai negeri miasalnya tidak boleh melibatkan partai politik. Partai hanya boleh terlibat dalam pengisisan jabatan- jabatan yang bersifat politik (</w:t>
      </w:r>
      <w:r w:rsidRPr="00120164">
        <w:rPr>
          <w:rFonts w:ascii="Times New Roman" w:hAnsi="Times New Roman"/>
          <w:i/>
          <w:iCs/>
          <w:sz w:val="24"/>
          <w:szCs w:val="24"/>
          <w:lang w:val="en-US"/>
        </w:rPr>
        <w:t>political appointment</w:t>
      </w:r>
      <w:r w:rsidRPr="00120164">
        <w:rPr>
          <w:rFonts w:ascii="Times New Roman" w:hAnsi="Times New Roman"/>
          <w:sz w:val="24"/>
          <w:szCs w:val="24"/>
          <w:lang w:val="en-US"/>
        </w:rPr>
        <w:t>) misalnya untuk pengisian jabatan atau rekruitmen pejabat negara/kenegaraan,   baik   langsung  ataupun   tidak   langsung partai politik dapat berperan. Dalam hal inilah fungsi partai</w:t>
      </w:r>
      <w:r>
        <w:rPr>
          <w:rFonts w:ascii="Times New Roman" w:hAnsi="Times New Roman"/>
          <w:sz w:val="24"/>
          <w:szCs w:val="24"/>
          <w:lang w:val="en-US"/>
        </w:rPr>
        <w:t xml:space="preserve"> </w:t>
      </w:r>
      <w:r w:rsidRPr="00120164">
        <w:rPr>
          <w:rFonts w:ascii="Times New Roman" w:hAnsi="Times New Roman"/>
          <w:sz w:val="24"/>
          <w:szCs w:val="24"/>
          <w:lang w:val="en-US"/>
        </w:rPr>
        <w:t>politik dalam rangka rekruitmen politik (</w:t>
      </w:r>
      <w:r w:rsidRPr="00120164">
        <w:rPr>
          <w:rFonts w:ascii="Times New Roman" w:hAnsi="Times New Roman"/>
          <w:i/>
          <w:iCs/>
          <w:sz w:val="24"/>
          <w:szCs w:val="24"/>
          <w:lang w:val="en-US"/>
        </w:rPr>
        <w:t>political recruitmen</w:t>
      </w:r>
      <w:r w:rsidRPr="00120164">
        <w:rPr>
          <w:rFonts w:ascii="Times New Roman" w:hAnsi="Times New Roman"/>
          <w:sz w:val="24"/>
          <w:szCs w:val="24"/>
          <w:lang w:val="en-US"/>
        </w:rPr>
        <w:t xml:space="preserve">) dianggap penting. </w:t>
      </w:r>
      <w:r w:rsidRPr="00120164">
        <w:rPr>
          <w:rFonts w:ascii="Times New Roman" w:hAnsi="Times New Roman"/>
          <w:sz w:val="24"/>
          <w:szCs w:val="24"/>
          <w:lang w:val="en-US"/>
        </w:rPr>
        <w:lastRenderedPageBreak/>
        <w:t>Sedangkan untuk pengisian jabatan negeri partai sudah seharusnya dilarang untuk terlibat dan melibatkan diri.</w:t>
      </w:r>
    </w:p>
    <w:p w:rsidR="00E06169" w:rsidRPr="00120164" w:rsidRDefault="00E06169" w:rsidP="00E06169">
      <w:pPr>
        <w:pStyle w:val="ListParagraph"/>
        <w:spacing w:line="480" w:lineRule="auto"/>
        <w:ind w:left="0"/>
        <w:jc w:val="both"/>
        <w:rPr>
          <w:rFonts w:ascii="Times New Roman" w:hAnsi="Times New Roman"/>
          <w:sz w:val="24"/>
          <w:szCs w:val="24"/>
          <w:lang w:val="en-US"/>
        </w:rPr>
      </w:pPr>
      <w:r w:rsidRPr="00120164">
        <w:rPr>
          <w:rFonts w:ascii="Times New Roman" w:hAnsi="Times New Roman"/>
          <w:sz w:val="24"/>
          <w:szCs w:val="24"/>
          <w:lang w:val="en-US"/>
        </w:rPr>
        <w:t>d)  Pengaturan konflik</w:t>
      </w:r>
    </w:p>
    <w:p w:rsidR="00E06169" w:rsidRPr="00120164" w:rsidRDefault="00E06169" w:rsidP="00E06169">
      <w:pPr>
        <w:pStyle w:val="ListParagraph"/>
        <w:spacing w:line="480" w:lineRule="auto"/>
        <w:ind w:left="284"/>
        <w:jc w:val="both"/>
        <w:rPr>
          <w:rFonts w:ascii="Times New Roman" w:hAnsi="Times New Roman"/>
          <w:sz w:val="24"/>
          <w:szCs w:val="24"/>
          <w:lang w:val="en-US"/>
        </w:rPr>
      </w:pPr>
      <w:r w:rsidRPr="00120164">
        <w:rPr>
          <w:rFonts w:ascii="Times New Roman" w:hAnsi="Times New Roman"/>
          <w:sz w:val="24"/>
          <w:szCs w:val="24"/>
          <w:lang w:val="en-US"/>
        </w:rPr>
        <w:t>Nilai-nilai  dan  kepentingan  dalam  kehidupan masyarakat  sangat  beraneka  ragam,  rumit,  dan  cenderung saling bersaing dan bertabrakan satu sama lain. Jika partai politiknya banyak, berbagai kepentingan yang beraneka ragam itu dapat disalurkan melalui polarisasi partai-partai politik yang menawarkan ideologi, program, dan alternatif kebijakan yang berbeda-beda satu sama lain.</w:t>
      </w:r>
    </w:p>
    <w:p w:rsidR="00E06169" w:rsidRDefault="00E06169" w:rsidP="00E06169">
      <w:pPr>
        <w:pStyle w:val="ListParagraph"/>
        <w:spacing w:line="480" w:lineRule="auto"/>
        <w:ind w:left="0" w:firstLine="567"/>
        <w:jc w:val="both"/>
        <w:rPr>
          <w:rFonts w:ascii="Times New Roman" w:hAnsi="Times New Roman"/>
          <w:sz w:val="24"/>
          <w:szCs w:val="24"/>
          <w:lang w:val="en-US"/>
        </w:rPr>
      </w:pPr>
      <w:r w:rsidRPr="00120164">
        <w:rPr>
          <w:rFonts w:ascii="Times New Roman" w:hAnsi="Times New Roman"/>
          <w:sz w:val="24"/>
          <w:szCs w:val="24"/>
          <w:lang w:val="en-US"/>
        </w:rPr>
        <w:t>Adanya organisasi itu, tentu dapat dikatakan juga mengandung beberapa kelemahan. Diantaranya ialah bahwa organisasi cenderung bersifat oligarkis. Organisasi dan termasuk juga organisasi partai politik, kadang-kadang bertindak dengan lantang untuk dan atas nama kepentingan rakyat, tetapi dalam kenyataan dilapangan justru berjuang untuk kepentingan  rakyat, tetapi dalam kenyataan dilapangan justru berjuang untuk kepentingan pengurusnya sendiri.</w:t>
      </w:r>
    </w:p>
    <w:p w:rsidR="00E06169" w:rsidRPr="00120164" w:rsidRDefault="00E06169" w:rsidP="00E06169">
      <w:pPr>
        <w:pStyle w:val="ListParagraph"/>
        <w:spacing w:line="480" w:lineRule="auto"/>
        <w:ind w:left="0" w:firstLine="567"/>
        <w:jc w:val="both"/>
        <w:rPr>
          <w:rFonts w:ascii="Times New Roman" w:hAnsi="Times New Roman"/>
          <w:sz w:val="24"/>
          <w:szCs w:val="24"/>
          <w:lang w:val="en-US"/>
        </w:rPr>
      </w:pPr>
      <w:r w:rsidRPr="00120164">
        <w:rPr>
          <w:rFonts w:ascii="Times New Roman" w:hAnsi="Times New Roman"/>
          <w:sz w:val="24"/>
          <w:szCs w:val="24"/>
          <w:lang w:val="en-US"/>
        </w:rPr>
        <w:t>Sebagaimana ditentukan dalam Pasal 22 E ayat (3) Undang- Undang Dasar Negara Republik Indonesia Tahun 1945, peserta pemilihan umum untuk memilih anggota DPR dan DPRD adalah Partai Politik. Menurut ketentuan Pasal 8 ayat (1) Undang-Undang Nomor  10  tahun  2008,  partai  politik  dapat  menjadi  peserta pemilihan umum itu apabila telah memenuhi syarat-syarat :</w:t>
      </w:r>
    </w:p>
    <w:p w:rsidR="00E06169" w:rsidRPr="00120164" w:rsidRDefault="00E06169" w:rsidP="00E06169">
      <w:pPr>
        <w:pStyle w:val="ListParagraph"/>
        <w:numPr>
          <w:ilvl w:val="2"/>
          <w:numId w:val="16"/>
        </w:numPr>
        <w:tabs>
          <w:tab w:val="left" w:pos="567"/>
        </w:tabs>
        <w:spacing w:line="480" w:lineRule="auto"/>
        <w:ind w:left="567" w:hanging="321"/>
        <w:jc w:val="both"/>
        <w:rPr>
          <w:rFonts w:ascii="Times New Roman" w:hAnsi="Times New Roman"/>
          <w:sz w:val="24"/>
          <w:szCs w:val="24"/>
          <w:lang w:val="en-US"/>
        </w:rPr>
      </w:pPr>
      <w:r w:rsidRPr="00120164">
        <w:rPr>
          <w:rFonts w:ascii="Times New Roman" w:hAnsi="Times New Roman"/>
          <w:sz w:val="24"/>
          <w:szCs w:val="24"/>
          <w:lang w:val="en-US"/>
        </w:rPr>
        <w:t>Berstatus  badan hukum sesuai dengan Undang-Undang tentang</w:t>
      </w:r>
      <w:r>
        <w:rPr>
          <w:rFonts w:ascii="Times New Roman" w:hAnsi="Times New Roman"/>
          <w:sz w:val="24"/>
          <w:szCs w:val="24"/>
          <w:lang w:val="en-US"/>
        </w:rPr>
        <w:t xml:space="preserve"> </w:t>
      </w:r>
      <w:r w:rsidRPr="00120164">
        <w:rPr>
          <w:rFonts w:ascii="Times New Roman" w:hAnsi="Times New Roman"/>
          <w:sz w:val="24"/>
          <w:szCs w:val="24"/>
          <w:lang w:val="en-US"/>
        </w:rPr>
        <w:t>Partai Politik;</w:t>
      </w:r>
    </w:p>
    <w:p w:rsidR="00E06169" w:rsidRPr="00120164" w:rsidRDefault="00E06169" w:rsidP="00E06169">
      <w:pPr>
        <w:pStyle w:val="ListParagraph"/>
        <w:numPr>
          <w:ilvl w:val="2"/>
          <w:numId w:val="16"/>
        </w:numPr>
        <w:tabs>
          <w:tab w:val="left" w:pos="567"/>
        </w:tabs>
        <w:spacing w:after="0" w:line="480" w:lineRule="auto"/>
        <w:ind w:left="567" w:hanging="321"/>
        <w:jc w:val="both"/>
        <w:rPr>
          <w:rFonts w:ascii="Times New Roman" w:hAnsi="Times New Roman"/>
          <w:sz w:val="24"/>
          <w:szCs w:val="24"/>
          <w:lang w:val="en-US"/>
        </w:rPr>
      </w:pPr>
      <w:r w:rsidRPr="00120164">
        <w:rPr>
          <w:rFonts w:ascii="Times New Roman" w:hAnsi="Times New Roman"/>
          <w:sz w:val="24"/>
          <w:szCs w:val="24"/>
          <w:lang w:val="en-US"/>
        </w:rPr>
        <w:t>Memiliki kepengurusan di 2/3 (dua pertiga) jumlah provinsi;</w:t>
      </w:r>
    </w:p>
    <w:p w:rsidR="00E06169" w:rsidRPr="00120164" w:rsidRDefault="00E06169" w:rsidP="00E06169">
      <w:pPr>
        <w:pStyle w:val="ListParagraph"/>
        <w:numPr>
          <w:ilvl w:val="2"/>
          <w:numId w:val="16"/>
        </w:numPr>
        <w:tabs>
          <w:tab w:val="left" w:pos="567"/>
        </w:tabs>
        <w:spacing w:line="480" w:lineRule="auto"/>
        <w:ind w:left="567" w:hanging="321"/>
        <w:jc w:val="both"/>
        <w:rPr>
          <w:rFonts w:ascii="Times New Roman" w:hAnsi="Times New Roman"/>
          <w:sz w:val="24"/>
          <w:szCs w:val="24"/>
          <w:lang w:val="en-US"/>
        </w:rPr>
      </w:pPr>
      <w:r w:rsidRPr="00120164">
        <w:rPr>
          <w:rFonts w:ascii="Times New Roman" w:hAnsi="Times New Roman"/>
          <w:sz w:val="24"/>
          <w:szCs w:val="24"/>
          <w:lang w:val="en-US"/>
        </w:rPr>
        <w:lastRenderedPageBreak/>
        <w:t>Memiliki  kepengurusan  di  2/3  (dua  pertiga)  jumlah kabupaten/kota di provinsi yang bersangkutan;</w:t>
      </w:r>
    </w:p>
    <w:p w:rsidR="00E06169" w:rsidRPr="00120164" w:rsidRDefault="00E06169" w:rsidP="00E06169">
      <w:pPr>
        <w:pStyle w:val="ListParagraph"/>
        <w:numPr>
          <w:ilvl w:val="2"/>
          <w:numId w:val="16"/>
        </w:numPr>
        <w:tabs>
          <w:tab w:val="left" w:pos="567"/>
        </w:tabs>
        <w:spacing w:line="480" w:lineRule="auto"/>
        <w:ind w:left="567" w:hanging="321"/>
        <w:jc w:val="both"/>
        <w:rPr>
          <w:rFonts w:ascii="Times New Roman" w:hAnsi="Times New Roman"/>
          <w:sz w:val="24"/>
          <w:szCs w:val="24"/>
          <w:lang w:val="en-US"/>
        </w:rPr>
      </w:pPr>
      <w:r w:rsidRPr="00120164">
        <w:rPr>
          <w:rFonts w:ascii="Times New Roman" w:hAnsi="Times New Roman"/>
          <w:sz w:val="24"/>
          <w:szCs w:val="24"/>
          <w:lang w:val="en-US"/>
        </w:rPr>
        <w:t>Menyertakan sekurang-kurangnya 30% (tiga puluh perseratus) keterwakilan perempuan pada kepengurusan partai politik tingkat pusat;</w:t>
      </w:r>
    </w:p>
    <w:p w:rsidR="00E06169" w:rsidRPr="00120164" w:rsidRDefault="00E06169" w:rsidP="00E06169">
      <w:pPr>
        <w:pStyle w:val="ListParagraph"/>
        <w:numPr>
          <w:ilvl w:val="2"/>
          <w:numId w:val="16"/>
        </w:numPr>
        <w:tabs>
          <w:tab w:val="left" w:pos="567"/>
        </w:tabs>
        <w:spacing w:line="480" w:lineRule="auto"/>
        <w:ind w:left="567" w:hanging="321"/>
        <w:jc w:val="both"/>
        <w:rPr>
          <w:rFonts w:ascii="Times New Roman" w:hAnsi="Times New Roman"/>
          <w:sz w:val="24"/>
          <w:szCs w:val="24"/>
          <w:lang w:val="en-US"/>
        </w:rPr>
      </w:pPr>
      <w:r w:rsidRPr="00120164">
        <w:rPr>
          <w:rFonts w:ascii="Times New Roman" w:hAnsi="Times New Roman"/>
          <w:sz w:val="24"/>
          <w:szCs w:val="24"/>
          <w:lang w:val="en-US"/>
        </w:rPr>
        <w:t>Memiliki  anggota  sekurang  kurangnya  1.000  (seribu)  orang atau 1/1.000 (satu perseribu) dari jumlah penduduk pada setiap kepengurusan partai politik sebagaimana dimaksud pada huruf b dan huruf c yang dibuktikan dengan kepemilikan kartu tanda anggota;</w:t>
      </w:r>
    </w:p>
    <w:p w:rsidR="00E06169" w:rsidRPr="00120164" w:rsidRDefault="00E06169" w:rsidP="00E06169">
      <w:pPr>
        <w:pStyle w:val="ListParagraph"/>
        <w:numPr>
          <w:ilvl w:val="2"/>
          <w:numId w:val="16"/>
        </w:numPr>
        <w:tabs>
          <w:tab w:val="left" w:pos="567"/>
        </w:tabs>
        <w:spacing w:line="480" w:lineRule="auto"/>
        <w:ind w:left="567" w:hanging="321"/>
        <w:jc w:val="both"/>
        <w:rPr>
          <w:rFonts w:ascii="Times New Roman" w:hAnsi="Times New Roman"/>
          <w:sz w:val="24"/>
          <w:szCs w:val="24"/>
          <w:lang w:val="en-US"/>
        </w:rPr>
      </w:pPr>
      <w:r w:rsidRPr="00120164">
        <w:rPr>
          <w:rFonts w:ascii="Times New Roman" w:hAnsi="Times New Roman"/>
          <w:sz w:val="24"/>
          <w:szCs w:val="24"/>
          <w:lang w:val="en-US"/>
        </w:rPr>
        <w:t>Mempunyai  kantor  tetap  untuk  kepengurusan  sebagaimana pada huruf b dan huruf c;</w:t>
      </w:r>
    </w:p>
    <w:p w:rsidR="00E06169" w:rsidRPr="00120164" w:rsidRDefault="00E06169" w:rsidP="00E06169">
      <w:pPr>
        <w:pStyle w:val="ListParagraph"/>
        <w:numPr>
          <w:ilvl w:val="2"/>
          <w:numId w:val="16"/>
        </w:numPr>
        <w:tabs>
          <w:tab w:val="left" w:pos="567"/>
        </w:tabs>
        <w:spacing w:line="480" w:lineRule="auto"/>
        <w:ind w:left="567" w:hanging="321"/>
        <w:jc w:val="both"/>
        <w:rPr>
          <w:rFonts w:ascii="Times New Roman" w:hAnsi="Times New Roman"/>
          <w:sz w:val="24"/>
          <w:szCs w:val="24"/>
          <w:lang w:val="en-US"/>
        </w:rPr>
      </w:pPr>
      <w:r w:rsidRPr="00120164">
        <w:rPr>
          <w:rFonts w:ascii="Times New Roman" w:hAnsi="Times New Roman"/>
          <w:sz w:val="24"/>
          <w:szCs w:val="24"/>
          <w:lang w:val="en-US"/>
        </w:rPr>
        <w:t>Mengajukan nama tanda gambar partai politik kepada KPU.</w:t>
      </w:r>
    </w:p>
    <w:p w:rsidR="00E06169" w:rsidRPr="00120164" w:rsidRDefault="00E06169" w:rsidP="00E06169">
      <w:pPr>
        <w:pStyle w:val="ListParagraph"/>
        <w:spacing w:line="480" w:lineRule="auto"/>
        <w:ind w:left="0" w:firstLine="567"/>
        <w:jc w:val="both"/>
        <w:rPr>
          <w:rFonts w:ascii="Times New Roman" w:hAnsi="Times New Roman"/>
          <w:sz w:val="24"/>
          <w:szCs w:val="24"/>
          <w:lang w:val="en-US"/>
        </w:rPr>
      </w:pPr>
      <w:r w:rsidRPr="00120164">
        <w:rPr>
          <w:rFonts w:ascii="Times New Roman" w:hAnsi="Times New Roman"/>
          <w:sz w:val="24"/>
          <w:szCs w:val="24"/>
          <w:lang w:val="en-US"/>
        </w:rPr>
        <w:t xml:space="preserve">Untuk   calon   peserta   </w:t>
      </w:r>
      <w:r>
        <w:rPr>
          <w:rFonts w:ascii="Times New Roman" w:hAnsi="Times New Roman"/>
          <w:sz w:val="24"/>
          <w:szCs w:val="24"/>
          <w:lang w:val="en-US"/>
        </w:rPr>
        <w:t>Pemilu</w:t>
      </w:r>
      <w:r w:rsidRPr="00120164">
        <w:rPr>
          <w:rFonts w:ascii="Times New Roman" w:hAnsi="Times New Roman"/>
          <w:sz w:val="24"/>
          <w:szCs w:val="24"/>
          <w:lang w:val="en-US"/>
        </w:rPr>
        <w:t xml:space="preserve">   dalam   rangka   pemilihan anggota   Dewan   Perwakilan   Daerah   (DPD),   maka   peserta </w:t>
      </w:r>
      <w:r>
        <w:rPr>
          <w:rFonts w:ascii="Times New Roman" w:hAnsi="Times New Roman"/>
          <w:sz w:val="24"/>
          <w:szCs w:val="24"/>
          <w:lang w:val="en-US"/>
        </w:rPr>
        <w:t>Pemilu</w:t>
      </w:r>
      <w:r w:rsidRPr="00120164">
        <w:rPr>
          <w:rFonts w:ascii="Times New Roman" w:hAnsi="Times New Roman"/>
          <w:sz w:val="24"/>
          <w:szCs w:val="24"/>
          <w:lang w:val="en-US"/>
        </w:rPr>
        <w:t xml:space="preserve">nya adalah perseorangan calon itu sendiri sebagaimana ditentukan dalam pasal 22E ayat (4) Undang-Undang Dasar Negara Republik Indonesia Tahun 1945. Untuk   dapat menjadi calon anggota DPD, peserta </w:t>
      </w:r>
      <w:r>
        <w:rPr>
          <w:rFonts w:ascii="Times New Roman" w:hAnsi="Times New Roman"/>
          <w:sz w:val="24"/>
          <w:szCs w:val="24"/>
          <w:lang w:val="en-US"/>
        </w:rPr>
        <w:t>Pemilu</w:t>
      </w:r>
      <w:r w:rsidRPr="00120164">
        <w:rPr>
          <w:rFonts w:ascii="Times New Roman" w:hAnsi="Times New Roman"/>
          <w:sz w:val="24"/>
          <w:szCs w:val="24"/>
          <w:lang w:val="en-US"/>
        </w:rPr>
        <w:t xml:space="preserve"> menurut pasal 12 Undang-Undang No 10 Tahun 2008 dari perseorangan harus memenuhi syarat sebagai berikut :</w:t>
      </w:r>
    </w:p>
    <w:p w:rsidR="00E06169" w:rsidRPr="00120164" w:rsidRDefault="00E06169" w:rsidP="00E06169">
      <w:pPr>
        <w:pStyle w:val="ListParagraph"/>
        <w:numPr>
          <w:ilvl w:val="2"/>
          <w:numId w:val="17"/>
        </w:numPr>
        <w:tabs>
          <w:tab w:val="left" w:pos="567"/>
        </w:tabs>
        <w:spacing w:line="480" w:lineRule="auto"/>
        <w:ind w:left="567" w:hanging="321"/>
        <w:rPr>
          <w:rFonts w:ascii="Times New Roman" w:hAnsi="Times New Roman"/>
          <w:sz w:val="24"/>
          <w:szCs w:val="24"/>
          <w:lang w:val="en-US"/>
        </w:rPr>
      </w:pPr>
      <w:r w:rsidRPr="00120164">
        <w:rPr>
          <w:rFonts w:ascii="Times New Roman" w:hAnsi="Times New Roman"/>
          <w:sz w:val="24"/>
          <w:szCs w:val="24"/>
          <w:lang w:val="en-US"/>
        </w:rPr>
        <w:t>Warga Negara Indonesia yang telah berumur 21 (dua puluh satu) tahun atau lebih;</w:t>
      </w:r>
    </w:p>
    <w:p w:rsidR="00E06169" w:rsidRPr="00120164" w:rsidRDefault="00E06169" w:rsidP="00E06169">
      <w:pPr>
        <w:pStyle w:val="ListParagraph"/>
        <w:numPr>
          <w:ilvl w:val="2"/>
          <w:numId w:val="17"/>
        </w:numPr>
        <w:tabs>
          <w:tab w:val="left" w:pos="567"/>
        </w:tabs>
        <w:spacing w:line="480" w:lineRule="auto"/>
        <w:ind w:left="567" w:hanging="321"/>
        <w:jc w:val="both"/>
        <w:rPr>
          <w:rFonts w:ascii="Times New Roman" w:hAnsi="Times New Roman"/>
          <w:sz w:val="24"/>
          <w:szCs w:val="24"/>
          <w:lang w:val="en-US"/>
        </w:rPr>
      </w:pPr>
      <w:r w:rsidRPr="00120164">
        <w:rPr>
          <w:rFonts w:ascii="Times New Roman" w:hAnsi="Times New Roman"/>
          <w:sz w:val="24"/>
          <w:szCs w:val="24"/>
          <w:lang w:val="en-US"/>
        </w:rPr>
        <w:t>bertakwa kepada Tuhan Yang Maha Esa;</w:t>
      </w:r>
    </w:p>
    <w:p w:rsidR="00E06169" w:rsidRPr="00234391" w:rsidRDefault="00E06169" w:rsidP="00E06169">
      <w:pPr>
        <w:pStyle w:val="ListParagraph"/>
        <w:numPr>
          <w:ilvl w:val="0"/>
          <w:numId w:val="17"/>
        </w:numPr>
        <w:tabs>
          <w:tab w:val="left" w:pos="567"/>
        </w:tabs>
        <w:spacing w:line="480" w:lineRule="auto"/>
        <w:ind w:left="567" w:hanging="321"/>
        <w:jc w:val="both"/>
        <w:rPr>
          <w:rFonts w:ascii="Times New Roman" w:hAnsi="Times New Roman"/>
          <w:sz w:val="24"/>
          <w:szCs w:val="24"/>
          <w:lang w:val="en-US"/>
        </w:rPr>
      </w:pPr>
      <w:r w:rsidRPr="00234391">
        <w:rPr>
          <w:rFonts w:ascii="Times New Roman" w:hAnsi="Times New Roman"/>
          <w:sz w:val="24"/>
          <w:szCs w:val="24"/>
          <w:lang w:val="en-US"/>
        </w:rPr>
        <w:t>bertempat  tinggal  di  wilayah  Negara  Kesatuan  Republik</w:t>
      </w:r>
      <w:r>
        <w:rPr>
          <w:rFonts w:ascii="Times New Roman" w:hAnsi="Times New Roman"/>
          <w:sz w:val="24"/>
          <w:szCs w:val="24"/>
          <w:lang w:val="en-US"/>
        </w:rPr>
        <w:t xml:space="preserve"> </w:t>
      </w:r>
      <w:r w:rsidRPr="00234391">
        <w:rPr>
          <w:rFonts w:ascii="Times New Roman" w:hAnsi="Times New Roman"/>
          <w:sz w:val="24"/>
          <w:szCs w:val="24"/>
          <w:lang w:val="en-US"/>
        </w:rPr>
        <w:t>Indonesia;</w:t>
      </w:r>
    </w:p>
    <w:p w:rsidR="00E06169" w:rsidRDefault="00E06169" w:rsidP="00E06169">
      <w:pPr>
        <w:pStyle w:val="ListParagraph"/>
        <w:numPr>
          <w:ilvl w:val="0"/>
          <w:numId w:val="17"/>
        </w:numPr>
        <w:tabs>
          <w:tab w:val="left" w:pos="567"/>
        </w:tabs>
        <w:spacing w:line="480" w:lineRule="auto"/>
        <w:ind w:left="567" w:hanging="321"/>
        <w:jc w:val="both"/>
        <w:rPr>
          <w:rFonts w:ascii="Times New Roman" w:hAnsi="Times New Roman"/>
          <w:sz w:val="24"/>
          <w:szCs w:val="24"/>
          <w:lang w:val="en-US"/>
        </w:rPr>
      </w:pPr>
      <w:r w:rsidRPr="00120164">
        <w:rPr>
          <w:rFonts w:ascii="Times New Roman" w:hAnsi="Times New Roman"/>
          <w:sz w:val="24"/>
          <w:szCs w:val="24"/>
          <w:lang w:val="en-US"/>
        </w:rPr>
        <w:t>cakap   berbicara,   membaca,   dan   menulis   dalam   bahasa Indonesia;</w:t>
      </w:r>
    </w:p>
    <w:p w:rsidR="00E06169" w:rsidRDefault="00E06169" w:rsidP="00E06169">
      <w:pPr>
        <w:pStyle w:val="ListParagraph"/>
        <w:numPr>
          <w:ilvl w:val="0"/>
          <w:numId w:val="17"/>
        </w:numPr>
        <w:tabs>
          <w:tab w:val="left" w:pos="567"/>
        </w:tabs>
        <w:spacing w:line="480" w:lineRule="auto"/>
        <w:ind w:left="567" w:hanging="321"/>
        <w:jc w:val="both"/>
        <w:rPr>
          <w:rFonts w:ascii="Times New Roman" w:hAnsi="Times New Roman"/>
          <w:sz w:val="24"/>
          <w:szCs w:val="24"/>
          <w:lang w:val="en-US"/>
        </w:rPr>
      </w:pPr>
      <w:r w:rsidRPr="00234391">
        <w:rPr>
          <w:rFonts w:ascii="Times New Roman" w:hAnsi="Times New Roman"/>
          <w:sz w:val="24"/>
          <w:szCs w:val="24"/>
          <w:lang w:val="en-US"/>
        </w:rPr>
        <w:lastRenderedPageBreak/>
        <w:t>berpendidikan paling rendah tamat Sekolah Menengah Atas (SMA), Madrasah Aliyah (MA), Sekolah Menengah Kejuruan (SMK), Madrasah Aliyah Kejuruan (MAK), atau bentuk lain yang sederajat;</w:t>
      </w:r>
    </w:p>
    <w:p w:rsidR="00E06169" w:rsidRDefault="00E06169" w:rsidP="00E06169">
      <w:pPr>
        <w:pStyle w:val="ListParagraph"/>
        <w:numPr>
          <w:ilvl w:val="0"/>
          <w:numId w:val="17"/>
        </w:numPr>
        <w:tabs>
          <w:tab w:val="left" w:pos="567"/>
        </w:tabs>
        <w:spacing w:line="480" w:lineRule="auto"/>
        <w:ind w:left="567" w:hanging="321"/>
        <w:jc w:val="both"/>
        <w:rPr>
          <w:rFonts w:ascii="Times New Roman" w:hAnsi="Times New Roman"/>
          <w:sz w:val="24"/>
          <w:szCs w:val="24"/>
          <w:lang w:val="en-US"/>
        </w:rPr>
      </w:pPr>
      <w:r w:rsidRPr="00234391">
        <w:rPr>
          <w:rFonts w:ascii="Times New Roman" w:hAnsi="Times New Roman"/>
          <w:sz w:val="24"/>
          <w:szCs w:val="24"/>
          <w:lang w:val="en-US"/>
        </w:rPr>
        <w:t>setia kepada Pancasila sebagai dasar negara, Undang-Undang Dasar Negara Republik Indonesia Tahun 1945, dan cita-cita Proklamasi 17 Agustus 1945;</w:t>
      </w:r>
    </w:p>
    <w:p w:rsidR="00E06169" w:rsidRDefault="00E06169" w:rsidP="00E06169">
      <w:pPr>
        <w:pStyle w:val="ListParagraph"/>
        <w:numPr>
          <w:ilvl w:val="0"/>
          <w:numId w:val="17"/>
        </w:numPr>
        <w:tabs>
          <w:tab w:val="left" w:pos="567"/>
        </w:tabs>
        <w:spacing w:line="480" w:lineRule="auto"/>
        <w:ind w:left="567" w:hanging="321"/>
        <w:jc w:val="both"/>
        <w:rPr>
          <w:rFonts w:ascii="Times New Roman" w:hAnsi="Times New Roman"/>
          <w:sz w:val="24"/>
          <w:szCs w:val="24"/>
          <w:lang w:val="en-US"/>
        </w:rPr>
      </w:pPr>
      <w:r w:rsidRPr="00234391">
        <w:rPr>
          <w:rFonts w:ascii="Times New Roman" w:hAnsi="Times New Roman"/>
          <w:sz w:val="24"/>
          <w:szCs w:val="24"/>
          <w:lang w:val="en-US"/>
        </w:rPr>
        <w:t>tidak pernah dijatuhi hukuman pidana penjara berdasarkan putusan pengadilan  yang telah mempunyai kekuatan hukum tetap karena melakukan tindak pidana yang diancam dengan pidana penjara 5 (lima) tahun atau lebih;</w:t>
      </w:r>
    </w:p>
    <w:p w:rsidR="00E06169" w:rsidRDefault="00E06169" w:rsidP="00E06169">
      <w:pPr>
        <w:pStyle w:val="ListParagraph"/>
        <w:numPr>
          <w:ilvl w:val="0"/>
          <w:numId w:val="17"/>
        </w:numPr>
        <w:tabs>
          <w:tab w:val="left" w:pos="567"/>
        </w:tabs>
        <w:spacing w:line="480" w:lineRule="auto"/>
        <w:ind w:left="567" w:hanging="321"/>
        <w:jc w:val="both"/>
        <w:rPr>
          <w:rFonts w:ascii="Times New Roman" w:hAnsi="Times New Roman"/>
          <w:sz w:val="24"/>
          <w:szCs w:val="24"/>
          <w:lang w:val="en-US"/>
        </w:rPr>
      </w:pPr>
      <w:r w:rsidRPr="00234391">
        <w:rPr>
          <w:rFonts w:ascii="Times New Roman" w:hAnsi="Times New Roman"/>
          <w:sz w:val="24"/>
          <w:szCs w:val="24"/>
          <w:lang w:val="en-US"/>
        </w:rPr>
        <w:t>sehat jasmani dan rohani;</w:t>
      </w:r>
    </w:p>
    <w:p w:rsidR="00E06169" w:rsidRDefault="00E06169" w:rsidP="00E06169">
      <w:pPr>
        <w:pStyle w:val="ListParagraph"/>
        <w:numPr>
          <w:ilvl w:val="0"/>
          <w:numId w:val="17"/>
        </w:numPr>
        <w:tabs>
          <w:tab w:val="left" w:pos="567"/>
        </w:tabs>
        <w:spacing w:line="480" w:lineRule="auto"/>
        <w:ind w:left="567" w:hanging="321"/>
        <w:jc w:val="both"/>
        <w:rPr>
          <w:rFonts w:ascii="Times New Roman" w:hAnsi="Times New Roman"/>
          <w:sz w:val="24"/>
          <w:szCs w:val="24"/>
          <w:lang w:val="en-US"/>
        </w:rPr>
      </w:pPr>
      <w:r w:rsidRPr="00234391">
        <w:rPr>
          <w:rFonts w:ascii="Times New Roman" w:hAnsi="Times New Roman"/>
          <w:sz w:val="24"/>
          <w:szCs w:val="24"/>
          <w:lang w:val="en-US"/>
        </w:rPr>
        <w:t>terdaftar sebagai pemilih;</w:t>
      </w:r>
    </w:p>
    <w:p w:rsidR="00E06169" w:rsidRDefault="00E06169" w:rsidP="00E06169">
      <w:pPr>
        <w:pStyle w:val="ListParagraph"/>
        <w:numPr>
          <w:ilvl w:val="0"/>
          <w:numId w:val="17"/>
        </w:numPr>
        <w:tabs>
          <w:tab w:val="left" w:pos="567"/>
        </w:tabs>
        <w:spacing w:line="480" w:lineRule="auto"/>
        <w:ind w:left="567" w:hanging="321"/>
        <w:jc w:val="both"/>
        <w:rPr>
          <w:rFonts w:ascii="Times New Roman" w:hAnsi="Times New Roman"/>
          <w:sz w:val="24"/>
          <w:szCs w:val="24"/>
          <w:lang w:val="en-US"/>
        </w:rPr>
      </w:pPr>
      <w:r w:rsidRPr="00234391">
        <w:rPr>
          <w:rFonts w:ascii="Times New Roman" w:hAnsi="Times New Roman"/>
          <w:sz w:val="24"/>
          <w:szCs w:val="24"/>
          <w:lang w:val="en-US"/>
        </w:rPr>
        <w:t>bersedia bekerja penuh waktu;</w:t>
      </w:r>
    </w:p>
    <w:p w:rsidR="00E06169" w:rsidRDefault="00E06169" w:rsidP="00E06169">
      <w:pPr>
        <w:pStyle w:val="ListParagraph"/>
        <w:numPr>
          <w:ilvl w:val="0"/>
          <w:numId w:val="17"/>
        </w:numPr>
        <w:tabs>
          <w:tab w:val="left" w:pos="567"/>
        </w:tabs>
        <w:spacing w:line="480" w:lineRule="auto"/>
        <w:ind w:left="567" w:hanging="321"/>
        <w:jc w:val="both"/>
        <w:rPr>
          <w:rFonts w:ascii="Times New Roman" w:hAnsi="Times New Roman"/>
          <w:sz w:val="24"/>
          <w:szCs w:val="24"/>
          <w:lang w:val="en-US"/>
        </w:rPr>
      </w:pPr>
      <w:r w:rsidRPr="00234391">
        <w:rPr>
          <w:rFonts w:ascii="Times New Roman" w:hAnsi="Times New Roman"/>
          <w:sz w:val="24"/>
          <w:szCs w:val="24"/>
          <w:lang w:val="en-US"/>
        </w:rPr>
        <w:t>mengundurkan  diri  sebagai  pegawai  negeri  sipil,  anggota Tentara Nasional Indonesia, anggota Kepolisian Negara Republik Indonesia, pengurus pada Badan Usaha Milik Negara dan/atau Badan Usaha Milik Daerah, serta badan lain  yang anggarannya  bersumber  dari  keuangan  negara,  yang dinyatakan dengan surat pengunduran diri dan yang tidak dapat ditarik kembali;</w:t>
      </w:r>
    </w:p>
    <w:p w:rsidR="00E06169" w:rsidRDefault="00E06169" w:rsidP="00E06169">
      <w:pPr>
        <w:pStyle w:val="ListParagraph"/>
        <w:numPr>
          <w:ilvl w:val="0"/>
          <w:numId w:val="17"/>
        </w:numPr>
        <w:tabs>
          <w:tab w:val="left" w:pos="567"/>
        </w:tabs>
        <w:spacing w:line="480" w:lineRule="auto"/>
        <w:ind w:left="567" w:hanging="321"/>
        <w:jc w:val="both"/>
        <w:rPr>
          <w:rFonts w:ascii="Times New Roman" w:hAnsi="Times New Roman"/>
          <w:sz w:val="24"/>
          <w:szCs w:val="24"/>
          <w:lang w:val="en-US"/>
        </w:rPr>
      </w:pPr>
      <w:r w:rsidRPr="00234391">
        <w:rPr>
          <w:rFonts w:ascii="Times New Roman" w:hAnsi="Times New Roman"/>
          <w:sz w:val="24"/>
          <w:szCs w:val="24"/>
          <w:lang w:val="en-US"/>
        </w:rPr>
        <w:t xml:space="preserve">bersedia untuk tidak berpraktik sebagai akuntan publik, advokat/pengacara, notaris, pejabat pembuat Akta tanah (PPAT), dan tidak melakukan pekerjaan penyedia barang dan jasa   yang   berhubungan   dengan   keuangan   negara   serta pekerjaan lain yang dapat menimbulkan konflik </w:t>
      </w:r>
      <w:r w:rsidRPr="00234391">
        <w:rPr>
          <w:rFonts w:ascii="Times New Roman" w:hAnsi="Times New Roman"/>
          <w:sz w:val="24"/>
          <w:szCs w:val="24"/>
          <w:lang w:val="en-US"/>
        </w:rPr>
        <w:lastRenderedPageBreak/>
        <w:t>kepentingan dengan tugas, wewenang, dan hak sebagai anggota DPD sesuai peraturan perundangundangan;</w:t>
      </w:r>
    </w:p>
    <w:p w:rsidR="00E06169" w:rsidRDefault="00E06169" w:rsidP="00E06169">
      <w:pPr>
        <w:pStyle w:val="ListParagraph"/>
        <w:numPr>
          <w:ilvl w:val="0"/>
          <w:numId w:val="17"/>
        </w:numPr>
        <w:tabs>
          <w:tab w:val="left" w:pos="567"/>
        </w:tabs>
        <w:spacing w:line="480" w:lineRule="auto"/>
        <w:ind w:left="567" w:hanging="321"/>
        <w:jc w:val="both"/>
        <w:rPr>
          <w:rFonts w:ascii="Times New Roman" w:hAnsi="Times New Roman"/>
          <w:sz w:val="24"/>
          <w:szCs w:val="24"/>
          <w:lang w:val="en-US"/>
        </w:rPr>
      </w:pPr>
      <w:r w:rsidRPr="00234391">
        <w:rPr>
          <w:rFonts w:ascii="Times New Roman" w:hAnsi="Times New Roman"/>
          <w:sz w:val="24"/>
          <w:szCs w:val="24"/>
          <w:lang w:val="en-US"/>
        </w:rPr>
        <w:t>bersedia untuk tidak merangkap jabatan sebagai pejabat-negara lainnya, pengurus pada badan usaha milik negara, dan badan usaha milik daerah, serta badan lain yang anggarannya bersumber dari keuangan negara;</w:t>
      </w:r>
    </w:p>
    <w:p w:rsidR="00E06169" w:rsidRDefault="00E06169" w:rsidP="00E06169">
      <w:pPr>
        <w:pStyle w:val="ListParagraph"/>
        <w:numPr>
          <w:ilvl w:val="0"/>
          <w:numId w:val="17"/>
        </w:numPr>
        <w:tabs>
          <w:tab w:val="left" w:pos="567"/>
        </w:tabs>
        <w:spacing w:line="480" w:lineRule="auto"/>
        <w:ind w:left="567" w:hanging="321"/>
        <w:jc w:val="both"/>
        <w:rPr>
          <w:rFonts w:ascii="Times New Roman" w:hAnsi="Times New Roman"/>
          <w:sz w:val="24"/>
          <w:szCs w:val="24"/>
          <w:lang w:val="en-US"/>
        </w:rPr>
      </w:pPr>
      <w:r w:rsidRPr="00234391">
        <w:rPr>
          <w:rFonts w:ascii="Times New Roman" w:hAnsi="Times New Roman"/>
          <w:sz w:val="24"/>
          <w:szCs w:val="24"/>
          <w:lang w:val="en-US"/>
        </w:rPr>
        <w:t>dicalonkan hanya di 1 (satu) lembaga perwakilan;</w:t>
      </w:r>
    </w:p>
    <w:p w:rsidR="00E06169" w:rsidRDefault="00E06169" w:rsidP="00E06169">
      <w:pPr>
        <w:pStyle w:val="ListParagraph"/>
        <w:numPr>
          <w:ilvl w:val="0"/>
          <w:numId w:val="17"/>
        </w:numPr>
        <w:tabs>
          <w:tab w:val="left" w:pos="567"/>
        </w:tabs>
        <w:spacing w:line="480" w:lineRule="auto"/>
        <w:ind w:left="567" w:hanging="321"/>
        <w:jc w:val="both"/>
        <w:rPr>
          <w:rFonts w:ascii="Times New Roman" w:hAnsi="Times New Roman"/>
          <w:sz w:val="24"/>
          <w:szCs w:val="24"/>
          <w:lang w:val="en-US"/>
        </w:rPr>
      </w:pPr>
      <w:r w:rsidRPr="00234391">
        <w:rPr>
          <w:rFonts w:ascii="Times New Roman" w:hAnsi="Times New Roman"/>
          <w:sz w:val="24"/>
          <w:szCs w:val="24"/>
          <w:lang w:val="en-US"/>
        </w:rPr>
        <w:t>dicalonkan hanya di 1 (satu) daerah pemilihan; dan</w:t>
      </w:r>
    </w:p>
    <w:p w:rsidR="00E06169" w:rsidRPr="00234391" w:rsidRDefault="00E06169" w:rsidP="00E06169">
      <w:pPr>
        <w:pStyle w:val="ListParagraph"/>
        <w:numPr>
          <w:ilvl w:val="0"/>
          <w:numId w:val="17"/>
        </w:numPr>
        <w:tabs>
          <w:tab w:val="left" w:pos="567"/>
        </w:tabs>
        <w:spacing w:line="480" w:lineRule="auto"/>
        <w:ind w:left="567" w:hanging="321"/>
        <w:jc w:val="both"/>
        <w:rPr>
          <w:rFonts w:ascii="Times New Roman" w:hAnsi="Times New Roman"/>
          <w:sz w:val="24"/>
          <w:szCs w:val="24"/>
          <w:lang w:val="en-US"/>
        </w:rPr>
      </w:pPr>
      <w:r w:rsidRPr="00234391">
        <w:rPr>
          <w:rFonts w:ascii="Times New Roman" w:hAnsi="Times New Roman"/>
          <w:sz w:val="24"/>
          <w:szCs w:val="24"/>
          <w:lang w:val="en-US"/>
        </w:rPr>
        <w:t>mendapat   dukungan   minimal   dari   pemilih   dari   daerah pemilihan yang bersangkutan.</w:t>
      </w:r>
    </w:p>
    <w:p w:rsidR="00E06169" w:rsidRPr="00234391" w:rsidRDefault="00E06169" w:rsidP="00E06169">
      <w:pPr>
        <w:pStyle w:val="ListParagraph"/>
        <w:spacing w:after="0" w:line="480" w:lineRule="auto"/>
        <w:ind w:firstLine="567"/>
        <w:jc w:val="both"/>
        <w:rPr>
          <w:rFonts w:ascii="Times New Roman" w:hAnsi="Times New Roman"/>
          <w:sz w:val="24"/>
          <w:szCs w:val="24"/>
          <w:lang w:val="en-US"/>
        </w:rPr>
      </w:pPr>
    </w:p>
    <w:p w:rsidR="00E06169" w:rsidRPr="00234391" w:rsidRDefault="00E06169" w:rsidP="00E06169">
      <w:pPr>
        <w:pStyle w:val="ListParagraph"/>
        <w:numPr>
          <w:ilvl w:val="0"/>
          <w:numId w:val="12"/>
        </w:numPr>
        <w:spacing w:after="0" w:line="480" w:lineRule="auto"/>
        <w:ind w:left="0"/>
        <w:jc w:val="both"/>
        <w:rPr>
          <w:rFonts w:ascii="Times New Roman" w:hAnsi="Times New Roman"/>
          <w:b/>
          <w:sz w:val="24"/>
          <w:szCs w:val="24"/>
          <w:lang w:val="en-US"/>
        </w:rPr>
      </w:pPr>
      <w:r w:rsidRPr="00234391">
        <w:rPr>
          <w:rFonts w:ascii="Times New Roman" w:hAnsi="Times New Roman"/>
          <w:b/>
          <w:sz w:val="24"/>
          <w:szCs w:val="24"/>
          <w:lang w:val="en-US"/>
        </w:rPr>
        <w:t>Tinjauan tentang Kampanye Pemilu Calon Legislatif Anggota DPR, DPD,   dan   DPRD   Serta   Peraturan   Peru</w:t>
      </w:r>
      <w:r>
        <w:rPr>
          <w:rFonts w:ascii="Times New Roman" w:hAnsi="Times New Roman"/>
          <w:b/>
          <w:sz w:val="24"/>
          <w:szCs w:val="24"/>
          <w:lang w:val="en-US"/>
        </w:rPr>
        <w:t xml:space="preserve">ndang-Undangan   Yang Mengatur </w:t>
      </w:r>
    </w:p>
    <w:p w:rsidR="00E06169" w:rsidRPr="00234391" w:rsidRDefault="00E06169" w:rsidP="00E06169">
      <w:pPr>
        <w:pStyle w:val="ListParagraph"/>
        <w:spacing w:after="0" w:line="480" w:lineRule="auto"/>
        <w:ind w:left="0" w:firstLine="567"/>
        <w:jc w:val="both"/>
        <w:rPr>
          <w:rFonts w:ascii="Times New Roman" w:hAnsi="Times New Roman"/>
          <w:sz w:val="24"/>
          <w:szCs w:val="24"/>
          <w:lang w:val="en-US"/>
        </w:rPr>
      </w:pPr>
      <w:r w:rsidRPr="00234391">
        <w:rPr>
          <w:rFonts w:ascii="Times New Roman" w:hAnsi="Times New Roman"/>
          <w:sz w:val="24"/>
          <w:szCs w:val="24"/>
          <w:lang w:val="en-US"/>
        </w:rPr>
        <w:t>Ajang pemilihan umum (</w:t>
      </w:r>
      <w:r>
        <w:rPr>
          <w:rFonts w:ascii="Times New Roman" w:hAnsi="Times New Roman"/>
          <w:sz w:val="24"/>
          <w:szCs w:val="24"/>
          <w:lang w:val="en-US"/>
        </w:rPr>
        <w:t>Pemilu</w:t>
      </w:r>
      <w:r w:rsidRPr="00234391">
        <w:rPr>
          <w:rFonts w:ascii="Times New Roman" w:hAnsi="Times New Roman"/>
          <w:sz w:val="24"/>
          <w:szCs w:val="24"/>
          <w:lang w:val="en-US"/>
        </w:rPr>
        <w:t xml:space="preserve">) selalu disebut sebagai pesta rakyat. Dari anak-anak hingga orang tua biasanya terlibat atau dilibatkan dalam </w:t>
      </w:r>
      <w:r>
        <w:rPr>
          <w:rFonts w:ascii="Times New Roman" w:hAnsi="Times New Roman"/>
          <w:sz w:val="24"/>
          <w:szCs w:val="24"/>
          <w:lang w:val="en-US"/>
        </w:rPr>
        <w:t>Pemilu</w:t>
      </w:r>
      <w:r w:rsidRPr="00234391">
        <w:rPr>
          <w:rFonts w:ascii="Times New Roman" w:hAnsi="Times New Roman"/>
          <w:sz w:val="24"/>
          <w:szCs w:val="24"/>
          <w:lang w:val="en-US"/>
        </w:rPr>
        <w:t>, terutama dalam kegiatan kampanye. Keberhasilan suatu kampanye umumnya diukur dari seberapa banyak massa yang berhasil dilibatkan. Sehingga, banyak partai politik yang berusaha sebisa mungkin menggalang massa.</w:t>
      </w:r>
    </w:p>
    <w:p w:rsidR="00E06169" w:rsidRPr="00234391" w:rsidRDefault="00E06169" w:rsidP="00E06169">
      <w:pPr>
        <w:spacing w:after="0" w:line="480" w:lineRule="auto"/>
        <w:jc w:val="both"/>
        <w:rPr>
          <w:rFonts w:ascii="Times New Roman" w:hAnsi="Times New Roman"/>
          <w:sz w:val="24"/>
          <w:szCs w:val="24"/>
          <w:lang w:val="en-US"/>
        </w:rPr>
      </w:pPr>
      <w:r w:rsidRPr="00234391">
        <w:rPr>
          <w:rFonts w:ascii="Times New Roman" w:hAnsi="Times New Roman"/>
          <w:sz w:val="24"/>
          <w:szCs w:val="24"/>
          <w:lang w:val="en-US"/>
        </w:rPr>
        <w:t>1) Menurut UU Nomor 10 Tahun 2008</w:t>
      </w:r>
    </w:p>
    <w:p w:rsidR="00E06169" w:rsidRDefault="00E06169" w:rsidP="00E06169">
      <w:pPr>
        <w:pStyle w:val="ListParagraph"/>
        <w:spacing w:after="0" w:line="480" w:lineRule="auto"/>
        <w:ind w:left="284"/>
        <w:jc w:val="both"/>
        <w:rPr>
          <w:rFonts w:ascii="Times New Roman" w:hAnsi="Times New Roman"/>
          <w:sz w:val="24"/>
          <w:szCs w:val="24"/>
          <w:lang w:val="en-US"/>
        </w:rPr>
      </w:pPr>
      <w:r w:rsidRPr="00234391">
        <w:rPr>
          <w:rFonts w:ascii="Times New Roman" w:hAnsi="Times New Roman"/>
          <w:sz w:val="24"/>
          <w:szCs w:val="24"/>
          <w:lang w:val="en-US"/>
        </w:rPr>
        <w:t xml:space="preserve">Kampanye </w:t>
      </w:r>
      <w:r>
        <w:rPr>
          <w:rFonts w:ascii="Times New Roman" w:hAnsi="Times New Roman"/>
          <w:sz w:val="24"/>
          <w:szCs w:val="24"/>
          <w:lang w:val="en-US"/>
        </w:rPr>
        <w:t>Pemilu</w:t>
      </w:r>
      <w:r w:rsidRPr="00234391">
        <w:rPr>
          <w:rFonts w:ascii="Times New Roman" w:hAnsi="Times New Roman"/>
          <w:sz w:val="24"/>
          <w:szCs w:val="24"/>
          <w:lang w:val="en-US"/>
        </w:rPr>
        <w:t xml:space="preserve"> adalah kegiatan peserta </w:t>
      </w:r>
      <w:r>
        <w:rPr>
          <w:rFonts w:ascii="Times New Roman" w:hAnsi="Times New Roman"/>
          <w:sz w:val="24"/>
          <w:szCs w:val="24"/>
          <w:lang w:val="en-US"/>
        </w:rPr>
        <w:t>Pemilu</w:t>
      </w:r>
      <w:r w:rsidRPr="00234391">
        <w:rPr>
          <w:rFonts w:ascii="Times New Roman" w:hAnsi="Times New Roman"/>
          <w:sz w:val="24"/>
          <w:szCs w:val="24"/>
          <w:lang w:val="en-US"/>
        </w:rPr>
        <w:t xml:space="preserve"> untuk meyakinkan para pemilih dengan menawarkan visi, misi, dan program peserta </w:t>
      </w:r>
      <w:r>
        <w:rPr>
          <w:rFonts w:ascii="Times New Roman" w:hAnsi="Times New Roman"/>
          <w:sz w:val="24"/>
          <w:szCs w:val="24"/>
          <w:lang w:val="en-US"/>
        </w:rPr>
        <w:t>Pemilu</w:t>
      </w:r>
      <w:r w:rsidRPr="00234391">
        <w:rPr>
          <w:rFonts w:ascii="Times New Roman" w:hAnsi="Times New Roman"/>
          <w:sz w:val="24"/>
          <w:szCs w:val="24"/>
          <w:lang w:val="en-US"/>
        </w:rPr>
        <w:t xml:space="preserve"> (Pasal 1 angka 26 Undang-Undang No 10</w:t>
      </w:r>
      <w:r>
        <w:rPr>
          <w:rFonts w:ascii="Times New Roman" w:hAnsi="Times New Roman"/>
          <w:sz w:val="24"/>
          <w:szCs w:val="24"/>
          <w:lang w:val="en-US"/>
        </w:rPr>
        <w:t xml:space="preserve"> </w:t>
      </w:r>
      <w:r w:rsidRPr="00234391">
        <w:rPr>
          <w:rFonts w:ascii="Times New Roman" w:hAnsi="Times New Roman"/>
          <w:sz w:val="24"/>
          <w:szCs w:val="24"/>
          <w:lang w:val="en-US"/>
        </w:rPr>
        <w:t>Tahun 2008).</w:t>
      </w:r>
    </w:p>
    <w:p w:rsidR="00E06169" w:rsidRPr="00234391" w:rsidRDefault="00E06169" w:rsidP="00E06169">
      <w:pPr>
        <w:pStyle w:val="ListParagraph"/>
        <w:spacing w:after="0" w:line="480" w:lineRule="auto"/>
        <w:ind w:left="284"/>
        <w:jc w:val="both"/>
        <w:rPr>
          <w:rFonts w:ascii="Times New Roman" w:hAnsi="Times New Roman"/>
          <w:sz w:val="24"/>
          <w:szCs w:val="24"/>
          <w:lang w:val="en-US"/>
        </w:rPr>
      </w:pPr>
      <w:r w:rsidRPr="00234391">
        <w:rPr>
          <w:rFonts w:ascii="Times New Roman" w:hAnsi="Times New Roman"/>
          <w:sz w:val="24"/>
          <w:szCs w:val="24"/>
          <w:lang w:val="en-US"/>
        </w:rPr>
        <w:t xml:space="preserve">Tujuan kampanye partai politik </w:t>
      </w:r>
      <w:r>
        <w:rPr>
          <w:rFonts w:ascii="Times New Roman" w:hAnsi="Times New Roman"/>
          <w:sz w:val="24"/>
          <w:szCs w:val="24"/>
          <w:lang w:val="en-US"/>
        </w:rPr>
        <w:t>Pemilu</w:t>
      </w:r>
      <w:r w:rsidRPr="00234391">
        <w:rPr>
          <w:rFonts w:ascii="Times New Roman" w:hAnsi="Times New Roman"/>
          <w:sz w:val="24"/>
          <w:szCs w:val="24"/>
          <w:lang w:val="en-US"/>
        </w:rPr>
        <w:t xml:space="preserve"> dan atau Calon Anggota DPR, DPD, dan DPRD dilakukan untuk meyakinkan para pemilih dalam memperoleh </w:t>
      </w:r>
      <w:r w:rsidRPr="00234391">
        <w:rPr>
          <w:rFonts w:ascii="Times New Roman" w:hAnsi="Times New Roman"/>
          <w:sz w:val="24"/>
          <w:szCs w:val="24"/>
          <w:lang w:val="en-US"/>
        </w:rPr>
        <w:lastRenderedPageBreak/>
        <w:t xml:space="preserve">dukungan sebesar-besarnya, dengan menawarkan visi, misi dan program masing-masing calon anggota </w:t>
      </w:r>
      <w:r>
        <w:rPr>
          <w:rFonts w:ascii="Times New Roman" w:hAnsi="Times New Roman"/>
          <w:sz w:val="24"/>
          <w:szCs w:val="24"/>
          <w:lang w:val="en-US"/>
        </w:rPr>
        <w:t>legislatif</w:t>
      </w:r>
      <w:r w:rsidRPr="00234391">
        <w:rPr>
          <w:rFonts w:ascii="Times New Roman" w:hAnsi="Times New Roman"/>
          <w:sz w:val="24"/>
          <w:szCs w:val="24"/>
          <w:lang w:val="en-US"/>
        </w:rPr>
        <w:t xml:space="preserve"> DPR, DPD, dan DPRD. Untuk anggota DPR atau DPRD kampanye dilaksanakan Pengurus Parpol, Calon Legislatif, Juru Kampanye, orang-seorang dan organisasi yang ditunjuk misalnya sayap parpol. Sedangkan untuk calon anggota DPD, pelaksananya adalah orang-seorang, dan organisasi yang ditunjuk. Kemudian mengenai materi kampanye, metode atau bentuk dan larangan kampanye    diatur  dalam  Pasal 80</w:t>
      </w:r>
      <w:r>
        <w:rPr>
          <w:rFonts w:ascii="Times New Roman" w:hAnsi="Times New Roman"/>
          <w:sz w:val="24"/>
          <w:szCs w:val="24"/>
          <w:lang w:val="en-US"/>
        </w:rPr>
        <w:t xml:space="preserve"> </w:t>
      </w:r>
      <w:r w:rsidRPr="00234391">
        <w:rPr>
          <w:rFonts w:ascii="Times New Roman" w:hAnsi="Times New Roman"/>
          <w:sz w:val="24"/>
          <w:szCs w:val="24"/>
          <w:lang w:val="en-US"/>
        </w:rPr>
        <w:t>Undang-Undang  No  10  Tahun  2008 sebagai berikut :</w:t>
      </w:r>
    </w:p>
    <w:p w:rsidR="00E06169" w:rsidRPr="00234391" w:rsidRDefault="00E06169" w:rsidP="00E06169">
      <w:pPr>
        <w:pStyle w:val="ListParagraph"/>
        <w:numPr>
          <w:ilvl w:val="0"/>
          <w:numId w:val="18"/>
        </w:numPr>
        <w:spacing w:line="480" w:lineRule="auto"/>
        <w:ind w:left="709"/>
        <w:jc w:val="both"/>
        <w:rPr>
          <w:rFonts w:ascii="Times New Roman" w:hAnsi="Times New Roman"/>
          <w:sz w:val="24"/>
          <w:szCs w:val="24"/>
          <w:lang w:val="en-US"/>
        </w:rPr>
      </w:pPr>
      <w:r w:rsidRPr="00234391">
        <w:rPr>
          <w:rFonts w:ascii="Times New Roman" w:hAnsi="Times New Roman"/>
          <w:sz w:val="24"/>
          <w:szCs w:val="24"/>
          <w:lang w:val="en-US"/>
        </w:rPr>
        <w:t xml:space="preserve">Materi   kampanye   partai   politik   peserta   </w:t>
      </w:r>
      <w:r>
        <w:rPr>
          <w:rFonts w:ascii="Times New Roman" w:hAnsi="Times New Roman"/>
          <w:sz w:val="24"/>
          <w:szCs w:val="24"/>
          <w:lang w:val="en-US"/>
        </w:rPr>
        <w:t>Pemilu</w:t>
      </w:r>
      <w:r w:rsidRPr="00234391">
        <w:rPr>
          <w:rFonts w:ascii="Times New Roman" w:hAnsi="Times New Roman"/>
          <w:sz w:val="24"/>
          <w:szCs w:val="24"/>
          <w:lang w:val="en-US"/>
        </w:rPr>
        <w:t xml:space="preserve">   yang dilaksanakan oleh calon anggota DPR, anggota DPRD provinsi dan anggota DPRD kabupaten/kota meliputi visi, misi, dan program partai politik.</w:t>
      </w:r>
    </w:p>
    <w:p w:rsidR="00E06169" w:rsidRPr="00234391" w:rsidRDefault="00E06169" w:rsidP="00E06169">
      <w:pPr>
        <w:pStyle w:val="ListParagraph"/>
        <w:numPr>
          <w:ilvl w:val="0"/>
          <w:numId w:val="18"/>
        </w:numPr>
        <w:spacing w:line="480" w:lineRule="auto"/>
        <w:ind w:left="709"/>
        <w:jc w:val="both"/>
        <w:rPr>
          <w:rFonts w:ascii="Times New Roman" w:hAnsi="Times New Roman"/>
          <w:sz w:val="24"/>
          <w:szCs w:val="24"/>
          <w:lang w:val="en-US"/>
        </w:rPr>
      </w:pPr>
      <w:r w:rsidRPr="00234391">
        <w:rPr>
          <w:rFonts w:ascii="Times New Roman" w:hAnsi="Times New Roman"/>
          <w:sz w:val="24"/>
          <w:szCs w:val="24"/>
          <w:lang w:val="en-US"/>
        </w:rPr>
        <w:t xml:space="preserve">Materi   kampanye   perseorangan   peserta   </w:t>
      </w:r>
      <w:r>
        <w:rPr>
          <w:rFonts w:ascii="Times New Roman" w:hAnsi="Times New Roman"/>
          <w:sz w:val="24"/>
          <w:szCs w:val="24"/>
          <w:lang w:val="en-US"/>
        </w:rPr>
        <w:t>Pemilu</w:t>
      </w:r>
      <w:r w:rsidRPr="00234391">
        <w:rPr>
          <w:rFonts w:ascii="Times New Roman" w:hAnsi="Times New Roman"/>
          <w:sz w:val="24"/>
          <w:szCs w:val="24"/>
          <w:lang w:val="en-US"/>
        </w:rPr>
        <w:t xml:space="preserve">   yang dilaksanakan oleh calon anggota DPD meliputi visi, misi, dan program yang bersangkutan.</w:t>
      </w:r>
    </w:p>
    <w:p w:rsidR="00E06169" w:rsidRPr="00234391" w:rsidRDefault="00E06169" w:rsidP="00E06169">
      <w:pPr>
        <w:pStyle w:val="ListParagraph"/>
        <w:spacing w:line="480" w:lineRule="auto"/>
        <w:ind w:left="0" w:firstLine="567"/>
        <w:jc w:val="both"/>
        <w:rPr>
          <w:rFonts w:ascii="Times New Roman" w:hAnsi="Times New Roman"/>
          <w:sz w:val="24"/>
          <w:szCs w:val="24"/>
          <w:lang w:val="en-US"/>
        </w:rPr>
      </w:pPr>
      <w:r w:rsidRPr="00234391">
        <w:rPr>
          <w:rFonts w:ascii="Times New Roman" w:hAnsi="Times New Roman"/>
          <w:sz w:val="24"/>
          <w:szCs w:val="24"/>
          <w:lang w:val="en-US"/>
        </w:rPr>
        <w:t xml:space="preserve">Pasal 81 Undang-Undang  No  10  Tahun  2008 </w:t>
      </w:r>
      <w:r>
        <w:rPr>
          <w:rFonts w:ascii="Times New Roman" w:hAnsi="Times New Roman"/>
          <w:sz w:val="24"/>
          <w:szCs w:val="24"/>
          <w:lang w:val="en-US"/>
        </w:rPr>
        <w:t xml:space="preserve">menyatakan </w:t>
      </w:r>
      <w:r w:rsidRPr="00234391">
        <w:rPr>
          <w:rFonts w:ascii="Times New Roman" w:hAnsi="Times New Roman"/>
          <w:sz w:val="24"/>
          <w:szCs w:val="24"/>
          <w:lang w:val="en-US"/>
        </w:rPr>
        <w:t xml:space="preserve">sebagai </w:t>
      </w:r>
      <w:r>
        <w:rPr>
          <w:rFonts w:ascii="Times New Roman" w:hAnsi="Times New Roman"/>
          <w:sz w:val="24"/>
          <w:szCs w:val="24"/>
          <w:lang w:val="en-US"/>
        </w:rPr>
        <w:t xml:space="preserve"> </w:t>
      </w:r>
      <w:r w:rsidRPr="00234391">
        <w:rPr>
          <w:rFonts w:ascii="Times New Roman" w:hAnsi="Times New Roman"/>
          <w:sz w:val="24"/>
          <w:szCs w:val="24"/>
          <w:lang w:val="en-US"/>
        </w:rPr>
        <w:t>berikut :</w:t>
      </w:r>
    </w:p>
    <w:p w:rsidR="00E06169" w:rsidRPr="00234391" w:rsidRDefault="00E06169" w:rsidP="00E06169">
      <w:pPr>
        <w:pStyle w:val="ListParagraph"/>
        <w:spacing w:line="480" w:lineRule="auto"/>
        <w:ind w:left="0" w:firstLine="567"/>
        <w:jc w:val="both"/>
        <w:rPr>
          <w:rFonts w:ascii="Times New Roman" w:hAnsi="Times New Roman"/>
          <w:sz w:val="24"/>
          <w:szCs w:val="24"/>
          <w:lang w:val="en-US"/>
        </w:rPr>
      </w:pPr>
      <w:r w:rsidRPr="00234391">
        <w:rPr>
          <w:rFonts w:ascii="Times New Roman" w:hAnsi="Times New Roman"/>
          <w:sz w:val="24"/>
          <w:szCs w:val="24"/>
          <w:lang w:val="en-US"/>
        </w:rPr>
        <w:t xml:space="preserve">Kampanye </w:t>
      </w:r>
      <w:r>
        <w:rPr>
          <w:rFonts w:ascii="Times New Roman" w:hAnsi="Times New Roman"/>
          <w:sz w:val="24"/>
          <w:szCs w:val="24"/>
          <w:lang w:val="en-US"/>
        </w:rPr>
        <w:t>Pemilu</w:t>
      </w:r>
      <w:r w:rsidRPr="00234391">
        <w:rPr>
          <w:rFonts w:ascii="Times New Roman" w:hAnsi="Times New Roman"/>
          <w:sz w:val="24"/>
          <w:szCs w:val="24"/>
          <w:lang w:val="en-US"/>
        </w:rPr>
        <w:t xml:space="preserve"> sebagaimana dimaksud dalam pasal 76 dapat dilakukan melalui :</w:t>
      </w:r>
    </w:p>
    <w:p w:rsidR="00E06169" w:rsidRPr="00234391" w:rsidRDefault="00E06169" w:rsidP="00E06169">
      <w:pPr>
        <w:pStyle w:val="ListParagraph"/>
        <w:spacing w:line="480" w:lineRule="auto"/>
        <w:ind w:left="0" w:firstLine="567"/>
        <w:jc w:val="both"/>
        <w:rPr>
          <w:rFonts w:ascii="Times New Roman" w:hAnsi="Times New Roman"/>
          <w:sz w:val="24"/>
          <w:szCs w:val="24"/>
          <w:lang w:val="en-US"/>
        </w:rPr>
      </w:pPr>
      <w:r w:rsidRPr="00234391">
        <w:rPr>
          <w:rFonts w:ascii="Times New Roman" w:hAnsi="Times New Roman"/>
          <w:sz w:val="24"/>
          <w:szCs w:val="24"/>
          <w:lang w:val="en-US"/>
        </w:rPr>
        <w:t>a) pertemuan terbatas;</w:t>
      </w:r>
    </w:p>
    <w:p w:rsidR="00E06169" w:rsidRPr="00234391" w:rsidRDefault="00E06169" w:rsidP="00E06169">
      <w:pPr>
        <w:pStyle w:val="ListParagraph"/>
        <w:spacing w:line="480" w:lineRule="auto"/>
        <w:ind w:left="0" w:firstLine="567"/>
        <w:jc w:val="both"/>
        <w:rPr>
          <w:rFonts w:ascii="Times New Roman" w:hAnsi="Times New Roman"/>
          <w:sz w:val="24"/>
          <w:szCs w:val="24"/>
          <w:lang w:val="en-US"/>
        </w:rPr>
      </w:pPr>
      <w:r w:rsidRPr="00234391">
        <w:rPr>
          <w:rFonts w:ascii="Times New Roman" w:hAnsi="Times New Roman"/>
          <w:sz w:val="24"/>
          <w:szCs w:val="24"/>
          <w:lang w:val="en-US"/>
        </w:rPr>
        <w:t>b) pertemuan tatap muka;</w:t>
      </w:r>
    </w:p>
    <w:p w:rsidR="00E06169" w:rsidRPr="00234391" w:rsidRDefault="00E06169" w:rsidP="00E06169">
      <w:pPr>
        <w:pStyle w:val="ListParagraph"/>
        <w:spacing w:line="480" w:lineRule="auto"/>
        <w:ind w:left="0" w:firstLine="567"/>
        <w:jc w:val="both"/>
        <w:rPr>
          <w:rFonts w:ascii="Times New Roman" w:hAnsi="Times New Roman"/>
          <w:sz w:val="24"/>
          <w:szCs w:val="24"/>
          <w:lang w:val="en-US"/>
        </w:rPr>
      </w:pPr>
      <w:r w:rsidRPr="00234391">
        <w:rPr>
          <w:rFonts w:ascii="Times New Roman" w:hAnsi="Times New Roman"/>
          <w:sz w:val="24"/>
          <w:szCs w:val="24"/>
          <w:lang w:val="en-US"/>
        </w:rPr>
        <w:t>c) media massa cetak dan media massa elektronik;</w:t>
      </w:r>
    </w:p>
    <w:p w:rsidR="00E06169" w:rsidRPr="00234391" w:rsidRDefault="00E06169" w:rsidP="00E06169">
      <w:pPr>
        <w:pStyle w:val="ListParagraph"/>
        <w:spacing w:line="480" w:lineRule="auto"/>
        <w:ind w:left="0" w:firstLine="567"/>
        <w:jc w:val="both"/>
        <w:rPr>
          <w:rFonts w:ascii="Times New Roman" w:hAnsi="Times New Roman"/>
          <w:sz w:val="24"/>
          <w:szCs w:val="24"/>
          <w:lang w:val="en-US"/>
        </w:rPr>
      </w:pPr>
      <w:r w:rsidRPr="00234391">
        <w:rPr>
          <w:rFonts w:ascii="Times New Roman" w:hAnsi="Times New Roman"/>
          <w:sz w:val="24"/>
          <w:szCs w:val="24"/>
          <w:lang w:val="en-US"/>
        </w:rPr>
        <w:t>d) penyebaran bahan kampanye;</w:t>
      </w:r>
    </w:p>
    <w:p w:rsidR="00E06169" w:rsidRPr="00234391" w:rsidRDefault="00E06169" w:rsidP="00E06169">
      <w:pPr>
        <w:pStyle w:val="ListParagraph"/>
        <w:spacing w:line="480" w:lineRule="auto"/>
        <w:ind w:left="0" w:firstLine="567"/>
        <w:jc w:val="both"/>
        <w:rPr>
          <w:rFonts w:ascii="Times New Roman" w:hAnsi="Times New Roman"/>
          <w:sz w:val="24"/>
          <w:szCs w:val="24"/>
          <w:lang w:val="en-US"/>
        </w:rPr>
      </w:pPr>
      <w:r w:rsidRPr="00234391">
        <w:rPr>
          <w:rFonts w:ascii="Times New Roman" w:hAnsi="Times New Roman"/>
          <w:sz w:val="24"/>
          <w:szCs w:val="24"/>
          <w:lang w:val="en-US"/>
        </w:rPr>
        <w:t>e) pemasangan alat peraga ditempat umum;</w:t>
      </w:r>
    </w:p>
    <w:p w:rsidR="00E06169" w:rsidRPr="00234391" w:rsidRDefault="00E06169" w:rsidP="00E06169">
      <w:pPr>
        <w:pStyle w:val="ListParagraph"/>
        <w:spacing w:line="480" w:lineRule="auto"/>
        <w:ind w:left="0" w:firstLine="567"/>
        <w:jc w:val="both"/>
        <w:rPr>
          <w:rFonts w:ascii="Times New Roman" w:hAnsi="Times New Roman"/>
          <w:sz w:val="24"/>
          <w:szCs w:val="24"/>
          <w:lang w:val="en-US"/>
        </w:rPr>
      </w:pPr>
      <w:r w:rsidRPr="00234391">
        <w:rPr>
          <w:rFonts w:ascii="Times New Roman" w:hAnsi="Times New Roman"/>
          <w:sz w:val="24"/>
          <w:szCs w:val="24"/>
          <w:lang w:val="en-US"/>
        </w:rPr>
        <w:lastRenderedPageBreak/>
        <w:t>f)  rapat umum;</w:t>
      </w:r>
    </w:p>
    <w:p w:rsidR="00E06169" w:rsidRPr="00234391" w:rsidRDefault="00E06169" w:rsidP="00E06169">
      <w:pPr>
        <w:pStyle w:val="ListParagraph"/>
        <w:spacing w:line="480" w:lineRule="auto"/>
        <w:ind w:left="851" w:hanging="284"/>
        <w:jc w:val="both"/>
        <w:rPr>
          <w:rFonts w:ascii="Times New Roman" w:hAnsi="Times New Roman"/>
          <w:sz w:val="24"/>
          <w:szCs w:val="24"/>
          <w:lang w:val="en-US"/>
        </w:rPr>
      </w:pPr>
      <w:r w:rsidRPr="00234391">
        <w:rPr>
          <w:rFonts w:ascii="Times New Roman" w:hAnsi="Times New Roman"/>
          <w:sz w:val="24"/>
          <w:szCs w:val="24"/>
          <w:lang w:val="en-US"/>
        </w:rPr>
        <w:t>g) kegiatan  lain  yang  tidak  melanggar  larangan  kampanye  dan peraturan perundang-undangan.</w:t>
      </w:r>
    </w:p>
    <w:p w:rsidR="00E06169" w:rsidRPr="00120164" w:rsidRDefault="00E06169" w:rsidP="00E06169">
      <w:pPr>
        <w:pStyle w:val="ListParagraph"/>
        <w:spacing w:after="0" w:line="480" w:lineRule="auto"/>
        <w:ind w:left="0" w:firstLine="567"/>
        <w:jc w:val="both"/>
        <w:rPr>
          <w:rFonts w:ascii="Times New Roman" w:hAnsi="Times New Roman"/>
          <w:sz w:val="24"/>
          <w:szCs w:val="24"/>
          <w:lang w:val="en-US"/>
        </w:rPr>
      </w:pPr>
      <w:r w:rsidRPr="00234391">
        <w:rPr>
          <w:rFonts w:ascii="Times New Roman" w:hAnsi="Times New Roman"/>
          <w:sz w:val="24"/>
          <w:szCs w:val="24"/>
          <w:lang w:val="en-US"/>
        </w:rPr>
        <w:t>Larangan dalam kampanye (pasal 84  ayat (1) uu no. 10 tahun 2008) Mempersoalkan dasar Negara Pancasila, Pembukaan UUD 1945, dan bentuk Negara Kesatuan RI;</w:t>
      </w:r>
    </w:p>
    <w:p w:rsidR="00E06169" w:rsidRPr="00234391" w:rsidRDefault="00E06169" w:rsidP="00E06169">
      <w:pPr>
        <w:pStyle w:val="ListParagraph"/>
        <w:numPr>
          <w:ilvl w:val="2"/>
          <w:numId w:val="19"/>
        </w:numPr>
        <w:tabs>
          <w:tab w:val="left" w:pos="567"/>
        </w:tabs>
        <w:spacing w:line="480" w:lineRule="auto"/>
        <w:ind w:left="567" w:hanging="321"/>
        <w:jc w:val="both"/>
        <w:rPr>
          <w:rFonts w:ascii="Times New Roman" w:hAnsi="Times New Roman"/>
          <w:sz w:val="24"/>
          <w:szCs w:val="24"/>
          <w:lang w:val="en-US"/>
        </w:rPr>
      </w:pPr>
      <w:r w:rsidRPr="00234391">
        <w:rPr>
          <w:rFonts w:ascii="Times New Roman" w:hAnsi="Times New Roman"/>
          <w:sz w:val="24"/>
          <w:szCs w:val="24"/>
          <w:lang w:val="en-US"/>
        </w:rPr>
        <w:t>Melakukan kegiatan yang membahayakan keutuhan NKRI;</w:t>
      </w:r>
    </w:p>
    <w:p w:rsidR="00E06169" w:rsidRDefault="00E06169" w:rsidP="00E06169">
      <w:pPr>
        <w:pStyle w:val="ListParagraph"/>
        <w:numPr>
          <w:ilvl w:val="2"/>
          <w:numId w:val="19"/>
        </w:numPr>
        <w:tabs>
          <w:tab w:val="left" w:pos="567"/>
        </w:tabs>
        <w:spacing w:line="480" w:lineRule="auto"/>
        <w:ind w:left="567" w:hanging="321"/>
        <w:jc w:val="both"/>
        <w:rPr>
          <w:rFonts w:ascii="Times New Roman" w:hAnsi="Times New Roman"/>
          <w:sz w:val="24"/>
          <w:szCs w:val="24"/>
          <w:lang w:val="en-US"/>
        </w:rPr>
      </w:pPr>
      <w:r w:rsidRPr="00234391">
        <w:rPr>
          <w:rFonts w:ascii="Times New Roman" w:hAnsi="Times New Roman"/>
          <w:sz w:val="24"/>
          <w:szCs w:val="24"/>
          <w:lang w:val="en-US"/>
        </w:rPr>
        <w:t xml:space="preserve">Menghina seseorang, agama, suku, ras, golongan, calon dan atau peserta </w:t>
      </w:r>
      <w:r>
        <w:rPr>
          <w:rFonts w:ascii="Times New Roman" w:hAnsi="Times New Roman"/>
          <w:sz w:val="24"/>
          <w:szCs w:val="24"/>
          <w:lang w:val="en-US"/>
        </w:rPr>
        <w:t>Pemilu</w:t>
      </w:r>
      <w:r w:rsidRPr="00234391">
        <w:rPr>
          <w:rFonts w:ascii="Times New Roman" w:hAnsi="Times New Roman"/>
          <w:sz w:val="24"/>
          <w:szCs w:val="24"/>
          <w:lang w:val="en-US"/>
        </w:rPr>
        <w:t xml:space="preserve"> yang lain;</w:t>
      </w:r>
    </w:p>
    <w:p w:rsidR="00E06169" w:rsidRPr="00234391" w:rsidRDefault="00E06169" w:rsidP="00E06169">
      <w:pPr>
        <w:pStyle w:val="ListParagraph"/>
        <w:numPr>
          <w:ilvl w:val="2"/>
          <w:numId w:val="19"/>
        </w:numPr>
        <w:tabs>
          <w:tab w:val="left" w:pos="567"/>
        </w:tabs>
        <w:spacing w:line="480" w:lineRule="auto"/>
        <w:ind w:left="567" w:hanging="321"/>
        <w:jc w:val="both"/>
        <w:rPr>
          <w:rFonts w:ascii="Times New Roman" w:hAnsi="Times New Roman"/>
          <w:sz w:val="24"/>
          <w:szCs w:val="24"/>
          <w:lang w:val="en-US"/>
        </w:rPr>
      </w:pPr>
      <w:r w:rsidRPr="00234391">
        <w:rPr>
          <w:rFonts w:ascii="Times New Roman" w:hAnsi="Times New Roman"/>
          <w:sz w:val="24"/>
          <w:szCs w:val="24"/>
          <w:lang w:val="en-US"/>
        </w:rPr>
        <w:t>Menghasut    dan    mengadu    domba    perseorangan    ataupun masyarakat;</w:t>
      </w:r>
    </w:p>
    <w:p w:rsidR="00E06169" w:rsidRPr="00234391" w:rsidRDefault="00E06169" w:rsidP="00E06169">
      <w:pPr>
        <w:pStyle w:val="ListParagraph"/>
        <w:numPr>
          <w:ilvl w:val="2"/>
          <w:numId w:val="19"/>
        </w:numPr>
        <w:tabs>
          <w:tab w:val="left" w:pos="567"/>
        </w:tabs>
        <w:spacing w:line="480" w:lineRule="auto"/>
        <w:ind w:left="567" w:hanging="321"/>
        <w:jc w:val="both"/>
        <w:rPr>
          <w:rFonts w:ascii="Times New Roman" w:hAnsi="Times New Roman"/>
          <w:sz w:val="24"/>
          <w:szCs w:val="24"/>
          <w:lang w:val="en-US"/>
        </w:rPr>
      </w:pPr>
      <w:r w:rsidRPr="00234391">
        <w:rPr>
          <w:rFonts w:ascii="Times New Roman" w:hAnsi="Times New Roman"/>
          <w:sz w:val="24"/>
          <w:szCs w:val="24"/>
          <w:lang w:val="en-US"/>
        </w:rPr>
        <w:t>Mengganggu ketertiban umum;</w:t>
      </w:r>
    </w:p>
    <w:p w:rsidR="00E06169" w:rsidRPr="00234391" w:rsidRDefault="00E06169" w:rsidP="00E06169">
      <w:pPr>
        <w:pStyle w:val="ListParagraph"/>
        <w:numPr>
          <w:ilvl w:val="2"/>
          <w:numId w:val="19"/>
        </w:numPr>
        <w:tabs>
          <w:tab w:val="left" w:pos="567"/>
        </w:tabs>
        <w:spacing w:line="480" w:lineRule="auto"/>
        <w:ind w:left="567" w:hanging="321"/>
        <w:jc w:val="both"/>
        <w:rPr>
          <w:rFonts w:ascii="Times New Roman" w:hAnsi="Times New Roman"/>
          <w:sz w:val="24"/>
          <w:szCs w:val="24"/>
          <w:lang w:val="en-US"/>
        </w:rPr>
      </w:pPr>
      <w:r w:rsidRPr="00234391">
        <w:rPr>
          <w:rFonts w:ascii="Times New Roman" w:hAnsi="Times New Roman"/>
          <w:sz w:val="24"/>
          <w:szCs w:val="24"/>
          <w:lang w:val="en-US"/>
        </w:rPr>
        <w:t xml:space="preserve">Mengancam  untuk  melakukan  kekerasan  atau  menganjurkan penggunaan kekerasan kepada seseorang, sekelompok anggota masyarakat, dan atau peserta </w:t>
      </w:r>
      <w:r>
        <w:rPr>
          <w:rFonts w:ascii="Times New Roman" w:hAnsi="Times New Roman"/>
          <w:sz w:val="24"/>
          <w:szCs w:val="24"/>
          <w:lang w:val="en-US"/>
        </w:rPr>
        <w:t>Pemilu</w:t>
      </w:r>
      <w:r w:rsidRPr="00234391">
        <w:rPr>
          <w:rFonts w:ascii="Times New Roman" w:hAnsi="Times New Roman"/>
          <w:sz w:val="24"/>
          <w:szCs w:val="24"/>
          <w:lang w:val="en-US"/>
        </w:rPr>
        <w:t xml:space="preserve"> yang lain;</w:t>
      </w:r>
    </w:p>
    <w:p w:rsidR="00E06169" w:rsidRPr="00234391" w:rsidRDefault="00E06169" w:rsidP="00E06169">
      <w:pPr>
        <w:pStyle w:val="ListParagraph"/>
        <w:numPr>
          <w:ilvl w:val="2"/>
          <w:numId w:val="19"/>
        </w:numPr>
        <w:tabs>
          <w:tab w:val="left" w:pos="567"/>
        </w:tabs>
        <w:spacing w:line="480" w:lineRule="auto"/>
        <w:ind w:left="567" w:hanging="321"/>
        <w:jc w:val="both"/>
        <w:rPr>
          <w:rFonts w:ascii="Times New Roman" w:hAnsi="Times New Roman"/>
          <w:sz w:val="24"/>
          <w:szCs w:val="24"/>
          <w:lang w:val="en-US"/>
        </w:rPr>
      </w:pPr>
      <w:r w:rsidRPr="00234391">
        <w:rPr>
          <w:rFonts w:ascii="Times New Roman" w:hAnsi="Times New Roman"/>
          <w:sz w:val="24"/>
          <w:szCs w:val="24"/>
          <w:lang w:val="en-US"/>
        </w:rPr>
        <w:t xml:space="preserve">Merusak dan atau menghilangkan alat peraga kampanye peserta </w:t>
      </w:r>
      <w:r>
        <w:rPr>
          <w:rFonts w:ascii="Times New Roman" w:hAnsi="Times New Roman"/>
          <w:sz w:val="24"/>
          <w:szCs w:val="24"/>
          <w:lang w:val="en-US"/>
        </w:rPr>
        <w:t>Pemilu</w:t>
      </w:r>
      <w:r w:rsidRPr="00234391">
        <w:rPr>
          <w:rFonts w:ascii="Times New Roman" w:hAnsi="Times New Roman"/>
          <w:sz w:val="24"/>
          <w:szCs w:val="24"/>
          <w:lang w:val="en-US"/>
        </w:rPr>
        <w:t>;</w:t>
      </w:r>
    </w:p>
    <w:p w:rsidR="00E06169" w:rsidRPr="00234391" w:rsidRDefault="00E06169" w:rsidP="00E06169">
      <w:pPr>
        <w:pStyle w:val="ListParagraph"/>
        <w:numPr>
          <w:ilvl w:val="2"/>
          <w:numId w:val="19"/>
        </w:numPr>
        <w:tabs>
          <w:tab w:val="left" w:pos="567"/>
        </w:tabs>
        <w:spacing w:line="480" w:lineRule="auto"/>
        <w:ind w:left="567" w:hanging="321"/>
        <w:jc w:val="both"/>
        <w:rPr>
          <w:rFonts w:ascii="Times New Roman" w:hAnsi="Times New Roman"/>
          <w:sz w:val="24"/>
          <w:szCs w:val="24"/>
          <w:lang w:val="en-US"/>
        </w:rPr>
      </w:pPr>
      <w:r w:rsidRPr="00234391">
        <w:rPr>
          <w:rFonts w:ascii="Times New Roman" w:hAnsi="Times New Roman"/>
          <w:sz w:val="24"/>
          <w:szCs w:val="24"/>
          <w:lang w:val="en-US"/>
        </w:rPr>
        <w:t>Menggunakan  fasilitas  pemerintah,tempat  ibadah,  dan  tempat pendidikan;</w:t>
      </w:r>
    </w:p>
    <w:p w:rsidR="00E06169" w:rsidRPr="00234391" w:rsidRDefault="00E06169" w:rsidP="00E06169">
      <w:pPr>
        <w:pStyle w:val="ListParagraph"/>
        <w:numPr>
          <w:ilvl w:val="2"/>
          <w:numId w:val="19"/>
        </w:numPr>
        <w:tabs>
          <w:tab w:val="left" w:pos="567"/>
        </w:tabs>
        <w:spacing w:line="480" w:lineRule="auto"/>
        <w:ind w:left="567" w:hanging="321"/>
        <w:jc w:val="both"/>
        <w:rPr>
          <w:rFonts w:ascii="Times New Roman" w:hAnsi="Times New Roman"/>
          <w:sz w:val="24"/>
          <w:szCs w:val="24"/>
          <w:lang w:val="en-US"/>
        </w:rPr>
      </w:pPr>
      <w:r w:rsidRPr="00234391">
        <w:rPr>
          <w:rFonts w:ascii="Times New Roman" w:hAnsi="Times New Roman"/>
          <w:sz w:val="24"/>
          <w:szCs w:val="24"/>
          <w:lang w:val="en-US"/>
        </w:rPr>
        <w:t>Membawa atau menggunakan tanda gambar dan/atau atribut lain selain dari tanda gambar dan/atau atribut Peserta Pemilu yang bersangkutan; dan</w:t>
      </w:r>
    </w:p>
    <w:p w:rsidR="00E06169" w:rsidRPr="00234391" w:rsidRDefault="00E06169" w:rsidP="00E06169">
      <w:pPr>
        <w:pStyle w:val="ListParagraph"/>
        <w:numPr>
          <w:ilvl w:val="2"/>
          <w:numId w:val="19"/>
        </w:numPr>
        <w:tabs>
          <w:tab w:val="left" w:pos="567"/>
        </w:tabs>
        <w:spacing w:line="480" w:lineRule="auto"/>
        <w:ind w:left="567" w:hanging="321"/>
        <w:jc w:val="both"/>
        <w:rPr>
          <w:rFonts w:ascii="Times New Roman" w:hAnsi="Times New Roman"/>
          <w:sz w:val="24"/>
          <w:szCs w:val="24"/>
          <w:lang w:val="en-US"/>
        </w:rPr>
      </w:pPr>
      <w:r w:rsidRPr="00234391">
        <w:rPr>
          <w:rFonts w:ascii="Times New Roman" w:hAnsi="Times New Roman"/>
          <w:sz w:val="24"/>
          <w:szCs w:val="24"/>
          <w:lang w:val="en-US"/>
        </w:rPr>
        <w:t>Menjanjikan atau memberikan uang atau materi lainnya kepada peserta kampanye.</w:t>
      </w:r>
    </w:p>
    <w:p w:rsidR="00E06169" w:rsidRPr="00234391" w:rsidRDefault="00E06169" w:rsidP="00E06169">
      <w:pPr>
        <w:pStyle w:val="ListParagraph"/>
        <w:spacing w:line="480" w:lineRule="auto"/>
        <w:ind w:left="0" w:firstLine="567"/>
        <w:rPr>
          <w:rFonts w:ascii="Times New Roman" w:hAnsi="Times New Roman"/>
          <w:sz w:val="24"/>
          <w:szCs w:val="24"/>
          <w:lang w:val="en-US"/>
        </w:rPr>
      </w:pPr>
      <w:r w:rsidRPr="00234391">
        <w:rPr>
          <w:rFonts w:ascii="Times New Roman" w:hAnsi="Times New Roman"/>
          <w:sz w:val="24"/>
          <w:szCs w:val="24"/>
          <w:lang w:val="en-US"/>
        </w:rPr>
        <w:lastRenderedPageBreak/>
        <w:t>Larangan Bagi Pejabat Dalam Kampanye (Pasal 84 ayat (2) UU Nomor 10 Tahun 2008) Dalam pelaksanaan kampanye dilarang mengikutsertakan:</w:t>
      </w:r>
    </w:p>
    <w:p w:rsidR="00E06169" w:rsidRPr="00234391" w:rsidRDefault="00E06169" w:rsidP="00E06169">
      <w:pPr>
        <w:pStyle w:val="ListParagraph"/>
        <w:numPr>
          <w:ilvl w:val="2"/>
          <w:numId w:val="20"/>
        </w:numPr>
        <w:tabs>
          <w:tab w:val="left" w:pos="567"/>
        </w:tabs>
        <w:spacing w:line="480" w:lineRule="auto"/>
        <w:ind w:left="567" w:hanging="283"/>
        <w:rPr>
          <w:rFonts w:ascii="Times New Roman" w:hAnsi="Times New Roman"/>
          <w:sz w:val="24"/>
          <w:szCs w:val="24"/>
          <w:lang w:val="en-US"/>
        </w:rPr>
      </w:pPr>
      <w:r w:rsidRPr="00234391">
        <w:rPr>
          <w:rFonts w:ascii="Times New Roman" w:hAnsi="Times New Roman"/>
          <w:sz w:val="24"/>
          <w:szCs w:val="24"/>
          <w:lang w:val="en-US"/>
        </w:rPr>
        <w:t>Ketua, Wakil Ketua, ketua muda, hakim agung pada Mahkamah Agung, dan hakim pada semua badan peradilan di bawah Mahkamah Agung, dan hakim konstitusi pada Mahkamah Konstitusi;</w:t>
      </w:r>
    </w:p>
    <w:p w:rsidR="00E06169" w:rsidRDefault="00E06169" w:rsidP="00E06169">
      <w:pPr>
        <w:pStyle w:val="ListParagraph"/>
        <w:numPr>
          <w:ilvl w:val="2"/>
          <w:numId w:val="20"/>
        </w:numPr>
        <w:tabs>
          <w:tab w:val="left" w:pos="567"/>
        </w:tabs>
        <w:spacing w:line="480" w:lineRule="auto"/>
        <w:ind w:left="567" w:hanging="283"/>
        <w:jc w:val="both"/>
        <w:rPr>
          <w:rFonts w:ascii="Times New Roman" w:hAnsi="Times New Roman"/>
          <w:sz w:val="24"/>
          <w:szCs w:val="24"/>
          <w:lang w:val="en-US"/>
        </w:rPr>
      </w:pPr>
      <w:r w:rsidRPr="00234391">
        <w:rPr>
          <w:rFonts w:ascii="Times New Roman" w:hAnsi="Times New Roman"/>
          <w:sz w:val="24"/>
          <w:szCs w:val="24"/>
          <w:lang w:val="en-US"/>
        </w:rPr>
        <w:t xml:space="preserve">Ketua, Wakil Ketua, dan anggota Badan Pemeriksa Keuangan; </w:t>
      </w:r>
    </w:p>
    <w:p w:rsidR="00E06169" w:rsidRDefault="00E06169" w:rsidP="00E06169">
      <w:pPr>
        <w:pStyle w:val="ListParagraph"/>
        <w:numPr>
          <w:ilvl w:val="2"/>
          <w:numId w:val="20"/>
        </w:numPr>
        <w:tabs>
          <w:tab w:val="left" w:pos="567"/>
        </w:tabs>
        <w:spacing w:line="480" w:lineRule="auto"/>
        <w:ind w:left="567" w:hanging="283"/>
        <w:jc w:val="both"/>
        <w:rPr>
          <w:rFonts w:ascii="Times New Roman" w:hAnsi="Times New Roman"/>
          <w:sz w:val="24"/>
          <w:szCs w:val="24"/>
          <w:lang w:val="en-US"/>
        </w:rPr>
      </w:pPr>
      <w:r w:rsidRPr="00234391">
        <w:rPr>
          <w:rFonts w:ascii="Times New Roman" w:hAnsi="Times New Roman"/>
          <w:sz w:val="24"/>
          <w:szCs w:val="24"/>
          <w:lang w:val="en-US"/>
        </w:rPr>
        <w:t xml:space="preserve">Gubernur, Deputi Gubernur Senior, dan Deputi Gubernur BI; </w:t>
      </w:r>
    </w:p>
    <w:p w:rsidR="00E06169" w:rsidRDefault="00E06169" w:rsidP="00E06169">
      <w:pPr>
        <w:pStyle w:val="ListParagraph"/>
        <w:numPr>
          <w:ilvl w:val="2"/>
          <w:numId w:val="20"/>
        </w:numPr>
        <w:tabs>
          <w:tab w:val="left" w:pos="567"/>
        </w:tabs>
        <w:spacing w:line="480" w:lineRule="auto"/>
        <w:ind w:left="567" w:hanging="283"/>
        <w:jc w:val="both"/>
        <w:rPr>
          <w:rFonts w:ascii="Times New Roman" w:hAnsi="Times New Roman"/>
          <w:sz w:val="24"/>
          <w:szCs w:val="24"/>
          <w:lang w:val="en-US"/>
        </w:rPr>
      </w:pPr>
      <w:r w:rsidRPr="00234391">
        <w:rPr>
          <w:rFonts w:ascii="Times New Roman" w:hAnsi="Times New Roman"/>
          <w:sz w:val="24"/>
          <w:szCs w:val="24"/>
          <w:lang w:val="en-US"/>
        </w:rPr>
        <w:t>Pejabat BUMN/BUMD;</w:t>
      </w:r>
      <w:r>
        <w:rPr>
          <w:rFonts w:ascii="Times New Roman" w:hAnsi="Times New Roman"/>
          <w:sz w:val="24"/>
          <w:szCs w:val="24"/>
          <w:lang w:val="en-US"/>
        </w:rPr>
        <w:t xml:space="preserve"> </w:t>
      </w:r>
      <w:r w:rsidRPr="00234391">
        <w:rPr>
          <w:rFonts w:ascii="Times New Roman" w:hAnsi="Times New Roman"/>
          <w:sz w:val="24"/>
          <w:szCs w:val="24"/>
          <w:lang w:val="en-US"/>
        </w:rPr>
        <w:t>Pegawai Negeri Sipil;</w:t>
      </w:r>
    </w:p>
    <w:p w:rsidR="00E06169" w:rsidRDefault="00E06169" w:rsidP="00E06169">
      <w:pPr>
        <w:pStyle w:val="ListParagraph"/>
        <w:numPr>
          <w:ilvl w:val="2"/>
          <w:numId w:val="20"/>
        </w:numPr>
        <w:tabs>
          <w:tab w:val="left" w:pos="567"/>
        </w:tabs>
        <w:spacing w:line="480" w:lineRule="auto"/>
        <w:ind w:left="567" w:hanging="283"/>
        <w:jc w:val="both"/>
        <w:rPr>
          <w:rFonts w:ascii="Times New Roman" w:hAnsi="Times New Roman"/>
          <w:sz w:val="24"/>
          <w:szCs w:val="24"/>
          <w:lang w:val="en-US"/>
        </w:rPr>
      </w:pPr>
      <w:r w:rsidRPr="00234391">
        <w:rPr>
          <w:rFonts w:ascii="Times New Roman" w:hAnsi="Times New Roman"/>
          <w:sz w:val="24"/>
          <w:szCs w:val="24"/>
          <w:lang w:val="en-US"/>
        </w:rPr>
        <w:t>Anggota TNI dan Kepolisian Negara RI;</w:t>
      </w:r>
    </w:p>
    <w:p w:rsidR="00E06169" w:rsidRDefault="00E06169" w:rsidP="00E06169">
      <w:pPr>
        <w:pStyle w:val="ListParagraph"/>
        <w:numPr>
          <w:ilvl w:val="2"/>
          <w:numId w:val="20"/>
        </w:numPr>
        <w:tabs>
          <w:tab w:val="left" w:pos="567"/>
        </w:tabs>
        <w:spacing w:line="480" w:lineRule="auto"/>
        <w:ind w:left="567" w:hanging="283"/>
        <w:jc w:val="both"/>
        <w:rPr>
          <w:rFonts w:ascii="Times New Roman" w:hAnsi="Times New Roman"/>
          <w:sz w:val="24"/>
          <w:szCs w:val="24"/>
          <w:lang w:val="en-US"/>
        </w:rPr>
      </w:pPr>
      <w:r w:rsidRPr="00234391">
        <w:rPr>
          <w:rFonts w:ascii="Times New Roman" w:hAnsi="Times New Roman"/>
          <w:sz w:val="24"/>
          <w:szCs w:val="24"/>
          <w:lang w:val="en-US"/>
        </w:rPr>
        <w:t>Kepala Desa;</w:t>
      </w:r>
    </w:p>
    <w:p w:rsidR="00E06169" w:rsidRDefault="00E06169" w:rsidP="00E06169">
      <w:pPr>
        <w:pStyle w:val="ListParagraph"/>
        <w:numPr>
          <w:ilvl w:val="2"/>
          <w:numId w:val="20"/>
        </w:numPr>
        <w:tabs>
          <w:tab w:val="left" w:pos="567"/>
        </w:tabs>
        <w:spacing w:line="480" w:lineRule="auto"/>
        <w:ind w:left="567" w:hanging="283"/>
        <w:jc w:val="both"/>
        <w:rPr>
          <w:rFonts w:ascii="Times New Roman" w:hAnsi="Times New Roman"/>
          <w:sz w:val="24"/>
          <w:szCs w:val="24"/>
          <w:lang w:val="en-US"/>
        </w:rPr>
      </w:pPr>
      <w:r w:rsidRPr="00234391">
        <w:rPr>
          <w:rFonts w:ascii="Times New Roman" w:hAnsi="Times New Roman"/>
          <w:sz w:val="24"/>
          <w:szCs w:val="24"/>
          <w:lang w:val="en-US"/>
        </w:rPr>
        <w:t>Perangkat Desa;</w:t>
      </w:r>
    </w:p>
    <w:p w:rsidR="00E06169" w:rsidRPr="00234391" w:rsidRDefault="00E06169" w:rsidP="00E06169">
      <w:pPr>
        <w:pStyle w:val="ListParagraph"/>
        <w:numPr>
          <w:ilvl w:val="2"/>
          <w:numId w:val="20"/>
        </w:numPr>
        <w:tabs>
          <w:tab w:val="left" w:pos="567"/>
        </w:tabs>
        <w:spacing w:line="480" w:lineRule="auto"/>
        <w:ind w:left="567" w:hanging="283"/>
        <w:jc w:val="both"/>
        <w:rPr>
          <w:rFonts w:ascii="Times New Roman" w:hAnsi="Times New Roman"/>
          <w:sz w:val="24"/>
          <w:szCs w:val="24"/>
          <w:lang w:val="en-US"/>
        </w:rPr>
      </w:pPr>
      <w:r w:rsidRPr="00234391">
        <w:rPr>
          <w:rFonts w:ascii="Times New Roman" w:hAnsi="Times New Roman"/>
          <w:sz w:val="24"/>
          <w:szCs w:val="24"/>
          <w:lang w:val="en-US"/>
        </w:rPr>
        <w:t>Anggota Badan Permusyawaratan Desa; dan WNI yang tidak memiliki hak memilih</w:t>
      </w:r>
    </w:p>
    <w:p w:rsidR="00E06169" w:rsidRPr="00234391" w:rsidRDefault="00E06169" w:rsidP="00E06169">
      <w:pPr>
        <w:pStyle w:val="ListParagraph"/>
        <w:spacing w:after="0" w:line="480" w:lineRule="auto"/>
        <w:ind w:left="0" w:firstLine="567"/>
        <w:jc w:val="both"/>
        <w:rPr>
          <w:rFonts w:ascii="Times New Roman" w:hAnsi="Times New Roman"/>
          <w:sz w:val="24"/>
          <w:szCs w:val="24"/>
          <w:lang w:val="en-US"/>
        </w:rPr>
      </w:pPr>
      <w:r w:rsidRPr="00234391">
        <w:rPr>
          <w:rFonts w:ascii="Times New Roman" w:hAnsi="Times New Roman"/>
          <w:sz w:val="24"/>
          <w:szCs w:val="24"/>
          <w:lang w:val="en-US"/>
        </w:rPr>
        <w:t>Ketentuan   mengenai keikut sertaan pejabat negara dalam pelaksanaan kampanye  calon legislatif anggota DPR, DPD, dan DPRD menurut Pasal 85</w:t>
      </w:r>
      <w:r>
        <w:rPr>
          <w:rFonts w:ascii="Times New Roman" w:hAnsi="Times New Roman"/>
          <w:sz w:val="24"/>
          <w:szCs w:val="24"/>
          <w:lang w:val="en-US"/>
        </w:rPr>
        <w:t xml:space="preserve"> </w:t>
      </w:r>
      <w:r w:rsidRPr="00234391">
        <w:rPr>
          <w:rFonts w:ascii="Times New Roman" w:hAnsi="Times New Roman"/>
          <w:sz w:val="24"/>
          <w:szCs w:val="24"/>
          <w:lang w:val="en-US"/>
        </w:rPr>
        <w:t>UU Nomor 10 Tahun 2008 :</w:t>
      </w:r>
    </w:p>
    <w:p w:rsidR="00E06169" w:rsidRPr="00234391" w:rsidRDefault="00E06169" w:rsidP="00E06169">
      <w:pPr>
        <w:widowControl w:val="0"/>
        <w:autoSpaceDE w:val="0"/>
        <w:autoSpaceDN w:val="0"/>
        <w:adjustRightInd w:val="0"/>
        <w:spacing w:before="29" w:after="0" w:line="240" w:lineRule="auto"/>
        <w:ind w:left="567" w:right="78" w:hanging="425"/>
        <w:jc w:val="both"/>
        <w:rPr>
          <w:rFonts w:ascii="Times New Roman" w:eastAsia="Times New Roman" w:hAnsi="Times New Roman"/>
          <w:sz w:val="24"/>
          <w:szCs w:val="24"/>
          <w:lang w:val="en-US"/>
        </w:rPr>
      </w:pPr>
      <w:r w:rsidRPr="00234391">
        <w:rPr>
          <w:rFonts w:ascii="Times New Roman" w:eastAsia="Times New Roman" w:hAnsi="Times New Roman"/>
          <w:spacing w:val="-1"/>
          <w:sz w:val="24"/>
          <w:szCs w:val="24"/>
          <w:lang w:val="en-US"/>
        </w:rPr>
        <w:t>(</w:t>
      </w:r>
      <w:r w:rsidRPr="00234391">
        <w:rPr>
          <w:rFonts w:ascii="Times New Roman" w:eastAsia="Times New Roman" w:hAnsi="Times New Roman"/>
          <w:sz w:val="24"/>
          <w:szCs w:val="24"/>
          <w:lang w:val="en-US"/>
        </w:rPr>
        <w:t>1)</w:t>
      </w:r>
      <w:r w:rsidRPr="00234391">
        <w:rPr>
          <w:rFonts w:ascii="Times New Roman" w:eastAsia="Times New Roman" w:hAnsi="Times New Roman"/>
          <w:spacing w:val="-22"/>
          <w:sz w:val="24"/>
          <w:szCs w:val="24"/>
          <w:lang w:val="en-US"/>
        </w:rPr>
        <w:t xml:space="preserve"> </w:t>
      </w:r>
      <w:r w:rsidRPr="00234391">
        <w:rPr>
          <w:rFonts w:ascii="Times New Roman" w:eastAsia="Times New Roman" w:hAnsi="Times New Roman"/>
          <w:sz w:val="24"/>
          <w:szCs w:val="24"/>
          <w:lang w:val="en-US"/>
        </w:rPr>
        <w:t>K</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mp</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pacing w:val="5"/>
          <w:sz w:val="24"/>
          <w:szCs w:val="24"/>
          <w:lang w:val="en-US"/>
        </w:rPr>
        <w:t>n</w:t>
      </w:r>
      <w:r w:rsidRPr="00234391">
        <w:rPr>
          <w:rFonts w:ascii="Times New Roman" w:eastAsia="Times New Roman" w:hAnsi="Times New Roman"/>
          <w:spacing w:val="-5"/>
          <w:sz w:val="24"/>
          <w:szCs w:val="24"/>
          <w:lang w:val="en-US"/>
        </w:rPr>
        <w:t>y</w:t>
      </w:r>
      <w:r w:rsidRPr="00234391">
        <w:rPr>
          <w:rFonts w:ascii="Times New Roman" w:eastAsia="Times New Roman" w:hAnsi="Times New Roman"/>
          <w:sz w:val="24"/>
          <w:szCs w:val="24"/>
          <w:lang w:val="en-US"/>
        </w:rPr>
        <w:t>e</w:t>
      </w:r>
      <w:r w:rsidRPr="00234391">
        <w:rPr>
          <w:rFonts w:ascii="Times New Roman" w:eastAsia="Times New Roman" w:hAnsi="Times New Roman"/>
          <w:spacing w:val="35"/>
          <w:sz w:val="24"/>
          <w:szCs w:val="24"/>
          <w:lang w:val="en-US"/>
        </w:rPr>
        <w:t xml:space="preserve"> </w:t>
      </w:r>
      <w:r w:rsidRPr="00234391">
        <w:rPr>
          <w:rFonts w:ascii="Times New Roman" w:eastAsia="Times New Roman" w:hAnsi="Times New Roman"/>
          <w:spacing w:val="1"/>
          <w:sz w:val="24"/>
          <w:szCs w:val="24"/>
          <w:lang w:val="en-US"/>
        </w:rPr>
        <w:t>P</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z w:val="24"/>
          <w:szCs w:val="24"/>
          <w:lang w:val="en-US"/>
        </w:rPr>
        <w:t>milu</w:t>
      </w:r>
      <w:r w:rsidRPr="00234391">
        <w:rPr>
          <w:rFonts w:ascii="Times New Roman" w:eastAsia="Times New Roman" w:hAnsi="Times New Roman"/>
          <w:spacing w:val="38"/>
          <w:sz w:val="24"/>
          <w:szCs w:val="24"/>
          <w:lang w:val="en-US"/>
        </w:rPr>
        <w:t xml:space="preserve"> </w:t>
      </w:r>
      <w:r w:rsidRPr="00234391">
        <w:rPr>
          <w:rFonts w:ascii="Times New Roman" w:eastAsia="Times New Roman" w:hAnsi="Times New Roman"/>
          <w:spacing w:val="-5"/>
          <w:sz w:val="24"/>
          <w:szCs w:val="24"/>
          <w:lang w:val="en-US"/>
        </w:rPr>
        <w:t>y</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pacing w:val="2"/>
          <w:sz w:val="24"/>
          <w:szCs w:val="24"/>
          <w:lang w:val="en-US"/>
        </w:rPr>
        <w:t>n</w:t>
      </w:r>
      <w:r w:rsidRPr="00234391">
        <w:rPr>
          <w:rFonts w:ascii="Times New Roman" w:eastAsia="Times New Roman" w:hAnsi="Times New Roman"/>
          <w:sz w:val="24"/>
          <w:szCs w:val="24"/>
          <w:lang w:val="en-US"/>
        </w:rPr>
        <w:t>g</w:t>
      </w:r>
      <w:r w:rsidRPr="00234391">
        <w:rPr>
          <w:rFonts w:ascii="Times New Roman" w:eastAsia="Times New Roman" w:hAnsi="Times New Roman"/>
          <w:spacing w:val="36"/>
          <w:sz w:val="24"/>
          <w:szCs w:val="24"/>
          <w:lang w:val="en-US"/>
        </w:rPr>
        <w:t xml:space="preserve"> </w:t>
      </w:r>
      <w:r w:rsidRPr="00234391">
        <w:rPr>
          <w:rFonts w:ascii="Times New Roman" w:eastAsia="Times New Roman" w:hAnsi="Times New Roman"/>
          <w:sz w:val="24"/>
          <w:szCs w:val="24"/>
          <w:lang w:val="en-US"/>
        </w:rPr>
        <w:t>m</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z w:val="24"/>
          <w:szCs w:val="24"/>
          <w:lang w:val="en-US"/>
        </w:rPr>
        <w:t>n</w:t>
      </w:r>
      <w:r w:rsidRPr="00234391">
        <w:rPr>
          <w:rFonts w:ascii="Times New Roman" w:eastAsia="Times New Roman" w:hAnsi="Times New Roman"/>
          <w:spacing w:val="-2"/>
          <w:sz w:val="24"/>
          <w:szCs w:val="24"/>
          <w:lang w:val="en-US"/>
        </w:rPr>
        <w:t>g</w:t>
      </w:r>
      <w:r w:rsidRPr="00234391">
        <w:rPr>
          <w:rFonts w:ascii="Times New Roman" w:eastAsia="Times New Roman" w:hAnsi="Times New Roman"/>
          <w:sz w:val="24"/>
          <w:szCs w:val="24"/>
          <w:lang w:val="en-US"/>
        </w:rPr>
        <w:t>ikuts</w:t>
      </w:r>
      <w:r w:rsidRPr="00234391">
        <w:rPr>
          <w:rFonts w:ascii="Times New Roman" w:eastAsia="Times New Roman" w:hAnsi="Times New Roman"/>
          <w:spacing w:val="-1"/>
          <w:sz w:val="24"/>
          <w:szCs w:val="24"/>
          <w:lang w:val="en-US"/>
        </w:rPr>
        <w:t>er</w:t>
      </w:r>
      <w:r w:rsidRPr="00234391">
        <w:rPr>
          <w:rFonts w:ascii="Times New Roman" w:eastAsia="Times New Roman" w:hAnsi="Times New Roman"/>
          <w:sz w:val="24"/>
          <w:szCs w:val="24"/>
          <w:lang w:val="en-US"/>
        </w:rPr>
        <w:t>t</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pacing w:val="2"/>
          <w:sz w:val="24"/>
          <w:szCs w:val="24"/>
          <w:lang w:val="en-US"/>
        </w:rPr>
        <w:t>k</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n</w:t>
      </w:r>
      <w:r w:rsidRPr="00234391">
        <w:rPr>
          <w:rFonts w:ascii="Times New Roman" w:eastAsia="Times New Roman" w:hAnsi="Times New Roman"/>
          <w:spacing w:val="36"/>
          <w:sz w:val="24"/>
          <w:szCs w:val="24"/>
          <w:lang w:val="en-US"/>
        </w:rPr>
        <w:t xml:space="preserve"> </w:t>
      </w:r>
      <w:r w:rsidRPr="00234391">
        <w:rPr>
          <w:rFonts w:ascii="Times New Roman" w:eastAsia="Times New Roman" w:hAnsi="Times New Roman"/>
          <w:sz w:val="24"/>
          <w:szCs w:val="24"/>
          <w:lang w:val="en-US"/>
        </w:rPr>
        <w:t>p</w:t>
      </w:r>
      <w:r w:rsidRPr="00234391">
        <w:rPr>
          <w:rFonts w:ascii="Times New Roman" w:eastAsia="Times New Roman" w:hAnsi="Times New Roman"/>
          <w:spacing w:val="-1"/>
          <w:sz w:val="24"/>
          <w:szCs w:val="24"/>
          <w:lang w:val="en-US"/>
        </w:rPr>
        <w:t>re</w:t>
      </w:r>
      <w:r w:rsidRPr="00234391">
        <w:rPr>
          <w:rFonts w:ascii="Times New Roman" w:eastAsia="Times New Roman" w:hAnsi="Times New Roman"/>
          <w:sz w:val="24"/>
          <w:szCs w:val="24"/>
          <w:lang w:val="en-US"/>
        </w:rPr>
        <w:t>s</w:t>
      </w:r>
      <w:r w:rsidRPr="00234391">
        <w:rPr>
          <w:rFonts w:ascii="Times New Roman" w:eastAsia="Times New Roman" w:hAnsi="Times New Roman"/>
          <w:spacing w:val="3"/>
          <w:sz w:val="24"/>
          <w:szCs w:val="24"/>
          <w:lang w:val="en-US"/>
        </w:rPr>
        <w:t>i</w:t>
      </w:r>
      <w:r w:rsidRPr="00234391">
        <w:rPr>
          <w:rFonts w:ascii="Times New Roman" w:eastAsia="Times New Roman" w:hAnsi="Times New Roman"/>
          <w:sz w:val="24"/>
          <w:szCs w:val="24"/>
          <w:lang w:val="en-US"/>
        </w:rPr>
        <w:t>d</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z w:val="24"/>
          <w:szCs w:val="24"/>
          <w:lang w:val="en-US"/>
        </w:rPr>
        <w:t>n,</w:t>
      </w:r>
      <w:r w:rsidRPr="00234391">
        <w:rPr>
          <w:rFonts w:ascii="Times New Roman" w:eastAsia="Times New Roman" w:hAnsi="Times New Roman"/>
          <w:spacing w:val="36"/>
          <w:sz w:val="24"/>
          <w:szCs w:val="24"/>
          <w:lang w:val="en-US"/>
        </w:rPr>
        <w:t xml:space="preserve"> </w:t>
      </w:r>
      <w:r w:rsidRPr="00234391">
        <w:rPr>
          <w:rFonts w:ascii="Times New Roman" w:eastAsia="Times New Roman" w:hAnsi="Times New Roman"/>
          <w:sz w:val="24"/>
          <w:szCs w:val="24"/>
          <w:lang w:val="en-US"/>
        </w:rPr>
        <w:t>w</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kil p</w:t>
      </w:r>
      <w:r w:rsidRPr="00234391">
        <w:rPr>
          <w:rFonts w:ascii="Times New Roman" w:eastAsia="Times New Roman" w:hAnsi="Times New Roman"/>
          <w:spacing w:val="-1"/>
          <w:sz w:val="24"/>
          <w:szCs w:val="24"/>
          <w:lang w:val="en-US"/>
        </w:rPr>
        <w:t>re</w:t>
      </w:r>
      <w:r w:rsidRPr="00234391">
        <w:rPr>
          <w:rFonts w:ascii="Times New Roman" w:eastAsia="Times New Roman" w:hAnsi="Times New Roman"/>
          <w:sz w:val="24"/>
          <w:szCs w:val="24"/>
          <w:lang w:val="en-US"/>
        </w:rPr>
        <w:t>sid</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z w:val="24"/>
          <w:szCs w:val="24"/>
          <w:lang w:val="en-US"/>
        </w:rPr>
        <w:t>n, m</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z w:val="24"/>
          <w:szCs w:val="24"/>
          <w:lang w:val="en-US"/>
        </w:rPr>
        <w:t>n</w:t>
      </w:r>
      <w:r w:rsidRPr="00234391">
        <w:rPr>
          <w:rFonts w:ascii="Times New Roman" w:eastAsia="Times New Roman" w:hAnsi="Times New Roman"/>
          <w:spacing w:val="3"/>
          <w:sz w:val="24"/>
          <w:szCs w:val="24"/>
          <w:lang w:val="en-US"/>
        </w:rPr>
        <w:t>t</w:t>
      </w:r>
      <w:r w:rsidRPr="00234391">
        <w:rPr>
          <w:rFonts w:ascii="Times New Roman" w:eastAsia="Times New Roman" w:hAnsi="Times New Roman"/>
          <w:spacing w:val="-1"/>
          <w:sz w:val="24"/>
          <w:szCs w:val="24"/>
          <w:lang w:val="en-US"/>
        </w:rPr>
        <w:t>er</w:t>
      </w:r>
      <w:r w:rsidRPr="00234391">
        <w:rPr>
          <w:rFonts w:ascii="Times New Roman" w:eastAsia="Times New Roman" w:hAnsi="Times New Roman"/>
          <w:sz w:val="24"/>
          <w:szCs w:val="24"/>
          <w:lang w:val="en-US"/>
        </w:rPr>
        <w:t>i,</w:t>
      </w:r>
      <w:r w:rsidRPr="00234391">
        <w:rPr>
          <w:rFonts w:ascii="Times New Roman" w:eastAsia="Times New Roman" w:hAnsi="Times New Roman"/>
          <w:spacing w:val="2"/>
          <w:sz w:val="24"/>
          <w:szCs w:val="24"/>
          <w:lang w:val="en-US"/>
        </w:rPr>
        <w:t xml:space="preserve"> </w:t>
      </w:r>
      <w:r w:rsidRPr="00234391">
        <w:rPr>
          <w:rFonts w:ascii="Times New Roman" w:eastAsia="Times New Roman" w:hAnsi="Times New Roman"/>
          <w:spacing w:val="-2"/>
          <w:sz w:val="24"/>
          <w:szCs w:val="24"/>
          <w:lang w:val="en-US"/>
        </w:rPr>
        <w:t>g</w:t>
      </w:r>
      <w:r w:rsidRPr="00234391">
        <w:rPr>
          <w:rFonts w:ascii="Times New Roman" w:eastAsia="Times New Roman" w:hAnsi="Times New Roman"/>
          <w:sz w:val="24"/>
          <w:szCs w:val="24"/>
          <w:lang w:val="en-US"/>
        </w:rPr>
        <w:t>u</w:t>
      </w:r>
      <w:r w:rsidRPr="00234391">
        <w:rPr>
          <w:rFonts w:ascii="Times New Roman" w:eastAsia="Times New Roman" w:hAnsi="Times New Roman"/>
          <w:spacing w:val="2"/>
          <w:sz w:val="24"/>
          <w:szCs w:val="24"/>
          <w:lang w:val="en-US"/>
        </w:rPr>
        <w:t>b</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pacing w:val="2"/>
          <w:sz w:val="24"/>
          <w:szCs w:val="24"/>
          <w:lang w:val="en-US"/>
        </w:rPr>
        <w:t>r</w:t>
      </w:r>
      <w:r w:rsidRPr="00234391">
        <w:rPr>
          <w:rFonts w:ascii="Times New Roman" w:eastAsia="Times New Roman" w:hAnsi="Times New Roman"/>
          <w:sz w:val="24"/>
          <w:szCs w:val="24"/>
          <w:lang w:val="en-US"/>
        </w:rPr>
        <w:t>nu</w:t>
      </w:r>
      <w:r w:rsidRPr="00234391">
        <w:rPr>
          <w:rFonts w:ascii="Times New Roman" w:eastAsia="Times New Roman" w:hAnsi="Times New Roman"/>
          <w:spacing w:val="-1"/>
          <w:sz w:val="24"/>
          <w:szCs w:val="24"/>
          <w:lang w:val="en-US"/>
        </w:rPr>
        <w:t>r</w:t>
      </w:r>
      <w:r w:rsidRPr="00234391">
        <w:rPr>
          <w:rFonts w:ascii="Times New Roman" w:eastAsia="Times New Roman" w:hAnsi="Times New Roman"/>
          <w:sz w:val="24"/>
          <w:szCs w:val="24"/>
          <w:lang w:val="en-US"/>
        </w:rPr>
        <w:t>, w</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kil</w:t>
      </w:r>
      <w:r w:rsidRPr="00234391">
        <w:rPr>
          <w:rFonts w:ascii="Times New Roman" w:eastAsia="Times New Roman" w:hAnsi="Times New Roman"/>
          <w:spacing w:val="2"/>
          <w:sz w:val="24"/>
          <w:szCs w:val="24"/>
          <w:lang w:val="en-US"/>
        </w:rPr>
        <w:t xml:space="preserve"> </w:t>
      </w:r>
      <w:r w:rsidRPr="00234391">
        <w:rPr>
          <w:rFonts w:ascii="Times New Roman" w:eastAsia="Times New Roman" w:hAnsi="Times New Roman"/>
          <w:spacing w:val="-2"/>
          <w:sz w:val="24"/>
          <w:szCs w:val="24"/>
          <w:lang w:val="en-US"/>
        </w:rPr>
        <w:t>g</w:t>
      </w:r>
      <w:r w:rsidRPr="00234391">
        <w:rPr>
          <w:rFonts w:ascii="Times New Roman" w:eastAsia="Times New Roman" w:hAnsi="Times New Roman"/>
          <w:sz w:val="24"/>
          <w:szCs w:val="24"/>
          <w:lang w:val="en-US"/>
        </w:rPr>
        <w:t>u</w:t>
      </w:r>
      <w:r w:rsidRPr="00234391">
        <w:rPr>
          <w:rFonts w:ascii="Times New Roman" w:eastAsia="Times New Roman" w:hAnsi="Times New Roman"/>
          <w:spacing w:val="2"/>
          <w:sz w:val="24"/>
          <w:szCs w:val="24"/>
          <w:lang w:val="en-US"/>
        </w:rPr>
        <w:t>b</w:t>
      </w:r>
      <w:r w:rsidRPr="00234391">
        <w:rPr>
          <w:rFonts w:ascii="Times New Roman" w:eastAsia="Times New Roman" w:hAnsi="Times New Roman"/>
          <w:spacing w:val="-1"/>
          <w:sz w:val="24"/>
          <w:szCs w:val="24"/>
          <w:lang w:val="en-US"/>
        </w:rPr>
        <w:t>er</w:t>
      </w:r>
      <w:r w:rsidRPr="00234391">
        <w:rPr>
          <w:rFonts w:ascii="Times New Roman" w:eastAsia="Times New Roman" w:hAnsi="Times New Roman"/>
          <w:sz w:val="24"/>
          <w:szCs w:val="24"/>
          <w:lang w:val="en-US"/>
        </w:rPr>
        <w:t>nu</w:t>
      </w:r>
      <w:r w:rsidRPr="00234391">
        <w:rPr>
          <w:rFonts w:ascii="Times New Roman" w:eastAsia="Times New Roman" w:hAnsi="Times New Roman"/>
          <w:spacing w:val="-1"/>
          <w:sz w:val="24"/>
          <w:szCs w:val="24"/>
          <w:lang w:val="en-US"/>
        </w:rPr>
        <w:t>r</w:t>
      </w:r>
      <w:r w:rsidRPr="00234391">
        <w:rPr>
          <w:rFonts w:ascii="Times New Roman" w:eastAsia="Times New Roman" w:hAnsi="Times New Roman"/>
          <w:sz w:val="24"/>
          <w:szCs w:val="24"/>
          <w:lang w:val="en-US"/>
        </w:rPr>
        <w:t>,</w:t>
      </w:r>
      <w:r w:rsidRPr="00234391">
        <w:rPr>
          <w:rFonts w:ascii="Times New Roman" w:eastAsia="Times New Roman" w:hAnsi="Times New Roman"/>
          <w:spacing w:val="2"/>
          <w:sz w:val="24"/>
          <w:szCs w:val="24"/>
          <w:lang w:val="en-US"/>
        </w:rPr>
        <w:t xml:space="preserve"> </w:t>
      </w:r>
      <w:r w:rsidRPr="00234391">
        <w:rPr>
          <w:rFonts w:ascii="Times New Roman" w:eastAsia="Times New Roman" w:hAnsi="Times New Roman"/>
          <w:sz w:val="24"/>
          <w:szCs w:val="24"/>
          <w:lang w:val="en-US"/>
        </w:rPr>
        <w:t>bu</w:t>
      </w:r>
      <w:r w:rsidRPr="00234391">
        <w:rPr>
          <w:rFonts w:ascii="Times New Roman" w:eastAsia="Times New Roman" w:hAnsi="Times New Roman"/>
          <w:spacing w:val="2"/>
          <w:sz w:val="24"/>
          <w:szCs w:val="24"/>
          <w:lang w:val="en-US"/>
        </w:rPr>
        <w:t>p</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ti, w</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kil bup</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ti,</w:t>
      </w:r>
      <w:r w:rsidRPr="00234391">
        <w:rPr>
          <w:rFonts w:ascii="Times New Roman" w:eastAsia="Times New Roman" w:hAnsi="Times New Roman"/>
          <w:spacing w:val="1"/>
          <w:sz w:val="24"/>
          <w:szCs w:val="24"/>
          <w:lang w:val="en-US"/>
        </w:rPr>
        <w:t xml:space="preserve"> </w:t>
      </w:r>
      <w:r w:rsidRPr="00234391">
        <w:rPr>
          <w:rFonts w:ascii="Times New Roman" w:eastAsia="Times New Roman" w:hAnsi="Times New Roman"/>
          <w:sz w:val="24"/>
          <w:szCs w:val="24"/>
          <w:lang w:val="en-US"/>
        </w:rPr>
        <w:t>w</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likot</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w:t>
      </w:r>
      <w:r w:rsidRPr="00234391">
        <w:rPr>
          <w:rFonts w:ascii="Times New Roman" w:eastAsia="Times New Roman" w:hAnsi="Times New Roman"/>
          <w:spacing w:val="1"/>
          <w:sz w:val="24"/>
          <w:szCs w:val="24"/>
          <w:lang w:val="en-US"/>
        </w:rPr>
        <w:t xml:space="preserve"> </w:t>
      </w:r>
      <w:r w:rsidRPr="00234391">
        <w:rPr>
          <w:rFonts w:ascii="Times New Roman" w:eastAsia="Times New Roman" w:hAnsi="Times New Roman"/>
          <w:sz w:val="24"/>
          <w:szCs w:val="24"/>
          <w:lang w:val="en-US"/>
        </w:rPr>
        <w:t>d</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n</w:t>
      </w:r>
      <w:r w:rsidRPr="00234391">
        <w:rPr>
          <w:rFonts w:ascii="Times New Roman" w:eastAsia="Times New Roman" w:hAnsi="Times New Roman"/>
          <w:spacing w:val="6"/>
          <w:sz w:val="24"/>
          <w:szCs w:val="24"/>
          <w:lang w:val="en-US"/>
        </w:rPr>
        <w:t xml:space="preserve"> </w:t>
      </w:r>
      <w:r w:rsidRPr="00234391">
        <w:rPr>
          <w:rFonts w:ascii="Times New Roman" w:eastAsia="Times New Roman" w:hAnsi="Times New Roman"/>
          <w:sz w:val="24"/>
          <w:szCs w:val="24"/>
          <w:lang w:val="en-US"/>
        </w:rPr>
        <w:t>w</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kil</w:t>
      </w:r>
      <w:r w:rsidRPr="00234391">
        <w:rPr>
          <w:rFonts w:ascii="Times New Roman" w:eastAsia="Times New Roman" w:hAnsi="Times New Roman"/>
          <w:spacing w:val="2"/>
          <w:sz w:val="24"/>
          <w:szCs w:val="24"/>
          <w:lang w:val="en-US"/>
        </w:rPr>
        <w:t xml:space="preserve"> </w:t>
      </w:r>
      <w:r w:rsidRPr="00234391">
        <w:rPr>
          <w:rFonts w:ascii="Times New Roman" w:eastAsia="Times New Roman" w:hAnsi="Times New Roman"/>
          <w:sz w:val="24"/>
          <w:szCs w:val="24"/>
          <w:lang w:val="en-US"/>
        </w:rPr>
        <w:t>w</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 xml:space="preserve">likota </w:t>
      </w:r>
      <w:r w:rsidRPr="00234391">
        <w:rPr>
          <w:rFonts w:ascii="Times New Roman" w:eastAsia="Times New Roman" w:hAnsi="Times New Roman"/>
          <w:spacing w:val="2"/>
          <w:sz w:val="24"/>
          <w:szCs w:val="24"/>
          <w:lang w:val="en-US"/>
        </w:rPr>
        <w:t>h</w:t>
      </w:r>
      <w:r w:rsidRPr="00234391">
        <w:rPr>
          <w:rFonts w:ascii="Times New Roman" w:eastAsia="Times New Roman" w:hAnsi="Times New Roman"/>
          <w:spacing w:val="-1"/>
          <w:sz w:val="24"/>
          <w:szCs w:val="24"/>
          <w:lang w:val="en-US"/>
        </w:rPr>
        <w:t>ar</w:t>
      </w:r>
      <w:r w:rsidRPr="00234391">
        <w:rPr>
          <w:rFonts w:ascii="Times New Roman" w:eastAsia="Times New Roman" w:hAnsi="Times New Roman"/>
          <w:sz w:val="24"/>
          <w:szCs w:val="24"/>
          <w:lang w:val="en-US"/>
        </w:rPr>
        <w:t>us</w:t>
      </w:r>
      <w:r w:rsidRPr="00234391">
        <w:rPr>
          <w:rFonts w:ascii="Times New Roman" w:eastAsia="Times New Roman" w:hAnsi="Times New Roman"/>
          <w:spacing w:val="4"/>
          <w:sz w:val="24"/>
          <w:szCs w:val="24"/>
          <w:lang w:val="en-US"/>
        </w:rPr>
        <w:t xml:space="preserve"> </w:t>
      </w:r>
      <w:r w:rsidRPr="00234391">
        <w:rPr>
          <w:rFonts w:ascii="Times New Roman" w:eastAsia="Times New Roman" w:hAnsi="Times New Roman"/>
          <w:sz w:val="24"/>
          <w:szCs w:val="24"/>
          <w:lang w:val="en-US"/>
        </w:rPr>
        <w:t>m</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z w:val="24"/>
          <w:szCs w:val="24"/>
          <w:lang w:val="en-US"/>
        </w:rPr>
        <w:t>m</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z w:val="24"/>
          <w:szCs w:val="24"/>
          <w:lang w:val="en-US"/>
        </w:rPr>
        <w:t>nuhi k</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z w:val="24"/>
          <w:szCs w:val="24"/>
          <w:lang w:val="en-US"/>
        </w:rPr>
        <w:t>t</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z w:val="24"/>
          <w:szCs w:val="24"/>
          <w:lang w:val="en-US"/>
        </w:rPr>
        <w:t>ntu</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n:</w:t>
      </w:r>
    </w:p>
    <w:p w:rsidR="00E06169" w:rsidRPr="00234391" w:rsidRDefault="00E06169" w:rsidP="00E06169">
      <w:pPr>
        <w:widowControl w:val="0"/>
        <w:autoSpaceDE w:val="0"/>
        <w:autoSpaceDN w:val="0"/>
        <w:adjustRightInd w:val="0"/>
        <w:spacing w:after="0" w:line="240" w:lineRule="auto"/>
        <w:ind w:left="993" w:right="80" w:hanging="425"/>
        <w:jc w:val="both"/>
        <w:rPr>
          <w:rFonts w:ascii="Times New Roman" w:eastAsia="Times New Roman" w:hAnsi="Times New Roman"/>
          <w:sz w:val="24"/>
          <w:szCs w:val="24"/>
          <w:lang w:val="en-US"/>
        </w:rPr>
      </w:pP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 tid</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k</w:t>
      </w:r>
      <w:r w:rsidRPr="00234391">
        <w:rPr>
          <w:rFonts w:ascii="Times New Roman" w:eastAsia="Times New Roman" w:hAnsi="Times New Roman"/>
          <w:spacing w:val="20"/>
          <w:sz w:val="24"/>
          <w:szCs w:val="24"/>
          <w:lang w:val="en-US"/>
        </w:rPr>
        <w:t xml:space="preserve"> </w:t>
      </w:r>
      <w:r w:rsidRPr="00234391">
        <w:rPr>
          <w:rFonts w:ascii="Times New Roman" w:eastAsia="Times New Roman" w:hAnsi="Times New Roman"/>
          <w:sz w:val="24"/>
          <w:szCs w:val="24"/>
          <w:lang w:val="en-US"/>
        </w:rPr>
        <w:t>m</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z w:val="24"/>
          <w:szCs w:val="24"/>
          <w:lang w:val="en-US"/>
        </w:rPr>
        <w:t>ng</w:t>
      </w:r>
      <w:r w:rsidRPr="00234391">
        <w:rPr>
          <w:rFonts w:ascii="Times New Roman" w:eastAsia="Times New Roman" w:hAnsi="Times New Roman"/>
          <w:spacing w:val="-2"/>
          <w:sz w:val="24"/>
          <w:szCs w:val="24"/>
          <w:lang w:val="en-US"/>
        </w:rPr>
        <w:t>g</w:t>
      </w:r>
      <w:r w:rsidRPr="00234391">
        <w:rPr>
          <w:rFonts w:ascii="Times New Roman" w:eastAsia="Times New Roman" w:hAnsi="Times New Roman"/>
          <w:sz w:val="24"/>
          <w:szCs w:val="24"/>
          <w:lang w:val="en-US"/>
        </w:rPr>
        <w:t>un</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pacing w:val="2"/>
          <w:sz w:val="24"/>
          <w:szCs w:val="24"/>
          <w:lang w:val="en-US"/>
        </w:rPr>
        <w:t>k</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n</w:t>
      </w:r>
      <w:r w:rsidRPr="00234391">
        <w:rPr>
          <w:rFonts w:ascii="Times New Roman" w:eastAsia="Times New Roman" w:hAnsi="Times New Roman"/>
          <w:spacing w:val="20"/>
          <w:sz w:val="24"/>
          <w:szCs w:val="24"/>
          <w:lang w:val="en-US"/>
        </w:rPr>
        <w:t xml:space="preserve"> </w:t>
      </w:r>
      <w:r w:rsidRPr="00234391">
        <w:rPr>
          <w:rFonts w:ascii="Times New Roman" w:eastAsia="Times New Roman" w:hAnsi="Times New Roman"/>
          <w:spacing w:val="-1"/>
          <w:sz w:val="24"/>
          <w:szCs w:val="24"/>
          <w:lang w:val="en-US"/>
        </w:rPr>
        <w:t>f</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silit</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s</w:t>
      </w:r>
      <w:r w:rsidRPr="00234391">
        <w:rPr>
          <w:rFonts w:ascii="Times New Roman" w:eastAsia="Times New Roman" w:hAnsi="Times New Roman"/>
          <w:spacing w:val="23"/>
          <w:sz w:val="24"/>
          <w:szCs w:val="24"/>
          <w:lang w:val="en-US"/>
        </w:rPr>
        <w:t xml:space="preserve"> </w:t>
      </w:r>
      <w:r w:rsidRPr="00234391">
        <w:rPr>
          <w:rFonts w:ascii="Times New Roman" w:eastAsia="Times New Roman" w:hAnsi="Times New Roman"/>
          <w:spacing w:val="-5"/>
          <w:sz w:val="24"/>
          <w:szCs w:val="24"/>
          <w:lang w:val="en-US"/>
        </w:rPr>
        <w:t>y</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pacing w:val="2"/>
          <w:sz w:val="24"/>
          <w:szCs w:val="24"/>
          <w:lang w:val="en-US"/>
        </w:rPr>
        <w:t>n</w:t>
      </w:r>
      <w:r w:rsidRPr="00234391">
        <w:rPr>
          <w:rFonts w:ascii="Times New Roman" w:eastAsia="Times New Roman" w:hAnsi="Times New Roman"/>
          <w:sz w:val="24"/>
          <w:szCs w:val="24"/>
          <w:lang w:val="en-US"/>
        </w:rPr>
        <w:t>g</w:t>
      </w:r>
      <w:r w:rsidRPr="00234391">
        <w:rPr>
          <w:rFonts w:ascii="Times New Roman" w:eastAsia="Times New Roman" w:hAnsi="Times New Roman"/>
          <w:spacing w:val="18"/>
          <w:sz w:val="24"/>
          <w:szCs w:val="24"/>
          <w:lang w:val="en-US"/>
        </w:rPr>
        <w:t xml:space="preserve"> </w:t>
      </w:r>
      <w:r w:rsidRPr="00234391">
        <w:rPr>
          <w:rFonts w:ascii="Times New Roman" w:eastAsia="Times New Roman" w:hAnsi="Times New Roman"/>
          <w:sz w:val="24"/>
          <w:szCs w:val="24"/>
          <w:lang w:val="en-US"/>
        </w:rPr>
        <w:t>t</w:t>
      </w:r>
      <w:r w:rsidRPr="00234391">
        <w:rPr>
          <w:rFonts w:ascii="Times New Roman" w:eastAsia="Times New Roman" w:hAnsi="Times New Roman"/>
          <w:spacing w:val="-1"/>
          <w:sz w:val="24"/>
          <w:szCs w:val="24"/>
          <w:lang w:val="en-US"/>
        </w:rPr>
        <w:t>er</w:t>
      </w:r>
      <w:r w:rsidRPr="00234391">
        <w:rPr>
          <w:rFonts w:ascii="Times New Roman" w:eastAsia="Times New Roman" w:hAnsi="Times New Roman"/>
          <w:sz w:val="24"/>
          <w:szCs w:val="24"/>
          <w:lang w:val="en-US"/>
        </w:rPr>
        <w:t>k</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it</w:t>
      </w:r>
      <w:r w:rsidRPr="00234391">
        <w:rPr>
          <w:rFonts w:ascii="Times New Roman" w:eastAsia="Times New Roman" w:hAnsi="Times New Roman"/>
          <w:spacing w:val="20"/>
          <w:sz w:val="24"/>
          <w:szCs w:val="24"/>
          <w:lang w:val="en-US"/>
        </w:rPr>
        <w:t xml:space="preserve"> </w:t>
      </w:r>
      <w:r w:rsidRPr="00234391">
        <w:rPr>
          <w:rFonts w:ascii="Times New Roman" w:eastAsia="Times New Roman" w:hAnsi="Times New Roman"/>
          <w:sz w:val="24"/>
          <w:szCs w:val="24"/>
          <w:lang w:val="en-US"/>
        </w:rPr>
        <w:t>d</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z w:val="24"/>
          <w:szCs w:val="24"/>
          <w:lang w:val="en-US"/>
        </w:rPr>
        <w:t>n</w:t>
      </w:r>
      <w:r w:rsidRPr="00234391">
        <w:rPr>
          <w:rFonts w:ascii="Times New Roman" w:eastAsia="Times New Roman" w:hAnsi="Times New Roman"/>
          <w:spacing w:val="-2"/>
          <w:sz w:val="24"/>
          <w:szCs w:val="24"/>
          <w:lang w:val="en-US"/>
        </w:rPr>
        <w:t>g</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n j</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b</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t</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n</w:t>
      </w:r>
      <w:r w:rsidRPr="00234391">
        <w:rPr>
          <w:rFonts w:ascii="Times New Roman" w:eastAsia="Times New Roman" w:hAnsi="Times New Roman"/>
          <w:spacing w:val="5"/>
          <w:sz w:val="24"/>
          <w:szCs w:val="24"/>
          <w:lang w:val="en-US"/>
        </w:rPr>
        <w:t>n</w:t>
      </w:r>
      <w:r w:rsidRPr="00234391">
        <w:rPr>
          <w:rFonts w:ascii="Times New Roman" w:eastAsia="Times New Roman" w:hAnsi="Times New Roman"/>
          <w:spacing w:val="-5"/>
          <w:sz w:val="24"/>
          <w:szCs w:val="24"/>
          <w:lang w:val="en-US"/>
        </w:rPr>
        <w:t>y</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 xml:space="preserve">, </w:t>
      </w:r>
      <w:r w:rsidRPr="00234391">
        <w:rPr>
          <w:rFonts w:ascii="Times New Roman" w:eastAsia="Times New Roman" w:hAnsi="Times New Roman"/>
          <w:spacing w:val="2"/>
          <w:sz w:val="24"/>
          <w:szCs w:val="24"/>
          <w:lang w:val="en-US"/>
        </w:rPr>
        <w:t>k</w:t>
      </w:r>
      <w:r w:rsidRPr="00234391">
        <w:rPr>
          <w:rFonts w:ascii="Times New Roman" w:eastAsia="Times New Roman" w:hAnsi="Times New Roman"/>
          <w:spacing w:val="-1"/>
          <w:sz w:val="24"/>
          <w:szCs w:val="24"/>
          <w:lang w:val="en-US"/>
        </w:rPr>
        <w:t>ec</w:t>
      </w:r>
      <w:r w:rsidRPr="00234391">
        <w:rPr>
          <w:rFonts w:ascii="Times New Roman" w:eastAsia="Times New Roman" w:hAnsi="Times New Roman"/>
          <w:sz w:val="24"/>
          <w:szCs w:val="24"/>
          <w:lang w:val="en-US"/>
        </w:rPr>
        <w:t>u</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 xml:space="preserve">li </w:t>
      </w:r>
      <w:r w:rsidRPr="00234391">
        <w:rPr>
          <w:rFonts w:ascii="Times New Roman" w:eastAsia="Times New Roman" w:hAnsi="Times New Roman"/>
          <w:spacing w:val="2"/>
          <w:sz w:val="24"/>
          <w:szCs w:val="24"/>
          <w:lang w:val="en-US"/>
        </w:rPr>
        <w:t>f</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s</w:t>
      </w:r>
      <w:r w:rsidRPr="00234391">
        <w:rPr>
          <w:rFonts w:ascii="Times New Roman" w:eastAsia="Times New Roman" w:hAnsi="Times New Roman"/>
          <w:spacing w:val="1"/>
          <w:sz w:val="24"/>
          <w:szCs w:val="24"/>
          <w:lang w:val="en-US"/>
        </w:rPr>
        <w:t>i</w:t>
      </w:r>
      <w:r w:rsidRPr="00234391">
        <w:rPr>
          <w:rFonts w:ascii="Times New Roman" w:eastAsia="Times New Roman" w:hAnsi="Times New Roman"/>
          <w:sz w:val="24"/>
          <w:szCs w:val="24"/>
          <w:lang w:val="en-US"/>
        </w:rPr>
        <w:t>lit</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s p</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pacing w:val="2"/>
          <w:sz w:val="24"/>
          <w:szCs w:val="24"/>
          <w:lang w:val="en-US"/>
        </w:rPr>
        <w:t>n</w:t>
      </w:r>
      <w:r w:rsidRPr="00234391">
        <w:rPr>
          <w:rFonts w:ascii="Times New Roman" w:eastAsia="Times New Roman" w:hAnsi="Times New Roman"/>
          <w:spacing w:val="-2"/>
          <w:sz w:val="24"/>
          <w:szCs w:val="24"/>
          <w:lang w:val="en-US"/>
        </w:rPr>
        <w:t>g</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m</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pacing w:val="2"/>
          <w:sz w:val="24"/>
          <w:szCs w:val="24"/>
          <w:lang w:val="en-US"/>
        </w:rPr>
        <w:t>n</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n b</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pacing w:val="-2"/>
          <w:sz w:val="24"/>
          <w:szCs w:val="24"/>
          <w:lang w:val="en-US"/>
        </w:rPr>
        <w:t>g</w:t>
      </w:r>
      <w:r w:rsidRPr="00234391">
        <w:rPr>
          <w:rFonts w:ascii="Times New Roman" w:eastAsia="Times New Roman" w:hAnsi="Times New Roman"/>
          <w:sz w:val="24"/>
          <w:szCs w:val="24"/>
          <w:lang w:val="en-US"/>
        </w:rPr>
        <w:t>i p</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pacing w:val="3"/>
          <w:sz w:val="24"/>
          <w:szCs w:val="24"/>
          <w:lang w:val="en-US"/>
        </w:rPr>
        <w:t>j</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b</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t n</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z w:val="24"/>
          <w:szCs w:val="24"/>
          <w:lang w:val="en-US"/>
        </w:rPr>
        <w:t>g</w:t>
      </w:r>
      <w:r w:rsidRPr="00234391">
        <w:rPr>
          <w:rFonts w:ascii="Times New Roman" w:eastAsia="Times New Roman" w:hAnsi="Times New Roman"/>
          <w:spacing w:val="-1"/>
          <w:sz w:val="24"/>
          <w:szCs w:val="24"/>
          <w:lang w:val="en-US"/>
        </w:rPr>
        <w:t>ar</w:t>
      </w:r>
      <w:r w:rsidRPr="00234391">
        <w:rPr>
          <w:rFonts w:ascii="Times New Roman" w:eastAsia="Times New Roman" w:hAnsi="Times New Roman"/>
          <w:sz w:val="24"/>
          <w:szCs w:val="24"/>
          <w:lang w:val="en-US"/>
        </w:rPr>
        <w:t>a  s</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pacing w:val="2"/>
          <w:sz w:val="24"/>
          <w:szCs w:val="24"/>
          <w:lang w:val="en-US"/>
        </w:rPr>
        <w:t>b</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pacing w:val="-2"/>
          <w:sz w:val="24"/>
          <w:szCs w:val="24"/>
          <w:lang w:val="en-US"/>
        </w:rPr>
        <w:t>g</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im</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pacing w:val="2"/>
          <w:sz w:val="24"/>
          <w:szCs w:val="24"/>
          <w:lang w:val="en-US"/>
        </w:rPr>
        <w:t>n</w:t>
      </w:r>
      <w:r w:rsidRPr="00234391">
        <w:rPr>
          <w:rFonts w:ascii="Times New Roman" w:eastAsia="Times New Roman" w:hAnsi="Times New Roman"/>
          <w:sz w:val="24"/>
          <w:szCs w:val="24"/>
          <w:lang w:val="en-US"/>
        </w:rPr>
        <w:t xml:space="preserve">a </w:t>
      </w:r>
      <w:r w:rsidRPr="00234391">
        <w:rPr>
          <w:rFonts w:ascii="Times New Roman" w:eastAsia="Times New Roman" w:hAnsi="Times New Roman"/>
          <w:spacing w:val="2"/>
          <w:sz w:val="24"/>
          <w:szCs w:val="24"/>
          <w:lang w:val="en-US"/>
        </w:rPr>
        <w:t xml:space="preserve"> </w:t>
      </w:r>
      <w:r w:rsidRPr="00234391">
        <w:rPr>
          <w:rFonts w:ascii="Times New Roman" w:eastAsia="Times New Roman" w:hAnsi="Times New Roman"/>
          <w:sz w:val="24"/>
          <w:szCs w:val="24"/>
          <w:lang w:val="en-US"/>
        </w:rPr>
        <w:t>di</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tur  d</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l</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 xml:space="preserve">m </w:t>
      </w:r>
      <w:r w:rsidRPr="00234391">
        <w:rPr>
          <w:rFonts w:ascii="Times New Roman" w:eastAsia="Times New Roman" w:hAnsi="Times New Roman"/>
          <w:spacing w:val="1"/>
          <w:sz w:val="24"/>
          <w:szCs w:val="24"/>
          <w:lang w:val="en-US"/>
        </w:rPr>
        <w:t xml:space="preserve"> </w:t>
      </w:r>
      <w:r w:rsidRPr="00234391">
        <w:rPr>
          <w:rFonts w:ascii="Times New Roman" w:eastAsia="Times New Roman" w:hAnsi="Times New Roman"/>
          <w:sz w:val="24"/>
          <w:szCs w:val="24"/>
          <w:lang w:val="en-US"/>
        </w:rPr>
        <w:t>p</w:t>
      </w:r>
      <w:r w:rsidRPr="00234391">
        <w:rPr>
          <w:rFonts w:ascii="Times New Roman" w:eastAsia="Times New Roman" w:hAnsi="Times New Roman"/>
          <w:spacing w:val="-1"/>
          <w:sz w:val="24"/>
          <w:szCs w:val="24"/>
          <w:lang w:val="en-US"/>
        </w:rPr>
        <w:t>era</w:t>
      </w:r>
      <w:r w:rsidRPr="00234391">
        <w:rPr>
          <w:rFonts w:ascii="Times New Roman" w:eastAsia="Times New Roman" w:hAnsi="Times New Roman"/>
          <w:sz w:val="24"/>
          <w:szCs w:val="24"/>
          <w:lang w:val="en-US"/>
        </w:rPr>
        <w:t>tu</w:t>
      </w:r>
      <w:r w:rsidRPr="00234391">
        <w:rPr>
          <w:rFonts w:ascii="Times New Roman" w:eastAsia="Times New Roman" w:hAnsi="Times New Roman"/>
          <w:spacing w:val="-1"/>
          <w:sz w:val="24"/>
          <w:szCs w:val="24"/>
          <w:lang w:val="en-US"/>
        </w:rPr>
        <w:t>ra</w:t>
      </w:r>
      <w:r w:rsidRPr="00234391">
        <w:rPr>
          <w:rFonts w:ascii="Times New Roman" w:eastAsia="Times New Roman" w:hAnsi="Times New Roman"/>
          <w:sz w:val="24"/>
          <w:szCs w:val="24"/>
          <w:lang w:val="en-US"/>
        </w:rPr>
        <w:t>n p</w:t>
      </w:r>
      <w:r w:rsidRPr="00234391">
        <w:rPr>
          <w:rFonts w:ascii="Times New Roman" w:eastAsia="Times New Roman" w:hAnsi="Times New Roman"/>
          <w:spacing w:val="-1"/>
          <w:sz w:val="24"/>
          <w:szCs w:val="24"/>
          <w:lang w:val="en-US"/>
        </w:rPr>
        <w:t>er</w:t>
      </w:r>
      <w:r w:rsidRPr="00234391">
        <w:rPr>
          <w:rFonts w:ascii="Times New Roman" w:eastAsia="Times New Roman" w:hAnsi="Times New Roman"/>
          <w:sz w:val="24"/>
          <w:szCs w:val="24"/>
          <w:lang w:val="en-US"/>
        </w:rPr>
        <w:t>und</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pacing w:val="2"/>
          <w:sz w:val="24"/>
          <w:szCs w:val="24"/>
          <w:lang w:val="en-US"/>
        </w:rPr>
        <w:t>n</w:t>
      </w:r>
      <w:r w:rsidRPr="00234391">
        <w:rPr>
          <w:rFonts w:ascii="Times New Roman" w:eastAsia="Times New Roman" w:hAnsi="Times New Roman"/>
          <w:spacing w:val="-2"/>
          <w:sz w:val="24"/>
          <w:szCs w:val="24"/>
          <w:lang w:val="en-US"/>
        </w:rPr>
        <w:t>g</w:t>
      </w:r>
      <w:r w:rsidRPr="00234391">
        <w:rPr>
          <w:rFonts w:ascii="Times New Roman" w:eastAsia="Times New Roman" w:hAnsi="Times New Roman"/>
          <w:spacing w:val="-1"/>
          <w:sz w:val="24"/>
          <w:szCs w:val="24"/>
          <w:lang w:val="en-US"/>
        </w:rPr>
        <w:t>-</w:t>
      </w:r>
      <w:r w:rsidRPr="00234391">
        <w:rPr>
          <w:rFonts w:ascii="Times New Roman" w:eastAsia="Times New Roman" w:hAnsi="Times New Roman"/>
          <w:sz w:val="24"/>
          <w:szCs w:val="24"/>
          <w:lang w:val="en-US"/>
        </w:rPr>
        <w:t>un</w:t>
      </w:r>
      <w:r w:rsidRPr="00234391">
        <w:rPr>
          <w:rFonts w:ascii="Times New Roman" w:eastAsia="Times New Roman" w:hAnsi="Times New Roman"/>
          <w:spacing w:val="2"/>
          <w:sz w:val="24"/>
          <w:szCs w:val="24"/>
          <w:lang w:val="en-US"/>
        </w:rPr>
        <w:t>d</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pacing w:val="2"/>
          <w:sz w:val="24"/>
          <w:szCs w:val="24"/>
          <w:lang w:val="en-US"/>
        </w:rPr>
        <w:t>n</w:t>
      </w:r>
      <w:r w:rsidRPr="00234391">
        <w:rPr>
          <w:rFonts w:ascii="Times New Roman" w:eastAsia="Times New Roman" w:hAnsi="Times New Roman"/>
          <w:spacing w:val="-2"/>
          <w:sz w:val="24"/>
          <w:szCs w:val="24"/>
          <w:lang w:val="en-US"/>
        </w:rPr>
        <w:t>g</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n; d</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n</w:t>
      </w:r>
    </w:p>
    <w:p w:rsidR="00E06169" w:rsidRPr="00234391" w:rsidRDefault="00E06169" w:rsidP="00E06169">
      <w:pPr>
        <w:widowControl w:val="0"/>
        <w:autoSpaceDE w:val="0"/>
        <w:autoSpaceDN w:val="0"/>
        <w:adjustRightInd w:val="0"/>
        <w:spacing w:after="0" w:line="240" w:lineRule="auto"/>
        <w:ind w:left="993" w:right="1401" w:hanging="425"/>
        <w:rPr>
          <w:rFonts w:ascii="Times New Roman" w:eastAsia="Times New Roman" w:hAnsi="Times New Roman"/>
          <w:sz w:val="24"/>
          <w:szCs w:val="24"/>
          <w:lang w:val="en-US"/>
        </w:rPr>
      </w:pPr>
      <w:r w:rsidRPr="00234391">
        <w:rPr>
          <w:rFonts w:ascii="Times New Roman" w:eastAsia="Times New Roman" w:hAnsi="Times New Roman"/>
          <w:spacing w:val="-1"/>
          <w:sz w:val="24"/>
          <w:szCs w:val="24"/>
          <w:lang w:val="en-US"/>
        </w:rPr>
        <w:t>(</w:t>
      </w:r>
      <w:r w:rsidRPr="00234391">
        <w:rPr>
          <w:rFonts w:ascii="Times New Roman" w:eastAsia="Times New Roman" w:hAnsi="Times New Roman"/>
          <w:sz w:val="24"/>
          <w:szCs w:val="24"/>
          <w:lang w:val="en-US"/>
        </w:rPr>
        <w:t xml:space="preserve">b) </w:t>
      </w:r>
      <w:r w:rsidRPr="00234391">
        <w:rPr>
          <w:rFonts w:ascii="Times New Roman" w:eastAsia="Times New Roman" w:hAnsi="Times New Roman"/>
          <w:spacing w:val="26"/>
          <w:sz w:val="24"/>
          <w:szCs w:val="24"/>
          <w:lang w:val="en-US"/>
        </w:rPr>
        <w:t xml:space="preserve"> </w:t>
      </w:r>
      <w:r w:rsidRPr="00234391">
        <w:rPr>
          <w:rFonts w:ascii="Times New Roman" w:eastAsia="Times New Roman" w:hAnsi="Times New Roman"/>
          <w:sz w:val="24"/>
          <w:szCs w:val="24"/>
          <w:lang w:val="en-US"/>
        </w:rPr>
        <w:t>m</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z w:val="24"/>
          <w:szCs w:val="24"/>
          <w:lang w:val="en-US"/>
        </w:rPr>
        <w:t>nj</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l</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 xml:space="preserve">ni </w:t>
      </w:r>
      <w:r w:rsidRPr="00234391">
        <w:rPr>
          <w:rFonts w:ascii="Times New Roman" w:eastAsia="Times New Roman" w:hAnsi="Times New Roman"/>
          <w:spacing w:val="-1"/>
          <w:sz w:val="24"/>
          <w:szCs w:val="24"/>
          <w:lang w:val="en-US"/>
        </w:rPr>
        <w:t>c</w:t>
      </w:r>
      <w:r w:rsidRPr="00234391">
        <w:rPr>
          <w:rFonts w:ascii="Times New Roman" w:eastAsia="Times New Roman" w:hAnsi="Times New Roman"/>
          <w:sz w:val="24"/>
          <w:szCs w:val="24"/>
          <w:lang w:val="en-US"/>
        </w:rPr>
        <w:t>uti dilu</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r</w:t>
      </w:r>
      <w:r w:rsidRPr="00234391">
        <w:rPr>
          <w:rFonts w:ascii="Times New Roman" w:eastAsia="Times New Roman" w:hAnsi="Times New Roman"/>
          <w:spacing w:val="-1"/>
          <w:sz w:val="24"/>
          <w:szCs w:val="24"/>
          <w:lang w:val="en-US"/>
        </w:rPr>
        <w:t xml:space="preserve"> </w:t>
      </w:r>
      <w:r w:rsidRPr="00234391">
        <w:rPr>
          <w:rFonts w:ascii="Times New Roman" w:eastAsia="Times New Roman" w:hAnsi="Times New Roman"/>
          <w:sz w:val="24"/>
          <w:szCs w:val="24"/>
          <w:lang w:val="en-US"/>
        </w:rPr>
        <w:t>t</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pacing w:val="2"/>
          <w:sz w:val="24"/>
          <w:szCs w:val="24"/>
          <w:lang w:val="en-US"/>
        </w:rPr>
        <w:t>n</w:t>
      </w:r>
      <w:r w:rsidRPr="00234391">
        <w:rPr>
          <w:rFonts w:ascii="Times New Roman" w:eastAsia="Times New Roman" w:hAnsi="Times New Roman"/>
          <w:sz w:val="24"/>
          <w:szCs w:val="24"/>
          <w:lang w:val="en-US"/>
        </w:rPr>
        <w:t>g</w:t>
      </w:r>
      <w:r w:rsidRPr="00234391">
        <w:rPr>
          <w:rFonts w:ascii="Times New Roman" w:eastAsia="Times New Roman" w:hAnsi="Times New Roman"/>
          <w:spacing w:val="-2"/>
          <w:sz w:val="24"/>
          <w:szCs w:val="24"/>
          <w:lang w:val="en-US"/>
        </w:rPr>
        <w:t>g</w:t>
      </w:r>
      <w:r w:rsidRPr="00234391">
        <w:rPr>
          <w:rFonts w:ascii="Times New Roman" w:eastAsia="Times New Roman" w:hAnsi="Times New Roman"/>
          <w:sz w:val="24"/>
          <w:szCs w:val="24"/>
          <w:lang w:val="en-US"/>
        </w:rPr>
        <w:t>u</w:t>
      </w:r>
      <w:r w:rsidRPr="00234391">
        <w:rPr>
          <w:rFonts w:ascii="Times New Roman" w:eastAsia="Times New Roman" w:hAnsi="Times New Roman"/>
          <w:spacing w:val="2"/>
          <w:sz w:val="24"/>
          <w:szCs w:val="24"/>
          <w:lang w:val="en-US"/>
        </w:rPr>
        <w:t>n</w:t>
      </w:r>
      <w:r w:rsidRPr="00234391">
        <w:rPr>
          <w:rFonts w:ascii="Times New Roman" w:eastAsia="Times New Roman" w:hAnsi="Times New Roman"/>
          <w:spacing w:val="-2"/>
          <w:sz w:val="24"/>
          <w:szCs w:val="24"/>
          <w:lang w:val="en-US"/>
        </w:rPr>
        <w:t>g</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 xml:space="preserve">n </w:t>
      </w:r>
      <w:r w:rsidRPr="00234391">
        <w:rPr>
          <w:rFonts w:ascii="Times New Roman" w:eastAsia="Times New Roman" w:hAnsi="Times New Roman"/>
          <w:spacing w:val="2"/>
          <w:sz w:val="24"/>
          <w:szCs w:val="24"/>
          <w:lang w:val="en-US"/>
        </w:rPr>
        <w:t>n</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pacing w:val="-2"/>
          <w:sz w:val="24"/>
          <w:szCs w:val="24"/>
          <w:lang w:val="en-US"/>
        </w:rPr>
        <w:t>g</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pacing w:val="-1"/>
          <w:sz w:val="24"/>
          <w:szCs w:val="24"/>
          <w:lang w:val="en-US"/>
        </w:rPr>
        <w:t>ra</w:t>
      </w:r>
      <w:r w:rsidRPr="00234391">
        <w:rPr>
          <w:rFonts w:ascii="Times New Roman" w:eastAsia="Times New Roman" w:hAnsi="Times New Roman"/>
          <w:sz w:val="24"/>
          <w:szCs w:val="24"/>
          <w:lang w:val="en-US"/>
        </w:rPr>
        <w:t>.</w:t>
      </w:r>
    </w:p>
    <w:p w:rsidR="00E06169" w:rsidRPr="00234391" w:rsidRDefault="00E06169" w:rsidP="00E06169">
      <w:pPr>
        <w:widowControl w:val="0"/>
        <w:autoSpaceDE w:val="0"/>
        <w:autoSpaceDN w:val="0"/>
        <w:adjustRightInd w:val="0"/>
        <w:spacing w:after="0" w:line="240" w:lineRule="auto"/>
        <w:ind w:left="567" w:right="77" w:hanging="425"/>
        <w:jc w:val="both"/>
        <w:rPr>
          <w:rFonts w:ascii="Times New Roman" w:eastAsia="Times New Roman" w:hAnsi="Times New Roman"/>
          <w:sz w:val="24"/>
          <w:szCs w:val="24"/>
          <w:lang w:val="en-US"/>
        </w:rPr>
      </w:pPr>
      <w:r w:rsidRPr="00234391">
        <w:rPr>
          <w:rFonts w:ascii="Times New Roman" w:eastAsia="Times New Roman" w:hAnsi="Times New Roman"/>
          <w:spacing w:val="-1"/>
          <w:sz w:val="24"/>
          <w:szCs w:val="24"/>
          <w:lang w:val="en-US"/>
        </w:rPr>
        <w:t>(</w:t>
      </w:r>
      <w:r w:rsidRPr="00234391">
        <w:rPr>
          <w:rFonts w:ascii="Times New Roman" w:eastAsia="Times New Roman" w:hAnsi="Times New Roman"/>
          <w:sz w:val="24"/>
          <w:szCs w:val="24"/>
          <w:lang w:val="en-US"/>
        </w:rPr>
        <w:t>2)</w:t>
      </w:r>
      <w:r w:rsidRPr="00234391">
        <w:rPr>
          <w:rFonts w:ascii="Times New Roman" w:eastAsia="Times New Roman" w:hAnsi="Times New Roman"/>
          <w:spacing w:val="-22"/>
          <w:sz w:val="24"/>
          <w:szCs w:val="24"/>
          <w:lang w:val="en-US"/>
        </w:rPr>
        <w:t xml:space="preserve"> </w:t>
      </w:r>
      <w:r w:rsidRPr="00234391">
        <w:rPr>
          <w:rFonts w:ascii="Times New Roman" w:eastAsia="Times New Roman" w:hAnsi="Times New Roman"/>
          <w:spacing w:val="1"/>
          <w:sz w:val="24"/>
          <w:szCs w:val="24"/>
          <w:lang w:val="en-US"/>
        </w:rPr>
        <w:t>C</w:t>
      </w:r>
      <w:r w:rsidRPr="00234391">
        <w:rPr>
          <w:rFonts w:ascii="Times New Roman" w:eastAsia="Times New Roman" w:hAnsi="Times New Roman"/>
          <w:sz w:val="24"/>
          <w:szCs w:val="24"/>
          <w:lang w:val="en-US"/>
        </w:rPr>
        <w:t>uti</w:t>
      </w:r>
      <w:r w:rsidRPr="00234391">
        <w:rPr>
          <w:rFonts w:ascii="Times New Roman" w:eastAsia="Times New Roman" w:hAnsi="Times New Roman"/>
          <w:spacing w:val="29"/>
          <w:sz w:val="24"/>
          <w:szCs w:val="24"/>
          <w:lang w:val="en-US"/>
        </w:rPr>
        <w:t xml:space="preserve"> </w:t>
      </w:r>
      <w:r w:rsidRPr="00234391">
        <w:rPr>
          <w:rFonts w:ascii="Times New Roman" w:eastAsia="Times New Roman" w:hAnsi="Times New Roman"/>
          <w:sz w:val="24"/>
          <w:szCs w:val="24"/>
          <w:lang w:val="en-US"/>
        </w:rPr>
        <w:t>d</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n</w:t>
      </w:r>
      <w:r w:rsidRPr="00234391">
        <w:rPr>
          <w:rFonts w:ascii="Times New Roman" w:eastAsia="Times New Roman" w:hAnsi="Times New Roman"/>
          <w:spacing w:val="29"/>
          <w:sz w:val="24"/>
          <w:szCs w:val="24"/>
          <w:lang w:val="en-US"/>
        </w:rPr>
        <w:t xml:space="preserve"> </w:t>
      </w:r>
      <w:r w:rsidRPr="00234391">
        <w:rPr>
          <w:rFonts w:ascii="Times New Roman" w:eastAsia="Times New Roman" w:hAnsi="Times New Roman"/>
          <w:sz w:val="24"/>
          <w:szCs w:val="24"/>
          <w:lang w:val="en-US"/>
        </w:rPr>
        <w:t>j</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dw</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l</w:t>
      </w:r>
      <w:r w:rsidRPr="00234391">
        <w:rPr>
          <w:rFonts w:ascii="Times New Roman" w:eastAsia="Times New Roman" w:hAnsi="Times New Roman"/>
          <w:spacing w:val="29"/>
          <w:sz w:val="24"/>
          <w:szCs w:val="24"/>
          <w:lang w:val="en-US"/>
        </w:rPr>
        <w:t xml:space="preserve"> </w:t>
      </w:r>
      <w:r w:rsidRPr="00234391">
        <w:rPr>
          <w:rFonts w:ascii="Times New Roman" w:eastAsia="Times New Roman" w:hAnsi="Times New Roman"/>
          <w:spacing w:val="-1"/>
          <w:sz w:val="24"/>
          <w:szCs w:val="24"/>
          <w:lang w:val="en-US"/>
        </w:rPr>
        <w:t>c</w:t>
      </w:r>
      <w:r w:rsidRPr="00234391">
        <w:rPr>
          <w:rFonts w:ascii="Times New Roman" w:eastAsia="Times New Roman" w:hAnsi="Times New Roman"/>
          <w:sz w:val="24"/>
          <w:szCs w:val="24"/>
          <w:lang w:val="en-US"/>
        </w:rPr>
        <w:t>uti</w:t>
      </w:r>
      <w:r w:rsidRPr="00234391">
        <w:rPr>
          <w:rFonts w:ascii="Times New Roman" w:eastAsia="Times New Roman" w:hAnsi="Times New Roman"/>
          <w:spacing w:val="29"/>
          <w:sz w:val="24"/>
          <w:szCs w:val="24"/>
          <w:lang w:val="en-US"/>
        </w:rPr>
        <w:t xml:space="preserve"> </w:t>
      </w:r>
      <w:r w:rsidRPr="00234391">
        <w:rPr>
          <w:rFonts w:ascii="Times New Roman" w:eastAsia="Times New Roman" w:hAnsi="Times New Roman"/>
          <w:sz w:val="24"/>
          <w:szCs w:val="24"/>
          <w:lang w:val="en-US"/>
        </w:rPr>
        <w:t>s</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pacing w:val="2"/>
          <w:sz w:val="24"/>
          <w:szCs w:val="24"/>
          <w:lang w:val="en-US"/>
        </w:rPr>
        <w:t>b</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g</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im</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na</w:t>
      </w:r>
      <w:r w:rsidRPr="00234391">
        <w:rPr>
          <w:rFonts w:ascii="Times New Roman" w:eastAsia="Times New Roman" w:hAnsi="Times New Roman"/>
          <w:spacing w:val="28"/>
          <w:sz w:val="24"/>
          <w:szCs w:val="24"/>
          <w:lang w:val="en-US"/>
        </w:rPr>
        <w:t xml:space="preserve"> </w:t>
      </w:r>
      <w:r w:rsidRPr="00234391">
        <w:rPr>
          <w:rFonts w:ascii="Times New Roman" w:eastAsia="Times New Roman" w:hAnsi="Times New Roman"/>
          <w:sz w:val="24"/>
          <w:szCs w:val="24"/>
          <w:lang w:val="en-US"/>
        </w:rPr>
        <w:t>dim</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ksud</w:t>
      </w:r>
      <w:r w:rsidRPr="00234391">
        <w:rPr>
          <w:rFonts w:ascii="Times New Roman" w:eastAsia="Times New Roman" w:hAnsi="Times New Roman"/>
          <w:spacing w:val="29"/>
          <w:sz w:val="24"/>
          <w:szCs w:val="24"/>
          <w:lang w:val="en-US"/>
        </w:rPr>
        <w:t xml:space="preserve"> </w:t>
      </w:r>
      <w:r w:rsidRPr="00234391">
        <w:rPr>
          <w:rFonts w:ascii="Times New Roman" w:eastAsia="Times New Roman" w:hAnsi="Times New Roman"/>
          <w:spacing w:val="2"/>
          <w:sz w:val="24"/>
          <w:szCs w:val="24"/>
          <w:lang w:val="en-US"/>
        </w:rPr>
        <w:t>p</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pacing w:val="2"/>
          <w:sz w:val="24"/>
          <w:szCs w:val="24"/>
          <w:lang w:val="en-US"/>
        </w:rPr>
        <w:t>d</w:t>
      </w:r>
      <w:r w:rsidRPr="00234391">
        <w:rPr>
          <w:rFonts w:ascii="Times New Roman" w:eastAsia="Times New Roman" w:hAnsi="Times New Roman"/>
          <w:sz w:val="24"/>
          <w:szCs w:val="24"/>
          <w:lang w:val="en-US"/>
        </w:rPr>
        <w:t>a</w:t>
      </w:r>
      <w:r w:rsidRPr="00234391">
        <w:rPr>
          <w:rFonts w:ascii="Times New Roman" w:eastAsia="Times New Roman" w:hAnsi="Times New Roman"/>
          <w:spacing w:val="28"/>
          <w:sz w:val="24"/>
          <w:szCs w:val="24"/>
          <w:lang w:val="en-US"/>
        </w:rPr>
        <w:t xml:space="preserve"> </w:t>
      </w:r>
      <w:r w:rsidRPr="00234391">
        <w:rPr>
          <w:rFonts w:ascii="Times New Roman" w:eastAsia="Times New Roman" w:hAnsi="Times New Roman"/>
          <w:spacing w:val="4"/>
          <w:sz w:val="24"/>
          <w:szCs w:val="24"/>
          <w:lang w:val="en-US"/>
        </w:rPr>
        <w:t>a</w:t>
      </w:r>
      <w:r w:rsidRPr="00234391">
        <w:rPr>
          <w:rFonts w:ascii="Times New Roman" w:eastAsia="Times New Roman" w:hAnsi="Times New Roman"/>
          <w:spacing w:val="-5"/>
          <w:sz w:val="24"/>
          <w:szCs w:val="24"/>
          <w:lang w:val="en-US"/>
        </w:rPr>
        <w:t>y</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t</w:t>
      </w:r>
      <w:r w:rsidRPr="00234391">
        <w:rPr>
          <w:rFonts w:ascii="Times New Roman" w:eastAsia="Times New Roman" w:hAnsi="Times New Roman"/>
          <w:spacing w:val="29"/>
          <w:sz w:val="24"/>
          <w:szCs w:val="24"/>
          <w:lang w:val="en-US"/>
        </w:rPr>
        <w:t xml:space="preserve"> </w:t>
      </w:r>
      <w:r w:rsidRPr="00234391">
        <w:rPr>
          <w:rFonts w:ascii="Times New Roman" w:eastAsia="Times New Roman" w:hAnsi="Times New Roman"/>
          <w:spacing w:val="-1"/>
          <w:sz w:val="24"/>
          <w:szCs w:val="24"/>
          <w:lang w:val="en-US"/>
        </w:rPr>
        <w:t>(</w:t>
      </w:r>
      <w:r w:rsidRPr="00234391">
        <w:rPr>
          <w:rFonts w:ascii="Times New Roman" w:eastAsia="Times New Roman" w:hAnsi="Times New Roman"/>
          <w:spacing w:val="2"/>
          <w:sz w:val="24"/>
          <w:szCs w:val="24"/>
          <w:lang w:val="en-US"/>
        </w:rPr>
        <w:t>1</w:t>
      </w:r>
      <w:r w:rsidRPr="00234391">
        <w:rPr>
          <w:rFonts w:ascii="Times New Roman" w:eastAsia="Times New Roman" w:hAnsi="Times New Roman"/>
          <w:sz w:val="24"/>
          <w:szCs w:val="24"/>
          <w:lang w:val="en-US"/>
        </w:rPr>
        <w:t>) hu</w:t>
      </w:r>
      <w:r w:rsidRPr="00234391">
        <w:rPr>
          <w:rFonts w:ascii="Times New Roman" w:eastAsia="Times New Roman" w:hAnsi="Times New Roman"/>
          <w:spacing w:val="-1"/>
          <w:sz w:val="24"/>
          <w:szCs w:val="24"/>
          <w:lang w:val="en-US"/>
        </w:rPr>
        <w:t>r</w:t>
      </w:r>
      <w:r w:rsidRPr="00234391">
        <w:rPr>
          <w:rFonts w:ascii="Times New Roman" w:eastAsia="Times New Roman" w:hAnsi="Times New Roman"/>
          <w:sz w:val="24"/>
          <w:szCs w:val="24"/>
          <w:lang w:val="en-US"/>
        </w:rPr>
        <w:t>uf b dil</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ks</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n</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k</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n d</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z w:val="24"/>
          <w:szCs w:val="24"/>
          <w:lang w:val="en-US"/>
        </w:rPr>
        <w:t>ng</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n m</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z w:val="24"/>
          <w:szCs w:val="24"/>
          <w:lang w:val="en-US"/>
        </w:rPr>
        <w:t>m</w:t>
      </w:r>
      <w:r w:rsidRPr="00234391">
        <w:rPr>
          <w:rFonts w:ascii="Times New Roman" w:eastAsia="Times New Roman" w:hAnsi="Times New Roman"/>
          <w:spacing w:val="2"/>
          <w:sz w:val="24"/>
          <w:szCs w:val="24"/>
          <w:lang w:val="en-US"/>
        </w:rPr>
        <w:t>p</w:t>
      </w:r>
      <w:r w:rsidRPr="00234391">
        <w:rPr>
          <w:rFonts w:ascii="Times New Roman" w:eastAsia="Times New Roman" w:hAnsi="Times New Roman"/>
          <w:spacing w:val="-1"/>
          <w:sz w:val="24"/>
          <w:szCs w:val="24"/>
          <w:lang w:val="en-US"/>
        </w:rPr>
        <w:t>er</w:t>
      </w:r>
      <w:r w:rsidRPr="00234391">
        <w:rPr>
          <w:rFonts w:ascii="Times New Roman" w:eastAsia="Times New Roman" w:hAnsi="Times New Roman"/>
          <w:sz w:val="24"/>
          <w:szCs w:val="24"/>
          <w:lang w:val="en-US"/>
        </w:rPr>
        <w:t>h</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tik</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n k</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z w:val="24"/>
          <w:szCs w:val="24"/>
          <w:lang w:val="en-US"/>
        </w:rPr>
        <w:t>b</w:t>
      </w:r>
      <w:r w:rsidRPr="00234391">
        <w:rPr>
          <w:rFonts w:ascii="Times New Roman" w:eastAsia="Times New Roman" w:hAnsi="Times New Roman"/>
          <w:spacing w:val="-1"/>
          <w:sz w:val="24"/>
          <w:szCs w:val="24"/>
          <w:lang w:val="en-US"/>
        </w:rPr>
        <w:t>er</w:t>
      </w:r>
      <w:r w:rsidRPr="00234391">
        <w:rPr>
          <w:rFonts w:ascii="Times New Roman" w:eastAsia="Times New Roman" w:hAnsi="Times New Roman"/>
          <w:sz w:val="24"/>
          <w:szCs w:val="24"/>
          <w:lang w:val="en-US"/>
        </w:rPr>
        <w:t>l</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pacing w:val="2"/>
          <w:sz w:val="24"/>
          <w:szCs w:val="24"/>
          <w:lang w:val="en-US"/>
        </w:rPr>
        <w:t>n</w:t>
      </w:r>
      <w:r w:rsidRPr="00234391">
        <w:rPr>
          <w:rFonts w:ascii="Times New Roman" w:eastAsia="Times New Roman" w:hAnsi="Times New Roman"/>
          <w:spacing w:val="-2"/>
          <w:sz w:val="24"/>
          <w:szCs w:val="24"/>
          <w:lang w:val="en-US"/>
        </w:rPr>
        <w:t>g</w:t>
      </w:r>
      <w:r w:rsidRPr="00234391">
        <w:rPr>
          <w:rFonts w:ascii="Times New Roman" w:eastAsia="Times New Roman" w:hAnsi="Times New Roman"/>
          <w:sz w:val="24"/>
          <w:szCs w:val="24"/>
          <w:lang w:val="en-US"/>
        </w:rPr>
        <w:t>su</w:t>
      </w:r>
      <w:r w:rsidRPr="00234391">
        <w:rPr>
          <w:rFonts w:ascii="Times New Roman" w:eastAsia="Times New Roman" w:hAnsi="Times New Roman"/>
          <w:spacing w:val="2"/>
          <w:sz w:val="24"/>
          <w:szCs w:val="24"/>
          <w:lang w:val="en-US"/>
        </w:rPr>
        <w:t>n</w:t>
      </w:r>
      <w:r w:rsidRPr="00234391">
        <w:rPr>
          <w:rFonts w:ascii="Times New Roman" w:eastAsia="Times New Roman" w:hAnsi="Times New Roman"/>
          <w:sz w:val="24"/>
          <w:szCs w:val="24"/>
          <w:lang w:val="en-US"/>
        </w:rPr>
        <w:t>g</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n</w:t>
      </w:r>
      <w:r w:rsidRPr="00234391">
        <w:rPr>
          <w:rFonts w:ascii="Times New Roman" w:eastAsia="Times New Roman" w:hAnsi="Times New Roman"/>
          <w:spacing w:val="1"/>
          <w:sz w:val="24"/>
          <w:szCs w:val="24"/>
          <w:lang w:val="en-US"/>
        </w:rPr>
        <w:t xml:space="preserve"> </w:t>
      </w:r>
      <w:r w:rsidRPr="00234391">
        <w:rPr>
          <w:rFonts w:ascii="Times New Roman" w:eastAsia="Times New Roman" w:hAnsi="Times New Roman"/>
          <w:sz w:val="24"/>
          <w:szCs w:val="24"/>
          <w:lang w:val="en-US"/>
        </w:rPr>
        <w:t>t</w:t>
      </w:r>
      <w:r w:rsidRPr="00234391">
        <w:rPr>
          <w:rFonts w:ascii="Times New Roman" w:eastAsia="Times New Roman" w:hAnsi="Times New Roman"/>
          <w:spacing w:val="2"/>
          <w:sz w:val="24"/>
          <w:szCs w:val="24"/>
          <w:lang w:val="en-US"/>
        </w:rPr>
        <w:t>u</w:t>
      </w:r>
      <w:r w:rsidRPr="00234391">
        <w:rPr>
          <w:rFonts w:ascii="Times New Roman" w:eastAsia="Times New Roman" w:hAnsi="Times New Roman"/>
          <w:spacing w:val="-2"/>
          <w:sz w:val="24"/>
          <w:szCs w:val="24"/>
          <w:lang w:val="en-US"/>
        </w:rPr>
        <w:t>g</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s</w:t>
      </w:r>
      <w:r w:rsidRPr="00234391">
        <w:rPr>
          <w:rFonts w:ascii="Times New Roman" w:eastAsia="Times New Roman" w:hAnsi="Times New Roman"/>
          <w:spacing w:val="4"/>
          <w:sz w:val="24"/>
          <w:szCs w:val="24"/>
          <w:lang w:val="en-US"/>
        </w:rPr>
        <w:t xml:space="preserve"> </w:t>
      </w:r>
      <w:r w:rsidRPr="00234391">
        <w:rPr>
          <w:rFonts w:ascii="Times New Roman" w:eastAsia="Times New Roman" w:hAnsi="Times New Roman"/>
          <w:sz w:val="24"/>
          <w:szCs w:val="24"/>
          <w:lang w:val="en-US"/>
        </w:rPr>
        <w:t>p</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pacing w:val="5"/>
          <w:sz w:val="24"/>
          <w:szCs w:val="24"/>
          <w:lang w:val="en-US"/>
        </w:rPr>
        <w:t>n</w:t>
      </w:r>
      <w:r w:rsidRPr="00234391">
        <w:rPr>
          <w:rFonts w:ascii="Times New Roman" w:eastAsia="Times New Roman" w:hAnsi="Times New Roman"/>
          <w:spacing w:val="-5"/>
          <w:sz w:val="24"/>
          <w:szCs w:val="24"/>
          <w:lang w:val="en-US"/>
        </w:rPr>
        <w:t>y</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z w:val="24"/>
          <w:szCs w:val="24"/>
          <w:lang w:val="en-US"/>
        </w:rPr>
        <w:t>l</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pacing w:val="2"/>
          <w:sz w:val="24"/>
          <w:szCs w:val="24"/>
          <w:lang w:val="en-US"/>
        </w:rPr>
        <w:t>n</w:t>
      </w:r>
      <w:r w:rsidRPr="00234391">
        <w:rPr>
          <w:rFonts w:ascii="Times New Roman" w:eastAsia="Times New Roman" w:hAnsi="Times New Roman"/>
          <w:sz w:val="24"/>
          <w:szCs w:val="24"/>
          <w:lang w:val="en-US"/>
        </w:rPr>
        <w:t>gg</w:t>
      </w:r>
      <w:r w:rsidRPr="00234391">
        <w:rPr>
          <w:rFonts w:ascii="Times New Roman" w:eastAsia="Times New Roman" w:hAnsi="Times New Roman"/>
          <w:spacing w:val="-1"/>
          <w:sz w:val="24"/>
          <w:szCs w:val="24"/>
          <w:lang w:val="en-US"/>
        </w:rPr>
        <w:t>ar</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n</w:t>
      </w:r>
      <w:r w:rsidRPr="00234391">
        <w:rPr>
          <w:rFonts w:ascii="Times New Roman" w:eastAsia="Times New Roman" w:hAnsi="Times New Roman"/>
          <w:spacing w:val="1"/>
          <w:sz w:val="24"/>
          <w:szCs w:val="24"/>
          <w:lang w:val="en-US"/>
        </w:rPr>
        <w:t xml:space="preserve"> </w:t>
      </w:r>
      <w:r w:rsidRPr="00234391">
        <w:rPr>
          <w:rFonts w:ascii="Times New Roman" w:eastAsia="Times New Roman" w:hAnsi="Times New Roman"/>
          <w:sz w:val="24"/>
          <w:szCs w:val="24"/>
          <w:lang w:val="en-US"/>
        </w:rPr>
        <w:t>n</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z w:val="24"/>
          <w:szCs w:val="24"/>
          <w:lang w:val="en-US"/>
        </w:rPr>
        <w:t>g</w:t>
      </w:r>
      <w:r w:rsidRPr="00234391">
        <w:rPr>
          <w:rFonts w:ascii="Times New Roman" w:eastAsia="Times New Roman" w:hAnsi="Times New Roman"/>
          <w:spacing w:val="-1"/>
          <w:sz w:val="24"/>
          <w:szCs w:val="24"/>
          <w:lang w:val="en-US"/>
        </w:rPr>
        <w:t>ar</w:t>
      </w:r>
      <w:r w:rsidRPr="00234391">
        <w:rPr>
          <w:rFonts w:ascii="Times New Roman" w:eastAsia="Times New Roman" w:hAnsi="Times New Roman"/>
          <w:sz w:val="24"/>
          <w:szCs w:val="24"/>
          <w:lang w:val="en-US"/>
        </w:rPr>
        <w:t xml:space="preserve">a </w:t>
      </w:r>
      <w:r w:rsidRPr="00234391">
        <w:rPr>
          <w:rFonts w:ascii="Times New Roman" w:eastAsia="Times New Roman" w:hAnsi="Times New Roman"/>
          <w:spacing w:val="2"/>
          <w:sz w:val="24"/>
          <w:szCs w:val="24"/>
          <w:lang w:val="en-US"/>
        </w:rPr>
        <w:t>d</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n p</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pacing w:val="2"/>
          <w:sz w:val="24"/>
          <w:szCs w:val="24"/>
          <w:lang w:val="en-US"/>
        </w:rPr>
        <w:t>n</w:t>
      </w:r>
      <w:r w:rsidRPr="00234391">
        <w:rPr>
          <w:rFonts w:ascii="Times New Roman" w:eastAsia="Times New Roman" w:hAnsi="Times New Roman"/>
          <w:spacing w:val="-5"/>
          <w:sz w:val="24"/>
          <w:szCs w:val="24"/>
          <w:lang w:val="en-US"/>
        </w:rPr>
        <w:t>y</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z w:val="24"/>
          <w:szCs w:val="24"/>
          <w:lang w:val="en-US"/>
        </w:rPr>
        <w:t>l</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pacing w:val="2"/>
          <w:sz w:val="24"/>
          <w:szCs w:val="24"/>
          <w:lang w:val="en-US"/>
        </w:rPr>
        <w:t>n</w:t>
      </w:r>
      <w:r w:rsidRPr="00234391">
        <w:rPr>
          <w:rFonts w:ascii="Times New Roman" w:eastAsia="Times New Roman" w:hAnsi="Times New Roman"/>
          <w:sz w:val="24"/>
          <w:szCs w:val="24"/>
          <w:lang w:val="en-US"/>
        </w:rPr>
        <w:t>g</w:t>
      </w:r>
      <w:r w:rsidRPr="00234391">
        <w:rPr>
          <w:rFonts w:ascii="Times New Roman" w:eastAsia="Times New Roman" w:hAnsi="Times New Roman"/>
          <w:spacing w:val="-2"/>
          <w:sz w:val="24"/>
          <w:szCs w:val="24"/>
          <w:lang w:val="en-US"/>
        </w:rPr>
        <w:t>g</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pacing w:val="-1"/>
          <w:sz w:val="24"/>
          <w:szCs w:val="24"/>
          <w:lang w:val="en-US"/>
        </w:rPr>
        <w:t>raa</w:t>
      </w:r>
      <w:r w:rsidRPr="00234391">
        <w:rPr>
          <w:rFonts w:ascii="Times New Roman" w:eastAsia="Times New Roman" w:hAnsi="Times New Roman"/>
          <w:sz w:val="24"/>
          <w:szCs w:val="24"/>
          <w:lang w:val="en-US"/>
        </w:rPr>
        <w:t xml:space="preserve">n </w:t>
      </w:r>
      <w:r w:rsidRPr="00234391">
        <w:rPr>
          <w:rFonts w:ascii="Times New Roman" w:eastAsia="Times New Roman" w:hAnsi="Times New Roman"/>
          <w:spacing w:val="2"/>
          <w:sz w:val="24"/>
          <w:szCs w:val="24"/>
          <w:lang w:val="en-US"/>
        </w:rPr>
        <w:t>p</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z w:val="24"/>
          <w:szCs w:val="24"/>
          <w:lang w:val="en-US"/>
        </w:rPr>
        <w:t>m</w:t>
      </w:r>
      <w:r w:rsidRPr="00234391">
        <w:rPr>
          <w:rFonts w:ascii="Times New Roman" w:eastAsia="Times New Roman" w:hAnsi="Times New Roman"/>
          <w:spacing w:val="-1"/>
          <w:sz w:val="24"/>
          <w:szCs w:val="24"/>
          <w:lang w:val="en-US"/>
        </w:rPr>
        <w:t>er</w:t>
      </w:r>
      <w:r w:rsidRPr="00234391">
        <w:rPr>
          <w:rFonts w:ascii="Times New Roman" w:eastAsia="Times New Roman" w:hAnsi="Times New Roman"/>
          <w:spacing w:val="3"/>
          <w:sz w:val="24"/>
          <w:szCs w:val="24"/>
          <w:lang w:val="en-US"/>
        </w:rPr>
        <w:t>i</w:t>
      </w:r>
      <w:r w:rsidRPr="00234391">
        <w:rPr>
          <w:rFonts w:ascii="Times New Roman" w:eastAsia="Times New Roman" w:hAnsi="Times New Roman"/>
          <w:sz w:val="24"/>
          <w:szCs w:val="24"/>
          <w:lang w:val="en-US"/>
        </w:rPr>
        <w:t>nt</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h</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n d</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pacing w:val="-1"/>
          <w:sz w:val="24"/>
          <w:szCs w:val="24"/>
          <w:lang w:val="en-US"/>
        </w:rPr>
        <w:t>ra</w:t>
      </w:r>
      <w:r w:rsidRPr="00234391">
        <w:rPr>
          <w:rFonts w:ascii="Times New Roman" w:eastAsia="Times New Roman" w:hAnsi="Times New Roman"/>
          <w:sz w:val="24"/>
          <w:szCs w:val="24"/>
          <w:lang w:val="en-US"/>
        </w:rPr>
        <w:t>h.</w:t>
      </w:r>
    </w:p>
    <w:p w:rsidR="00E06169" w:rsidRPr="00234391" w:rsidRDefault="00E06169" w:rsidP="00E06169">
      <w:pPr>
        <w:widowControl w:val="0"/>
        <w:autoSpaceDE w:val="0"/>
        <w:autoSpaceDN w:val="0"/>
        <w:adjustRightInd w:val="0"/>
        <w:spacing w:after="0" w:line="240" w:lineRule="auto"/>
        <w:ind w:left="567" w:right="78" w:hanging="425"/>
        <w:jc w:val="both"/>
        <w:rPr>
          <w:rFonts w:ascii="Times New Roman" w:eastAsia="Times New Roman" w:hAnsi="Times New Roman"/>
          <w:sz w:val="24"/>
          <w:szCs w:val="24"/>
          <w:lang w:val="en-US"/>
        </w:rPr>
      </w:pPr>
      <w:r w:rsidRPr="00234391">
        <w:rPr>
          <w:rFonts w:ascii="Times New Roman" w:eastAsia="Times New Roman" w:hAnsi="Times New Roman"/>
          <w:spacing w:val="-1"/>
          <w:sz w:val="24"/>
          <w:szCs w:val="24"/>
          <w:lang w:val="en-US"/>
        </w:rPr>
        <w:t>(</w:t>
      </w:r>
      <w:r w:rsidRPr="00234391">
        <w:rPr>
          <w:rFonts w:ascii="Times New Roman" w:eastAsia="Times New Roman" w:hAnsi="Times New Roman"/>
          <w:sz w:val="24"/>
          <w:szCs w:val="24"/>
          <w:lang w:val="en-US"/>
        </w:rPr>
        <w:t>3)</w:t>
      </w:r>
      <w:r w:rsidRPr="00234391">
        <w:rPr>
          <w:rFonts w:ascii="Times New Roman" w:eastAsia="Times New Roman" w:hAnsi="Times New Roman"/>
          <w:spacing w:val="-22"/>
          <w:sz w:val="24"/>
          <w:szCs w:val="24"/>
          <w:lang w:val="en-US"/>
        </w:rPr>
        <w:t xml:space="preserve"> </w:t>
      </w:r>
      <w:r w:rsidRPr="00234391">
        <w:rPr>
          <w:rFonts w:ascii="Times New Roman" w:eastAsia="Times New Roman" w:hAnsi="Times New Roman"/>
          <w:sz w:val="24"/>
          <w:szCs w:val="24"/>
          <w:lang w:val="en-US"/>
        </w:rPr>
        <w:t>K</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z w:val="24"/>
          <w:szCs w:val="24"/>
          <w:lang w:val="en-US"/>
        </w:rPr>
        <w:t>t</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z w:val="24"/>
          <w:szCs w:val="24"/>
          <w:lang w:val="en-US"/>
        </w:rPr>
        <w:t>ntu</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 xml:space="preserve">n </w:t>
      </w:r>
      <w:r w:rsidRPr="00234391">
        <w:rPr>
          <w:rFonts w:ascii="Times New Roman" w:eastAsia="Times New Roman" w:hAnsi="Times New Roman"/>
          <w:spacing w:val="53"/>
          <w:sz w:val="24"/>
          <w:szCs w:val="24"/>
          <w:lang w:val="en-US"/>
        </w:rPr>
        <w:t xml:space="preserve"> </w:t>
      </w:r>
      <w:r w:rsidRPr="00234391">
        <w:rPr>
          <w:rFonts w:ascii="Times New Roman" w:eastAsia="Times New Roman" w:hAnsi="Times New Roman"/>
          <w:sz w:val="24"/>
          <w:szCs w:val="24"/>
          <w:lang w:val="en-US"/>
        </w:rPr>
        <w:t>l</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z w:val="24"/>
          <w:szCs w:val="24"/>
          <w:lang w:val="en-US"/>
        </w:rPr>
        <w:t xml:space="preserve">bih </w:t>
      </w:r>
      <w:r w:rsidRPr="00234391">
        <w:rPr>
          <w:rFonts w:ascii="Times New Roman" w:eastAsia="Times New Roman" w:hAnsi="Times New Roman"/>
          <w:spacing w:val="53"/>
          <w:sz w:val="24"/>
          <w:szCs w:val="24"/>
          <w:lang w:val="en-US"/>
        </w:rPr>
        <w:t xml:space="preserve"> </w:t>
      </w:r>
      <w:r w:rsidRPr="00234391">
        <w:rPr>
          <w:rFonts w:ascii="Times New Roman" w:eastAsia="Times New Roman" w:hAnsi="Times New Roman"/>
          <w:sz w:val="24"/>
          <w:szCs w:val="24"/>
          <w:lang w:val="en-US"/>
        </w:rPr>
        <w:t>l</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 xml:space="preserve">njut </w:t>
      </w:r>
      <w:r w:rsidRPr="00234391">
        <w:rPr>
          <w:rFonts w:ascii="Times New Roman" w:eastAsia="Times New Roman" w:hAnsi="Times New Roman"/>
          <w:spacing w:val="53"/>
          <w:sz w:val="24"/>
          <w:szCs w:val="24"/>
          <w:lang w:val="en-US"/>
        </w:rPr>
        <w:t xml:space="preserve"> </w:t>
      </w:r>
      <w:r w:rsidRPr="00234391">
        <w:rPr>
          <w:rFonts w:ascii="Times New Roman" w:eastAsia="Times New Roman" w:hAnsi="Times New Roman"/>
          <w:sz w:val="24"/>
          <w:szCs w:val="24"/>
          <w:lang w:val="en-US"/>
        </w:rPr>
        <w:t>m</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z w:val="24"/>
          <w:szCs w:val="24"/>
          <w:lang w:val="en-US"/>
        </w:rPr>
        <w:t>n</w:t>
      </w:r>
      <w:r w:rsidRPr="00234391">
        <w:rPr>
          <w:rFonts w:ascii="Times New Roman" w:eastAsia="Times New Roman" w:hAnsi="Times New Roman"/>
          <w:spacing w:val="-2"/>
          <w:sz w:val="24"/>
          <w:szCs w:val="24"/>
          <w:lang w:val="en-US"/>
        </w:rPr>
        <w:t>g</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pacing w:val="2"/>
          <w:sz w:val="24"/>
          <w:szCs w:val="24"/>
          <w:lang w:val="en-US"/>
        </w:rPr>
        <w:t>n</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 xml:space="preserve">i </w:t>
      </w:r>
      <w:r w:rsidRPr="00234391">
        <w:rPr>
          <w:rFonts w:ascii="Times New Roman" w:eastAsia="Times New Roman" w:hAnsi="Times New Roman"/>
          <w:spacing w:val="53"/>
          <w:sz w:val="24"/>
          <w:szCs w:val="24"/>
          <w:lang w:val="en-US"/>
        </w:rPr>
        <w:t xml:space="preserve"> </w:t>
      </w:r>
      <w:r w:rsidRPr="00234391">
        <w:rPr>
          <w:rFonts w:ascii="Times New Roman" w:eastAsia="Times New Roman" w:hAnsi="Times New Roman"/>
          <w:sz w:val="24"/>
          <w:szCs w:val="24"/>
          <w:lang w:val="en-US"/>
        </w:rPr>
        <w:t>k</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z w:val="24"/>
          <w:szCs w:val="24"/>
          <w:lang w:val="en-US"/>
        </w:rPr>
        <w:t>ikuts</w:t>
      </w:r>
      <w:r w:rsidRPr="00234391">
        <w:rPr>
          <w:rFonts w:ascii="Times New Roman" w:eastAsia="Times New Roman" w:hAnsi="Times New Roman"/>
          <w:spacing w:val="-1"/>
          <w:sz w:val="24"/>
          <w:szCs w:val="24"/>
          <w:lang w:val="en-US"/>
        </w:rPr>
        <w:t>er</w:t>
      </w:r>
      <w:r w:rsidRPr="00234391">
        <w:rPr>
          <w:rFonts w:ascii="Times New Roman" w:eastAsia="Times New Roman" w:hAnsi="Times New Roman"/>
          <w:sz w:val="24"/>
          <w:szCs w:val="24"/>
          <w:lang w:val="en-US"/>
        </w:rPr>
        <w:t>t</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 xml:space="preserve">n </w:t>
      </w:r>
      <w:r w:rsidRPr="00234391">
        <w:rPr>
          <w:rFonts w:ascii="Times New Roman" w:eastAsia="Times New Roman" w:hAnsi="Times New Roman"/>
          <w:spacing w:val="53"/>
          <w:sz w:val="24"/>
          <w:szCs w:val="24"/>
          <w:lang w:val="en-US"/>
        </w:rPr>
        <w:t xml:space="preserve"> </w:t>
      </w:r>
      <w:r w:rsidRPr="00234391">
        <w:rPr>
          <w:rFonts w:ascii="Times New Roman" w:eastAsia="Times New Roman" w:hAnsi="Times New Roman"/>
          <w:sz w:val="24"/>
          <w:szCs w:val="24"/>
          <w:lang w:val="en-US"/>
        </w:rPr>
        <w:t>p</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z w:val="24"/>
          <w:szCs w:val="24"/>
          <w:lang w:val="en-US"/>
        </w:rPr>
        <w:t>j</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b</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t n</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z w:val="24"/>
          <w:szCs w:val="24"/>
          <w:lang w:val="en-US"/>
        </w:rPr>
        <w:t>g</w:t>
      </w:r>
      <w:r w:rsidRPr="00234391">
        <w:rPr>
          <w:rFonts w:ascii="Times New Roman" w:eastAsia="Times New Roman" w:hAnsi="Times New Roman"/>
          <w:spacing w:val="-1"/>
          <w:sz w:val="24"/>
          <w:szCs w:val="24"/>
          <w:lang w:val="en-US"/>
        </w:rPr>
        <w:t>ar</w:t>
      </w:r>
      <w:r w:rsidRPr="00234391">
        <w:rPr>
          <w:rFonts w:ascii="Times New Roman" w:eastAsia="Times New Roman" w:hAnsi="Times New Roman"/>
          <w:sz w:val="24"/>
          <w:szCs w:val="24"/>
          <w:lang w:val="en-US"/>
        </w:rPr>
        <w:t>a</w:t>
      </w:r>
      <w:r w:rsidRPr="00234391">
        <w:rPr>
          <w:rFonts w:ascii="Times New Roman" w:eastAsia="Times New Roman" w:hAnsi="Times New Roman"/>
          <w:spacing w:val="1"/>
          <w:sz w:val="24"/>
          <w:szCs w:val="24"/>
          <w:lang w:val="en-US"/>
        </w:rPr>
        <w:t xml:space="preserve"> </w:t>
      </w:r>
      <w:r w:rsidRPr="00234391">
        <w:rPr>
          <w:rFonts w:ascii="Times New Roman" w:eastAsia="Times New Roman" w:hAnsi="Times New Roman"/>
          <w:sz w:val="24"/>
          <w:szCs w:val="24"/>
          <w:lang w:val="en-US"/>
        </w:rPr>
        <w:t>s</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pacing w:val="2"/>
          <w:sz w:val="24"/>
          <w:szCs w:val="24"/>
          <w:lang w:val="en-US"/>
        </w:rPr>
        <w:t>b</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pacing w:val="-2"/>
          <w:sz w:val="24"/>
          <w:szCs w:val="24"/>
          <w:lang w:val="en-US"/>
        </w:rPr>
        <w:t>g</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im</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na</w:t>
      </w:r>
      <w:r w:rsidRPr="00234391">
        <w:rPr>
          <w:rFonts w:ascii="Times New Roman" w:eastAsia="Times New Roman" w:hAnsi="Times New Roman"/>
          <w:spacing w:val="1"/>
          <w:sz w:val="24"/>
          <w:szCs w:val="24"/>
          <w:lang w:val="en-US"/>
        </w:rPr>
        <w:t xml:space="preserve"> </w:t>
      </w:r>
      <w:r w:rsidRPr="00234391">
        <w:rPr>
          <w:rFonts w:ascii="Times New Roman" w:eastAsia="Times New Roman" w:hAnsi="Times New Roman"/>
          <w:sz w:val="24"/>
          <w:szCs w:val="24"/>
          <w:lang w:val="en-US"/>
        </w:rPr>
        <w:t>dim</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ksud p</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da</w:t>
      </w:r>
      <w:r w:rsidRPr="00234391">
        <w:rPr>
          <w:rFonts w:ascii="Times New Roman" w:eastAsia="Times New Roman" w:hAnsi="Times New Roman"/>
          <w:spacing w:val="1"/>
          <w:sz w:val="24"/>
          <w:szCs w:val="24"/>
          <w:lang w:val="en-US"/>
        </w:rPr>
        <w:t xml:space="preserve"> </w:t>
      </w:r>
      <w:r w:rsidRPr="00234391">
        <w:rPr>
          <w:rFonts w:ascii="Times New Roman" w:eastAsia="Times New Roman" w:hAnsi="Times New Roman"/>
          <w:spacing w:val="4"/>
          <w:sz w:val="24"/>
          <w:szCs w:val="24"/>
          <w:lang w:val="en-US"/>
        </w:rPr>
        <w:t>a</w:t>
      </w:r>
      <w:r w:rsidRPr="00234391">
        <w:rPr>
          <w:rFonts w:ascii="Times New Roman" w:eastAsia="Times New Roman" w:hAnsi="Times New Roman"/>
          <w:spacing w:val="-5"/>
          <w:sz w:val="24"/>
          <w:szCs w:val="24"/>
          <w:lang w:val="en-US"/>
        </w:rPr>
        <w:t>y</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t</w:t>
      </w:r>
      <w:r w:rsidRPr="00234391">
        <w:rPr>
          <w:rFonts w:ascii="Times New Roman" w:eastAsia="Times New Roman" w:hAnsi="Times New Roman"/>
          <w:spacing w:val="2"/>
          <w:sz w:val="24"/>
          <w:szCs w:val="24"/>
          <w:lang w:val="en-US"/>
        </w:rPr>
        <w:t xml:space="preserve"> </w:t>
      </w:r>
      <w:r w:rsidRPr="00234391">
        <w:rPr>
          <w:rFonts w:ascii="Times New Roman" w:eastAsia="Times New Roman" w:hAnsi="Times New Roman"/>
          <w:spacing w:val="-1"/>
          <w:sz w:val="24"/>
          <w:szCs w:val="24"/>
          <w:lang w:val="en-US"/>
        </w:rPr>
        <w:t>(</w:t>
      </w:r>
      <w:r w:rsidRPr="00234391">
        <w:rPr>
          <w:rFonts w:ascii="Times New Roman" w:eastAsia="Times New Roman" w:hAnsi="Times New Roman"/>
          <w:sz w:val="24"/>
          <w:szCs w:val="24"/>
          <w:lang w:val="en-US"/>
        </w:rPr>
        <w:t>1)</w:t>
      </w:r>
      <w:r w:rsidRPr="00234391">
        <w:rPr>
          <w:rFonts w:ascii="Times New Roman" w:eastAsia="Times New Roman" w:hAnsi="Times New Roman"/>
          <w:spacing w:val="1"/>
          <w:sz w:val="24"/>
          <w:szCs w:val="24"/>
          <w:lang w:val="en-US"/>
        </w:rPr>
        <w:t xml:space="preserve"> </w:t>
      </w:r>
      <w:r w:rsidRPr="00234391">
        <w:rPr>
          <w:rFonts w:ascii="Times New Roman" w:eastAsia="Times New Roman" w:hAnsi="Times New Roman"/>
          <w:sz w:val="24"/>
          <w:szCs w:val="24"/>
          <w:lang w:val="en-US"/>
        </w:rPr>
        <w:t>d</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n</w:t>
      </w:r>
      <w:r w:rsidRPr="00234391">
        <w:rPr>
          <w:rFonts w:ascii="Times New Roman" w:eastAsia="Times New Roman" w:hAnsi="Times New Roman"/>
          <w:spacing w:val="2"/>
          <w:sz w:val="24"/>
          <w:szCs w:val="24"/>
          <w:lang w:val="en-US"/>
        </w:rPr>
        <w:t xml:space="preserve"> </w:t>
      </w:r>
      <w:r w:rsidRPr="00234391">
        <w:rPr>
          <w:rFonts w:ascii="Times New Roman" w:eastAsia="Times New Roman" w:hAnsi="Times New Roman"/>
          <w:spacing w:val="4"/>
          <w:sz w:val="24"/>
          <w:szCs w:val="24"/>
          <w:lang w:val="en-US"/>
        </w:rPr>
        <w:t>a</w:t>
      </w:r>
      <w:r w:rsidRPr="00234391">
        <w:rPr>
          <w:rFonts w:ascii="Times New Roman" w:eastAsia="Times New Roman" w:hAnsi="Times New Roman"/>
          <w:spacing w:val="-5"/>
          <w:sz w:val="24"/>
          <w:szCs w:val="24"/>
          <w:lang w:val="en-US"/>
        </w:rPr>
        <w:t>y</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t</w:t>
      </w:r>
      <w:r w:rsidRPr="00234391">
        <w:rPr>
          <w:rFonts w:ascii="Times New Roman" w:eastAsia="Times New Roman" w:hAnsi="Times New Roman"/>
          <w:spacing w:val="2"/>
          <w:sz w:val="24"/>
          <w:szCs w:val="24"/>
          <w:lang w:val="en-US"/>
        </w:rPr>
        <w:t xml:space="preserve"> </w:t>
      </w:r>
      <w:r w:rsidRPr="00234391">
        <w:rPr>
          <w:rFonts w:ascii="Times New Roman" w:eastAsia="Times New Roman" w:hAnsi="Times New Roman"/>
          <w:spacing w:val="-1"/>
          <w:sz w:val="24"/>
          <w:szCs w:val="24"/>
          <w:lang w:val="en-US"/>
        </w:rPr>
        <w:t>(</w:t>
      </w:r>
      <w:r w:rsidRPr="00234391">
        <w:rPr>
          <w:rFonts w:ascii="Times New Roman" w:eastAsia="Times New Roman" w:hAnsi="Times New Roman"/>
          <w:sz w:val="24"/>
          <w:szCs w:val="24"/>
          <w:lang w:val="en-US"/>
        </w:rPr>
        <w:t>2) di</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tur</w:t>
      </w:r>
      <w:r w:rsidRPr="00234391">
        <w:rPr>
          <w:rFonts w:ascii="Times New Roman" w:eastAsia="Times New Roman" w:hAnsi="Times New Roman"/>
          <w:spacing w:val="-1"/>
          <w:sz w:val="24"/>
          <w:szCs w:val="24"/>
          <w:lang w:val="en-US"/>
        </w:rPr>
        <w:t xml:space="preserve"> </w:t>
      </w:r>
      <w:r w:rsidRPr="00234391">
        <w:rPr>
          <w:rFonts w:ascii="Times New Roman" w:eastAsia="Times New Roman" w:hAnsi="Times New Roman"/>
          <w:sz w:val="24"/>
          <w:szCs w:val="24"/>
          <w:lang w:val="en-US"/>
        </w:rPr>
        <w:t>d</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pacing w:val="2"/>
          <w:sz w:val="24"/>
          <w:szCs w:val="24"/>
          <w:lang w:val="en-US"/>
        </w:rPr>
        <w:t>n</w:t>
      </w:r>
      <w:r w:rsidRPr="00234391">
        <w:rPr>
          <w:rFonts w:ascii="Times New Roman" w:eastAsia="Times New Roman" w:hAnsi="Times New Roman"/>
          <w:spacing w:val="-2"/>
          <w:sz w:val="24"/>
          <w:szCs w:val="24"/>
          <w:lang w:val="en-US"/>
        </w:rPr>
        <w:t>g</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n p</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pacing w:val="-1"/>
          <w:sz w:val="24"/>
          <w:szCs w:val="24"/>
          <w:lang w:val="en-US"/>
        </w:rPr>
        <w:t>ra</w:t>
      </w:r>
      <w:r w:rsidRPr="00234391">
        <w:rPr>
          <w:rFonts w:ascii="Times New Roman" w:eastAsia="Times New Roman" w:hAnsi="Times New Roman"/>
          <w:sz w:val="24"/>
          <w:szCs w:val="24"/>
          <w:lang w:val="en-US"/>
        </w:rPr>
        <w:t>tu</w:t>
      </w:r>
      <w:r w:rsidRPr="00234391">
        <w:rPr>
          <w:rFonts w:ascii="Times New Roman" w:eastAsia="Times New Roman" w:hAnsi="Times New Roman"/>
          <w:spacing w:val="2"/>
          <w:sz w:val="24"/>
          <w:szCs w:val="24"/>
          <w:lang w:val="en-US"/>
        </w:rPr>
        <w:t>r</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n</w:t>
      </w:r>
      <w:r w:rsidRPr="00234391">
        <w:rPr>
          <w:rFonts w:ascii="Times New Roman" w:eastAsia="Times New Roman" w:hAnsi="Times New Roman"/>
          <w:spacing w:val="2"/>
          <w:sz w:val="24"/>
          <w:szCs w:val="24"/>
          <w:lang w:val="en-US"/>
        </w:rPr>
        <w:t xml:space="preserve"> </w:t>
      </w:r>
      <w:r w:rsidRPr="00234391">
        <w:rPr>
          <w:rFonts w:ascii="Times New Roman" w:eastAsia="Times New Roman" w:hAnsi="Times New Roman"/>
          <w:sz w:val="24"/>
          <w:szCs w:val="24"/>
          <w:lang w:val="en-US"/>
        </w:rPr>
        <w:t>Komisi</w:t>
      </w:r>
      <w:r w:rsidRPr="00234391">
        <w:rPr>
          <w:rFonts w:ascii="Times New Roman" w:eastAsia="Times New Roman" w:hAnsi="Times New Roman"/>
          <w:spacing w:val="1"/>
          <w:sz w:val="24"/>
          <w:szCs w:val="24"/>
          <w:lang w:val="en-US"/>
        </w:rPr>
        <w:t xml:space="preserve"> P</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z w:val="24"/>
          <w:szCs w:val="24"/>
          <w:lang w:val="en-US"/>
        </w:rPr>
        <w:t>milih</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n Um</w:t>
      </w:r>
      <w:r w:rsidRPr="00234391">
        <w:rPr>
          <w:rFonts w:ascii="Times New Roman" w:eastAsia="Times New Roman" w:hAnsi="Times New Roman"/>
          <w:spacing w:val="-2"/>
          <w:sz w:val="24"/>
          <w:szCs w:val="24"/>
          <w:lang w:val="en-US"/>
        </w:rPr>
        <w:t>u</w:t>
      </w:r>
      <w:r w:rsidRPr="00234391">
        <w:rPr>
          <w:rFonts w:ascii="Times New Roman" w:eastAsia="Times New Roman" w:hAnsi="Times New Roman"/>
          <w:sz w:val="24"/>
          <w:szCs w:val="24"/>
          <w:lang w:val="en-US"/>
        </w:rPr>
        <w:t>m.</w:t>
      </w:r>
    </w:p>
    <w:p w:rsidR="00E06169" w:rsidRPr="00234391" w:rsidRDefault="00E06169" w:rsidP="00E06169">
      <w:pPr>
        <w:widowControl w:val="0"/>
        <w:autoSpaceDE w:val="0"/>
        <w:autoSpaceDN w:val="0"/>
        <w:adjustRightInd w:val="0"/>
        <w:spacing w:before="8" w:after="0" w:line="190" w:lineRule="exact"/>
        <w:rPr>
          <w:rFonts w:ascii="Times New Roman" w:eastAsia="Times New Roman" w:hAnsi="Times New Roman"/>
          <w:sz w:val="19"/>
          <w:szCs w:val="19"/>
          <w:lang w:val="en-US"/>
        </w:rPr>
      </w:pPr>
    </w:p>
    <w:p w:rsidR="00E06169" w:rsidRPr="00234391" w:rsidRDefault="00E06169" w:rsidP="00E06169">
      <w:pPr>
        <w:widowControl w:val="0"/>
        <w:autoSpaceDE w:val="0"/>
        <w:autoSpaceDN w:val="0"/>
        <w:adjustRightInd w:val="0"/>
        <w:spacing w:after="0" w:line="200" w:lineRule="exact"/>
        <w:rPr>
          <w:rFonts w:ascii="Times New Roman" w:eastAsia="Times New Roman" w:hAnsi="Times New Roman"/>
          <w:sz w:val="20"/>
          <w:szCs w:val="20"/>
          <w:lang w:val="en-US"/>
        </w:rPr>
      </w:pPr>
    </w:p>
    <w:p w:rsidR="00E06169" w:rsidRPr="00234391" w:rsidRDefault="00E06169" w:rsidP="00E06169">
      <w:pPr>
        <w:widowControl w:val="0"/>
        <w:autoSpaceDE w:val="0"/>
        <w:autoSpaceDN w:val="0"/>
        <w:adjustRightInd w:val="0"/>
        <w:spacing w:after="0" w:line="480" w:lineRule="auto"/>
        <w:ind w:left="284" w:right="83" w:hanging="284"/>
        <w:jc w:val="both"/>
        <w:rPr>
          <w:rFonts w:ascii="Times New Roman" w:eastAsia="Times New Roman" w:hAnsi="Times New Roman"/>
          <w:sz w:val="24"/>
          <w:szCs w:val="24"/>
          <w:lang w:val="en-US"/>
        </w:rPr>
      </w:pPr>
      <w:r w:rsidRPr="00234391">
        <w:rPr>
          <w:rFonts w:ascii="Times New Roman" w:eastAsia="Times New Roman" w:hAnsi="Times New Roman"/>
          <w:sz w:val="24"/>
          <w:szCs w:val="24"/>
          <w:lang w:val="en-US"/>
        </w:rPr>
        <w:lastRenderedPageBreak/>
        <w:t>2)</w:t>
      </w:r>
      <w:r w:rsidRPr="00234391">
        <w:rPr>
          <w:rFonts w:ascii="Times New Roman" w:eastAsia="Times New Roman" w:hAnsi="Times New Roman"/>
          <w:spacing w:val="26"/>
          <w:sz w:val="24"/>
          <w:szCs w:val="24"/>
          <w:lang w:val="en-US"/>
        </w:rPr>
        <w:t xml:space="preserve"> </w:t>
      </w:r>
      <w:r w:rsidRPr="00234391">
        <w:rPr>
          <w:rFonts w:ascii="Times New Roman" w:eastAsia="Times New Roman" w:hAnsi="Times New Roman"/>
          <w:sz w:val="24"/>
          <w:szCs w:val="24"/>
          <w:lang w:val="en-US"/>
        </w:rPr>
        <w:t>M</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z w:val="24"/>
          <w:szCs w:val="24"/>
          <w:lang w:val="en-US"/>
        </w:rPr>
        <w:t>nu</w:t>
      </w:r>
      <w:r w:rsidRPr="00234391">
        <w:rPr>
          <w:rFonts w:ascii="Times New Roman" w:eastAsia="Times New Roman" w:hAnsi="Times New Roman"/>
          <w:spacing w:val="-1"/>
          <w:sz w:val="24"/>
          <w:szCs w:val="24"/>
          <w:lang w:val="en-US"/>
        </w:rPr>
        <w:t>r</w:t>
      </w:r>
      <w:r w:rsidRPr="00234391">
        <w:rPr>
          <w:rFonts w:ascii="Times New Roman" w:eastAsia="Times New Roman" w:hAnsi="Times New Roman"/>
          <w:sz w:val="24"/>
          <w:szCs w:val="24"/>
          <w:lang w:val="en-US"/>
        </w:rPr>
        <w:t xml:space="preserve">ut </w:t>
      </w:r>
      <w:r w:rsidRPr="00234391">
        <w:rPr>
          <w:rFonts w:ascii="Times New Roman" w:eastAsia="Times New Roman" w:hAnsi="Times New Roman"/>
          <w:spacing w:val="8"/>
          <w:sz w:val="24"/>
          <w:szCs w:val="24"/>
          <w:lang w:val="en-US"/>
        </w:rPr>
        <w:t xml:space="preserve"> </w:t>
      </w:r>
      <w:r w:rsidRPr="00234391">
        <w:rPr>
          <w:rFonts w:ascii="Times New Roman" w:eastAsia="Times New Roman" w:hAnsi="Times New Roman"/>
          <w:spacing w:val="1"/>
          <w:sz w:val="24"/>
          <w:szCs w:val="24"/>
          <w:lang w:val="en-US"/>
        </w:rPr>
        <w:t>P</w:t>
      </w:r>
      <w:r w:rsidRPr="00234391">
        <w:rPr>
          <w:rFonts w:ascii="Times New Roman" w:eastAsia="Times New Roman" w:hAnsi="Times New Roman"/>
          <w:spacing w:val="-1"/>
          <w:sz w:val="24"/>
          <w:szCs w:val="24"/>
          <w:lang w:val="en-US"/>
        </w:rPr>
        <w:t>era</w:t>
      </w:r>
      <w:r w:rsidRPr="00234391">
        <w:rPr>
          <w:rFonts w:ascii="Times New Roman" w:eastAsia="Times New Roman" w:hAnsi="Times New Roman"/>
          <w:sz w:val="24"/>
          <w:szCs w:val="24"/>
          <w:lang w:val="en-US"/>
        </w:rPr>
        <w:t>tu</w:t>
      </w:r>
      <w:r w:rsidRPr="00234391">
        <w:rPr>
          <w:rFonts w:ascii="Times New Roman" w:eastAsia="Times New Roman" w:hAnsi="Times New Roman"/>
          <w:spacing w:val="2"/>
          <w:sz w:val="24"/>
          <w:szCs w:val="24"/>
          <w:lang w:val="en-US"/>
        </w:rPr>
        <w:t>r</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 xml:space="preserve">n </w:t>
      </w:r>
      <w:r w:rsidRPr="00234391">
        <w:rPr>
          <w:rFonts w:ascii="Times New Roman" w:eastAsia="Times New Roman" w:hAnsi="Times New Roman"/>
          <w:spacing w:val="7"/>
          <w:sz w:val="24"/>
          <w:szCs w:val="24"/>
          <w:lang w:val="en-US"/>
        </w:rPr>
        <w:t xml:space="preserve"> </w:t>
      </w:r>
      <w:r w:rsidRPr="00234391">
        <w:rPr>
          <w:rFonts w:ascii="Times New Roman" w:eastAsia="Times New Roman" w:hAnsi="Times New Roman"/>
          <w:sz w:val="24"/>
          <w:szCs w:val="24"/>
          <w:lang w:val="en-US"/>
        </w:rPr>
        <w:t>K</w:t>
      </w:r>
      <w:r w:rsidRPr="00234391">
        <w:rPr>
          <w:rFonts w:ascii="Times New Roman" w:eastAsia="Times New Roman" w:hAnsi="Times New Roman"/>
          <w:spacing w:val="2"/>
          <w:sz w:val="24"/>
          <w:szCs w:val="24"/>
          <w:lang w:val="en-US"/>
        </w:rPr>
        <w:t>o</w:t>
      </w:r>
      <w:r w:rsidRPr="00234391">
        <w:rPr>
          <w:rFonts w:ascii="Times New Roman" w:eastAsia="Times New Roman" w:hAnsi="Times New Roman"/>
          <w:sz w:val="24"/>
          <w:szCs w:val="24"/>
          <w:lang w:val="en-US"/>
        </w:rPr>
        <w:t xml:space="preserve">misi </w:t>
      </w:r>
      <w:r w:rsidRPr="00234391">
        <w:rPr>
          <w:rFonts w:ascii="Times New Roman" w:eastAsia="Times New Roman" w:hAnsi="Times New Roman"/>
          <w:spacing w:val="8"/>
          <w:sz w:val="24"/>
          <w:szCs w:val="24"/>
          <w:lang w:val="en-US"/>
        </w:rPr>
        <w:t xml:space="preserve"> </w:t>
      </w:r>
      <w:r w:rsidRPr="00234391">
        <w:rPr>
          <w:rFonts w:ascii="Times New Roman" w:eastAsia="Times New Roman" w:hAnsi="Times New Roman"/>
          <w:spacing w:val="1"/>
          <w:sz w:val="24"/>
          <w:szCs w:val="24"/>
          <w:lang w:val="en-US"/>
        </w:rPr>
        <w:t>P</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z w:val="24"/>
          <w:szCs w:val="24"/>
          <w:lang w:val="en-US"/>
        </w:rPr>
        <w:t>milih</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 xml:space="preserve">n </w:t>
      </w:r>
      <w:r w:rsidRPr="00234391">
        <w:rPr>
          <w:rFonts w:ascii="Times New Roman" w:eastAsia="Times New Roman" w:hAnsi="Times New Roman"/>
          <w:spacing w:val="7"/>
          <w:sz w:val="24"/>
          <w:szCs w:val="24"/>
          <w:lang w:val="en-US"/>
        </w:rPr>
        <w:t xml:space="preserve"> </w:t>
      </w:r>
      <w:r w:rsidRPr="00234391">
        <w:rPr>
          <w:rFonts w:ascii="Times New Roman" w:eastAsia="Times New Roman" w:hAnsi="Times New Roman"/>
          <w:sz w:val="24"/>
          <w:szCs w:val="24"/>
          <w:lang w:val="en-US"/>
        </w:rPr>
        <w:t xml:space="preserve">Umum </w:t>
      </w:r>
      <w:r w:rsidRPr="00234391">
        <w:rPr>
          <w:rFonts w:ascii="Times New Roman" w:eastAsia="Times New Roman" w:hAnsi="Times New Roman"/>
          <w:spacing w:val="5"/>
          <w:sz w:val="24"/>
          <w:szCs w:val="24"/>
          <w:lang w:val="en-US"/>
        </w:rPr>
        <w:t xml:space="preserve"> </w:t>
      </w:r>
      <w:r w:rsidRPr="00234391">
        <w:rPr>
          <w:rFonts w:ascii="Times New Roman" w:eastAsia="Times New Roman" w:hAnsi="Times New Roman"/>
          <w:sz w:val="24"/>
          <w:szCs w:val="24"/>
          <w:lang w:val="en-US"/>
        </w:rPr>
        <w:t xml:space="preserve">Nomor </w:t>
      </w:r>
      <w:r w:rsidRPr="00234391">
        <w:rPr>
          <w:rFonts w:ascii="Times New Roman" w:eastAsia="Times New Roman" w:hAnsi="Times New Roman"/>
          <w:spacing w:val="6"/>
          <w:sz w:val="24"/>
          <w:szCs w:val="24"/>
          <w:lang w:val="en-US"/>
        </w:rPr>
        <w:t xml:space="preserve"> </w:t>
      </w:r>
      <w:r w:rsidRPr="00234391">
        <w:rPr>
          <w:rFonts w:ascii="Times New Roman" w:eastAsia="Times New Roman" w:hAnsi="Times New Roman"/>
          <w:sz w:val="24"/>
          <w:szCs w:val="24"/>
          <w:lang w:val="en-US"/>
        </w:rPr>
        <w:t xml:space="preserve">19 </w:t>
      </w:r>
      <w:r w:rsidRPr="00234391">
        <w:rPr>
          <w:rFonts w:ascii="Times New Roman" w:eastAsia="Times New Roman" w:hAnsi="Times New Roman"/>
          <w:spacing w:val="7"/>
          <w:sz w:val="24"/>
          <w:szCs w:val="24"/>
          <w:lang w:val="en-US"/>
        </w:rPr>
        <w:t xml:space="preserve"> </w:t>
      </w:r>
      <w:r w:rsidRPr="00234391">
        <w:rPr>
          <w:rFonts w:ascii="Times New Roman" w:eastAsia="Times New Roman" w:hAnsi="Times New Roman"/>
          <w:sz w:val="24"/>
          <w:szCs w:val="24"/>
          <w:lang w:val="en-US"/>
        </w:rPr>
        <w:t>T</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hun</w:t>
      </w:r>
      <w:r>
        <w:rPr>
          <w:rFonts w:ascii="Times New Roman" w:eastAsia="Times New Roman" w:hAnsi="Times New Roman"/>
          <w:sz w:val="24"/>
          <w:szCs w:val="24"/>
          <w:lang w:val="en-US"/>
        </w:rPr>
        <w:t xml:space="preserve"> </w:t>
      </w:r>
      <w:r w:rsidRPr="00234391">
        <w:rPr>
          <w:rFonts w:ascii="Times New Roman" w:eastAsia="Times New Roman" w:hAnsi="Times New Roman"/>
          <w:sz w:val="24"/>
          <w:szCs w:val="24"/>
          <w:lang w:val="en-US"/>
        </w:rPr>
        <w:t>2008</w:t>
      </w:r>
      <w:r w:rsidRPr="00234391">
        <w:rPr>
          <w:rFonts w:ascii="Times New Roman" w:eastAsia="Times New Roman" w:hAnsi="Times New Roman"/>
          <w:spacing w:val="3"/>
          <w:sz w:val="24"/>
          <w:szCs w:val="24"/>
          <w:lang w:val="en-US"/>
        </w:rPr>
        <w:t xml:space="preserve"> </w:t>
      </w:r>
      <w:r w:rsidRPr="00234391">
        <w:rPr>
          <w:rFonts w:ascii="Times New Roman" w:eastAsia="Times New Roman" w:hAnsi="Times New Roman"/>
          <w:sz w:val="24"/>
          <w:szCs w:val="24"/>
          <w:lang w:val="en-US"/>
        </w:rPr>
        <w:t>T</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z w:val="24"/>
          <w:szCs w:val="24"/>
          <w:lang w:val="en-US"/>
        </w:rPr>
        <w:t>nt</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 xml:space="preserve">ng </w:t>
      </w:r>
      <w:r w:rsidRPr="00234391">
        <w:rPr>
          <w:rFonts w:ascii="Times New Roman" w:eastAsia="Times New Roman" w:hAnsi="Times New Roman"/>
          <w:spacing w:val="1"/>
          <w:sz w:val="24"/>
          <w:szCs w:val="24"/>
          <w:lang w:val="en-US"/>
        </w:rPr>
        <w:t>P</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z w:val="24"/>
          <w:szCs w:val="24"/>
          <w:lang w:val="en-US"/>
        </w:rPr>
        <w:t>dom</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n</w:t>
      </w:r>
      <w:r w:rsidRPr="00234391">
        <w:rPr>
          <w:rFonts w:ascii="Times New Roman" w:eastAsia="Times New Roman" w:hAnsi="Times New Roman"/>
          <w:spacing w:val="5"/>
          <w:sz w:val="24"/>
          <w:szCs w:val="24"/>
          <w:lang w:val="en-US"/>
        </w:rPr>
        <w:t xml:space="preserve"> </w:t>
      </w:r>
      <w:r w:rsidRPr="00234391">
        <w:rPr>
          <w:rFonts w:ascii="Times New Roman" w:eastAsia="Times New Roman" w:hAnsi="Times New Roman"/>
          <w:spacing w:val="1"/>
          <w:sz w:val="24"/>
          <w:szCs w:val="24"/>
          <w:lang w:val="en-US"/>
        </w:rPr>
        <w:t>P</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z w:val="24"/>
          <w:szCs w:val="24"/>
          <w:lang w:val="en-US"/>
        </w:rPr>
        <w:t>l</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ks</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n</w:t>
      </w:r>
      <w:r w:rsidRPr="00234391">
        <w:rPr>
          <w:rFonts w:ascii="Times New Roman" w:eastAsia="Times New Roman" w:hAnsi="Times New Roman"/>
          <w:spacing w:val="-1"/>
          <w:sz w:val="24"/>
          <w:szCs w:val="24"/>
          <w:lang w:val="en-US"/>
        </w:rPr>
        <w:t>aa</w:t>
      </w:r>
      <w:r w:rsidRPr="00234391">
        <w:rPr>
          <w:rFonts w:ascii="Times New Roman" w:eastAsia="Times New Roman" w:hAnsi="Times New Roman"/>
          <w:sz w:val="24"/>
          <w:szCs w:val="24"/>
          <w:lang w:val="en-US"/>
        </w:rPr>
        <w:t>n</w:t>
      </w:r>
      <w:r w:rsidRPr="00234391">
        <w:rPr>
          <w:rFonts w:ascii="Times New Roman" w:eastAsia="Times New Roman" w:hAnsi="Times New Roman"/>
          <w:spacing w:val="3"/>
          <w:sz w:val="24"/>
          <w:szCs w:val="24"/>
          <w:lang w:val="en-US"/>
        </w:rPr>
        <w:t xml:space="preserve"> </w:t>
      </w:r>
      <w:r w:rsidRPr="00234391">
        <w:rPr>
          <w:rFonts w:ascii="Times New Roman" w:eastAsia="Times New Roman" w:hAnsi="Times New Roman"/>
          <w:sz w:val="24"/>
          <w:szCs w:val="24"/>
          <w:lang w:val="en-US"/>
        </w:rPr>
        <w:t>K</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mp</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pacing w:val="5"/>
          <w:sz w:val="24"/>
          <w:szCs w:val="24"/>
          <w:lang w:val="en-US"/>
        </w:rPr>
        <w:t>n</w:t>
      </w:r>
      <w:r w:rsidRPr="00234391">
        <w:rPr>
          <w:rFonts w:ascii="Times New Roman" w:eastAsia="Times New Roman" w:hAnsi="Times New Roman"/>
          <w:spacing w:val="-5"/>
          <w:sz w:val="24"/>
          <w:szCs w:val="24"/>
          <w:lang w:val="en-US"/>
        </w:rPr>
        <w:t>y</w:t>
      </w:r>
      <w:r w:rsidRPr="00234391">
        <w:rPr>
          <w:rFonts w:ascii="Times New Roman" w:eastAsia="Times New Roman" w:hAnsi="Times New Roman"/>
          <w:sz w:val="24"/>
          <w:szCs w:val="24"/>
          <w:lang w:val="en-US"/>
        </w:rPr>
        <w:t>e</w:t>
      </w:r>
      <w:r w:rsidRPr="00234391">
        <w:rPr>
          <w:rFonts w:ascii="Times New Roman" w:eastAsia="Times New Roman" w:hAnsi="Times New Roman"/>
          <w:spacing w:val="6"/>
          <w:sz w:val="24"/>
          <w:szCs w:val="24"/>
          <w:lang w:val="en-US"/>
        </w:rPr>
        <w:t xml:space="preserve"> </w:t>
      </w:r>
      <w:r w:rsidRPr="00234391">
        <w:rPr>
          <w:rFonts w:ascii="Times New Roman" w:eastAsia="Times New Roman" w:hAnsi="Times New Roman"/>
          <w:sz w:val="24"/>
          <w:szCs w:val="24"/>
          <w:lang w:val="en-US"/>
        </w:rPr>
        <w:t>Ang</w:t>
      </w:r>
      <w:r w:rsidRPr="00234391">
        <w:rPr>
          <w:rFonts w:ascii="Times New Roman" w:eastAsia="Times New Roman" w:hAnsi="Times New Roman"/>
          <w:spacing w:val="-2"/>
          <w:sz w:val="24"/>
          <w:szCs w:val="24"/>
          <w:lang w:val="en-US"/>
        </w:rPr>
        <w:t>g</w:t>
      </w:r>
      <w:r w:rsidRPr="00234391">
        <w:rPr>
          <w:rFonts w:ascii="Times New Roman" w:eastAsia="Times New Roman" w:hAnsi="Times New Roman"/>
          <w:sz w:val="24"/>
          <w:szCs w:val="24"/>
          <w:lang w:val="en-US"/>
        </w:rPr>
        <w:t>ota</w:t>
      </w:r>
      <w:r w:rsidRPr="00234391">
        <w:rPr>
          <w:rFonts w:ascii="Times New Roman" w:eastAsia="Times New Roman" w:hAnsi="Times New Roman"/>
          <w:spacing w:val="2"/>
          <w:sz w:val="24"/>
          <w:szCs w:val="24"/>
          <w:lang w:val="en-US"/>
        </w:rPr>
        <w:t xml:space="preserve"> </w:t>
      </w:r>
      <w:r w:rsidRPr="00234391">
        <w:rPr>
          <w:rFonts w:ascii="Times New Roman" w:eastAsia="Times New Roman" w:hAnsi="Times New Roman"/>
          <w:sz w:val="24"/>
          <w:szCs w:val="24"/>
          <w:lang w:val="en-US"/>
        </w:rPr>
        <w:t>D</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pacing w:val="2"/>
          <w:sz w:val="24"/>
          <w:szCs w:val="24"/>
          <w:lang w:val="en-US"/>
        </w:rPr>
        <w:t>w</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 xml:space="preserve">n </w:t>
      </w:r>
      <w:r w:rsidRPr="00234391">
        <w:rPr>
          <w:rFonts w:ascii="Times New Roman" w:eastAsia="Times New Roman" w:hAnsi="Times New Roman"/>
          <w:spacing w:val="1"/>
          <w:sz w:val="24"/>
          <w:szCs w:val="24"/>
          <w:lang w:val="en-US"/>
        </w:rPr>
        <w:t>P</w:t>
      </w:r>
      <w:r w:rsidRPr="00234391">
        <w:rPr>
          <w:rFonts w:ascii="Times New Roman" w:eastAsia="Times New Roman" w:hAnsi="Times New Roman"/>
          <w:spacing w:val="-1"/>
          <w:sz w:val="24"/>
          <w:szCs w:val="24"/>
          <w:lang w:val="en-US"/>
        </w:rPr>
        <w:t>er</w:t>
      </w:r>
      <w:r w:rsidRPr="00234391">
        <w:rPr>
          <w:rFonts w:ascii="Times New Roman" w:eastAsia="Times New Roman" w:hAnsi="Times New Roman"/>
          <w:sz w:val="24"/>
          <w:szCs w:val="24"/>
          <w:lang w:val="en-US"/>
        </w:rPr>
        <w:t>w</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kil</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 xml:space="preserve">n </w:t>
      </w:r>
      <w:r w:rsidRPr="00234391">
        <w:rPr>
          <w:rFonts w:ascii="Times New Roman" w:eastAsia="Times New Roman" w:hAnsi="Times New Roman"/>
          <w:spacing w:val="1"/>
          <w:sz w:val="24"/>
          <w:szCs w:val="24"/>
          <w:lang w:val="en-US"/>
        </w:rPr>
        <w:t>R</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pacing w:val="5"/>
          <w:sz w:val="24"/>
          <w:szCs w:val="24"/>
          <w:lang w:val="en-US"/>
        </w:rPr>
        <w:t>k</w:t>
      </w:r>
      <w:r w:rsidRPr="00234391">
        <w:rPr>
          <w:rFonts w:ascii="Times New Roman" w:eastAsia="Times New Roman" w:hAnsi="Times New Roman"/>
          <w:spacing w:val="-5"/>
          <w:sz w:val="24"/>
          <w:szCs w:val="24"/>
          <w:lang w:val="en-US"/>
        </w:rPr>
        <w:t>y</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t</w:t>
      </w:r>
      <w:r w:rsidRPr="00234391">
        <w:rPr>
          <w:rFonts w:ascii="Times New Roman" w:eastAsia="Times New Roman" w:hAnsi="Times New Roman"/>
          <w:spacing w:val="3"/>
          <w:sz w:val="24"/>
          <w:szCs w:val="24"/>
          <w:lang w:val="en-US"/>
        </w:rPr>
        <w:t xml:space="preserve"> </w:t>
      </w:r>
      <w:r w:rsidRPr="00234391">
        <w:rPr>
          <w:rFonts w:ascii="Times New Roman" w:eastAsia="Times New Roman" w:hAnsi="Times New Roman"/>
          <w:sz w:val="24"/>
          <w:szCs w:val="24"/>
          <w:lang w:val="en-US"/>
        </w:rPr>
        <w:t>D</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z w:val="24"/>
          <w:szCs w:val="24"/>
          <w:lang w:val="en-US"/>
        </w:rPr>
        <w:t>w</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 xml:space="preserve">n </w:t>
      </w:r>
      <w:r w:rsidRPr="00234391">
        <w:rPr>
          <w:rFonts w:ascii="Times New Roman" w:eastAsia="Times New Roman" w:hAnsi="Times New Roman"/>
          <w:spacing w:val="1"/>
          <w:sz w:val="24"/>
          <w:szCs w:val="24"/>
          <w:lang w:val="en-US"/>
        </w:rPr>
        <w:t>P</w:t>
      </w:r>
      <w:r w:rsidRPr="00234391">
        <w:rPr>
          <w:rFonts w:ascii="Times New Roman" w:eastAsia="Times New Roman" w:hAnsi="Times New Roman"/>
          <w:spacing w:val="-1"/>
          <w:sz w:val="24"/>
          <w:szCs w:val="24"/>
          <w:lang w:val="en-US"/>
        </w:rPr>
        <w:t>er</w:t>
      </w:r>
      <w:r w:rsidRPr="00234391">
        <w:rPr>
          <w:rFonts w:ascii="Times New Roman" w:eastAsia="Times New Roman" w:hAnsi="Times New Roman"/>
          <w:spacing w:val="2"/>
          <w:sz w:val="24"/>
          <w:szCs w:val="24"/>
          <w:lang w:val="en-US"/>
        </w:rPr>
        <w:t>w</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kil</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 xml:space="preserve">n </w:t>
      </w:r>
      <w:r w:rsidRPr="00234391">
        <w:rPr>
          <w:rFonts w:ascii="Times New Roman" w:eastAsia="Times New Roman" w:hAnsi="Times New Roman"/>
          <w:spacing w:val="2"/>
          <w:sz w:val="24"/>
          <w:szCs w:val="24"/>
          <w:lang w:val="en-US"/>
        </w:rPr>
        <w:t>D</w:t>
      </w:r>
      <w:r w:rsidRPr="00234391">
        <w:rPr>
          <w:rFonts w:ascii="Times New Roman" w:eastAsia="Times New Roman" w:hAnsi="Times New Roman"/>
          <w:spacing w:val="-1"/>
          <w:sz w:val="24"/>
          <w:szCs w:val="24"/>
          <w:lang w:val="en-US"/>
        </w:rPr>
        <w:t>ae</w:t>
      </w:r>
      <w:r w:rsidRPr="00234391">
        <w:rPr>
          <w:rFonts w:ascii="Times New Roman" w:eastAsia="Times New Roman" w:hAnsi="Times New Roman"/>
          <w:spacing w:val="2"/>
          <w:sz w:val="24"/>
          <w:szCs w:val="24"/>
          <w:lang w:val="en-US"/>
        </w:rPr>
        <w:t>r</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h D</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n</w:t>
      </w:r>
      <w:r w:rsidRPr="00234391">
        <w:rPr>
          <w:rFonts w:ascii="Times New Roman" w:eastAsia="Times New Roman" w:hAnsi="Times New Roman"/>
          <w:spacing w:val="2"/>
          <w:sz w:val="24"/>
          <w:szCs w:val="24"/>
          <w:lang w:val="en-US"/>
        </w:rPr>
        <w:t xml:space="preserve"> </w:t>
      </w:r>
      <w:r w:rsidRPr="00234391">
        <w:rPr>
          <w:rFonts w:ascii="Times New Roman" w:eastAsia="Times New Roman" w:hAnsi="Times New Roman"/>
          <w:sz w:val="24"/>
          <w:szCs w:val="24"/>
          <w:lang w:val="en-US"/>
        </w:rPr>
        <w:t>D</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pacing w:val="2"/>
          <w:sz w:val="24"/>
          <w:szCs w:val="24"/>
          <w:lang w:val="en-US"/>
        </w:rPr>
        <w:t>w</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 xml:space="preserve">n </w:t>
      </w:r>
      <w:r w:rsidRPr="00234391">
        <w:rPr>
          <w:rFonts w:ascii="Times New Roman" w:eastAsia="Times New Roman" w:hAnsi="Times New Roman"/>
          <w:spacing w:val="1"/>
          <w:sz w:val="24"/>
          <w:szCs w:val="24"/>
          <w:lang w:val="en-US"/>
        </w:rPr>
        <w:t>P</w:t>
      </w:r>
      <w:r w:rsidRPr="00234391">
        <w:rPr>
          <w:rFonts w:ascii="Times New Roman" w:eastAsia="Times New Roman" w:hAnsi="Times New Roman"/>
          <w:spacing w:val="-1"/>
          <w:sz w:val="24"/>
          <w:szCs w:val="24"/>
          <w:lang w:val="en-US"/>
        </w:rPr>
        <w:t>er</w:t>
      </w:r>
      <w:r w:rsidRPr="00234391">
        <w:rPr>
          <w:rFonts w:ascii="Times New Roman" w:eastAsia="Times New Roman" w:hAnsi="Times New Roman"/>
          <w:sz w:val="24"/>
          <w:szCs w:val="24"/>
          <w:lang w:val="en-US"/>
        </w:rPr>
        <w:t>wkil</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 xml:space="preserve">n </w:t>
      </w:r>
      <w:r w:rsidRPr="00234391">
        <w:rPr>
          <w:rFonts w:ascii="Times New Roman" w:eastAsia="Times New Roman" w:hAnsi="Times New Roman"/>
          <w:spacing w:val="1"/>
          <w:sz w:val="24"/>
          <w:szCs w:val="24"/>
          <w:lang w:val="en-US"/>
        </w:rPr>
        <w:t>R</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pacing w:val="5"/>
          <w:sz w:val="24"/>
          <w:szCs w:val="24"/>
          <w:lang w:val="en-US"/>
        </w:rPr>
        <w:t>k</w:t>
      </w:r>
      <w:r w:rsidRPr="00234391">
        <w:rPr>
          <w:rFonts w:ascii="Times New Roman" w:eastAsia="Times New Roman" w:hAnsi="Times New Roman"/>
          <w:spacing w:val="-5"/>
          <w:sz w:val="24"/>
          <w:szCs w:val="24"/>
          <w:lang w:val="en-US"/>
        </w:rPr>
        <w:t>y</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t D</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pacing w:val="-1"/>
          <w:sz w:val="24"/>
          <w:szCs w:val="24"/>
          <w:lang w:val="en-US"/>
        </w:rPr>
        <w:t>er</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h</w:t>
      </w:r>
    </w:p>
    <w:p w:rsidR="00E06169" w:rsidRPr="00234391" w:rsidRDefault="00E06169" w:rsidP="00E06169">
      <w:pPr>
        <w:widowControl w:val="0"/>
        <w:autoSpaceDE w:val="0"/>
        <w:autoSpaceDN w:val="0"/>
        <w:adjustRightInd w:val="0"/>
        <w:spacing w:before="6" w:after="0" w:line="120" w:lineRule="exact"/>
        <w:rPr>
          <w:rFonts w:ascii="Times New Roman" w:eastAsia="Times New Roman" w:hAnsi="Times New Roman"/>
          <w:sz w:val="12"/>
          <w:szCs w:val="12"/>
          <w:lang w:val="en-US"/>
        </w:rPr>
      </w:pPr>
    </w:p>
    <w:p w:rsidR="00E06169" w:rsidRPr="00234391" w:rsidRDefault="00E06169" w:rsidP="00E06169">
      <w:pPr>
        <w:widowControl w:val="0"/>
        <w:autoSpaceDE w:val="0"/>
        <w:autoSpaceDN w:val="0"/>
        <w:adjustRightInd w:val="0"/>
        <w:spacing w:after="0" w:line="480" w:lineRule="auto"/>
        <w:ind w:left="284" w:right="75" w:firstLine="708"/>
        <w:jc w:val="both"/>
        <w:rPr>
          <w:rFonts w:ascii="Times New Roman" w:eastAsia="Times New Roman" w:hAnsi="Times New Roman"/>
          <w:sz w:val="24"/>
          <w:szCs w:val="24"/>
          <w:lang w:val="en-US"/>
        </w:rPr>
      </w:pPr>
      <w:r w:rsidRPr="00234391">
        <w:rPr>
          <w:rFonts w:ascii="Times New Roman" w:eastAsia="Times New Roman" w:hAnsi="Times New Roman"/>
          <w:sz w:val="24"/>
          <w:szCs w:val="24"/>
          <w:lang w:val="en-US"/>
        </w:rPr>
        <w:t>K</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mp</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pacing w:val="5"/>
          <w:sz w:val="24"/>
          <w:szCs w:val="24"/>
          <w:lang w:val="en-US"/>
        </w:rPr>
        <w:t>n</w:t>
      </w:r>
      <w:r w:rsidRPr="00234391">
        <w:rPr>
          <w:rFonts w:ascii="Times New Roman" w:eastAsia="Times New Roman" w:hAnsi="Times New Roman"/>
          <w:spacing w:val="-5"/>
          <w:sz w:val="24"/>
          <w:szCs w:val="24"/>
          <w:lang w:val="en-US"/>
        </w:rPr>
        <w:t>y</w:t>
      </w:r>
      <w:r w:rsidRPr="00234391">
        <w:rPr>
          <w:rFonts w:ascii="Times New Roman" w:eastAsia="Times New Roman" w:hAnsi="Times New Roman"/>
          <w:sz w:val="24"/>
          <w:szCs w:val="24"/>
          <w:lang w:val="en-US"/>
        </w:rPr>
        <w:t xml:space="preserve">e </w:t>
      </w:r>
      <w:r w:rsidRPr="00234391">
        <w:rPr>
          <w:rFonts w:ascii="Times New Roman" w:eastAsia="Times New Roman" w:hAnsi="Times New Roman"/>
          <w:spacing w:val="1"/>
          <w:sz w:val="24"/>
          <w:szCs w:val="24"/>
          <w:lang w:val="en-US"/>
        </w:rPr>
        <w:t>P</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z w:val="24"/>
          <w:szCs w:val="24"/>
          <w:lang w:val="en-US"/>
        </w:rPr>
        <w:t>milu</w:t>
      </w:r>
      <w:r w:rsidRPr="00234391">
        <w:rPr>
          <w:rFonts w:ascii="Times New Roman" w:eastAsia="Times New Roman" w:hAnsi="Times New Roman"/>
          <w:spacing w:val="1"/>
          <w:sz w:val="24"/>
          <w:szCs w:val="24"/>
          <w:lang w:val="en-US"/>
        </w:rPr>
        <w:t xml:space="preserve"> </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d</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pacing w:val="3"/>
          <w:sz w:val="24"/>
          <w:szCs w:val="24"/>
          <w:lang w:val="en-US"/>
        </w:rPr>
        <w:t>l</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h</w:t>
      </w:r>
      <w:r w:rsidRPr="00234391">
        <w:rPr>
          <w:rFonts w:ascii="Times New Roman" w:eastAsia="Times New Roman" w:hAnsi="Times New Roman"/>
          <w:spacing w:val="1"/>
          <w:sz w:val="24"/>
          <w:szCs w:val="24"/>
          <w:lang w:val="en-US"/>
        </w:rPr>
        <w:t xml:space="preserve"> </w:t>
      </w:r>
      <w:r w:rsidRPr="00234391">
        <w:rPr>
          <w:rFonts w:ascii="Times New Roman" w:eastAsia="Times New Roman" w:hAnsi="Times New Roman"/>
          <w:sz w:val="24"/>
          <w:szCs w:val="24"/>
          <w:lang w:val="en-US"/>
        </w:rPr>
        <w:t>k</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pacing w:val="-2"/>
          <w:sz w:val="24"/>
          <w:szCs w:val="24"/>
          <w:lang w:val="en-US"/>
        </w:rPr>
        <w:t>g</w:t>
      </w:r>
      <w:r w:rsidRPr="00234391">
        <w:rPr>
          <w:rFonts w:ascii="Times New Roman" w:eastAsia="Times New Roman" w:hAnsi="Times New Roman"/>
          <w:sz w:val="24"/>
          <w:szCs w:val="24"/>
          <w:lang w:val="en-US"/>
        </w:rPr>
        <w:t>i</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t</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n</w:t>
      </w:r>
      <w:r w:rsidRPr="00234391">
        <w:rPr>
          <w:rFonts w:ascii="Times New Roman" w:eastAsia="Times New Roman" w:hAnsi="Times New Roman"/>
          <w:spacing w:val="1"/>
          <w:sz w:val="24"/>
          <w:szCs w:val="24"/>
          <w:lang w:val="en-US"/>
        </w:rPr>
        <w:t xml:space="preserve"> </w:t>
      </w:r>
      <w:r w:rsidRPr="00234391">
        <w:rPr>
          <w:rFonts w:ascii="Times New Roman" w:eastAsia="Times New Roman" w:hAnsi="Times New Roman"/>
          <w:sz w:val="24"/>
          <w:szCs w:val="24"/>
          <w:lang w:val="en-US"/>
        </w:rPr>
        <w:t>p</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z w:val="24"/>
          <w:szCs w:val="24"/>
          <w:lang w:val="en-US"/>
        </w:rPr>
        <w:t>s</w:t>
      </w:r>
      <w:r w:rsidRPr="00234391">
        <w:rPr>
          <w:rFonts w:ascii="Times New Roman" w:eastAsia="Times New Roman" w:hAnsi="Times New Roman"/>
          <w:spacing w:val="2"/>
          <w:sz w:val="24"/>
          <w:szCs w:val="24"/>
          <w:lang w:val="en-US"/>
        </w:rPr>
        <w:t>e</w:t>
      </w:r>
      <w:r w:rsidRPr="00234391">
        <w:rPr>
          <w:rFonts w:ascii="Times New Roman" w:eastAsia="Times New Roman" w:hAnsi="Times New Roman"/>
          <w:spacing w:val="-1"/>
          <w:sz w:val="24"/>
          <w:szCs w:val="24"/>
          <w:lang w:val="en-US"/>
        </w:rPr>
        <w:t>r</w:t>
      </w:r>
      <w:r w:rsidRPr="00234391">
        <w:rPr>
          <w:rFonts w:ascii="Times New Roman" w:eastAsia="Times New Roman" w:hAnsi="Times New Roman"/>
          <w:sz w:val="24"/>
          <w:szCs w:val="24"/>
          <w:lang w:val="en-US"/>
        </w:rPr>
        <w:t xml:space="preserve">ta </w:t>
      </w:r>
      <w:r w:rsidRPr="00234391">
        <w:rPr>
          <w:rFonts w:ascii="Times New Roman" w:eastAsia="Times New Roman" w:hAnsi="Times New Roman"/>
          <w:spacing w:val="1"/>
          <w:sz w:val="24"/>
          <w:szCs w:val="24"/>
          <w:lang w:val="en-US"/>
        </w:rPr>
        <w:t>Pe</w:t>
      </w:r>
      <w:r w:rsidRPr="00234391">
        <w:rPr>
          <w:rFonts w:ascii="Times New Roman" w:eastAsia="Times New Roman" w:hAnsi="Times New Roman"/>
          <w:sz w:val="24"/>
          <w:szCs w:val="24"/>
          <w:lang w:val="en-US"/>
        </w:rPr>
        <w:t>milu</w:t>
      </w:r>
      <w:r w:rsidRPr="00234391">
        <w:rPr>
          <w:rFonts w:ascii="Times New Roman" w:eastAsia="Times New Roman" w:hAnsi="Times New Roman"/>
          <w:spacing w:val="1"/>
          <w:sz w:val="24"/>
          <w:szCs w:val="24"/>
          <w:lang w:val="en-US"/>
        </w:rPr>
        <w:t xml:space="preserve"> </w:t>
      </w:r>
      <w:r w:rsidRPr="00234391">
        <w:rPr>
          <w:rFonts w:ascii="Times New Roman" w:eastAsia="Times New Roman" w:hAnsi="Times New Roman"/>
          <w:sz w:val="24"/>
          <w:szCs w:val="24"/>
          <w:lang w:val="en-US"/>
        </w:rPr>
        <w:t>unt</w:t>
      </w:r>
      <w:r w:rsidRPr="00234391">
        <w:rPr>
          <w:rFonts w:ascii="Times New Roman" w:eastAsia="Times New Roman" w:hAnsi="Times New Roman"/>
          <w:spacing w:val="-2"/>
          <w:sz w:val="24"/>
          <w:szCs w:val="24"/>
          <w:lang w:val="en-US"/>
        </w:rPr>
        <w:t>u</w:t>
      </w:r>
      <w:r w:rsidRPr="00234391">
        <w:rPr>
          <w:rFonts w:ascii="Times New Roman" w:eastAsia="Times New Roman" w:hAnsi="Times New Roman"/>
          <w:sz w:val="24"/>
          <w:szCs w:val="24"/>
          <w:lang w:val="en-US"/>
        </w:rPr>
        <w:t>k m</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pacing w:val="-5"/>
          <w:sz w:val="24"/>
          <w:szCs w:val="24"/>
          <w:lang w:val="en-US"/>
        </w:rPr>
        <w:t>y</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kink</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n</w:t>
      </w:r>
      <w:r w:rsidRPr="00234391">
        <w:rPr>
          <w:rFonts w:ascii="Times New Roman" w:eastAsia="Times New Roman" w:hAnsi="Times New Roman"/>
          <w:spacing w:val="1"/>
          <w:sz w:val="24"/>
          <w:szCs w:val="24"/>
          <w:lang w:val="en-US"/>
        </w:rPr>
        <w:t xml:space="preserve"> </w:t>
      </w:r>
      <w:r w:rsidRPr="00234391">
        <w:rPr>
          <w:rFonts w:ascii="Times New Roman" w:eastAsia="Times New Roman" w:hAnsi="Times New Roman"/>
          <w:sz w:val="24"/>
          <w:szCs w:val="24"/>
          <w:lang w:val="en-US"/>
        </w:rPr>
        <w:t>p</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pacing w:val="-1"/>
          <w:sz w:val="24"/>
          <w:szCs w:val="24"/>
          <w:lang w:val="en-US"/>
        </w:rPr>
        <w:t>r</w:t>
      </w:r>
      <w:r w:rsidRPr="00234391">
        <w:rPr>
          <w:rFonts w:ascii="Times New Roman" w:eastAsia="Times New Roman" w:hAnsi="Times New Roman"/>
          <w:sz w:val="24"/>
          <w:szCs w:val="24"/>
          <w:lang w:val="en-US"/>
        </w:rPr>
        <w:t xml:space="preserve">a </w:t>
      </w:r>
      <w:r w:rsidRPr="00234391">
        <w:rPr>
          <w:rFonts w:ascii="Times New Roman" w:eastAsia="Times New Roman" w:hAnsi="Times New Roman"/>
          <w:spacing w:val="2"/>
          <w:sz w:val="24"/>
          <w:szCs w:val="24"/>
          <w:lang w:val="en-US"/>
        </w:rPr>
        <w:t>p</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z w:val="24"/>
          <w:szCs w:val="24"/>
          <w:lang w:val="en-US"/>
        </w:rPr>
        <w:t>milih</w:t>
      </w:r>
      <w:r w:rsidRPr="00234391">
        <w:rPr>
          <w:rFonts w:ascii="Times New Roman" w:eastAsia="Times New Roman" w:hAnsi="Times New Roman"/>
          <w:spacing w:val="1"/>
          <w:sz w:val="24"/>
          <w:szCs w:val="24"/>
          <w:lang w:val="en-US"/>
        </w:rPr>
        <w:t xml:space="preserve"> </w:t>
      </w:r>
      <w:r w:rsidRPr="00234391">
        <w:rPr>
          <w:rFonts w:ascii="Times New Roman" w:eastAsia="Times New Roman" w:hAnsi="Times New Roman"/>
          <w:sz w:val="24"/>
          <w:szCs w:val="24"/>
          <w:lang w:val="en-US"/>
        </w:rPr>
        <w:t>d</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pacing w:val="2"/>
          <w:sz w:val="24"/>
          <w:szCs w:val="24"/>
          <w:lang w:val="en-US"/>
        </w:rPr>
        <w:t>n</w:t>
      </w:r>
      <w:r w:rsidRPr="00234391">
        <w:rPr>
          <w:rFonts w:ascii="Times New Roman" w:eastAsia="Times New Roman" w:hAnsi="Times New Roman"/>
          <w:spacing w:val="-2"/>
          <w:sz w:val="24"/>
          <w:szCs w:val="24"/>
          <w:lang w:val="en-US"/>
        </w:rPr>
        <w:t>g</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n</w:t>
      </w:r>
      <w:r w:rsidRPr="00234391">
        <w:rPr>
          <w:rFonts w:ascii="Times New Roman" w:eastAsia="Times New Roman" w:hAnsi="Times New Roman"/>
          <w:spacing w:val="1"/>
          <w:sz w:val="24"/>
          <w:szCs w:val="24"/>
          <w:lang w:val="en-US"/>
        </w:rPr>
        <w:t xml:space="preserve"> </w:t>
      </w:r>
      <w:r w:rsidRPr="00234391">
        <w:rPr>
          <w:rFonts w:ascii="Times New Roman" w:eastAsia="Times New Roman" w:hAnsi="Times New Roman"/>
          <w:sz w:val="24"/>
          <w:szCs w:val="24"/>
          <w:lang w:val="en-US"/>
        </w:rPr>
        <w:t>m</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pacing w:val="2"/>
          <w:sz w:val="24"/>
          <w:szCs w:val="24"/>
          <w:lang w:val="en-US"/>
        </w:rPr>
        <w:t>n</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w</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pacing w:val="-1"/>
          <w:sz w:val="24"/>
          <w:szCs w:val="24"/>
          <w:lang w:val="en-US"/>
        </w:rPr>
        <w:t>r</w:t>
      </w:r>
      <w:r w:rsidRPr="00234391">
        <w:rPr>
          <w:rFonts w:ascii="Times New Roman" w:eastAsia="Times New Roman" w:hAnsi="Times New Roman"/>
          <w:sz w:val="24"/>
          <w:szCs w:val="24"/>
          <w:lang w:val="en-US"/>
        </w:rPr>
        <w:t>k</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n</w:t>
      </w:r>
      <w:r w:rsidRPr="00234391">
        <w:rPr>
          <w:rFonts w:ascii="Times New Roman" w:eastAsia="Times New Roman" w:hAnsi="Times New Roman"/>
          <w:spacing w:val="4"/>
          <w:sz w:val="24"/>
          <w:szCs w:val="24"/>
          <w:lang w:val="en-US"/>
        </w:rPr>
        <w:t xml:space="preserve"> </w:t>
      </w:r>
      <w:r w:rsidRPr="00234391">
        <w:rPr>
          <w:rFonts w:ascii="Times New Roman" w:eastAsia="Times New Roman" w:hAnsi="Times New Roman"/>
          <w:sz w:val="24"/>
          <w:szCs w:val="24"/>
          <w:lang w:val="en-US"/>
        </w:rPr>
        <w:t>vis</w:t>
      </w:r>
      <w:r w:rsidRPr="00234391">
        <w:rPr>
          <w:rFonts w:ascii="Times New Roman" w:eastAsia="Times New Roman" w:hAnsi="Times New Roman"/>
          <w:spacing w:val="1"/>
          <w:sz w:val="24"/>
          <w:szCs w:val="24"/>
          <w:lang w:val="en-US"/>
        </w:rPr>
        <w:t>i</w:t>
      </w:r>
      <w:r w:rsidRPr="00234391">
        <w:rPr>
          <w:rFonts w:ascii="Times New Roman" w:eastAsia="Times New Roman" w:hAnsi="Times New Roman"/>
          <w:sz w:val="24"/>
          <w:szCs w:val="24"/>
          <w:lang w:val="en-US"/>
        </w:rPr>
        <w:t>,</w:t>
      </w:r>
      <w:r w:rsidRPr="00234391">
        <w:rPr>
          <w:rFonts w:ascii="Times New Roman" w:eastAsia="Times New Roman" w:hAnsi="Times New Roman"/>
          <w:spacing w:val="1"/>
          <w:sz w:val="24"/>
          <w:szCs w:val="24"/>
          <w:lang w:val="en-US"/>
        </w:rPr>
        <w:t xml:space="preserve"> </w:t>
      </w:r>
      <w:r w:rsidRPr="00234391">
        <w:rPr>
          <w:rFonts w:ascii="Times New Roman" w:eastAsia="Times New Roman" w:hAnsi="Times New Roman"/>
          <w:sz w:val="24"/>
          <w:szCs w:val="24"/>
          <w:lang w:val="en-US"/>
        </w:rPr>
        <w:t>misi</w:t>
      </w:r>
      <w:r w:rsidRPr="00234391">
        <w:rPr>
          <w:rFonts w:ascii="Times New Roman" w:eastAsia="Times New Roman" w:hAnsi="Times New Roman"/>
          <w:spacing w:val="2"/>
          <w:sz w:val="24"/>
          <w:szCs w:val="24"/>
          <w:lang w:val="en-US"/>
        </w:rPr>
        <w:t xml:space="preserve"> </w:t>
      </w:r>
      <w:r w:rsidRPr="00234391">
        <w:rPr>
          <w:rFonts w:ascii="Times New Roman" w:eastAsia="Times New Roman" w:hAnsi="Times New Roman"/>
          <w:sz w:val="24"/>
          <w:szCs w:val="24"/>
          <w:lang w:val="en-US"/>
        </w:rPr>
        <w:t>d</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n p</w:t>
      </w:r>
      <w:r w:rsidRPr="00234391">
        <w:rPr>
          <w:rFonts w:ascii="Times New Roman" w:eastAsia="Times New Roman" w:hAnsi="Times New Roman"/>
          <w:spacing w:val="-1"/>
          <w:sz w:val="24"/>
          <w:szCs w:val="24"/>
          <w:lang w:val="en-US"/>
        </w:rPr>
        <w:t>r</w:t>
      </w:r>
      <w:r w:rsidRPr="00234391">
        <w:rPr>
          <w:rFonts w:ascii="Times New Roman" w:eastAsia="Times New Roman" w:hAnsi="Times New Roman"/>
          <w:sz w:val="24"/>
          <w:szCs w:val="24"/>
          <w:lang w:val="en-US"/>
        </w:rPr>
        <w:t>og</w:t>
      </w:r>
      <w:r w:rsidRPr="00234391">
        <w:rPr>
          <w:rFonts w:ascii="Times New Roman" w:eastAsia="Times New Roman" w:hAnsi="Times New Roman"/>
          <w:spacing w:val="-1"/>
          <w:sz w:val="24"/>
          <w:szCs w:val="24"/>
          <w:lang w:val="en-US"/>
        </w:rPr>
        <w:t>ra</w:t>
      </w:r>
      <w:r w:rsidRPr="00234391">
        <w:rPr>
          <w:rFonts w:ascii="Times New Roman" w:eastAsia="Times New Roman" w:hAnsi="Times New Roman"/>
          <w:sz w:val="24"/>
          <w:szCs w:val="24"/>
          <w:lang w:val="en-US"/>
        </w:rPr>
        <w:t xml:space="preserve">m </w:t>
      </w:r>
      <w:r w:rsidRPr="00234391">
        <w:rPr>
          <w:rFonts w:ascii="Times New Roman" w:eastAsia="Times New Roman" w:hAnsi="Times New Roman"/>
          <w:spacing w:val="1"/>
          <w:sz w:val="24"/>
          <w:szCs w:val="24"/>
          <w:lang w:val="en-US"/>
        </w:rPr>
        <w:t xml:space="preserve"> </w:t>
      </w:r>
      <w:r w:rsidRPr="00234391">
        <w:rPr>
          <w:rFonts w:ascii="Times New Roman" w:eastAsia="Times New Roman" w:hAnsi="Times New Roman"/>
          <w:sz w:val="24"/>
          <w:szCs w:val="24"/>
          <w:lang w:val="en-US"/>
        </w:rPr>
        <w:t>p</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z w:val="24"/>
          <w:szCs w:val="24"/>
          <w:lang w:val="en-US"/>
        </w:rPr>
        <w:t>s</w:t>
      </w:r>
      <w:r w:rsidRPr="00234391">
        <w:rPr>
          <w:rFonts w:ascii="Times New Roman" w:eastAsia="Times New Roman" w:hAnsi="Times New Roman"/>
          <w:spacing w:val="-1"/>
          <w:sz w:val="24"/>
          <w:szCs w:val="24"/>
          <w:lang w:val="en-US"/>
        </w:rPr>
        <w:t>er</w:t>
      </w:r>
      <w:r w:rsidRPr="00234391">
        <w:rPr>
          <w:rFonts w:ascii="Times New Roman" w:eastAsia="Times New Roman" w:hAnsi="Times New Roman"/>
          <w:spacing w:val="3"/>
          <w:sz w:val="24"/>
          <w:szCs w:val="24"/>
          <w:lang w:val="en-US"/>
        </w:rPr>
        <w:t>t</w:t>
      </w:r>
      <w:r w:rsidRPr="00234391">
        <w:rPr>
          <w:rFonts w:ascii="Times New Roman" w:eastAsia="Times New Roman" w:hAnsi="Times New Roman"/>
          <w:sz w:val="24"/>
          <w:szCs w:val="24"/>
          <w:lang w:val="en-US"/>
        </w:rPr>
        <w:t xml:space="preserve">a  </w:t>
      </w:r>
      <w:r w:rsidRPr="00234391">
        <w:rPr>
          <w:rFonts w:ascii="Times New Roman" w:eastAsia="Times New Roman" w:hAnsi="Times New Roman"/>
          <w:spacing w:val="1"/>
          <w:sz w:val="24"/>
          <w:szCs w:val="24"/>
          <w:lang w:val="en-US"/>
        </w:rPr>
        <w:t>P</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z w:val="24"/>
          <w:szCs w:val="24"/>
          <w:lang w:val="en-US"/>
        </w:rPr>
        <w:t xml:space="preserve">milu </w:t>
      </w:r>
      <w:r w:rsidRPr="00234391">
        <w:rPr>
          <w:rFonts w:ascii="Times New Roman" w:eastAsia="Times New Roman" w:hAnsi="Times New Roman"/>
          <w:spacing w:val="1"/>
          <w:sz w:val="24"/>
          <w:szCs w:val="24"/>
          <w:lang w:val="en-US"/>
        </w:rPr>
        <w:t xml:space="preserve"> </w:t>
      </w:r>
      <w:r w:rsidRPr="00234391">
        <w:rPr>
          <w:rFonts w:ascii="Times New Roman" w:eastAsia="Times New Roman" w:hAnsi="Times New Roman"/>
          <w:sz w:val="24"/>
          <w:szCs w:val="24"/>
          <w:lang w:val="en-US"/>
        </w:rPr>
        <w:t>t</w:t>
      </w:r>
      <w:r w:rsidRPr="00234391">
        <w:rPr>
          <w:rFonts w:ascii="Times New Roman" w:eastAsia="Times New Roman" w:hAnsi="Times New Roman"/>
          <w:spacing w:val="-1"/>
          <w:sz w:val="24"/>
          <w:szCs w:val="24"/>
          <w:lang w:val="en-US"/>
        </w:rPr>
        <w:t>er</w:t>
      </w:r>
      <w:r w:rsidRPr="00234391">
        <w:rPr>
          <w:rFonts w:ascii="Times New Roman" w:eastAsia="Times New Roman" w:hAnsi="Times New Roman"/>
          <w:sz w:val="24"/>
          <w:szCs w:val="24"/>
          <w:lang w:val="en-US"/>
        </w:rPr>
        <w:t>m</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 xml:space="preserve">suk </w:t>
      </w:r>
      <w:r w:rsidRPr="00234391">
        <w:rPr>
          <w:rFonts w:ascii="Times New Roman" w:eastAsia="Times New Roman" w:hAnsi="Times New Roman"/>
          <w:spacing w:val="1"/>
          <w:sz w:val="24"/>
          <w:szCs w:val="24"/>
          <w:lang w:val="en-US"/>
        </w:rPr>
        <w:t xml:space="preserve"> </w:t>
      </w:r>
      <w:r w:rsidRPr="00234391">
        <w:rPr>
          <w:rFonts w:ascii="Times New Roman" w:eastAsia="Times New Roman" w:hAnsi="Times New Roman"/>
          <w:sz w:val="24"/>
          <w:szCs w:val="24"/>
          <w:lang w:val="en-US"/>
        </w:rPr>
        <w:t>m</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z w:val="24"/>
          <w:szCs w:val="24"/>
          <w:lang w:val="en-US"/>
        </w:rPr>
        <w:t>ng</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j</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 xml:space="preserve">k </w:t>
      </w:r>
      <w:r w:rsidRPr="00234391">
        <w:rPr>
          <w:rFonts w:ascii="Times New Roman" w:eastAsia="Times New Roman" w:hAnsi="Times New Roman"/>
          <w:spacing w:val="1"/>
          <w:sz w:val="24"/>
          <w:szCs w:val="24"/>
          <w:lang w:val="en-US"/>
        </w:rPr>
        <w:t xml:space="preserve"> </w:t>
      </w:r>
      <w:r w:rsidRPr="00234391">
        <w:rPr>
          <w:rFonts w:ascii="Times New Roman" w:eastAsia="Times New Roman" w:hAnsi="Times New Roman"/>
          <w:sz w:val="24"/>
          <w:szCs w:val="24"/>
          <w:lang w:val="en-US"/>
        </w:rPr>
        <w:t>m</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z w:val="24"/>
          <w:szCs w:val="24"/>
          <w:lang w:val="en-US"/>
        </w:rPr>
        <w:t xml:space="preserve">milih </w:t>
      </w:r>
      <w:r w:rsidRPr="00234391">
        <w:rPr>
          <w:rFonts w:ascii="Times New Roman" w:eastAsia="Times New Roman" w:hAnsi="Times New Roman"/>
          <w:spacing w:val="1"/>
          <w:sz w:val="24"/>
          <w:szCs w:val="24"/>
          <w:lang w:val="en-US"/>
        </w:rPr>
        <w:t xml:space="preserve"> </w:t>
      </w:r>
      <w:r w:rsidRPr="00234391">
        <w:rPr>
          <w:rFonts w:ascii="Times New Roman" w:eastAsia="Times New Roman" w:hAnsi="Times New Roman"/>
          <w:sz w:val="24"/>
          <w:szCs w:val="24"/>
          <w:lang w:val="en-US"/>
        </w:rPr>
        <w:t>s</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z w:val="24"/>
          <w:szCs w:val="24"/>
          <w:lang w:val="en-US"/>
        </w:rPr>
        <w:t>s</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z w:val="24"/>
          <w:szCs w:val="24"/>
          <w:lang w:val="en-US"/>
        </w:rPr>
        <w:t>o</w:t>
      </w:r>
      <w:r w:rsidRPr="00234391">
        <w:rPr>
          <w:rFonts w:ascii="Times New Roman" w:eastAsia="Times New Roman" w:hAnsi="Times New Roman"/>
          <w:spacing w:val="-1"/>
          <w:sz w:val="24"/>
          <w:szCs w:val="24"/>
          <w:lang w:val="en-US"/>
        </w:rPr>
        <w:t>ra</w:t>
      </w:r>
      <w:r w:rsidRPr="00234391">
        <w:rPr>
          <w:rFonts w:ascii="Times New Roman" w:eastAsia="Times New Roman" w:hAnsi="Times New Roman"/>
          <w:spacing w:val="2"/>
          <w:sz w:val="24"/>
          <w:szCs w:val="24"/>
          <w:lang w:val="en-US"/>
        </w:rPr>
        <w:t>n</w:t>
      </w:r>
      <w:r w:rsidRPr="00234391">
        <w:rPr>
          <w:rFonts w:ascii="Times New Roman" w:eastAsia="Times New Roman" w:hAnsi="Times New Roman"/>
          <w:sz w:val="24"/>
          <w:szCs w:val="24"/>
          <w:lang w:val="en-US"/>
        </w:rPr>
        <w:t xml:space="preserve">g </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t</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u</w:t>
      </w:r>
      <w:r w:rsidRPr="00234391">
        <w:rPr>
          <w:rFonts w:ascii="Times New Roman" w:eastAsia="Times New Roman" w:hAnsi="Times New Roman"/>
          <w:spacing w:val="41"/>
          <w:sz w:val="24"/>
          <w:szCs w:val="24"/>
          <w:lang w:val="en-US"/>
        </w:rPr>
        <w:t xml:space="preserve"> </w:t>
      </w:r>
      <w:r w:rsidRPr="00234391">
        <w:rPr>
          <w:rFonts w:ascii="Times New Roman" w:eastAsia="Times New Roman" w:hAnsi="Times New Roman"/>
          <w:sz w:val="24"/>
          <w:szCs w:val="24"/>
          <w:lang w:val="en-US"/>
        </w:rPr>
        <w:t>p</w:t>
      </w:r>
      <w:r w:rsidRPr="00234391">
        <w:rPr>
          <w:rFonts w:ascii="Times New Roman" w:eastAsia="Times New Roman" w:hAnsi="Times New Roman"/>
          <w:spacing w:val="-1"/>
          <w:sz w:val="24"/>
          <w:szCs w:val="24"/>
          <w:lang w:val="en-US"/>
        </w:rPr>
        <w:t>ar</w:t>
      </w:r>
      <w:r w:rsidRPr="00234391">
        <w:rPr>
          <w:rFonts w:ascii="Times New Roman" w:eastAsia="Times New Roman" w:hAnsi="Times New Roman"/>
          <w:sz w:val="24"/>
          <w:szCs w:val="24"/>
          <w:lang w:val="en-US"/>
        </w:rPr>
        <w:t>t</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i</w:t>
      </w:r>
      <w:r w:rsidRPr="00234391">
        <w:rPr>
          <w:rFonts w:ascii="Times New Roman" w:eastAsia="Times New Roman" w:hAnsi="Times New Roman"/>
          <w:spacing w:val="41"/>
          <w:sz w:val="24"/>
          <w:szCs w:val="24"/>
          <w:lang w:val="en-US"/>
        </w:rPr>
        <w:t xml:space="preserve"> </w:t>
      </w:r>
      <w:r w:rsidRPr="00234391">
        <w:rPr>
          <w:rFonts w:ascii="Times New Roman" w:eastAsia="Times New Roman" w:hAnsi="Times New Roman"/>
          <w:sz w:val="24"/>
          <w:szCs w:val="24"/>
          <w:lang w:val="en-US"/>
        </w:rPr>
        <w:t>t</w:t>
      </w:r>
      <w:r w:rsidRPr="00234391">
        <w:rPr>
          <w:rFonts w:ascii="Times New Roman" w:eastAsia="Times New Roman" w:hAnsi="Times New Roman"/>
          <w:spacing w:val="-1"/>
          <w:sz w:val="24"/>
          <w:szCs w:val="24"/>
          <w:lang w:val="en-US"/>
        </w:rPr>
        <w:t>er</w:t>
      </w:r>
      <w:r w:rsidRPr="00234391">
        <w:rPr>
          <w:rFonts w:ascii="Times New Roman" w:eastAsia="Times New Roman" w:hAnsi="Times New Roman"/>
          <w:sz w:val="24"/>
          <w:szCs w:val="24"/>
          <w:lang w:val="en-US"/>
        </w:rPr>
        <w:t>t</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z w:val="24"/>
          <w:szCs w:val="24"/>
          <w:lang w:val="en-US"/>
        </w:rPr>
        <w:t>ntu</w:t>
      </w:r>
      <w:r w:rsidRPr="00234391">
        <w:rPr>
          <w:rFonts w:ascii="Times New Roman" w:eastAsia="Times New Roman" w:hAnsi="Times New Roman"/>
          <w:spacing w:val="41"/>
          <w:sz w:val="24"/>
          <w:szCs w:val="24"/>
          <w:lang w:val="en-US"/>
        </w:rPr>
        <w:t xml:space="preserve"> </w:t>
      </w:r>
      <w:r w:rsidRPr="00234391">
        <w:rPr>
          <w:rFonts w:ascii="Times New Roman" w:eastAsia="Times New Roman" w:hAnsi="Times New Roman"/>
          <w:spacing w:val="-1"/>
          <w:sz w:val="24"/>
          <w:szCs w:val="24"/>
          <w:lang w:val="en-US"/>
        </w:rPr>
        <w:t>(</w:t>
      </w:r>
      <w:r w:rsidRPr="00234391">
        <w:rPr>
          <w:rFonts w:ascii="Times New Roman" w:eastAsia="Times New Roman" w:hAnsi="Times New Roman"/>
          <w:spacing w:val="1"/>
          <w:sz w:val="24"/>
          <w:szCs w:val="24"/>
          <w:lang w:val="en-US"/>
        </w:rPr>
        <w:t>P</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pacing w:val="3"/>
          <w:sz w:val="24"/>
          <w:szCs w:val="24"/>
          <w:lang w:val="en-US"/>
        </w:rPr>
        <w:t>s</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l</w:t>
      </w:r>
      <w:r w:rsidRPr="00234391">
        <w:rPr>
          <w:rFonts w:ascii="Times New Roman" w:eastAsia="Times New Roman" w:hAnsi="Times New Roman"/>
          <w:spacing w:val="41"/>
          <w:sz w:val="24"/>
          <w:szCs w:val="24"/>
          <w:lang w:val="en-US"/>
        </w:rPr>
        <w:t xml:space="preserve"> </w:t>
      </w:r>
      <w:r w:rsidRPr="00234391">
        <w:rPr>
          <w:rFonts w:ascii="Times New Roman" w:eastAsia="Times New Roman" w:hAnsi="Times New Roman"/>
          <w:sz w:val="24"/>
          <w:szCs w:val="24"/>
          <w:lang w:val="en-US"/>
        </w:rPr>
        <w:t>1</w:t>
      </w:r>
      <w:r w:rsidRPr="00234391">
        <w:rPr>
          <w:rFonts w:ascii="Times New Roman" w:eastAsia="Times New Roman" w:hAnsi="Times New Roman"/>
          <w:spacing w:val="41"/>
          <w:sz w:val="24"/>
          <w:szCs w:val="24"/>
          <w:lang w:val="en-US"/>
        </w:rPr>
        <w:t xml:space="preserve"> </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n</w:t>
      </w:r>
      <w:r w:rsidRPr="00234391">
        <w:rPr>
          <w:rFonts w:ascii="Times New Roman" w:eastAsia="Times New Roman" w:hAnsi="Times New Roman"/>
          <w:spacing w:val="-2"/>
          <w:sz w:val="24"/>
          <w:szCs w:val="24"/>
          <w:lang w:val="en-US"/>
        </w:rPr>
        <w:t>g</w:t>
      </w:r>
      <w:r w:rsidRPr="00234391">
        <w:rPr>
          <w:rFonts w:ascii="Times New Roman" w:eastAsia="Times New Roman" w:hAnsi="Times New Roman"/>
          <w:sz w:val="24"/>
          <w:szCs w:val="24"/>
          <w:lang w:val="en-US"/>
        </w:rPr>
        <w:t>ka</w:t>
      </w:r>
      <w:r w:rsidRPr="00234391">
        <w:rPr>
          <w:rFonts w:ascii="Times New Roman" w:eastAsia="Times New Roman" w:hAnsi="Times New Roman"/>
          <w:spacing w:val="40"/>
          <w:sz w:val="24"/>
          <w:szCs w:val="24"/>
          <w:lang w:val="en-US"/>
        </w:rPr>
        <w:t xml:space="preserve"> </w:t>
      </w:r>
      <w:r w:rsidRPr="00234391">
        <w:rPr>
          <w:rFonts w:ascii="Times New Roman" w:eastAsia="Times New Roman" w:hAnsi="Times New Roman"/>
          <w:sz w:val="24"/>
          <w:szCs w:val="24"/>
          <w:lang w:val="en-US"/>
        </w:rPr>
        <w:t>11</w:t>
      </w:r>
      <w:r w:rsidRPr="00234391">
        <w:rPr>
          <w:rFonts w:ascii="Times New Roman" w:eastAsia="Times New Roman" w:hAnsi="Times New Roman"/>
          <w:spacing w:val="41"/>
          <w:sz w:val="24"/>
          <w:szCs w:val="24"/>
          <w:lang w:val="en-US"/>
        </w:rPr>
        <w:t xml:space="preserve"> </w:t>
      </w:r>
      <w:r w:rsidRPr="00234391">
        <w:rPr>
          <w:rFonts w:ascii="Times New Roman" w:eastAsia="Times New Roman" w:hAnsi="Times New Roman"/>
          <w:spacing w:val="1"/>
          <w:sz w:val="24"/>
          <w:szCs w:val="24"/>
          <w:lang w:val="en-US"/>
        </w:rPr>
        <w:t>P</w:t>
      </w:r>
      <w:r w:rsidRPr="00234391">
        <w:rPr>
          <w:rFonts w:ascii="Times New Roman" w:eastAsia="Times New Roman" w:hAnsi="Times New Roman"/>
          <w:spacing w:val="-1"/>
          <w:sz w:val="24"/>
          <w:szCs w:val="24"/>
          <w:lang w:val="en-US"/>
        </w:rPr>
        <w:t>era</w:t>
      </w:r>
      <w:r w:rsidRPr="00234391">
        <w:rPr>
          <w:rFonts w:ascii="Times New Roman" w:eastAsia="Times New Roman" w:hAnsi="Times New Roman"/>
          <w:sz w:val="24"/>
          <w:szCs w:val="24"/>
          <w:lang w:val="en-US"/>
        </w:rPr>
        <w:t>t</w:t>
      </w:r>
      <w:r w:rsidRPr="00234391">
        <w:rPr>
          <w:rFonts w:ascii="Times New Roman" w:eastAsia="Times New Roman" w:hAnsi="Times New Roman"/>
          <w:spacing w:val="2"/>
          <w:sz w:val="24"/>
          <w:szCs w:val="24"/>
          <w:lang w:val="en-US"/>
        </w:rPr>
        <w:t>u</w:t>
      </w:r>
      <w:r w:rsidRPr="00234391">
        <w:rPr>
          <w:rFonts w:ascii="Times New Roman" w:eastAsia="Times New Roman" w:hAnsi="Times New Roman"/>
          <w:spacing w:val="-1"/>
          <w:sz w:val="24"/>
          <w:szCs w:val="24"/>
          <w:lang w:val="en-US"/>
        </w:rPr>
        <w:t>ra</w:t>
      </w:r>
      <w:r w:rsidRPr="00234391">
        <w:rPr>
          <w:rFonts w:ascii="Times New Roman" w:eastAsia="Times New Roman" w:hAnsi="Times New Roman"/>
          <w:sz w:val="24"/>
          <w:szCs w:val="24"/>
          <w:lang w:val="en-US"/>
        </w:rPr>
        <w:t>n</w:t>
      </w:r>
      <w:r w:rsidRPr="00234391">
        <w:rPr>
          <w:rFonts w:ascii="Times New Roman" w:eastAsia="Times New Roman" w:hAnsi="Times New Roman"/>
          <w:spacing w:val="43"/>
          <w:sz w:val="24"/>
          <w:szCs w:val="24"/>
          <w:lang w:val="en-US"/>
        </w:rPr>
        <w:t xml:space="preserve"> </w:t>
      </w:r>
      <w:r w:rsidRPr="00234391">
        <w:rPr>
          <w:rFonts w:ascii="Times New Roman" w:eastAsia="Times New Roman" w:hAnsi="Times New Roman"/>
          <w:sz w:val="24"/>
          <w:szCs w:val="24"/>
          <w:lang w:val="en-US"/>
        </w:rPr>
        <w:t>K</w:t>
      </w:r>
      <w:r w:rsidRPr="00234391">
        <w:rPr>
          <w:rFonts w:ascii="Times New Roman" w:eastAsia="Times New Roman" w:hAnsi="Times New Roman"/>
          <w:spacing w:val="1"/>
          <w:sz w:val="24"/>
          <w:szCs w:val="24"/>
          <w:lang w:val="en-US"/>
        </w:rPr>
        <w:t>P</w:t>
      </w:r>
      <w:r w:rsidRPr="00234391">
        <w:rPr>
          <w:rFonts w:ascii="Times New Roman" w:eastAsia="Times New Roman" w:hAnsi="Times New Roman"/>
          <w:sz w:val="24"/>
          <w:szCs w:val="24"/>
          <w:lang w:val="en-US"/>
        </w:rPr>
        <w:t>U</w:t>
      </w:r>
      <w:r w:rsidRPr="00234391">
        <w:rPr>
          <w:rFonts w:ascii="Times New Roman" w:eastAsia="Times New Roman" w:hAnsi="Times New Roman"/>
          <w:spacing w:val="40"/>
          <w:sz w:val="24"/>
          <w:szCs w:val="24"/>
          <w:lang w:val="en-US"/>
        </w:rPr>
        <w:t xml:space="preserve"> </w:t>
      </w:r>
      <w:r w:rsidRPr="00234391">
        <w:rPr>
          <w:rFonts w:ascii="Times New Roman" w:eastAsia="Times New Roman" w:hAnsi="Times New Roman"/>
          <w:sz w:val="24"/>
          <w:szCs w:val="24"/>
          <w:lang w:val="en-US"/>
        </w:rPr>
        <w:t>Nomor</w:t>
      </w:r>
      <w:r w:rsidRPr="00234391">
        <w:rPr>
          <w:rFonts w:ascii="Times New Roman" w:eastAsia="Times New Roman" w:hAnsi="Times New Roman"/>
          <w:spacing w:val="40"/>
          <w:sz w:val="24"/>
          <w:szCs w:val="24"/>
          <w:lang w:val="en-US"/>
        </w:rPr>
        <w:t xml:space="preserve"> </w:t>
      </w:r>
      <w:r w:rsidRPr="00234391">
        <w:rPr>
          <w:rFonts w:ascii="Times New Roman" w:eastAsia="Times New Roman" w:hAnsi="Times New Roman"/>
          <w:sz w:val="24"/>
          <w:szCs w:val="24"/>
          <w:lang w:val="en-US"/>
        </w:rPr>
        <w:t>19</w:t>
      </w:r>
      <w:r>
        <w:rPr>
          <w:rFonts w:ascii="Times New Roman" w:eastAsia="Times New Roman" w:hAnsi="Times New Roman"/>
          <w:sz w:val="24"/>
          <w:szCs w:val="24"/>
          <w:lang w:val="en-US"/>
        </w:rPr>
        <w:t xml:space="preserve"> </w:t>
      </w:r>
      <w:r w:rsidRPr="00234391">
        <w:rPr>
          <w:rFonts w:ascii="Times New Roman" w:eastAsia="Times New Roman" w:hAnsi="Times New Roman"/>
          <w:sz w:val="24"/>
          <w:szCs w:val="24"/>
          <w:lang w:val="en-US"/>
        </w:rPr>
        <w:t>T</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hun 2008</w:t>
      </w:r>
      <w:r w:rsidRPr="00234391">
        <w:rPr>
          <w:rFonts w:ascii="Times New Roman" w:eastAsia="Times New Roman" w:hAnsi="Times New Roman"/>
          <w:spacing w:val="-1"/>
          <w:sz w:val="24"/>
          <w:szCs w:val="24"/>
          <w:lang w:val="en-US"/>
        </w:rPr>
        <w:t>)</w:t>
      </w:r>
      <w:r w:rsidRPr="00234391">
        <w:rPr>
          <w:rFonts w:ascii="Times New Roman" w:eastAsia="Times New Roman" w:hAnsi="Times New Roman"/>
          <w:sz w:val="24"/>
          <w:szCs w:val="24"/>
          <w:lang w:val="en-US"/>
        </w:rPr>
        <w:t>.</w:t>
      </w:r>
    </w:p>
    <w:p w:rsidR="00E06169" w:rsidRDefault="00E06169" w:rsidP="00E06169">
      <w:pPr>
        <w:widowControl w:val="0"/>
        <w:autoSpaceDE w:val="0"/>
        <w:autoSpaceDN w:val="0"/>
        <w:adjustRightInd w:val="0"/>
        <w:spacing w:after="0" w:line="480" w:lineRule="auto"/>
        <w:ind w:left="284" w:right="76" w:firstLine="708"/>
        <w:jc w:val="both"/>
        <w:rPr>
          <w:rFonts w:ascii="Times New Roman" w:eastAsia="Times New Roman" w:hAnsi="Times New Roman"/>
          <w:sz w:val="24"/>
          <w:szCs w:val="24"/>
          <w:lang w:val="en-US"/>
        </w:rPr>
      </w:pPr>
      <w:r w:rsidRPr="00234391">
        <w:rPr>
          <w:rFonts w:ascii="Times New Roman" w:eastAsia="Times New Roman" w:hAnsi="Times New Roman"/>
          <w:sz w:val="24"/>
          <w:szCs w:val="24"/>
          <w:lang w:val="en-US"/>
        </w:rPr>
        <w:t>Al</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t</w:t>
      </w:r>
      <w:r w:rsidRPr="00234391">
        <w:rPr>
          <w:rFonts w:ascii="Times New Roman" w:eastAsia="Times New Roman" w:hAnsi="Times New Roman"/>
          <w:spacing w:val="1"/>
          <w:sz w:val="24"/>
          <w:szCs w:val="24"/>
          <w:lang w:val="en-US"/>
        </w:rPr>
        <w:t xml:space="preserve"> </w:t>
      </w:r>
      <w:r w:rsidRPr="00234391">
        <w:rPr>
          <w:rFonts w:ascii="Times New Roman" w:eastAsia="Times New Roman" w:hAnsi="Times New Roman"/>
          <w:sz w:val="24"/>
          <w:szCs w:val="24"/>
          <w:lang w:val="en-US"/>
        </w:rPr>
        <w:t>p</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pacing w:val="2"/>
          <w:sz w:val="24"/>
          <w:szCs w:val="24"/>
          <w:lang w:val="en-US"/>
        </w:rPr>
        <w:t>r</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pacing w:val="-2"/>
          <w:sz w:val="24"/>
          <w:szCs w:val="24"/>
          <w:lang w:val="en-US"/>
        </w:rPr>
        <w:t>g</w:t>
      </w:r>
      <w:r w:rsidRPr="00234391">
        <w:rPr>
          <w:rFonts w:ascii="Times New Roman" w:eastAsia="Times New Roman" w:hAnsi="Times New Roman"/>
          <w:sz w:val="24"/>
          <w:szCs w:val="24"/>
          <w:lang w:val="en-US"/>
        </w:rPr>
        <w:t>a</w:t>
      </w:r>
      <w:r w:rsidRPr="00234391">
        <w:rPr>
          <w:rFonts w:ascii="Times New Roman" w:eastAsia="Times New Roman" w:hAnsi="Times New Roman"/>
          <w:spacing w:val="2"/>
          <w:sz w:val="24"/>
          <w:szCs w:val="24"/>
          <w:lang w:val="en-US"/>
        </w:rPr>
        <w:t xml:space="preserve"> </w:t>
      </w:r>
      <w:r w:rsidRPr="00234391">
        <w:rPr>
          <w:rFonts w:ascii="Times New Roman" w:eastAsia="Times New Roman" w:hAnsi="Times New Roman"/>
          <w:sz w:val="24"/>
          <w:szCs w:val="24"/>
          <w:lang w:val="en-US"/>
        </w:rPr>
        <w:t>k</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mp</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pacing w:val="5"/>
          <w:sz w:val="24"/>
          <w:szCs w:val="24"/>
          <w:lang w:val="en-US"/>
        </w:rPr>
        <w:t>n</w:t>
      </w:r>
      <w:r w:rsidRPr="00234391">
        <w:rPr>
          <w:rFonts w:ascii="Times New Roman" w:eastAsia="Times New Roman" w:hAnsi="Times New Roman"/>
          <w:spacing w:val="-5"/>
          <w:sz w:val="24"/>
          <w:szCs w:val="24"/>
          <w:lang w:val="en-US"/>
        </w:rPr>
        <w:t>y</w:t>
      </w:r>
      <w:r w:rsidRPr="00234391">
        <w:rPr>
          <w:rFonts w:ascii="Times New Roman" w:eastAsia="Times New Roman" w:hAnsi="Times New Roman"/>
          <w:sz w:val="24"/>
          <w:szCs w:val="24"/>
          <w:lang w:val="en-US"/>
        </w:rPr>
        <w:t>e</w:t>
      </w:r>
      <w:r w:rsidRPr="00234391">
        <w:rPr>
          <w:rFonts w:ascii="Times New Roman" w:eastAsia="Times New Roman" w:hAnsi="Times New Roman"/>
          <w:spacing w:val="2"/>
          <w:sz w:val="24"/>
          <w:szCs w:val="24"/>
          <w:lang w:val="en-US"/>
        </w:rPr>
        <w:t xml:space="preserve"> </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d</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l</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h s</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z w:val="24"/>
          <w:szCs w:val="24"/>
          <w:lang w:val="en-US"/>
        </w:rPr>
        <w:t>mua</w:t>
      </w:r>
      <w:r w:rsidRPr="00234391">
        <w:rPr>
          <w:rFonts w:ascii="Times New Roman" w:eastAsia="Times New Roman" w:hAnsi="Times New Roman"/>
          <w:spacing w:val="2"/>
          <w:sz w:val="24"/>
          <w:szCs w:val="24"/>
          <w:lang w:val="en-US"/>
        </w:rPr>
        <w:t xml:space="preserve"> </w:t>
      </w:r>
      <w:r w:rsidRPr="00234391">
        <w:rPr>
          <w:rFonts w:ascii="Times New Roman" w:eastAsia="Times New Roman" w:hAnsi="Times New Roman"/>
          <w:sz w:val="24"/>
          <w:szCs w:val="24"/>
          <w:lang w:val="en-US"/>
        </w:rPr>
        <w:t>b</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z w:val="24"/>
          <w:szCs w:val="24"/>
          <w:lang w:val="en-US"/>
        </w:rPr>
        <w:t>n</w:t>
      </w:r>
      <w:r w:rsidRPr="00234391">
        <w:rPr>
          <w:rFonts w:ascii="Times New Roman" w:eastAsia="Times New Roman" w:hAnsi="Times New Roman"/>
          <w:spacing w:val="2"/>
          <w:sz w:val="24"/>
          <w:szCs w:val="24"/>
          <w:lang w:val="en-US"/>
        </w:rPr>
        <w:t>d</w:t>
      </w:r>
      <w:r w:rsidRPr="00234391">
        <w:rPr>
          <w:rFonts w:ascii="Times New Roman" w:eastAsia="Times New Roman" w:hAnsi="Times New Roman"/>
          <w:sz w:val="24"/>
          <w:szCs w:val="24"/>
          <w:lang w:val="en-US"/>
        </w:rPr>
        <w:t>a</w:t>
      </w:r>
      <w:r w:rsidRPr="00234391">
        <w:rPr>
          <w:rFonts w:ascii="Times New Roman" w:eastAsia="Times New Roman" w:hAnsi="Times New Roman"/>
          <w:spacing w:val="2"/>
          <w:sz w:val="24"/>
          <w:szCs w:val="24"/>
          <w:lang w:val="en-US"/>
        </w:rPr>
        <w:t xml:space="preserve"> </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t</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u</w:t>
      </w:r>
      <w:r w:rsidRPr="00234391">
        <w:rPr>
          <w:rFonts w:ascii="Times New Roman" w:eastAsia="Times New Roman" w:hAnsi="Times New Roman"/>
          <w:spacing w:val="3"/>
          <w:sz w:val="24"/>
          <w:szCs w:val="24"/>
          <w:lang w:val="en-US"/>
        </w:rPr>
        <w:t xml:space="preserve"> </w:t>
      </w:r>
      <w:r w:rsidRPr="00234391">
        <w:rPr>
          <w:rFonts w:ascii="Times New Roman" w:eastAsia="Times New Roman" w:hAnsi="Times New Roman"/>
          <w:sz w:val="24"/>
          <w:szCs w:val="24"/>
          <w:lang w:val="en-US"/>
        </w:rPr>
        <w:t>b</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z w:val="24"/>
          <w:szCs w:val="24"/>
          <w:lang w:val="en-US"/>
        </w:rPr>
        <w:t>ntuk l</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 xml:space="preserve">in </w:t>
      </w:r>
      <w:r w:rsidRPr="00234391">
        <w:rPr>
          <w:rFonts w:ascii="Times New Roman" w:eastAsia="Times New Roman" w:hAnsi="Times New Roman"/>
          <w:spacing w:val="-5"/>
          <w:sz w:val="24"/>
          <w:szCs w:val="24"/>
          <w:lang w:val="en-US"/>
        </w:rPr>
        <w:t>y</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pacing w:val="2"/>
          <w:sz w:val="24"/>
          <w:szCs w:val="24"/>
          <w:lang w:val="en-US"/>
        </w:rPr>
        <w:t>n</w:t>
      </w:r>
      <w:r w:rsidRPr="00234391">
        <w:rPr>
          <w:rFonts w:ascii="Times New Roman" w:eastAsia="Times New Roman" w:hAnsi="Times New Roman"/>
          <w:sz w:val="24"/>
          <w:szCs w:val="24"/>
          <w:lang w:val="en-US"/>
        </w:rPr>
        <w:t xml:space="preserve">g  </w:t>
      </w:r>
      <w:r w:rsidRPr="00234391">
        <w:rPr>
          <w:rFonts w:ascii="Times New Roman" w:eastAsia="Times New Roman" w:hAnsi="Times New Roman"/>
          <w:spacing w:val="3"/>
          <w:sz w:val="24"/>
          <w:szCs w:val="24"/>
          <w:lang w:val="en-US"/>
        </w:rPr>
        <w:t>m</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z w:val="24"/>
          <w:szCs w:val="24"/>
          <w:lang w:val="en-US"/>
        </w:rPr>
        <w:t>mu</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 xml:space="preserve">t </w:t>
      </w:r>
      <w:r w:rsidRPr="00234391">
        <w:rPr>
          <w:rFonts w:ascii="Times New Roman" w:eastAsia="Times New Roman" w:hAnsi="Times New Roman"/>
          <w:spacing w:val="3"/>
          <w:sz w:val="24"/>
          <w:szCs w:val="24"/>
          <w:lang w:val="en-US"/>
        </w:rPr>
        <w:t xml:space="preserve"> </w:t>
      </w:r>
      <w:r w:rsidRPr="00234391">
        <w:rPr>
          <w:rFonts w:ascii="Times New Roman" w:eastAsia="Times New Roman" w:hAnsi="Times New Roman"/>
          <w:sz w:val="24"/>
          <w:szCs w:val="24"/>
          <w:lang w:val="en-US"/>
        </w:rPr>
        <w:t>vis</w:t>
      </w:r>
      <w:r w:rsidRPr="00234391">
        <w:rPr>
          <w:rFonts w:ascii="Times New Roman" w:eastAsia="Times New Roman" w:hAnsi="Times New Roman"/>
          <w:spacing w:val="1"/>
          <w:sz w:val="24"/>
          <w:szCs w:val="24"/>
          <w:lang w:val="en-US"/>
        </w:rPr>
        <w:t>i</w:t>
      </w:r>
      <w:r w:rsidRPr="00234391">
        <w:rPr>
          <w:rFonts w:ascii="Times New Roman" w:eastAsia="Times New Roman" w:hAnsi="Times New Roman"/>
          <w:sz w:val="24"/>
          <w:szCs w:val="24"/>
          <w:lang w:val="en-US"/>
        </w:rPr>
        <w:t xml:space="preserve">, </w:t>
      </w:r>
      <w:r w:rsidRPr="00234391">
        <w:rPr>
          <w:rFonts w:ascii="Times New Roman" w:eastAsia="Times New Roman" w:hAnsi="Times New Roman"/>
          <w:spacing w:val="3"/>
          <w:sz w:val="24"/>
          <w:szCs w:val="24"/>
          <w:lang w:val="en-US"/>
        </w:rPr>
        <w:t xml:space="preserve"> </w:t>
      </w:r>
      <w:r w:rsidRPr="00234391">
        <w:rPr>
          <w:rFonts w:ascii="Times New Roman" w:eastAsia="Times New Roman" w:hAnsi="Times New Roman"/>
          <w:sz w:val="24"/>
          <w:szCs w:val="24"/>
          <w:lang w:val="en-US"/>
        </w:rPr>
        <w:t xml:space="preserve">misi, </w:t>
      </w:r>
      <w:r w:rsidRPr="00234391">
        <w:rPr>
          <w:rFonts w:ascii="Times New Roman" w:eastAsia="Times New Roman" w:hAnsi="Times New Roman"/>
          <w:spacing w:val="3"/>
          <w:sz w:val="24"/>
          <w:szCs w:val="24"/>
          <w:lang w:val="en-US"/>
        </w:rPr>
        <w:t xml:space="preserve"> </w:t>
      </w:r>
      <w:r w:rsidRPr="00234391">
        <w:rPr>
          <w:rFonts w:ascii="Times New Roman" w:eastAsia="Times New Roman" w:hAnsi="Times New Roman"/>
          <w:sz w:val="24"/>
          <w:szCs w:val="24"/>
          <w:lang w:val="en-US"/>
        </w:rPr>
        <w:t>p</w:t>
      </w:r>
      <w:r w:rsidRPr="00234391">
        <w:rPr>
          <w:rFonts w:ascii="Times New Roman" w:eastAsia="Times New Roman" w:hAnsi="Times New Roman"/>
          <w:spacing w:val="-1"/>
          <w:sz w:val="24"/>
          <w:szCs w:val="24"/>
          <w:lang w:val="en-US"/>
        </w:rPr>
        <w:t>r</w:t>
      </w:r>
      <w:r w:rsidRPr="00234391">
        <w:rPr>
          <w:rFonts w:ascii="Times New Roman" w:eastAsia="Times New Roman" w:hAnsi="Times New Roman"/>
          <w:sz w:val="24"/>
          <w:szCs w:val="24"/>
          <w:lang w:val="en-US"/>
        </w:rPr>
        <w:t>o</w:t>
      </w:r>
      <w:r w:rsidRPr="00234391">
        <w:rPr>
          <w:rFonts w:ascii="Times New Roman" w:eastAsia="Times New Roman" w:hAnsi="Times New Roman"/>
          <w:spacing w:val="-2"/>
          <w:sz w:val="24"/>
          <w:szCs w:val="24"/>
          <w:lang w:val="en-US"/>
        </w:rPr>
        <w:t>g</w:t>
      </w:r>
      <w:r w:rsidRPr="00234391">
        <w:rPr>
          <w:rFonts w:ascii="Times New Roman" w:eastAsia="Times New Roman" w:hAnsi="Times New Roman"/>
          <w:spacing w:val="2"/>
          <w:sz w:val="24"/>
          <w:szCs w:val="24"/>
          <w:lang w:val="en-US"/>
        </w:rPr>
        <w:t>r</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 xml:space="preserve">m, </w:t>
      </w:r>
      <w:r w:rsidRPr="00234391">
        <w:rPr>
          <w:rFonts w:ascii="Times New Roman" w:eastAsia="Times New Roman" w:hAnsi="Times New Roman"/>
          <w:spacing w:val="3"/>
          <w:sz w:val="24"/>
          <w:szCs w:val="24"/>
          <w:lang w:val="en-US"/>
        </w:rPr>
        <w:t xml:space="preserve"> </w:t>
      </w:r>
      <w:r w:rsidRPr="00234391">
        <w:rPr>
          <w:rFonts w:ascii="Times New Roman" w:eastAsia="Times New Roman" w:hAnsi="Times New Roman"/>
          <w:sz w:val="24"/>
          <w:szCs w:val="24"/>
          <w:lang w:val="en-US"/>
        </w:rPr>
        <w:t>s</w:t>
      </w:r>
      <w:r w:rsidRPr="00234391">
        <w:rPr>
          <w:rFonts w:ascii="Times New Roman" w:eastAsia="Times New Roman" w:hAnsi="Times New Roman"/>
          <w:spacing w:val="1"/>
          <w:sz w:val="24"/>
          <w:szCs w:val="24"/>
          <w:lang w:val="en-US"/>
        </w:rPr>
        <w:t>i</w:t>
      </w:r>
      <w:r w:rsidRPr="00234391">
        <w:rPr>
          <w:rFonts w:ascii="Times New Roman" w:eastAsia="Times New Roman" w:hAnsi="Times New Roman"/>
          <w:sz w:val="24"/>
          <w:szCs w:val="24"/>
          <w:lang w:val="en-US"/>
        </w:rPr>
        <w:t>mbo</w:t>
      </w:r>
      <w:r w:rsidRPr="00234391">
        <w:rPr>
          <w:rFonts w:ascii="Times New Roman" w:eastAsia="Times New Roman" w:hAnsi="Times New Roman"/>
          <w:spacing w:val="1"/>
          <w:sz w:val="24"/>
          <w:szCs w:val="24"/>
          <w:lang w:val="en-US"/>
        </w:rPr>
        <w:t>l</w:t>
      </w:r>
      <w:r w:rsidRPr="00234391">
        <w:rPr>
          <w:rFonts w:ascii="Times New Roman" w:eastAsia="Times New Roman" w:hAnsi="Times New Roman"/>
          <w:spacing w:val="-1"/>
          <w:sz w:val="24"/>
          <w:szCs w:val="24"/>
          <w:lang w:val="en-US"/>
        </w:rPr>
        <w:t>-</w:t>
      </w:r>
      <w:r w:rsidRPr="00234391">
        <w:rPr>
          <w:rFonts w:ascii="Times New Roman" w:eastAsia="Times New Roman" w:hAnsi="Times New Roman"/>
          <w:sz w:val="24"/>
          <w:szCs w:val="24"/>
          <w:lang w:val="en-US"/>
        </w:rPr>
        <w:t>s</w:t>
      </w:r>
      <w:r w:rsidRPr="00234391">
        <w:rPr>
          <w:rFonts w:ascii="Times New Roman" w:eastAsia="Times New Roman" w:hAnsi="Times New Roman"/>
          <w:spacing w:val="1"/>
          <w:sz w:val="24"/>
          <w:szCs w:val="24"/>
          <w:lang w:val="en-US"/>
        </w:rPr>
        <w:t>i</w:t>
      </w:r>
      <w:r w:rsidRPr="00234391">
        <w:rPr>
          <w:rFonts w:ascii="Times New Roman" w:eastAsia="Times New Roman" w:hAnsi="Times New Roman"/>
          <w:sz w:val="24"/>
          <w:szCs w:val="24"/>
          <w:lang w:val="en-US"/>
        </w:rPr>
        <w:t xml:space="preserve">mbol, </w:t>
      </w:r>
      <w:r w:rsidRPr="00234391">
        <w:rPr>
          <w:rFonts w:ascii="Times New Roman" w:eastAsia="Times New Roman" w:hAnsi="Times New Roman"/>
          <w:spacing w:val="3"/>
          <w:sz w:val="24"/>
          <w:szCs w:val="24"/>
          <w:lang w:val="en-US"/>
        </w:rPr>
        <w:t xml:space="preserve"> </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t</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 xml:space="preserve">u </w:t>
      </w:r>
      <w:r w:rsidRPr="00234391">
        <w:rPr>
          <w:rFonts w:ascii="Times New Roman" w:eastAsia="Times New Roman" w:hAnsi="Times New Roman"/>
          <w:spacing w:val="3"/>
          <w:sz w:val="24"/>
          <w:szCs w:val="24"/>
          <w:lang w:val="en-US"/>
        </w:rPr>
        <w:t xml:space="preserve"> </w:t>
      </w:r>
      <w:r w:rsidRPr="00234391">
        <w:rPr>
          <w:rFonts w:ascii="Times New Roman" w:eastAsia="Times New Roman" w:hAnsi="Times New Roman"/>
          <w:sz w:val="24"/>
          <w:szCs w:val="24"/>
          <w:lang w:val="en-US"/>
        </w:rPr>
        <w:t>t</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 xml:space="preserve">nda </w:t>
      </w:r>
      <w:r w:rsidRPr="00234391">
        <w:rPr>
          <w:rFonts w:ascii="Times New Roman" w:eastAsia="Times New Roman" w:hAnsi="Times New Roman"/>
          <w:spacing w:val="-2"/>
          <w:sz w:val="24"/>
          <w:szCs w:val="24"/>
          <w:lang w:val="en-US"/>
        </w:rPr>
        <w:t>g</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m</w:t>
      </w:r>
      <w:r w:rsidRPr="00234391">
        <w:rPr>
          <w:rFonts w:ascii="Times New Roman" w:eastAsia="Times New Roman" w:hAnsi="Times New Roman"/>
          <w:spacing w:val="2"/>
          <w:sz w:val="24"/>
          <w:szCs w:val="24"/>
          <w:lang w:val="en-US"/>
        </w:rPr>
        <w:t>b</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r</w:t>
      </w:r>
      <w:r w:rsidRPr="00234391">
        <w:rPr>
          <w:rFonts w:ascii="Times New Roman" w:eastAsia="Times New Roman" w:hAnsi="Times New Roman"/>
          <w:spacing w:val="1"/>
          <w:sz w:val="24"/>
          <w:szCs w:val="24"/>
          <w:lang w:val="en-US"/>
        </w:rPr>
        <w:t xml:space="preserve"> </w:t>
      </w:r>
      <w:r w:rsidRPr="00234391">
        <w:rPr>
          <w:rFonts w:ascii="Times New Roman" w:eastAsia="Times New Roman" w:hAnsi="Times New Roman"/>
          <w:sz w:val="24"/>
          <w:szCs w:val="24"/>
          <w:lang w:val="en-US"/>
        </w:rPr>
        <w:t>p</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pacing w:val="3"/>
          <w:sz w:val="24"/>
          <w:szCs w:val="24"/>
          <w:lang w:val="en-US"/>
        </w:rPr>
        <w:t>s</w:t>
      </w:r>
      <w:r w:rsidRPr="00234391">
        <w:rPr>
          <w:rFonts w:ascii="Times New Roman" w:eastAsia="Times New Roman" w:hAnsi="Times New Roman"/>
          <w:spacing w:val="-1"/>
          <w:sz w:val="24"/>
          <w:szCs w:val="24"/>
          <w:lang w:val="en-US"/>
        </w:rPr>
        <w:t>er</w:t>
      </w:r>
      <w:r w:rsidRPr="00234391">
        <w:rPr>
          <w:rFonts w:ascii="Times New Roman" w:eastAsia="Times New Roman" w:hAnsi="Times New Roman"/>
          <w:sz w:val="24"/>
          <w:szCs w:val="24"/>
          <w:lang w:val="en-US"/>
        </w:rPr>
        <w:t>ta</w:t>
      </w:r>
      <w:r w:rsidRPr="00234391">
        <w:rPr>
          <w:rFonts w:ascii="Times New Roman" w:eastAsia="Times New Roman" w:hAnsi="Times New Roman"/>
          <w:spacing w:val="1"/>
          <w:sz w:val="24"/>
          <w:szCs w:val="24"/>
          <w:lang w:val="en-US"/>
        </w:rPr>
        <w:t xml:space="preserve"> P</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z w:val="24"/>
          <w:szCs w:val="24"/>
          <w:lang w:val="en-US"/>
        </w:rPr>
        <w:t>milu</w:t>
      </w:r>
      <w:r w:rsidRPr="00234391">
        <w:rPr>
          <w:rFonts w:ascii="Times New Roman" w:eastAsia="Times New Roman" w:hAnsi="Times New Roman"/>
          <w:spacing w:val="5"/>
          <w:sz w:val="24"/>
          <w:szCs w:val="24"/>
          <w:lang w:val="en-US"/>
        </w:rPr>
        <w:t xml:space="preserve"> </w:t>
      </w:r>
      <w:r w:rsidRPr="00234391">
        <w:rPr>
          <w:rFonts w:ascii="Times New Roman" w:eastAsia="Times New Roman" w:hAnsi="Times New Roman"/>
          <w:spacing w:val="-5"/>
          <w:sz w:val="24"/>
          <w:szCs w:val="24"/>
          <w:lang w:val="en-US"/>
        </w:rPr>
        <w:t>y</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pacing w:val="2"/>
          <w:sz w:val="24"/>
          <w:szCs w:val="24"/>
          <w:lang w:val="en-US"/>
        </w:rPr>
        <w:t>n</w:t>
      </w:r>
      <w:r w:rsidRPr="00234391">
        <w:rPr>
          <w:rFonts w:ascii="Times New Roman" w:eastAsia="Times New Roman" w:hAnsi="Times New Roman"/>
          <w:sz w:val="24"/>
          <w:szCs w:val="24"/>
          <w:lang w:val="en-US"/>
        </w:rPr>
        <w:t>g</w:t>
      </w:r>
      <w:r w:rsidRPr="00234391">
        <w:rPr>
          <w:rFonts w:ascii="Times New Roman" w:eastAsia="Times New Roman" w:hAnsi="Times New Roman"/>
          <w:spacing w:val="2"/>
          <w:sz w:val="24"/>
          <w:szCs w:val="24"/>
          <w:lang w:val="en-US"/>
        </w:rPr>
        <w:t xml:space="preserve"> </w:t>
      </w:r>
      <w:r w:rsidRPr="00234391">
        <w:rPr>
          <w:rFonts w:ascii="Times New Roman" w:eastAsia="Times New Roman" w:hAnsi="Times New Roman"/>
          <w:sz w:val="24"/>
          <w:szCs w:val="24"/>
          <w:lang w:val="en-US"/>
        </w:rPr>
        <w:t>dip</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s</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pacing w:val="2"/>
          <w:sz w:val="24"/>
          <w:szCs w:val="24"/>
          <w:lang w:val="en-US"/>
        </w:rPr>
        <w:t>n</w:t>
      </w:r>
      <w:r w:rsidRPr="00234391">
        <w:rPr>
          <w:rFonts w:ascii="Times New Roman" w:eastAsia="Times New Roman" w:hAnsi="Times New Roman"/>
          <w:sz w:val="24"/>
          <w:szCs w:val="24"/>
          <w:lang w:val="en-US"/>
        </w:rPr>
        <w:t>g untuk</w:t>
      </w:r>
      <w:r w:rsidRPr="00234391">
        <w:rPr>
          <w:rFonts w:ascii="Times New Roman" w:eastAsia="Times New Roman" w:hAnsi="Times New Roman"/>
          <w:spacing w:val="2"/>
          <w:sz w:val="24"/>
          <w:szCs w:val="24"/>
          <w:lang w:val="en-US"/>
        </w:rPr>
        <w:t xml:space="preserve"> k</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z w:val="24"/>
          <w:szCs w:val="24"/>
          <w:lang w:val="en-US"/>
        </w:rPr>
        <w:t>p</w:t>
      </w:r>
      <w:r w:rsidRPr="00234391">
        <w:rPr>
          <w:rFonts w:ascii="Times New Roman" w:eastAsia="Times New Roman" w:hAnsi="Times New Roman"/>
          <w:spacing w:val="-1"/>
          <w:sz w:val="24"/>
          <w:szCs w:val="24"/>
          <w:lang w:val="en-US"/>
        </w:rPr>
        <w:t>er</w:t>
      </w:r>
      <w:r w:rsidRPr="00234391">
        <w:rPr>
          <w:rFonts w:ascii="Times New Roman" w:eastAsia="Times New Roman" w:hAnsi="Times New Roman"/>
          <w:sz w:val="24"/>
          <w:szCs w:val="24"/>
          <w:lang w:val="en-US"/>
        </w:rPr>
        <w:t>lu</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n</w:t>
      </w:r>
      <w:r w:rsidRPr="00234391">
        <w:rPr>
          <w:rFonts w:ascii="Times New Roman" w:eastAsia="Times New Roman" w:hAnsi="Times New Roman"/>
          <w:spacing w:val="2"/>
          <w:sz w:val="24"/>
          <w:szCs w:val="24"/>
          <w:lang w:val="en-US"/>
        </w:rPr>
        <w:t xml:space="preserve"> </w:t>
      </w:r>
      <w:r w:rsidRPr="00234391">
        <w:rPr>
          <w:rFonts w:ascii="Times New Roman" w:eastAsia="Times New Roman" w:hAnsi="Times New Roman"/>
          <w:sz w:val="24"/>
          <w:szCs w:val="24"/>
          <w:lang w:val="en-US"/>
        </w:rPr>
        <w:t>k</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m</w:t>
      </w:r>
      <w:r w:rsidRPr="00234391">
        <w:rPr>
          <w:rFonts w:ascii="Times New Roman" w:eastAsia="Times New Roman" w:hAnsi="Times New Roman"/>
          <w:spacing w:val="2"/>
          <w:sz w:val="24"/>
          <w:szCs w:val="24"/>
          <w:lang w:val="en-US"/>
        </w:rPr>
        <w:t>p</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pacing w:val="5"/>
          <w:sz w:val="24"/>
          <w:szCs w:val="24"/>
          <w:lang w:val="en-US"/>
        </w:rPr>
        <w:t>n</w:t>
      </w:r>
      <w:r w:rsidRPr="00234391">
        <w:rPr>
          <w:rFonts w:ascii="Times New Roman" w:eastAsia="Times New Roman" w:hAnsi="Times New Roman"/>
          <w:spacing w:val="-5"/>
          <w:sz w:val="24"/>
          <w:szCs w:val="24"/>
          <w:lang w:val="en-US"/>
        </w:rPr>
        <w:t>y</w:t>
      </w:r>
      <w:r w:rsidRPr="00234391">
        <w:rPr>
          <w:rFonts w:ascii="Times New Roman" w:eastAsia="Times New Roman" w:hAnsi="Times New Roman"/>
          <w:sz w:val="24"/>
          <w:szCs w:val="24"/>
          <w:lang w:val="en-US"/>
        </w:rPr>
        <w:t xml:space="preserve">e </w:t>
      </w:r>
      <w:r>
        <w:rPr>
          <w:rFonts w:ascii="Times New Roman" w:eastAsia="Times New Roman" w:hAnsi="Times New Roman"/>
          <w:sz w:val="24"/>
          <w:szCs w:val="24"/>
          <w:lang w:val="en-US"/>
        </w:rPr>
        <w:t>Pemilu</w:t>
      </w:r>
      <w:r w:rsidRPr="00234391">
        <w:rPr>
          <w:rFonts w:ascii="Times New Roman" w:eastAsia="Times New Roman" w:hAnsi="Times New Roman"/>
          <w:sz w:val="24"/>
          <w:szCs w:val="24"/>
          <w:lang w:val="en-US"/>
        </w:rPr>
        <w:t xml:space="preserve"> </w:t>
      </w:r>
      <w:r w:rsidRPr="00234391">
        <w:rPr>
          <w:rFonts w:ascii="Times New Roman" w:eastAsia="Times New Roman" w:hAnsi="Times New Roman"/>
          <w:spacing w:val="4"/>
          <w:sz w:val="24"/>
          <w:szCs w:val="24"/>
          <w:lang w:val="en-US"/>
        </w:rPr>
        <w:t xml:space="preserve"> </w:t>
      </w:r>
      <w:r w:rsidRPr="00234391">
        <w:rPr>
          <w:rFonts w:ascii="Times New Roman" w:eastAsia="Times New Roman" w:hAnsi="Times New Roman"/>
          <w:spacing w:val="-5"/>
          <w:sz w:val="24"/>
          <w:szCs w:val="24"/>
          <w:lang w:val="en-US"/>
        </w:rPr>
        <w:t>y</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pacing w:val="2"/>
          <w:sz w:val="24"/>
          <w:szCs w:val="24"/>
          <w:lang w:val="en-US"/>
        </w:rPr>
        <w:t>n</w:t>
      </w:r>
      <w:r w:rsidRPr="00234391">
        <w:rPr>
          <w:rFonts w:ascii="Times New Roman" w:eastAsia="Times New Roman" w:hAnsi="Times New Roman"/>
          <w:sz w:val="24"/>
          <w:szCs w:val="24"/>
          <w:lang w:val="en-US"/>
        </w:rPr>
        <w:t xml:space="preserve">g  </w:t>
      </w:r>
      <w:r w:rsidRPr="00234391">
        <w:rPr>
          <w:rFonts w:ascii="Times New Roman" w:eastAsia="Times New Roman" w:hAnsi="Times New Roman"/>
          <w:spacing w:val="2"/>
          <w:sz w:val="24"/>
          <w:szCs w:val="24"/>
          <w:lang w:val="en-US"/>
        </w:rPr>
        <w:t>b</w:t>
      </w:r>
      <w:r w:rsidRPr="00234391">
        <w:rPr>
          <w:rFonts w:ascii="Times New Roman" w:eastAsia="Times New Roman" w:hAnsi="Times New Roman"/>
          <w:spacing w:val="-1"/>
          <w:sz w:val="24"/>
          <w:szCs w:val="24"/>
          <w:lang w:val="en-US"/>
        </w:rPr>
        <w:t>er</w:t>
      </w:r>
      <w:r w:rsidRPr="00234391">
        <w:rPr>
          <w:rFonts w:ascii="Times New Roman" w:eastAsia="Times New Roman" w:hAnsi="Times New Roman"/>
          <w:sz w:val="24"/>
          <w:szCs w:val="24"/>
          <w:lang w:val="en-US"/>
        </w:rPr>
        <w:t>tuju</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 xml:space="preserve">n </w:t>
      </w:r>
      <w:r w:rsidRPr="00234391">
        <w:rPr>
          <w:rFonts w:ascii="Times New Roman" w:eastAsia="Times New Roman" w:hAnsi="Times New Roman"/>
          <w:spacing w:val="4"/>
          <w:sz w:val="24"/>
          <w:szCs w:val="24"/>
          <w:lang w:val="en-US"/>
        </w:rPr>
        <w:t xml:space="preserve"> </w:t>
      </w:r>
      <w:r w:rsidRPr="00234391">
        <w:rPr>
          <w:rFonts w:ascii="Times New Roman" w:eastAsia="Times New Roman" w:hAnsi="Times New Roman"/>
          <w:sz w:val="24"/>
          <w:szCs w:val="24"/>
          <w:lang w:val="en-US"/>
        </w:rPr>
        <w:t xml:space="preserve">untuk </w:t>
      </w:r>
      <w:r w:rsidRPr="00234391">
        <w:rPr>
          <w:rFonts w:ascii="Times New Roman" w:eastAsia="Times New Roman" w:hAnsi="Times New Roman"/>
          <w:spacing w:val="2"/>
          <w:sz w:val="24"/>
          <w:szCs w:val="24"/>
          <w:lang w:val="en-US"/>
        </w:rPr>
        <w:t xml:space="preserve"> </w:t>
      </w:r>
      <w:r w:rsidRPr="00234391">
        <w:rPr>
          <w:rFonts w:ascii="Times New Roman" w:eastAsia="Times New Roman" w:hAnsi="Times New Roman"/>
          <w:sz w:val="24"/>
          <w:szCs w:val="24"/>
          <w:lang w:val="en-US"/>
        </w:rPr>
        <w:t>m</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z w:val="24"/>
          <w:szCs w:val="24"/>
          <w:lang w:val="en-US"/>
        </w:rPr>
        <w:t>ng</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j</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 xml:space="preserve">k </w:t>
      </w:r>
      <w:r w:rsidRPr="00234391">
        <w:rPr>
          <w:rFonts w:ascii="Times New Roman" w:eastAsia="Times New Roman" w:hAnsi="Times New Roman"/>
          <w:spacing w:val="2"/>
          <w:sz w:val="24"/>
          <w:szCs w:val="24"/>
          <w:lang w:val="en-US"/>
        </w:rPr>
        <w:t xml:space="preserve"> </w:t>
      </w:r>
      <w:r w:rsidRPr="00234391">
        <w:rPr>
          <w:rFonts w:ascii="Times New Roman" w:eastAsia="Times New Roman" w:hAnsi="Times New Roman"/>
          <w:sz w:val="24"/>
          <w:szCs w:val="24"/>
          <w:lang w:val="en-US"/>
        </w:rPr>
        <w:t>o</w:t>
      </w:r>
      <w:r w:rsidRPr="00234391">
        <w:rPr>
          <w:rFonts w:ascii="Times New Roman" w:eastAsia="Times New Roman" w:hAnsi="Times New Roman"/>
          <w:spacing w:val="2"/>
          <w:sz w:val="24"/>
          <w:szCs w:val="24"/>
          <w:lang w:val="en-US"/>
        </w:rPr>
        <w:t>r</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 xml:space="preserve">g </w:t>
      </w:r>
      <w:r w:rsidRPr="00234391">
        <w:rPr>
          <w:rFonts w:ascii="Times New Roman" w:eastAsia="Times New Roman" w:hAnsi="Times New Roman"/>
          <w:spacing w:val="2"/>
          <w:sz w:val="24"/>
          <w:szCs w:val="24"/>
          <w:lang w:val="en-US"/>
        </w:rPr>
        <w:t xml:space="preserve"> </w:t>
      </w:r>
      <w:r w:rsidRPr="00234391">
        <w:rPr>
          <w:rFonts w:ascii="Times New Roman" w:eastAsia="Times New Roman" w:hAnsi="Times New Roman"/>
          <w:sz w:val="24"/>
          <w:szCs w:val="24"/>
          <w:lang w:val="en-US"/>
        </w:rPr>
        <w:t>m</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z w:val="24"/>
          <w:szCs w:val="24"/>
          <w:lang w:val="en-US"/>
        </w:rPr>
        <w:t xml:space="preserve">milih </w:t>
      </w:r>
      <w:r w:rsidRPr="00234391">
        <w:rPr>
          <w:rFonts w:ascii="Times New Roman" w:eastAsia="Times New Roman" w:hAnsi="Times New Roman"/>
          <w:spacing w:val="2"/>
          <w:sz w:val="24"/>
          <w:szCs w:val="24"/>
          <w:lang w:val="en-US"/>
        </w:rPr>
        <w:t xml:space="preserve"> </w:t>
      </w:r>
      <w:r w:rsidRPr="00234391">
        <w:rPr>
          <w:rFonts w:ascii="Times New Roman" w:eastAsia="Times New Roman" w:hAnsi="Times New Roman"/>
          <w:sz w:val="24"/>
          <w:szCs w:val="24"/>
          <w:lang w:val="en-US"/>
        </w:rPr>
        <w:t>p</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z w:val="24"/>
          <w:szCs w:val="24"/>
          <w:lang w:val="en-US"/>
        </w:rPr>
        <w:t>s</w:t>
      </w:r>
      <w:r w:rsidRPr="00234391">
        <w:rPr>
          <w:rFonts w:ascii="Times New Roman" w:eastAsia="Times New Roman" w:hAnsi="Times New Roman"/>
          <w:spacing w:val="-1"/>
          <w:sz w:val="24"/>
          <w:szCs w:val="24"/>
          <w:lang w:val="en-US"/>
        </w:rPr>
        <w:t>er</w:t>
      </w:r>
      <w:r w:rsidRPr="00234391">
        <w:rPr>
          <w:rFonts w:ascii="Times New Roman" w:eastAsia="Times New Roman" w:hAnsi="Times New Roman"/>
          <w:sz w:val="24"/>
          <w:szCs w:val="24"/>
          <w:lang w:val="en-US"/>
        </w:rPr>
        <w:t xml:space="preserve">ta </w:t>
      </w:r>
      <w:r>
        <w:rPr>
          <w:rFonts w:ascii="Times New Roman" w:eastAsia="Times New Roman" w:hAnsi="Times New Roman"/>
          <w:sz w:val="24"/>
          <w:szCs w:val="24"/>
          <w:lang w:val="en-US"/>
        </w:rPr>
        <w:t>Pemilu</w:t>
      </w:r>
      <w:r w:rsidRPr="00234391">
        <w:rPr>
          <w:rFonts w:ascii="Times New Roman" w:eastAsia="Times New Roman" w:hAnsi="Times New Roman"/>
          <w:spacing w:val="5"/>
          <w:sz w:val="24"/>
          <w:szCs w:val="24"/>
          <w:lang w:val="en-US"/>
        </w:rPr>
        <w:t xml:space="preserve"> </w:t>
      </w:r>
      <w:r w:rsidRPr="00234391">
        <w:rPr>
          <w:rFonts w:ascii="Times New Roman" w:eastAsia="Times New Roman" w:hAnsi="Times New Roman"/>
          <w:spacing w:val="-5"/>
          <w:sz w:val="24"/>
          <w:szCs w:val="24"/>
          <w:lang w:val="en-US"/>
        </w:rPr>
        <w:t>y</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pacing w:val="2"/>
          <w:sz w:val="24"/>
          <w:szCs w:val="24"/>
          <w:lang w:val="en-US"/>
        </w:rPr>
        <w:t>n</w:t>
      </w:r>
      <w:r w:rsidRPr="00234391">
        <w:rPr>
          <w:rFonts w:ascii="Times New Roman" w:eastAsia="Times New Roman" w:hAnsi="Times New Roman"/>
          <w:sz w:val="24"/>
          <w:szCs w:val="24"/>
          <w:lang w:val="en-US"/>
        </w:rPr>
        <w:t xml:space="preserve">g </w:t>
      </w:r>
      <w:r w:rsidRPr="00234391">
        <w:rPr>
          <w:rFonts w:ascii="Times New Roman" w:eastAsia="Times New Roman" w:hAnsi="Times New Roman"/>
          <w:spacing w:val="2"/>
          <w:sz w:val="24"/>
          <w:szCs w:val="24"/>
          <w:lang w:val="en-US"/>
        </w:rPr>
        <w:t>b</w:t>
      </w:r>
      <w:r w:rsidRPr="00234391">
        <w:rPr>
          <w:rFonts w:ascii="Times New Roman" w:eastAsia="Times New Roman" w:hAnsi="Times New Roman"/>
          <w:spacing w:val="-1"/>
          <w:sz w:val="24"/>
          <w:szCs w:val="24"/>
          <w:lang w:val="en-US"/>
        </w:rPr>
        <w:t>er</w:t>
      </w:r>
      <w:r w:rsidRPr="00234391">
        <w:rPr>
          <w:rFonts w:ascii="Times New Roman" w:eastAsia="Times New Roman" w:hAnsi="Times New Roman"/>
          <w:sz w:val="24"/>
          <w:szCs w:val="24"/>
          <w:lang w:val="en-US"/>
        </w:rPr>
        <w:t>tuju</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n</w:t>
      </w:r>
      <w:r w:rsidRPr="00234391">
        <w:rPr>
          <w:rFonts w:ascii="Times New Roman" w:eastAsia="Times New Roman" w:hAnsi="Times New Roman"/>
          <w:spacing w:val="5"/>
          <w:sz w:val="24"/>
          <w:szCs w:val="24"/>
          <w:lang w:val="en-US"/>
        </w:rPr>
        <w:t xml:space="preserve"> </w:t>
      </w:r>
      <w:r w:rsidRPr="00234391">
        <w:rPr>
          <w:rFonts w:ascii="Times New Roman" w:eastAsia="Times New Roman" w:hAnsi="Times New Roman"/>
          <w:sz w:val="24"/>
          <w:szCs w:val="24"/>
          <w:lang w:val="en-US"/>
        </w:rPr>
        <w:t>untuk</w:t>
      </w:r>
      <w:r w:rsidRPr="00234391">
        <w:rPr>
          <w:rFonts w:ascii="Times New Roman" w:eastAsia="Times New Roman" w:hAnsi="Times New Roman"/>
          <w:spacing w:val="2"/>
          <w:sz w:val="24"/>
          <w:szCs w:val="24"/>
          <w:lang w:val="en-US"/>
        </w:rPr>
        <w:t xml:space="preserve"> </w:t>
      </w:r>
      <w:r w:rsidRPr="00234391">
        <w:rPr>
          <w:rFonts w:ascii="Times New Roman" w:eastAsia="Times New Roman" w:hAnsi="Times New Roman"/>
          <w:sz w:val="24"/>
          <w:szCs w:val="24"/>
          <w:lang w:val="en-US"/>
        </w:rPr>
        <w:t>m</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z w:val="24"/>
          <w:szCs w:val="24"/>
          <w:lang w:val="en-US"/>
        </w:rPr>
        <w:t>n</w:t>
      </w:r>
      <w:r w:rsidRPr="00234391">
        <w:rPr>
          <w:rFonts w:ascii="Times New Roman" w:eastAsia="Times New Roman" w:hAnsi="Times New Roman"/>
          <w:spacing w:val="-2"/>
          <w:sz w:val="24"/>
          <w:szCs w:val="24"/>
          <w:lang w:val="en-US"/>
        </w:rPr>
        <w:t>g</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pacing w:val="3"/>
          <w:sz w:val="24"/>
          <w:szCs w:val="24"/>
          <w:lang w:val="en-US"/>
        </w:rPr>
        <w:t>j</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k</w:t>
      </w:r>
      <w:r w:rsidRPr="00234391">
        <w:rPr>
          <w:rFonts w:ascii="Times New Roman" w:eastAsia="Times New Roman" w:hAnsi="Times New Roman"/>
          <w:spacing w:val="2"/>
          <w:sz w:val="24"/>
          <w:szCs w:val="24"/>
          <w:lang w:val="en-US"/>
        </w:rPr>
        <w:t xml:space="preserve"> </w:t>
      </w:r>
      <w:r w:rsidRPr="00234391">
        <w:rPr>
          <w:rFonts w:ascii="Times New Roman" w:eastAsia="Times New Roman" w:hAnsi="Times New Roman"/>
          <w:sz w:val="24"/>
          <w:szCs w:val="24"/>
          <w:lang w:val="en-US"/>
        </w:rPr>
        <w:t>o</w:t>
      </w:r>
      <w:r w:rsidRPr="00234391">
        <w:rPr>
          <w:rFonts w:ascii="Times New Roman" w:eastAsia="Times New Roman" w:hAnsi="Times New Roman"/>
          <w:spacing w:val="-1"/>
          <w:sz w:val="24"/>
          <w:szCs w:val="24"/>
          <w:lang w:val="en-US"/>
        </w:rPr>
        <w:t>ra</w:t>
      </w:r>
      <w:r w:rsidRPr="00234391">
        <w:rPr>
          <w:rFonts w:ascii="Times New Roman" w:eastAsia="Times New Roman" w:hAnsi="Times New Roman"/>
          <w:spacing w:val="2"/>
          <w:sz w:val="24"/>
          <w:szCs w:val="24"/>
          <w:lang w:val="en-US"/>
        </w:rPr>
        <w:t>n</w:t>
      </w:r>
      <w:r w:rsidRPr="00234391">
        <w:rPr>
          <w:rFonts w:ascii="Times New Roman" w:eastAsia="Times New Roman" w:hAnsi="Times New Roman"/>
          <w:sz w:val="24"/>
          <w:szCs w:val="24"/>
          <w:lang w:val="en-US"/>
        </w:rPr>
        <w:t>g</w:t>
      </w:r>
      <w:r w:rsidRPr="00234391">
        <w:rPr>
          <w:rFonts w:ascii="Times New Roman" w:eastAsia="Times New Roman" w:hAnsi="Times New Roman"/>
          <w:spacing w:val="2"/>
          <w:sz w:val="24"/>
          <w:szCs w:val="24"/>
          <w:lang w:val="en-US"/>
        </w:rPr>
        <w:t xml:space="preserve"> </w:t>
      </w:r>
      <w:r w:rsidRPr="00234391">
        <w:rPr>
          <w:rFonts w:ascii="Times New Roman" w:eastAsia="Times New Roman" w:hAnsi="Times New Roman"/>
          <w:sz w:val="24"/>
          <w:szCs w:val="24"/>
          <w:lang w:val="en-US"/>
        </w:rPr>
        <w:t>m</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z w:val="24"/>
          <w:szCs w:val="24"/>
          <w:lang w:val="en-US"/>
        </w:rPr>
        <w:t>milih</w:t>
      </w:r>
      <w:r w:rsidRPr="00234391">
        <w:rPr>
          <w:rFonts w:ascii="Times New Roman" w:eastAsia="Times New Roman" w:hAnsi="Times New Roman"/>
          <w:spacing w:val="2"/>
          <w:sz w:val="24"/>
          <w:szCs w:val="24"/>
          <w:lang w:val="en-US"/>
        </w:rPr>
        <w:t xml:space="preserve"> </w:t>
      </w:r>
      <w:r w:rsidRPr="00234391">
        <w:rPr>
          <w:rFonts w:ascii="Times New Roman" w:eastAsia="Times New Roman" w:hAnsi="Times New Roman"/>
          <w:sz w:val="24"/>
          <w:szCs w:val="24"/>
          <w:lang w:val="en-US"/>
        </w:rPr>
        <w:t>p</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z w:val="24"/>
          <w:szCs w:val="24"/>
          <w:lang w:val="en-US"/>
        </w:rPr>
        <w:t>s</w:t>
      </w:r>
      <w:r w:rsidRPr="00234391">
        <w:rPr>
          <w:rFonts w:ascii="Times New Roman" w:eastAsia="Times New Roman" w:hAnsi="Times New Roman"/>
          <w:spacing w:val="-1"/>
          <w:sz w:val="24"/>
          <w:szCs w:val="24"/>
          <w:lang w:val="en-US"/>
        </w:rPr>
        <w:t>er</w:t>
      </w:r>
      <w:r w:rsidRPr="00234391">
        <w:rPr>
          <w:rFonts w:ascii="Times New Roman" w:eastAsia="Times New Roman" w:hAnsi="Times New Roman"/>
          <w:sz w:val="24"/>
          <w:szCs w:val="24"/>
          <w:lang w:val="en-US"/>
        </w:rPr>
        <w:t xml:space="preserve">ta </w:t>
      </w:r>
      <w:r>
        <w:rPr>
          <w:rFonts w:ascii="Times New Roman" w:eastAsia="Times New Roman" w:hAnsi="Times New Roman"/>
          <w:sz w:val="24"/>
          <w:szCs w:val="24"/>
          <w:lang w:val="en-US"/>
        </w:rPr>
        <w:t>Pemilu</w:t>
      </w:r>
      <w:r w:rsidRPr="00234391">
        <w:rPr>
          <w:rFonts w:ascii="Times New Roman" w:eastAsia="Times New Roman" w:hAnsi="Times New Roman"/>
          <w:sz w:val="24"/>
          <w:szCs w:val="24"/>
          <w:lang w:val="en-US"/>
        </w:rPr>
        <w:t xml:space="preserve"> </w:t>
      </w:r>
      <w:r w:rsidRPr="00234391">
        <w:rPr>
          <w:rFonts w:ascii="Times New Roman" w:eastAsia="Times New Roman" w:hAnsi="Times New Roman"/>
          <w:spacing w:val="1"/>
          <w:sz w:val="24"/>
          <w:szCs w:val="24"/>
          <w:lang w:val="en-US"/>
        </w:rPr>
        <w:t xml:space="preserve"> </w:t>
      </w:r>
      <w:r w:rsidRPr="00234391">
        <w:rPr>
          <w:rFonts w:ascii="Times New Roman" w:eastAsia="Times New Roman" w:hAnsi="Times New Roman"/>
          <w:sz w:val="24"/>
          <w:szCs w:val="24"/>
          <w:lang w:val="en-US"/>
        </w:rPr>
        <w:t>d</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 xml:space="preserve">n </w:t>
      </w:r>
      <w:r w:rsidRPr="00234391">
        <w:rPr>
          <w:rFonts w:ascii="Times New Roman" w:eastAsia="Times New Roman" w:hAnsi="Times New Roman"/>
          <w:spacing w:val="1"/>
          <w:sz w:val="24"/>
          <w:szCs w:val="24"/>
          <w:lang w:val="en-US"/>
        </w:rPr>
        <w:t xml:space="preserve"> </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t</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 xml:space="preserve">u </w:t>
      </w:r>
      <w:r w:rsidRPr="00234391">
        <w:rPr>
          <w:rFonts w:ascii="Times New Roman" w:eastAsia="Times New Roman" w:hAnsi="Times New Roman"/>
          <w:spacing w:val="1"/>
          <w:sz w:val="24"/>
          <w:szCs w:val="24"/>
          <w:lang w:val="en-US"/>
        </w:rPr>
        <w:t xml:space="preserve"> </w:t>
      </w:r>
      <w:r w:rsidRPr="00234391">
        <w:rPr>
          <w:rFonts w:ascii="Times New Roman" w:eastAsia="Times New Roman" w:hAnsi="Times New Roman"/>
          <w:spacing w:val="-1"/>
          <w:sz w:val="24"/>
          <w:szCs w:val="24"/>
          <w:lang w:val="en-US"/>
        </w:rPr>
        <w:t>ca</w:t>
      </w:r>
      <w:r w:rsidRPr="00234391">
        <w:rPr>
          <w:rFonts w:ascii="Times New Roman" w:eastAsia="Times New Roman" w:hAnsi="Times New Roman"/>
          <w:sz w:val="24"/>
          <w:szCs w:val="24"/>
          <w:lang w:val="en-US"/>
        </w:rPr>
        <w:t xml:space="preserve">lon </w:t>
      </w:r>
      <w:r w:rsidRPr="00234391">
        <w:rPr>
          <w:rFonts w:ascii="Times New Roman" w:eastAsia="Times New Roman" w:hAnsi="Times New Roman"/>
          <w:spacing w:val="4"/>
          <w:sz w:val="24"/>
          <w:szCs w:val="24"/>
          <w:lang w:val="en-US"/>
        </w:rPr>
        <w:t xml:space="preserve"> </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ng</w:t>
      </w:r>
      <w:r w:rsidRPr="00234391">
        <w:rPr>
          <w:rFonts w:ascii="Times New Roman" w:eastAsia="Times New Roman" w:hAnsi="Times New Roman"/>
          <w:spacing w:val="-2"/>
          <w:sz w:val="24"/>
          <w:szCs w:val="24"/>
          <w:lang w:val="en-US"/>
        </w:rPr>
        <w:t>g</w:t>
      </w:r>
      <w:r w:rsidRPr="00234391">
        <w:rPr>
          <w:rFonts w:ascii="Times New Roman" w:eastAsia="Times New Roman" w:hAnsi="Times New Roman"/>
          <w:sz w:val="24"/>
          <w:szCs w:val="24"/>
          <w:lang w:val="en-US"/>
        </w:rPr>
        <w:t>o</w:t>
      </w:r>
      <w:r w:rsidRPr="00234391">
        <w:rPr>
          <w:rFonts w:ascii="Times New Roman" w:eastAsia="Times New Roman" w:hAnsi="Times New Roman"/>
          <w:spacing w:val="3"/>
          <w:sz w:val="24"/>
          <w:szCs w:val="24"/>
          <w:lang w:val="en-US"/>
        </w:rPr>
        <w:t>t</w:t>
      </w:r>
      <w:r w:rsidRPr="00234391">
        <w:rPr>
          <w:rFonts w:ascii="Times New Roman" w:eastAsia="Times New Roman" w:hAnsi="Times New Roman"/>
          <w:sz w:val="24"/>
          <w:szCs w:val="24"/>
          <w:lang w:val="en-US"/>
        </w:rPr>
        <w:t>a  D</w:t>
      </w:r>
      <w:r w:rsidRPr="00234391">
        <w:rPr>
          <w:rFonts w:ascii="Times New Roman" w:eastAsia="Times New Roman" w:hAnsi="Times New Roman"/>
          <w:spacing w:val="1"/>
          <w:sz w:val="24"/>
          <w:szCs w:val="24"/>
          <w:lang w:val="en-US"/>
        </w:rPr>
        <w:t>PR</w:t>
      </w:r>
      <w:r w:rsidRPr="00234391">
        <w:rPr>
          <w:rFonts w:ascii="Times New Roman" w:eastAsia="Times New Roman" w:hAnsi="Times New Roman"/>
          <w:sz w:val="24"/>
          <w:szCs w:val="24"/>
          <w:lang w:val="en-US"/>
        </w:rPr>
        <w:t xml:space="preserve">, </w:t>
      </w:r>
      <w:r w:rsidRPr="00234391">
        <w:rPr>
          <w:rFonts w:ascii="Times New Roman" w:eastAsia="Times New Roman" w:hAnsi="Times New Roman"/>
          <w:spacing w:val="1"/>
          <w:sz w:val="24"/>
          <w:szCs w:val="24"/>
          <w:lang w:val="en-US"/>
        </w:rPr>
        <w:t xml:space="preserve"> </w:t>
      </w:r>
      <w:r w:rsidRPr="00234391">
        <w:rPr>
          <w:rFonts w:ascii="Times New Roman" w:eastAsia="Times New Roman" w:hAnsi="Times New Roman"/>
          <w:sz w:val="24"/>
          <w:szCs w:val="24"/>
          <w:lang w:val="en-US"/>
        </w:rPr>
        <w:t>D</w:t>
      </w:r>
      <w:r w:rsidRPr="00234391">
        <w:rPr>
          <w:rFonts w:ascii="Times New Roman" w:eastAsia="Times New Roman" w:hAnsi="Times New Roman"/>
          <w:spacing w:val="1"/>
          <w:sz w:val="24"/>
          <w:szCs w:val="24"/>
          <w:lang w:val="en-US"/>
        </w:rPr>
        <w:t>P</w:t>
      </w:r>
      <w:r w:rsidRPr="00234391">
        <w:rPr>
          <w:rFonts w:ascii="Times New Roman" w:eastAsia="Times New Roman" w:hAnsi="Times New Roman"/>
          <w:sz w:val="24"/>
          <w:szCs w:val="24"/>
          <w:lang w:val="en-US"/>
        </w:rPr>
        <w:t xml:space="preserve">D </w:t>
      </w:r>
      <w:r w:rsidRPr="00234391">
        <w:rPr>
          <w:rFonts w:ascii="Times New Roman" w:eastAsia="Times New Roman" w:hAnsi="Times New Roman"/>
          <w:spacing w:val="1"/>
          <w:sz w:val="24"/>
          <w:szCs w:val="24"/>
          <w:lang w:val="en-US"/>
        </w:rPr>
        <w:t xml:space="preserve"> </w:t>
      </w:r>
      <w:r w:rsidRPr="00234391">
        <w:rPr>
          <w:rFonts w:ascii="Times New Roman" w:eastAsia="Times New Roman" w:hAnsi="Times New Roman"/>
          <w:sz w:val="24"/>
          <w:szCs w:val="24"/>
          <w:lang w:val="en-US"/>
        </w:rPr>
        <w:t>d</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 xml:space="preserve">n </w:t>
      </w:r>
      <w:r w:rsidRPr="00234391">
        <w:rPr>
          <w:rFonts w:ascii="Times New Roman" w:eastAsia="Times New Roman" w:hAnsi="Times New Roman"/>
          <w:spacing w:val="1"/>
          <w:sz w:val="24"/>
          <w:szCs w:val="24"/>
          <w:lang w:val="en-US"/>
        </w:rPr>
        <w:t xml:space="preserve"> </w:t>
      </w:r>
      <w:r w:rsidRPr="00234391">
        <w:rPr>
          <w:rFonts w:ascii="Times New Roman" w:eastAsia="Times New Roman" w:hAnsi="Times New Roman"/>
          <w:sz w:val="24"/>
          <w:szCs w:val="24"/>
          <w:lang w:val="en-US"/>
        </w:rPr>
        <w:t>D</w:t>
      </w:r>
      <w:r w:rsidRPr="00234391">
        <w:rPr>
          <w:rFonts w:ascii="Times New Roman" w:eastAsia="Times New Roman" w:hAnsi="Times New Roman"/>
          <w:spacing w:val="1"/>
          <w:sz w:val="24"/>
          <w:szCs w:val="24"/>
          <w:lang w:val="en-US"/>
        </w:rPr>
        <w:t>PR</w:t>
      </w:r>
      <w:r w:rsidRPr="00234391">
        <w:rPr>
          <w:rFonts w:ascii="Times New Roman" w:eastAsia="Times New Roman" w:hAnsi="Times New Roman"/>
          <w:sz w:val="24"/>
          <w:szCs w:val="24"/>
          <w:lang w:val="en-US"/>
        </w:rPr>
        <w:t xml:space="preserve">D </w:t>
      </w:r>
      <w:r w:rsidRPr="00234391">
        <w:rPr>
          <w:rFonts w:ascii="Times New Roman" w:eastAsia="Times New Roman" w:hAnsi="Times New Roman"/>
          <w:spacing w:val="1"/>
          <w:sz w:val="24"/>
          <w:szCs w:val="24"/>
          <w:lang w:val="en-US"/>
        </w:rPr>
        <w:t xml:space="preserve"> </w:t>
      </w:r>
      <w:r w:rsidRPr="00234391">
        <w:rPr>
          <w:rFonts w:ascii="Times New Roman" w:eastAsia="Times New Roman" w:hAnsi="Times New Roman"/>
          <w:sz w:val="24"/>
          <w:szCs w:val="24"/>
          <w:lang w:val="en-US"/>
        </w:rPr>
        <w:t>t</w:t>
      </w:r>
      <w:r w:rsidRPr="00234391">
        <w:rPr>
          <w:rFonts w:ascii="Times New Roman" w:eastAsia="Times New Roman" w:hAnsi="Times New Roman"/>
          <w:spacing w:val="-1"/>
          <w:sz w:val="24"/>
          <w:szCs w:val="24"/>
          <w:lang w:val="en-US"/>
        </w:rPr>
        <w:t>er</w:t>
      </w:r>
      <w:r w:rsidRPr="00234391">
        <w:rPr>
          <w:rFonts w:ascii="Times New Roman" w:eastAsia="Times New Roman" w:hAnsi="Times New Roman"/>
          <w:sz w:val="24"/>
          <w:szCs w:val="24"/>
          <w:lang w:val="en-US"/>
        </w:rPr>
        <w:t>t</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z w:val="24"/>
          <w:szCs w:val="24"/>
          <w:lang w:val="en-US"/>
        </w:rPr>
        <w:t xml:space="preserve">ntu </w:t>
      </w:r>
      <w:r w:rsidRPr="00234391">
        <w:rPr>
          <w:rFonts w:ascii="Times New Roman" w:eastAsia="Times New Roman" w:hAnsi="Times New Roman"/>
          <w:spacing w:val="-1"/>
          <w:sz w:val="24"/>
          <w:szCs w:val="24"/>
          <w:lang w:val="en-US"/>
        </w:rPr>
        <w:t>(</w:t>
      </w:r>
      <w:r w:rsidRPr="00234391">
        <w:rPr>
          <w:rFonts w:ascii="Times New Roman" w:eastAsia="Times New Roman" w:hAnsi="Times New Roman"/>
          <w:spacing w:val="1"/>
          <w:sz w:val="24"/>
          <w:szCs w:val="24"/>
          <w:lang w:val="en-US"/>
        </w:rPr>
        <w:t>P</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s</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 xml:space="preserve">l 1 </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pacing w:val="2"/>
          <w:sz w:val="24"/>
          <w:szCs w:val="24"/>
          <w:lang w:val="en-US"/>
        </w:rPr>
        <w:t>n</w:t>
      </w:r>
      <w:r w:rsidRPr="00234391">
        <w:rPr>
          <w:rFonts w:ascii="Times New Roman" w:eastAsia="Times New Roman" w:hAnsi="Times New Roman"/>
          <w:spacing w:val="-2"/>
          <w:sz w:val="24"/>
          <w:szCs w:val="24"/>
          <w:lang w:val="en-US"/>
        </w:rPr>
        <w:t>g</w:t>
      </w:r>
      <w:r w:rsidRPr="00234391">
        <w:rPr>
          <w:rFonts w:ascii="Times New Roman" w:eastAsia="Times New Roman" w:hAnsi="Times New Roman"/>
          <w:sz w:val="24"/>
          <w:szCs w:val="24"/>
          <w:lang w:val="en-US"/>
        </w:rPr>
        <w:t>ka</w:t>
      </w:r>
      <w:r w:rsidRPr="00234391">
        <w:rPr>
          <w:rFonts w:ascii="Times New Roman" w:eastAsia="Times New Roman" w:hAnsi="Times New Roman"/>
          <w:spacing w:val="-1"/>
          <w:sz w:val="24"/>
          <w:szCs w:val="24"/>
          <w:lang w:val="en-US"/>
        </w:rPr>
        <w:t xml:space="preserve"> </w:t>
      </w:r>
      <w:r w:rsidRPr="00234391">
        <w:rPr>
          <w:rFonts w:ascii="Times New Roman" w:eastAsia="Times New Roman" w:hAnsi="Times New Roman"/>
          <w:sz w:val="24"/>
          <w:szCs w:val="24"/>
          <w:lang w:val="en-US"/>
        </w:rPr>
        <w:t xml:space="preserve">16 </w:t>
      </w:r>
      <w:r w:rsidRPr="00234391">
        <w:rPr>
          <w:rFonts w:ascii="Times New Roman" w:eastAsia="Times New Roman" w:hAnsi="Times New Roman"/>
          <w:spacing w:val="1"/>
          <w:sz w:val="24"/>
          <w:szCs w:val="24"/>
          <w:lang w:val="en-US"/>
        </w:rPr>
        <w:t>Pe</w:t>
      </w:r>
      <w:r w:rsidRPr="00234391">
        <w:rPr>
          <w:rFonts w:ascii="Times New Roman" w:eastAsia="Times New Roman" w:hAnsi="Times New Roman"/>
          <w:spacing w:val="-1"/>
          <w:sz w:val="24"/>
          <w:szCs w:val="24"/>
          <w:lang w:val="en-US"/>
        </w:rPr>
        <w:t>ra</w:t>
      </w:r>
      <w:r w:rsidRPr="00234391">
        <w:rPr>
          <w:rFonts w:ascii="Times New Roman" w:eastAsia="Times New Roman" w:hAnsi="Times New Roman"/>
          <w:sz w:val="24"/>
          <w:szCs w:val="24"/>
          <w:lang w:val="en-US"/>
        </w:rPr>
        <w:t>tu</w:t>
      </w:r>
      <w:r w:rsidRPr="00234391">
        <w:rPr>
          <w:rFonts w:ascii="Times New Roman" w:eastAsia="Times New Roman" w:hAnsi="Times New Roman"/>
          <w:spacing w:val="2"/>
          <w:sz w:val="24"/>
          <w:szCs w:val="24"/>
          <w:lang w:val="en-US"/>
        </w:rPr>
        <w:t>r</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n K</w:t>
      </w:r>
      <w:r w:rsidRPr="00234391">
        <w:rPr>
          <w:rFonts w:ascii="Times New Roman" w:eastAsia="Times New Roman" w:hAnsi="Times New Roman"/>
          <w:spacing w:val="1"/>
          <w:sz w:val="24"/>
          <w:szCs w:val="24"/>
          <w:lang w:val="en-US"/>
        </w:rPr>
        <w:t>P</w:t>
      </w:r>
      <w:r w:rsidRPr="00234391">
        <w:rPr>
          <w:rFonts w:ascii="Times New Roman" w:eastAsia="Times New Roman" w:hAnsi="Times New Roman"/>
          <w:sz w:val="24"/>
          <w:szCs w:val="24"/>
          <w:lang w:val="en-US"/>
        </w:rPr>
        <w:t>U Nomor</w:t>
      </w:r>
      <w:r w:rsidRPr="00234391">
        <w:rPr>
          <w:rFonts w:ascii="Times New Roman" w:eastAsia="Times New Roman" w:hAnsi="Times New Roman"/>
          <w:spacing w:val="-1"/>
          <w:sz w:val="24"/>
          <w:szCs w:val="24"/>
          <w:lang w:val="en-US"/>
        </w:rPr>
        <w:t xml:space="preserve"> </w:t>
      </w:r>
      <w:r w:rsidRPr="00234391">
        <w:rPr>
          <w:rFonts w:ascii="Times New Roman" w:eastAsia="Times New Roman" w:hAnsi="Times New Roman"/>
          <w:sz w:val="24"/>
          <w:szCs w:val="24"/>
          <w:lang w:val="en-US"/>
        </w:rPr>
        <w:t>19 T</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h</w:t>
      </w:r>
      <w:r w:rsidRPr="00234391">
        <w:rPr>
          <w:rFonts w:ascii="Times New Roman" w:eastAsia="Times New Roman" w:hAnsi="Times New Roman"/>
          <w:spacing w:val="2"/>
          <w:sz w:val="24"/>
          <w:szCs w:val="24"/>
          <w:lang w:val="en-US"/>
        </w:rPr>
        <w:t>u</w:t>
      </w:r>
      <w:r w:rsidRPr="00234391">
        <w:rPr>
          <w:rFonts w:ascii="Times New Roman" w:eastAsia="Times New Roman" w:hAnsi="Times New Roman"/>
          <w:sz w:val="24"/>
          <w:szCs w:val="24"/>
          <w:lang w:val="en-US"/>
        </w:rPr>
        <w:t>n 2008)</w:t>
      </w:r>
    </w:p>
    <w:p w:rsidR="00E06169" w:rsidRPr="00234391" w:rsidRDefault="00E06169" w:rsidP="00E06169">
      <w:pPr>
        <w:widowControl w:val="0"/>
        <w:autoSpaceDE w:val="0"/>
        <w:autoSpaceDN w:val="0"/>
        <w:adjustRightInd w:val="0"/>
        <w:spacing w:after="0" w:line="480" w:lineRule="auto"/>
        <w:ind w:left="284" w:right="76" w:firstLine="708"/>
        <w:jc w:val="both"/>
        <w:rPr>
          <w:rFonts w:ascii="Times New Roman" w:eastAsia="Times New Roman" w:hAnsi="Times New Roman"/>
          <w:sz w:val="24"/>
          <w:szCs w:val="24"/>
          <w:lang w:val="en-US"/>
        </w:rPr>
      </w:pPr>
      <w:r w:rsidRPr="00234391">
        <w:rPr>
          <w:rFonts w:ascii="Times New Roman" w:eastAsia="Times New Roman" w:hAnsi="Times New Roman"/>
          <w:sz w:val="24"/>
          <w:szCs w:val="24"/>
          <w:lang w:val="en-US"/>
        </w:rPr>
        <w:t>Tuju</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 xml:space="preserve">n </w:t>
      </w:r>
      <w:r w:rsidRPr="00234391">
        <w:rPr>
          <w:rFonts w:ascii="Times New Roman" w:eastAsia="Times New Roman" w:hAnsi="Times New Roman"/>
          <w:spacing w:val="50"/>
          <w:sz w:val="24"/>
          <w:szCs w:val="24"/>
          <w:lang w:val="en-US"/>
        </w:rPr>
        <w:t xml:space="preserve"> </w:t>
      </w:r>
      <w:r w:rsidRPr="00234391">
        <w:rPr>
          <w:rFonts w:ascii="Times New Roman" w:eastAsia="Times New Roman" w:hAnsi="Times New Roman"/>
          <w:sz w:val="24"/>
          <w:szCs w:val="24"/>
          <w:lang w:val="en-US"/>
        </w:rPr>
        <w:t>k</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mp</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pacing w:val="5"/>
          <w:sz w:val="24"/>
          <w:szCs w:val="24"/>
          <w:lang w:val="en-US"/>
        </w:rPr>
        <w:t>n</w:t>
      </w:r>
      <w:r w:rsidRPr="00234391">
        <w:rPr>
          <w:rFonts w:ascii="Times New Roman" w:eastAsia="Times New Roman" w:hAnsi="Times New Roman"/>
          <w:spacing w:val="-5"/>
          <w:sz w:val="24"/>
          <w:szCs w:val="24"/>
          <w:lang w:val="en-US"/>
        </w:rPr>
        <w:t>y</w:t>
      </w:r>
      <w:r w:rsidRPr="00234391">
        <w:rPr>
          <w:rFonts w:ascii="Times New Roman" w:eastAsia="Times New Roman" w:hAnsi="Times New Roman"/>
          <w:sz w:val="24"/>
          <w:szCs w:val="24"/>
          <w:lang w:val="en-US"/>
        </w:rPr>
        <w:t xml:space="preserve">e </w:t>
      </w:r>
      <w:r w:rsidRPr="00234391">
        <w:rPr>
          <w:rFonts w:ascii="Times New Roman" w:eastAsia="Times New Roman" w:hAnsi="Times New Roman"/>
          <w:spacing w:val="52"/>
          <w:sz w:val="24"/>
          <w:szCs w:val="24"/>
          <w:lang w:val="en-US"/>
        </w:rPr>
        <w:t xml:space="preserve"> </w:t>
      </w:r>
      <w:r w:rsidRPr="00234391">
        <w:rPr>
          <w:rFonts w:ascii="Times New Roman" w:eastAsia="Times New Roman" w:hAnsi="Times New Roman"/>
          <w:sz w:val="24"/>
          <w:szCs w:val="24"/>
          <w:lang w:val="en-US"/>
        </w:rPr>
        <w:t>m</w:t>
      </w:r>
      <w:r w:rsidRPr="00234391">
        <w:rPr>
          <w:rFonts w:ascii="Times New Roman" w:eastAsia="Times New Roman" w:hAnsi="Times New Roman"/>
          <w:spacing w:val="-1"/>
          <w:sz w:val="24"/>
          <w:szCs w:val="24"/>
          <w:lang w:val="en-US"/>
        </w:rPr>
        <w:t>e</w:t>
      </w:r>
      <w:r w:rsidRPr="00234391">
        <w:rPr>
          <w:rFonts w:ascii="Times New Roman" w:eastAsia="Times New Roman" w:hAnsi="Times New Roman"/>
          <w:spacing w:val="2"/>
          <w:sz w:val="24"/>
          <w:szCs w:val="24"/>
          <w:lang w:val="en-US"/>
        </w:rPr>
        <w:t>n</w:t>
      </w:r>
      <w:r w:rsidRPr="00234391">
        <w:rPr>
          <w:rFonts w:ascii="Times New Roman" w:eastAsia="Times New Roman" w:hAnsi="Times New Roman"/>
          <w:sz w:val="24"/>
          <w:szCs w:val="24"/>
          <w:lang w:val="en-US"/>
        </w:rPr>
        <w:t>u</w:t>
      </w:r>
      <w:r w:rsidRPr="00234391">
        <w:rPr>
          <w:rFonts w:ascii="Times New Roman" w:eastAsia="Times New Roman" w:hAnsi="Times New Roman"/>
          <w:spacing w:val="-1"/>
          <w:sz w:val="24"/>
          <w:szCs w:val="24"/>
          <w:lang w:val="en-US"/>
        </w:rPr>
        <w:t>r</w:t>
      </w:r>
      <w:r w:rsidRPr="00234391">
        <w:rPr>
          <w:rFonts w:ascii="Times New Roman" w:eastAsia="Times New Roman" w:hAnsi="Times New Roman"/>
          <w:sz w:val="24"/>
          <w:szCs w:val="24"/>
          <w:lang w:val="en-US"/>
        </w:rPr>
        <w:t xml:space="preserve">ut </w:t>
      </w:r>
      <w:r w:rsidRPr="00234391">
        <w:rPr>
          <w:rFonts w:ascii="Times New Roman" w:eastAsia="Times New Roman" w:hAnsi="Times New Roman"/>
          <w:spacing w:val="51"/>
          <w:sz w:val="24"/>
          <w:szCs w:val="24"/>
          <w:lang w:val="en-US"/>
        </w:rPr>
        <w:t xml:space="preserve"> </w:t>
      </w:r>
      <w:r w:rsidRPr="00234391">
        <w:rPr>
          <w:rFonts w:ascii="Times New Roman" w:eastAsia="Times New Roman" w:hAnsi="Times New Roman"/>
          <w:spacing w:val="1"/>
          <w:sz w:val="24"/>
          <w:szCs w:val="24"/>
          <w:lang w:val="en-US"/>
        </w:rPr>
        <w:t>P</w:t>
      </w:r>
      <w:r w:rsidRPr="00234391">
        <w:rPr>
          <w:rFonts w:ascii="Times New Roman" w:eastAsia="Times New Roman" w:hAnsi="Times New Roman"/>
          <w:spacing w:val="-1"/>
          <w:sz w:val="24"/>
          <w:szCs w:val="24"/>
          <w:lang w:val="en-US"/>
        </w:rPr>
        <w:t>era</w:t>
      </w:r>
      <w:r w:rsidRPr="00234391">
        <w:rPr>
          <w:rFonts w:ascii="Times New Roman" w:eastAsia="Times New Roman" w:hAnsi="Times New Roman"/>
          <w:sz w:val="24"/>
          <w:szCs w:val="24"/>
          <w:lang w:val="en-US"/>
        </w:rPr>
        <w:t>tu</w:t>
      </w:r>
      <w:r w:rsidRPr="00234391">
        <w:rPr>
          <w:rFonts w:ascii="Times New Roman" w:eastAsia="Times New Roman" w:hAnsi="Times New Roman"/>
          <w:spacing w:val="-1"/>
          <w:sz w:val="24"/>
          <w:szCs w:val="24"/>
          <w:lang w:val="en-US"/>
        </w:rPr>
        <w:t>ra</w:t>
      </w:r>
      <w:r w:rsidRPr="00234391">
        <w:rPr>
          <w:rFonts w:ascii="Times New Roman" w:eastAsia="Times New Roman" w:hAnsi="Times New Roman"/>
          <w:sz w:val="24"/>
          <w:szCs w:val="24"/>
          <w:lang w:val="en-US"/>
        </w:rPr>
        <w:t xml:space="preserve">n </w:t>
      </w:r>
      <w:r w:rsidRPr="00234391">
        <w:rPr>
          <w:rFonts w:ascii="Times New Roman" w:eastAsia="Times New Roman" w:hAnsi="Times New Roman"/>
          <w:spacing w:val="53"/>
          <w:sz w:val="24"/>
          <w:szCs w:val="24"/>
          <w:lang w:val="en-US"/>
        </w:rPr>
        <w:t xml:space="preserve"> </w:t>
      </w:r>
      <w:r w:rsidRPr="00234391">
        <w:rPr>
          <w:rFonts w:ascii="Times New Roman" w:eastAsia="Times New Roman" w:hAnsi="Times New Roman"/>
          <w:sz w:val="24"/>
          <w:szCs w:val="24"/>
          <w:lang w:val="en-US"/>
        </w:rPr>
        <w:t>K</w:t>
      </w:r>
      <w:r w:rsidRPr="00234391">
        <w:rPr>
          <w:rFonts w:ascii="Times New Roman" w:eastAsia="Times New Roman" w:hAnsi="Times New Roman"/>
          <w:spacing w:val="1"/>
          <w:sz w:val="24"/>
          <w:szCs w:val="24"/>
          <w:lang w:val="en-US"/>
        </w:rPr>
        <w:t>P</w:t>
      </w:r>
      <w:r w:rsidRPr="00234391">
        <w:rPr>
          <w:rFonts w:ascii="Times New Roman" w:eastAsia="Times New Roman" w:hAnsi="Times New Roman"/>
          <w:sz w:val="24"/>
          <w:szCs w:val="24"/>
          <w:lang w:val="en-US"/>
        </w:rPr>
        <w:t xml:space="preserve">U </w:t>
      </w:r>
      <w:r w:rsidRPr="00234391">
        <w:rPr>
          <w:rFonts w:ascii="Times New Roman" w:eastAsia="Times New Roman" w:hAnsi="Times New Roman"/>
          <w:spacing w:val="52"/>
          <w:sz w:val="24"/>
          <w:szCs w:val="24"/>
          <w:lang w:val="en-US"/>
        </w:rPr>
        <w:t xml:space="preserve"> </w:t>
      </w:r>
      <w:r w:rsidRPr="00234391">
        <w:rPr>
          <w:rFonts w:ascii="Times New Roman" w:eastAsia="Times New Roman" w:hAnsi="Times New Roman"/>
          <w:sz w:val="24"/>
          <w:szCs w:val="24"/>
          <w:lang w:val="en-US"/>
        </w:rPr>
        <w:t xml:space="preserve">Nomor </w:t>
      </w:r>
      <w:r w:rsidRPr="00234391">
        <w:rPr>
          <w:rFonts w:ascii="Times New Roman" w:eastAsia="Times New Roman" w:hAnsi="Times New Roman"/>
          <w:spacing w:val="50"/>
          <w:sz w:val="24"/>
          <w:szCs w:val="24"/>
          <w:lang w:val="en-US"/>
        </w:rPr>
        <w:t xml:space="preserve"> </w:t>
      </w:r>
      <w:r w:rsidRPr="00234391">
        <w:rPr>
          <w:rFonts w:ascii="Times New Roman" w:eastAsia="Times New Roman" w:hAnsi="Times New Roman"/>
          <w:sz w:val="24"/>
          <w:szCs w:val="24"/>
          <w:lang w:val="en-US"/>
        </w:rPr>
        <w:t>19</w:t>
      </w:r>
      <w:r>
        <w:rPr>
          <w:rFonts w:ascii="Times New Roman" w:eastAsia="Times New Roman" w:hAnsi="Times New Roman"/>
          <w:sz w:val="24"/>
          <w:szCs w:val="24"/>
          <w:lang w:val="en-US"/>
        </w:rPr>
        <w:t xml:space="preserve"> </w:t>
      </w:r>
      <w:r w:rsidRPr="00234391">
        <w:rPr>
          <w:rFonts w:ascii="Times New Roman" w:eastAsia="Times New Roman" w:hAnsi="Times New Roman"/>
          <w:sz w:val="24"/>
          <w:szCs w:val="24"/>
          <w:lang w:val="en-US"/>
        </w:rPr>
        <w:t>T</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hun 2008 di</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tur</w:t>
      </w:r>
      <w:r w:rsidRPr="00234391">
        <w:rPr>
          <w:rFonts w:ascii="Times New Roman" w:eastAsia="Times New Roman" w:hAnsi="Times New Roman"/>
          <w:spacing w:val="-1"/>
          <w:sz w:val="24"/>
          <w:szCs w:val="24"/>
          <w:lang w:val="en-US"/>
        </w:rPr>
        <w:t xml:space="preserve"> </w:t>
      </w:r>
      <w:r w:rsidRPr="00234391">
        <w:rPr>
          <w:rFonts w:ascii="Times New Roman" w:eastAsia="Times New Roman" w:hAnsi="Times New Roman"/>
          <w:sz w:val="24"/>
          <w:szCs w:val="24"/>
          <w:lang w:val="en-US"/>
        </w:rPr>
        <w:t>d</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l</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pacing w:val="3"/>
          <w:sz w:val="24"/>
          <w:szCs w:val="24"/>
          <w:lang w:val="en-US"/>
        </w:rPr>
        <w:t>m</w:t>
      </w:r>
      <w:r w:rsidRPr="00234391">
        <w:rPr>
          <w:rFonts w:ascii="Times New Roman" w:eastAsia="Times New Roman" w:hAnsi="Times New Roman"/>
          <w:sz w:val="24"/>
          <w:szCs w:val="24"/>
          <w:lang w:val="en-US"/>
        </w:rPr>
        <w:t xml:space="preserve">: </w:t>
      </w:r>
      <w:r w:rsidRPr="00234391">
        <w:rPr>
          <w:rFonts w:ascii="Times New Roman" w:eastAsia="Times New Roman" w:hAnsi="Times New Roman"/>
          <w:spacing w:val="1"/>
          <w:sz w:val="24"/>
          <w:szCs w:val="24"/>
          <w:lang w:val="en-US"/>
        </w:rPr>
        <w:t>P</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s</w:t>
      </w:r>
      <w:r w:rsidRPr="00234391">
        <w:rPr>
          <w:rFonts w:ascii="Times New Roman" w:eastAsia="Times New Roman" w:hAnsi="Times New Roman"/>
          <w:spacing w:val="-1"/>
          <w:sz w:val="24"/>
          <w:szCs w:val="24"/>
          <w:lang w:val="en-US"/>
        </w:rPr>
        <w:t>a</w:t>
      </w:r>
      <w:r w:rsidRPr="00234391">
        <w:rPr>
          <w:rFonts w:ascii="Times New Roman" w:eastAsia="Times New Roman" w:hAnsi="Times New Roman"/>
          <w:sz w:val="24"/>
          <w:szCs w:val="24"/>
          <w:lang w:val="en-US"/>
        </w:rPr>
        <w:t>l 3</w:t>
      </w:r>
    </w:p>
    <w:p w:rsidR="00E06169" w:rsidRPr="00234391" w:rsidRDefault="00E06169" w:rsidP="00E06169">
      <w:pPr>
        <w:pStyle w:val="ListParagraph"/>
        <w:numPr>
          <w:ilvl w:val="1"/>
          <w:numId w:val="21"/>
        </w:numPr>
        <w:spacing w:line="480" w:lineRule="auto"/>
        <w:ind w:left="567"/>
        <w:jc w:val="both"/>
        <w:rPr>
          <w:rFonts w:ascii="Times New Roman" w:hAnsi="Times New Roman"/>
          <w:sz w:val="24"/>
          <w:szCs w:val="24"/>
          <w:lang w:val="en-US"/>
        </w:rPr>
      </w:pPr>
      <w:r w:rsidRPr="00234391">
        <w:rPr>
          <w:rFonts w:ascii="Times New Roman" w:hAnsi="Times New Roman"/>
          <w:sz w:val="24"/>
          <w:szCs w:val="24"/>
          <w:lang w:val="en-US"/>
        </w:rPr>
        <w:t>Kampanye Partai  Politik  Peserta Pemilu  dan  atau  Calon anggota DPR, DPRD Provinsi, dan DPRD Kabupaten atau Kota, dilakukan untuk meyakinkan para pemilih dalam memperoleh dukungan sebesar-besar, dengan menawarkan visi, misi dan program.</w:t>
      </w:r>
    </w:p>
    <w:p w:rsidR="00E06169" w:rsidRPr="00234391" w:rsidRDefault="00E06169" w:rsidP="00E06169">
      <w:pPr>
        <w:pStyle w:val="ListParagraph"/>
        <w:numPr>
          <w:ilvl w:val="0"/>
          <w:numId w:val="21"/>
        </w:numPr>
        <w:spacing w:line="480" w:lineRule="auto"/>
        <w:ind w:left="567"/>
        <w:jc w:val="both"/>
        <w:rPr>
          <w:rFonts w:ascii="Times New Roman" w:hAnsi="Times New Roman"/>
          <w:sz w:val="24"/>
          <w:szCs w:val="24"/>
          <w:lang w:val="en-US"/>
        </w:rPr>
      </w:pPr>
      <w:r w:rsidRPr="00234391">
        <w:rPr>
          <w:rFonts w:ascii="Times New Roman" w:hAnsi="Times New Roman"/>
          <w:sz w:val="24"/>
          <w:szCs w:val="24"/>
          <w:lang w:val="en-US"/>
        </w:rPr>
        <w:t>Kampanye   Peserta   Pemilu   Perseorangan   atau   Calon Anggota DPD dilakukan untuk meyakinkan para pemilih dalam memperoleh dukungan sebesar-besarnya dengan menawarkan visi, misi, dan program.</w:t>
      </w:r>
    </w:p>
    <w:p w:rsidR="00E06169" w:rsidRPr="00234391" w:rsidRDefault="00E06169" w:rsidP="00E06169">
      <w:pPr>
        <w:pStyle w:val="ListParagraph"/>
        <w:spacing w:line="480" w:lineRule="auto"/>
        <w:ind w:firstLine="567"/>
        <w:jc w:val="both"/>
        <w:rPr>
          <w:rFonts w:ascii="Times New Roman" w:hAnsi="Times New Roman"/>
          <w:sz w:val="24"/>
          <w:szCs w:val="24"/>
          <w:lang w:val="en-US"/>
        </w:rPr>
      </w:pPr>
    </w:p>
    <w:p w:rsidR="00E06169" w:rsidRPr="00234391" w:rsidRDefault="00E06169" w:rsidP="00E06169">
      <w:pPr>
        <w:pStyle w:val="ListParagraph"/>
        <w:spacing w:line="480" w:lineRule="auto"/>
        <w:ind w:firstLine="567"/>
        <w:jc w:val="both"/>
        <w:rPr>
          <w:rFonts w:ascii="Times New Roman" w:hAnsi="Times New Roman"/>
          <w:sz w:val="24"/>
          <w:szCs w:val="24"/>
          <w:lang w:val="en-US"/>
        </w:rPr>
      </w:pPr>
    </w:p>
    <w:p w:rsidR="00E06169" w:rsidRPr="00234391" w:rsidRDefault="00E06169" w:rsidP="00E06169">
      <w:pPr>
        <w:pStyle w:val="ListParagraph"/>
        <w:spacing w:line="480" w:lineRule="auto"/>
        <w:ind w:left="0" w:firstLine="567"/>
        <w:jc w:val="both"/>
        <w:rPr>
          <w:rFonts w:ascii="Times New Roman" w:hAnsi="Times New Roman"/>
          <w:sz w:val="24"/>
          <w:szCs w:val="24"/>
          <w:lang w:val="en-US"/>
        </w:rPr>
      </w:pPr>
      <w:r w:rsidRPr="00234391">
        <w:rPr>
          <w:rFonts w:ascii="Times New Roman" w:hAnsi="Times New Roman"/>
          <w:sz w:val="24"/>
          <w:szCs w:val="24"/>
          <w:lang w:val="en-US"/>
        </w:rPr>
        <w:t>Larangan  kampanye  menurut  Pasal 26</w:t>
      </w:r>
      <w:r>
        <w:rPr>
          <w:rFonts w:ascii="Times New Roman" w:hAnsi="Times New Roman"/>
          <w:sz w:val="24"/>
          <w:szCs w:val="24"/>
          <w:lang w:val="en-US"/>
        </w:rPr>
        <w:t xml:space="preserve"> </w:t>
      </w:r>
      <w:r w:rsidRPr="00234391">
        <w:rPr>
          <w:rFonts w:ascii="Times New Roman" w:hAnsi="Times New Roman"/>
          <w:sz w:val="24"/>
          <w:szCs w:val="24"/>
          <w:lang w:val="en-US"/>
        </w:rPr>
        <w:t>Peraturan  KPU  Nomor  19</w:t>
      </w:r>
      <w:r>
        <w:rPr>
          <w:rFonts w:ascii="Times New Roman" w:hAnsi="Times New Roman"/>
          <w:sz w:val="24"/>
          <w:szCs w:val="24"/>
          <w:lang w:val="en-US"/>
        </w:rPr>
        <w:t xml:space="preserve">  </w:t>
      </w:r>
      <w:r w:rsidRPr="00234391">
        <w:rPr>
          <w:rFonts w:ascii="Times New Roman" w:hAnsi="Times New Roman"/>
          <w:sz w:val="24"/>
          <w:szCs w:val="24"/>
          <w:lang w:val="en-US"/>
        </w:rPr>
        <w:t xml:space="preserve">Tahun 2008 </w:t>
      </w:r>
      <w:r>
        <w:rPr>
          <w:rFonts w:ascii="Times New Roman" w:hAnsi="Times New Roman"/>
          <w:sz w:val="24"/>
          <w:szCs w:val="24"/>
          <w:lang w:val="en-US"/>
        </w:rPr>
        <w:t xml:space="preserve">mengatur </w:t>
      </w:r>
      <w:r w:rsidRPr="00234391">
        <w:rPr>
          <w:rFonts w:ascii="Times New Roman" w:hAnsi="Times New Roman"/>
          <w:sz w:val="24"/>
          <w:szCs w:val="24"/>
          <w:lang w:val="en-US"/>
        </w:rPr>
        <w:t xml:space="preserve">: </w:t>
      </w:r>
    </w:p>
    <w:p w:rsidR="00E06169" w:rsidRPr="00234391" w:rsidRDefault="00E06169" w:rsidP="00E06169">
      <w:pPr>
        <w:pStyle w:val="ListParagraph"/>
        <w:spacing w:line="480" w:lineRule="auto"/>
        <w:ind w:left="0"/>
        <w:jc w:val="both"/>
        <w:rPr>
          <w:rFonts w:ascii="Times New Roman" w:hAnsi="Times New Roman"/>
          <w:sz w:val="24"/>
          <w:szCs w:val="24"/>
          <w:lang w:val="en-US"/>
        </w:rPr>
      </w:pPr>
      <w:r w:rsidRPr="00234391">
        <w:rPr>
          <w:rFonts w:ascii="Times New Roman" w:hAnsi="Times New Roman"/>
          <w:sz w:val="24"/>
          <w:szCs w:val="24"/>
          <w:lang w:val="en-US"/>
        </w:rPr>
        <w:t>(1) Pelaksanaan, peserta, dan petugas kampanye dilarang:</w:t>
      </w:r>
    </w:p>
    <w:p w:rsidR="00E06169" w:rsidRPr="00234391" w:rsidRDefault="00E06169" w:rsidP="00E06169">
      <w:pPr>
        <w:pStyle w:val="ListParagraph"/>
        <w:numPr>
          <w:ilvl w:val="3"/>
          <w:numId w:val="22"/>
        </w:numPr>
        <w:tabs>
          <w:tab w:val="left" w:pos="851"/>
        </w:tabs>
        <w:spacing w:line="480" w:lineRule="auto"/>
        <w:ind w:left="851"/>
        <w:jc w:val="both"/>
        <w:rPr>
          <w:rFonts w:ascii="Times New Roman" w:hAnsi="Times New Roman"/>
          <w:sz w:val="24"/>
          <w:szCs w:val="24"/>
          <w:lang w:val="en-US"/>
        </w:rPr>
      </w:pPr>
      <w:r w:rsidRPr="00234391">
        <w:rPr>
          <w:rFonts w:ascii="Times New Roman" w:hAnsi="Times New Roman"/>
          <w:sz w:val="24"/>
          <w:szCs w:val="24"/>
          <w:lang w:val="en-US"/>
        </w:rPr>
        <w:t>mempersoalkan  dasar  negara  Pancasila,  Pembukaan Undang-Undang Dasar Negara Republik Indonesia Tahun 1945, dan bentuk Negara Kesatuan Republik Indonesia;</w:t>
      </w:r>
    </w:p>
    <w:p w:rsidR="00E06169" w:rsidRPr="00757777" w:rsidRDefault="00E06169" w:rsidP="00E06169">
      <w:pPr>
        <w:pStyle w:val="ListParagraph"/>
        <w:numPr>
          <w:ilvl w:val="3"/>
          <w:numId w:val="22"/>
        </w:numPr>
        <w:tabs>
          <w:tab w:val="left" w:pos="851"/>
        </w:tabs>
        <w:spacing w:line="480" w:lineRule="auto"/>
        <w:ind w:left="851"/>
        <w:jc w:val="both"/>
        <w:rPr>
          <w:rFonts w:ascii="Times New Roman" w:hAnsi="Times New Roman"/>
          <w:sz w:val="24"/>
          <w:szCs w:val="24"/>
          <w:lang w:val="en-US"/>
        </w:rPr>
      </w:pPr>
      <w:r w:rsidRPr="00234391">
        <w:rPr>
          <w:rFonts w:ascii="Times New Roman" w:hAnsi="Times New Roman"/>
          <w:sz w:val="24"/>
          <w:szCs w:val="24"/>
          <w:lang w:val="en-US"/>
        </w:rPr>
        <w:t>melakuakan  kegiatan  yang  membahayakan  keutuhan</w:t>
      </w:r>
      <w:r>
        <w:rPr>
          <w:rFonts w:ascii="Times New Roman" w:hAnsi="Times New Roman"/>
          <w:sz w:val="24"/>
          <w:szCs w:val="24"/>
          <w:lang w:val="en-US"/>
        </w:rPr>
        <w:t xml:space="preserve"> </w:t>
      </w:r>
      <w:r w:rsidRPr="00757777">
        <w:rPr>
          <w:rFonts w:ascii="Times New Roman" w:hAnsi="Times New Roman"/>
          <w:sz w:val="24"/>
          <w:szCs w:val="24"/>
          <w:lang w:val="en-US"/>
        </w:rPr>
        <w:t>Negara Kesatuan Republik Indonesia;</w:t>
      </w:r>
    </w:p>
    <w:p w:rsidR="00E06169" w:rsidRPr="00234391" w:rsidRDefault="00E06169" w:rsidP="00E06169">
      <w:pPr>
        <w:pStyle w:val="ListParagraph"/>
        <w:numPr>
          <w:ilvl w:val="3"/>
          <w:numId w:val="22"/>
        </w:numPr>
        <w:tabs>
          <w:tab w:val="left" w:pos="851"/>
        </w:tabs>
        <w:spacing w:line="480" w:lineRule="auto"/>
        <w:ind w:left="851"/>
        <w:jc w:val="both"/>
        <w:rPr>
          <w:rFonts w:ascii="Times New Roman" w:hAnsi="Times New Roman"/>
          <w:sz w:val="24"/>
          <w:szCs w:val="24"/>
          <w:lang w:val="en-US"/>
        </w:rPr>
      </w:pPr>
      <w:r w:rsidRPr="00234391">
        <w:rPr>
          <w:rFonts w:ascii="Times New Roman" w:hAnsi="Times New Roman"/>
          <w:sz w:val="24"/>
          <w:szCs w:val="24"/>
          <w:lang w:val="en-US"/>
        </w:rPr>
        <w:t>menghina seseorang, agama, suku, ras, golongan, calon dan atau Peserta Pemilu yang lain;</w:t>
      </w:r>
    </w:p>
    <w:p w:rsidR="00E06169" w:rsidRPr="00234391" w:rsidRDefault="00E06169" w:rsidP="00E06169">
      <w:pPr>
        <w:pStyle w:val="ListParagraph"/>
        <w:numPr>
          <w:ilvl w:val="3"/>
          <w:numId w:val="22"/>
        </w:numPr>
        <w:tabs>
          <w:tab w:val="left" w:pos="851"/>
        </w:tabs>
        <w:spacing w:line="480" w:lineRule="auto"/>
        <w:ind w:left="851"/>
        <w:jc w:val="both"/>
        <w:rPr>
          <w:rFonts w:ascii="Times New Roman" w:hAnsi="Times New Roman"/>
          <w:sz w:val="24"/>
          <w:szCs w:val="24"/>
          <w:lang w:val="en-US"/>
        </w:rPr>
      </w:pPr>
      <w:r w:rsidRPr="00234391">
        <w:rPr>
          <w:rFonts w:ascii="Times New Roman" w:hAnsi="Times New Roman"/>
          <w:sz w:val="24"/>
          <w:szCs w:val="24"/>
          <w:lang w:val="en-US"/>
        </w:rPr>
        <w:t>menghasut dan mengadu domba perseorangan ataupun masyarakat;</w:t>
      </w:r>
    </w:p>
    <w:p w:rsidR="00E06169" w:rsidRDefault="00E06169" w:rsidP="00E06169">
      <w:pPr>
        <w:pStyle w:val="ListParagraph"/>
        <w:numPr>
          <w:ilvl w:val="3"/>
          <w:numId w:val="22"/>
        </w:numPr>
        <w:tabs>
          <w:tab w:val="left" w:pos="851"/>
        </w:tabs>
        <w:spacing w:line="480" w:lineRule="auto"/>
        <w:ind w:left="851"/>
        <w:jc w:val="both"/>
        <w:rPr>
          <w:rFonts w:ascii="Times New Roman" w:hAnsi="Times New Roman"/>
          <w:sz w:val="24"/>
          <w:szCs w:val="24"/>
          <w:lang w:val="en-US"/>
        </w:rPr>
      </w:pPr>
      <w:r w:rsidRPr="00234391">
        <w:rPr>
          <w:rFonts w:ascii="Times New Roman" w:hAnsi="Times New Roman"/>
          <w:sz w:val="24"/>
          <w:szCs w:val="24"/>
          <w:lang w:val="en-US"/>
        </w:rPr>
        <w:t>mengganggu ketertiban umum;</w:t>
      </w:r>
    </w:p>
    <w:p w:rsidR="00E06169" w:rsidRDefault="00E06169" w:rsidP="00E06169">
      <w:pPr>
        <w:pStyle w:val="ListParagraph"/>
        <w:numPr>
          <w:ilvl w:val="3"/>
          <w:numId w:val="22"/>
        </w:numPr>
        <w:tabs>
          <w:tab w:val="left" w:pos="851"/>
        </w:tabs>
        <w:spacing w:line="480" w:lineRule="auto"/>
        <w:ind w:left="851"/>
        <w:jc w:val="both"/>
        <w:rPr>
          <w:rFonts w:ascii="Times New Roman" w:hAnsi="Times New Roman"/>
          <w:sz w:val="24"/>
          <w:szCs w:val="24"/>
          <w:lang w:val="en-US"/>
        </w:rPr>
      </w:pPr>
      <w:r w:rsidRPr="00757777">
        <w:rPr>
          <w:rFonts w:ascii="Times New Roman" w:hAnsi="Times New Roman"/>
          <w:sz w:val="24"/>
          <w:szCs w:val="24"/>
          <w:lang w:val="en-US"/>
        </w:rPr>
        <w:t>mengancam    untuk    melakukan    kekerasan    atau menganjurkan  penggunaan  kekerasan  kepada seseorang,  sekelompok  anggota masyarakat, dan atau Peserta Pemilu yang lain;</w:t>
      </w:r>
    </w:p>
    <w:p w:rsidR="00E06169" w:rsidRPr="00757777" w:rsidRDefault="00E06169" w:rsidP="00E06169">
      <w:pPr>
        <w:pStyle w:val="ListParagraph"/>
        <w:numPr>
          <w:ilvl w:val="3"/>
          <w:numId w:val="22"/>
        </w:numPr>
        <w:tabs>
          <w:tab w:val="left" w:pos="851"/>
        </w:tabs>
        <w:spacing w:line="480" w:lineRule="auto"/>
        <w:ind w:left="851"/>
        <w:jc w:val="both"/>
        <w:rPr>
          <w:rFonts w:ascii="Times New Roman" w:hAnsi="Times New Roman"/>
          <w:sz w:val="24"/>
          <w:szCs w:val="24"/>
          <w:lang w:val="en-US"/>
        </w:rPr>
      </w:pPr>
      <w:r w:rsidRPr="00757777">
        <w:rPr>
          <w:rFonts w:ascii="Times New Roman" w:hAnsi="Times New Roman"/>
          <w:sz w:val="24"/>
          <w:szCs w:val="24"/>
          <w:lang w:val="en-US"/>
        </w:rPr>
        <w:t>merusak dan atau menghilangkan alat peraga kampanye Peserta Pemilu;</w:t>
      </w:r>
    </w:p>
    <w:p w:rsidR="00E06169" w:rsidRPr="00234391" w:rsidRDefault="00E06169" w:rsidP="00E06169">
      <w:pPr>
        <w:pStyle w:val="ListParagraph"/>
        <w:numPr>
          <w:ilvl w:val="3"/>
          <w:numId w:val="22"/>
        </w:numPr>
        <w:tabs>
          <w:tab w:val="left" w:pos="851"/>
        </w:tabs>
        <w:spacing w:line="480" w:lineRule="auto"/>
        <w:ind w:left="851"/>
        <w:jc w:val="both"/>
        <w:rPr>
          <w:rFonts w:ascii="Times New Roman" w:hAnsi="Times New Roman"/>
          <w:sz w:val="24"/>
          <w:szCs w:val="24"/>
          <w:lang w:val="en-US"/>
        </w:rPr>
      </w:pPr>
      <w:r w:rsidRPr="00234391">
        <w:rPr>
          <w:rFonts w:ascii="Times New Roman" w:hAnsi="Times New Roman"/>
          <w:sz w:val="24"/>
          <w:szCs w:val="24"/>
          <w:lang w:val="en-US"/>
        </w:rPr>
        <w:t>menggunakan fasilitas pemerintah, tempat ibadah, dan tempat pendidikan;</w:t>
      </w:r>
    </w:p>
    <w:p w:rsidR="00E06169" w:rsidRPr="00234391" w:rsidRDefault="00E06169" w:rsidP="00E06169">
      <w:pPr>
        <w:pStyle w:val="ListParagraph"/>
        <w:numPr>
          <w:ilvl w:val="3"/>
          <w:numId w:val="22"/>
        </w:numPr>
        <w:tabs>
          <w:tab w:val="left" w:pos="851"/>
        </w:tabs>
        <w:spacing w:line="480" w:lineRule="auto"/>
        <w:ind w:left="851"/>
        <w:jc w:val="both"/>
        <w:rPr>
          <w:rFonts w:ascii="Times New Roman" w:hAnsi="Times New Roman"/>
          <w:sz w:val="24"/>
          <w:szCs w:val="24"/>
          <w:lang w:val="en-US"/>
        </w:rPr>
      </w:pPr>
      <w:r w:rsidRPr="00234391">
        <w:rPr>
          <w:rFonts w:ascii="Times New Roman" w:hAnsi="Times New Roman"/>
          <w:sz w:val="24"/>
          <w:szCs w:val="24"/>
          <w:lang w:val="en-US"/>
        </w:rPr>
        <w:t>membawa atau menggunakan tanda gambar dan atau atribut lain selain tanda gambar dan atau atribut Peserta Pemilu yang bersangkutan; dan</w:t>
      </w:r>
    </w:p>
    <w:p w:rsidR="00E06169" w:rsidRPr="00234391" w:rsidRDefault="00E06169" w:rsidP="00E06169">
      <w:pPr>
        <w:pStyle w:val="ListParagraph"/>
        <w:numPr>
          <w:ilvl w:val="3"/>
          <w:numId w:val="22"/>
        </w:numPr>
        <w:tabs>
          <w:tab w:val="left" w:pos="851"/>
        </w:tabs>
        <w:spacing w:line="480" w:lineRule="auto"/>
        <w:ind w:left="851"/>
        <w:jc w:val="both"/>
        <w:rPr>
          <w:rFonts w:ascii="Times New Roman" w:hAnsi="Times New Roman"/>
          <w:sz w:val="24"/>
          <w:szCs w:val="24"/>
          <w:lang w:val="en-US"/>
        </w:rPr>
      </w:pPr>
      <w:r w:rsidRPr="00234391">
        <w:rPr>
          <w:rFonts w:ascii="Times New Roman" w:hAnsi="Times New Roman"/>
          <w:sz w:val="24"/>
          <w:szCs w:val="24"/>
          <w:lang w:val="en-US"/>
        </w:rPr>
        <w:lastRenderedPageBreak/>
        <w:t>menjanjiakan atau memberikan uang atau materi lainya kepada peserta kampanye.</w:t>
      </w:r>
    </w:p>
    <w:p w:rsidR="00E06169" w:rsidRPr="00234391" w:rsidRDefault="00E06169" w:rsidP="00E06169">
      <w:pPr>
        <w:pStyle w:val="ListParagraph"/>
        <w:spacing w:line="480" w:lineRule="auto"/>
        <w:ind w:left="567" w:hanging="425"/>
        <w:jc w:val="both"/>
        <w:rPr>
          <w:rFonts w:ascii="Times New Roman" w:hAnsi="Times New Roman"/>
          <w:sz w:val="24"/>
          <w:szCs w:val="24"/>
          <w:lang w:val="en-US"/>
        </w:rPr>
      </w:pPr>
      <w:r w:rsidRPr="00234391">
        <w:rPr>
          <w:rFonts w:ascii="Times New Roman" w:hAnsi="Times New Roman"/>
          <w:sz w:val="24"/>
          <w:szCs w:val="24"/>
          <w:lang w:val="en-US"/>
        </w:rPr>
        <w:t>(2) Pelaksana  kampanye  dalam  kegiatan  kampanye  dilarang mengikutsertakan:</w:t>
      </w:r>
    </w:p>
    <w:p w:rsidR="00E06169" w:rsidRPr="00234391" w:rsidRDefault="00E06169" w:rsidP="00E06169">
      <w:pPr>
        <w:pStyle w:val="ListParagraph"/>
        <w:numPr>
          <w:ilvl w:val="3"/>
          <w:numId w:val="23"/>
        </w:numPr>
        <w:spacing w:line="480" w:lineRule="auto"/>
        <w:ind w:left="1276"/>
        <w:jc w:val="both"/>
        <w:rPr>
          <w:rFonts w:ascii="Times New Roman" w:hAnsi="Times New Roman"/>
          <w:sz w:val="24"/>
          <w:szCs w:val="24"/>
          <w:lang w:val="en-US"/>
        </w:rPr>
      </w:pPr>
      <w:r w:rsidRPr="00234391">
        <w:rPr>
          <w:rFonts w:ascii="Times New Roman" w:hAnsi="Times New Roman"/>
          <w:sz w:val="24"/>
          <w:szCs w:val="24"/>
          <w:lang w:val="en-US"/>
        </w:rPr>
        <w:t>Ketua,  wakil  Ketua,  ketua  muda,  hakim  agung  pada Mahkamah Agung dan hakim pada semua badan peradilan di bawahnya, dan hakim konstitusi pada Mahkamah Konstitusi;</w:t>
      </w:r>
    </w:p>
    <w:p w:rsidR="00E06169" w:rsidRDefault="00E06169" w:rsidP="00E06169">
      <w:pPr>
        <w:pStyle w:val="ListParagraph"/>
        <w:numPr>
          <w:ilvl w:val="3"/>
          <w:numId w:val="23"/>
        </w:numPr>
        <w:spacing w:line="480" w:lineRule="auto"/>
        <w:ind w:left="1276"/>
        <w:jc w:val="both"/>
        <w:rPr>
          <w:rFonts w:ascii="Times New Roman" w:hAnsi="Times New Roman"/>
          <w:sz w:val="24"/>
          <w:szCs w:val="24"/>
          <w:lang w:val="en-US"/>
        </w:rPr>
      </w:pPr>
      <w:r w:rsidRPr="00757777">
        <w:rPr>
          <w:rFonts w:ascii="Times New Roman" w:hAnsi="Times New Roman"/>
          <w:sz w:val="24"/>
          <w:szCs w:val="24"/>
          <w:lang w:val="en-US"/>
        </w:rPr>
        <w:t>Ketua,  Wakil  Ketua,  dan  anggota  Badan  Pemeriksa</w:t>
      </w:r>
      <w:r>
        <w:rPr>
          <w:rFonts w:ascii="Times New Roman" w:hAnsi="Times New Roman"/>
          <w:sz w:val="24"/>
          <w:szCs w:val="24"/>
          <w:lang w:val="en-US"/>
        </w:rPr>
        <w:t xml:space="preserve"> </w:t>
      </w:r>
      <w:r w:rsidRPr="00757777">
        <w:rPr>
          <w:rFonts w:ascii="Times New Roman" w:hAnsi="Times New Roman"/>
          <w:sz w:val="24"/>
          <w:szCs w:val="24"/>
          <w:lang w:val="en-US"/>
        </w:rPr>
        <w:t>Keuangan;</w:t>
      </w:r>
      <w:r>
        <w:rPr>
          <w:rFonts w:ascii="Times New Roman" w:hAnsi="Times New Roman"/>
          <w:sz w:val="24"/>
          <w:szCs w:val="24"/>
          <w:lang w:val="en-US"/>
        </w:rPr>
        <w:t xml:space="preserve"> </w:t>
      </w:r>
      <w:r w:rsidRPr="00757777">
        <w:rPr>
          <w:rFonts w:ascii="Times New Roman" w:hAnsi="Times New Roman"/>
          <w:sz w:val="24"/>
          <w:szCs w:val="24"/>
          <w:lang w:val="en-US"/>
        </w:rPr>
        <w:t>Gubernur,   Deputi   Gubernur   Senior,   dan   Deputi</w:t>
      </w:r>
      <w:r>
        <w:rPr>
          <w:rFonts w:ascii="Times New Roman" w:hAnsi="Times New Roman"/>
          <w:sz w:val="24"/>
          <w:szCs w:val="24"/>
          <w:lang w:val="en-US"/>
        </w:rPr>
        <w:t xml:space="preserve"> </w:t>
      </w:r>
      <w:r w:rsidRPr="00757777">
        <w:rPr>
          <w:rFonts w:ascii="Times New Roman" w:hAnsi="Times New Roman"/>
          <w:sz w:val="24"/>
          <w:szCs w:val="24"/>
          <w:lang w:val="en-US"/>
        </w:rPr>
        <w:t xml:space="preserve">Gubenur Bank Indonesia; </w:t>
      </w:r>
    </w:p>
    <w:p w:rsidR="00E06169" w:rsidRDefault="00E06169" w:rsidP="00E06169">
      <w:pPr>
        <w:pStyle w:val="ListParagraph"/>
        <w:numPr>
          <w:ilvl w:val="3"/>
          <w:numId w:val="23"/>
        </w:numPr>
        <w:spacing w:line="480" w:lineRule="auto"/>
        <w:ind w:left="1276"/>
        <w:jc w:val="both"/>
        <w:rPr>
          <w:rFonts w:ascii="Times New Roman" w:hAnsi="Times New Roman"/>
          <w:sz w:val="24"/>
          <w:szCs w:val="24"/>
          <w:lang w:val="en-US"/>
        </w:rPr>
      </w:pPr>
      <w:r w:rsidRPr="00757777">
        <w:rPr>
          <w:rFonts w:ascii="Times New Roman" w:hAnsi="Times New Roman"/>
          <w:sz w:val="24"/>
          <w:szCs w:val="24"/>
          <w:lang w:val="en-US"/>
        </w:rPr>
        <w:t xml:space="preserve">pejabatBUMN/BUMD; </w:t>
      </w:r>
    </w:p>
    <w:p w:rsidR="00E06169" w:rsidRDefault="00E06169" w:rsidP="00E06169">
      <w:pPr>
        <w:pStyle w:val="ListParagraph"/>
        <w:numPr>
          <w:ilvl w:val="3"/>
          <w:numId w:val="23"/>
        </w:numPr>
        <w:spacing w:line="480" w:lineRule="auto"/>
        <w:ind w:left="1276"/>
        <w:jc w:val="both"/>
        <w:rPr>
          <w:rFonts w:ascii="Times New Roman" w:hAnsi="Times New Roman"/>
          <w:sz w:val="24"/>
          <w:szCs w:val="24"/>
          <w:lang w:val="en-US"/>
        </w:rPr>
      </w:pPr>
      <w:r w:rsidRPr="00757777">
        <w:rPr>
          <w:rFonts w:ascii="Times New Roman" w:hAnsi="Times New Roman"/>
          <w:sz w:val="24"/>
          <w:szCs w:val="24"/>
          <w:lang w:val="en-US"/>
        </w:rPr>
        <w:t>pegawai negeri sipil;</w:t>
      </w:r>
    </w:p>
    <w:p w:rsidR="00E06169" w:rsidRDefault="00E06169" w:rsidP="00E06169">
      <w:pPr>
        <w:pStyle w:val="ListParagraph"/>
        <w:numPr>
          <w:ilvl w:val="3"/>
          <w:numId w:val="23"/>
        </w:numPr>
        <w:spacing w:line="480" w:lineRule="auto"/>
        <w:ind w:left="1276"/>
        <w:jc w:val="both"/>
        <w:rPr>
          <w:rFonts w:ascii="Times New Roman" w:hAnsi="Times New Roman"/>
          <w:sz w:val="24"/>
          <w:szCs w:val="24"/>
          <w:lang w:val="en-US"/>
        </w:rPr>
      </w:pPr>
      <w:r w:rsidRPr="00757777">
        <w:rPr>
          <w:rFonts w:ascii="Times New Roman" w:hAnsi="Times New Roman"/>
          <w:sz w:val="24"/>
          <w:szCs w:val="24"/>
          <w:lang w:val="en-US"/>
        </w:rPr>
        <w:t xml:space="preserve">anggota  Tentara  Nasional  Indonesia  dan  Kepolisian Negara Republik Indonesia; </w:t>
      </w:r>
    </w:p>
    <w:p w:rsidR="00E06169" w:rsidRDefault="00E06169" w:rsidP="00E06169">
      <w:pPr>
        <w:pStyle w:val="ListParagraph"/>
        <w:numPr>
          <w:ilvl w:val="3"/>
          <w:numId w:val="23"/>
        </w:numPr>
        <w:spacing w:line="480" w:lineRule="auto"/>
        <w:ind w:left="1276"/>
        <w:jc w:val="both"/>
        <w:rPr>
          <w:rFonts w:ascii="Times New Roman" w:hAnsi="Times New Roman"/>
          <w:sz w:val="24"/>
          <w:szCs w:val="24"/>
          <w:lang w:val="en-US"/>
        </w:rPr>
      </w:pPr>
      <w:r w:rsidRPr="00757777">
        <w:rPr>
          <w:rFonts w:ascii="Times New Roman" w:hAnsi="Times New Roman"/>
          <w:sz w:val="24"/>
          <w:szCs w:val="24"/>
          <w:lang w:val="en-US"/>
        </w:rPr>
        <w:t>kepala desa;</w:t>
      </w:r>
    </w:p>
    <w:p w:rsidR="00E06169" w:rsidRDefault="00E06169" w:rsidP="00E06169">
      <w:pPr>
        <w:pStyle w:val="ListParagraph"/>
        <w:numPr>
          <w:ilvl w:val="3"/>
          <w:numId w:val="23"/>
        </w:numPr>
        <w:spacing w:line="480" w:lineRule="auto"/>
        <w:ind w:left="1276"/>
        <w:jc w:val="both"/>
        <w:rPr>
          <w:rFonts w:ascii="Times New Roman" w:hAnsi="Times New Roman"/>
          <w:sz w:val="24"/>
          <w:szCs w:val="24"/>
          <w:lang w:val="en-US"/>
        </w:rPr>
      </w:pPr>
      <w:r w:rsidRPr="00757777">
        <w:rPr>
          <w:rFonts w:ascii="Times New Roman" w:hAnsi="Times New Roman"/>
          <w:sz w:val="24"/>
          <w:szCs w:val="24"/>
          <w:lang w:val="en-US"/>
        </w:rPr>
        <w:t>perangkat desa;</w:t>
      </w:r>
    </w:p>
    <w:p w:rsidR="00E06169" w:rsidRDefault="00E06169" w:rsidP="00E06169">
      <w:pPr>
        <w:pStyle w:val="ListParagraph"/>
        <w:numPr>
          <w:ilvl w:val="3"/>
          <w:numId w:val="23"/>
        </w:numPr>
        <w:spacing w:line="480" w:lineRule="auto"/>
        <w:ind w:left="1276"/>
        <w:jc w:val="both"/>
        <w:rPr>
          <w:rFonts w:ascii="Times New Roman" w:hAnsi="Times New Roman"/>
          <w:sz w:val="24"/>
          <w:szCs w:val="24"/>
          <w:lang w:val="en-US"/>
        </w:rPr>
      </w:pPr>
      <w:r w:rsidRPr="00757777">
        <w:rPr>
          <w:rFonts w:ascii="Times New Roman" w:hAnsi="Times New Roman"/>
          <w:sz w:val="24"/>
          <w:szCs w:val="24"/>
          <w:lang w:val="en-US"/>
        </w:rPr>
        <w:t>anggota badan permusyawaratan desa;</w:t>
      </w:r>
    </w:p>
    <w:p w:rsidR="00E06169" w:rsidRPr="00757777" w:rsidRDefault="00E06169" w:rsidP="00E06169">
      <w:pPr>
        <w:pStyle w:val="ListParagraph"/>
        <w:numPr>
          <w:ilvl w:val="3"/>
          <w:numId w:val="23"/>
        </w:numPr>
        <w:spacing w:line="480" w:lineRule="auto"/>
        <w:ind w:left="1276"/>
        <w:jc w:val="both"/>
        <w:rPr>
          <w:rFonts w:ascii="Times New Roman" w:hAnsi="Times New Roman"/>
          <w:sz w:val="24"/>
          <w:szCs w:val="24"/>
          <w:lang w:val="en-US"/>
        </w:rPr>
      </w:pPr>
      <w:r w:rsidRPr="00757777">
        <w:rPr>
          <w:rFonts w:ascii="Times New Roman" w:hAnsi="Times New Roman"/>
          <w:sz w:val="24"/>
          <w:szCs w:val="24"/>
          <w:lang w:val="en-US"/>
        </w:rPr>
        <w:t>Warga  Negara  Indonesia  yang  tidak  memiliki  hak memilih.</w:t>
      </w:r>
    </w:p>
    <w:p w:rsidR="00E06169" w:rsidRDefault="00E06169" w:rsidP="00E06169">
      <w:pPr>
        <w:pStyle w:val="ListParagraph"/>
        <w:spacing w:line="480" w:lineRule="auto"/>
        <w:ind w:left="0" w:firstLine="567"/>
        <w:jc w:val="both"/>
        <w:rPr>
          <w:rFonts w:ascii="Times New Roman" w:hAnsi="Times New Roman"/>
          <w:sz w:val="24"/>
          <w:szCs w:val="24"/>
          <w:lang w:val="en-US"/>
        </w:rPr>
      </w:pPr>
    </w:p>
    <w:p w:rsidR="00E06169" w:rsidRPr="00757777" w:rsidRDefault="00E06169" w:rsidP="00E06169">
      <w:pPr>
        <w:pStyle w:val="ListParagraph"/>
        <w:spacing w:line="480" w:lineRule="auto"/>
        <w:ind w:left="284" w:hanging="284"/>
        <w:jc w:val="both"/>
        <w:rPr>
          <w:rFonts w:ascii="Times New Roman" w:hAnsi="Times New Roman"/>
          <w:sz w:val="24"/>
          <w:szCs w:val="24"/>
          <w:lang w:val="en-US"/>
        </w:rPr>
      </w:pPr>
      <w:r w:rsidRPr="00757777">
        <w:rPr>
          <w:rFonts w:ascii="Times New Roman" w:hAnsi="Times New Roman"/>
          <w:sz w:val="24"/>
          <w:szCs w:val="24"/>
          <w:lang w:val="en-US"/>
        </w:rPr>
        <w:t>3) Menurut  Peraturan  Pemerintah  Republik  Indonesia  Nomor  14</w:t>
      </w:r>
      <w:r>
        <w:rPr>
          <w:rFonts w:ascii="Times New Roman" w:hAnsi="Times New Roman"/>
          <w:sz w:val="24"/>
          <w:szCs w:val="24"/>
          <w:lang w:val="en-US"/>
        </w:rPr>
        <w:t xml:space="preserve"> </w:t>
      </w:r>
      <w:r w:rsidRPr="00757777">
        <w:rPr>
          <w:rFonts w:ascii="Times New Roman" w:hAnsi="Times New Roman"/>
          <w:sz w:val="24"/>
          <w:szCs w:val="24"/>
          <w:lang w:val="en-US"/>
        </w:rPr>
        <w:t>Tahun 2009 Tentang   Kampanye Pemilihan Umum Oleh Pejabat</w:t>
      </w:r>
      <w:r>
        <w:rPr>
          <w:rFonts w:ascii="Times New Roman" w:hAnsi="Times New Roman"/>
          <w:sz w:val="24"/>
          <w:szCs w:val="24"/>
          <w:lang w:val="en-US"/>
        </w:rPr>
        <w:t xml:space="preserve"> </w:t>
      </w:r>
      <w:r w:rsidRPr="00757777">
        <w:rPr>
          <w:rFonts w:ascii="Times New Roman" w:hAnsi="Times New Roman"/>
          <w:sz w:val="24"/>
          <w:szCs w:val="24"/>
          <w:lang w:val="en-US"/>
        </w:rPr>
        <w:t>Negara</w:t>
      </w:r>
    </w:p>
    <w:p w:rsidR="00E06169" w:rsidRDefault="00E06169" w:rsidP="00E06169">
      <w:pPr>
        <w:pStyle w:val="ListParagraph"/>
        <w:spacing w:line="480" w:lineRule="auto"/>
        <w:ind w:left="284"/>
        <w:jc w:val="both"/>
        <w:rPr>
          <w:rFonts w:ascii="Times New Roman" w:hAnsi="Times New Roman"/>
          <w:sz w:val="24"/>
          <w:szCs w:val="24"/>
          <w:lang w:val="en-US"/>
        </w:rPr>
      </w:pPr>
      <w:r w:rsidRPr="00757777">
        <w:rPr>
          <w:rFonts w:ascii="Times New Roman" w:hAnsi="Times New Roman"/>
          <w:sz w:val="24"/>
          <w:szCs w:val="24"/>
          <w:lang w:val="en-US"/>
        </w:rPr>
        <w:t xml:space="preserve">Pemilihan  Umum  untuk  memilih  anggota  Dewan Perwakilan Rakyat, Dewan Perwakilan Daerah, Dewan Perwakilan Rakyat Daerah perlu </w:t>
      </w:r>
      <w:r w:rsidRPr="00757777">
        <w:rPr>
          <w:rFonts w:ascii="Times New Roman" w:hAnsi="Times New Roman"/>
          <w:sz w:val="24"/>
          <w:szCs w:val="24"/>
          <w:lang w:val="en-US"/>
        </w:rPr>
        <w:lastRenderedPageBreak/>
        <w:t>diselenggarakan lebih berkualitas dengan partisipasi  rakyat  yang  seluas-luasnya  dan  dilaksanakan berdasarkan asas langsung, umum, bebas, rahasia, jujur dan adil. Dalam penyelenggaraan pemilihan umum diadakan Kampanye Pemilu yang dilakukan oleh peserta pemilihan umum, dan rakyat mempunyai kebebasan untuk mengikuti dan menghadiri kampanye. Dalam Undangundang Nomor 10 Tahun 2008 tentang pemilihan Umum Anggota DPR, DPD, dan DPRD memuat pelaksanaan kampanye termasuk ketentuan kampanye bagi Pejabat Negara. Pejabat Negara yang dimaksud dalam kedua undang-undang tersebut, yaitu Presiden, Wakil Presiden, Menteri, Gubernur, Wakil Gubernur, Bupati, Wakil Bupati, Walikota, dan Wakil Walikota, pada saat melakukan kampanye harus memenuhi ketentuan penggunaan fasilitas negara yang melekat dan terkait dengan jabatannya.</w:t>
      </w:r>
    </w:p>
    <w:p w:rsidR="00E06169" w:rsidRPr="00757777" w:rsidRDefault="00E06169" w:rsidP="00E06169">
      <w:pPr>
        <w:pStyle w:val="ListParagraph"/>
        <w:spacing w:line="480" w:lineRule="auto"/>
        <w:ind w:left="284"/>
        <w:jc w:val="both"/>
        <w:rPr>
          <w:rFonts w:ascii="Times New Roman" w:hAnsi="Times New Roman"/>
          <w:sz w:val="24"/>
          <w:szCs w:val="24"/>
          <w:lang w:val="en-US"/>
        </w:rPr>
      </w:pPr>
      <w:r w:rsidRPr="00757777">
        <w:rPr>
          <w:rFonts w:ascii="Times New Roman" w:hAnsi="Times New Roman"/>
          <w:sz w:val="24"/>
          <w:szCs w:val="24"/>
          <w:lang w:val="en-US"/>
        </w:rPr>
        <w:t>Disamping  itu,  cuti  bagi  Pejabat  Negara  untuk melaksanakan kampanye perlu memperhatikan keseimbangan hak politik untuk berkampanye serta kewajiban untuk tetap memelihara terselenggaranya misi dan kelancaran tugas-tugas pemerintahan. Untuk pelaksanaan kampanye secara transparan serta untuk memenuhi tuntutan publik, maka ketentuan tentang Pejabat Negara dalam melaksanakan kampanye dan penggunaan fasilitas negara dalam kampanye Pemilihan Umum perlu diatur dengan Peraturan Pemerintah.</w:t>
      </w:r>
    </w:p>
    <w:p w:rsidR="00E06169" w:rsidRPr="00757777" w:rsidRDefault="00E06169" w:rsidP="00E06169">
      <w:pPr>
        <w:pStyle w:val="ListParagraph"/>
        <w:spacing w:line="480" w:lineRule="auto"/>
        <w:ind w:left="284"/>
        <w:jc w:val="both"/>
        <w:rPr>
          <w:rFonts w:ascii="Times New Roman" w:hAnsi="Times New Roman"/>
          <w:sz w:val="24"/>
          <w:szCs w:val="24"/>
          <w:lang w:val="en-US"/>
        </w:rPr>
      </w:pPr>
      <w:r w:rsidRPr="00757777">
        <w:rPr>
          <w:rFonts w:ascii="Times New Roman" w:hAnsi="Times New Roman"/>
          <w:sz w:val="24"/>
          <w:szCs w:val="24"/>
          <w:lang w:val="en-US"/>
        </w:rPr>
        <w:t xml:space="preserve">Kampanye Pemilihan Umum Anggota Dewan Perwakilan Rakyat, Dewan Perwakilan Daerah dan Dewan Perwakilan Rakyat Daerah yang selanjutnya disebut Kampanye Pemilu Anggota DPR, DPD,  dan  DPRD  adalah  kegiatan  peserta  Pemilihan  Umum dan/atau Calon Anggota Dewan Perwakilan Rakyat, </w:t>
      </w:r>
      <w:r w:rsidRPr="00757777">
        <w:rPr>
          <w:rFonts w:ascii="Times New Roman" w:hAnsi="Times New Roman"/>
          <w:sz w:val="24"/>
          <w:szCs w:val="24"/>
          <w:lang w:val="en-US"/>
        </w:rPr>
        <w:lastRenderedPageBreak/>
        <w:t>Dewan Perwakilan Daerah, Dewan Perwakilan Rakyat Daerah Provinsi, dan Dewan Perwakilan Rakyat Daerah Kabupaten/Kota untuk meyakinkan para pemilih dengan menawarkan programprogramnya (Pasal 1 angka 5 Peraturan Pemerintah Republik Indonesia Nomor</w:t>
      </w:r>
      <w:r>
        <w:rPr>
          <w:rFonts w:ascii="Times New Roman" w:hAnsi="Times New Roman"/>
          <w:sz w:val="24"/>
          <w:szCs w:val="24"/>
          <w:lang w:val="en-US"/>
        </w:rPr>
        <w:t xml:space="preserve"> </w:t>
      </w:r>
      <w:r w:rsidRPr="00757777">
        <w:rPr>
          <w:rFonts w:ascii="Times New Roman" w:hAnsi="Times New Roman"/>
          <w:sz w:val="24"/>
          <w:szCs w:val="24"/>
          <w:lang w:val="en-US"/>
        </w:rPr>
        <w:t>14 Tahun 2009).</w:t>
      </w:r>
    </w:p>
    <w:p w:rsidR="00E06169" w:rsidRPr="00757777" w:rsidRDefault="00E06169" w:rsidP="00E06169">
      <w:pPr>
        <w:pStyle w:val="ListParagraph"/>
        <w:spacing w:line="480" w:lineRule="auto"/>
        <w:ind w:left="284"/>
        <w:jc w:val="both"/>
        <w:rPr>
          <w:rFonts w:ascii="Times New Roman" w:hAnsi="Times New Roman"/>
          <w:sz w:val="24"/>
          <w:szCs w:val="24"/>
          <w:lang w:val="en-US"/>
        </w:rPr>
      </w:pPr>
    </w:p>
    <w:p w:rsidR="00E06169" w:rsidRPr="00BB1533" w:rsidRDefault="00E06169" w:rsidP="00E06169">
      <w:pPr>
        <w:pStyle w:val="ListParagraph"/>
        <w:numPr>
          <w:ilvl w:val="0"/>
          <w:numId w:val="12"/>
        </w:numPr>
        <w:spacing w:line="480" w:lineRule="auto"/>
        <w:ind w:left="0"/>
        <w:jc w:val="both"/>
        <w:rPr>
          <w:rFonts w:ascii="Times New Roman" w:hAnsi="Times New Roman"/>
          <w:sz w:val="24"/>
          <w:szCs w:val="24"/>
          <w:lang w:val="en-US"/>
        </w:rPr>
      </w:pPr>
      <w:r w:rsidRPr="00BB1533">
        <w:rPr>
          <w:rFonts w:ascii="Times New Roman" w:hAnsi="Times New Roman"/>
          <w:b/>
          <w:bCs/>
          <w:sz w:val="24"/>
          <w:szCs w:val="24"/>
          <w:lang w:val="en-US"/>
        </w:rPr>
        <w:t xml:space="preserve"> Tinjauan  Umum  Tentang  Tindak  Pidana  Pemilu Dalam Masa Kampanye</w:t>
      </w:r>
    </w:p>
    <w:p w:rsidR="00E06169" w:rsidRDefault="00E06169" w:rsidP="00E06169">
      <w:pPr>
        <w:pStyle w:val="ListParagraph"/>
        <w:spacing w:after="0" w:line="480" w:lineRule="auto"/>
        <w:ind w:left="0" w:firstLine="567"/>
        <w:jc w:val="both"/>
        <w:rPr>
          <w:rFonts w:ascii="Times New Roman" w:hAnsi="Times New Roman"/>
          <w:sz w:val="24"/>
          <w:szCs w:val="24"/>
          <w:lang w:val="en-US"/>
        </w:rPr>
      </w:pPr>
      <w:r w:rsidRPr="00BB1533">
        <w:rPr>
          <w:rFonts w:ascii="Times New Roman" w:hAnsi="Times New Roman"/>
          <w:sz w:val="24"/>
          <w:szCs w:val="24"/>
          <w:lang w:val="en-US"/>
        </w:rPr>
        <w:t xml:space="preserve">Sampai saat ini tidak ada definisi yang di berikan oleh peraturan perundang-undangan di Indonesia mengenai apa yang di sebut dengan Tindak Pidana Pemilihan Umum. Dalam Kitab Undang-Undang Hukum Pidana (KUHP) Indonesia </w:t>
      </w:r>
      <w:r>
        <w:rPr>
          <w:rFonts w:ascii="Times New Roman" w:hAnsi="Times New Roman"/>
          <w:sz w:val="24"/>
          <w:szCs w:val="24"/>
          <w:lang w:val="en-US"/>
        </w:rPr>
        <w:t>telah termuat lima pasal yaitu P</w:t>
      </w:r>
      <w:r w:rsidRPr="00BB1533">
        <w:rPr>
          <w:rFonts w:ascii="Times New Roman" w:hAnsi="Times New Roman"/>
          <w:sz w:val="24"/>
          <w:szCs w:val="24"/>
          <w:lang w:val="en-US"/>
        </w:rPr>
        <w:t xml:space="preserve">asal 148, 149, 150, 151, 152 KUHP yang substansinya adalah tindak pidana </w:t>
      </w:r>
      <w:r>
        <w:rPr>
          <w:rFonts w:ascii="Times New Roman" w:hAnsi="Times New Roman"/>
          <w:sz w:val="24"/>
          <w:szCs w:val="24"/>
          <w:lang w:val="en-US"/>
        </w:rPr>
        <w:t>Pemilu</w:t>
      </w:r>
      <w:r w:rsidRPr="00BB1533">
        <w:rPr>
          <w:rFonts w:ascii="Times New Roman" w:hAnsi="Times New Roman"/>
          <w:sz w:val="24"/>
          <w:szCs w:val="24"/>
          <w:lang w:val="en-US"/>
        </w:rPr>
        <w:t xml:space="preserve"> namun tanpa menyebutkan sama sekali pengertiannya. Begitu pula dalam beberapa   Undang-undang   Pemilu   yang   pernah   berlaku   di Indonesia, khususnya UU No. 10 tahun 2008, hanya memuat ketentuan pidana di dalamnya tetapi tidak memberi definisi apa yang disebut dengan tindak pidana </w:t>
      </w:r>
      <w:r>
        <w:rPr>
          <w:rFonts w:ascii="Times New Roman" w:hAnsi="Times New Roman"/>
          <w:sz w:val="24"/>
          <w:szCs w:val="24"/>
          <w:lang w:val="en-US"/>
        </w:rPr>
        <w:t>Pemilu</w:t>
      </w:r>
      <w:r w:rsidRPr="00BB1533">
        <w:rPr>
          <w:rFonts w:ascii="Times New Roman" w:hAnsi="Times New Roman"/>
          <w:sz w:val="24"/>
          <w:szCs w:val="24"/>
          <w:lang w:val="en-US"/>
        </w:rPr>
        <w:t>.</w:t>
      </w:r>
    </w:p>
    <w:p w:rsidR="00E06169" w:rsidRPr="00C12371" w:rsidRDefault="00E06169" w:rsidP="00E06169">
      <w:pPr>
        <w:pStyle w:val="ListParagraph"/>
        <w:spacing w:after="0" w:line="480" w:lineRule="auto"/>
        <w:ind w:left="0" w:firstLine="567"/>
        <w:jc w:val="both"/>
        <w:rPr>
          <w:rFonts w:ascii="Times New Roman" w:hAnsi="Times New Roman"/>
          <w:sz w:val="24"/>
          <w:szCs w:val="24"/>
          <w:lang w:val="en-US"/>
        </w:rPr>
      </w:pPr>
      <w:r w:rsidRPr="00C12371">
        <w:rPr>
          <w:rFonts w:ascii="Times New Roman" w:hAnsi="Times New Roman"/>
          <w:sz w:val="24"/>
          <w:szCs w:val="24"/>
          <w:lang w:val="en-US"/>
        </w:rPr>
        <w:t>Pasal 148</w:t>
      </w:r>
      <w:r>
        <w:rPr>
          <w:rFonts w:ascii="Times New Roman" w:hAnsi="Times New Roman"/>
          <w:sz w:val="24"/>
          <w:szCs w:val="24"/>
          <w:lang w:val="en-US"/>
        </w:rPr>
        <w:t xml:space="preserve"> menyatakan bahwa :</w:t>
      </w:r>
    </w:p>
    <w:p w:rsidR="00E06169" w:rsidRPr="00C12371" w:rsidRDefault="00E06169" w:rsidP="00E06169">
      <w:pPr>
        <w:pStyle w:val="ListParagraph"/>
        <w:spacing w:after="0"/>
        <w:ind w:left="567" w:right="850" w:hanging="11"/>
        <w:jc w:val="both"/>
        <w:rPr>
          <w:rFonts w:ascii="Times New Roman" w:hAnsi="Times New Roman"/>
          <w:sz w:val="24"/>
          <w:szCs w:val="24"/>
          <w:lang w:val="en-US"/>
        </w:rPr>
      </w:pPr>
      <w:r w:rsidRPr="00C12371">
        <w:rPr>
          <w:rFonts w:ascii="Times New Roman" w:hAnsi="Times New Roman"/>
          <w:sz w:val="24"/>
          <w:szCs w:val="24"/>
          <w:lang w:val="en-US"/>
        </w:rPr>
        <w:t xml:space="preserve">Barang siapa pada waktu diadakan pemilihan berdasarkan aturan-aturan umum, dengan kekerasan atau ancaman kekerasan, dengan sengaja merintangi seseorang memakai hak pilihnya dengan bebas dan tidak terganggu, diancam dengan pidana penjara paling lama satu tahun empat bulan. </w:t>
      </w:r>
    </w:p>
    <w:p w:rsidR="00E06169" w:rsidRDefault="00E06169" w:rsidP="00E06169">
      <w:pPr>
        <w:pStyle w:val="ListParagraph"/>
        <w:spacing w:after="0" w:line="480" w:lineRule="auto"/>
        <w:ind w:firstLine="567"/>
        <w:jc w:val="both"/>
        <w:rPr>
          <w:rFonts w:ascii="Times New Roman" w:hAnsi="Times New Roman"/>
          <w:sz w:val="24"/>
          <w:szCs w:val="24"/>
          <w:lang w:val="en-US"/>
        </w:rPr>
      </w:pPr>
    </w:p>
    <w:p w:rsidR="00E06169" w:rsidRPr="00C12371" w:rsidRDefault="00E06169" w:rsidP="00E06169">
      <w:pPr>
        <w:pStyle w:val="ListParagraph"/>
        <w:spacing w:after="0" w:line="480" w:lineRule="auto"/>
        <w:ind w:hanging="153"/>
        <w:jc w:val="both"/>
        <w:rPr>
          <w:rFonts w:ascii="Times New Roman" w:hAnsi="Times New Roman"/>
          <w:sz w:val="24"/>
          <w:szCs w:val="24"/>
          <w:lang w:val="en-US"/>
        </w:rPr>
      </w:pPr>
      <w:r w:rsidRPr="00C12371">
        <w:rPr>
          <w:rFonts w:ascii="Times New Roman" w:hAnsi="Times New Roman"/>
          <w:sz w:val="24"/>
          <w:szCs w:val="24"/>
          <w:lang w:val="en-US"/>
        </w:rPr>
        <w:t xml:space="preserve">Pasal 149 </w:t>
      </w:r>
      <w:r>
        <w:rPr>
          <w:rFonts w:ascii="Times New Roman" w:hAnsi="Times New Roman"/>
          <w:sz w:val="24"/>
          <w:szCs w:val="24"/>
          <w:lang w:val="en-US"/>
        </w:rPr>
        <w:t>menyatakan bahwa :</w:t>
      </w:r>
    </w:p>
    <w:p w:rsidR="00E06169" w:rsidRPr="00C12371" w:rsidRDefault="00E06169" w:rsidP="00E06169">
      <w:pPr>
        <w:pStyle w:val="ListParagraph"/>
        <w:numPr>
          <w:ilvl w:val="2"/>
          <w:numId w:val="44"/>
        </w:numPr>
        <w:tabs>
          <w:tab w:val="left" w:pos="993"/>
        </w:tabs>
        <w:spacing w:after="0"/>
        <w:ind w:left="993" w:right="850" w:hanging="322"/>
        <w:jc w:val="both"/>
        <w:rPr>
          <w:rFonts w:ascii="Times New Roman" w:hAnsi="Times New Roman"/>
          <w:sz w:val="24"/>
          <w:szCs w:val="24"/>
          <w:lang w:val="en-US"/>
        </w:rPr>
      </w:pPr>
      <w:r w:rsidRPr="00C12371">
        <w:rPr>
          <w:rFonts w:ascii="Times New Roman" w:hAnsi="Times New Roman"/>
          <w:sz w:val="24"/>
          <w:szCs w:val="24"/>
          <w:lang w:val="en-US"/>
        </w:rPr>
        <w:t xml:space="preserve">Barang siapa pada waktu diadakan pemilihan berdasarkan aturan-aturan umum, dengan memberi atau menjanjikan sesuatu, menyuap seseorang supaya tidak memakai hak pilihnya atau supaya memakai hak itu menurut cara tertentu, </w:t>
      </w:r>
      <w:r w:rsidRPr="00C12371">
        <w:rPr>
          <w:rFonts w:ascii="Times New Roman" w:hAnsi="Times New Roman"/>
          <w:sz w:val="24"/>
          <w:szCs w:val="24"/>
          <w:lang w:val="en-US"/>
        </w:rPr>
        <w:lastRenderedPageBreak/>
        <w:t>diancam dengan pidana penjara paling lama sembilan bulan atau pidana denda paling lama empat ribu lima ratus rupiah.</w:t>
      </w:r>
    </w:p>
    <w:p w:rsidR="00E06169" w:rsidRDefault="00E06169" w:rsidP="00E06169">
      <w:pPr>
        <w:pStyle w:val="ListParagraph"/>
        <w:numPr>
          <w:ilvl w:val="2"/>
          <w:numId w:val="44"/>
        </w:numPr>
        <w:tabs>
          <w:tab w:val="left" w:pos="993"/>
        </w:tabs>
        <w:spacing w:after="0"/>
        <w:ind w:left="993" w:right="850" w:hanging="322"/>
        <w:jc w:val="both"/>
        <w:rPr>
          <w:rFonts w:ascii="Times New Roman" w:hAnsi="Times New Roman"/>
          <w:sz w:val="24"/>
          <w:szCs w:val="24"/>
          <w:lang w:val="en-US"/>
        </w:rPr>
      </w:pPr>
      <w:r w:rsidRPr="00C12371">
        <w:rPr>
          <w:rFonts w:ascii="Times New Roman" w:hAnsi="Times New Roman"/>
          <w:sz w:val="24"/>
          <w:szCs w:val="24"/>
          <w:lang w:val="en-US"/>
        </w:rPr>
        <w:t xml:space="preserve">Pidana yang sama diterapkan kepada pemilih, yang dengan menerima pemberian atau janji, mau disuap. </w:t>
      </w:r>
    </w:p>
    <w:p w:rsidR="00E06169" w:rsidRPr="00C12371" w:rsidRDefault="00E06169" w:rsidP="00E06169">
      <w:pPr>
        <w:pStyle w:val="ListParagraph"/>
        <w:tabs>
          <w:tab w:val="left" w:pos="993"/>
        </w:tabs>
        <w:spacing w:after="0"/>
        <w:ind w:left="993" w:right="850"/>
        <w:jc w:val="both"/>
        <w:rPr>
          <w:rFonts w:ascii="Times New Roman" w:hAnsi="Times New Roman"/>
          <w:sz w:val="24"/>
          <w:szCs w:val="24"/>
          <w:lang w:val="en-US"/>
        </w:rPr>
      </w:pPr>
    </w:p>
    <w:p w:rsidR="00E06169" w:rsidRPr="00C12371" w:rsidRDefault="00E06169" w:rsidP="00E06169">
      <w:pPr>
        <w:pStyle w:val="ListParagraph"/>
        <w:spacing w:after="0" w:line="480" w:lineRule="auto"/>
        <w:ind w:hanging="153"/>
        <w:jc w:val="both"/>
        <w:rPr>
          <w:rFonts w:ascii="Times New Roman" w:hAnsi="Times New Roman"/>
          <w:sz w:val="24"/>
          <w:szCs w:val="24"/>
          <w:lang w:val="en-US"/>
        </w:rPr>
      </w:pPr>
      <w:r w:rsidRPr="00C12371">
        <w:rPr>
          <w:rFonts w:ascii="Times New Roman" w:hAnsi="Times New Roman"/>
          <w:sz w:val="24"/>
          <w:szCs w:val="24"/>
          <w:lang w:val="en-US"/>
        </w:rPr>
        <w:t>Pasal 150</w:t>
      </w:r>
      <w:r>
        <w:rPr>
          <w:rFonts w:ascii="Times New Roman" w:hAnsi="Times New Roman"/>
          <w:sz w:val="24"/>
          <w:szCs w:val="24"/>
          <w:lang w:val="en-US"/>
        </w:rPr>
        <w:t xml:space="preserve"> menyatakan bahwa :</w:t>
      </w:r>
    </w:p>
    <w:p w:rsidR="00E06169" w:rsidRDefault="00E06169" w:rsidP="00E06169">
      <w:pPr>
        <w:pStyle w:val="ListParagraph"/>
        <w:spacing w:after="0"/>
        <w:ind w:left="567" w:right="850" w:hanging="11"/>
        <w:jc w:val="both"/>
        <w:rPr>
          <w:rFonts w:ascii="Times New Roman" w:hAnsi="Times New Roman"/>
          <w:sz w:val="24"/>
          <w:szCs w:val="24"/>
          <w:lang w:val="en-US"/>
        </w:rPr>
      </w:pPr>
      <w:r w:rsidRPr="00C12371">
        <w:rPr>
          <w:rFonts w:ascii="Times New Roman" w:hAnsi="Times New Roman"/>
          <w:sz w:val="24"/>
          <w:szCs w:val="24"/>
          <w:lang w:val="en-US"/>
        </w:rPr>
        <w:t xml:space="preserve">Barang suiapa pada waktu diadakan pemilihan berdasarkan aturan-aturan umum, melakukan tipu muslihat berdasarkan aturan-aturan umum, melakukan tipu muslihat sehingga suara seorang pemilih menjadi tidak berharga atau menyebabkan orang lain daripada yang dimaksud oleh pemilih yang ditunjuk, diancam dengan pidana penjara paling lama sembilan bulan. </w:t>
      </w:r>
    </w:p>
    <w:p w:rsidR="00E06169" w:rsidRPr="00C12371" w:rsidRDefault="00E06169" w:rsidP="00E06169">
      <w:pPr>
        <w:pStyle w:val="ListParagraph"/>
        <w:spacing w:after="0"/>
        <w:ind w:left="567" w:right="850" w:hanging="11"/>
        <w:jc w:val="both"/>
        <w:rPr>
          <w:rFonts w:ascii="Times New Roman" w:hAnsi="Times New Roman"/>
          <w:sz w:val="24"/>
          <w:szCs w:val="24"/>
          <w:lang w:val="en-US"/>
        </w:rPr>
      </w:pPr>
    </w:p>
    <w:p w:rsidR="00E06169" w:rsidRPr="00C12371" w:rsidRDefault="00E06169" w:rsidP="00E06169">
      <w:pPr>
        <w:pStyle w:val="ListParagraph"/>
        <w:spacing w:after="0" w:line="480" w:lineRule="auto"/>
        <w:ind w:hanging="153"/>
        <w:jc w:val="both"/>
        <w:rPr>
          <w:rFonts w:ascii="Times New Roman" w:hAnsi="Times New Roman"/>
          <w:sz w:val="24"/>
          <w:szCs w:val="24"/>
          <w:lang w:val="en-US"/>
        </w:rPr>
      </w:pPr>
      <w:r w:rsidRPr="00C12371">
        <w:rPr>
          <w:rFonts w:ascii="Times New Roman" w:hAnsi="Times New Roman"/>
          <w:sz w:val="24"/>
          <w:szCs w:val="24"/>
          <w:lang w:val="en-US"/>
        </w:rPr>
        <w:t xml:space="preserve">Pasal 151 </w:t>
      </w:r>
      <w:r>
        <w:rPr>
          <w:rFonts w:ascii="Times New Roman" w:hAnsi="Times New Roman"/>
          <w:sz w:val="24"/>
          <w:szCs w:val="24"/>
          <w:lang w:val="en-US"/>
        </w:rPr>
        <w:t>menyatakan bahwa :</w:t>
      </w:r>
    </w:p>
    <w:p w:rsidR="00E06169" w:rsidRDefault="00E06169" w:rsidP="00E06169">
      <w:pPr>
        <w:pStyle w:val="ListParagraph"/>
        <w:spacing w:after="0" w:line="480" w:lineRule="auto"/>
        <w:ind w:left="567" w:right="850"/>
        <w:jc w:val="both"/>
        <w:rPr>
          <w:rFonts w:ascii="Times New Roman" w:hAnsi="Times New Roman"/>
          <w:sz w:val="24"/>
          <w:szCs w:val="24"/>
          <w:lang w:val="en-US"/>
        </w:rPr>
      </w:pPr>
      <w:r w:rsidRPr="00C12371">
        <w:rPr>
          <w:rFonts w:ascii="Times New Roman" w:hAnsi="Times New Roman"/>
          <w:sz w:val="24"/>
          <w:szCs w:val="24"/>
          <w:lang w:val="en-US"/>
        </w:rPr>
        <w:t>Barang siapa memakai nama orang lain untuk ikut dalam pemilihan berdasarkan aturan- aturan umum, diancam dengan pidana penjara paling lama satu tahun empat bulan.</w:t>
      </w:r>
    </w:p>
    <w:p w:rsidR="00E06169" w:rsidRDefault="00E06169" w:rsidP="00E06169">
      <w:pPr>
        <w:pStyle w:val="ListParagraph"/>
        <w:spacing w:after="0" w:line="480" w:lineRule="auto"/>
        <w:ind w:left="0" w:firstLine="567"/>
        <w:jc w:val="both"/>
        <w:rPr>
          <w:rFonts w:ascii="Times New Roman" w:hAnsi="Times New Roman"/>
          <w:sz w:val="24"/>
          <w:szCs w:val="24"/>
          <w:lang w:val="en-US"/>
        </w:rPr>
      </w:pPr>
    </w:p>
    <w:p w:rsidR="00E06169" w:rsidRPr="00C12371" w:rsidRDefault="00E06169" w:rsidP="00E06169">
      <w:pPr>
        <w:pStyle w:val="ListParagraph"/>
        <w:spacing w:after="0" w:line="480" w:lineRule="auto"/>
        <w:ind w:left="0" w:firstLine="567"/>
        <w:jc w:val="both"/>
        <w:rPr>
          <w:rFonts w:ascii="Times New Roman" w:hAnsi="Times New Roman"/>
          <w:sz w:val="24"/>
          <w:szCs w:val="24"/>
          <w:lang w:val="en-US"/>
        </w:rPr>
      </w:pPr>
      <w:r w:rsidRPr="00C12371">
        <w:rPr>
          <w:rFonts w:ascii="Times New Roman" w:hAnsi="Times New Roman"/>
          <w:sz w:val="24"/>
          <w:szCs w:val="24"/>
          <w:lang w:val="en-US"/>
        </w:rPr>
        <w:t>Pasal 152</w:t>
      </w:r>
      <w:r>
        <w:rPr>
          <w:rFonts w:ascii="Times New Roman" w:hAnsi="Times New Roman"/>
          <w:sz w:val="24"/>
          <w:szCs w:val="24"/>
          <w:lang w:val="en-US"/>
        </w:rPr>
        <w:t xml:space="preserve"> menyatakan bahwa :</w:t>
      </w:r>
    </w:p>
    <w:p w:rsidR="00E06169" w:rsidRDefault="00E06169" w:rsidP="00E06169">
      <w:pPr>
        <w:pStyle w:val="ListParagraph"/>
        <w:spacing w:after="0"/>
        <w:ind w:left="567" w:right="850"/>
        <w:jc w:val="both"/>
        <w:rPr>
          <w:rFonts w:ascii="Times New Roman" w:hAnsi="Times New Roman"/>
          <w:sz w:val="24"/>
          <w:szCs w:val="24"/>
          <w:lang w:val="en-US"/>
        </w:rPr>
      </w:pPr>
      <w:r w:rsidRPr="00C12371">
        <w:rPr>
          <w:rFonts w:ascii="Times New Roman" w:hAnsi="Times New Roman"/>
          <w:sz w:val="24"/>
          <w:szCs w:val="24"/>
          <w:lang w:val="en-US"/>
        </w:rPr>
        <w:t>Barang siapa pada waktu diadakan pemilihan berdasarkan aturan-aturan umum dengan sengaja menggagalkan pemungutan suara yang telah diadaka atau mengadakan tipu muslihat yang menyebabkan putusan pemungutan suara itu lain dari yang seharusnya diperoleh berdasarkan kartu-kartu pemungutan suara yang masuk secara sah atau berdasarkan suara-suara yang dikeluarkan secara sah, diancam dengan pidana penjara paling lama dua tahun.</w:t>
      </w:r>
    </w:p>
    <w:p w:rsidR="00E06169" w:rsidRPr="00120164" w:rsidRDefault="00E06169" w:rsidP="00E06169">
      <w:pPr>
        <w:pStyle w:val="ListParagraph"/>
        <w:spacing w:after="0"/>
        <w:ind w:left="567" w:right="850"/>
        <w:jc w:val="both"/>
        <w:rPr>
          <w:rFonts w:ascii="Times New Roman" w:hAnsi="Times New Roman"/>
          <w:sz w:val="24"/>
          <w:szCs w:val="24"/>
          <w:lang w:val="en-US"/>
        </w:rPr>
      </w:pPr>
    </w:p>
    <w:p w:rsidR="00E06169" w:rsidRPr="00BB1533" w:rsidRDefault="00E06169" w:rsidP="00E06169">
      <w:pPr>
        <w:pStyle w:val="ListParagraph"/>
        <w:spacing w:after="0" w:line="480" w:lineRule="auto"/>
        <w:ind w:left="0" w:firstLine="567"/>
        <w:jc w:val="both"/>
        <w:rPr>
          <w:rFonts w:ascii="Times New Roman" w:hAnsi="Times New Roman"/>
          <w:sz w:val="24"/>
          <w:szCs w:val="24"/>
          <w:lang w:val="en-US"/>
        </w:rPr>
      </w:pPr>
      <w:r>
        <w:rPr>
          <w:rFonts w:ascii="Times New Roman" w:hAnsi="Times New Roman"/>
          <w:sz w:val="24"/>
          <w:szCs w:val="24"/>
          <w:lang w:val="en-US"/>
        </w:rPr>
        <w:t>Ada baiknya jika kita melihat rumusan tindak pidana, d</w:t>
      </w:r>
      <w:r w:rsidRPr="00BB1533">
        <w:rPr>
          <w:rFonts w:ascii="Times New Roman" w:eastAsia="Times New Roman" w:hAnsi="Times New Roman"/>
          <w:sz w:val="24"/>
          <w:szCs w:val="24"/>
          <w:lang w:eastAsia="en-GB"/>
        </w:rPr>
        <w:t xml:space="preserve">alam KUHPidana yang berlaku sekarang, kita tidak akan menemukan   pengertian tindak pidana, tetapi dalam ilmu hukum pidana terdapat beraneka ragam pengertian tindak pidana yang diberikan oleh para sarjana hukum pidana, tentu saja dari beraneka </w:t>
      </w:r>
      <w:r w:rsidRPr="00BB1533">
        <w:rPr>
          <w:rFonts w:ascii="Times New Roman" w:eastAsia="Times New Roman" w:hAnsi="Times New Roman"/>
          <w:sz w:val="24"/>
          <w:szCs w:val="24"/>
          <w:lang w:eastAsia="en-GB"/>
        </w:rPr>
        <w:lastRenderedPageBreak/>
        <w:t>ragam pengertian tindak pidana itu disamping ada persamaannya juga ada perbedaannya, berikut ini penulis ingin mengemukakan beberapa pendapat para pakar hukum pidana antara lain:</w:t>
      </w:r>
    </w:p>
    <w:p w:rsidR="00E06169" w:rsidRPr="00BB1533" w:rsidRDefault="00E06169" w:rsidP="00E06169">
      <w:pPr>
        <w:spacing w:after="0" w:line="480" w:lineRule="auto"/>
        <w:ind w:left="284" w:hanging="284"/>
        <w:jc w:val="both"/>
        <w:rPr>
          <w:rFonts w:ascii="Times New Roman" w:eastAsia="Times New Roman" w:hAnsi="Times New Roman"/>
          <w:sz w:val="24"/>
          <w:szCs w:val="24"/>
          <w:lang w:eastAsia="en-GB"/>
        </w:rPr>
      </w:pPr>
      <w:r w:rsidRPr="00BB1533">
        <w:rPr>
          <w:rFonts w:ascii="Times New Roman" w:eastAsia="Times New Roman" w:hAnsi="Times New Roman"/>
          <w:sz w:val="24"/>
          <w:szCs w:val="24"/>
          <w:lang w:eastAsia="en-GB"/>
        </w:rPr>
        <w:t>1. P.A.F Lamintang dalam bukunya dasar-dasar Hukum Pidana Indonesia,      mengutif pendapat Pompe yang menyatakan sebagai berikut :</w:t>
      </w:r>
      <w:r w:rsidRPr="00BB1533">
        <w:rPr>
          <w:rFonts w:ascii="Times New Roman" w:eastAsia="Times New Roman" w:hAnsi="Times New Roman"/>
          <w:sz w:val="24"/>
          <w:szCs w:val="24"/>
          <w:vertAlign w:val="superscript"/>
          <w:lang w:eastAsia="en-GB"/>
        </w:rPr>
        <w:footnoteReference w:id="5"/>
      </w:r>
    </w:p>
    <w:p w:rsidR="00E06169" w:rsidRPr="00BB1533" w:rsidRDefault="00E06169" w:rsidP="00E06169">
      <w:pPr>
        <w:spacing w:after="0" w:line="480" w:lineRule="auto"/>
        <w:ind w:left="284" w:firstLine="513"/>
        <w:jc w:val="both"/>
        <w:rPr>
          <w:rFonts w:ascii="Times New Roman" w:eastAsia="Times New Roman" w:hAnsi="Times New Roman"/>
          <w:sz w:val="24"/>
          <w:szCs w:val="24"/>
          <w:lang w:eastAsia="en-GB"/>
        </w:rPr>
      </w:pPr>
      <w:r w:rsidRPr="00BB1533">
        <w:rPr>
          <w:rFonts w:ascii="Times New Roman" w:eastAsia="Times New Roman" w:hAnsi="Times New Roman"/>
          <w:sz w:val="24"/>
          <w:szCs w:val="24"/>
          <w:lang w:eastAsia="en-GB"/>
        </w:rPr>
        <w:tab/>
      </w:r>
      <w:r w:rsidRPr="00BB1533">
        <w:rPr>
          <w:rFonts w:ascii="Times New Roman" w:eastAsia="Times New Roman" w:hAnsi="Times New Roman"/>
          <w:i/>
          <w:sz w:val="24"/>
          <w:szCs w:val="24"/>
          <w:lang w:eastAsia="en-GB"/>
        </w:rPr>
        <w:t>Strafbaarfeit</w:t>
      </w:r>
      <w:r w:rsidRPr="00BB1533">
        <w:rPr>
          <w:rFonts w:ascii="Times New Roman" w:eastAsia="Times New Roman" w:hAnsi="Times New Roman"/>
          <w:sz w:val="24"/>
          <w:szCs w:val="24"/>
          <w:lang w:eastAsia="en-GB"/>
        </w:rPr>
        <w:t xml:space="preserve"> secara teoritis dapat dirumuskan sebagai suatu pelanggaran norma (gangguan terhadap tertib hukum), yang dengan sengaja ataupun yang tidak sengaja telah dilakukan oleh seorang pelaku dimana penjatuhan hukuman terhadap pelaku tersebut perlu demi terpeliharannya tertib hukum dan terjaminnya kepentingan umum.</w:t>
      </w:r>
    </w:p>
    <w:p w:rsidR="00E06169" w:rsidRPr="00BB1533" w:rsidRDefault="00E06169" w:rsidP="00E06169">
      <w:pPr>
        <w:spacing w:after="0" w:line="480" w:lineRule="auto"/>
        <w:ind w:left="284"/>
        <w:jc w:val="both"/>
        <w:rPr>
          <w:rFonts w:ascii="Times New Roman" w:eastAsia="Times New Roman" w:hAnsi="Times New Roman"/>
          <w:sz w:val="24"/>
          <w:szCs w:val="24"/>
          <w:lang w:eastAsia="en-GB"/>
        </w:rPr>
      </w:pPr>
      <w:r w:rsidRPr="00BB1533">
        <w:rPr>
          <w:rFonts w:ascii="Times New Roman" w:eastAsia="Times New Roman" w:hAnsi="Times New Roman"/>
          <w:sz w:val="24"/>
          <w:szCs w:val="24"/>
          <w:lang w:eastAsia="en-GB"/>
        </w:rPr>
        <w:t xml:space="preserve">Dikatakan selanjutnya oleh </w:t>
      </w:r>
      <w:r w:rsidRPr="00BB1533">
        <w:rPr>
          <w:rFonts w:ascii="Times New Roman" w:eastAsia="Times New Roman" w:hAnsi="Times New Roman"/>
          <w:i/>
          <w:sz w:val="24"/>
          <w:szCs w:val="24"/>
          <w:lang w:eastAsia="en-GB"/>
        </w:rPr>
        <w:t>Pompe</w:t>
      </w:r>
      <w:r w:rsidRPr="00BB1533">
        <w:rPr>
          <w:rFonts w:ascii="Times New Roman" w:eastAsia="Times New Roman" w:hAnsi="Times New Roman"/>
          <w:sz w:val="24"/>
          <w:szCs w:val="24"/>
          <w:lang w:eastAsia="en-GB"/>
        </w:rPr>
        <w:t>, menurut hukum Positif kita  :</w:t>
      </w:r>
      <w:r w:rsidRPr="00BB1533">
        <w:rPr>
          <w:rFonts w:ascii="Times New Roman" w:eastAsia="Times New Roman" w:hAnsi="Times New Roman"/>
          <w:sz w:val="24"/>
          <w:szCs w:val="24"/>
          <w:vertAlign w:val="superscript"/>
          <w:lang w:eastAsia="en-GB"/>
        </w:rPr>
        <w:footnoteReference w:id="6"/>
      </w:r>
    </w:p>
    <w:p w:rsidR="00E06169" w:rsidRDefault="00E06169" w:rsidP="00E06169">
      <w:pPr>
        <w:spacing w:after="0" w:line="480" w:lineRule="auto"/>
        <w:ind w:left="284" w:firstLine="720"/>
        <w:jc w:val="both"/>
        <w:rPr>
          <w:rFonts w:ascii="Times New Roman" w:eastAsia="Times New Roman" w:hAnsi="Times New Roman"/>
          <w:sz w:val="24"/>
          <w:szCs w:val="24"/>
          <w:lang w:val="en-US" w:eastAsia="en-GB"/>
        </w:rPr>
      </w:pPr>
      <w:r w:rsidRPr="00BB1533">
        <w:rPr>
          <w:rFonts w:ascii="Times New Roman" w:eastAsia="Times New Roman" w:hAnsi="Times New Roman"/>
          <w:sz w:val="24"/>
          <w:szCs w:val="24"/>
          <w:lang w:eastAsia="en-GB"/>
        </w:rPr>
        <w:t xml:space="preserve">Suatu </w:t>
      </w:r>
      <w:r w:rsidRPr="00BB1533">
        <w:rPr>
          <w:rFonts w:ascii="Times New Roman" w:eastAsia="Times New Roman" w:hAnsi="Times New Roman"/>
          <w:i/>
          <w:sz w:val="24"/>
          <w:szCs w:val="24"/>
          <w:lang w:eastAsia="en-GB"/>
        </w:rPr>
        <w:t>strafbaarfeit</w:t>
      </w:r>
      <w:r w:rsidRPr="00BB1533">
        <w:rPr>
          <w:rFonts w:ascii="Times New Roman" w:eastAsia="Times New Roman" w:hAnsi="Times New Roman"/>
          <w:sz w:val="24"/>
          <w:szCs w:val="24"/>
          <w:lang w:eastAsia="en-GB"/>
        </w:rPr>
        <w:t xml:space="preserve"> itu sebenarnya adalah tindakan lain daripada suatu tindakan yang menurut suatu rumusan Undang-undang telah dinyatakan sebagai tindakan yang dapat dihukum. </w:t>
      </w:r>
    </w:p>
    <w:p w:rsidR="00E06169" w:rsidRDefault="00E06169" w:rsidP="00E06169">
      <w:pPr>
        <w:spacing w:after="0" w:line="480" w:lineRule="auto"/>
        <w:ind w:left="284" w:firstLine="720"/>
        <w:jc w:val="both"/>
        <w:rPr>
          <w:rFonts w:ascii="Times New Roman" w:eastAsia="Times New Roman" w:hAnsi="Times New Roman"/>
          <w:sz w:val="24"/>
          <w:szCs w:val="24"/>
          <w:lang w:val="en-US" w:eastAsia="en-GB"/>
        </w:rPr>
      </w:pPr>
      <w:r w:rsidRPr="00BB1533">
        <w:rPr>
          <w:rFonts w:ascii="Times New Roman" w:eastAsia="Times New Roman" w:hAnsi="Times New Roman"/>
          <w:sz w:val="24"/>
          <w:szCs w:val="24"/>
          <w:lang w:eastAsia="en-GB"/>
        </w:rPr>
        <w:t>Selanjutnya P.A.F Lamintang</w:t>
      </w:r>
      <w:r w:rsidRPr="00BB1533">
        <w:rPr>
          <w:rFonts w:ascii="Times New Roman" w:eastAsia="Times New Roman" w:hAnsi="Times New Roman"/>
          <w:sz w:val="24"/>
          <w:szCs w:val="24"/>
          <w:vertAlign w:val="superscript"/>
          <w:lang w:eastAsia="en-GB"/>
        </w:rPr>
        <w:footnoteReference w:id="7"/>
      </w:r>
      <w:r w:rsidRPr="00BB1533">
        <w:rPr>
          <w:rFonts w:ascii="Times New Roman" w:eastAsia="Times New Roman" w:hAnsi="Times New Roman"/>
          <w:sz w:val="24"/>
          <w:szCs w:val="24"/>
          <w:lang w:eastAsia="en-GB"/>
        </w:rPr>
        <w:t xml:space="preserve"> mengemukakan bahwa perbedaan yang ada antara teori dengan Hukum Positif sebenarnya adalah hanya bersifat semu, oleh karena yang terpenting bagi teori itu adalah bahwa tidak seorangpun dapat dihukum kecuali apabila tindakannya itu memang benar-benar bersifat melanggar hukum dan telah dilakukan berdasarkan suatu bentuk </w:t>
      </w:r>
      <w:r w:rsidRPr="00BB1533">
        <w:rPr>
          <w:rFonts w:ascii="Times New Roman" w:eastAsia="Times New Roman" w:hAnsi="Times New Roman"/>
          <w:i/>
          <w:sz w:val="24"/>
          <w:szCs w:val="24"/>
          <w:lang w:eastAsia="en-GB"/>
        </w:rPr>
        <w:t>Schuld</w:t>
      </w:r>
      <w:r w:rsidRPr="00BB1533">
        <w:rPr>
          <w:rFonts w:ascii="Times New Roman" w:eastAsia="Times New Roman" w:hAnsi="Times New Roman"/>
          <w:sz w:val="24"/>
          <w:szCs w:val="24"/>
          <w:lang w:eastAsia="en-GB"/>
        </w:rPr>
        <w:t xml:space="preserve"> tanpa adanya suatu </w:t>
      </w:r>
      <w:r w:rsidRPr="00BB1533">
        <w:rPr>
          <w:rFonts w:ascii="Times New Roman" w:eastAsia="Times New Roman" w:hAnsi="Times New Roman"/>
          <w:i/>
          <w:sz w:val="24"/>
          <w:szCs w:val="24"/>
          <w:lang w:eastAsia="en-GB"/>
        </w:rPr>
        <w:t>wederrechtelijk</w:t>
      </w:r>
      <w:r w:rsidRPr="00BB1533">
        <w:rPr>
          <w:rFonts w:ascii="Times New Roman" w:eastAsia="Times New Roman" w:hAnsi="Times New Roman"/>
          <w:sz w:val="24"/>
          <w:szCs w:val="24"/>
          <w:lang w:eastAsia="en-GB"/>
        </w:rPr>
        <w:t xml:space="preserve">  atau bertentangan dengan hukum.</w:t>
      </w:r>
    </w:p>
    <w:p w:rsidR="00E06169" w:rsidRPr="00BB1533" w:rsidRDefault="00E06169" w:rsidP="00E06169">
      <w:pPr>
        <w:spacing w:after="0" w:line="480" w:lineRule="auto"/>
        <w:ind w:left="284" w:firstLine="720"/>
        <w:jc w:val="both"/>
        <w:rPr>
          <w:rFonts w:ascii="Times New Roman" w:eastAsia="Times New Roman" w:hAnsi="Times New Roman"/>
          <w:sz w:val="24"/>
          <w:szCs w:val="24"/>
          <w:lang w:eastAsia="en-GB"/>
        </w:rPr>
      </w:pPr>
      <w:r w:rsidRPr="00BB1533">
        <w:rPr>
          <w:rFonts w:ascii="Times New Roman" w:eastAsia="Times New Roman" w:hAnsi="Times New Roman"/>
          <w:sz w:val="24"/>
          <w:szCs w:val="24"/>
          <w:lang w:eastAsia="en-GB"/>
        </w:rPr>
        <w:t xml:space="preserve">Dari uraian tersebut diatas dapat dijelaskan bahwa untuk menjatuhkan suatu hukuman itu adalah tidak cukup apabila disitu hanya terdapat suatu </w:t>
      </w:r>
      <w:r w:rsidRPr="00BB1533">
        <w:rPr>
          <w:rFonts w:ascii="Times New Roman" w:eastAsia="Times New Roman" w:hAnsi="Times New Roman"/>
          <w:i/>
          <w:sz w:val="24"/>
          <w:szCs w:val="24"/>
          <w:lang w:eastAsia="en-GB"/>
        </w:rPr>
        <w:lastRenderedPageBreak/>
        <w:t>Strafbaarfeit</w:t>
      </w:r>
      <w:r w:rsidRPr="00BB1533">
        <w:rPr>
          <w:rFonts w:ascii="Times New Roman" w:eastAsia="Times New Roman" w:hAnsi="Times New Roman"/>
          <w:sz w:val="24"/>
          <w:szCs w:val="24"/>
          <w:lang w:eastAsia="en-GB"/>
        </w:rPr>
        <w:t xml:space="preserve"> melainkan harus juga ada suatu </w:t>
      </w:r>
      <w:r w:rsidRPr="00BB1533">
        <w:rPr>
          <w:rFonts w:ascii="Times New Roman" w:eastAsia="Times New Roman" w:hAnsi="Times New Roman"/>
          <w:i/>
          <w:sz w:val="24"/>
          <w:szCs w:val="24"/>
          <w:lang w:eastAsia="en-GB"/>
        </w:rPr>
        <w:t xml:space="preserve">Strafbaarperson </w:t>
      </w:r>
      <w:r w:rsidRPr="00BB1533">
        <w:rPr>
          <w:rFonts w:ascii="Times New Roman" w:eastAsia="Times New Roman" w:hAnsi="Times New Roman"/>
          <w:sz w:val="24"/>
          <w:szCs w:val="24"/>
          <w:lang w:eastAsia="en-GB"/>
        </w:rPr>
        <w:t xml:space="preserve">atau seseorang yang dapat dihukum dimana orang tersebut tidak dapat dihukum apabila </w:t>
      </w:r>
      <w:r w:rsidRPr="00BB1533">
        <w:rPr>
          <w:rFonts w:ascii="Times New Roman" w:eastAsia="Times New Roman" w:hAnsi="Times New Roman"/>
          <w:i/>
          <w:sz w:val="24"/>
          <w:szCs w:val="24"/>
          <w:lang w:eastAsia="en-GB"/>
        </w:rPr>
        <w:t>straafbaarfeit</w:t>
      </w:r>
      <w:r w:rsidRPr="00BB1533">
        <w:rPr>
          <w:rFonts w:ascii="Times New Roman" w:eastAsia="Times New Roman" w:hAnsi="Times New Roman"/>
          <w:sz w:val="24"/>
          <w:szCs w:val="24"/>
          <w:lang w:eastAsia="en-GB"/>
        </w:rPr>
        <w:t xml:space="preserve"> yang telah ia lakukan itu tidak bersifat </w:t>
      </w:r>
      <w:r w:rsidRPr="00BB1533">
        <w:rPr>
          <w:rFonts w:ascii="Times New Roman" w:eastAsia="Times New Roman" w:hAnsi="Times New Roman"/>
          <w:i/>
          <w:sz w:val="24"/>
          <w:szCs w:val="24"/>
          <w:lang w:eastAsia="en-GB"/>
        </w:rPr>
        <w:t>wederrechtelijk</w:t>
      </w:r>
      <w:r w:rsidRPr="00BB1533">
        <w:rPr>
          <w:rFonts w:ascii="Times New Roman" w:eastAsia="Times New Roman" w:hAnsi="Times New Roman"/>
          <w:sz w:val="24"/>
          <w:szCs w:val="24"/>
          <w:lang w:eastAsia="en-GB"/>
        </w:rPr>
        <w:t xml:space="preserve"> baik dengan sengaja maupun dengan tidak disengaja.</w:t>
      </w:r>
    </w:p>
    <w:p w:rsidR="00E06169" w:rsidRPr="00BB1533" w:rsidRDefault="00E06169" w:rsidP="00E06169">
      <w:pPr>
        <w:spacing w:after="0" w:line="480" w:lineRule="auto"/>
        <w:ind w:left="284" w:hanging="284"/>
        <w:jc w:val="both"/>
        <w:rPr>
          <w:rFonts w:ascii="Times New Roman" w:eastAsia="Times New Roman" w:hAnsi="Times New Roman"/>
          <w:sz w:val="24"/>
          <w:szCs w:val="24"/>
          <w:lang w:eastAsia="en-GB"/>
        </w:rPr>
      </w:pPr>
      <w:r w:rsidRPr="00BB1533">
        <w:rPr>
          <w:rFonts w:ascii="Times New Roman" w:eastAsia="Times New Roman" w:hAnsi="Times New Roman"/>
          <w:sz w:val="24"/>
          <w:szCs w:val="24"/>
          <w:lang w:eastAsia="en-GB"/>
        </w:rPr>
        <w:t>2. Wirjono Projodikoro dalam bukunya asas-asas Hukum Pidana di Indonesia     menyatakan sebagai berikut  :</w:t>
      </w:r>
      <w:r w:rsidRPr="00BB1533">
        <w:rPr>
          <w:rFonts w:ascii="Times New Roman" w:eastAsia="Times New Roman" w:hAnsi="Times New Roman"/>
          <w:sz w:val="24"/>
          <w:szCs w:val="24"/>
          <w:vertAlign w:val="superscript"/>
          <w:lang w:eastAsia="en-GB"/>
        </w:rPr>
        <w:footnoteReference w:id="8"/>
      </w:r>
    </w:p>
    <w:p w:rsidR="00E06169" w:rsidRPr="00BB1533" w:rsidRDefault="00E06169" w:rsidP="00E06169">
      <w:pPr>
        <w:spacing w:after="0" w:line="480" w:lineRule="auto"/>
        <w:ind w:left="284" w:hanging="284"/>
        <w:jc w:val="both"/>
        <w:rPr>
          <w:rFonts w:ascii="Times New Roman" w:eastAsia="Times New Roman" w:hAnsi="Times New Roman"/>
          <w:sz w:val="24"/>
          <w:szCs w:val="24"/>
          <w:lang w:eastAsia="en-GB"/>
        </w:rPr>
      </w:pPr>
      <w:r w:rsidRPr="00BB1533">
        <w:rPr>
          <w:rFonts w:ascii="Times New Roman" w:eastAsia="Times New Roman" w:hAnsi="Times New Roman"/>
          <w:sz w:val="24"/>
          <w:szCs w:val="24"/>
          <w:lang w:eastAsia="en-GB"/>
        </w:rPr>
        <w:tab/>
        <w:t xml:space="preserve">Tindak Pidana berarti suatu perbuatan yang pelakunya dapat dikenakan Hukuman Pidana dan pelaku ini dapat dikatakan merupakan subjek Tindak Pidana. </w:t>
      </w:r>
    </w:p>
    <w:p w:rsidR="00E06169" w:rsidRPr="00BB1533" w:rsidRDefault="00E06169" w:rsidP="00E06169">
      <w:pPr>
        <w:spacing w:after="0" w:line="480" w:lineRule="auto"/>
        <w:ind w:left="284" w:hanging="284"/>
        <w:jc w:val="both"/>
        <w:rPr>
          <w:rFonts w:ascii="Times New Roman" w:eastAsia="Times New Roman" w:hAnsi="Times New Roman"/>
          <w:sz w:val="24"/>
          <w:szCs w:val="24"/>
          <w:lang w:eastAsia="en-GB"/>
        </w:rPr>
      </w:pPr>
      <w:r w:rsidRPr="00BB1533">
        <w:rPr>
          <w:rFonts w:ascii="Times New Roman" w:eastAsia="Times New Roman" w:hAnsi="Times New Roman"/>
          <w:sz w:val="24"/>
          <w:szCs w:val="24"/>
          <w:lang w:eastAsia="en-GB"/>
        </w:rPr>
        <w:t>3. Moeljatno</w:t>
      </w:r>
      <w:r w:rsidRPr="00BB1533">
        <w:rPr>
          <w:rFonts w:ascii="Times New Roman" w:eastAsia="Times New Roman" w:hAnsi="Times New Roman"/>
          <w:b/>
          <w:sz w:val="24"/>
          <w:szCs w:val="24"/>
          <w:lang w:eastAsia="en-GB"/>
        </w:rPr>
        <w:t xml:space="preserve"> </w:t>
      </w:r>
      <w:r w:rsidRPr="00BB1533">
        <w:rPr>
          <w:rFonts w:ascii="Times New Roman" w:eastAsia="Times New Roman" w:hAnsi="Times New Roman"/>
          <w:sz w:val="24"/>
          <w:szCs w:val="24"/>
          <w:lang w:eastAsia="en-GB"/>
        </w:rPr>
        <w:t>dalam bukunya Asas-asas Hukum Pidana memberikan definisi  Tindak Pidanan sebagai berikut :</w:t>
      </w:r>
      <w:r w:rsidRPr="00BB1533">
        <w:rPr>
          <w:rFonts w:ascii="Times New Roman" w:eastAsia="Times New Roman" w:hAnsi="Times New Roman"/>
          <w:sz w:val="24"/>
          <w:szCs w:val="24"/>
          <w:vertAlign w:val="superscript"/>
          <w:lang w:eastAsia="en-GB"/>
        </w:rPr>
        <w:footnoteReference w:id="9"/>
      </w:r>
    </w:p>
    <w:p w:rsidR="00E06169" w:rsidRPr="00BB1533" w:rsidRDefault="00E06169" w:rsidP="00E06169">
      <w:pPr>
        <w:spacing w:after="0" w:line="480" w:lineRule="auto"/>
        <w:ind w:left="284"/>
        <w:jc w:val="both"/>
        <w:rPr>
          <w:rFonts w:ascii="Times New Roman" w:eastAsia="Times New Roman" w:hAnsi="Times New Roman"/>
          <w:sz w:val="24"/>
          <w:szCs w:val="24"/>
          <w:lang w:eastAsia="en-GB"/>
        </w:rPr>
      </w:pPr>
      <w:r w:rsidRPr="00BB1533">
        <w:rPr>
          <w:rFonts w:ascii="Times New Roman" w:eastAsia="Times New Roman" w:hAnsi="Times New Roman"/>
          <w:sz w:val="24"/>
          <w:szCs w:val="24"/>
          <w:lang w:eastAsia="en-GB"/>
        </w:rPr>
        <w:t>Perbuatan Pidana adalah perbuatan yang dilarang oleh suatu aturan hukum, larangan mana disertai ancama (sanksi) yang berupa pidana-pidana tertentu bagi barang siapa melanggar larangan tersebut.</w:t>
      </w:r>
    </w:p>
    <w:p w:rsidR="00E06169" w:rsidRPr="00BB1533" w:rsidRDefault="00E06169" w:rsidP="00E06169">
      <w:pPr>
        <w:spacing w:after="0" w:line="480" w:lineRule="auto"/>
        <w:ind w:left="284" w:hanging="284"/>
        <w:jc w:val="both"/>
        <w:rPr>
          <w:rFonts w:ascii="Times New Roman" w:eastAsia="Times New Roman" w:hAnsi="Times New Roman"/>
          <w:sz w:val="24"/>
          <w:szCs w:val="24"/>
          <w:lang w:eastAsia="en-GB"/>
        </w:rPr>
      </w:pPr>
      <w:r w:rsidRPr="00BB1533">
        <w:rPr>
          <w:rFonts w:ascii="Times New Roman" w:eastAsia="Times New Roman" w:hAnsi="Times New Roman"/>
          <w:sz w:val="24"/>
          <w:szCs w:val="24"/>
          <w:lang w:eastAsia="en-GB"/>
        </w:rPr>
        <w:t>4. Sofjan Sastrawidjaja, dalam bukunya Hukum Pidana (asas Hukum Pidana) mengutif pendapat simons</w:t>
      </w:r>
      <w:r w:rsidRPr="00BB1533">
        <w:rPr>
          <w:rFonts w:ascii="Times New Roman" w:eastAsia="Times New Roman" w:hAnsi="Times New Roman"/>
          <w:b/>
          <w:sz w:val="24"/>
          <w:szCs w:val="24"/>
          <w:lang w:eastAsia="en-GB"/>
        </w:rPr>
        <w:t xml:space="preserve"> </w:t>
      </w:r>
      <w:r w:rsidRPr="00BB1533">
        <w:rPr>
          <w:rFonts w:ascii="Times New Roman" w:eastAsia="Times New Roman" w:hAnsi="Times New Roman"/>
          <w:sz w:val="24"/>
          <w:szCs w:val="24"/>
          <w:lang w:eastAsia="en-GB"/>
        </w:rPr>
        <w:t>yang menyatakan sebagai berikut :</w:t>
      </w:r>
      <w:r w:rsidRPr="00BB1533">
        <w:rPr>
          <w:rFonts w:ascii="Times New Roman" w:eastAsia="Times New Roman" w:hAnsi="Times New Roman"/>
          <w:sz w:val="24"/>
          <w:szCs w:val="24"/>
          <w:vertAlign w:val="superscript"/>
          <w:lang w:eastAsia="en-GB"/>
        </w:rPr>
        <w:footnoteReference w:id="10"/>
      </w:r>
    </w:p>
    <w:p w:rsidR="00E06169" w:rsidRPr="00BB1533" w:rsidRDefault="00E06169" w:rsidP="00E06169">
      <w:pPr>
        <w:spacing w:after="0" w:line="480" w:lineRule="auto"/>
        <w:ind w:left="284"/>
        <w:jc w:val="both"/>
        <w:rPr>
          <w:rFonts w:ascii="Times New Roman" w:eastAsia="Times New Roman" w:hAnsi="Times New Roman"/>
          <w:sz w:val="24"/>
          <w:szCs w:val="24"/>
          <w:lang w:eastAsia="en-GB"/>
        </w:rPr>
      </w:pPr>
      <w:r w:rsidRPr="00BB1533">
        <w:rPr>
          <w:rFonts w:ascii="Times New Roman" w:eastAsia="Times New Roman" w:hAnsi="Times New Roman"/>
          <w:i/>
          <w:sz w:val="24"/>
          <w:szCs w:val="24"/>
          <w:lang w:eastAsia="en-GB"/>
        </w:rPr>
        <w:t>Straafbaarfeit</w:t>
      </w:r>
      <w:r w:rsidRPr="00BB1533">
        <w:rPr>
          <w:rFonts w:ascii="Times New Roman" w:eastAsia="Times New Roman" w:hAnsi="Times New Roman"/>
          <w:sz w:val="24"/>
          <w:szCs w:val="24"/>
          <w:lang w:eastAsia="en-GB"/>
        </w:rPr>
        <w:t xml:space="preserve"> adalah kelakuan yang diancam dengan pidana, yang bersifat melawan hukum yang berhubungan dengan kesalahan dan dilakukan oleh orang yang mampu bertanggung jawab.</w:t>
      </w:r>
    </w:p>
    <w:p w:rsidR="00E06169" w:rsidRPr="00BB1533" w:rsidRDefault="00E06169" w:rsidP="00E06169">
      <w:pPr>
        <w:spacing w:after="0" w:line="480" w:lineRule="auto"/>
        <w:ind w:firstLine="741"/>
        <w:jc w:val="both"/>
        <w:rPr>
          <w:rFonts w:ascii="Times New Roman" w:eastAsia="Times New Roman" w:hAnsi="Times New Roman"/>
          <w:sz w:val="24"/>
          <w:szCs w:val="24"/>
          <w:lang w:eastAsia="en-GB"/>
        </w:rPr>
      </w:pPr>
      <w:r w:rsidRPr="00BB1533">
        <w:rPr>
          <w:rFonts w:ascii="Times New Roman" w:eastAsia="Times New Roman" w:hAnsi="Times New Roman"/>
          <w:sz w:val="24"/>
          <w:szCs w:val="24"/>
          <w:lang w:eastAsia="en-GB"/>
        </w:rPr>
        <w:t xml:space="preserve">Banyak istilah yang dikemukakan oleh pakar hukum pidana untuk menterjemahkan </w:t>
      </w:r>
      <w:r w:rsidRPr="00BB1533">
        <w:rPr>
          <w:rFonts w:ascii="Times New Roman" w:eastAsia="Times New Roman" w:hAnsi="Times New Roman"/>
          <w:i/>
          <w:sz w:val="24"/>
          <w:szCs w:val="24"/>
          <w:lang w:eastAsia="en-GB"/>
        </w:rPr>
        <w:t>strafbaarfeit</w:t>
      </w:r>
      <w:r w:rsidRPr="00BB1533">
        <w:rPr>
          <w:rFonts w:ascii="Times New Roman" w:eastAsia="Times New Roman" w:hAnsi="Times New Roman"/>
          <w:sz w:val="24"/>
          <w:szCs w:val="24"/>
          <w:lang w:eastAsia="en-GB"/>
        </w:rPr>
        <w:t xml:space="preserve"> namun penulis dalam hal ini lebih cenderung menterjemahkan </w:t>
      </w:r>
      <w:r w:rsidRPr="00BB1533">
        <w:rPr>
          <w:rFonts w:ascii="Times New Roman" w:eastAsia="Times New Roman" w:hAnsi="Times New Roman"/>
          <w:i/>
          <w:sz w:val="24"/>
          <w:szCs w:val="24"/>
          <w:lang w:eastAsia="en-GB"/>
        </w:rPr>
        <w:t>strafbaarfeit</w:t>
      </w:r>
      <w:r w:rsidRPr="00BB1533">
        <w:rPr>
          <w:rFonts w:ascii="Times New Roman" w:eastAsia="Times New Roman" w:hAnsi="Times New Roman"/>
          <w:sz w:val="24"/>
          <w:szCs w:val="24"/>
          <w:lang w:eastAsia="en-GB"/>
        </w:rPr>
        <w:t xml:space="preserve"> sebagai suatu tindak pidana seperti yang </w:t>
      </w:r>
      <w:r w:rsidRPr="00BB1533">
        <w:rPr>
          <w:rFonts w:ascii="Times New Roman" w:eastAsia="Times New Roman" w:hAnsi="Times New Roman"/>
          <w:sz w:val="24"/>
          <w:szCs w:val="24"/>
          <w:lang w:eastAsia="en-GB"/>
        </w:rPr>
        <w:lastRenderedPageBreak/>
        <w:t>dilkemukakan oleh Wirjono Prokodikoro,</w:t>
      </w:r>
      <w:r w:rsidRPr="00BB1533">
        <w:rPr>
          <w:rFonts w:ascii="Times New Roman" w:eastAsia="Times New Roman" w:hAnsi="Times New Roman"/>
          <w:sz w:val="24"/>
          <w:szCs w:val="24"/>
          <w:vertAlign w:val="superscript"/>
          <w:lang w:eastAsia="en-GB"/>
        </w:rPr>
        <w:footnoteReference w:id="11"/>
      </w:r>
      <w:r w:rsidRPr="00BB1533">
        <w:rPr>
          <w:rFonts w:ascii="Times New Roman" w:eastAsia="Times New Roman" w:hAnsi="Times New Roman"/>
          <w:sz w:val="24"/>
          <w:szCs w:val="24"/>
          <w:lang w:eastAsia="en-GB"/>
        </w:rPr>
        <w:t xml:space="preserve"> mengingat bahwa istilah ini banyak digunakan didalam perundang-undangan di Indonesia seperti Undang-undang Tindak Pidana Korupsi, Undang-undang Tindak Pidana Narkotika, Undang-undang Tindak Pidana Ekonomi dan lain sebaginnya. Disamping itu istilah tindak pidana sering pula dipergunakan dalam perkuliahan pada Fakultas Hukum Universitas Pasundan Bandung.</w:t>
      </w:r>
    </w:p>
    <w:p w:rsidR="00E06169" w:rsidRDefault="00E06169" w:rsidP="00E06169">
      <w:pPr>
        <w:pStyle w:val="ListParagraph"/>
        <w:spacing w:line="480" w:lineRule="auto"/>
        <w:ind w:left="0" w:firstLine="567"/>
        <w:jc w:val="both"/>
        <w:rPr>
          <w:rFonts w:ascii="Times New Roman" w:hAnsi="Times New Roman"/>
          <w:sz w:val="24"/>
          <w:szCs w:val="24"/>
          <w:lang w:val="en-US"/>
        </w:rPr>
      </w:pPr>
      <w:r w:rsidRPr="00BB1533">
        <w:rPr>
          <w:rFonts w:ascii="Times New Roman" w:hAnsi="Times New Roman"/>
          <w:sz w:val="24"/>
          <w:szCs w:val="24"/>
          <w:lang w:val="en-US"/>
        </w:rPr>
        <w:t xml:space="preserve">Dalam KUHP memang tindak pidana yang berhubungan dengan pelaksanaan </w:t>
      </w:r>
      <w:r>
        <w:rPr>
          <w:rFonts w:ascii="Times New Roman" w:hAnsi="Times New Roman"/>
          <w:sz w:val="24"/>
          <w:szCs w:val="24"/>
          <w:lang w:val="en-US"/>
        </w:rPr>
        <w:t>Pemilu</w:t>
      </w:r>
      <w:r w:rsidRPr="00BB1533">
        <w:rPr>
          <w:rFonts w:ascii="Times New Roman" w:hAnsi="Times New Roman"/>
          <w:sz w:val="24"/>
          <w:szCs w:val="24"/>
          <w:lang w:val="en-US"/>
        </w:rPr>
        <w:t xml:space="preserve"> sendiri, tidak dikelompokkan menjadi satu bab Kejahatan terhadap Pelaksanaan Pemilu, tetapi bersama tindak pidana lainnya dimasukkan ke dalam bab IV Buku Kedua KUHP mengenai ”Kejahatan terhadap Pelaksanaan Kewajiban dan Hak Kenegaraan”.</w:t>
      </w:r>
    </w:p>
    <w:p w:rsidR="00E06169" w:rsidRDefault="00E06169" w:rsidP="00E06169">
      <w:pPr>
        <w:pStyle w:val="ListParagraph"/>
        <w:spacing w:line="480" w:lineRule="auto"/>
        <w:ind w:left="0" w:firstLine="567"/>
        <w:jc w:val="both"/>
        <w:rPr>
          <w:rFonts w:ascii="Times New Roman" w:hAnsi="Times New Roman"/>
          <w:sz w:val="24"/>
          <w:szCs w:val="24"/>
          <w:lang w:val="en-US"/>
        </w:rPr>
      </w:pPr>
      <w:r w:rsidRPr="002A1A60">
        <w:rPr>
          <w:rFonts w:ascii="Times New Roman" w:hAnsi="Times New Roman"/>
          <w:sz w:val="24"/>
          <w:szCs w:val="24"/>
          <w:lang w:val="en-US"/>
        </w:rPr>
        <w:t xml:space="preserve">Di Indonesia, yang dapat menjadi subjek tindak pidana </w:t>
      </w:r>
      <w:r>
        <w:rPr>
          <w:rFonts w:ascii="Times New Roman" w:hAnsi="Times New Roman"/>
          <w:sz w:val="24"/>
          <w:szCs w:val="24"/>
          <w:lang w:val="en-US"/>
        </w:rPr>
        <w:t>Pemilu</w:t>
      </w:r>
      <w:r w:rsidRPr="002A1A60">
        <w:rPr>
          <w:rFonts w:ascii="Times New Roman" w:hAnsi="Times New Roman"/>
          <w:sz w:val="24"/>
          <w:szCs w:val="24"/>
          <w:lang w:val="en-US"/>
        </w:rPr>
        <w:t xml:space="preserve"> adalah manusia selaku pribadi kodrati. Dengan  kata lain korporasi</w:t>
      </w:r>
      <w:r>
        <w:rPr>
          <w:rFonts w:ascii="Times New Roman" w:hAnsi="Times New Roman"/>
          <w:sz w:val="24"/>
          <w:szCs w:val="24"/>
          <w:lang w:val="en-US"/>
        </w:rPr>
        <w:t xml:space="preserve"> </w:t>
      </w:r>
      <w:r w:rsidRPr="002A1A60">
        <w:rPr>
          <w:rFonts w:ascii="Times New Roman" w:hAnsi="Times New Roman"/>
          <w:sz w:val="24"/>
          <w:szCs w:val="24"/>
          <w:lang w:val="en-US"/>
        </w:rPr>
        <w:t xml:space="preserve">atau badan hukum dan partai politik bukanlah subjek tindak pidana </w:t>
      </w:r>
      <w:r>
        <w:rPr>
          <w:rFonts w:ascii="Times New Roman" w:hAnsi="Times New Roman"/>
          <w:sz w:val="24"/>
          <w:szCs w:val="24"/>
          <w:lang w:val="en-US"/>
        </w:rPr>
        <w:t>Pemilu</w:t>
      </w:r>
      <w:r w:rsidRPr="002A1A60">
        <w:rPr>
          <w:rFonts w:ascii="Times New Roman" w:hAnsi="Times New Roman"/>
          <w:sz w:val="24"/>
          <w:szCs w:val="24"/>
          <w:lang w:val="en-US"/>
        </w:rPr>
        <w:t>.</w:t>
      </w:r>
    </w:p>
    <w:p w:rsidR="00E06169" w:rsidRPr="002A1A60" w:rsidRDefault="00E06169" w:rsidP="00E06169">
      <w:pPr>
        <w:pStyle w:val="ListParagraph"/>
        <w:spacing w:line="480" w:lineRule="auto"/>
        <w:ind w:left="0" w:firstLine="567"/>
        <w:jc w:val="both"/>
        <w:rPr>
          <w:rFonts w:ascii="Times New Roman" w:hAnsi="Times New Roman"/>
          <w:sz w:val="24"/>
          <w:szCs w:val="24"/>
          <w:lang w:val="en-US"/>
        </w:rPr>
      </w:pPr>
      <w:r w:rsidRPr="002A1A60">
        <w:rPr>
          <w:rFonts w:ascii="Times New Roman" w:hAnsi="Times New Roman"/>
          <w:sz w:val="24"/>
          <w:szCs w:val="24"/>
          <w:lang w:val="en-US"/>
        </w:rPr>
        <w:t xml:space="preserve">Pihak-pihak yang dapat melakukan pelanggaran </w:t>
      </w:r>
      <w:r>
        <w:rPr>
          <w:rFonts w:ascii="Times New Roman" w:hAnsi="Times New Roman"/>
          <w:sz w:val="24"/>
          <w:szCs w:val="24"/>
          <w:lang w:val="en-US"/>
        </w:rPr>
        <w:t>Pemilu</w:t>
      </w:r>
      <w:r w:rsidRPr="002A1A60">
        <w:rPr>
          <w:rFonts w:ascii="Times New Roman" w:hAnsi="Times New Roman"/>
          <w:sz w:val="24"/>
          <w:szCs w:val="24"/>
          <w:lang w:val="en-US"/>
        </w:rPr>
        <w:t xml:space="preserve"> antara</w:t>
      </w:r>
      <w:r>
        <w:rPr>
          <w:rFonts w:ascii="Times New Roman" w:hAnsi="Times New Roman"/>
          <w:sz w:val="24"/>
          <w:szCs w:val="24"/>
          <w:lang w:val="en-US"/>
        </w:rPr>
        <w:t xml:space="preserve"> lain </w:t>
      </w:r>
      <w:r>
        <w:rPr>
          <w:rStyle w:val="FootnoteReference"/>
          <w:rFonts w:ascii="Times New Roman" w:hAnsi="Times New Roman"/>
          <w:sz w:val="24"/>
          <w:szCs w:val="24"/>
          <w:lang w:val="en-US"/>
        </w:rPr>
        <w:footnoteReference w:id="12"/>
      </w:r>
      <w:r>
        <w:rPr>
          <w:rFonts w:ascii="Times New Roman" w:hAnsi="Times New Roman"/>
          <w:sz w:val="24"/>
          <w:szCs w:val="24"/>
          <w:lang w:val="en-US"/>
        </w:rPr>
        <w:t>:</w:t>
      </w:r>
    </w:p>
    <w:p w:rsidR="00E06169" w:rsidRDefault="00E06169" w:rsidP="00E06169">
      <w:pPr>
        <w:pStyle w:val="ListParagraph"/>
        <w:numPr>
          <w:ilvl w:val="2"/>
          <w:numId w:val="24"/>
        </w:numPr>
        <w:tabs>
          <w:tab w:val="left" w:pos="851"/>
        </w:tabs>
        <w:spacing w:after="0" w:line="480" w:lineRule="auto"/>
        <w:ind w:left="851" w:hanging="322"/>
        <w:jc w:val="both"/>
        <w:rPr>
          <w:rFonts w:ascii="Times New Roman" w:hAnsi="Times New Roman"/>
          <w:sz w:val="24"/>
          <w:szCs w:val="24"/>
          <w:lang w:val="en-US"/>
        </w:rPr>
      </w:pPr>
      <w:r w:rsidRPr="002A1A60">
        <w:rPr>
          <w:rFonts w:ascii="Times New Roman" w:hAnsi="Times New Roman"/>
          <w:sz w:val="24"/>
          <w:szCs w:val="24"/>
          <w:lang w:val="en-US"/>
        </w:rPr>
        <w:t>Anggota   masyarakat   yang   melakukan   tindak   pidana   secara individual namun lebih didorong oleh faktor-faktor spontanitas emosional.</w:t>
      </w:r>
    </w:p>
    <w:p w:rsidR="00E06169" w:rsidRDefault="00E06169" w:rsidP="00E06169">
      <w:pPr>
        <w:pStyle w:val="ListParagraph"/>
        <w:numPr>
          <w:ilvl w:val="2"/>
          <w:numId w:val="24"/>
        </w:numPr>
        <w:tabs>
          <w:tab w:val="left" w:pos="851"/>
        </w:tabs>
        <w:spacing w:after="0" w:line="480" w:lineRule="auto"/>
        <w:ind w:left="851" w:hanging="322"/>
        <w:jc w:val="both"/>
        <w:rPr>
          <w:rFonts w:ascii="Times New Roman" w:hAnsi="Times New Roman"/>
          <w:sz w:val="24"/>
          <w:szCs w:val="24"/>
          <w:lang w:val="en-US"/>
        </w:rPr>
      </w:pPr>
      <w:r w:rsidRPr="002A1A60">
        <w:rPr>
          <w:rFonts w:ascii="Times New Roman" w:hAnsi="Times New Roman"/>
          <w:sz w:val="24"/>
          <w:szCs w:val="24"/>
          <w:lang w:val="en-US"/>
        </w:rPr>
        <w:t>Kelompok-kelompok  masyarakat  yang  melakukan  tindak  pidana secara   bersama   namun   lebih   di   dorong   oleh   faktor-faktor spontanitas emosional.</w:t>
      </w:r>
    </w:p>
    <w:p w:rsidR="00E06169" w:rsidRDefault="00E06169" w:rsidP="00E06169">
      <w:pPr>
        <w:pStyle w:val="ListParagraph"/>
        <w:numPr>
          <w:ilvl w:val="2"/>
          <w:numId w:val="24"/>
        </w:numPr>
        <w:tabs>
          <w:tab w:val="left" w:pos="851"/>
        </w:tabs>
        <w:spacing w:after="0" w:line="480" w:lineRule="auto"/>
        <w:ind w:left="851" w:hanging="322"/>
        <w:jc w:val="both"/>
        <w:rPr>
          <w:rFonts w:ascii="Times New Roman" w:hAnsi="Times New Roman"/>
          <w:sz w:val="24"/>
          <w:szCs w:val="24"/>
          <w:lang w:val="en-US"/>
        </w:rPr>
      </w:pPr>
      <w:r w:rsidRPr="002A1A60">
        <w:rPr>
          <w:rFonts w:ascii="Times New Roman" w:hAnsi="Times New Roman"/>
          <w:sz w:val="24"/>
          <w:szCs w:val="24"/>
          <w:lang w:val="en-US"/>
        </w:rPr>
        <w:lastRenderedPageBreak/>
        <w:t xml:space="preserve">Individu-individu tokoh-tokoh masyarakat dan tokoh-tokoh parpol lokal yang melakukan tindak pidana </w:t>
      </w:r>
      <w:r>
        <w:rPr>
          <w:rFonts w:ascii="Times New Roman" w:hAnsi="Times New Roman"/>
          <w:sz w:val="24"/>
          <w:szCs w:val="24"/>
          <w:lang w:val="en-US"/>
        </w:rPr>
        <w:t>Pemilu</w:t>
      </w:r>
      <w:r w:rsidRPr="002A1A60">
        <w:rPr>
          <w:rFonts w:ascii="Times New Roman" w:hAnsi="Times New Roman"/>
          <w:sz w:val="24"/>
          <w:szCs w:val="24"/>
          <w:lang w:val="en-US"/>
        </w:rPr>
        <w:t xml:space="preserve"> melalui suatu proses perencanaan terbatas.</w:t>
      </w:r>
    </w:p>
    <w:p w:rsidR="00E06169" w:rsidRPr="002A1A60" w:rsidRDefault="00E06169" w:rsidP="00E06169">
      <w:pPr>
        <w:pStyle w:val="ListParagraph"/>
        <w:numPr>
          <w:ilvl w:val="2"/>
          <w:numId w:val="24"/>
        </w:numPr>
        <w:tabs>
          <w:tab w:val="left" w:pos="851"/>
        </w:tabs>
        <w:spacing w:after="0" w:line="480" w:lineRule="auto"/>
        <w:ind w:left="851" w:hanging="322"/>
        <w:jc w:val="both"/>
        <w:rPr>
          <w:rFonts w:ascii="Times New Roman" w:hAnsi="Times New Roman"/>
          <w:sz w:val="24"/>
          <w:szCs w:val="24"/>
          <w:lang w:val="en-US"/>
        </w:rPr>
      </w:pPr>
      <w:r w:rsidRPr="002A1A60">
        <w:rPr>
          <w:rFonts w:ascii="Times New Roman" w:hAnsi="Times New Roman"/>
          <w:sz w:val="24"/>
          <w:szCs w:val="24"/>
          <w:lang w:val="en-US"/>
        </w:rPr>
        <w:t xml:space="preserve">Jaringan kelompok pelaku tindak pidana </w:t>
      </w:r>
      <w:r>
        <w:rPr>
          <w:rFonts w:ascii="Times New Roman" w:hAnsi="Times New Roman"/>
          <w:sz w:val="24"/>
          <w:szCs w:val="24"/>
          <w:lang w:val="en-US"/>
        </w:rPr>
        <w:t>Pemilu</w:t>
      </w:r>
      <w:r w:rsidRPr="002A1A60">
        <w:rPr>
          <w:rFonts w:ascii="Times New Roman" w:hAnsi="Times New Roman"/>
          <w:sz w:val="24"/>
          <w:szCs w:val="24"/>
          <w:lang w:val="en-US"/>
        </w:rPr>
        <w:t xml:space="preserve"> yang terorganisir secara sistematis  dengan  berbagai  dukungan  perangkat  dan  aset yang memadai,  dibawah kendali  “</w:t>
      </w:r>
      <w:r w:rsidRPr="002A1A60">
        <w:rPr>
          <w:rFonts w:ascii="Times New Roman" w:hAnsi="Times New Roman"/>
          <w:i/>
          <w:sz w:val="24"/>
          <w:szCs w:val="24"/>
          <w:lang w:val="en-US"/>
        </w:rPr>
        <w:t>actor intelektual</w:t>
      </w:r>
      <w:r w:rsidRPr="002A1A60">
        <w:rPr>
          <w:rFonts w:ascii="Times New Roman" w:hAnsi="Times New Roman"/>
          <w:sz w:val="24"/>
          <w:szCs w:val="24"/>
          <w:lang w:val="en-US"/>
        </w:rPr>
        <w:t xml:space="preserve">” tokoh-tokoh tertentu </w:t>
      </w:r>
    </w:p>
    <w:p w:rsidR="00E06169" w:rsidRPr="002A1A60" w:rsidRDefault="00E06169" w:rsidP="00E06169">
      <w:pPr>
        <w:pStyle w:val="ListParagraph"/>
        <w:spacing w:after="0" w:line="480" w:lineRule="auto"/>
        <w:ind w:left="0" w:firstLine="567"/>
        <w:jc w:val="both"/>
        <w:rPr>
          <w:rFonts w:ascii="Times New Roman" w:hAnsi="Times New Roman"/>
          <w:sz w:val="24"/>
          <w:szCs w:val="24"/>
          <w:lang w:val="en-US"/>
        </w:rPr>
      </w:pPr>
      <w:r>
        <w:rPr>
          <w:rFonts w:ascii="Times New Roman" w:hAnsi="Times New Roman"/>
          <w:sz w:val="24"/>
          <w:szCs w:val="24"/>
          <w:lang w:val="en-US"/>
        </w:rPr>
        <w:t>Faktor-faktor terjadinya pelanggaran Pemilu apabila d</w:t>
      </w:r>
      <w:r w:rsidRPr="002A1A60">
        <w:rPr>
          <w:rFonts w:ascii="Times New Roman" w:hAnsi="Times New Roman"/>
          <w:sz w:val="24"/>
          <w:szCs w:val="24"/>
          <w:lang w:val="en-US"/>
        </w:rPr>
        <w:t xml:space="preserve">itinjau dari perspektif kondisi secara objektif faktual, maka potensi pelanggaran dalam </w:t>
      </w:r>
      <w:r>
        <w:rPr>
          <w:rFonts w:ascii="Times New Roman" w:hAnsi="Times New Roman"/>
          <w:sz w:val="24"/>
          <w:szCs w:val="24"/>
          <w:lang w:val="en-US"/>
        </w:rPr>
        <w:t>Pemilu</w:t>
      </w:r>
      <w:r w:rsidRPr="002A1A60">
        <w:rPr>
          <w:rFonts w:ascii="Times New Roman" w:hAnsi="Times New Roman"/>
          <w:sz w:val="24"/>
          <w:szCs w:val="24"/>
          <w:lang w:val="en-US"/>
        </w:rPr>
        <w:t xml:space="preserve"> masih cukup tinggi dan dapat berlangsung secara intens dan eksplosif karena faktor-faktor berikut</w:t>
      </w:r>
      <w:r>
        <w:rPr>
          <w:rFonts w:ascii="Times New Roman" w:hAnsi="Times New Roman"/>
          <w:sz w:val="24"/>
          <w:szCs w:val="24"/>
          <w:lang w:val="en-US"/>
        </w:rPr>
        <w:t xml:space="preserve"> </w:t>
      </w:r>
      <w:r>
        <w:rPr>
          <w:rStyle w:val="FootnoteReference"/>
          <w:rFonts w:ascii="Times New Roman" w:hAnsi="Times New Roman"/>
          <w:sz w:val="24"/>
          <w:szCs w:val="24"/>
          <w:lang w:val="en-US"/>
        </w:rPr>
        <w:footnoteReference w:id="13"/>
      </w:r>
      <w:r w:rsidRPr="002A1A60">
        <w:rPr>
          <w:rFonts w:ascii="Times New Roman" w:hAnsi="Times New Roman"/>
          <w:sz w:val="24"/>
          <w:szCs w:val="24"/>
          <w:lang w:val="en-US"/>
        </w:rPr>
        <w:t>:</w:t>
      </w:r>
    </w:p>
    <w:p w:rsidR="00E06169" w:rsidRDefault="00E06169" w:rsidP="00E06169">
      <w:pPr>
        <w:pStyle w:val="ListParagraph"/>
        <w:numPr>
          <w:ilvl w:val="0"/>
          <w:numId w:val="25"/>
        </w:numPr>
        <w:spacing w:line="480" w:lineRule="auto"/>
        <w:ind w:left="709" w:hanging="338"/>
        <w:jc w:val="both"/>
        <w:rPr>
          <w:rFonts w:ascii="Times New Roman" w:hAnsi="Times New Roman"/>
          <w:sz w:val="24"/>
          <w:szCs w:val="24"/>
          <w:lang w:val="en-US"/>
        </w:rPr>
      </w:pPr>
      <w:r w:rsidRPr="002A1A60">
        <w:rPr>
          <w:rFonts w:ascii="Times New Roman" w:hAnsi="Times New Roman"/>
          <w:sz w:val="24"/>
          <w:szCs w:val="24"/>
          <w:lang w:val="en-US"/>
        </w:rPr>
        <w:t xml:space="preserve">Masyarakat Indonesia masih tergolong </w:t>
      </w:r>
      <w:r w:rsidRPr="002A1A60">
        <w:rPr>
          <w:rFonts w:ascii="Times New Roman" w:hAnsi="Times New Roman"/>
          <w:i/>
          <w:iCs/>
          <w:sz w:val="24"/>
          <w:szCs w:val="24"/>
          <w:lang w:val="en-US"/>
        </w:rPr>
        <w:t xml:space="preserve">un-educated </w:t>
      </w:r>
      <w:r w:rsidRPr="002A1A60">
        <w:rPr>
          <w:rFonts w:ascii="Times New Roman" w:hAnsi="Times New Roman"/>
          <w:sz w:val="24"/>
          <w:szCs w:val="24"/>
          <w:lang w:val="en-US"/>
        </w:rPr>
        <w:t xml:space="preserve">dan </w:t>
      </w:r>
      <w:r w:rsidRPr="002A1A60">
        <w:rPr>
          <w:rFonts w:ascii="Times New Roman" w:hAnsi="Times New Roman"/>
          <w:i/>
          <w:iCs/>
          <w:sz w:val="24"/>
          <w:szCs w:val="24"/>
          <w:lang w:val="en-US"/>
        </w:rPr>
        <w:t>un-skill</w:t>
      </w:r>
      <w:r>
        <w:rPr>
          <w:rFonts w:ascii="Times New Roman" w:hAnsi="Times New Roman"/>
          <w:sz w:val="24"/>
          <w:szCs w:val="24"/>
          <w:lang w:val="en-US"/>
        </w:rPr>
        <w:t>, d</w:t>
      </w:r>
      <w:r w:rsidRPr="002A1A60">
        <w:rPr>
          <w:rFonts w:ascii="Times New Roman" w:hAnsi="Times New Roman"/>
          <w:sz w:val="24"/>
          <w:szCs w:val="24"/>
          <w:lang w:val="en-US"/>
        </w:rPr>
        <w:t xml:space="preserve">engan kondisi latar belakang ini maka mayoritas masyarakat kita masih mudah untuk dieksploitasi, diperalat, dimanipulasi untuk melakukan aneka tindak pidana </w:t>
      </w:r>
      <w:r>
        <w:rPr>
          <w:rFonts w:ascii="Times New Roman" w:hAnsi="Times New Roman"/>
          <w:sz w:val="24"/>
          <w:szCs w:val="24"/>
          <w:lang w:val="en-US"/>
        </w:rPr>
        <w:t xml:space="preserve">Pemilu </w:t>
      </w:r>
    </w:p>
    <w:p w:rsidR="00E06169" w:rsidRDefault="00E06169" w:rsidP="00E06169">
      <w:pPr>
        <w:pStyle w:val="ListParagraph"/>
        <w:numPr>
          <w:ilvl w:val="0"/>
          <w:numId w:val="25"/>
        </w:numPr>
        <w:spacing w:line="480" w:lineRule="auto"/>
        <w:ind w:left="709" w:hanging="338"/>
        <w:jc w:val="both"/>
        <w:rPr>
          <w:rFonts w:ascii="Times New Roman" w:hAnsi="Times New Roman"/>
          <w:sz w:val="24"/>
          <w:szCs w:val="24"/>
          <w:lang w:val="en-US"/>
        </w:rPr>
      </w:pPr>
      <w:r w:rsidRPr="002A1A60">
        <w:rPr>
          <w:rFonts w:ascii="Times New Roman" w:hAnsi="Times New Roman"/>
          <w:sz w:val="24"/>
          <w:szCs w:val="24"/>
          <w:lang w:val="en-US"/>
        </w:rPr>
        <w:t xml:space="preserve">Mayoritas   rakyat   Indonesia,   secara   sosial   ekonomi   masih berstatus tidak mampu dan dalam konteks makro secara nasional, bangsa kita hingga kini masih terpuruk dalam berbagai krisis multidimensional. Dengan kondisi ini maka mayoritas masyarakat kita  akan  mudah  terpancing  ataupun  dimanipulasi  dan dieksploitasi untuk melakukan berbagai tindak pidana </w:t>
      </w:r>
      <w:r>
        <w:rPr>
          <w:rFonts w:ascii="Times New Roman" w:hAnsi="Times New Roman"/>
          <w:sz w:val="24"/>
          <w:szCs w:val="24"/>
          <w:lang w:val="en-US"/>
        </w:rPr>
        <w:t>Pemilu</w:t>
      </w:r>
      <w:r w:rsidRPr="002A1A60">
        <w:rPr>
          <w:rFonts w:ascii="Times New Roman" w:hAnsi="Times New Roman"/>
          <w:sz w:val="24"/>
          <w:szCs w:val="24"/>
          <w:lang w:val="en-US"/>
        </w:rPr>
        <w:t xml:space="preserve"> melalui praktek-praktek seperti </w:t>
      </w:r>
      <w:r w:rsidRPr="002A1A60">
        <w:rPr>
          <w:rFonts w:ascii="Times New Roman" w:hAnsi="Times New Roman"/>
          <w:i/>
          <w:iCs/>
          <w:sz w:val="24"/>
          <w:szCs w:val="24"/>
          <w:lang w:val="en-US"/>
        </w:rPr>
        <w:t>money politics</w:t>
      </w:r>
      <w:r w:rsidRPr="002A1A60">
        <w:rPr>
          <w:rFonts w:ascii="Times New Roman" w:hAnsi="Times New Roman"/>
          <w:sz w:val="24"/>
          <w:szCs w:val="24"/>
          <w:lang w:val="en-US"/>
        </w:rPr>
        <w:t>, iming-iming imbalan dan sebagainya.</w:t>
      </w:r>
    </w:p>
    <w:p w:rsidR="00E06169" w:rsidRDefault="00E06169" w:rsidP="00E06169">
      <w:pPr>
        <w:pStyle w:val="ListParagraph"/>
        <w:numPr>
          <w:ilvl w:val="0"/>
          <w:numId w:val="25"/>
        </w:numPr>
        <w:spacing w:line="480" w:lineRule="auto"/>
        <w:ind w:left="709" w:hanging="338"/>
        <w:jc w:val="both"/>
        <w:rPr>
          <w:rFonts w:ascii="Times New Roman" w:hAnsi="Times New Roman"/>
          <w:sz w:val="24"/>
          <w:szCs w:val="24"/>
          <w:lang w:val="en-US"/>
        </w:rPr>
      </w:pPr>
      <w:r w:rsidRPr="002A1A60">
        <w:rPr>
          <w:rFonts w:ascii="Times New Roman" w:hAnsi="Times New Roman"/>
          <w:sz w:val="24"/>
          <w:szCs w:val="24"/>
          <w:lang w:val="en-US"/>
        </w:rPr>
        <w:lastRenderedPageBreak/>
        <w:t xml:space="preserve">Kultur  politik  masyarakat  kita  masih  lekat  dan  kental  dengan budaya </w:t>
      </w:r>
      <w:r w:rsidRPr="002A1A60">
        <w:rPr>
          <w:rFonts w:ascii="Times New Roman" w:hAnsi="Times New Roman"/>
          <w:i/>
          <w:iCs/>
          <w:sz w:val="24"/>
          <w:szCs w:val="24"/>
          <w:lang w:val="en-US"/>
        </w:rPr>
        <w:t>Patron-Client</w:t>
      </w:r>
      <w:r w:rsidRPr="002A1A60">
        <w:rPr>
          <w:rFonts w:ascii="Times New Roman" w:hAnsi="Times New Roman"/>
          <w:sz w:val="24"/>
          <w:szCs w:val="24"/>
          <w:lang w:val="en-US"/>
        </w:rPr>
        <w:t>, dimana mereka dengan sangat mengidolakan tokoh-tokoh tertentu secara membuta hanya berdasarkan kedekatan dan pertimbangan emosional belaka tanpa disertai rasionalitas yang proporsional dan objektif.</w:t>
      </w:r>
    </w:p>
    <w:p w:rsidR="00E06169" w:rsidRDefault="00E06169" w:rsidP="00E06169">
      <w:pPr>
        <w:pStyle w:val="ListParagraph"/>
        <w:numPr>
          <w:ilvl w:val="0"/>
          <w:numId w:val="25"/>
        </w:numPr>
        <w:spacing w:line="480" w:lineRule="auto"/>
        <w:ind w:left="709" w:hanging="338"/>
        <w:jc w:val="both"/>
        <w:rPr>
          <w:rFonts w:ascii="Times New Roman" w:hAnsi="Times New Roman"/>
          <w:sz w:val="24"/>
          <w:szCs w:val="24"/>
          <w:lang w:val="en-US"/>
        </w:rPr>
      </w:pPr>
      <w:r w:rsidRPr="002A1A60">
        <w:rPr>
          <w:rFonts w:ascii="Times New Roman" w:hAnsi="Times New Roman"/>
          <w:sz w:val="24"/>
          <w:szCs w:val="24"/>
          <w:lang w:val="en-US"/>
        </w:rPr>
        <w:t xml:space="preserve">Masif-nya   perilaku   dan   budaya   </w:t>
      </w:r>
      <w:r w:rsidRPr="002A1A60">
        <w:rPr>
          <w:rFonts w:ascii="Times New Roman" w:hAnsi="Times New Roman"/>
          <w:i/>
          <w:iCs/>
          <w:sz w:val="24"/>
          <w:szCs w:val="24"/>
          <w:lang w:val="en-US"/>
        </w:rPr>
        <w:t xml:space="preserve">aroganisme,   partisanisme, parsialisme, </w:t>
      </w:r>
      <w:r w:rsidRPr="002A1A60">
        <w:rPr>
          <w:rFonts w:ascii="Times New Roman" w:hAnsi="Times New Roman"/>
          <w:sz w:val="24"/>
          <w:szCs w:val="24"/>
          <w:lang w:val="en-US"/>
        </w:rPr>
        <w:t xml:space="preserve">dan </w:t>
      </w:r>
      <w:r w:rsidRPr="002A1A60">
        <w:rPr>
          <w:rFonts w:ascii="Times New Roman" w:hAnsi="Times New Roman"/>
          <w:i/>
          <w:iCs/>
          <w:sz w:val="24"/>
          <w:szCs w:val="24"/>
          <w:lang w:val="en-US"/>
        </w:rPr>
        <w:t xml:space="preserve">subjektivisme </w:t>
      </w:r>
      <w:r w:rsidRPr="002A1A60">
        <w:rPr>
          <w:rFonts w:ascii="Times New Roman" w:hAnsi="Times New Roman"/>
          <w:sz w:val="24"/>
          <w:szCs w:val="24"/>
          <w:lang w:val="en-US"/>
        </w:rPr>
        <w:t>dari para elit partai-partai politik kita kurang mendidik  rakyat.  Bahkan  cenderung sangat merugikan masyarakat.</w:t>
      </w:r>
    </w:p>
    <w:p w:rsidR="00E06169" w:rsidRDefault="00E06169" w:rsidP="00E06169">
      <w:pPr>
        <w:pStyle w:val="ListParagraph"/>
        <w:numPr>
          <w:ilvl w:val="0"/>
          <w:numId w:val="25"/>
        </w:numPr>
        <w:spacing w:line="480" w:lineRule="auto"/>
        <w:ind w:left="709" w:hanging="338"/>
        <w:jc w:val="both"/>
        <w:rPr>
          <w:rFonts w:ascii="Times New Roman" w:hAnsi="Times New Roman"/>
          <w:sz w:val="24"/>
          <w:szCs w:val="24"/>
          <w:lang w:val="en-US"/>
        </w:rPr>
      </w:pPr>
      <w:r w:rsidRPr="002A1A60">
        <w:rPr>
          <w:rFonts w:ascii="Times New Roman" w:hAnsi="Times New Roman"/>
          <w:sz w:val="24"/>
          <w:szCs w:val="24"/>
          <w:lang w:val="en-US"/>
        </w:rPr>
        <w:t xml:space="preserve">Masih timpangnya (besarnya gap) rasio yang proporsional antara jumlah aparatur penegak hukum, terutama jajaran Polri, dengan luas wilayah dan kepadatan jumlah penduduk masyarakat kita di seantero nusantara, sehingga kegiatan pencegahan, pendeteksian, dan penindakan terhadap para pelaku tindak pidana </w:t>
      </w:r>
      <w:r>
        <w:rPr>
          <w:rFonts w:ascii="Times New Roman" w:hAnsi="Times New Roman"/>
          <w:sz w:val="24"/>
          <w:szCs w:val="24"/>
          <w:lang w:val="en-US"/>
        </w:rPr>
        <w:t>Pemilu</w:t>
      </w:r>
      <w:r w:rsidRPr="002A1A60">
        <w:rPr>
          <w:rFonts w:ascii="Times New Roman" w:hAnsi="Times New Roman"/>
          <w:sz w:val="24"/>
          <w:szCs w:val="24"/>
          <w:lang w:val="en-US"/>
        </w:rPr>
        <w:t xml:space="preserve"> akan sulit diminimalisasi.</w:t>
      </w:r>
    </w:p>
    <w:p w:rsidR="00E06169" w:rsidRPr="002A1A60" w:rsidRDefault="00E06169" w:rsidP="00E06169">
      <w:pPr>
        <w:pStyle w:val="ListParagraph"/>
        <w:numPr>
          <w:ilvl w:val="0"/>
          <w:numId w:val="25"/>
        </w:numPr>
        <w:spacing w:line="480" w:lineRule="auto"/>
        <w:ind w:left="709" w:hanging="338"/>
        <w:jc w:val="both"/>
        <w:rPr>
          <w:rFonts w:ascii="Times New Roman" w:hAnsi="Times New Roman"/>
          <w:sz w:val="24"/>
          <w:szCs w:val="24"/>
          <w:lang w:val="en-US"/>
        </w:rPr>
      </w:pPr>
      <w:r w:rsidRPr="002A1A60">
        <w:rPr>
          <w:rFonts w:ascii="Times New Roman" w:hAnsi="Times New Roman"/>
          <w:sz w:val="24"/>
          <w:szCs w:val="24"/>
          <w:lang w:val="en-US"/>
        </w:rPr>
        <w:t>Adanya kendala keterbatasan anggaran, fasilitas, mobilitas kerja sama jumlah personalia Panwaslu di semua jenjang tingkatan. Hal ini terutama akan dirasakan dalam operasionalisasi pengawasan di tingkat kecamatan, kota/kabupaten serta provinsi</w:t>
      </w:r>
    </w:p>
    <w:p w:rsidR="00E06169" w:rsidRPr="00E072DE" w:rsidRDefault="00E06169" w:rsidP="00E06169">
      <w:pPr>
        <w:pStyle w:val="ListParagraph"/>
        <w:spacing w:line="480" w:lineRule="auto"/>
        <w:ind w:left="0" w:firstLine="567"/>
        <w:jc w:val="both"/>
        <w:rPr>
          <w:rFonts w:ascii="Times New Roman" w:hAnsi="Times New Roman"/>
          <w:sz w:val="24"/>
          <w:szCs w:val="24"/>
          <w:lang w:val="en-US"/>
        </w:rPr>
      </w:pPr>
      <w:r w:rsidRPr="00E072DE">
        <w:rPr>
          <w:rFonts w:ascii="Times New Roman" w:hAnsi="Times New Roman"/>
          <w:sz w:val="24"/>
          <w:szCs w:val="24"/>
          <w:lang w:val="en-US"/>
        </w:rPr>
        <w:t>Jenis-Jenis Tindak Pidana Berdasarkan Tahapan Pelaksanaan Pemilu</w:t>
      </w:r>
      <w:r>
        <w:rPr>
          <w:rFonts w:ascii="Times New Roman" w:hAnsi="Times New Roman"/>
          <w:sz w:val="24"/>
          <w:szCs w:val="24"/>
          <w:lang w:val="en-US"/>
        </w:rPr>
        <w:t xml:space="preserve"> </w:t>
      </w:r>
      <w:r w:rsidRPr="00E072DE">
        <w:rPr>
          <w:rFonts w:ascii="Times New Roman" w:hAnsi="Times New Roman"/>
          <w:sz w:val="24"/>
          <w:szCs w:val="24"/>
          <w:lang w:val="en-US"/>
        </w:rPr>
        <w:t>Dalam Undang-Undang No. 10 Tahun 2008</w:t>
      </w:r>
    </w:p>
    <w:p w:rsidR="00E06169" w:rsidRPr="00E072DE" w:rsidRDefault="00E06169" w:rsidP="00E06169">
      <w:pPr>
        <w:pStyle w:val="ListParagraph"/>
        <w:spacing w:line="480" w:lineRule="auto"/>
        <w:ind w:left="0" w:firstLine="567"/>
        <w:jc w:val="both"/>
        <w:rPr>
          <w:rFonts w:ascii="Times New Roman" w:hAnsi="Times New Roman"/>
          <w:sz w:val="24"/>
          <w:szCs w:val="24"/>
          <w:lang w:val="en-US"/>
        </w:rPr>
      </w:pPr>
      <w:r w:rsidRPr="00E072DE">
        <w:rPr>
          <w:rFonts w:ascii="Times New Roman" w:hAnsi="Times New Roman"/>
          <w:sz w:val="24"/>
          <w:szCs w:val="24"/>
          <w:lang w:val="en-US"/>
        </w:rPr>
        <w:t>1) Tahapan Pemutahiran data dan penyusunan daftar pemilih</w:t>
      </w:r>
    </w:p>
    <w:p w:rsidR="00E06169" w:rsidRPr="00E072DE" w:rsidRDefault="00E06169" w:rsidP="00E06169">
      <w:pPr>
        <w:pStyle w:val="ListParagraph"/>
        <w:spacing w:line="480" w:lineRule="auto"/>
        <w:ind w:firstLine="567"/>
        <w:jc w:val="both"/>
        <w:rPr>
          <w:rFonts w:ascii="Times New Roman" w:hAnsi="Times New Roman"/>
          <w:sz w:val="24"/>
          <w:szCs w:val="24"/>
          <w:lang w:val="en-US"/>
        </w:rPr>
      </w:pPr>
    </w:p>
    <w:p w:rsidR="00E06169" w:rsidRPr="00E072DE" w:rsidRDefault="00E06169" w:rsidP="00E06169">
      <w:pPr>
        <w:pStyle w:val="ListParagraph"/>
        <w:spacing w:line="480" w:lineRule="auto"/>
        <w:ind w:firstLine="567"/>
        <w:jc w:val="both"/>
        <w:rPr>
          <w:rFonts w:ascii="Times New Roman" w:hAnsi="Times New Roman"/>
          <w:sz w:val="24"/>
          <w:szCs w:val="24"/>
          <w:lang w:val="en-US"/>
        </w:rPr>
      </w:pPr>
    </w:p>
    <w:p w:rsidR="00E06169" w:rsidRPr="00E072DE" w:rsidRDefault="00E06169" w:rsidP="00E06169">
      <w:pPr>
        <w:pStyle w:val="ListParagraph"/>
        <w:numPr>
          <w:ilvl w:val="2"/>
          <w:numId w:val="26"/>
        </w:numPr>
        <w:tabs>
          <w:tab w:val="left" w:pos="1134"/>
        </w:tabs>
        <w:spacing w:line="480" w:lineRule="auto"/>
        <w:ind w:left="1134" w:hanging="321"/>
        <w:jc w:val="both"/>
        <w:rPr>
          <w:rFonts w:ascii="Times New Roman" w:hAnsi="Times New Roman"/>
          <w:sz w:val="24"/>
          <w:szCs w:val="24"/>
          <w:lang w:val="en-US"/>
        </w:rPr>
      </w:pPr>
      <w:r w:rsidRPr="00E072DE">
        <w:rPr>
          <w:rFonts w:ascii="Times New Roman" w:hAnsi="Times New Roman"/>
          <w:sz w:val="24"/>
          <w:szCs w:val="24"/>
          <w:lang w:val="en-US"/>
        </w:rPr>
        <w:lastRenderedPageBreak/>
        <w:t>Sengaja  menyebabkan  orang  kehilangan  hak  pilih  (Pasal</w:t>
      </w:r>
      <w:r>
        <w:rPr>
          <w:rFonts w:ascii="Times New Roman" w:hAnsi="Times New Roman"/>
          <w:sz w:val="24"/>
          <w:szCs w:val="24"/>
          <w:lang w:val="en-US"/>
        </w:rPr>
        <w:t xml:space="preserve"> </w:t>
      </w:r>
      <w:r w:rsidRPr="00E072DE">
        <w:rPr>
          <w:rFonts w:ascii="Times New Roman" w:hAnsi="Times New Roman"/>
          <w:sz w:val="24"/>
          <w:szCs w:val="24"/>
          <w:lang w:val="en-US"/>
        </w:rPr>
        <w:t>260);</w:t>
      </w:r>
    </w:p>
    <w:p w:rsidR="00E06169" w:rsidRPr="00E072DE" w:rsidRDefault="00E06169" w:rsidP="00E06169">
      <w:pPr>
        <w:pStyle w:val="ListParagraph"/>
        <w:numPr>
          <w:ilvl w:val="2"/>
          <w:numId w:val="26"/>
        </w:numPr>
        <w:tabs>
          <w:tab w:val="left" w:pos="1134"/>
        </w:tabs>
        <w:spacing w:line="480" w:lineRule="auto"/>
        <w:ind w:left="1134" w:hanging="321"/>
        <w:jc w:val="both"/>
        <w:rPr>
          <w:rFonts w:ascii="Times New Roman" w:hAnsi="Times New Roman"/>
          <w:sz w:val="24"/>
          <w:szCs w:val="24"/>
          <w:lang w:val="en-US"/>
        </w:rPr>
      </w:pPr>
      <w:r w:rsidRPr="00E072DE">
        <w:rPr>
          <w:rFonts w:ascii="Times New Roman" w:hAnsi="Times New Roman"/>
          <w:sz w:val="24"/>
          <w:szCs w:val="24"/>
          <w:lang w:val="en-US"/>
        </w:rPr>
        <w:t>Memberikan  keterangan  palsu  mengenai  diri  sendiri  atau orang lain dalam pengisian daftar pemilih (Pasal 261);</w:t>
      </w:r>
    </w:p>
    <w:p w:rsidR="00E06169" w:rsidRPr="00E072DE" w:rsidRDefault="00E06169" w:rsidP="00E06169">
      <w:pPr>
        <w:pStyle w:val="ListParagraph"/>
        <w:numPr>
          <w:ilvl w:val="2"/>
          <w:numId w:val="26"/>
        </w:numPr>
        <w:tabs>
          <w:tab w:val="left" w:pos="1134"/>
        </w:tabs>
        <w:spacing w:line="480" w:lineRule="auto"/>
        <w:ind w:left="1134" w:hanging="321"/>
        <w:jc w:val="both"/>
        <w:rPr>
          <w:rFonts w:ascii="Times New Roman" w:hAnsi="Times New Roman"/>
          <w:sz w:val="24"/>
          <w:szCs w:val="24"/>
          <w:lang w:val="en-US"/>
        </w:rPr>
      </w:pPr>
      <w:r w:rsidRPr="00E072DE">
        <w:rPr>
          <w:rFonts w:ascii="Times New Roman" w:hAnsi="Times New Roman"/>
          <w:sz w:val="24"/>
          <w:szCs w:val="24"/>
          <w:lang w:val="en-US"/>
        </w:rPr>
        <w:t>Menghalangi orang mendaftar sebagai pemilih (Pasal 262);</w:t>
      </w:r>
    </w:p>
    <w:p w:rsidR="00E06169" w:rsidRPr="00E072DE" w:rsidRDefault="00E06169" w:rsidP="00E06169">
      <w:pPr>
        <w:pStyle w:val="ListParagraph"/>
        <w:numPr>
          <w:ilvl w:val="2"/>
          <w:numId w:val="26"/>
        </w:numPr>
        <w:tabs>
          <w:tab w:val="left" w:pos="1134"/>
        </w:tabs>
        <w:spacing w:line="480" w:lineRule="auto"/>
        <w:ind w:left="1134" w:hanging="321"/>
        <w:jc w:val="both"/>
        <w:rPr>
          <w:rFonts w:ascii="Times New Roman" w:hAnsi="Times New Roman"/>
          <w:sz w:val="24"/>
          <w:szCs w:val="24"/>
          <w:lang w:val="en-US"/>
        </w:rPr>
      </w:pPr>
      <w:r w:rsidRPr="00E072DE">
        <w:rPr>
          <w:rFonts w:ascii="Times New Roman" w:hAnsi="Times New Roman"/>
          <w:sz w:val="24"/>
          <w:szCs w:val="24"/>
          <w:lang w:val="en-US"/>
        </w:rPr>
        <w:t>Panitia Pemilihan Suara atau PPLN tidak memperbaiki daftar pemilih (Pasal 263);</w:t>
      </w:r>
    </w:p>
    <w:p w:rsidR="00E06169" w:rsidRPr="00E072DE" w:rsidRDefault="00E06169" w:rsidP="00E06169">
      <w:pPr>
        <w:pStyle w:val="ListParagraph"/>
        <w:numPr>
          <w:ilvl w:val="2"/>
          <w:numId w:val="26"/>
        </w:numPr>
        <w:tabs>
          <w:tab w:val="left" w:pos="1134"/>
        </w:tabs>
        <w:spacing w:line="480" w:lineRule="auto"/>
        <w:ind w:left="1134" w:hanging="321"/>
        <w:jc w:val="both"/>
        <w:rPr>
          <w:rFonts w:ascii="Times New Roman" w:hAnsi="Times New Roman"/>
          <w:sz w:val="24"/>
          <w:szCs w:val="24"/>
          <w:lang w:val="en-US"/>
        </w:rPr>
      </w:pPr>
      <w:r w:rsidRPr="00E072DE">
        <w:rPr>
          <w:rFonts w:ascii="Times New Roman" w:hAnsi="Times New Roman"/>
          <w:sz w:val="24"/>
          <w:szCs w:val="24"/>
          <w:lang w:val="en-US"/>
        </w:rPr>
        <w:t>Merugikan  WNI  dalam  proses  rekapitulasi  daftar  pemilih tetap (Pasal 264 );</w:t>
      </w:r>
    </w:p>
    <w:p w:rsidR="00E06169" w:rsidRPr="00E072DE" w:rsidRDefault="00E06169" w:rsidP="00E06169">
      <w:pPr>
        <w:pStyle w:val="ListParagraph"/>
        <w:numPr>
          <w:ilvl w:val="0"/>
          <w:numId w:val="26"/>
        </w:numPr>
        <w:spacing w:line="480" w:lineRule="auto"/>
        <w:ind w:left="851"/>
        <w:jc w:val="both"/>
        <w:rPr>
          <w:rFonts w:ascii="Times New Roman" w:hAnsi="Times New Roman"/>
          <w:sz w:val="24"/>
          <w:szCs w:val="24"/>
          <w:lang w:val="en-US"/>
        </w:rPr>
      </w:pPr>
      <w:r>
        <w:rPr>
          <w:rFonts w:ascii="Times New Roman" w:hAnsi="Times New Roman"/>
          <w:sz w:val="24"/>
          <w:szCs w:val="24"/>
          <w:lang w:val="en-US"/>
        </w:rPr>
        <w:t xml:space="preserve"> </w:t>
      </w:r>
      <w:r w:rsidRPr="00E072DE">
        <w:rPr>
          <w:rFonts w:ascii="Times New Roman" w:hAnsi="Times New Roman"/>
          <w:sz w:val="24"/>
          <w:szCs w:val="24"/>
          <w:lang w:val="en-US"/>
        </w:rPr>
        <w:t>Tahapan Pendaftaran peserta Pemilu, Penetapan Peserta Pemilu, Penetapan jumlah Kursi, pencalonan DPR, DPD, DPRD</w:t>
      </w:r>
    </w:p>
    <w:p w:rsidR="00E06169" w:rsidRPr="00E072DE" w:rsidRDefault="00E06169" w:rsidP="00E06169">
      <w:pPr>
        <w:pStyle w:val="ListParagraph"/>
        <w:numPr>
          <w:ilvl w:val="2"/>
          <w:numId w:val="27"/>
        </w:numPr>
        <w:tabs>
          <w:tab w:val="left" w:pos="1134"/>
        </w:tabs>
        <w:spacing w:line="480" w:lineRule="auto"/>
        <w:ind w:left="1134" w:hanging="283"/>
        <w:jc w:val="both"/>
        <w:rPr>
          <w:rFonts w:ascii="Times New Roman" w:hAnsi="Times New Roman"/>
          <w:sz w:val="24"/>
          <w:szCs w:val="24"/>
          <w:lang w:val="en-US"/>
        </w:rPr>
      </w:pPr>
      <w:r w:rsidRPr="00E072DE">
        <w:rPr>
          <w:rFonts w:ascii="Times New Roman" w:hAnsi="Times New Roman"/>
          <w:sz w:val="24"/>
          <w:szCs w:val="24"/>
          <w:lang w:val="en-US"/>
        </w:rPr>
        <w:t>Perbuatan  curang  memperoleh  dukungan  pencalonan  DPD (Pasal 265);</w:t>
      </w:r>
    </w:p>
    <w:p w:rsidR="00E06169" w:rsidRPr="00E072DE" w:rsidRDefault="00E06169" w:rsidP="00E06169">
      <w:pPr>
        <w:pStyle w:val="ListParagraph"/>
        <w:numPr>
          <w:ilvl w:val="2"/>
          <w:numId w:val="27"/>
        </w:numPr>
        <w:tabs>
          <w:tab w:val="left" w:pos="1134"/>
        </w:tabs>
        <w:spacing w:line="480" w:lineRule="auto"/>
        <w:ind w:left="1134" w:hanging="283"/>
        <w:jc w:val="both"/>
        <w:rPr>
          <w:rFonts w:ascii="Times New Roman" w:hAnsi="Times New Roman"/>
          <w:sz w:val="24"/>
          <w:szCs w:val="24"/>
          <w:lang w:val="en-US"/>
        </w:rPr>
      </w:pPr>
      <w:r w:rsidRPr="00E072DE">
        <w:rPr>
          <w:rFonts w:ascii="Times New Roman" w:hAnsi="Times New Roman"/>
          <w:sz w:val="24"/>
          <w:szCs w:val="24"/>
          <w:lang w:val="en-US"/>
        </w:rPr>
        <w:t>Membuat dan menggunakan dokumen palsu untuk menjadi calon angota DPR, DPD, DPRD Provinsi, DPRD Kabupaten/Kota (Pasal 266);</w:t>
      </w:r>
    </w:p>
    <w:p w:rsidR="00E06169" w:rsidRPr="00E072DE" w:rsidRDefault="00E06169" w:rsidP="00E06169">
      <w:pPr>
        <w:pStyle w:val="ListParagraph"/>
        <w:numPr>
          <w:ilvl w:val="2"/>
          <w:numId w:val="27"/>
        </w:numPr>
        <w:tabs>
          <w:tab w:val="left" w:pos="1134"/>
        </w:tabs>
        <w:spacing w:line="480" w:lineRule="auto"/>
        <w:ind w:left="1134" w:hanging="283"/>
        <w:jc w:val="both"/>
        <w:rPr>
          <w:rFonts w:ascii="Times New Roman" w:hAnsi="Times New Roman"/>
          <w:sz w:val="24"/>
          <w:szCs w:val="24"/>
          <w:lang w:val="en-US"/>
        </w:rPr>
      </w:pPr>
      <w:r w:rsidRPr="00E072DE">
        <w:rPr>
          <w:rFonts w:ascii="Times New Roman" w:hAnsi="Times New Roman"/>
          <w:sz w:val="24"/>
          <w:szCs w:val="24"/>
          <w:lang w:val="en-US"/>
        </w:rPr>
        <w:t>Penyelenggara Pemilu yang tidak menindak lanjuti temuan</w:t>
      </w:r>
      <w:r>
        <w:rPr>
          <w:rFonts w:ascii="Times New Roman" w:hAnsi="Times New Roman"/>
          <w:sz w:val="24"/>
          <w:szCs w:val="24"/>
          <w:lang w:val="en-US"/>
        </w:rPr>
        <w:t xml:space="preserve"> </w:t>
      </w:r>
      <w:r w:rsidRPr="00E072DE">
        <w:rPr>
          <w:rFonts w:ascii="Times New Roman" w:hAnsi="Times New Roman"/>
          <w:sz w:val="24"/>
          <w:szCs w:val="24"/>
          <w:lang w:val="en-US"/>
        </w:rPr>
        <w:t>Bawaslu dalam verifikasi partai politik (Pasal 267);</w:t>
      </w:r>
    </w:p>
    <w:p w:rsidR="00E06169" w:rsidRPr="00E072DE" w:rsidRDefault="00E06169" w:rsidP="00E06169">
      <w:pPr>
        <w:pStyle w:val="ListParagraph"/>
        <w:numPr>
          <w:ilvl w:val="2"/>
          <w:numId w:val="27"/>
        </w:numPr>
        <w:tabs>
          <w:tab w:val="left" w:pos="1134"/>
        </w:tabs>
        <w:spacing w:line="480" w:lineRule="auto"/>
        <w:ind w:left="1134" w:hanging="283"/>
        <w:jc w:val="both"/>
        <w:rPr>
          <w:rFonts w:ascii="Times New Roman" w:hAnsi="Times New Roman"/>
          <w:sz w:val="24"/>
          <w:szCs w:val="24"/>
          <w:lang w:val="en-US"/>
        </w:rPr>
      </w:pPr>
      <w:r w:rsidRPr="00E072DE">
        <w:rPr>
          <w:rFonts w:ascii="Times New Roman" w:hAnsi="Times New Roman"/>
          <w:sz w:val="24"/>
          <w:szCs w:val="24"/>
          <w:lang w:val="en-US"/>
        </w:rPr>
        <w:t>Penyelenggara Pemilu yang tidak menindak lanjuti temuan Bawaslu dalam verifikasi partai politik dan verifikasi adninistratif calon DPR, DPD, DPRD Provinsi, DPRD Kabupaten/Kota (Pasal 268);</w:t>
      </w:r>
    </w:p>
    <w:p w:rsidR="00E06169" w:rsidRPr="00E072DE" w:rsidRDefault="00E06169" w:rsidP="00E06169">
      <w:pPr>
        <w:pStyle w:val="ListParagraph"/>
        <w:spacing w:line="480" w:lineRule="auto"/>
        <w:ind w:left="0" w:firstLine="567"/>
        <w:jc w:val="both"/>
        <w:rPr>
          <w:rFonts w:ascii="Times New Roman" w:hAnsi="Times New Roman"/>
          <w:sz w:val="24"/>
          <w:szCs w:val="24"/>
          <w:lang w:val="en-US"/>
        </w:rPr>
      </w:pPr>
      <w:r w:rsidRPr="00E072DE">
        <w:rPr>
          <w:rFonts w:ascii="Times New Roman" w:hAnsi="Times New Roman"/>
          <w:sz w:val="24"/>
          <w:szCs w:val="24"/>
          <w:lang w:val="en-US"/>
        </w:rPr>
        <w:t>3) Tahapan Masa Kampanye</w:t>
      </w:r>
    </w:p>
    <w:p w:rsidR="00E06169" w:rsidRPr="00E072DE" w:rsidRDefault="00E06169" w:rsidP="00E06169">
      <w:pPr>
        <w:pStyle w:val="ListParagraph"/>
        <w:numPr>
          <w:ilvl w:val="2"/>
          <w:numId w:val="28"/>
        </w:numPr>
        <w:tabs>
          <w:tab w:val="left" w:pos="1134"/>
        </w:tabs>
        <w:spacing w:line="480" w:lineRule="auto"/>
        <w:ind w:left="1134" w:hanging="283"/>
        <w:jc w:val="both"/>
        <w:rPr>
          <w:rFonts w:ascii="Times New Roman" w:hAnsi="Times New Roman"/>
          <w:sz w:val="24"/>
          <w:szCs w:val="24"/>
          <w:lang w:val="en-US"/>
        </w:rPr>
      </w:pPr>
      <w:r w:rsidRPr="00E072DE">
        <w:rPr>
          <w:rFonts w:ascii="Times New Roman" w:hAnsi="Times New Roman"/>
          <w:sz w:val="24"/>
          <w:szCs w:val="24"/>
          <w:lang w:val="en-US"/>
        </w:rPr>
        <w:t>Kampanye diluar jadwal waktu yang dtentukan (Pasal 269);</w:t>
      </w:r>
    </w:p>
    <w:p w:rsidR="00E06169" w:rsidRPr="00E072DE" w:rsidRDefault="00E06169" w:rsidP="00E06169">
      <w:pPr>
        <w:pStyle w:val="ListParagraph"/>
        <w:tabs>
          <w:tab w:val="left" w:pos="1134"/>
        </w:tabs>
        <w:spacing w:line="480" w:lineRule="auto"/>
        <w:ind w:left="1134" w:hanging="283"/>
        <w:jc w:val="both"/>
        <w:rPr>
          <w:rFonts w:ascii="Times New Roman" w:hAnsi="Times New Roman"/>
          <w:sz w:val="24"/>
          <w:szCs w:val="24"/>
          <w:lang w:val="en-US"/>
        </w:rPr>
      </w:pPr>
    </w:p>
    <w:p w:rsidR="00E06169" w:rsidRPr="00E072DE" w:rsidRDefault="00E06169" w:rsidP="00E06169">
      <w:pPr>
        <w:pStyle w:val="ListParagraph"/>
        <w:numPr>
          <w:ilvl w:val="2"/>
          <w:numId w:val="28"/>
        </w:numPr>
        <w:tabs>
          <w:tab w:val="left" w:pos="1134"/>
        </w:tabs>
        <w:spacing w:line="480" w:lineRule="auto"/>
        <w:ind w:left="1134" w:hanging="283"/>
        <w:jc w:val="both"/>
        <w:rPr>
          <w:rFonts w:ascii="Times New Roman" w:hAnsi="Times New Roman"/>
          <w:sz w:val="24"/>
          <w:szCs w:val="24"/>
          <w:lang w:val="en-US"/>
        </w:rPr>
      </w:pPr>
      <w:r w:rsidRPr="00E072DE">
        <w:rPr>
          <w:rFonts w:ascii="Times New Roman" w:hAnsi="Times New Roman"/>
          <w:sz w:val="24"/>
          <w:szCs w:val="24"/>
          <w:lang w:val="en-US"/>
        </w:rPr>
        <w:lastRenderedPageBreak/>
        <w:t>Melanggar  larangan  isi  kampanye  (mempersoalkan  dasar Negara atau UUD 45, disintegrasi, menghasut agama, ketertiban umum, kekerasan, merusak dan menggunakan fasilitas pemerintah) (Pasal 270);</w:t>
      </w:r>
    </w:p>
    <w:p w:rsidR="00E06169" w:rsidRPr="00E072DE" w:rsidRDefault="00E06169" w:rsidP="00E06169">
      <w:pPr>
        <w:pStyle w:val="ListParagraph"/>
        <w:numPr>
          <w:ilvl w:val="2"/>
          <w:numId w:val="28"/>
        </w:numPr>
        <w:tabs>
          <w:tab w:val="left" w:pos="1134"/>
        </w:tabs>
        <w:spacing w:line="480" w:lineRule="auto"/>
        <w:ind w:left="1134" w:hanging="283"/>
        <w:jc w:val="both"/>
        <w:rPr>
          <w:rFonts w:ascii="Times New Roman" w:hAnsi="Times New Roman"/>
          <w:sz w:val="24"/>
          <w:szCs w:val="24"/>
          <w:lang w:val="en-US"/>
        </w:rPr>
      </w:pPr>
      <w:r w:rsidRPr="00E072DE">
        <w:rPr>
          <w:rFonts w:ascii="Times New Roman" w:hAnsi="Times New Roman"/>
          <w:sz w:val="24"/>
          <w:szCs w:val="24"/>
          <w:lang w:val="en-US"/>
        </w:rPr>
        <w:t>Keikutsertaan  pihak-pihak  yang  dilarang  ikut  serta  dalam kampanye (Pasal 271, 272 dan 273);</w:t>
      </w:r>
    </w:p>
    <w:p w:rsidR="00E06169" w:rsidRPr="00E072DE" w:rsidRDefault="00E06169" w:rsidP="00E06169">
      <w:pPr>
        <w:pStyle w:val="ListParagraph"/>
        <w:numPr>
          <w:ilvl w:val="2"/>
          <w:numId w:val="28"/>
        </w:numPr>
        <w:tabs>
          <w:tab w:val="left" w:pos="1134"/>
        </w:tabs>
        <w:spacing w:line="480" w:lineRule="auto"/>
        <w:ind w:left="1134" w:hanging="283"/>
        <w:jc w:val="both"/>
        <w:rPr>
          <w:rFonts w:ascii="Times New Roman" w:hAnsi="Times New Roman"/>
          <w:sz w:val="24"/>
          <w:szCs w:val="24"/>
          <w:lang w:val="en-US"/>
        </w:rPr>
      </w:pPr>
      <w:r w:rsidRPr="00E072DE">
        <w:rPr>
          <w:rFonts w:ascii="Times New Roman" w:hAnsi="Times New Roman"/>
          <w:sz w:val="24"/>
          <w:szCs w:val="24"/>
          <w:lang w:val="en-US"/>
        </w:rPr>
        <w:t>Pelaksana kampanye yang menyuap untuk memilih peserta tertentu atau tidak memilih (golput) (Pasal 274);</w:t>
      </w:r>
    </w:p>
    <w:p w:rsidR="00E06169" w:rsidRPr="00E072DE" w:rsidRDefault="00E06169" w:rsidP="00E06169">
      <w:pPr>
        <w:pStyle w:val="ListParagraph"/>
        <w:numPr>
          <w:ilvl w:val="2"/>
          <w:numId w:val="28"/>
        </w:numPr>
        <w:tabs>
          <w:tab w:val="left" w:pos="1134"/>
        </w:tabs>
        <w:spacing w:line="480" w:lineRule="auto"/>
        <w:ind w:left="1134" w:hanging="283"/>
        <w:jc w:val="both"/>
        <w:rPr>
          <w:rFonts w:ascii="Times New Roman" w:hAnsi="Times New Roman"/>
          <w:sz w:val="24"/>
          <w:szCs w:val="24"/>
          <w:lang w:val="en-US"/>
        </w:rPr>
      </w:pPr>
      <w:r w:rsidRPr="00E072DE">
        <w:rPr>
          <w:rFonts w:ascii="Times New Roman" w:hAnsi="Times New Roman"/>
          <w:sz w:val="24"/>
          <w:szCs w:val="24"/>
          <w:lang w:val="en-US"/>
        </w:rPr>
        <w:t>Memberi atau menerima dana kampanye melebihi ketentuan</w:t>
      </w:r>
      <w:r>
        <w:rPr>
          <w:rFonts w:ascii="Times New Roman" w:hAnsi="Times New Roman"/>
          <w:sz w:val="24"/>
          <w:szCs w:val="24"/>
          <w:lang w:val="en-US"/>
        </w:rPr>
        <w:t xml:space="preserve"> </w:t>
      </w:r>
      <w:r w:rsidRPr="00E072DE">
        <w:rPr>
          <w:rFonts w:ascii="Times New Roman" w:hAnsi="Times New Roman"/>
          <w:sz w:val="24"/>
          <w:szCs w:val="24"/>
          <w:lang w:val="en-US"/>
        </w:rPr>
        <w:t>(Pasal 276);</w:t>
      </w:r>
    </w:p>
    <w:p w:rsidR="00E06169" w:rsidRPr="00E072DE" w:rsidRDefault="00E06169" w:rsidP="00E06169">
      <w:pPr>
        <w:pStyle w:val="ListParagraph"/>
        <w:numPr>
          <w:ilvl w:val="2"/>
          <w:numId w:val="28"/>
        </w:numPr>
        <w:tabs>
          <w:tab w:val="left" w:pos="1134"/>
        </w:tabs>
        <w:spacing w:line="480" w:lineRule="auto"/>
        <w:ind w:left="1134" w:hanging="283"/>
        <w:jc w:val="both"/>
        <w:rPr>
          <w:rFonts w:ascii="Times New Roman" w:hAnsi="Times New Roman"/>
          <w:sz w:val="24"/>
          <w:szCs w:val="24"/>
          <w:lang w:val="en-US"/>
        </w:rPr>
      </w:pPr>
      <w:r w:rsidRPr="00E072DE">
        <w:rPr>
          <w:rFonts w:ascii="Times New Roman" w:hAnsi="Times New Roman"/>
          <w:sz w:val="24"/>
          <w:szCs w:val="24"/>
          <w:lang w:val="en-US"/>
        </w:rPr>
        <w:t>Menerima sumbangan kampanye dari pihak asing, tiidak jelas identitas, pemerintah (Pasal 277);</w:t>
      </w:r>
    </w:p>
    <w:p w:rsidR="00E06169" w:rsidRDefault="00E06169" w:rsidP="00E06169">
      <w:pPr>
        <w:pStyle w:val="ListParagraph"/>
        <w:numPr>
          <w:ilvl w:val="2"/>
          <w:numId w:val="28"/>
        </w:numPr>
        <w:tabs>
          <w:tab w:val="left" w:pos="1134"/>
        </w:tabs>
        <w:spacing w:line="480" w:lineRule="auto"/>
        <w:ind w:left="1134" w:hanging="283"/>
        <w:jc w:val="both"/>
        <w:rPr>
          <w:rFonts w:ascii="Times New Roman" w:hAnsi="Times New Roman"/>
          <w:sz w:val="24"/>
          <w:szCs w:val="24"/>
          <w:lang w:val="en-US"/>
        </w:rPr>
      </w:pPr>
      <w:r w:rsidRPr="00E072DE">
        <w:rPr>
          <w:rFonts w:ascii="Times New Roman" w:hAnsi="Times New Roman"/>
          <w:sz w:val="24"/>
          <w:szCs w:val="24"/>
          <w:lang w:val="en-US"/>
        </w:rPr>
        <w:t>Mengacaukan kampanye (Pasal 278);</w:t>
      </w:r>
    </w:p>
    <w:p w:rsidR="00E06169" w:rsidRPr="00E072DE" w:rsidRDefault="00E06169" w:rsidP="00E06169">
      <w:pPr>
        <w:pStyle w:val="ListParagraph"/>
        <w:numPr>
          <w:ilvl w:val="2"/>
          <w:numId w:val="28"/>
        </w:numPr>
        <w:tabs>
          <w:tab w:val="left" w:pos="1134"/>
        </w:tabs>
        <w:spacing w:line="480" w:lineRule="auto"/>
        <w:ind w:left="1134" w:hanging="283"/>
        <w:jc w:val="both"/>
        <w:rPr>
          <w:rFonts w:ascii="Times New Roman" w:hAnsi="Times New Roman"/>
          <w:sz w:val="24"/>
          <w:szCs w:val="24"/>
          <w:lang w:val="en-US"/>
        </w:rPr>
      </w:pPr>
      <w:r w:rsidRPr="00E072DE">
        <w:rPr>
          <w:rFonts w:ascii="Times New Roman" w:hAnsi="Times New Roman"/>
          <w:sz w:val="24"/>
          <w:szCs w:val="24"/>
          <w:lang w:val="en-US"/>
        </w:rPr>
        <w:t xml:space="preserve">Lalai   atau   sengaja   menyebabkan   terganggunya   tahapan </w:t>
      </w:r>
      <w:r>
        <w:rPr>
          <w:rFonts w:ascii="Times New Roman" w:hAnsi="Times New Roman"/>
          <w:sz w:val="24"/>
          <w:szCs w:val="24"/>
          <w:lang w:val="en-US"/>
        </w:rPr>
        <w:t>Pemilu</w:t>
      </w:r>
      <w:r w:rsidRPr="00E072DE">
        <w:rPr>
          <w:rFonts w:ascii="Times New Roman" w:hAnsi="Times New Roman"/>
          <w:sz w:val="24"/>
          <w:szCs w:val="24"/>
          <w:lang w:val="en-US"/>
        </w:rPr>
        <w:t xml:space="preserve"> (Pasal 280);</w:t>
      </w:r>
    </w:p>
    <w:p w:rsidR="00E06169" w:rsidRPr="00120164" w:rsidRDefault="00E06169" w:rsidP="00E06169">
      <w:pPr>
        <w:pStyle w:val="ListParagraph"/>
        <w:numPr>
          <w:ilvl w:val="2"/>
          <w:numId w:val="28"/>
        </w:numPr>
        <w:tabs>
          <w:tab w:val="left" w:pos="1134"/>
        </w:tabs>
        <w:spacing w:line="480" w:lineRule="auto"/>
        <w:ind w:left="1134" w:hanging="283"/>
        <w:jc w:val="both"/>
        <w:rPr>
          <w:rFonts w:ascii="Times New Roman" w:hAnsi="Times New Roman"/>
          <w:sz w:val="24"/>
          <w:szCs w:val="24"/>
          <w:lang w:val="en-US"/>
        </w:rPr>
      </w:pPr>
      <w:r w:rsidRPr="00E072DE">
        <w:rPr>
          <w:rFonts w:ascii="Times New Roman" w:hAnsi="Times New Roman"/>
          <w:sz w:val="24"/>
          <w:szCs w:val="24"/>
          <w:lang w:val="en-US"/>
        </w:rPr>
        <w:t>Keterangan  tidak  benar  dalam  laporan  Dana  Kampanye</w:t>
      </w:r>
      <w:r>
        <w:rPr>
          <w:rFonts w:ascii="Times New Roman" w:hAnsi="Times New Roman"/>
          <w:sz w:val="24"/>
          <w:szCs w:val="24"/>
          <w:lang w:val="en-US"/>
        </w:rPr>
        <w:t xml:space="preserve"> </w:t>
      </w:r>
      <w:r w:rsidRPr="00E072DE">
        <w:rPr>
          <w:rFonts w:ascii="Times New Roman" w:hAnsi="Times New Roman"/>
          <w:sz w:val="24"/>
          <w:szCs w:val="24"/>
          <w:lang w:val="en-US"/>
        </w:rPr>
        <w:t>(Pasal 281);</w:t>
      </w:r>
    </w:p>
    <w:p w:rsidR="00E06169" w:rsidRPr="00E072DE" w:rsidRDefault="00E06169" w:rsidP="00E06169">
      <w:pPr>
        <w:pStyle w:val="ListParagraph"/>
        <w:spacing w:line="480" w:lineRule="auto"/>
        <w:ind w:left="0" w:firstLine="567"/>
        <w:jc w:val="both"/>
        <w:rPr>
          <w:rFonts w:ascii="Times New Roman" w:hAnsi="Times New Roman"/>
          <w:sz w:val="24"/>
          <w:szCs w:val="24"/>
          <w:lang w:val="en-US"/>
        </w:rPr>
      </w:pPr>
      <w:r w:rsidRPr="00E072DE">
        <w:rPr>
          <w:rFonts w:ascii="Times New Roman" w:hAnsi="Times New Roman"/>
          <w:sz w:val="24"/>
          <w:szCs w:val="24"/>
          <w:lang w:val="en-US"/>
        </w:rPr>
        <w:t>4) Tahap pemungutan dan Penghitungan Suara;</w:t>
      </w:r>
    </w:p>
    <w:p w:rsidR="00E06169" w:rsidRPr="00E072DE" w:rsidRDefault="00E06169" w:rsidP="00E06169">
      <w:pPr>
        <w:pStyle w:val="ListParagraph"/>
        <w:numPr>
          <w:ilvl w:val="2"/>
          <w:numId w:val="29"/>
        </w:numPr>
        <w:tabs>
          <w:tab w:val="left" w:pos="1276"/>
        </w:tabs>
        <w:spacing w:line="480" w:lineRule="auto"/>
        <w:ind w:left="1276" w:hanging="425"/>
        <w:jc w:val="both"/>
        <w:rPr>
          <w:rFonts w:ascii="Times New Roman" w:hAnsi="Times New Roman"/>
          <w:sz w:val="24"/>
          <w:szCs w:val="24"/>
          <w:lang w:val="en-US"/>
        </w:rPr>
      </w:pPr>
      <w:r w:rsidRPr="00E072DE">
        <w:rPr>
          <w:rFonts w:ascii="Times New Roman" w:hAnsi="Times New Roman"/>
          <w:sz w:val="24"/>
          <w:szCs w:val="24"/>
          <w:lang w:val="en-US"/>
        </w:rPr>
        <w:t>KPU  sengaja  mencetak  surat  suara  melebihi  jumlah  yang ditentukan (Pasal 283);</w:t>
      </w:r>
    </w:p>
    <w:p w:rsidR="00E06169" w:rsidRPr="00E072DE" w:rsidRDefault="00E06169" w:rsidP="00E06169">
      <w:pPr>
        <w:pStyle w:val="ListParagraph"/>
        <w:numPr>
          <w:ilvl w:val="2"/>
          <w:numId w:val="29"/>
        </w:numPr>
        <w:tabs>
          <w:tab w:val="left" w:pos="1276"/>
        </w:tabs>
        <w:spacing w:line="480" w:lineRule="auto"/>
        <w:ind w:left="1276" w:hanging="425"/>
        <w:jc w:val="both"/>
        <w:rPr>
          <w:rFonts w:ascii="Times New Roman" w:hAnsi="Times New Roman"/>
          <w:sz w:val="24"/>
          <w:szCs w:val="24"/>
          <w:lang w:val="en-US"/>
        </w:rPr>
      </w:pPr>
      <w:r w:rsidRPr="00E072DE">
        <w:rPr>
          <w:rFonts w:ascii="Times New Roman" w:hAnsi="Times New Roman"/>
          <w:sz w:val="24"/>
          <w:szCs w:val="24"/>
          <w:lang w:val="en-US"/>
        </w:rPr>
        <w:t>Perusahaan pencetak suara mencetak melebihi jumlah yang ditetapkan (Pasal 284)</w:t>
      </w:r>
    </w:p>
    <w:p w:rsidR="00E06169" w:rsidRPr="00E072DE" w:rsidRDefault="00E06169" w:rsidP="00E06169">
      <w:pPr>
        <w:pStyle w:val="ListParagraph"/>
        <w:numPr>
          <w:ilvl w:val="2"/>
          <w:numId w:val="29"/>
        </w:numPr>
        <w:tabs>
          <w:tab w:val="left" w:pos="1276"/>
        </w:tabs>
        <w:spacing w:line="480" w:lineRule="auto"/>
        <w:ind w:left="1276" w:hanging="425"/>
        <w:jc w:val="both"/>
        <w:rPr>
          <w:rFonts w:ascii="Times New Roman" w:hAnsi="Times New Roman"/>
          <w:sz w:val="24"/>
          <w:szCs w:val="24"/>
          <w:lang w:val="en-US"/>
        </w:rPr>
      </w:pPr>
      <w:r w:rsidRPr="00E072DE">
        <w:rPr>
          <w:rFonts w:ascii="Times New Roman" w:hAnsi="Times New Roman"/>
          <w:sz w:val="24"/>
          <w:szCs w:val="24"/>
          <w:lang w:val="en-US"/>
        </w:rPr>
        <w:lastRenderedPageBreak/>
        <w:t>Perusahaan pencetak tidak menjaga kerahasiaan, keamanan dan keutuhan surat suara (Pasal 285);</w:t>
      </w:r>
    </w:p>
    <w:p w:rsidR="00E06169" w:rsidRPr="00E072DE" w:rsidRDefault="00E06169" w:rsidP="00E06169">
      <w:pPr>
        <w:pStyle w:val="ListParagraph"/>
        <w:numPr>
          <w:ilvl w:val="2"/>
          <w:numId w:val="29"/>
        </w:numPr>
        <w:tabs>
          <w:tab w:val="left" w:pos="1276"/>
        </w:tabs>
        <w:spacing w:line="480" w:lineRule="auto"/>
        <w:ind w:left="1276" w:hanging="425"/>
        <w:jc w:val="both"/>
        <w:rPr>
          <w:rFonts w:ascii="Times New Roman" w:hAnsi="Times New Roman"/>
          <w:sz w:val="24"/>
          <w:szCs w:val="24"/>
          <w:lang w:val="en-US"/>
        </w:rPr>
      </w:pPr>
      <w:r w:rsidRPr="00E072DE">
        <w:rPr>
          <w:rFonts w:ascii="Times New Roman" w:hAnsi="Times New Roman"/>
          <w:sz w:val="24"/>
          <w:szCs w:val="24"/>
          <w:lang w:val="en-US"/>
        </w:rPr>
        <w:t xml:space="preserve">Menjanjikan  atau  menyuap  atau  memberi  uang  agar  tidak memilih atau memilih peserta </w:t>
      </w:r>
      <w:r>
        <w:rPr>
          <w:rFonts w:ascii="Times New Roman" w:hAnsi="Times New Roman"/>
          <w:sz w:val="24"/>
          <w:szCs w:val="24"/>
          <w:lang w:val="en-US"/>
        </w:rPr>
        <w:t>Pemilu</w:t>
      </w:r>
      <w:r w:rsidRPr="00E072DE">
        <w:rPr>
          <w:rFonts w:ascii="Times New Roman" w:hAnsi="Times New Roman"/>
          <w:sz w:val="24"/>
          <w:szCs w:val="24"/>
          <w:lang w:val="en-US"/>
        </w:rPr>
        <w:t xml:space="preserve"> tertentu (Pasal 286);</w:t>
      </w:r>
    </w:p>
    <w:p w:rsidR="00E06169" w:rsidRDefault="00E06169" w:rsidP="00E06169">
      <w:pPr>
        <w:pStyle w:val="ListParagraph"/>
        <w:numPr>
          <w:ilvl w:val="2"/>
          <w:numId w:val="29"/>
        </w:numPr>
        <w:tabs>
          <w:tab w:val="left" w:pos="1276"/>
        </w:tabs>
        <w:spacing w:line="480" w:lineRule="auto"/>
        <w:ind w:left="1276" w:hanging="425"/>
        <w:jc w:val="both"/>
        <w:rPr>
          <w:rFonts w:ascii="Times New Roman" w:hAnsi="Times New Roman"/>
          <w:sz w:val="24"/>
          <w:szCs w:val="24"/>
          <w:lang w:val="en-US"/>
        </w:rPr>
      </w:pPr>
      <w:r w:rsidRPr="00E072DE">
        <w:rPr>
          <w:rFonts w:ascii="Times New Roman" w:hAnsi="Times New Roman"/>
          <w:sz w:val="24"/>
          <w:szCs w:val="24"/>
          <w:lang w:val="en-US"/>
        </w:rPr>
        <w:t>Dengan  kekerasan  menghalangi  orang  menggunakan  hak pilihnya (Pasal 287);</w:t>
      </w:r>
    </w:p>
    <w:p w:rsidR="00E06169" w:rsidRPr="00F04542" w:rsidRDefault="00E06169" w:rsidP="00E06169">
      <w:pPr>
        <w:pStyle w:val="ListParagraph"/>
        <w:numPr>
          <w:ilvl w:val="2"/>
          <w:numId w:val="29"/>
        </w:numPr>
        <w:tabs>
          <w:tab w:val="left" w:pos="1276"/>
        </w:tabs>
        <w:spacing w:line="480" w:lineRule="auto"/>
        <w:ind w:left="1276" w:hanging="425"/>
        <w:jc w:val="both"/>
        <w:rPr>
          <w:rFonts w:ascii="Times New Roman" w:hAnsi="Times New Roman"/>
          <w:sz w:val="24"/>
          <w:szCs w:val="24"/>
          <w:lang w:val="en-US"/>
        </w:rPr>
      </w:pPr>
      <w:r w:rsidRPr="00F04542">
        <w:rPr>
          <w:rFonts w:ascii="Times New Roman" w:hAnsi="Times New Roman"/>
          <w:sz w:val="24"/>
          <w:szCs w:val="24"/>
          <w:lang w:val="en-US"/>
        </w:rPr>
        <w:t>Sengaja   melakukan   erbuatan   yang   menyebabkan   suara pemilih tak bernilai (Pasal 288);</w:t>
      </w:r>
    </w:p>
    <w:p w:rsidR="00E06169" w:rsidRPr="00E072DE" w:rsidRDefault="00E06169" w:rsidP="00E06169">
      <w:pPr>
        <w:pStyle w:val="ListParagraph"/>
        <w:numPr>
          <w:ilvl w:val="2"/>
          <w:numId w:val="29"/>
        </w:numPr>
        <w:tabs>
          <w:tab w:val="left" w:pos="1276"/>
        </w:tabs>
        <w:spacing w:line="480" w:lineRule="auto"/>
        <w:ind w:left="1276" w:hanging="425"/>
        <w:jc w:val="both"/>
        <w:rPr>
          <w:rFonts w:ascii="Times New Roman" w:hAnsi="Times New Roman"/>
          <w:sz w:val="24"/>
          <w:szCs w:val="24"/>
          <w:lang w:val="en-US"/>
        </w:rPr>
      </w:pPr>
      <w:r w:rsidRPr="00E072DE">
        <w:rPr>
          <w:rFonts w:ascii="Times New Roman" w:hAnsi="Times New Roman"/>
          <w:sz w:val="24"/>
          <w:szCs w:val="24"/>
          <w:lang w:val="en-US"/>
        </w:rPr>
        <w:t>Mengaku orang lain pada saat pemungutan suara (Pasal 289);</w:t>
      </w:r>
    </w:p>
    <w:p w:rsidR="00E06169" w:rsidRPr="00E072DE" w:rsidRDefault="00E06169" w:rsidP="00E06169">
      <w:pPr>
        <w:pStyle w:val="ListParagraph"/>
        <w:numPr>
          <w:ilvl w:val="2"/>
          <w:numId w:val="29"/>
        </w:numPr>
        <w:tabs>
          <w:tab w:val="left" w:pos="1276"/>
        </w:tabs>
        <w:spacing w:line="480" w:lineRule="auto"/>
        <w:ind w:left="1276" w:hanging="425"/>
        <w:jc w:val="both"/>
        <w:rPr>
          <w:rFonts w:ascii="Times New Roman" w:hAnsi="Times New Roman"/>
          <w:sz w:val="24"/>
          <w:szCs w:val="24"/>
          <w:lang w:val="en-US"/>
        </w:rPr>
      </w:pPr>
      <w:r w:rsidRPr="00E072DE">
        <w:rPr>
          <w:rFonts w:ascii="Times New Roman" w:hAnsi="Times New Roman"/>
          <w:sz w:val="24"/>
          <w:szCs w:val="24"/>
          <w:lang w:val="en-US"/>
        </w:rPr>
        <w:t>Memberikan suara lebih dari satu kali di satu atau lebih TPS (Pasal 290);</w:t>
      </w:r>
    </w:p>
    <w:p w:rsidR="00E06169" w:rsidRPr="00E072DE" w:rsidRDefault="00E06169" w:rsidP="00E06169">
      <w:pPr>
        <w:pStyle w:val="ListParagraph"/>
        <w:numPr>
          <w:ilvl w:val="2"/>
          <w:numId w:val="29"/>
        </w:numPr>
        <w:tabs>
          <w:tab w:val="left" w:pos="1276"/>
        </w:tabs>
        <w:spacing w:line="480" w:lineRule="auto"/>
        <w:ind w:left="1276" w:hanging="425"/>
        <w:jc w:val="both"/>
        <w:rPr>
          <w:rFonts w:ascii="Times New Roman" w:hAnsi="Times New Roman"/>
          <w:sz w:val="24"/>
          <w:szCs w:val="24"/>
          <w:lang w:val="en-US"/>
        </w:rPr>
      </w:pPr>
      <w:r w:rsidRPr="00E072DE">
        <w:rPr>
          <w:rFonts w:ascii="Times New Roman" w:hAnsi="Times New Roman"/>
          <w:sz w:val="24"/>
          <w:szCs w:val="24"/>
          <w:lang w:val="en-US"/>
        </w:rPr>
        <w:t>Sengaja mengagalkan pemungutan suara (Pasal 291);</w:t>
      </w:r>
    </w:p>
    <w:p w:rsidR="00E06169" w:rsidRPr="00E072DE" w:rsidRDefault="00E06169" w:rsidP="00E06169">
      <w:pPr>
        <w:pStyle w:val="ListParagraph"/>
        <w:numPr>
          <w:ilvl w:val="2"/>
          <w:numId w:val="29"/>
        </w:numPr>
        <w:tabs>
          <w:tab w:val="left" w:pos="1276"/>
        </w:tabs>
        <w:spacing w:line="480" w:lineRule="auto"/>
        <w:ind w:left="1276" w:hanging="425"/>
        <w:jc w:val="both"/>
        <w:rPr>
          <w:rFonts w:ascii="Times New Roman" w:hAnsi="Times New Roman"/>
          <w:sz w:val="24"/>
          <w:szCs w:val="24"/>
          <w:lang w:val="en-US"/>
        </w:rPr>
      </w:pPr>
      <w:r w:rsidRPr="00E072DE">
        <w:rPr>
          <w:rFonts w:ascii="Times New Roman" w:hAnsi="Times New Roman"/>
          <w:sz w:val="24"/>
          <w:szCs w:val="24"/>
          <w:lang w:val="en-US"/>
        </w:rPr>
        <w:t>Majikan  atau  atasan  yang  tidak  memberikan  kesempatan pekerja memberikan suaranya (Pasal 292);</w:t>
      </w:r>
    </w:p>
    <w:p w:rsidR="00E06169" w:rsidRPr="00E072DE" w:rsidRDefault="00E06169" w:rsidP="00E06169">
      <w:pPr>
        <w:pStyle w:val="ListParagraph"/>
        <w:numPr>
          <w:ilvl w:val="2"/>
          <w:numId w:val="29"/>
        </w:numPr>
        <w:tabs>
          <w:tab w:val="left" w:pos="1276"/>
        </w:tabs>
        <w:spacing w:line="480" w:lineRule="auto"/>
        <w:ind w:left="1276" w:hanging="425"/>
        <w:jc w:val="both"/>
        <w:rPr>
          <w:rFonts w:ascii="Times New Roman" w:hAnsi="Times New Roman"/>
          <w:sz w:val="24"/>
          <w:szCs w:val="24"/>
          <w:lang w:val="en-US"/>
        </w:rPr>
      </w:pPr>
      <w:r w:rsidRPr="00E072DE">
        <w:rPr>
          <w:rFonts w:ascii="Times New Roman" w:hAnsi="Times New Roman"/>
          <w:sz w:val="24"/>
          <w:szCs w:val="24"/>
          <w:lang w:val="en-US"/>
        </w:rPr>
        <w:t>Merusak hasil pemungutan suara (Pasal 293);</w:t>
      </w:r>
    </w:p>
    <w:p w:rsidR="00E06169" w:rsidRPr="00E072DE" w:rsidRDefault="00E06169" w:rsidP="00E06169">
      <w:pPr>
        <w:pStyle w:val="ListParagraph"/>
        <w:numPr>
          <w:ilvl w:val="2"/>
          <w:numId w:val="29"/>
        </w:numPr>
        <w:tabs>
          <w:tab w:val="left" w:pos="1276"/>
        </w:tabs>
        <w:spacing w:line="480" w:lineRule="auto"/>
        <w:ind w:left="1276" w:hanging="425"/>
        <w:jc w:val="both"/>
        <w:rPr>
          <w:rFonts w:ascii="Times New Roman" w:hAnsi="Times New Roman"/>
          <w:sz w:val="24"/>
          <w:szCs w:val="24"/>
          <w:lang w:val="en-US"/>
        </w:rPr>
      </w:pPr>
      <w:r w:rsidRPr="00E072DE">
        <w:rPr>
          <w:rFonts w:ascii="Times New Roman" w:hAnsi="Times New Roman"/>
          <w:sz w:val="24"/>
          <w:szCs w:val="24"/>
          <w:lang w:val="en-US"/>
        </w:rPr>
        <w:t>KPPS tidak memberikan surat suara pengganti surat suara yang rusak (Pasal 294);</w:t>
      </w:r>
    </w:p>
    <w:p w:rsidR="00E06169" w:rsidRDefault="00E06169" w:rsidP="00E06169">
      <w:pPr>
        <w:pStyle w:val="ListParagraph"/>
        <w:numPr>
          <w:ilvl w:val="2"/>
          <w:numId w:val="29"/>
        </w:numPr>
        <w:tabs>
          <w:tab w:val="left" w:pos="1276"/>
        </w:tabs>
        <w:spacing w:after="0" w:line="480" w:lineRule="auto"/>
        <w:ind w:left="1276" w:hanging="425"/>
        <w:jc w:val="both"/>
        <w:rPr>
          <w:rFonts w:ascii="Times New Roman" w:hAnsi="Times New Roman"/>
          <w:sz w:val="24"/>
          <w:szCs w:val="24"/>
          <w:lang w:val="en-US"/>
        </w:rPr>
      </w:pPr>
      <w:r w:rsidRPr="00E072DE">
        <w:rPr>
          <w:rFonts w:ascii="Times New Roman" w:hAnsi="Times New Roman"/>
          <w:sz w:val="24"/>
          <w:szCs w:val="24"/>
          <w:lang w:val="en-US"/>
        </w:rPr>
        <w:t>Orang  yang  bertugas  memberitahu  pilihan  pemilih  kepada orang lain (Pasal 295);</w:t>
      </w:r>
    </w:p>
    <w:p w:rsidR="00E06169" w:rsidRDefault="00E06169" w:rsidP="00E06169">
      <w:pPr>
        <w:pStyle w:val="ListParagraph"/>
        <w:numPr>
          <w:ilvl w:val="2"/>
          <w:numId w:val="29"/>
        </w:numPr>
        <w:tabs>
          <w:tab w:val="left" w:pos="1276"/>
        </w:tabs>
        <w:spacing w:after="0" w:line="480" w:lineRule="auto"/>
        <w:ind w:left="1276" w:hanging="425"/>
        <w:jc w:val="both"/>
        <w:rPr>
          <w:rFonts w:ascii="Times New Roman" w:hAnsi="Times New Roman"/>
          <w:sz w:val="24"/>
          <w:szCs w:val="24"/>
          <w:lang w:val="en-US"/>
        </w:rPr>
      </w:pPr>
      <w:r w:rsidRPr="00F04542">
        <w:rPr>
          <w:rFonts w:ascii="Times New Roman" w:hAnsi="Times New Roman"/>
          <w:sz w:val="24"/>
          <w:szCs w:val="24"/>
          <w:lang w:val="en-US"/>
        </w:rPr>
        <w:t>KPU tidak menetapkan pilihan suara ulang (Pasal 296 ayat (1));</w:t>
      </w:r>
    </w:p>
    <w:p w:rsidR="00E06169" w:rsidRPr="00F04542" w:rsidRDefault="00E06169" w:rsidP="00E06169">
      <w:pPr>
        <w:pStyle w:val="ListParagraph"/>
        <w:numPr>
          <w:ilvl w:val="2"/>
          <w:numId w:val="29"/>
        </w:numPr>
        <w:tabs>
          <w:tab w:val="left" w:pos="1276"/>
        </w:tabs>
        <w:spacing w:after="0" w:line="480" w:lineRule="auto"/>
        <w:ind w:left="1276" w:hanging="425"/>
        <w:jc w:val="both"/>
        <w:rPr>
          <w:rFonts w:ascii="Times New Roman" w:hAnsi="Times New Roman"/>
          <w:sz w:val="24"/>
          <w:szCs w:val="24"/>
          <w:lang w:val="en-US"/>
        </w:rPr>
      </w:pPr>
      <w:r w:rsidRPr="00F04542">
        <w:rPr>
          <w:rFonts w:ascii="Times New Roman" w:hAnsi="Times New Roman"/>
          <w:sz w:val="24"/>
          <w:szCs w:val="24"/>
          <w:lang w:val="en-US"/>
        </w:rPr>
        <w:t>KPPS tidak melaksanakan ketetapan KPU untuk melakukan pungutan suara ulang (Pasal 296 ayat (2)).</w:t>
      </w:r>
    </w:p>
    <w:p w:rsidR="00E06169" w:rsidRPr="00120164" w:rsidRDefault="00E06169" w:rsidP="00E06169">
      <w:pPr>
        <w:pStyle w:val="ListParagraph"/>
        <w:spacing w:after="0" w:line="480" w:lineRule="auto"/>
        <w:ind w:left="0" w:firstLine="567"/>
        <w:jc w:val="both"/>
        <w:rPr>
          <w:rFonts w:ascii="Times New Roman" w:hAnsi="Times New Roman"/>
          <w:sz w:val="24"/>
          <w:szCs w:val="24"/>
          <w:lang w:val="en-US"/>
        </w:rPr>
      </w:pPr>
    </w:p>
    <w:p w:rsidR="00E06169" w:rsidRPr="00F04542" w:rsidRDefault="00E06169" w:rsidP="00E06169">
      <w:pPr>
        <w:pStyle w:val="ListParagraph"/>
        <w:spacing w:line="480" w:lineRule="auto"/>
        <w:ind w:left="0" w:firstLine="567"/>
        <w:jc w:val="both"/>
        <w:rPr>
          <w:rFonts w:ascii="Times New Roman" w:hAnsi="Times New Roman"/>
          <w:sz w:val="24"/>
          <w:szCs w:val="24"/>
          <w:lang w:val="en-US"/>
        </w:rPr>
      </w:pPr>
      <w:r w:rsidRPr="00F04542">
        <w:rPr>
          <w:rFonts w:ascii="Times New Roman" w:hAnsi="Times New Roman"/>
          <w:sz w:val="24"/>
          <w:szCs w:val="24"/>
          <w:lang w:val="en-US"/>
        </w:rPr>
        <w:lastRenderedPageBreak/>
        <w:t xml:space="preserve">5) </w:t>
      </w:r>
      <w:r>
        <w:rPr>
          <w:rFonts w:ascii="Times New Roman" w:hAnsi="Times New Roman"/>
          <w:sz w:val="24"/>
          <w:szCs w:val="24"/>
          <w:lang w:val="en-US"/>
        </w:rPr>
        <w:t xml:space="preserve"> </w:t>
      </w:r>
      <w:r w:rsidRPr="00F04542">
        <w:rPr>
          <w:rFonts w:ascii="Times New Roman" w:hAnsi="Times New Roman"/>
          <w:sz w:val="24"/>
          <w:szCs w:val="24"/>
          <w:lang w:val="en-US"/>
        </w:rPr>
        <w:t xml:space="preserve">Penetapan Hasil </w:t>
      </w:r>
      <w:r>
        <w:rPr>
          <w:rFonts w:ascii="Times New Roman" w:hAnsi="Times New Roman"/>
          <w:sz w:val="24"/>
          <w:szCs w:val="24"/>
          <w:lang w:val="en-US"/>
        </w:rPr>
        <w:t>Pemilu</w:t>
      </w:r>
    </w:p>
    <w:p w:rsidR="00E06169" w:rsidRPr="00F04542" w:rsidRDefault="00E06169" w:rsidP="00E06169">
      <w:pPr>
        <w:pStyle w:val="ListParagraph"/>
        <w:numPr>
          <w:ilvl w:val="2"/>
          <w:numId w:val="30"/>
        </w:numPr>
        <w:tabs>
          <w:tab w:val="left" w:pos="1276"/>
        </w:tabs>
        <w:spacing w:line="480" w:lineRule="auto"/>
        <w:ind w:left="1276" w:hanging="425"/>
        <w:jc w:val="both"/>
        <w:rPr>
          <w:rFonts w:ascii="Times New Roman" w:hAnsi="Times New Roman"/>
          <w:sz w:val="24"/>
          <w:szCs w:val="24"/>
          <w:lang w:val="en-US"/>
        </w:rPr>
      </w:pPr>
      <w:r w:rsidRPr="00F04542">
        <w:rPr>
          <w:rFonts w:ascii="Times New Roman" w:hAnsi="Times New Roman"/>
          <w:sz w:val="24"/>
          <w:szCs w:val="24"/>
          <w:lang w:val="en-US"/>
        </w:rPr>
        <w:t>lalai  menyebabkan  rusakatau  hilangnya  hasil  pemungutan suara (Pasal 297);</w:t>
      </w:r>
    </w:p>
    <w:p w:rsidR="00E06169" w:rsidRDefault="00E06169" w:rsidP="00E06169">
      <w:pPr>
        <w:pStyle w:val="ListParagraph"/>
        <w:numPr>
          <w:ilvl w:val="2"/>
          <w:numId w:val="30"/>
        </w:numPr>
        <w:tabs>
          <w:tab w:val="left" w:pos="1276"/>
        </w:tabs>
        <w:spacing w:line="480" w:lineRule="auto"/>
        <w:ind w:left="1276" w:hanging="425"/>
        <w:jc w:val="both"/>
        <w:rPr>
          <w:rFonts w:ascii="Times New Roman" w:hAnsi="Times New Roman"/>
          <w:sz w:val="24"/>
          <w:szCs w:val="24"/>
          <w:lang w:val="en-US"/>
        </w:rPr>
      </w:pPr>
      <w:r w:rsidRPr="00F04542">
        <w:rPr>
          <w:rFonts w:ascii="Times New Roman" w:hAnsi="Times New Roman"/>
          <w:sz w:val="24"/>
          <w:szCs w:val="24"/>
          <w:lang w:val="en-US"/>
        </w:rPr>
        <w:t>mengubah Berita Acara hasil pemungutan suara (Pasal 298);</w:t>
      </w:r>
    </w:p>
    <w:p w:rsidR="00E06169" w:rsidRPr="00F04542" w:rsidRDefault="00E06169" w:rsidP="00E06169">
      <w:pPr>
        <w:pStyle w:val="ListParagraph"/>
        <w:numPr>
          <w:ilvl w:val="2"/>
          <w:numId w:val="30"/>
        </w:numPr>
        <w:tabs>
          <w:tab w:val="left" w:pos="1276"/>
        </w:tabs>
        <w:spacing w:line="480" w:lineRule="auto"/>
        <w:ind w:left="1276" w:hanging="425"/>
        <w:jc w:val="both"/>
        <w:rPr>
          <w:rFonts w:ascii="Times New Roman" w:hAnsi="Times New Roman"/>
          <w:sz w:val="24"/>
          <w:szCs w:val="24"/>
          <w:lang w:val="en-US"/>
        </w:rPr>
      </w:pPr>
      <w:r w:rsidRPr="00F04542">
        <w:rPr>
          <w:rFonts w:ascii="Times New Roman" w:hAnsi="Times New Roman"/>
          <w:sz w:val="24"/>
          <w:szCs w:val="24"/>
          <w:lang w:val="en-US"/>
        </w:rPr>
        <w:t>KPU   karena   kelalaiannya   menyebabkan   hilangnya   atau berubahnya berita acara hasil rekapitulasi (Pasal 299);</w:t>
      </w:r>
    </w:p>
    <w:p w:rsidR="00E06169" w:rsidRPr="00F04542" w:rsidRDefault="00E06169" w:rsidP="00E06169">
      <w:pPr>
        <w:pStyle w:val="ListParagraph"/>
        <w:numPr>
          <w:ilvl w:val="2"/>
          <w:numId w:val="30"/>
        </w:numPr>
        <w:tabs>
          <w:tab w:val="left" w:pos="1276"/>
        </w:tabs>
        <w:spacing w:line="480" w:lineRule="auto"/>
        <w:ind w:left="1276" w:hanging="425"/>
        <w:jc w:val="both"/>
        <w:rPr>
          <w:rFonts w:ascii="Times New Roman" w:hAnsi="Times New Roman"/>
          <w:sz w:val="24"/>
          <w:szCs w:val="24"/>
          <w:lang w:val="en-US"/>
        </w:rPr>
      </w:pPr>
      <w:r w:rsidRPr="00F04542">
        <w:rPr>
          <w:rFonts w:ascii="Times New Roman" w:hAnsi="Times New Roman"/>
          <w:sz w:val="24"/>
          <w:szCs w:val="24"/>
          <w:lang w:val="en-US"/>
        </w:rPr>
        <w:t>Sengaja merusak atau mengganggu atau mendistorsi sistem informasi perhitungan suara (Pasal 300);</w:t>
      </w:r>
    </w:p>
    <w:p w:rsidR="00E06169" w:rsidRDefault="00E06169" w:rsidP="00E06169">
      <w:pPr>
        <w:pStyle w:val="ListParagraph"/>
        <w:numPr>
          <w:ilvl w:val="2"/>
          <w:numId w:val="30"/>
        </w:numPr>
        <w:tabs>
          <w:tab w:val="left" w:pos="1276"/>
        </w:tabs>
        <w:spacing w:line="480" w:lineRule="auto"/>
        <w:ind w:left="1276" w:hanging="425"/>
        <w:jc w:val="both"/>
        <w:rPr>
          <w:rFonts w:ascii="Times New Roman" w:hAnsi="Times New Roman"/>
          <w:sz w:val="24"/>
          <w:szCs w:val="24"/>
          <w:lang w:val="en-US"/>
        </w:rPr>
      </w:pPr>
      <w:r w:rsidRPr="00F04542">
        <w:rPr>
          <w:rFonts w:ascii="Times New Roman" w:hAnsi="Times New Roman"/>
          <w:sz w:val="24"/>
          <w:szCs w:val="24"/>
          <w:lang w:val="en-US"/>
        </w:rPr>
        <w:t xml:space="preserve">KPPS  sengaja  tidak  membuatatau  menandatangani  berita acara perolehan suarapeserta </w:t>
      </w:r>
      <w:r>
        <w:rPr>
          <w:rFonts w:ascii="Times New Roman" w:hAnsi="Times New Roman"/>
          <w:sz w:val="24"/>
          <w:szCs w:val="24"/>
          <w:lang w:val="en-US"/>
        </w:rPr>
        <w:t>Pemilu</w:t>
      </w:r>
      <w:r w:rsidRPr="00F04542">
        <w:rPr>
          <w:rFonts w:ascii="Times New Roman" w:hAnsi="Times New Roman"/>
          <w:sz w:val="24"/>
          <w:szCs w:val="24"/>
          <w:lang w:val="en-US"/>
        </w:rPr>
        <w:t xml:space="preserve"> (Pasal 301);</w:t>
      </w:r>
    </w:p>
    <w:p w:rsidR="00E06169" w:rsidRDefault="00E06169" w:rsidP="00E06169">
      <w:pPr>
        <w:pStyle w:val="ListParagraph"/>
        <w:numPr>
          <w:ilvl w:val="2"/>
          <w:numId w:val="30"/>
        </w:numPr>
        <w:tabs>
          <w:tab w:val="left" w:pos="1276"/>
        </w:tabs>
        <w:spacing w:line="480" w:lineRule="auto"/>
        <w:ind w:left="1276" w:hanging="425"/>
        <w:jc w:val="both"/>
        <w:rPr>
          <w:rFonts w:ascii="Times New Roman" w:hAnsi="Times New Roman"/>
          <w:sz w:val="24"/>
          <w:szCs w:val="24"/>
          <w:lang w:val="en-US"/>
        </w:rPr>
      </w:pPr>
      <w:r w:rsidRPr="00F04542">
        <w:rPr>
          <w:rFonts w:ascii="Times New Roman" w:hAnsi="Times New Roman"/>
          <w:sz w:val="24"/>
          <w:szCs w:val="24"/>
          <w:lang w:val="en-US"/>
        </w:rPr>
        <w:t>KPPS   sengaja   tidak   memberikan   salinan   berita   acara pemungutan suara, sertifikat hasil penghitungan suara (Pasal 302);</w:t>
      </w:r>
    </w:p>
    <w:p w:rsidR="00E06169" w:rsidRDefault="00E06169" w:rsidP="00E06169">
      <w:pPr>
        <w:pStyle w:val="ListParagraph"/>
        <w:numPr>
          <w:ilvl w:val="2"/>
          <w:numId w:val="30"/>
        </w:numPr>
        <w:tabs>
          <w:tab w:val="left" w:pos="1276"/>
        </w:tabs>
        <w:spacing w:line="480" w:lineRule="auto"/>
        <w:ind w:left="1276" w:hanging="425"/>
        <w:jc w:val="both"/>
        <w:rPr>
          <w:rFonts w:ascii="Times New Roman" w:hAnsi="Times New Roman"/>
          <w:sz w:val="24"/>
          <w:szCs w:val="24"/>
          <w:lang w:val="en-US"/>
        </w:rPr>
      </w:pPr>
      <w:r w:rsidRPr="00F04542">
        <w:rPr>
          <w:rFonts w:ascii="Times New Roman" w:hAnsi="Times New Roman"/>
          <w:sz w:val="24"/>
          <w:szCs w:val="24"/>
          <w:lang w:val="en-US"/>
        </w:rPr>
        <w:t>KPPS/KPPSLN   tidak   menjaga,   mengamankan   keutuhan kotak suara (Pasal 303);</w:t>
      </w:r>
    </w:p>
    <w:p w:rsidR="00E06169" w:rsidRPr="00F04542" w:rsidRDefault="00E06169" w:rsidP="00E06169">
      <w:pPr>
        <w:pStyle w:val="ListParagraph"/>
        <w:numPr>
          <w:ilvl w:val="2"/>
          <w:numId w:val="30"/>
        </w:numPr>
        <w:tabs>
          <w:tab w:val="left" w:pos="1276"/>
        </w:tabs>
        <w:spacing w:line="480" w:lineRule="auto"/>
        <w:ind w:left="1276" w:hanging="425"/>
        <w:jc w:val="both"/>
        <w:rPr>
          <w:rFonts w:ascii="Times New Roman" w:hAnsi="Times New Roman"/>
          <w:sz w:val="24"/>
          <w:szCs w:val="24"/>
          <w:lang w:val="en-US"/>
        </w:rPr>
      </w:pPr>
      <w:r w:rsidRPr="00F04542">
        <w:rPr>
          <w:rFonts w:ascii="Times New Roman" w:hAnsi="Times New Roman"/>
          <w:sz w:val="24"/>
          <w:szCs w:val="24"/>
          <w:lang w:val="en-US"/>
        </w:rPr>
        <w:t>Pengawas    Pemilu    lapangan    yang    tidak    mengawasi penyerahan kotak suara tersegel (Pasal 304);</w:t>
      </w:r>
    </w:p>
    <w:p w:rsidR="00E06169" w:rsidRPr="00F04542" w:rsidRDefault="00E06169" w:rsidP="00E06169">
      <w:pPr>
        <w:pStyle w:val="ListParagraph"/>
        <w:numPr>
          <w:ilvl w:val="2"/>
          <w:numId w:val="30"/>
        </w:numPr>
        <w:tabs>
          <w:tab w:val="left" w:pos="1276"/>
        </w:tabs>
        <w:spacing w:line="480" w:lineRule="auto"/>
        <w:ind w:left="1276" w:hanging="425"/>
        <w:jc w:val="both"/>
        <w:rPr>
          <w:rFonts w:ascii="Times New Roman" w:hAnsi="Times New Roman"/>
          <w:sz w:val="24"/>
          <w:szCs w:val="24"/>
          <w:lang w:val="en-US"/>
        </w:rPr>
      </w:pPr>
      <w:r w:rsidRPr="00F04542">
        <w:rPr>
          <w:rFonts w:ascii="Times New Roman" w:hAnsi="Times New Roman"/>
          <w:sz w:val="24"/>
          <w:szCs w:val="24"/>
          <w:lang w:val="en-US"/>
        </w:rPr>
        <w:t>PPS yang tidak mengumumkan hasil perhitungan suara (Pasal</w:t>
      </w:r>
      <w:r>
        <w:rPr>
          <w:rFonts w:ascii="Times New Roman" w:hAnsi="Times New Roman"/>
          <w:sz w:val="24"/>
          <w:szCs w:val="24"/>
          <w:lang w:val="en-US"/>
        </w:rPr>
        <w:t xml:space="preserve"> </w:t>
      </w:r>
      <w:r w:rsidRPr="00F04542">
        <w:rPr>
          <w:rFonts w:ascii="Times New Roman" w:hAnsi="Times New Roman"/>
          <w:sz w:val="24"/>
          <w:szCs w:val="24"/>
          <w:lang w:val="en-US"/>
        </w:rPr>
        <w:t>305);</w:t>
      </w:r>
    </w:p>
    <w:p w:rsidR="00E06169" w:rsidRDefault="00E06169" w:rsidP="00E06169">
      <w:pPr>
        <w:pStyle w:val="ListParagraph"/>
        <w:numPr>
          <w:ilvl w:val="2"/>
          <w:numId w:val="30"/>
        </w:numPr>
        <w:tabs>
          <w:tab w:val="left" w:pos="1276"/>
        </w:tabs>
        <w:spacing w:line="480" w:lineRule="auto"/>
        <w:ind w:left="1276" w:hanging="425"/>
        <w:jc w:val="both"/>
        <w:rPr>
          <w:rFonts w:ascii="Times New Roman" w:hAnsi="Times New Roman"/>
          <w:sz w:val="24"/>
          <w:szCs w:val="24"/>
          <w:lang w:val="en-US"/>
        </w:rPr>
      </w:pPr>
      <w:r w:rsidRPr="00F04542">
        <w:rPr>
          <w:rFonts w:ascii="Times New Roman" w:hAnsi="Times New Roman"/>
          <w:sz w:val="24"/>
          <w:szCs w:val="24"/>
          <w:lang w:val="en-US"/>
        </w:rPr>
        <w:t>KPU tidak menetapkan perolehan hasil Pemilu anggota DPR, DPD, DPRD (Pasal 306);</w:t>
      </w:r>
    </w:p>
    <w:p w:rsidR="00E06169" w:rsidRDefault="00E06169" w:rsidP="00E06169">
      <w:pPr>
        <w:pStyle w:val="ListParagraph"/>
        <w:numPr>
          <w:ilvl w:val="2"/>
          <w:numId w:val="30"/>
        </w:numPr>
        <w:tabs>
          <w:tab w:val="left" w:pos="1276"/>
        </w:tabs>
        <w:spacing w:line="480" w:lineRule="auto"/>
        <w:ind w:left="1276" w:hanging="425"/>
        <w:jc w:val="both"/>
        <w:rPr>
          <w:rFonts w:ascii="Times New Roman" w:hAnsi="Times New Roman"/>
          <w:sz w:val="24"/>
          <w:szCs w:val="24"/>
          <w:lang w:val="en-US"/>
        </w:rPr>
      </w:pPr>
      <w:r w:rsidRPr="00F04542">
        <w:rPr>
          <w:rFonts w:ascii="Times New Roman" w:hAnsi="Times New Roman"/>
          <w:sz w:val="24"/>
          <w:szCs w:val="24"/>
          <w:lang w:val="en-US"/>
        </w:rPr>
        <w:t>Orang atau lembaga survey perhitungan cepat (</w:t>
      </w:r>
      <w:r w:rsidRPr="00F04542">
        <w:rPr>
          <w:rFonts w:ascii="Times New Roman" w:hAnsi="Times New Roman"/>
          <w:i/>
          <w:iCs/>
          <w:sz w:val="24"/>
          <w:szCs w:val="24"/>
          <w:lang w:val="en-US"/>
        </w:rPr>
        <w:t>quickcount</w:t>
      </w:r>
      <w:r w:rsidRPr="00F04542">
        <w:rPr>
          <w:rFonts w:ascii="Times New Roman" w:hAnsi="Times New Roman"/>
          <w:sz w:val="24"/>
          <w:szCs w:val="24"/>
          <w:lang w:val="en-US"/>
        </w:rPr>
        <w:t>) yang mengumumkan hasil perhitungan cepat pada hari atau tanggal pemungutan suara (Pasal 307)</w:t>
      </w:r>
    </w:p>
    <w:p w:rsidR="00E06169" w:rsidRDefault="00E06169" w:rsidP="00E06169">
      <w:pPr>
        <w:pStyle w:val="ListParagraph"/>
        <w:numPr>
          <w:ilvl w:val="2"/>
          <w:numId w:val="30"/>
        </w:numPr>
        <w:tabs>
          <w:tab w:val="left" w:pos="1276"/>
        </w:tabs>
        <w:spacing w:line="480" w:lineRule="auto"/>
        <w:ind w:left="1276" w:hanging="425"/>
        <w:jc w:val="both"/>
        <w:rPr>
          <w:rFonts w:ascii="Times New Roman" w:hAnsi="Times New Roman"/>
          <w:sz w:val="24"/>
          <w:szCs w:val="24"/>
          <w:lang w:val="en-US"/>
        </w:rPr>
      </w:pPr>
      <w:r w:rsidRPr="00F04542">
        <w:rPr>
          <w:rFonts w:ascii="Times New Roman" w:hAnsi="Times New Roman"/>
          <w:sz w:val="24"/>
          <w:szCs w:val="24"/>
          <w:lang w:val="en-US"/>
        </w:rPr>
        <w:lastRenderedPageBreak/>
        <w:t>Orang atau lembaga survey perhitungan cepat (</w:t>
      </w:r>
      <w:r w:rsidRPr="00F04542">
        <w:rPr>
          <w:rFonts w:ascii="Times New Roman" w:hAnsi="Times New Roman"/>
          <w:i/>
          <w:iCs/>
          <w:sz w:val="24"/>
          <w:szCs w:val="24"/>
          <w:lang w:val="en-US"/>
        </w:rPr>
        <w:t>quickcount</w:t>
      </w:r>
      <w:r w:rsidRPr="00F04542">
        <w:rPr>
          <w:rFonts w:ascii="Times New Roman" w:hAnsi="Times New Roman"/>
          <w:sz w:val="24"/>
          <w:szCs w:val="24"/>
          <w:lang w:val="en-US"/>
        </w:rPr>
        <w:t xml:space="preserve">) yang   tidak   mengumumkan   bahwa   hasil   perhitungannya bukan merupakan hasil </w:t>
      </w:r>
      <w:r>
        <w:rPr>
          <w:rFonts w:ascii="Times New Roman" w:hAnsi="Times New Roman"/>
          <w:sz w:val="24"/>
          <w:szCs w:val="24"/>
          <w:lang w:val="en-US"/>
        </w:rPr>
        <w:t>Pemilu</w:t>
      </w:r>
      <w:r w:rsidRPr="00F04542">
        <w:rPr>
          <w:rFonts w:ascii="Times New Roman" w:hAnsi="Times New Roman"/>
          <w:sz w:val="24"/>
          <w:szCs w:val="24"/>
          <w:lang w:val="en-US"/>
        </w:rPr>
        <w:t xml:space="preserve"> resmi (Pasal 308);</w:t>
      </w:r>
    </w:p>
    <w:p w:rsidR="00E06169" w:rsidRDefault="00E06169" w:rsidP="00E06169">
      <w:pPr>
        <w:pStyle w:val="ListParagraph"/>
        <w:numPr>
          <w:ilvl w:val="2"/>
          <w:numId w:val="30"/>
        </w:numPr>
        <w:tabs>
          <w:tab w:val="left" w:pos="1276"/>
        </w:tabs>
        <w:spacing w:line="480" w:lineRule="auto"/>
        <w:ind w:left="1276" w:hanging="425"/>
        <w:jc w:val="both"/>
        <w:rPr>
          <w:rFonts w:ascii="Times New Roman" w:hAnsi="Times New Roman"/>
          <w:sz w:val="24"/>
          <w:szCs w:val="24"/>
          <w:lang w:val="en-US"/>
        </w:rPr>
      </w:pPr>
      <w:r w:rsidRPr="00F04542">
        <w:rPr>
          <w:rFonts w:ascii="Times New Roman" w:hAnsi="Times New Roman"/>
          <w:sz w:val="24"/>
          <w:szCs w:val="24"/>
          <w:lang w:val="en-US"/>
        </w:rPr>
        <w:t>Ketua   dan   anggota   KPU   tidak   melaksanakan   putusan pengadilan yang telah memperoleh kekuatan hukum tetap (pasal 309);</w:t>
      </w:r>
    </w:p>
    <w:p w:rsidR="00E06169" w:rsidRPr="00F04542" w:rsidRDefault="00E06169" w:rsidP="00E06169">
      <w:pPr>
        <w:pStyle w:val="ListParagraph"/>
        <w:numPr>
          <w:ilvl w:val="2"/>
          <w:numId w:val="30"/>
        </w:numPr>
        <w:tabs>
          <w:tab w:val="left" w:pos="1276"/>
        </w:tabs>
        <w:spacing w:line="480" w:lineRule="auto"/>
        <w:ind w:left="1276" w:hanging="425"/>
        <w:jc w:val="both"/>
        <w:rPr>
          <w:rFonts w:ascii="Times New Roman" w:hAnsi="Times New Roman"/>
          <w:sz w:val="24"/>
          <w:szCs w:val="24"/>
          <w:lang w:val="en-US"/>
        </w:rPr>
      </w:pPr>
      <w:r w:rsidRPr="00F04542">
        <w:rPr>
          <w:rFonts w:ascii="Times New Roman" w:hAnsi="Times New Roman"/>
          <w:sz w:val="24"/>
          <w:szCs w:val="24"/>
          <w:lang w:val="en-US"/>
        </w:rPr>
        <w:t xml:space="preserve">Bawaslu   atau   Panwaslu   yang   tidak   menindak   lanjuti temuan/laporan pelanggaran Pemilu yang dilakukan oleh penyelenggara </w:t>
      </w:r>
      <w:r>
        <w:rPr>
          <w:rFonts w:ascii="Times New Roman" w:hAnsi="Times New Roman"/>
          <w:sz w:val="24"/>
          <w:szCs w:val="24"/>
          <w:lang w:val="en-US"/>
        </w:rPr>
        <w:t>Pemilu</w:t>
      </w:r>
      <w:r w:rsidRPr="00F04542">
        <w:rPr>
          <w:rFonts w:ascii="Times New Roman" w:hAnsi="Times New Roman"/>
          <w:sz w:val="24"/>
          <w:szCs w:val="24"/>
          <w:lang w:val="en-US"/>
        </w:rPr>
        <w:t xml:space="preserve"> (KPU Cs) dalam setiap tahapan penyelenggaraan </w:t>
      </w:r>
      <w:r>
        <w:rPr>
          <w:rFonts w:ascii="Times New Roman" w:hAnsi="Times New Roman"/>
          <w:sz w:val="24"/>
          <w:szCs w:val="24"/>
          <w:lang w:val="en-US"/>
        </w:rPr>
        <w:t>Pemilu</w:t>
      </w:r>
      <w:r w:rsidRPr="00F04542">
        <w:rPr>
          <w:rFonts w:ascii="Times New Roman" w:hAnsi="Times New Roman"/>
          <w:sz w:val="24"/>
          <w:szCs w:val="24"/>
          <w:lang w:val="en-US"/>
        </w:rPr>
        <w:t xml:space="preserve"> (Pasal 310).</w:t>
      </w:r>
    </w:p>
    <w:p w:rsidR="00E06169" w:rsidRPr="00120164" w:rsidRDefault="00E06169" w:rsidP="00E06169">
      <w:pPr>
        <w:pStyle w:val="ListParagraph"/>
        <w:spacing w:after="0" w:line="480" w:lineRule="auto"/>
        <w:ind w:left="0" w:firstLine="567"/>
        <w:jc w:val="both"/>
        <w:rPr>
          <w:rFonts w:ascii="Times New Roman" w:hAnsi="Times New Roman"/>
          <w:sz w:val="24"/>
          <w:szCs w:val="24"/>
          <w:lang w:val="en-US"/>
        </w:rPr>
      </w:pPr>
    </w:p>
    <w:p w:rsidR="00E06169" w:rsidRPr="00F04542" w:rsidRDefault="00E06169" w:rsidP="00E06169">
      <w:pPr>
        <w:pStyle w:val="ListParagraph"/>
        <w:numPr>
          <w:ilvl w:val="0"/>
          <w:numId w:val="12"/>
        </w:numPr>
        <w:spacing w:line="480" w:lineRule="auto"/>
        <w:ind w:left="0"/>
        <w:jc w:val="both"/>
        <w:rPr>
          <w:rFonts w:ascii="Times New Roman" w:hAnsi="Times New Roman"/>
          <w:b/>
          <w:sz w:val="24"/>
          <w:szCs w:val="24"/>
          <w:lang w:val="en-US"/>
        </w:rPr>
      </w:pPr>
      <w:r w:rsidRPr="00F04542">
        <w:rPr>
          <w:rFonts w:ascii="Times New Roman" w:hAnsi="Times New Roman"/>
          <w:b/>
          <w:sz w:val="24"/>
          <w:szCs w:val="24"/>
          <w:lang w:val="en-US"/>
        </w:rPr>
        <w:t>Larangan Dalam Kampanye Beserta Sanksi</w:t>
      </w:r>
    </w:p>
    <w:p w:rsidR="00E06169" w:rsidRPr="00F04542" w:rsidRDefault="00E06169" w:rsidP="00E06169">
      <w:pPr>
        <w:pStyle w:val="ListParagraph"/>
        <w:spacing w:line="480" w:lineRule="auto"/>
        <w:ind w:left="0" w:firstLine="567"/>
        <w:jc w:val="both"/>
        <w:rPr>
          <w:rFonts w:ascii="Times New Roman" w:hAnsi="Times New Roman"/>
          <w:sz w:val="24"/>
          <w:szCs w:val="24"/>
          <w:lang w:val="en-US"/>
        </w:rPr>
      </w:pPr>
      <w:r w:rsidRPr="00F04542">
        <w:rPr>
          <w:rFonts w:ascii="Times New Roman" w:hAnsi="Times New Roman"/>
          <w:sz w:val="24"/>
          <w:szCs w:val="24"/>
          <w:lang w:val="en-US"/>
        </w:rPr>
        <w:t>Untuk mewujudkan kampanye yang dapat memberikan pembelajaran  kepada  masyarakat,  dan  dilaksanakan  secara bertanggung jawab, disamping menjaga ketertiban dan keamanan dalam berkampanye, Undang-undang No. 10 Tahun 2008 tentang Pemilihan Umum anggota DPR, DPD dan DPRD, menetapkan beberapa larangan beserta sanksinya dalam kampanye, yaitu:</w:t>
      </w:r>
    </w:p>
    <w:p w:rsidR="00E06169" w:rsidRPr="00F04542" w:rsidRDefault="00E06169" w:rsidP="00E06169">
      <w:pPr>
        <w:pStyle w:val="ListParagraph"/>
        <w:spacing w:line="480" w:lineRule="auto"/>
        <w:ind w:left="284" w:hanging="284"/>
        <w:jc w:val="both"/>
        <w:rPr>
          <w:rFonts w:ascii="Times New Roman" w:hAnsi="Times New Roman"/>
          <w:sz w:val="24"/>
          <w:szCs w:val="24"/>
          <w:lang w:val="en-US"/>
        </w:rPr>
      </w:pPr>
      <w:r w:rsidRPr="00F04542">
        <w:rPr>
          <w:rFonts w:ascii="Times New Roman" w:hAnsi="Times New Roman"/>
          <w:sz w:val="24"/>
          <w:szCs w:val="24"/>
          <w:lang w:val="en-US"/>
        </w:rPr>
        <w:t>1) Dalam  pasal  84  ayat   (1),  Pelaksana,  peserta,  dan  petugas kampanye dilarang:</w:t>
      </w:r>
    </w:p>
    <w:p w:rsidR="00E06169" w:rsidRPr="00F04542" w:rsidRDefault="00E06169" w:rsidP="00E06169">
      <w:pPr>
        <w:pStyle w:val="ListParagraph"/>
        <w:numPr>
          <w:ilvl w:val="4"/>
          <w:numId w:val="31"/>
        </w:numPr>
        <w:tabs>
          <w:tab w:val="left" w:pos="709"/>
        </w:tabs>
        <w:spacing w:line="480" w:lineRule="auto"/>
        <w:ind w:left="709" w:hanging="425"/>
        <w:jc w:val="both"/>
        <w:rPr>
          <w:rFonts w:ascii="Times New Roman" w:hAnsi="Times New Roman"/>
          <w:sz w:val="24"/>
          <w:szCs w:val="24"/>
          <w:lang w:val="en-US"/>
        </w:rPr>
      </w:pPr>
      <w:r w:rsidRPr="00F04542">
        <w:rPr>
          <w:rFonts w:ascii="Times New Roman" w:hAnsi="Times New Roman"/>
          <w:sz w:val="24"/>
          <w:szCs w:val="24"/>
          <w:lang w:val="en-US"/>
        </w:rPr>
        <w:t>mempersoalkan dasar negara Pancasila, Pembukaan Undang- Undang Dasar Negara Republik Indonesia Tahun 1945, dan bentuk Negara Kesatuan Republik Indonesia;</w:t>
      </w:r>
    </w:p>
    <w:p w:rsidR="00E06169" w:rsidRPr="00F04542" w:rsidRDefault="00E06169" w:rsidP="00E06169">
      <w:pPr>
        <w:pStyle w:val="ListParagraph"/>
        <w:numPr>
          <w:ilvl w:val="0"/>
          <w:numId w:val="31"/>
        </w:numPr>
        <w:tabs>
          <w:tab w:val="left" w:pos="709"/>
        </w:tabs>
        <w:spacing w:line="480" w:lineRule="auto"/>
        <w:ind w:left="709" w:hanging="425"/>
        <w:jc w:val="both"/>
        <w:rPr>
          <w:rFonts w:ascii="Times New Roman" w:hAnsi="Times New Roman"/>
          <w:sz w:val="24"/>
          <w:szCs w:val="24"/>
          <w:lang w:val="en-US"/>
        </w:rPr>
      </w:pPr>
      <w:r w:rsidRPr="00F04542">
        <w:rPr>
          <w:rFonts w:ascii="Times New Roman" w:hAnsi="Times New Roman"/>
          <w:sz w:val="24"/>
          <w:szCs w:val="24"/>
          <w:lang w:val="en-US"/>
        </w:rPr>
        <w:lastRenderedPageBreak/>
        <w:t>melakukan kegiatan yang membahayakan keutuhan Negara</w:t>
      </w:r>
      <w:r>
        <w:rPr>
          <w:rFonts w:ascii="Times New Roman" w:hAnsi="Times New Roman"/>
          <w:sz w:val="24"/>
          <w:szCs w:val="24"/>
          <w:lang w:val="en-US"/>
        </w:rPr>
        <w:t xml:space="preserve"> </w:t>
      </w:r>
      <w:r w:rsidRPr="00F04542">
        <w:rPr>
          <w:rFonts w:ascii="Times New Roman" w:hAnsi="Times New Roman"/>
          <w:sz w:val="24"/>
          <w:szCs w:val="24"/>
          <w:lang w:val="en-US"/>
        </w:rPr>
        <w:t>Kesatuan Republik Indonesia;</w:t>
      </w:r>
    </w:p>
    <w:p w:rsidR="00E06169" w:rsidRDefault="00E06169" w:rsidP="00E06169">
      <w:pPr>
        <w:pStyle w:val="ListParagraph"/>
        <w:numPr>
          <w:ilvl w:val="0"/>
          <w:numId w:val="31"/>
        </w:numPr>
        <w:tabs>
          <w:tab w:val="left" w:pos="709"/>
        </w:tabs>
        <w:spacing w:line="480" w:lineRule="auto"/>
        <w:ind w:left="709" w:hanging="425"/>
        <w:jc w:val="both"/>
        <w:rPr>
          <w:rFonts w:ascii="Times New Roman" w:hAnsi="Times New Roman"/>
          <w:sz w:val="24"/>
          <w:szCs w:val="24"/>
          <w:lang w:val="en-US"/>
        </w:rPr>
      </w:pPr>
      <w:r w:rsidRPr="00F04542">
        <w:rPr>
          <w:rFonts w:ascii="Times New Roman" w:hAnsi="Times New Roman"/>
          <w:sz w:val="24"/>
          <w:szCs w:val="24"/>
          <w:lang w:val="en-US"/>
        </w:rPr>
        <w:t>menghina  seseorang,  agama,  suku,  ras,  golongan,  calon dan/atau Peserta Pemilu yang lain;</w:t>
      </w:r>
    </w:p>
    <w:p w:rsidR="00E06169" w:rsidRPr="00F04542" w:rsidRDefault="00E06169" w:rsidP="00E06169">
      <w:pPr>
        <w:pStyle w:val="ListParagraph"/>
        <w:numPr>
          <w:ilvl w:val="0"/>
          <w:numId w:val="31"/>
        </w:numPr>
        <w:tabs>
          <w:tab w:val="left" w:pos="709"/>
        </w:tabs>
        <w:spacing w:line="480" w:lineRule="auto"/>
        <w:ind w:left="709" w:hanging="425"/>
        <w:jc w:val="both"/>
        <w:rPr>
          <w:rFonts w:ascii="Times New Roman" w:hAnsi="Times New Roman"/>
          <w:sz w:val="24"/>
          <w:szCs w:val="24"/>
          <w:lang w:val="en-US"/>
        </w:rPr>
      </w:pPr>
      <w:r w:rsidRPr="00F04542">
        <w:rPr>
          <w:rFonts w:ascii="Times New Roman" w:hAnsi="Times New Roman"/>
          <w:sz w:val="24"/>
          <w:szCs w:val="24"/>
          <w:lang w:val="en-US"/>
        </w:rPr>
        <w:t>menghasut   dan   mengadu   domba   perseorangan   ataupun masyarakat;</w:t>
      </w:r>
    </w:p>
    <w:p w:rsidR="00E06169" w:rsidRDefault="00E06169" w:rsidP="00E06169">
      <w:pPr>
        <w:pStyle w:val="ListParagraph"/>
        <w:numPr>
          <w:ilvl w:val="0"/>
          <w:numId w:val="31"/>
        </w:numPr>
        <w:tabs>
          <w:tab w:val="left" w:pos="709"/>
        </w:tabs>
        <w:spacing w:after="0" w:line="480" w:lineRule="auto"/>
        <w:ind w:left="709" w:hanging="425"/>
        <w:jc w:val="both"/>
        <w:rPr>
          <w:rFonts w:ascii="Times New Roman" w:hAnsi="Times New Roman"/>
          <w:sz w:val="24"/>
          <w:szCs w:val="24"/>
          <w:lang w:val="en-US"/>
        </w:rPr>
      </w:pPr>
      <w:r w:rsidRPr="00F04542">
        <w:rPr>
          <w:rFonts w:ascii="Times New Roman" w:hAnsi="Times New Roman"/>
          <w:sz w:val="24"/>
          <w:szCs w:val="24"/>
          <w:lang w:val="en-US"/>
        </w:rPr>
        <w:t>mengganggu ketertiban umum;</w:t>
      </w:r>
    </w:p>
    <w:p w:rsidR="00E06169" w:rsidRDefault="00E06169" w:rsidP="00E06169">
      <w:pPr>
        <w:pStyle w:val="ListParagraph"/>
        <w:numPr>
          <w:ilvl w:val="0"/>
          <w:numId w:val="31"/>
        </w:numPr>
        <w:tabs>
          <w:tab w:val="left" w:pos="709"/>
        </w:tabs>
        <w:spacing w:after="0" w:line="480" w:lineRule="auto"/>
        <w:ind w:left="709" w:hanging="425"/>
        <w:jc w:val="both"/>
        <w:rPr>
          <w:rFonts w:ascii="Times New Roman" w:hAnsi="Times New Roman"/>
          <w:sz w:val="24"/>
          <w:szCs w:val="24"/>
          <w:lang w:val="en-US"/>
        </w:rPr>
      </w:pPr>
      <w:r w:rsidRPr="00F04542">
        <w:rPr>
          <w:rFonts w:ascii="Times New Roman" w:hAnsi="Times New Roman"/>
          <w:sz w:val="24"/>
          <w:szCs w:val="24"/>
          <w:lang w:val="en-US"/>
        </w:rPr>
        <w:t>mengancam untuk melakukan kekerasan atau menganjurkan penggunaan  kekerasan  kepada  seseorang,  sekelompok anggota masyarakat, dan/atau Peserta Pemilu yang lain;</w:t>
      </w:r>
    </w:p>
    <w:p w:rsidR="00E06169" w:rsidRDefault="00E06169" w:rsidP="00E06169">
      <w:pPr>
        <w:pStyle w:val="ListParagraph"/>
        <w:numPr>
          <w:ilvl w:val="0"/>
          <w:numId w:val="31"/>
        </w:numPr>
        <w:tabs>
          <w:tab w:val="left" w:pos="709"/>
        </w:tabs>
        <w:spacing w:after="0" w:line="480" w:lineRule="auto"/>
        <w:ind w:left="709" w:hanging="425"/>
        <w:jc w:val="both"/>
        <w:rPr>
          <w:rFonts w:ascii="Times New Roman" w:hAnsi="Times New Roman"/>
          <w:sz w:val="24"/>
          <w:szCs w:val="24"/>
          <w:lang w:val="en-US"/>
        </w:rPr>
      </w:pPr>
      <w:r w:rsidRPr="00F04542">
        <w:rPr>
          <w:rFonts w:ascii="Times New Roman" w:hAnsi="Times New Roman"/>
          <w:sz w:val="24"/>
          <w:szCs w:val="24"/>
          <w:lang w:val="en-US"/>
        </w:rPr>
        <w:t>merusak  dan/atau  menghilangkan  alat  peraga  kampanye Peserta Pemilu;</w:t>
      </w:r>
    </w:p>
    <w:p w:rsidR="00E06169" w:rsidRDefault="00E06169" w:rsidP="00E06169">
      <w:pPr>
        <w:pStyle w:val="ListParagraph"/>
        <w:numPr>
          <w:ilvl w:val="0"/>
          <w:numId w:val="31"/>
        </w:numPr>
        <w:tabs>
          <w:tab w:val="left" w:pos="709"/>
        </w:tabs>
        <w:spacing w:after="0" w:line="480" w:lineRule="auto"/>
        <w:ind w:left="709" w:hanging="425"/>
        <w:jc w:val="both"/>
        <w:rPr>
          <w:rFonts w:ascii="Times New Roman" w:hAnsi="Times New Roman"/>
          <w:sz w:val="24"/>
          <w:szCs w:val="24"/>
          <w:lang w:val="en-US"/>
        </w:rPr>
      </w:pPr>
      <w:r w:rsidRPr="00F04542">
        <w:rPr>
          <w:rFonts w:ascii="Times New Roman" w:hAnsi="Times New Roman"/>
          <w:sz w:val="24"/>
          <w:szCs w:val="24"/>
          <w:lang w:val="en-US"/>
        </w:rPr>
        <w:t>menggunakan fasilitas pemerintah, tempat ibadah, dan tempat pendidikan;</w:t>
      </w:r>
    </w:p>
    <w:p w:rsidR="00E06169" w:rsidRDefault="00E06169" w:rsidP="00E06169">
      <w:pPr>
        <w:pStyle w:val="ListParagraph"/>
        <w:numPr>
          <w:ilvl w:val="0"/>
          <w:numId w:val="31"/>
        </w:numPr>
        <w:tabs>
          <w:tab w:val="left" w:pos="709"/>
        </w:tabs>
        <w:spacing w:after="0" w:line="480" w:lineRule="auto"/>
        <w:ind w:left="709" w:hanging="425"/>
        <w:jc w:val="both"/>
        <w:rPr>
          <w:rFonts w:ascii="Times New Roman" w:hAnsi="Times New Roman"/>
          <w:sz w:val="24"/>
          <w:szCs w:val="24"/>
          <w:lang w:val="en-US"/>
        </w:rPr>
      </w:pPr>
      <w:r w:rsidRPr="00F04542">
        <w:rPr>
          <w:rFonts w:ascii="Times New Roman" w:hAnsi="Times New Roman"/>
          <w:sz w:val="24"/>
          <w:szCs w:val="24"/>
          <w:lang w:val="en-US"/>
        </w:rPr>
        <w:t>membawa atau menggunakan tanda gambar dan/atau atribut lain selain dari tanda gambar dan/atau atribut Peserta Pemilu yang bersangkutan;</w:t>
      </w:r>
    </w:p>
    <w:p w:rsidR="00E06169" w:rsidRPr="00F04542" w:rsidRDefault="00E06169" w:rsidP="00E06169">
      <w:pPr>
        <w:pStyle w:val="ListParagraph"/>
        <w:numPr>
          <w:ilvl w:val="0"/>
          <w:numId w:val="31"/>
        </w:numPr>
        <w:tabs>
          <w:tab w:val="left" w:pos="709"/>
        </w:tabs>
        <w:spacing w:after="0" w:line="480" w:lineRule="auto"/>
        <w:ind w:left="709" w:hanging="425"/>
        <w:jc w:val="both"/>
        <w:rPr>
          <w:rFonts w:ascii="Times New Roman" w:hAnsi="Times New Roman"/>
          <w:sz w:val="24"/>
          <w:szCs w:val="24"/>
          <w:lang w:val="en-US"/>
        </w:rPr>
      </w:pPr>
      <w:r w:rsidRPr="00F04542">
        <w:rPr>
          <w:rFonts w:ascii="Times New Roman" w:hAnsi="Times New Roman"/>
          <w:sz w:val="24"/>
          <w:szCs w:val="24"/>
          <w:lang w:val="en-US"/>
        </w:rPr>
        <w:t>menjanjikan  atau  memberikan  uang  atau  materi  lainnya kepada peserta kampanye.</w:t>
      </w:r>
    </w:p>
    <w:p w:rsidR="00E06169" w:rsidRPr="00F04542" w:rsidRDefault="00E06169" w:rsidP="00E06169">
      <w:pPr>
        <w:pStyle w:val="ListParagraph"/>
        <w:spacing w:line="480" w:lineRule="auto"/>
        <w:ind w:left="0" w:firstLine="567"/>
        <w:jc w:val="both"/>
        <w:rPr>
          <w:rFonts w:ascii="Times New Roman" w:hAnsi="Times New Roman"/>
          <w:sz w:val="24"/>
          <w:szCs w:val="24"/>
          <w:lang w:val="en-US"/>
        </w:rPr>
      </w:pPr>
      <w:r w:rsidRPr="00F04542">
        <w:rPr>
          <w:rFonts w:ascii="Times New Roman" w:hAnsi="Times New Roman"/>
          <w:sz w:val="24"/>
          <w:szCs w:val="24"/>
          <w:lang w:val="en-US"/>
        </w:rPr>
        <w:t>Sanksinya ada pada Pasal 270, yaitu:</w:t>
      </w:r>
    </w:p>
    <w:p w:rsidR="00E06169" w:rsidRPr="00F04542" w:rsidRDefault="00E06169" w:rsidP="00E06169">
      <w:pPr>
        <w:pStyle w:val="ListParagraph"/>
        <w:ind w:left="567" w:right="850"/>
        <w:jc w:val="both"/>
        <w:rPr>
          <w:rFonts w:ascii="Times New Roman" w:hAnsi="Times New Roman"/>
          <w:sz w:val="24"/>
          <w:szCs w:val="24"/>
          <w:lang w:val="en-US"/>
        </w:rPr>
      </w:pPr>
      <w:r w:rsidRPr="00F04542">
        <w:rPr>
          <w:rFonts w:ascii="Times New Roman" w:hAnsi="Times New Roman"/>
          <w:sz w:val="24"/>
          <w:szCs w:val="24"/>
          <w:lang w:val="en-US"/>
        </w:rPr>
        <w:t>Setiap  orang  dengan  sengaja  melanggar  larangan pelaksanaan  kampanye  Pemilu  sebagaimana  dimaksud  dalam Pasal 84 ayat (1) huruf a, huruf b, huruf c, huruf d, huruf e, huruf f, huruf g, huruf h, atau huruf i dipidana penjara paling singkat 6 (enam) bulan dan paling lama 24 (dua puluh empat) bulan dan denda  paling  sedikit  Rp6.000.000,00  (enam  juta  rupiah)  dan paling banyak Rp24.000.000,00 (dua puluh empat juta rupiah).</w:t>
      </w:r>
    </w:p>
    <w:p w:rsidR="00E06169" w:rsidRPr="00F04542" w:rsidRDefault="00E06169" w:rsidP="00E06169">
      <w:pPr>
        <w:pStyle w:val="ListParagraph"/>
        <w:spacing w:line="480" w:lineRule="auto"/>
        <w:ind w:firstLine="567"/>
        <w:jc w:val="both"/>
        <w:rPr>
          <w:rFonts w:ascii="Times New Roman" w:hAnsi="Times New Roman"/>
          <w:sz w:val="24"/>
          <w:szCs w:val="24"/>
          <w:lang w:val="en-US"/>
        </w:rPr>
      </w:pPr>
    </w:p>
    <w:p w:rsidR="00E06169" w:rsidRPr="00F04542" w:rsidRDefault="00E06169" w:rsidP="00E06169">
      <w:pPr>
        <w:pStyle w:val="ListParagraph"/>
        <w:spacing w:line="480" w:lineRule="auto"/>
        <w:ind w:left="426" w:hanging="426"/>
        <w:jc w:val="both"/>
        <w:rPr>
          <w:rFonts w:ascii="Times New Roman" w:hAnsi="Times New Roman"/>
          <w:sz w:val="24"/>
          <w:szCs w:val="24"/>
          <w:lang w:val="en-US"/>
        </w:rPr>
      </w:pPr>
      <w:r w:rsidRPr="00F04542">
        <w:rPr>
          <w:rFonts w:ascii="Times New Roman" w:hAnsi="Times New Roman"/>
          <w:sz w:val="24"/>
          <w:szCs w:val="24"/>
          <w:lang w:val="en-US"/>
        </w:rPr>
        <w:lastRenderedPageBreak/>
        <w:t>2) Dalam pasal 84 ayat (2), Pelaksana kampanye dalam kegiatan kampanye dilarang mengikutsertakan:</w:t>
      </w:r>
    </w:p>
    <w:p w:rsidR="00E06169" w:rsidRPr="00F04542" w:rsidRDefault="00E06169" w:rsidP="00E06169">
      <w:pPr>
        <w:pStyle w:val="ListParagraph"/>
        <w:numPr>
          <w:ilvl w:val="0"/>
          <w:numId w:val="32"/>
        </w:numPr>
        <w:ind w:left="567"/>
        <w:rPr>
          <w:rFonts w:ascii="Times New Roman" w:hAnsi="Times New Roman"/>
          <w:sz w:val="24"/>
          <w:szCs w:val="24"/>
          <w:lang w:val="en-US"/>
        </w:rPr>
      </w:pPr>
      <w:r w:rsidRPr="00F04542">
        <w:rPr>
          <w:rFonts w:ascii="Times New Roman" w:hAnsi="Times New Roman"/>
          <w:sz w:val="24"/>
          <w:szCs w:val="24"/>
          <w:lang w:val="en-US"/>
        </w:rPr>
        <w:t>Ketua,   Wakil   Ketua,   ketua   muda,   hakim   agung   pada Mahkamah Agung, dan hakim pada semua badan peradilan di bawahnya, dan hakim konstitusi pada Mahkamah Konstitusi;</w:t>
      </w:r>
    </w:p>
    <w:p w:rsidR="00E06169" w:rsidRPr="00FF0C50" w:rsidRDefault="00E06169" w:rsidP="00E06169">
      <w:pPr>
        <w:pStyle w:val="ListParagraph"/>
        <w:numPr>
          <w:ilvl w:val="0"/>
          <w:numId w:val="32"/>
        </w:numPr>
        <w:ind w:left="567"/>
        <w:jc w:val="both"/>
        <w:rPr>
          <w:rFonts w:ascii="Times New Roman" w:hAnsi="Times New Roman"/>
          <w:sz w:val="24"/>
          <w:szCs w:val="24"/>
          <w:lang w:val="en-US"/>
        </w:rPr>
      </w:pPr>
      <w:r w:rsidRPr="00FF0C50">
        <w:rPr>
          <w:rFonts w:ascii="Times New Roman" w:hAnsi="Times New Roman"/>
          <w:sz w:val="24"/>
          <w:szCs w:val="24"/>
          <w:lang w:val="en-US"/>
        </w:rPr>
        <w:t>Ketua,   Wakil   Ketua,   dan   anggota   Badan   Pemeriksa</w:t>
      </w:r>
      <w:r>
        <w:rPr>
          <w:rFonts w:ascii="Times New Roman" w:hAnsi="Times New Roman"/>
          <w:sz w:val="24"/>
          <w:szCs w:val="24"/>
          <w:lang w:val="en-US"/>
        </w:rPr>
        <w:t xml:space="preserve"> </w:t>
      </w:r>
      <w:r w:rsidRPr="00FF0C50">
        <w:rPr>
          <w:rFonts w:ascii="Times New Roman" w:hAnsi="Times New Roman"/>
          <w:sz w:val="24"/>
          <w:szCs w:val="24"/>
          <w:lang w:val="en-US"/>
        </w:rPr>
        <w:t>Keuangan;</w:t>
      </w:r>
    </w:p>
    <w:p w:rsidR="00E06169" w:rsidRPr="00FF0C50" w:rsidRDefault="00E06169" w:rsidP="00E06169">
      <w:pPr>
        <w:pStyle w:val="ListParagraph"/>
        <w:numPr>
          <w:ilvl w:val="0"/>
          <w:numId w:val="32"/>
        </w:numPr>
        <w:ind w:left="567"/>
        <w:jc w:val="both"/>
        <w:rPr>
          <w:rFonts w:ascii="Times New Roman" w:hAnsi="Times New Roman"/>
          <w:sz w:val="24"/>
          <w:szCs w:val="24"/>
          <w:lang w:val="en-US"/>
        </w:rPr>
      </w:pPr>
      <w:r w:rsidRPr="00FF0C50">
        <w:rPr>
          <w:rFonts w:ascii="Times New Roman" w:hAnsi="Times New Roman"/>
          <w:sz w:val="24"/>
          <w:szCs w:val="24"/>
          <w:lang w:val="en-US"/>
        </w:rPr>
        <w:t>Gubernur,  Deputi  Gubernur  Senior,  dan  Deputi  Gubernur Bank Indonesia;</w:t>
      </w:r>
    </w:p>
    <w:p w:rsidR="00E06169" w:rsidRPr="00F04542" w:rsidRDefault="00E06169" w:rsidP="00E06169">
      <w:pPr>
        <w:pStyle w:val="ListParagraph"/>
        <w:numPr>
          <w:ilvl w:val="0"/>
          <w:numId w:val="32"/>
        </w:numPr>
        <w:ind w:left="567"/>
        <w:jc w:val="both"/>
        <w:rPr>
          <w:rFonts w:ascii="Times New Roman" w:hAnsi="Times New Roman"/>
          <w:sz w:val="24"/>
          <w:szCs w:val="24"/>
          <w:lang w:val="en-US"/>
        </w:rPr>
      </w:pPr>
      <w:r w:rsidRPr="00F04542">
        <w:rPr>
          <w:rFonts w:ascii="Times New Roman" w:hAnsi="Times New Roman"/>
          <w:sz w:val="24"/>
          <w:szCs w:val="24"/>
          <w:lang w:val="en-US"/>
        </w:rPr>
        <w:t>pejabat BUMN/BUMD;</w:t>
      </w:r>
    </w:p>
    <w:p w:rsidR="00E06169" w:rsidRPr="00F04542" w:rsidRDefault="00E06169" w:rsidP="00E06169">
      <w:pPr>
        <w:pStyle w:val="ListParagraph"/>
        <w:numPr>
          <w:ilvl w:val="0"/>
          <w:numId w:val="32"/>
        </w:numPr>
        <w:ind w:left="567"/>
        <w:jc w:val="both"/>
        <w:rPr>
          <w:rFonts w:ascii="Times New Roman" w:hAnsi="Times New Roman"/>
          <w:sz w:val="24"/>
          <w:szCs w:val="24"/>
          <w:lang w:val="en-US"/>
        </w:rPr>
      </w:pPr>
      <w:r w:rsidRPr="00F04542">
        <w:rPr>
          <w:rFonts w:ascii="Times New Roman" w:hAnsi="Times New Roman"/>
          <w:sz w:val="24"/>
          <w:szCs w:val="24"/>
          <w:lang w:val="en-US"/>
        </w:rPr>
        <w:t>pegawai negeri sipil;</w:t>
      </w:r>
    </w:p>
    <w:p w:rsidR="00E06169" w:rsidRPr="00F04542" w:rsidRDefault="00E06169" w:rsidP="00E06169">
      <w:pPr>
        <w:pStyle w:val="ListParagraph"/>
        <w:numPr>
          <w:ilvl w:val="0"/>
          <w:numId w:val="32"/>
        </w:numPr>
        <w:ind w:left="567"/>
        <w:jc w:val="both"/>
        <w:rPr>
          <w:rFonts w:ascii="Times New Roman" w:hAnsi="Times New Roman"/>
          <w:sz w:val="24"/>
          <w:szCs w:val="24"/>
          <w:lang w:val="en-US"/>
        </w:rPr>
      </w:pPr>
      <w:r w:rsidRPr="00F04542">
        <w:rPr>
          <w:rFonts w:ascii="Times New Roman" w:hAnsi="Times New Roman"/>
          <w:sz w:val="24"/>
          <w:szCs w:val="24"/>
          <w:lang w:val="en-US"/>
        </w:rPr>
        <w:t>anggota Tentara Nasional Indonesia dan Kepolisian Negara</w:t>
      </w:r>
    </w:p>
    <w:p w:rsidR="00E06169" w:rsidRPr="00F04542" w:rsidRDefault="00E06169" w:rsidP="00E06169">
      <w:pPr>
        <w:pStyle w:val="ListParagraph"/>
        <w:numPr>
          <w:ilvl w:val="0"/>
          <w:numId w:val="32"/>
        </w:numPr>
        <w:ind w:left="567"/>
        <w:jc w:val="both"/>
        <w:rPr>
          <w:rFonts w:ascii="Times New Roman" w:hAnsi="Times New Roman"/>
          <w:sz w:val="24"/>
          <w:szCs w:val="24"/>
          <w:lang w:val="en-US"/>
        </w:rPr>
      </w:pPr>
      <w:r w:rsidRPr="00F04542">
        <w:rPr>
          <w:rFonts w:ascii="Times New Roman" w:hAnsi="Times New Roman"/>
          <w:sz w:val="24"/>
          <w:szCs w:val="24"/>
          <w:lang w:val="en-US"/>
        </w:rPr>
        <w:t>Republik Indonesia;</w:t>
      </w:r>
    </w:p>
    <w:p w:rsidR="00E06169" w:rsidRPr="00F04542" w:rsidRDefault="00E06169" w:rsidP="00E06169">
      <w:pPr>
        <w:pStyle w:val="ListParagraph"/>
        <w:numPr>
          <w:ilvl w:val="0"/>
          <w:numId w:val="32"/>
        </w:numPr>
        <w:ind w:left="567"/>
        <w:jc w:val="both"/>
        <w:rPr>
          <w:rFonts w:ascii="Times New Roman" w:hAnsi="Times New Roman"/>
          <w:sz w:val="24"/>
          <w:szCs w:val="24"/>
          <w:lang w:val="en-US"/>
        </w:rPr>
      </w:pPr>
      <w:r w:rsidRPr="00F04542">
        <w:rPr>
          <w:rFonts w:ascii="Times New Roman" w:hAnsi="Times New Roman"/>
          <w:sz w:val="24"/>
          <w:szCs w:val="24"/>
          <w:lang w:val="en-US"/>
        </w:rPr>
        <w:t>kepala desa;</w:t>
      </w:r>
    </w:p>
    <w:p w:rsidR="00E06169" w:rsidRPr="00F04542" w:rsidRDefault="00E06169" w:rsidP="00E06169">
      <w:pPr>
        <w:pStyle w:val="ListParagraph"/>
        <w:numPr>
          <w:ilvl w:val="0"/>
          <w:numId w:val="32"/>
        </w:numPr>
        <w:ind w:left="567"/>
        <w:jc w:val="both"/>
        <w:rPr>
          <w:rFonts w:ascii="Times New Roman" w:hAnsi="Times New Roman"/>
          <w:sz w:val="24"/>
          <w:szCs w:val="24"/>
          <w:lang w:val="en-US"/>
        </w:rPr>
      </w:pPr>
      <w:r w:rsidRPr="00F04542">
        <w:rPr>
          <w:rFonts w:ascii="Times New Roman" w:hAnsi="Times New Roman"/>
          <w:sz w:val="24"/>
          <w:szCs w:val="24"/>
          <w:lang w:val="en-US"/>
        </w:rPr>
        <w:t>perangkat desa;</w:t>
      </w:r>
    </w:p>
    <w:p w:rsidR="00E06169" w:rsidRPr="00F04542" w:rsidRDefault="00E06169" w:rsidP="00E06169">
      <w:pPr>
        <w:pStyle w:val="ListParagraph"/>
        <w:numPr>
          <w:ilvl w:val="0"/>
          <w:numId w:val="32"/>
        </w:numPr>
        <w:ind w:left="567"/>
        <w:jc w:val="both"/>
        <w:rPr>
          <w:rFonts w:ascii="Times New Roman" w:hAnsi="Times New Roman"/>
          <w:sz w:val="24"/>
          <w:szCs w:val="24"/>
          <w:lang w:val="en-US"/>
        </w:rPr>
      </w:pPr>
      <w:r w:rsidRPr="00F04542">
        <w:rPr>
          <w:rFonts w:ascii="Times New Roman" w:hAnsi="Times New Roman"/>
          <w:sz w:val="24"/>
          <w:szCs w:val="24"/>
          <w:lang w:val="en-US"/>
        </w:rPr>
        <w:t>anggota badan permusyaratan desa;</w:t>
      </w:r>
    </w:p>
    <w:p w:rsidR="00E06169" w:rsidRDefault="00E06169" w:rsidP="00E06169">
      <w:pPr>
        <w:pStyle w:val="ListParagraph"/>
        <w:numPr>
          <w:ilvl w:val="0"/>
          <w:numId w:val="32"/>
        </w:numPr>
        <w:ind w:left="567"/>
        <w:jc w:val="both"/>
        <w:rPr>
          <w:rFonts w:ascii="Times New Roman" w:hAnsi="Times New Roman"/>
          <w:sz w:val="24"/>
          <w:szCs w:val="24"/>
          <w:lang w:val="en-US"/>
        </w:rPr>
      </w:pPr>
      <w:r w:rsidRPr="00F04542">
        <w:rPr>
          <w:rFonts w:ascii="Times New Roman" w:hAnsi="Times New Roman"/>
          <w:sz w:val="24"/>
          <w:szCs w:val="24"/>
          <w:lang w:val="en-US"/>
        </w:rPr>
        <w:t xml:space="preserve">Warga Negara Indonesia yang tidak memiliki hak memilih. </w:t>
      </w:r>
    </w:p>
    <w:p w:rsidR="00E06169" w:rsidRDefault="00E06169" w:rsidP="00E06169">
      <w:pPr>
        <w:pStyle w:val="ListParagraph"/>
        <w:ind w:left="567"/>
        <w:jc w:val="both"/>
        <w:rPr>
          <w:rFonts w:ascii="Times New Roman" w:hAnsi="Times New Roman"/>
          <w:sz w:val="24"/>
          <w:szCs w:val="24"/>
          <w:lang w:val="en-US"/>
        </w:rPr>
      </w:pPr>
    </w:p>
    <w:p w:rsidR="00E06169" w:rsidRPr="00F04542" w:rsidRDefault="00E06169" w:rsidP="00E06169">
      <w:pPr>
        <w:pStyle w:val="ListParagraph"/>
        <w:spacing w:line="480" w:lineRule="auto"/>
        <w:ind w:left="567"/>
        <w:jc w:val="both"/>
        <w:rPr>
          <w:rFonts w:ascii="Times New Roman" w:hAnsi="Times New Roman"/>
          <w:sz w:val="24"/>
          <w:szCs w:val="24"/>
          <w:lang w:val="en-US"/>
        </w:rPr>
      </w:pPr>
      <w:r w:rsidRPr="00F04542">
        <w:rPr>
          <w:rFonts w:ascii="Times New Roman" w:hAnsi="Times New Roman"/>
          <w:sz w:val="24"/>
          <w:szCs w:val="24"/>
          <w:lang w:val="en-US"/>
        </w:rPr>
        <w:t>Sanksinya terdapat dalam Pasal 271, yaitu:</w:t>
      </w:r>
    </w:p>
    <w:p w:rsidR="00E06169" w:rsidRPr="00FF0C50" w:rsidRDefault="00E06169" w:rsidP="00E06169">
      <w:pPr>
        <w:pStyle w:val="ListParagraph"/>
        <w:ind w:left="567" w:right="850"/>
        <w:jc w:val="both"/>
        <w:rPr>
          <w:rFonts w:ascii="Times New Roman" w:hAnsi="Times New Roman"/>
          <w:sz w:val="24"/>
          <w:szCs w:val="24"/>
          <w:lang w:val="en-US"/>
        </w:rPr>
      </w:pPr>
      <w:r w:rsidRPr="00F04542">
        <w:rPr>
          <w:rFonts w:ascii="Times New Roman" w:hAnsi="Times New Roman"/>
          <w:sz w:val="24"/>
          <w:szCs w:val="24"/>
          <w:lang w:val="en-US"/>
        </w:rPr>
        <w:t>Setiap pelaksana kampanye yang melanggar larangan sebagaimana dimaksud dalam Pasal 84 ayat (2), dikenai pidana penjara paling singkat 3 (tiga) bulan dan paling lama 12 (dua belas)  bulan  dan  denda  paling  sedikit  Rp30.000.000,00  (tiga</w:t>
      </w:r>
      <w:r>
        <w:rPr>
          <w:rFonts w:ascii="Times New Roman" w:hAnsi="Times New Roman"/>
          <w:sz w:val="24"/>
          <w:szCs w:val="24"/>
          <w:lang w:val="en-US"/>
        </w:rPr>
        <w:t xml:space="preserve"> </w:t>
      </w:r>
      <w:r w:rsidRPr="00FF0C50">
        <w:rPr>
          <w:rFonts w:ascii="Times New Roman" w:hAnsi="Times New Roman"/>
          <w:sz w:val="24"/>
          <w:szCs w:val="24"/>
          <w:lang w:val="en-US"/>
        </w:rPr>
        <w:t>puluh  juta  rupiah)  dan  paling  banyak  Rp60.000.000,00  (enam puluh juta rupiah).</w:t>
      </w:r>
    </w:p>
    <w:p w:rsidR="00E06169" w:rsidRPr="00FF0C50" w:rsidRDefault="00E06169" w:rsidP="00E06169">
      <w:pPr>
        <w:pStyle w:val="ListParagraph"/>
        <w:ind w:left="567" w:right="850"/>
        <w:jc w:val="both"/>
        <w:rPr>
          <w:rFonts w:ascii="Times New Roman" w:hAnsi="Times New Roman"/>
          <w:sz w:val="24"/>
          <w:szCs w:val="24"/>
          <w:lang w:val="en-US"/>
        </w:rPr>
      </w:pPr>
    </w:p>
    <w:p w:rsidR="00E06169" w:rsidRPr="00FF0C50" w:rsidRDefault="00E06169" w:rsidP="00E06169">
      <w:pPr>
        <w:pStyle w:val="ListParagraph"/>
        <w:spacing w:line="480" w:lineRule="auto"/>
        <w:ind w:left="567" w:hanging="283"/>
        <w:jc w:val="both"/>
        <w:rPr>
          <w:rFonts w:ascii="Times New Roman" w:hAnsi="Times New Roman"/>
          <w:sz w:val="24"/>
          <w:szCs w:val="24"/>
          <w:lang w:val="en-US"/>
        </w:rPr>
      </w:pPr>
      <w:r w:rsidRPr="00FF0C50">
        <w:rPr>
          <w:rFonts w:ascii="Times New Roman" w:hAnsi="Times New Roman"/>
          <w:sz w:val="24"/>
          <w:szCs w:val="24"/>
          <w:lang w:val="en-US"/>
        </w:rPr>
        <w:t>3) Dalam Pasal 84 ayat (3), menyebutkan Setiap orang sebagaimana dimaksud pada ayat (2) huruf a sampai dengan huruf i dilarang ikut serta sebagai pelaksana kampanye. Sanksinya terdapat dalam Pasal 272, yaitu :</w:t>
      </w:r>
    </w:p>
    <w:p w:rsidR="00E06169" w:rsidRPr="00FF0C50" w:rsidRDefault="00E06169" w:rsidP="00E06169">
      <w:pPr>
        <w:pStyle w:val="ListParagraph"/>
        <w:ind w:left="567" w:right="850"/>
        <w:jc w:val="both"/>
        <w:rPr>
          <w:rFonts w:ascii="Times New Roman" w:hAnsi="Times New Roman"/>
          <w:sz w:val="24"/>
          <w:szCs w:val="24"/>
          <w:lang w:val="en-US"/>
        </w:rPr>
      </w:pPr>
    </w:p>
    <w:p w:rsidR="00E06169" w:rsidRPr="00FF0C50" w:rsidRDefault="00E06169" w:rsidP="00E06169">
      <w:pPr>
        <w:pStyle w:val="ListParagraph"/>
        <w:ind w:left="567" w:right="850"/>
        <w:jc w:val="both"/>
        <w:rPr>
          <w:rFonts w:ascii="Times New Roman" w:hAnsi="Times New Roman"/>
          <w:sz w:val="24"/>
          <w:szCs w:val="24"/>
          <w:lang w:val="en-US"/>
        </w:rPr>
      </w:pPr>
      <w:r w:rsidRPr="00FF0C50">
        <w:rPr>
          <w:rFonts w:ascii="Times New Roman" w:hAnsi="Times New Roman"/>
          <w:sz w:val="24"/>
          <w:szCs w:val="24"/>
          <w:lang w:val="en-US"/>
        </w:rPr>
        <w:t xml:space="preserve">Setiap  Ketua/Wakil  Ketua/Ketua  Muda/hakim Agung/hakim Konstitusi, hakim-hakim pada semua badan peradilan, Ketua/Wakil Ketua dan anggota Badan Pemeriksa Keuangan, Gubernur, Deputi Gubernur Senior, dan Deputi Gubernur Bank Indonesia serta Pejabat BUMN/BUMD yang melanggar larangan sebagaimana dimaksud dalam Pasal 84 ayat (3) dikenai  pidana penjara paling singkat  6  (enam) bulan  dan paling lama 24 (dua puluh empat) bulan dan denda paling sedikit Rp25.000.000,00 (dua puluh lima </w:t>
      </w:r>
      <w:r w:rsidRPr="00FF0C50">
        <w:rPr>
          <w:rFonts w:ascii="Times New Roman" w:hAnsi="Times New Roman"/>
          <w:sz w:val="24"/>
          <w:szCs w:val="24"/>
          <w:lang w:val="en-US"/>
        </w:rPr>
        <w:lastRenderedPageBreak/>
        <w:t>juta rupiah) dan paling banyak Rp50.000.000,00 (lima puluh juta rupiah).</w:t>
      </w:r>
    </w:p>
    <w:p w:rsidR="00E06169" w:rsidRPr="00FF0C50" w:rsidRDefault="00E06169" w:rsidP="00E06169">
      <w:pPr>
        <w:pStyle w:val="ListParagraph"/>
        <w:ind w:left="567" w:right="850"/>
        <w:jc w:val="both"/>
        <w:rPr>
          <w:rFonts w:ascii="Times New Roman" w:hAnsi="Times New Roman"/>
          <w:sz w:val="24"/>
          <w:szCs w:val="24"/>
          <w:lang w:val="en-US"/>
        </w:rPr>
      </w:pPr>
    </w:p>
    <w:p w:rsidR="00E06169" w:rsidRPr="00FF0C50" w:rsidRDefault="00E06169" w:rsidP="00E06169">
      <w:pPr>
        <w:pStyle w:val="ListParagraph"/>
        <w:spacing w:line="480" w:lineRule="auto"/>
        <w:ind w:left="567" w:hanging="283"/>
        <w:jc w:val="both"/>
        <w:rPr>
          <w:rFonts w:ascii="Times New Roman" w:hAnsi="Times New Roman"/>
          <w:sz w:val="24"/>
          <w:szCs w:val="24"/>
          <w:lang w:val="en-US"/>
        </w:rPr>
      </w:pPr>
      <w:r w:rsidRPr="00FF0C50">
        <w:rPr>
          <w:rFonts w:ascii="Times New Roman" w:hAnsi="Times New Roman"/>
          <w:sz w:val="24"/>
          <w:szCs w:val="24"/>
          <w:lang w:val="en-US"/>
        </w:rPr>
        <w:t>4) Dalam   Pasal   84   ayat   (5),   menyebutkan   Sebagai   peserta kampanye, pegawai negeri sipil dilarang mengerahkan pegawai negeri sipil di lingkungan kerjanya dan dilarang menggunakan fasilitas negara. Sanksinya terdapat dalam Pasal 273, yaitu:</w:t>
      </w:r>
    </w:p>
    <w:p w:rsidR="00E06169" w:rsidRPr="00FF0C50" w:rsidRDefault="00E06169" w:rsidP="00E06169">
      <w:pPr>
        <w:pStyle w:val="ListParagraph"/>
        <w:ind w:left="567" w:right="850"/>
        <w:jc w:val="both"/>
        <w:rPr>
          <w:rFonts w:ascii="Times New Roman" w:hAnsi="Times New Roman"/>
          <w:sz w:val="24"/>
          <w:szCs w:val="24"/>
          <w:lang w:val="en-US"/>
        </w:rPr>
      </w:pPr>
    </w:p>
    <w:p w:rsidR="00E06169" w:rsidRPr="00FF0C50" w:rsidRDefault="00E06169" w:rsidP="00E06169">
      <w:pPr>
        <w:pStyle w:val="ListParagraph"/>
        <w:ind w:left="567" w:right="850"/>
        <w:jc w:val="both"/>
        <w:rPr>
          <w:rFonts w:ascii="Times New Roman" w:hAnsi="Times New Roman"/>
          <w:sz w:val="24"/>
          <w:szCs w:val="24"/>
          <w:lang w:val="en-US"/>
        </w:rPr>
      </w:pPr>
      <w:r w:rsidRPr="00FF0C50">
        <w:rPr>
          <w:rFonts w:ascii="Times New Roman" w:hAnsi="Times New Roman"/>
          <w:sz w:val="24"/>
          <w:szCs w:val="24"/>
          <w:lang w:val="en-US"/>
        </w:rPr>
        <w:t>Setiap pegawai negeri sipil, anggota Tentara Nasional Indonesia  dan  Kepolisian  Negara  Republik  Indonesia,  kepala desa, dan perangkat desa, dan anggota badan permusyaratan desa yang melanggar larangan sebagaimana dimaksud dalam Pasal 84 ayat (3) dan ayat (5) dikenai pidana penjara paling singkat 3 (tiga) bulan dan paling lama 12 (dua belas) bulan dan denda paling sedikit Rp3.000.000,00 (tiga juta rupiah) dan paling banyak Rp12.000.000,00 (dua belas juta rupiah).</w:t>
      </w:r>
    </w:p>
    <w:p w:rsidR="00E06169" w:rsidRPr="00FF0C50" w:rsidRDefault="00E06169" w:rsidP="00E06169">
      <w:pPr>
        <w:pStyle w:val="ListParagraph"/>
        <w:ind w:left="567" w:right="850"/>
        <w:jc w:val="both"/>
        <w:rPr>
          <w:rFonts w:ascii="Times New Roman" w:hAnsi="Times New Roman"/>
          <w:sz w:val="24"/>
          <w:szCs w:val="24"/>
          <w:lang w:val="en-US"/>
        </w:rPr>
      </w:pPr>
    </w:p>
    <w:p w:rsidR="00E06169" w:rsidRPr="00FF0C50" w:rsidRDefault="00E06169" w:rsidP="00E06169">
      <w:pPr>
        <w:pStyle w:val="ListParagraph"/>
        <w:spacing w:line="480" w:lineRule="auto"/>
        <w:ind w:left="567" w:hanging="283"/>
        <w:jc w:val="both"/>
        <w:rPr>
          <w:rFonts w:ascii="Times New Roman" w:hAnsi="Times New Roman"/>
          <w:sz w:val="24"/>
          <w:szCs w:val="24"/>
          <w:lang w:val="en-US"/>
        </w:rPr>
      </w:pPr>
      <w:r w:rsidRPr="00FF0C50">
        <w:rPr>
          <w:rFonts w:ascii="Times New Roman" w:hAnsi="Times New Roman"/>
          <w:sz w:val="24"/>
          <w:szCs w:val="24"/>
          <w:lang w:val="en-US"/>
        </w:rPr>
        <w:t>5) Dalam  Pasal  87,  menyatakan  Dalam  hal  terbukti  pelaksana kampanye menjanjikan atau memberikan uang atau materi lainnya sebagai   imbalan   kepada  peserta  kampanye  secara  langsung ataupun tidak langsung agar:</w:t>
      </w:r>
    </w:p>
    <w:p w:rsidR="00E06169" w:rsidRPr="00FF0C50" w:rsidRDefault="00E06169" w:rsidP="00E06169">
      <w:pPr>
        <w:pStyle w:val="ListParagraph"/>
        <w:numPr>
          <w:ilvl w:val="4"/>
          <w:numId w:val="33"/>
        </w:numPr>
        <w:ind w:left="851" w:right="850" w:hanging="283"/>
        <w:jc w:val="both"/>
        <w:rPr>
          <w:rFonts w:ascii="Times New Roman" w:hAnsi="Times New Roman"/>
          <w:sz w:val="24"/>
          <w:szCs w:val="24"/>
          <w:lang w:val="en-US"/>
        </w:rPr>
      </w:pPr>
      <w:r w:rsidRPr="00FF0C50">
        <w:rPr>
          <w:rFonts w:ascii="Times New Roman" w:hAnsi="Times New Roman"/>
          <w:sz w:val="24"/>
          <w:szCs w:val="24"/>
          <w:lang w:val="en-US"/>
        </w:rPr>
        <w:t>tidak menggunakan hak pilihnya;</w:t>
      </w:r>
    </w:p>
    <w:p w:rsidR="00E06169" w:rsidRPr="00FF0C50" w:rsidRDefault="00E06169" w:rsidP="00E06169">
      <w:pPr>
        <w:pStyle w:val="ListParagraph"/>
        <w:numPr>
          <w:ilvl w:val="0"/>
          <w:numId w:val="33"/>
        </w:numPr>
        <w:ind w:left="851" w:right="850" w:hanging="283"/>
        <w:jc w:val="both"/>
        <w:rPr>
          <w:rFonts w:ascii="Times New Roman" w:hAnsi="Times New Roman"/>
          <w:sz w:val="24"/>
          <w:szCs w:val="24"/>
          <w:lang w:val="en-US"/>
        </w:rPr>
      </w:pPr>
      <w:r w:rsidRPr="00FF0C50">
        <w:rPr>
          <w:rFonts w:ascii="Times New Roman" w:hAnsi="Times New Roman"/>
          <w:sz w:val="24"/>
          <w:szCs w:val="24"/>
          <w:lang w:val="en-US"/>
        </w:rPr>
        <w:t>menggunakan hak pilihnya dengan memilih Peserta Pemilu dengan cara tertentu sehingga surat suaranya tidak sah;</w:t>
      </w:r>
    </w:p>
    <w:p w:rsidR="00E06169" w:rsidRPr="00FF0C50" w:rsidRDefault="00E06169" w:rsidP="00E06169">
      <w:pPr>
        <w:pStyle w:val="ListParagraph"/>
        <w:numPr>
          <w:ilvl w:val="0"/>
          <w:numId w:val="33"/>
        </w:numPr>
        <w:ind w:left="851" w:right="850" w:hanging="283"/>
        <w:jc w:val="both"/>
        <w:rPr>
          <w:rFonts w:ascii="Times New Roman" w:hAnsi="Times New Roman"/>
          <w:sz w:val="24"/>
          <w:szCs w:val="24"/>
          <w:lang w:val="en-US"/>
        </w:rPr>
      </w:pPr>
      <w:r w:rsidRPr="00FF0C50">
        <w:rPr>
          <w:rFonts w:ascii="Times New Roman" w:hAnsi="Times New Roman"/>
          <w:sz w:val="24"/>
          <w:szCs w:val="24"/>
          <w:lang w:val="en-US"/>
        </w:rPr>
        <w:t>memilih Partai Politik Peserta Pemilu tertentu;</w:t>
      </w:r>
    </w:p>
    <w:p w:rsidR="00E06169" w:rsidRDefault="00E06169" w:rsidP="00E06169">
      <w:pPr>
        <w:pStyle w:val="ListParagraph"/>
        <w:numPr>
          <w:ilvl w:val="0"/>
          <w:numId w:val="33"/>
        </w:numPr>
        <w:ind w:left="851" w:right="850" w:hanging="283"/>
        <w:jc w:val="both"/>
        <w:rPr>
          <w:rFonts w:ascii="Times New Roman" w:hAnsi="Times New Roman"/>
          <w:sz w:val="24"/>
          <w:szCs w:val="24"/>
          <w:lang w:val="en-US"/>
        </w:rPr>
      </w:pPr>
      <w:r w:rsidRPr="00FF0C50">
        <w:rPr>
          <w:rFonts w:ascii="Times New Roman" w:hAnsi="Times New Roman"/>
          <w:sz w:val="24"/>
          <w:szCs w:val="24"/>
          <w:lang w:val="en-US"/>
        </w:rPr>
        <w:t>memilih   calon   anggota   DPR,   DPRD   provinsi,   DPRD kabupaten/kota terte</w:t>
      </w:r>
      <w:r>
        <w:rPr>
          <w:rFonts w:ascii="Times New Roman" w:hAnsi="Times New Roman"/>
          <w:sz w:val="24"/>
          <w:szCs w:val="24"/>
          <w:lang w:val="en-US"/>
        </w:rPr>
        <w:t>ntu</w:t>
      </w:r>
    </w:p>
    <w:p w:rsidR="00E06169" w:rsidRDefault="00E06169" w:rsidP="00E06169">
      <w:pPr>
        <w:pStyle w:val="ListParagraph"/>
        <w:numPr>
          <w:ilvl w:val="0"/>
          <w:numId w:val="33"/>
        </w:numPr>
        <w:ind w:left="851" w:right="850" w:hanging="283"/>
        <w:jc w:val="both"/>
        <w:rPr>
          <w:rFonts w:ascii="Times New Roman" w:hAnsi="Times New Roman"/>
          <w:sz w:val="24"/>
          <w:szCs w:val="24"/>
          <w:lang w:val="en-US"/>
        </w:rPr>
      </w:pPr>
      <w:r w:rsidRPr="00FF0C50">
        <w:rPr>
          <w:rFonts w:ascii="Times New Roman" w:hAnsi="Times New Roman"/>
          <w:sz w:val="24"/>
          <w:szCs w:val="24"/>
          <w:lang w:val="en-US"/>
        </w:rPr>
        <w:t>memilih   calon   anggota   DPD   tertentu,   dikenai   sanksi sebagaimana diatur dalam Undang-Undang ini.</w:t>
      </w:r>
    </w:p>
    <w:p w:rsidR="00E06169" w:rsidRPr="00FF0C50" w:rsidRDefault="00E06169" w:rsidP="00E06169">
      <w:pPr>
        <w:pStyle w:val="ListParagraph"/>
        <w:ind w:left="851" w:right="850"/>
        <w:jc w:val="both"/>
        <w:rPr>
          <w:rFonts w:ascii="Times New Roman" w:hAnsi="Times New Roman"/>
          <w:sz w:val="24"/>
          <w:szCs w:val="24"/>
          <w:lang w:val="en-US"/>
        </w:rPr>
      </w:pPr>
    </w:p>
    <w:p w:rsidR="00E06169" w:rsidRDefault="00E06169" w:rsidP="00E06169">
      <w:pPr>
        <w:pStyle w:val="ListParagraph"/>
        <w:spacing w:line="480" w:lineRule="auto"/>
        <w:ind w:left="0" w:firstLine="567"/>
        <w:jc w:val="both"/>
        <w:rPr>
          <w:rFonts w:ascii="Times New Roman" w:hAnsi="Times New Roman"/>
          <w:sz w:val="24"/>
          <w:szCs w:val="24"/>
          <w:lang w:val="en-US"/>
        </w:rPr>
      </w:pPr>
      <w:r w:rsidRPr="00FF0C50">
        <w:rPr>
          <w:rFonts w:ascii="Times New Roman" w:hAnsi="Times New Roman"/>
          <w:sz w:val="24"/>
          <w:szCs w:val="24"/>
          <w:lang w:val="en-US"/>
        </w:rPr>
        <w:t>Sanksinya terdapat dalam Pasal 274, yaitu:</w:t>
      </w:r>
    </w:p>
    <w:p w:rsidR="0027205B" w:rsidRDefault="00E06169" w:rsidP="00E06169">
      <w:pPr>
        <w:pStyle w:val="ListParagraph"/>
        <w:spacing w:line="480" w:lineRule="auto"/>
        <w:ind w:left="0" w:firstLine="567"/>
        <w:jc w:val="both"/>
      </w:pPr>
      <w:bookmarkStart w:id="0" w:name="_GoBack"/>
      <w:bookmarkEnd w:id="0"/>
      <w:r w:rsidRPr="00FF0C50">
        <w:rPr>
          <w:rFonts w:ascii="Times New Roman" w:hAnsi="Times New Roman"/>
          <w:sz w:val="24"/>
          <w:szCs w:val="24"/>
          <w:lang w:val="en-US"/>
        </w:rPr>
        <w:t xml:space="preserve">Pelaksana kampanye yang dengan sengaja menjanjikan atau memberikan uang atau  materi lainnya sebagai imbalan kepada peserta kampanye secara langsung ataupun tidak langsung agar tidak menggunakan haknya untuk memilih, </w:t>
      </w:r>
      <w:r w:rsidRPr="00FF0C50">
        <w:rPr>
          <w:rFonts w:ascii="Times New Roman" w:hAnsi="Times New Roman"/>
          <w:sz w:val="24"/>
          <w:szCs w:val="24"/>
          <w:lang w:val="en-US"/>
        </w:rPr>
        <w:lastRenderedPageBreak/>
        <w:t>atau memilih Peserta Pemilu tertentu, atau menggunakan haknya untuk memilih dengan cara tertentu sehingga surat suaranya tidak sah sebagaimana dimaksud dalam Pasal 87 dipidana dengan pidana penjara paling singkat 6 (enam) bulan dan paling lama 24 (dua puluh empat) bulan dan denda paling sedikit Rp6.000.000,00 (enam juta rupiah) dan  paling  banyak  Rp24.000.000,00  (dua  puluh  empat  juta rupiah).</w:t>
      </w:r>
    </w:p>
    <w:sectPr w:rsidR="0027205B" w:rsidSect="00E06169">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169" w:rsidRDefault="00E06169" w:rsidP="00E06169">
      <w:pPr>
        <w:spacing w:after="0" w:line="240" w:lineRule="auto"/>
      </w:pPr>
      <w:r>
        <w:separator/>
      </w:r>
    </w:p>
  </w:endnote>
  <w:endnote w:type="continuationSeparator" w:id="0">
    <w:p w:rsidR="00E06169" w:rsidRDefault="00E06169" w:rsidP="00E0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169" w:rsidRDefault="00E06169" w:rsidP="00E06169">
      <w:pPr>
        <w:spacing w:after="0" w:line="240" w:lineRule="auto"/>
      </w:pPr>
      <w:r>
        <w:separator/>
      </w:r>
    </w:p>
  </w:footnote>
  <w:footnote w:type="continuationSeparator" w:id="0">
    <w:p w:rsidR="00E06169" w:rsidRDefault="00E06169" w:rsidP="00E06169">
      <w:pPr>
        <w:spacing w:after="0" w:line="240" w:lineRule="auto"/>
      </w:pPr>
      <w:r>
        <w:continuationSeparator/>
      </w:r>
    </w:p>
  </w:footnote>
  <w:footnote w:id="1">
    <w:p w:rsidR="00E06169" w:rsidRPr="008A59B7" w:rsidRDefault="00E06169" w:rsidP="00E06169">
      <w:pPr>
        <w:pStyle w:val="FootnoteText"/>
        <w:ind w:firstLine="567"/>
        <w:jc w:val="both"/>
        <w:rPr>
          <w:rFonts w:ascii="Times New Roman" w:hAnsi="Times New Roman"/>
          <w:sz w:val="18"/>
          <w:szCs w:val="18"/>
          <w:lang w:val="en-US"/>
        </w:rPr>
      </w:pPr>
      <w:r w:rsidRPr="008A59B7">
        <w:rPr>
          <w:rStyle w:val="FootnoteReference"/>
          <w:rFonts w:ascii="Times New Roman" w:hAnsi="Times New Roman"/>
          <w:sz w:val="18"/>
          <w:szCs w:val="18"/>
        </w:rPr>
        <w:footnoteRef/>
      </w:r>
      <w:r w:rsidRPr="008A59B7">
        <w:rPr>
          <w:rFonts w:ascii="Times New Roman" w:hAnsi="Times New Roman"/>
          <w:sz w:val="18"/>
          <w:szCs w:val="18"/>
        </w:rPr>
        <w:t xml:space="preserve"> Azyumardi   Azra.   .   Pendidikan   Kewarganegaraan   (civic   education):Demokrasi, Hak Asasi Manusia dan Mayarakat Madani. Prenada</w:t>
      </w:r>
      <w:r w:rsidRPr="008A59B7">
        <w:rPr>
          <w:rFonts w:ascii="Times New Roman" w:hAnsi="Times New Roman"/>
          <w:sz w:val="18"/>
          <w:szCs w:val="18"/>
          <w:lang w:val="en-US"/>
        </w:rPr>
        <w:t xml:space="preserve"> </w:t>
      </w:r>
      <w:r w:rsidRPr="008A59B7">
        <w:rPr>
          <w:rFonts w:ascii="Times New Roman" w:hAnsi="Times New Roman"/>
          <w:sz w:val="18"/>
          <w:szCs w:val="18"/>
        </w:rPr>
        <w:t>Kencana</w:t>
      </w:r>
      <w:r w:rsidRPr="008A59B7">
        <w:rPr>
          <w:rFonts w:ascii="Times New Roman" w:hAnsi="Times New Roman"/>
          <w:sz w:val="18"/>
          <w:szCs w:val="18"/>
          <w:lang w:val="en-US"/>
        </w:rPr>
        <w:t xml:space="preserve"> </w:t>
      </w:r>
      <w:r w:rsidRPr="008A59B7">
        <w:rPr>
          <w:rFonts w:ascii="Times New Roman" w:hAnsi="Times New Roman"/>
          <w:sz w:val="18"/>
          <w:szCs w:val="18"/>
        </w:rPr>
        <w:t xml:space="preserve"> Jakarta 2000:.</w:t>
      </w:r>
      <w:r w:rsidRPr="008A59B7">
        <w:rPr>
          <w:rFonts w:ascii="Times New Roman" w:hAnsi="Times New Roman"/>
          <w:sz w:val="18"/>
          <w:szCs w:val="18"/>
          <w:lang w:val="en-US"/>
        </w:rPr>
        <w:t xml:space="preserve"> Hlm. 110</w:t>
      </w:r>
    </w:p>
  </w:footnote>
  <w:footnote w:id="2">
    <w:p w:rsidR="00E06169" w:rsidRPr="008A59B7" w:rsidRDefault="00E06169" w:rsidP="00E06169">
      <w:pPr>
        <w:pStyle w:val="FootnoteText"/>
        <w:ind w:firstLine="567"/>
        <w:jc w:val="both"/>
        <w:rPr>
          <w:rFonts w:ascii="Times New Roman" w:hAnsi="Times New Roman"/>
          <w:sz w:val="18"/>
          <w:szCs w:val="18"/>
          <w:lang w:val="en-US"/>
        </w:rPr>
      </w:pPr>
      <w:r w:rsidRPr="008A59B7">
        <w:rPr>
          <w:rStyle w:val="FootnoteReference"/>
          <w:rFonts w:ascii="Times New Roman" w:hAnsi="Times New Roman"/>
          <w:sz w:val="18"/>
          <w:szCs w:val="18"/>
        </w:rPr>
        <w:footnoteRef/>
      </w:r>
      <w:r w:rsidRPr="008A59B7">
        <w:rPr>
          <w:rFonts w:ascii="Times New Roman" w:hAnsi="Times New Roman"/>
          <w:sz w:val="18"/>
          <w:szCs w:val="18"/>
        </w:rPr>
        <w:t xml:space="preserve"> </w:t>
      </w:r>
      <w:r w:rsidRPr="008A59B7">
        <w:rPr>
          <w:rFonts w:ascii="Times New Roman" w:hAnsi="Times New Roman"/>
          <w:sz w:val="18"/>
          <w:szCs w:val="18"/>
          <w:lang w:val="en-US"/>
        </w:rPr>
        <w:t>Ibid : 117 – 121</w:t>
      </w:r>
    </w:p>
  </w:footnote>
  <w:footnote w:id="3">
    <w:p w:rsidR="00E06169" w:rsidRPr="008A59B7" w:rsidRDefault="00E06169" w:rsidP="00E06169">
      <w:pPr>
        <w:pStyle w:val="FootnoteText"/>
        <w:ind w:firstLine="567"/>
        <w:jc w:val="both"/>
        <w:rPr>
          <w:rFonts w:ascii="Times New Roman" w:hAnsi="Times New Roman"/>
          <w:sz w:val="18"/>
          <w:szCs w:val="18"/>
          <w:lang w:val="en-US"/>
        </w:rPr>
      </w:pPr>
      <w:r w:rsidRPr="008A59B7">
        <w:rPr>
          <w:rStyle w:val="FootnoteReference"/>
          <w:rFonts w:ascii="Times New Roman" w:hAnsi="Times New Roman"/>
          <w:sz w:val="18"/>
          <w:szCs w:val="18"/>
        </w:rPr>
        <w:footnoteRef/>
      </w:r>
      <w:r w:rsidRPr="008A59B7">
        <w:rPr>
          <w:rFonts w:ascii="Times New Roman" w:hAnsi="Times New Roman"/>
          <w:sz w:val="18"/>
          <w:szCs w:val="18"/>
        </w:rPr>
        <w:t xml:space="preserve"> </w:t>
      </w:r>
      <w:r w:rsidRPr="008A59B7">
        <w:rPr>
          <w:rFonts w:ascii="Times New Roman" w:hAnsi="Times New Roman"/>
          <w:sz w:val="18"/>
          <w:szCs w:val="18"/>
          <w:lang w:val="en-US"/>
        </w:rPr>
        <w:t xml:space="preserve">Jimlly  Asshiddiqie.  </w:t>
      </w:r>
      <w:r w:rsidRPr="008A59B7">
        <w:rPr>
          <w:rFonts w:ascii="Times New Roman" w:hAnsi="Times New Roman"/>
          <w:i/>
          <w:iCs/>
          <w:sz w:val="18"/>
          <w:szCs w:val="18"/>
          <w:lang w:val="en-US"/>
        </w:rPr>
        <w:t>Pengantar  Hukum  Tata  Negara  Jilid  II</w:t>
      </w:r>
      <w:r w:rsidRPr="008A59B7">
        <w:rPr>
          <w:rFonts w:ascii="Times New Roman" w:hAnsi="Times New Roman"/>
          <w:sz w:val="18"/>
          <w:szCs w:val="18"/>
          <w:lang w:val="en-US"/>
        </w:rPr>
        <w:t xml:space="preserve">.  Jakarta 2006: Konstitusi Press hlm. 754.  </w:t>
      </w:r>
    </w:p>
  </w:footnote>
  <w:footnote w:id="4">
    <w:p w:rsidR="00E06169" w:rsidRPr="008A59B7" w:rsidRDefault="00E06169" w:rsidP="00E06169">
      <w:pPr>
        <w:pStyle w:val="FootnoteText"/>
        <w:ind w:firstLine="567"/>
        <w:jc w:val="both"/>
        <w:rPr>
          <w:rFonts w:ascii="Times New Roman" w:hAnsi="Times New Roman"/>
          <w:sz w:val="18"/>
          <w:szCs w:val="18"/>
          <w:lang w:val="en-US"/>
        </w:rPr>
      </w:pPr>
      <w:r w:rsidRPr="008A59B7">
        <w:rPr>
          <w:rStyle w:val="FootnoteReference"/>
          <w:rFonts w:ascii="Times New Roman" w:hAnsi="Times New Roman"/>
          <w:sz w:val="18"/>
          <w:szCs w:val="18"/>
        </w:rPr>
        <w:footnoteRef/>
      </w:r>
      <w:r w:rsidRPr="008A59B7">
        <w:rPr>
          <w:rFonts w:ascii="Times New Roman" w:hAnsi="Times New Roman"/>
          <w:sz w:val="18"/>
          <w:szCs w:val="18"/>
        </w:rPr>
        <w:t xml:space="preserve"> </w:t>
      </w:r>
      <w:r w:rsidRPr="008A59B7">
        <w:rPr>
          <w:rFonts w:ascii="Times New Roman" w:hAnsi="Times New Roman"/>
          <w:sz w:val="18"/>
          <w:szCs w:val="18"/>
          <w:lang w:val="en-US"/>
        </w:rPr>
        <w:t>Ibid hlm. 717-720</w:t>
      </w:r>
    </w:p>
  </w:footnote>
  <w:footnote w:id="5">
    <w:p w:rsidR="00E06169" w:rsidRPr="008A59B7" w:rsidRDefault="00E06169" w:rsidP="00E06169">
      <w:pPr>
        <w:pStyle w:val="FootnoteText"/>
        <w:ind w:firstLine="567"/>
        <w:jc w:val="both"/>
        <w:rPr>
          <w:rFonts w:ascii="Times New Roman" w:hAnsi="Times New Roman"/>
          <w:sz w:val="18"/>
          <w:szCs w:val="18"/>
          <w:lang w:val="pt-BR"/>
        </w:rPr>
      </w:pPr>
      <w:r w:rsidRPr="008A59B7">
        <w:rPr>
          <w:rStyle w:val="FootnoteReference"/>
          <w:rFonts w:ascii="Times New Roman" w:hAnsi="Times New Roman"/>
          <w:sz w:val="18"/>
          <w:szCs w:val="18"/>
        </w:rPr>
        <w:footnoteRef/>
      </w:r>
      <w:r w:rsidRPr="008A59B7">
        <w:rPr>
          <w:rFonts w:ascii="Times New Roman" w:hAnsi="Times New Roman"/>
          <w:sz w:val="18"/>
          <w:szCs w:val="18"/>
          <w:lang w:val="pt-BR"/>
        </w:rPr>
        <w:t xml:space="preserve"> P.A.F. Lamintang, </w:t>
      </w:r>
      <w:r w:rsidRPr="008A59B7">
        <w:rPr>
          <w:rFonts w:ascii="Times New Roman" w:hAnsi="Times New Roman"/>
          <w:i/>
          <w:sz w:val="18"/>
          <w:szCs w:val="18"/>
          <w:lang w:val="pt-BR"/>
        </w:rPr>
        <w:t>Dasar-Dasar Hukum Pidana Indonesia</w:t>
      </w:r>
      <w:r w:rsidRPr="008A59B7">
        <w:rPr>
          <w:rFonts w:ascii="Times New Roman" w:hAnsi="Times New Roman"/>
          <w:sz w:val="18"/>
          <w:szCs w:val="18"/>
          <w:lang w:val="pt-BR"/>
        </w:rPr>
        <w:t>, Sinar baru, Bdg, hal-173</w:t>
      </w:r>
    </w:p>
  </w:footnote>
  <w:footnote w:id="6">
    <w:p w:rsidR="00E06169" w:rsidRPr="008A59B7" w:rsidRDefault="00E06169" w:rsidP="00E06169">
      <w:pPr>
        <w:pStyle w:val="FootnoteText"/>
        <w:ind w:firstLine="567"/>
        <w:jc w:val="both"/>
        <w:rPr>
          <w:rFonts w:ascii="Times New Roman" w:hAnsi="Times New Roman"/>
          <w:sz w:val="18"/>
          <w:szCs w:val="18"/>
          <w:lang w:val="pt-BR"/>
        </w:rPr>
      </w:pPr>
      <w:r w:rsidRPr="008A59B7">
        <w:rPr>
          <w:rStyle w:val="FootnoteReference"/>
          <w:rFonts w:ascii="Times New Roman" w:hAnsi="Times New Roman"/>
          <w:sz w:val="18"/>
          <w:szCs w:val="18"/>
        </w:rPr>
        <w:footnoteRef/>
      </w:r>
      <w:r w:rsidRPr="008A59B7">
        <w:rPr>
          <w:rFonts w:ascii="Times New Roman" w:hAnsi="Times New Roman"/>
          <w:sz w:val="18"/>
          <w:szCs w:val="18"/>
          <w:lang w:val="pt-BR"/>
        </w:rPr>
        <w:t xml:space="preserve"> Ibid, hlm-174</w:t>
      </w:r>
    </w:p>
  </w:footnote>
  <w:footnote w:id="7">
    <w:p w:rsidR="00E06169" w:rsidRPr="008A59B7" w:rsidRDefault="00E06169" w:rsidP="00E06169">
      <w:pPr>
        <w:pStyle w:val="FootnoteText"/>
        <w:ind w:firstLine="567"/>
        <w:jc w:val="both"/>
        <w:rPr>
          <w:rFonts w:ascii="Times New Roman" w:hAnsi="Times New Roman"/>
          <w:sz w:val="18"/>
          <w:szCs w:val="18"/>
          <w:lang w:val="pt-BR"/>
        </w:rPr>
      </w:pPr>
      <w:r w:rsidRPr="008A59B7">
        <w:rPr>
          <w:rStyle w:val="FootnoteReference"/>
          <w:rFonts w:ascii="Times New Roman" w:hAnsi="Times New Roman"/>
          <w:sz w:val="18"/>
          <w:szCs w:val="18"/>
        </w:rPr>
        <w:footnoteRef/>
      </w:r>
      <w:r w:rsidRPr="008A59B7">
        <w:rPr>
          <w:rFonts w:ascii="Times New Roman" w:hAnsi="Times New Roman"/>
          <w:sz w:val="18"/>
          <w:szCs w:val="18"/>
          <w:lang w:val="pt-BR"/>
        </w:rPr>
        <w:t xml:space="preserve"> Ibid. Hlm. 175</w:t>
      </w:r>
    </w:p>
  </w:footnote>
  <w:footnote w:id="8">
    <w:p w:rsidR="00E06169" w:rsidRPr="008A59B7" w:rsidRDefault="00E06169" w:rsidP="00E06169">
      <w:pPr>
        <w:pStyle w:val="FootnoteText"/>
        <w:ind w:firstLine="567"/>
        <w:jc w:val="both"/>
        <w:rPr>
          <w:rFonts w:ascii="Times New Roman" w:hAnsi="Times New Roman"/>
          <w:sz w:val="18"/>
          <w:szCs w:val="18"/>
          <w:lang w:val="pt-BR"/>
        </w:rPr>
      </w:pPr>
      <w:r w:rsidRPr="008A59B7">
        <w:rPr>
          <w:rStyle w:val="FootnoteReference"/>
          <w:rFonts w:ascii="Times New Roman" w:hAnsi="Times New Roman"/>
          <w:sz w:val="18"/>
          <w:szCs w:val="18"/>
        </w:rPr>
        <w:footnoteRef/>
      </w:r>
      <w:r w:rsidRPr="008A59B7">
        <w:rPr>
          <w:rFonts w:ascii="Times New Roman" w:hAnsi="Times New Roman"/>
          <w:sz w:val="18"/>
          <w:szCs w:val="18"/>
          <w:lang w:val="pt-BR"/>
        </w:rPr>
        <w:t xml:space="preserve"> Wirjono Prodjodikoro, </w:t>
      </w:r>
      <w:r w:rsidRPr="008A59B7">
        <w:rPr>
          <w:rFonts w:ascii="Times New Roman" w:hAnsi="Times New Roman"/>
          <w:i/>
          <w:sz w:val="18"/>
          <w:szCs w:val="18"/>
          <w:lang w:val="pt-BR"/>
        </w:rPr>
        <w:t>Asas-Asas Hukum Pidana di Indonesia</w:t>
      </w:r>
      <w:r w:rsidRPr="008A59B7">
        <w:rPr>
          <w:rFonts w:ascii="Times New Roman" w:hAnsi="Times New Roman"/>
          <w:sz w:val="18"/>
          <w:szCs w:val="18"/>
          <w:lang w:val="pt-BR"/>
        </w:rPr>
        <w:t>, Erisco, Bdg, 1989, hlm-5</w:t>
      </w:r>
    </w:p>
  </w:footnote>
  <w:footnote w:id="9">
    <w:p w:rsidR="00E06169" w:rsidRPr="008A59B7" w:rsidRDefault="00E06169" w:rsidP="00E06169">
      <w:pPr>
        <w:pStyle w:val="FootnoteText"/>
        <w:ind w:firstLine="567"/>
        <w:jc w:val="both"/>
        <w:rPr>
          <w:rFonts w:ascii="Times New Roman" w:hAnsi="Times New Roman"/>
          <w:sz w:val="18"/>
          <w:szCs w:val="18"/>
          <w:lang w:val="fi-FI"/>
        </w:rPr>
      </w:pPr>
      <w:r w:rsidRPr="008A59B7">
        <w:rPr>
          <w:rStyle w:val="FootnoteReference"/>
          <w:rFonts w:ascii="Times New Roman" w:hAnsi="Times New Roman"/>
          <w:sz w:val="18"/>
          <w:szCs w:val="18"/>
        </w:rPr>
        <w:footnoteRef/>
      </w:r>
      <w:r w:rsidRPr="008A59B7">
        <w:rPr>
          <w:rFonts w:ascii="Times New Roman" w:hAnsi="Times New Roman"/>
          <w:sz w:val="18"/>
          <w:szCs w:val="18"/>
          <w:lang w:val="fi-FI"/>
        </w:rPr>
        <w:t xml:space="preserve"> Moeljatno, </w:t>
      </w:r>
      <w:r w:rsidRPr="008A59B7">
        <w:rPr>
          <w:rFonts w:ascii="Times New Roman" w:hAnsi="Times New Roman"/>
          <w:i/>
          <w:sz w:val="18"/>
          <w:szCs w:val="18"/>
          <w:lang w:val="fi-FI"/>
        </w:rPr>
        <w:t>Asas-Asas Hukum Pidana</w:t>
      </w:r>
      <w:r w:rsidRPr="008A59B7">
        <w:rPr>
          <w:rFonts w:ascii="Times New Roman" w:hAnsi="Times New Roman"/>
          <w:sz w:val="18"/>
          <w:szCs w:val="18"/>
          <w:lang w:val="fi-FI"/>
        </w:rPr>
        <w:t>, Rineka cipta, Jakarta, 1993</w:t>
      </w:r>
      <w:r w:rsidRPr="008A59B7">
        <w:rPr>
          <w:rFonts w:ascii="Times New Roman" w:hAnsi="Times New Roman"/>
          <w:sz w:val="18"/>
          <w:szCs w:val="18"/>
          <w:lang w:val="pt-BR"/>
        </w:rPr>
        <w:t xml:space="preserve"> hlm</w:t>
      </w:r>
      <w:r w:rsidRPr="008A59B7">
        <w:rPr>
          <w:rFonts w:ascii="Times New Roman" w:hAnsi="Times New Roman"/>
          <w:sz w:val="18"/>
          <w:szCs w:val="18"/>
          <w:lang w:val="fi-FI"/>
        </w:rPr>
        <w:t xml:space="preserve"> -54</w:t>
      </w:r>
    </w:p>
  </w:footnote>
  <w:footnote w:id="10">
    <w:p w:rsidR="00E06169" w:rsidRPr="008A59B7" w:rsidRDefault="00E06169" w:rsidP="00E06169">
      <w:pPr>
        <w:pStyle w:val="FootnoteText"/>
        <w:ind w:firstLine="567"/>
        <w:jc w:val="both"/>
        <w:rPr>
          <w:rFonts w:ascii="Times New Roman" w:hAnsi="Times New Roman"/>
          <w:sz w:val="18"/>
          <w:szCs w:val="18"/>
          <w:lang w:val="fi-FI"/>
        </w:rPr>
      </w:pPr>
      <w:r w:rsidRPr="008A59B7">
        <w:rPr>
          <w:rStyle w:val="FootnoteReference"/>
          <w:rFonts w:ascii="Times New Roman" w:hAnsi="Times New Roman"/>
          <w:sz w:val="18"/>
          <w:szCs w:val="18"/>
        </w:rPr>
        <w:footnoteRef/>
      </w:r>
      <w:r w:rsidRPr="008A59B7">
        <w:rPr>
          <w:rFonts w:ascii="Times New Roman" w:hAnsi="Times New Roman"/>
          <w:sz w:val="18"/>
          <w:szCs w:val="18"/>
          <w:lang w:val="fi-FI"/>
        </w:rPr>
        <w:t xml:space="preserve"> Sofjan Sastrawidjaja, </w:t>
      </w:r>
      <w:r w:rsidRPr="008A59B7">
        <w:rPr>
          <w:rFonts w:ascii="Times New Roman" w:hAnsi="Times New Roman"/>
          <w:i/>
          <w:sz w:val="18"/>
          <w:szCs w:val="18"/>
          <w:lang w:val="fi-FI"/>
        </w:rPr>
        <w:t>Hukum Pidana (asas Hukum Pidana)</w:t>
      </w:r>
      <w:r w:rsidRPr="008A59B7">
        <w:rPr>
          <w:rFonts w:ascii="Times New Roman" w:hAnsi="Times New Roman"/>
          <w:sz w:val="18"/>
          <w:szCs w:val="18"/>
          <w:lang w:val="fi-FI"/>
        </w:rPr>
        <w:t>, armico, Bandung, 1995,</w:t>
      </w:r>
      <w:r w:rsidRPr="008A59B7">
        <w:rPr>
          <w:rFonts w:ascii="Times New Roman" w:hAnsi="Times New Roman"/>
          <w:sz w:val="18"/>
          <w:szCs w:val="18"/>
          <w:lang w:val="pt-BR"/>
        </w:rPr>
        <w:t xml:space="preserve"> hlm</w:t>
      </w:r>
      <w:r w:rsidRPr="008A59B7">
        <w:rPr>
          <w:rFonts w:ascii="Times New Roman" w:hAnsi="Times New Roman"/>
          <w:sz w:val="18"/>
          <w:szCs w:val="18"/>
          <w:lang w:val="fi-FI"/>
        </w:rPr>
        <w:t xml:space="preserve"> -113</w:t>
      </w:r>
    </w:p>
  </w:footnote>
  <w:footnote w:id="11">
    <w:p w:rsidR="00E06169" w:rsidRPr="008A59B7" w:rsidRDefault="00E06169" w:rsidP="00E06169">
      <w:pPr>
        <w:pStyle w:val="FootnoteText"/>
        <w:ind w:firstLine="567"/>
        <w:jc w:val="both"/>
        <w:rPr>
          <w:rFonts w:ascii="Times New Roman" w:hAnsi="Times New Roman"/>
          <w:sz w:val="18"/>
          <w:szCs w:val="18"/>
          <w:lang w:val="fi-FI"/>
        </w:rPr>
      </w:pPr>
      <w:r w:rsidRPr="008A59B7">
        <w:rPr>
          <w:rStyle w:val="FootnoteReference"/>
          <w:rFonts w:ascii="Times New Roman" w:hAnsi="Times New Roman"/>
          <w:sz w:val="18"/>
          <w:szCs w:val="18"/>
        </w:rPr>
        <w:footnoteRef/>
      </w:r>
      <w:r w:rsidRPr="008A59B7">
        <w:rPr>
          <w:rFonts w:ascii="Times New Roman" w:hAnsi="Times New Roman"/>
          <w:sz w:val="18"/>
          <w:szCs w:val="18"/>
          <w:lang w:val="fi-FI"/>
        </w:rPr>
        <w:t xml:space="preserve"> Wirjono Prodjodikoro, </w:t>
      </w:r>
      <w:r w:rsidRPr="008A59B7">
        <w:rPr>
          <w:rFonts w:ascii="Times New Roman" w:hAnsi="Times New Roman"/>
          <w:i/>
          <w:sz w:val="18"/>
          <w:szCs w:val="18"/>
          <w:lang w:val="fi-FI"/>
        </w:rPr>
        <w:t>Asas-Asas Hukum Pidana di Indonesia</w:t>
      </w:r>
      <w:r w:rsidRPr="008A59B7">
        <w:rPr>
          <w:rFonts w:ascii="Times New Roman" w:hAnsi="Times New Roman"/>
          <w:sz w:val="18"/>
          <w:szCs w:val="18"/>
          <w:lang w:val="fi-FI"/>
        </w:rPr>
        <w:t>, Erisco, Bdg, 1989 hlm. 7</w:t>
      </w:r>
    </w:p>
  </w:footnote>
  <w:footnote w:id="12">
    <w:p w:rsidR="00E06169" w:rsidRPr="008A59B7" w:rsidRDefault="00E06169" w:rsidP="00E06169">
      <w:pPr>
        <w:pStyle w:val="FootnoteText"/>
        <w:ind w:firstLine="567"/>
        <w:jc w:val="both"/>
        <w:rPr>
          <w:rFonts w:ascii="Times New Roman" w:hAnsi="Times New Roman"/>
          <w:sz w:val="18"/>
          <w:szCs w:val="18"/>
          <w:lang w:val="en-US"/>
        </w:rPr>
      </w:pPr>
      <w:r w:rsidRPr="008A59B7">
        <w:rPr>
          <w:rStyle w:val="FootnoteReference"/>
          <w:rFonts w:ascii="Times New Roman" w:hAnsi="Times New Roman"/>
          <w:sz w:val="18"/>
          <w:szCs w:val="18"/>
        </w:rPr>
        <w:footnoteRef/>
      </w:r>
      <w:r w:rsidRPr="008A59B7">
        <w:rPr>
          <w:rFonts w:ascii="Times New Roman" w:hAnsi="Times New Roman"/>
          <w:sz w:val="18"/>
          <w:szCs w:val="18"/>
        </w:rPr>
        <w:t xml:space="preserve"> </w:t>
      </w:r>
      <w:r w:rsidRPr="008A59B7">
        <w:rPr>
          <w:rFonts w:ascii="Times New Roman" w:hAnsi="Times New Roman"/>
          <w:sz w:val="18"/>
          <w:szCs w:val="18"/>
          <w:lang w:val="en-US"/>
        </w:rPr>
        <w:t xml:space="preserve">Sastroatmodjo Sudijono. </w:t>
      </w:r>
      <w:r w:rsidRPr="008A59B7">
        <w:rPr>
          <w:rFonts w:ascii="Times New Roman" w:hAnsi="Times New Roman"/>
          <w:i/>
          <w:iCs/>
          <w:sz w:val="18"/>
          <w:szCs w:val="18"/>
          <w:lang w:val="en-US"/>
        </w:rPr>
        <w:t>Perilaku Politik</w:t>
      </w:r>
      <w:r w:rsidRPr="008A59B7">
        <w:rPr>
          <w:rFonts w:ascii="Times New Roman" w:hAnsi="Times New Roman"/>
          <w:sz w:val="18"/>
          <w:szCs w:val="18"/>
          <w:lang w:val="en-US"/>
        </w:rPr>
        <w:t>. Semarang 1995.: IKIP Semarang Press. Hlm. 112</w:t>
      </w:r>
    </w:p>
  </w:footnote>
  <w:footnote w:id="13">
    <w:p w:rsidR="00E06169" w:rsidRPr="008A59B7" w:rsidRDefault="00E06169" w:rsidP="00E06169">
      <w:pPr>
        <w:widowControl w:val="0"/>
        <w:autoSpaceDE w:val="0"/>
        <w:autoSpaceDN w:val="0"/>
        <w:adjustRightInd w:val="0"/>
        <w:spacing w:after="0" w:line="271" w:lineRule="exact"/>
        <w:ind w:firstLine="567"/>
        <w:jc w:val="both"/>
        <w:rPr>
          <w:rFonts w:ascii="Times New Roman" w:hAnsi="Times New Roman"/>
          <w:sz w:val="18"/>
          <w:szCs w:val="18"/>
          <w:lang w:val="en-US"/>
        </w:rPr>
      </w:pPr>
      <w:r w:rsidRPr="008A59B7">
        <w:rPr>
          <w:rStyle w:val="FootnoteReference"/>
          <w:rFonts w:ascii="Times New Roman" w:hAnsi="Times New Roman"/>
          <w:sz w:val="18"/>
          <w:szCs w:val="18"/>
        </w:rPr>
        <w:footnoteRef/>
      </w:r>
      <w:r w:rsidRPr="008A59B7">
        <w:rPr>
          <w:rFonts w:ascii="Times New Roman" w:hAnsi="Times New Roman"/>
          <w:sz w:val="18"/>
          <w:szCs w:val="18"/>
        </w:rPr>
        <w:t xml:space="preserve"> </w:t>
      </w:r>
      <w:r w:rsidRPr="008A59B7">
        <w:rPr>
          <w:rFonts w:ascii="Times New Roman" w:hAnsi="Times New Roman"/>
          <w:color w:val="000000"/>
          <w:sz w:val="18"/>
          <w:szCs w:val="18"/>
        </w:rPr>
        <w:t>M</w:t>
      </w:r>
      <w:r w:rsidRPr="008A59B7">
        <w:rPr>
          <w:rFonts w:ascii="Times New Roman" w:hAnsi="Times New Roman"/>
          <w:color w:val="000000"/>
          <w:spacing w:val="1"/>
          <w:sz w:val="18"/>
          <w:szCs w:val="18"/>
        </w:rPr>
        <w:t>o</w:t>
      </w:r>
      <w:r w:rsidRPr="008A59B7">
        <w:rPr>
          <w:rFonts w:ascii="Times New Roman" w:hAnsi="Times New Roman"/>
          <w:color w:val="000000"/>
          <w:spacing w:val="-1"/>
          <w:sz w:val="18"/>
          <w:szCs w:val="18"/>
        </w:rPr>
        <w:t>h</w:t>
      </w:r>
      <w:r w:rsidRPr="008A59B7">
        <w:rPr>
          <w:rFonts w:ascii="Times New Roman" w:hAnsi="Times New Roman"/>
          <w:color w:val="000000"/>
          <w:sz w:val="18"/>
          <w:szCs w:val="18"/>
        </w:rPr>
        <w:t xml:space="preserve">.  </w:t>
      </w:r>
      <w:r w:rsidRPr="008A59B7">
        <w:rPr>
          <w:rFonts w:ascii="Times New Roman" w:hAnsi="Times New Roman"/>
          <w:color w:val="000000"/>
          <w:spacing w:val="5"/>
          <w:sz w:val="18"/>
          <w:szCs w:val="18"/>
        </w:rPr>
        <w:t xml:space="preserve"> </w:t>
      </w:r>
      <w:r w:rsidRPr="008A59B7">
        <w:rPr>
          <w:rFonts w:ascii="Times New Roman" w:hAnsi="Times New Roman"/>
          <w:color w:val="000000"/>
          <w:sz w:val="18"/>
          <w:szCs w:val="18"/>
        </w:rPr>
        <w:t>Ja</w:t>
      </w:r>
      <w:r w:rsidRPr="008A59B7">
        <w:rPr>
          <w:rFonts w:ascii="Times New Roman" w:hAnsi="Times New Roman"/>
          <w:color w:val="000000"/>
          <w:spacing w:val="2"/>
          <w:sz w:val="18"/>
          <w:szCs w:val="18"/>
        </w:rPr>
        <w:t>m</w:t>
      </w:r>
      <w:r w:rsidRPr="008A59B7">
        <w:rPr>
          <w:rFonts w:ascii="Times New Roman" w:hAnsi="Times New Roman"/>
          <w:color w:val="000000"/>
          <w:spacing w:val="-1"/>
          <w:sz w:val="18"/>
          <w:szCs w:val="18"/>
        </w:rPr>
        <w:t>i</w:t>
      </w:r>
      <w:r w:rsidRPr="008A59B7">
        <w:rPr>
          <w:rFonts w:ascii="Times New Roman" w:hAnsi="Times New Roman"/>
          <w:color w:val="000000"/>
          <w:sz w:val="18"/>
          <w:szCs w:val="18"/>
        </w:rPr>
        <w:t xml:space="preserve">n. </w:t>
      </w:r>
      <w:r w:rsidRPr="008A59B7">
        <w:rPr>
          <w:rFonts w:ascii="Times New Roman" w:hAnsi="Times New Roman"/>
          <w:color w:val="000000"/>
          <w:spacing w:val="42"/>
          <w:sz w:val="18"/>
          <w:szCs w:val="18"/>
        </w:rPr>
        <w:t xml:space="preserve"> </w:t>
      </w:r>
      <w:r w:rsidRPr="008A59B7">
        <w:rPr>
          <w:rFonts w:ascii="Times New Roman" w:hAnsi="Times New Roman"/>
          <w:color w:val="000000"/>
          <w:sz w:val="18"/>
          <w:szCs w:val="18"/>
        </w:rPr>
        <w:t xml:space="preserve"> </w:t>
      </w:r>
      <w:r w:rsidRPr="008A59B7">
        <w:rPr>
          <w:rFonts w:ascii="Times New Roman" w:hAnsi="Times New Roman"/>
          <w:color w:val="000000"/>
          <w:spacing w:val="48"/>
          <w:sz w:val="18"/>
          <w:szCs w:val="18"/>
        </w:rPr>
        <w:t xml:space="preserve"> </w:t>
      </w:r>
      <w:r w:rsidRPr="008A59B7">
        <w:rPr>
          <w:rFonts w:ascii="Times New Roman" w:hAnsi="Times New Roman"/>
          <w:i/>
          <w:iCs/>
          <w:color w:val="000000"/>
          <w:sz w:val="18"/>
          <w:szCs w:val="18"/>
        </w:rPr>
        <w:t>Pot</w:t>
      </w:r>
      <w:r w:rsidRPr="008A59B7">
        <w:rPr>
          <w:rFonts w:ascii="Times New Roman" w:hAnsi="Times New Roman"/>
          <w:i/>
          <w:iCs/>
          <w:color w:val="000000"/>
          <w:spacing w:val="-1"/>
          <w:sz w:val="18"/>
          <w:szCs w:val="18"/>
        </w:rPr>
        <w:t>e</w:t>
      </w:r>
      <w:r w:rsidRPr="008A59B7">
        <w:rPr>
          <w:rFonts w:ascii="Times New Roman" w:hAnsi="Times New Roman"/>
          <w:i/>
          <w:iCs/>
          <w:color w:val="000000"/>
          <w:sz w:val="18"/>
          <w:szCs w:val="18"/>
        </w:rPr>
        <w:t xml:space="preserve">nsi </w:t>
      </w:r>
      <w:r w:rsidRPr="008A59B7">
        <w:rPr>
          <w:rFonts w:ascii="Times New Roman" w:hAnsi="Times New Roman"/>
          <w:i/>
          <w:iCs/>
          <w:color w:val="000000"/>
          <w:spacing w:val="48"/>
          <w:sz w:val="18"/>
          <w:szCs w:val="18"/>
        </w:rPr>
        <w:t xml:space="preserve"> </w:t>
      </w:r>
      <w:r w:rsidRPr="008A59B7">
        <w:rPr>
          <w:rFonts w:ascii="Times New Roman" w:hAnsi="Times New Roman"/>
          <w:i/>
          <w:iCs/>
          <w:color w:val="000000"/>
          <w:sz w:val="18"/>
          <w:szCs w:val="18"/>
        </w:rPr>
        <w:t>s</w:t>
      </w:r>
      <w:r w:rsidRPr="008A59B7">
        <w:rPr>
          <w:rFonts w:ascii="Times New Roman" w:hAnsi="Times New Roman"/>
          <w:i/>
          <w:iCs/>
          <w:color w:val="000000"/>
          <w:spacing w:val="-1"/>
          <w:sz w:val="18"/>
          <w:szCs w:val="18"/>
        </w:rPr>
        <w:t>e</w:t>
      </w:r>
      <w:r w:rsidRPr="008A59B7">
        <w:rPr>
          <w:rFonts w:ascii="Times New Roman" w:hAnsi="Times New Roman"/>
          <w:i/>
          <w:iCs/>
          <w:color w:val="000000"/>
          <w:sz w:val="18"/>
          <w:szCs w:val="18"/>
        </w:rPr>
        <w:t>ng</w:t>
      </w:r>
      <w:r w:rsidRPr="008A59B7">
        <w:rPr>
          <w:rFonts w:ascii="Times New Roman" w:hAnsi="Times New Roman"/>
          <w:i/>
          <w:iCs/>
          <w:color w:val="000000"/>
          <w:spacing w:val="-1"/>
          <w:sz w:val="18"/>
          <w:szCs w:val="18"/>
        </w:rPr>
        <w:t>ke</w:t>
      </w:r>
      <w:r w:rsidRPr="008A59B7">
        <w:rPr>
          <w:rFonts w:ascii="Times New Roman" w:hAnsi="Times New Roman"/>
          <w:i/>
          <w:iCs/>
          <w:color w:val="000000"/>
          <w:sz w:val="18"/>
          <w:szCs w:val="18"/>
        </w:rPr>
        <w:t xml:space="preserve">ta    </w:t>
      </w:r>
      <w:r w:rsidRPr="008A59B7">
        <w:rPr>
          <w:rFonts w:ascii="Times New Roman" w:hAnsi="Times New Roman"/>
          <w:i/>
          <w:iCs/>
          <w:color w:val="000000"/>
          <w:spacing w:val="36"/>
          <w:sz w:val="18"/>
          <w:szCs w:val="18"/>
        </w:rPr>
        <w:t xml:space="preserve"> </w:t>
      </w:r>
      <w:r w:rsidRPr="008A59B7">
        <w:rPr>
          <w:rFonts w:ascii="Times New Roman" w:hAnsi="Times New Roman"/>
          <w:i/>
          <w:iCs/>
          <w:color w:val="000000"/>
          <w:sz w:val="18"/>
          <w:szCs w:val="18"/>
        </w:rPr>
        <w:t>P</w:t>
      </w:r>
      <w:r w:rsidRPr="008A59B7">
        <w:rPr>
          <w:rFonts w:ascii="Times New Roman" w:hAnsi="Times New Roman"/>
          <w:i/>
          <w:iCs/>
          <w:color w:val="000000"/>
          <w:spacing w:val="-1"/>
          <w:sz w:val="18"/>
          <w:szCs w:val="18"/>
        </w:rPr>
        <w:t>e</w:t>
      </w:r>
      <w:r w:rsidRPr="008A59B7">
        <w:rPr>
          <w:rFonts w:ascii="Times New Roman" w:hAnsi="Times New Roman"/>
          <w:i/>
          <w:iCs/>
          <w:color w:val="000000"/>
          <w:sz w:val="18"/>
          <w:szCs w:val="18"/>
        </w:rPr>
        <w:t xml:space="preserve">milihan </w:t>
      </w:r>
      <w:r w:rsidRPr="008A59B7">
        <w:rPr>
          <w:rFonts w:ascii="Times New Roman" w:hAnsi="Times New Roman"/>
          <w:i/>
          <w:iCs/>
          <w:color w:val="000000"/>
          <w:spacing w:val="48"/>
          <w:sz w:val="18"/>
          <w:szCs w:val="18"/>
        </w:rPr>
        <w:t xml:space="preserve"> </w:t>
      </w:r>
      <w:r w:rsidRPr="008A59B7">
        <w:rPr>
          <w:rFonts w:ascii="Times New Roman" w:hAnsi="Times New Roman"/>
          <w:i/>
          <w:iCs/>
          <w:color w:val="000000"/>
          <w:sz w:val="18"/>
          <w:szCs w:val="18"/>
        </w:rPr>
        <w:t xml:space="preserve">Umum </w:t>
      </w:r>
      <w:r w:rsidRPr="008A59B7">
        <w:rPr>
          <w:rFonts w:ascii="Times New Roman" w:hAnsi="Times New Roman"/>
          <w:i/>
          <w:iCs/>
          <w:color w:val="000000"/>
          <w:spacing w:val="48"/>
          <w:sz w:val="18"/>
          <w:szCs w:val="18"/>
        </w:rPr>
        <w:t xml:space="preserve"> </w:t>
      </w:r>
      <w:r w:rsidRPr="008A59B7">
        <w:rPr>
          <w:rFonts w:ascii="Times New Roman" w:hAnsi="Times New Roman"/>
          <w:i/>
          <w:iCs/>
          <w:color w:val="000000"/>
          <w:sz w:val="18"/>
          <w:szCs w:val="18"/>
        </w:rPr>
        <w:t xml:space="preserve">dan </w:t>
      </w:r>
      <w:r w:rsidRPr="008A59B7">
        <w:rPr>
          <w:rFonts w:ascii="Times New Roman" w:hAnsi="Times New Roman"/>
          <w:i/>
          <w:iCs/>
          <w:color w:val="000000"/>
          <w:spacing w:val="48"/>
          <w:sz w:val="18"/>
          <w:szCs w:val="18"/>
        </w:rPr>
        <w:t xml:space="preserve"> </w:t>
      </w:r>
      <w:r w:rsidRPr="008A59B7">
        <w:rPr>
          <w:rFonts w:ascii="Times New Roman" w:hAnsi="Times New Roman"/>
          <w:i/>
          <w:iCs/>
          <w:color w:val="000000"/>
          <w:sz w:val="18"/>
          <w:szCs w:val="18"/>
        </w:rPr>
        <w:t>P</w:t>
      </w:r>
      <w:r w:rsidRPr="008A59B7">
        <w:rPr>
          <w:rFonts w:ascii="Times New Roman" w:hAnsi="Times New Roman"/>
          <w:i/>
          <w:iCs/>
          <w:color w:val="000000"/>
          <w:spacing w:val="-1"/>
          <w:sz w:val="18"/>
          <w:szCs w:val="18"/>
        </w:rPr>
        <w:t>e</w:t>
      </w:r>
      <w:r w:rsidRPr="008A59B7">
        <w:rPr>
          <w:rFonts w:ascii="Times New Roman" w:hAnsi="Times New Roman"/>
          <w:i/>
          <w:iCs/>
          <w:color w:val="000000"/>
          <w:sz w:val="18"/>
          <w:szCs w:val="18"/>
        </w:rPr>
        <w:t>n</w:t>
      </w:r>
      <w:r w:rsidRPr="008A59B7">
        <w:rPr>
          <w:rFonts w:ascii="Times New Roman" w:hAnsi="Times New Roman"/>
          <w:i/>
          <w:iCs/>
          <w:color w:val="000000"/>
          <w:spacing w:val="-1"/>
          <w:sz w:val="18"/>
          <w:szCs w:val="18"/>
        </w:rPr>
        <w:t>y</w:t>
      </w:r>
      <w:r w:rsidRPr="008A59B7">
        <w:rPr>
          <w:rFonts w:ascii="Times New Roman" w:hAnsi="Times New Roman"/>
          <w:i/>
          <w:iCs/>
          <w:color w:val="000000"/>
          <w:spacing w:val="1"/>
          <w:sz w:val="18"/>
          <w:szCs w:val="18"/>
        </w:rPr>
        <w:t>e</w:t>
      </w:r>
      <w:r w:rsidRPr="008A59B7">
        <w:rPr>
          <w:rFonts w:ascii="Times New Roman" w:hAnsi="Times New Roman"/>
          <w:i/>
          <w:iCs/>
          <w:color w:val="000000"/>
          <w:sz w:val="18"/>
          <w:szCs w:val="18"/>
        </w:rPr>
        <w:t>l</w:t>
      </w:r>
      <w:r w:rsidRPr="008A59B7">
        <w:rPr>
          <w:rFonts w:ascii="Times New Roman" w:hAnsi="Times New Roman"/>
          <w:i/>
          <w:iCs/>
          <w:color w:val="000000"/>
          <w:spacing w:val="-1"/>
          <w:sz w:val="18"/>
          <w:szCs w:val="18"/>
        </w:rPr>
        <w:t>e</w:t>
      </w:r>
      <w:r w:rsidRPr="008A59B7">
        <w:rPr>
          <w:rFonts w:ascii="Times New Roman" w:hAnsi="Times New Roman"/>
          <w:i/>
          <w:iCs/>
          <w:color w:val="000000"/>
          <w:sz w:val="18"/>
          <w:szCs w:val="18"/>
        </w:rPr>
        <w:t>sa</w:t>
      </w:r>
      <w:r w:rsidRPr="008A59B7">
        <w:rPr>
          <w:rFonts w:ascii="Times New Roman" w:hAnsi="Times New Roman"/>
          <w:i/>
          <w:iCs/>
          <w:color w:val="000000"/>
          <w:spacing w:val="1"/>
          <w:sz w:val="18"/>
          <w:szCs w:val="18"/>
        </w:rPr>
        <w:t>i</w:t>
      </w:r>
      <w:r w:rsidRPr="008A59B7">
        <w:rPr>
          <w:rFonts w:ascii="Times New Roman" w:hAnsi="Times New Roman"/>
          <w:i/>
          <w:iCs/>
          <w:color w:val="000000"/>
          <w:sz w:val="18"/>
          <w:szCs w:val="18"/>
        </w:rPr>
        <w:t>an</w:t>
      </w:r>
      <w:r w:rsidRPr="008A59B7">
        <w:rPr>
          <w:rFonts w:ascii="Times New Roman" w:hAnsi="Times New Roman"/>
          <w:i/>
          <w:iCs/>
          <w:color w:val="000000"/>
          <w:sz w:val="18"/>
          <w:szCs w:val="18"/>
          <w:lang w:val="en-US"/>
        </w:rPr>
        <w:t xml:space="preserve"> </w:t>
      </w:r>
      <w:r w:rsidRPr="008A59B7">
        <w:rPr>
          <w:rFonts w:ascii="Times New Roman" w:hAnsi="Times New Roman"/>
          <w:i/>
          <w:iCs/>
          <w:color w:val="000000"/>
          <w:sz w:val="18"/>
          <w:szCs w:val="18"/>
        </w:rPr>
        <w:t>Hu</w:t>
      </w:r>
      <w:r w:rsidRPr="008A59B7">
        <w:rPr>
          <w:rFonts w:ascii="Times New Roman" w:hAnsi="Times New Roman"/>
          <w:i/>
          <w:iCs/>
          <w:color w:val="000000"/>
          <w:spacing w:val="-1"/>
          <w:sz w:val="18"/>
          <w:szCs w:val="18"/>
        </w:rPr>
        <w:t>k</w:t>
      </w:r>
      <w:r w:rsidRPr="008A59B7">
        <w:rPr>
          <w:rFonts w:ascii="Times New Roman" w:hAnsi="Times New Roman"/>
          <w:i/>
          <w:iCs/>
          <w:color w:val="000000"/>
          <w:sz w:val="18"/>
          <w:szCs w:val="18"/>
        </w:rPr>
        <w:t>umn</w:t>
      </w:r>
      <w:r w:rsidRPr="008A59B7">
        <w:rPr>
          <w:rFonts w:ascii="Times New Roman" w:hAnsi="Times New Roman"/>
          <w:i/>
          <w:iCs/>
          <w:color w:val="000000"/>
          <w:spacing w:val="-1"/>
          <w:sz w:val="18"/>
          <w:szCs w:val="18"/>
        </w:rPr>
        <w:t>y</w:t>
      </w:r>
      <w:r w:rsidRPr="008A59B7">
        <w:rPr>
          <w:rFonts w:ascii="Times New Roman" w:hAnsi="Times New Roman"/>
          <w:i/>
          <w:iCs/>
          <w:color w:val="000000"/>
          <w:sz w:val="18"/>
          <w:szCs w:val="18"/>
        </w:rPr>
        <w:t>a,</w:t>
      </w:r>
      <w:r w:rsidRPr="008A59B7">
        <w:rPr>
          <w:rFonts w:ascii="Times New Roman" w:hAnsi="Times New Roman"/>
          <w:i/>
          <w:iCs/>
          <w:color w:val="000000"/>
          <w:spacing w:val="58"/>
          <w:sz w:val="18"/>
          <w:szCs w:val="18"/>
        </w:rPr>
        <w:t xml:space="preserve"> </w:t>
      </w:r>
      <w:r w:rsidRPr="008A59B7">
        <w:rPr>
          <w:rFonts w:ascii="Times New Roman" w:hAnsi="Times New Roman"/>
          <w:color w:val="000000"/>
          <w:spacing w:val="3"/>
          <w:sz w:val="18"/>
          <w:szCs w:val="18"/>
        </w:rPr>
        <w:t>J</w:t>
      </w:r>
      <w:r w:rsidRPr="008A59B7">
        <w:rPr>
          <w:rFonts w:ascii="Times New Roman" w:hAnsi="Times New Roman"/>
          <w:color w:val="000000"/>
          <w:sz w:val="18"/>
          <w:szCs w:val="18"/>
        </w:rPr>
        <w:t>u</w:t>
      </w:r>
      <w:r w:rsidRPr="008A59B7">
        <w:rPr>
          <w:rFonts w:ascii="Times New Roman" w:hAnsi="Times New Roman"/>
          <w:color w:val="000000"/>
          <w:spacing w:val="-1"/>
          <w:sz w:val="18"/>
          <w:szCs w:val="18"/>
        </w:rPr>
        <w:t>r</w:t>
      </w:r>
      <w:r w:rsidRPr="008A59B7">
        <w:rPr>
          <w:rFonts w:ascii="Times New Roman" w:hAnsi="Times New Roman"/>
          <w:color w:val="000000"/>
          <w:sz w:val="18"/>
          <w:szCs w:val="18"/>
        </w:rPr>
        <w:t>n</w:t>
      </w:r>
      <w:r w:rsidRPr="008A59B7">
        <w:rPr>
          <w:rFonts w:ascii="Times New Roman" w:hAnsi="Times New Roman"/>
          <w:color w:val="000000"/>
          <w:spacing w:val="-1"/>
          <w:sz w:val="18"/>
          <w:szCs w:val="18"/>
        </w:rPr>
        <w:t>a</w:t>
      </w:r>
      <w:r w:rsidRPr="008A59B7">
        <w:rPr>
          <w:rFonts w:ascii="Times New Roman" w:hAnsi="Times New Roman"/>
          <w:color w:val="000000"/>
          <w:sz w:val="18"/>
          <w:szCs w:val="18"/>
        </w:rPr>
        <w:t xml:space="preserve">l  </w:t>
      </w:r>
      <w:r w:rsidRPr="008A59B7">
        <w:rPr>
          <w:rFonts w:ascii="Times New Roman" w:hAnsi="Times New Roman"/>
          <w:color w:val="000000"/>
          <w:spacing w:val="56"/>
          <w:sz w:val="18"/>
          <w:szCs w:val="18"/>
        </w:rPr>
        <w:t xml:space="preserve"> </w:t>
      </w:r>
      <w:r w:rsidRPr="008A59B7">
        <w:rPr>
          <w:rFonts w:ascii="Times New Roman" w:hAnsi="Times New Roman"/>
          <w:color w:val="000000"/>
          <w:sz w:val="18"/>
          <w:szCs w:val="18"/>
        </w:rPr>
        <w:t>Konstitusi.</w:t>
      </w:r>
      <w:r w:rsidRPr="008A59B7">
        <w:rPr>
          <w:rFonts w:ascii="Times New Roman" w:hAnsi="Times New Roman"/>
          <w:color w:val="000000"/>
          <w:spacing w:val="55"/>
          <w:sz w:val="18"/>
          <w:szCs w:val="18"/>
        </w:rPr>
        <w:t xml:space="preserve"> </w:t>
      </w:r>
      <w:r w:rsidRPr="008A59B7">
        <w:rPr>
          <w:rFonts w:ascii="Times New Roman" w:hAnsi="Times New Roman"/>
          <w:color w:val="000000"/>
          <w:spacing w:val="1"/>
          <w:sz w:val="18"/>
          <w:szCs w:val="18"/>
        </w:rPr>
        <w:t>P</w:t>
      </w:r>
      <w:r w:rsidRPr="008A59B7">
        <w:rPr>
          <w:rFonts w:ascii="Times New Roman" w:hAnsi="Times New Roman"/>
          <w:color w:val="000000"/>
          <w:sz w:val="18"/>
          <w:szCs w:val="18"/>
        </w:rPr>
        <w:t xml:space="preserve">3KHAM  </w:t>
      </w:r>
      <w:r w:rsidRPr="008A59B7">
        <w:rPr>
          <w:rFonts w:ascii="Times New Roman" w:hAnsi="Times New Roman"/>
          <w:color w:val="000000"/>
          <w:spacing w:val="58"/>
          <w:sz w:val="18"/>
          <w:szCs w:val="18"/>
        </w:rPr>
        <w:t xml:space="preserve"> </w:t>
      </w:r>
      <w:r w:rsidRPr="008A59B7">
        <w:rPr>
          <w:rFonts w:ascii="Times New Roman" w:hAnsi="Times New Roman"/>
          <w:color w:val="000000"/>
          <w:spacing w:val="-5"/>
          <w:sz w:val="18"/>
          <w:szCs w:val="18"/>
        </w:rPr>
        <w:t>L</w:t>
      </w:r>
      <w:r w:rsidRPr="008A59B7">
        <w:rPr>
          <w:rFonts w:ascii="Times New Roman" w:hAnsi="Times New Roman"/>
          <w:color w:val="000000"/>
          <w:spacing w:val="1"/>
          <w:sz w:val="18"/>
          <w:szCs w:val="18"/>
        </w:rPr>
        <w:t>PP</w:t>
      </w:r>
      <w:r w:rsidRPr="008A59B7">
        <w:rPr>
          <w:rFonts w:ascii="Times New Roman" w:hAnsi="Times New Roman"/>
          <w:color w:val="000000"/>
          <w:sz w:val="18"/>
          <w:szCs w:val="18"/>
        </w:rPr>
        <w:t xml:space="preserve">M  </w:t>
      </w:r>
      <w:r w:rsidRPr="008A59B7">
        <w:rPr>
          <w:rFonts w:ascii="Times New Roman" w:hAnsi="Times New Roman"/>
          <w:color w:val="000000"/>
          <w:spacing w:val="55"/>
          <w:sz w:val="18"/>
          <w:szCs w:val="18"/>
        </w:rPr>
        <w:t xml:space="preserve"> </w:t>
      </w:r>
      <w:r w:rsidRPr="008A59B7">
        <w:rPr>
          <w:rFonts w:ascii="Times New Roman" w:hAnsi="Times New Roman"/>
          <w:color w:val="000000"/>
          <w:sz w:val="18"/>
          <w:szCs w:val="18"/>
        </w:rPr>
        <w:t>Univ</w:t>
      </w:r>
      <w:r w:rsidRPr="008A59B7">
        <w:rPr>
          <w:rFonts w:ascii="Times New Roman" w:hAnsi="Times New Roman"/>
          <w:color w:val="000000"/>
          <w:spacing w:val="-1"/>
          <w:sz w:val="18"/>
          <w:szCs w:val="18"/>
        </w:rPr>
        <w:t>er</w:t>
      </w:r>
      <w:r w:rsidRPr="008A59B7">
        <w:rPr>
          <w:rFonts w:ascii="Times New Roman" w:hAnsi="Times New Roman"/>
          <w:color w:val="000000"/>
          <w:sz w:val="18"/>
          <w:szCs w:val="18"/>
        </w:rPr>
        <w:t>s</w:t>
      </w:r>
      <w:r w:rsidRPr="008A59B7">
        <w:rPr>
          <w:rFonts w:ascii="Times New Roman" w:hAnsi="Times New Roman"/>
          <w:color w:val="000000"/>
          <w:spacing w:val="1"/>
          <w:sz w:val="18"/>
          <w:szCs w:val="18"/>
        </w:rPr>
        <w:t>i</w:t>
      </w:r>
      <w:r w:rsidRPr="008A59B7">
        <w:rPr>
          <w:rFonts w:ascii="Times New Roman" w:hAnsi="Times New Roman"/>
          <w:color w:val="000000"/>
          <w:sz w:val="18"/>
          <w:szCs w:val="18"/>
        </w:rPr>
        <w:t>t</w:t>
      </w:r>
      <w:r w:rsidRPr="008A59B7">
        <w:rPr>
          <w:rFonts w:ascii="Times New Roman" w:hAnsi="Times New Roman"/>
          <w:color w:val="000000"/>
          <w:spacing w:val="-1"/>
          <w:sz w:val="18"/>
          <w:szCs w:val="18"/>
        </w:rPr>
        <w:t>a</w:t>
      </w:r>
      <w:r w:rsidRPr="008A59B7">
        <w:rPr>
          <w:rFonts w:ascii="Times New Roman" w:hAnsi="Times New Roman"/>
          <w:color w:val="000000"/>
          <w:sz w:val="18"/>
          <w:szCs w:val="18"/>
        </w:rPr>
        <w:t>s</w:t>
      </w:r>
      <w:r w:rsidRPr="008A59B7">
        <w:rPr>
          <w:rFonts w:ascii="Times New Roman" w:hAnsi="Times New Roman"/>
          <w:color w:val="000000"/>
          <w:spacing w:val="58"/>
          <w:sz w:val="18"/>
          <w:szCs w:val="18"/>
        </w:rPr>
        <w:t xml:space="preserve"> </w:t>
      </w:r>
      <w:r w:rsidRPr="008A59B7">
        <w:rPr>
          <w:rFonts w:ascii="Times New Roman" w:hAnsi="Times New Roman"/>
          <w:color w:val="000000"/>
          <w:spacing w:val="1"/>
          <w:sz w:val="18"/>
          <w:szCs w:val="18"/>
        </w:rPr>
        <w:t>S</w:t>
      </w:r>
      <w:r w:rsidRPr="008A59B7">
        <w:rPr>
          <w:rFonts w:ascii="Times New Roman" w:hAnsi="Times New Roman"/>
          <w:color w:val="000000"/>
          <w:spacing w:val="-1"/>
          <w:sz w:val="18"/>
          <w:szCs w:val="18"/>
        </w:rPr>
        <w:t>e</w:t>
      </w:r>
      <w:r w:rsidRPr="008A59B7">
        <w:rPr>
          <w:rFonts w:ascii="Times New Roman" w:hAnsi="Times New Roman"/>
          <w:color w:val="000000"/>
          <w:sz w:val="18"/>
          <w:szCs w:val="18"/>
        </w:rPr>
        <w:t>b</w:t>
      </w:r>
      <w:r w:rsidRPr="008A59B7">
        <w:rPr>
          <w:rFonts w:ascii="Times New Roman" w:hAnsi="Times New Roman"/>
          <w:color w:val="000000"/>
          <w:spacing w:val="-1"/>
          <w:sz w:val="18"/>
          <w:szCs w:val="18"/>
        </w:rPr>
        <w:t>e</w:t>
      </w:r>
      <w:r w:rsidRPr="008A59B7">
        <w:rPr>
          <w:rFonts w:ascii="Times New Roman" w:hAnsi="Times New Roman"/>
          <w:color w:val="000000"/>
          <w:sz w:val="18"/>
          <w:szCs w:val="18"/>
        </w:rPr>
        <w:t>l</w:t>
      </w:r>
      <w:r w:rsidRPr="008A59B7">
        <w:rPr>
          <w:rFonts w:ascii="Times New Roman" w:hAnsi="Times New Roman"/>
          <w:color w:val="000000"/>
          <w:spacing w:val="-1"/>
          <w:sz w:val="18"/>
          <w:szCs w:val="18"/>
        </w:rPr>
        <w:t>a</w:t>
      </w:r>
      <w:r w:rsidRPr="008A59B7">
        <w:rPr>
          <w:rFonts w:ascii="Times New Roman" w:hAnsi="Times New Roman"/>
          <w:color w:val="000000"/>
          <w:sz w:val="18"/>
          <w:szCs w:val="18"/>
        </w:rPr>
        <w:t>s</w:t>
      </w:r>
      <w:r w:rsidRPr="008A59B7">
        <w:rPr>
          <w:rFonts w:ascii="Times New Roman" w:hAnsi="Times New Roman"/>
          <w:color w:val="000000"/>
          <w:sz w:val="18"/>
          <w:szCs w:val="18"/>
          <w:lang w:val="en-US"/>
        </w:rPr>
        <w:t xml:space="preserve"> </w:t>
      </w:r>
      <w:r w:rsidRPr="008A59B7">
        <w:rPr>
          <w:rFonts w:ascii="Times New Roman" w:hAnsi="Times New Roman"/>
          <w:color w:val="000000"/>
          <w:sz w:val="18"/>
          <w:szCs w:val="18"/>
        </w:rPr>
        <w:t>M</w:t>
      </w:r>
      <w:r w:rsidRPr="008A59B7">
        <w:rPr>
          <w:rFonts w:ascii="Times New Roman" w:hAnsi="Times New Roman"/>
          <w:color w:val="000000"/>
          <w:spacing w:val="-1"/>
          <w:sz w:val="18"/>
          <w:szCs w:val="18"/>
        </w:rPr>
        <w:t>are</w:t>
      </w:r>
      <w:r w:rsidRPr="008A59B7">
        <w:rPr>
          <w:rFonts w:ascii="Times New Roman" w:hAnsi="Times New Roman"/>
          <w:color w:val="000000"/>
          <w:sz w:val="18"/>
          <w:szCs w:val="18"/>
        </w:rPr>
        <w:t>t</w:t>
      </w:r>
      <w:r w:rsidRPr="008A59B7">
        <w:rPr>
          <w:rFonts w:ascii="Times New Roman" w:hAnsi="Times New Roman"/>
          <w:color w:val="000000"/>
          <w:sz w:val="18"/>
          <w:szCs w:val="18"/>
          <w:lang w:val="en-US"/>
        </w:rPr>
        <w:t xml:space="preserve"> </w:t>
      </w:r>
      <w:r w:rsidRPr="008A59B7">
        <w:rPr>
          <w:rFonts w:ascii="Times New Roman" w:hAnsi="Times New Roman"/>
          <w:color w:val="000000"/>
          <w:sz w:val="18"/>
          <w:szCs w:val="18"/>
        </w:rPr>
        <w:t>2009., Vol</w:t>
      </w:r>
      <w:r w:rsidRPr="008A59B7">
        <w:rPr>
          <w:rFonts w:ascii="Times New Roman" w:hAnsi="Times New Roman"/>
          <w:color w:val="000000"/>
          <w:spacing w:val="2"/>
          <w:sz w:val="18"/>
          <w:szCs w:val="18"/>
        </w:rPr>
        <w:t>.</w:t>
      </w:r>
      <w:r w:rsidRPr="008A59B7">
        <w:rPr>
          <w:rFonts w:ascii="Times New Roman" w:hAnsi="Times New Roman"/>
          <w:color w:val="000000"/>
          <w:sz w:val="18"/>
          <w:szCs w:val="18"/>
        </w:rPr>
        <w:t>I</w:t>
      </w:r>
      <w:r w:rsidRPr="008A59B7">
        <w:rPr>
          <w:rFonts w:ascii="Times New Roman" w:hAnsi="Times New Roman"/>
          <w:color w:val="000000"/>
          <w:spacing w:val="-3"/>
          <w:sz w:val="18"/>
          <w:szCs w:val="18"/>
        </w:rPr>
        <w:t xml:space="preserve"> </w:t>
      </w:r>
      <w:r w:rsidRPr="008A59B7">
        <w:rPr>
          <w:rFonts w:ascii="Times New Roman" w:hAnsi="Times New Roman"/>
          <w:color w:val="000000"/>
          <w:sz w:val="18"/>
          <w:szCs w:val="18"/>
        </w:rPr>
        <w:t xml:space="preserve">No.1 </w:t>
      </w:r>
      <w:r w:rsidRPr="008A59B7">
        <w:rPr>
          <w:rFonts w:ascii="Times New Roman" w:hAnsi="Times New Roman"/>
          <w:color w:val="000000"/>
          <w:sz w:val="18"/>
          <w:szCs w:val="18"/>
          <w:lang w:val="en-US"/>
        </w:rPr>
        <w:t>hlm</w:t>
      </w:r>
      <w:r w:rsidRPr="008A59B7">
        <w:rPr>
          <w:rFonts w:ascii="Times New Roman" w:hAnsi="Times New Roman"/>
          <w:color w:val="000000"/>
          <w:sz w:val="18"/>
          <w:szCs w:val="18"/>
        </w:rPr>
        <w:t xml:space="preserve">. </w:t>
      </w:r>
      <w:r w:rsidRPr="008A59B7">
        <w:rPr>
          <w:rFonts w:ascii="Times New Roman" w:hAnsi="Times New Roman"/>
          <w:color w:val="000000"/>
          <w:spacing w:val="2"/>
          <w:sz w:val="18"/>
          <w:szCs w:val="18"/>
        </w:rPr>
        <w:t>7</w:t>
      </w:r>
      <w:r w:rsidRPr="008A59B7">
        <w:rPr>
          <w:rFonts w:ascii="Times New Roman" w:hAnsi="Times New Roman"/>
          <w:color w:val="000000"/>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89A"/>
    <w:multiLevelType w:val="hybridMultilevel"/>
    <w:tmpl w:val="AE04672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0F">
      <w:start w:val="1"/>
      <w:numFmt w:val="decimal"/>
      <w:lvlText w:val="%3."/>
      <w:lvlJc w:val="lef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1A71A55"/>
    <w:multiLevelType w:val="hybridMultilevel"/>
    <w:tmpl w:val="E77AB9A8"/>
    <w:lvl w:ilvl="0" w:tplc="25C69D00">
      <w:start w:val="1"/>
      <w:numFmt w:val="decimal"/>
      <w:lvlText w:val="%1)"/>
      <w:lvlJc w:val="left"/>
      <w:pPr>
        <w:tabs>
          <w:tab w:val="num" w:pos="2700"/>
        </w:tabs>
        <w:ind w:left="27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2D970D7"/>
    <w:multiLevelType w:val="hybridMultilevel"/>
    <w:tmpl w:val="E45C4056"/>
    <w:lvl w:ilvl="0" w:tplc="0409000F">
      <w:start w:val="1"/>
      <w:numFmt w:val="decimal"/>
      <w:lvlText w:val="%1."/>
      <w:lvlJc w:val="left"/>
      <w:pPr>
        <w:ind w:left="1287" w:hanging="360"/>
      </w:pPr>
    </w:lvl>
    <w:lvl w:ilvl="1" w:tplc="211EF174">
      <w:start w:val="1"/>
      <w:numFmt w:val="lowerLetter"/>
      <w:lvlText w:val="%2."/>
      <w:lvlJc w:val="left"/>
      <w:pPr>
        <w:ind w:left="2052" w:hanging="405"/>
      </w:pPr>
      <w:rPr>
        <w:rFonts w:hint="default"/>
      </w:rPr>
    </w:lvl>
    <w:lvl w:ilvl="2" w:tplc="0409000F">
      <w:start w:val="1"/>
      <w:numFmt w:val="decimal"/>
      <w:lvlText w:val="%3."/>
      <w:lvlJc w:val="left"/>
      <w:pPr>
        <w:ind w:left="2727" w:hanging="180"/>
      </w:pPr>
    </w:lvl>
    <w:lvl w:ilvl="3" w:tplc="9BCA009E">
      <w:start w:val="1"/>
      <w:numFmt w:val="upperLetter"/>
      <w:lvlText w:val="%4."/>
      <w:lvlJc w:val="left"/>
      <w:pPr>
        <w:ind w:left="3447" w:hanging="360"/>
      </w:pPr>
      <w:rPr>
        <w:rFonts w:hint="default"/>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03DD5DA1"/>
    <w:multiLevelType w:val="hybridMultilevel"/>
    <w:tmpl w:val="4C86361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05F52EA4"/>
    <w:multiLevelType w:val="hybridMultilevel"/>
    <w:tmpl w:val="F856986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DC880C5E">
      <w:start w:val="1"/>
      <w:numFmt w:val="lowerLetter"/>
      <w:lvlText w:val="%3)"/>
      <w:lvlJc w:val="left"/>
      <w:pPr>
        <w:ind w:left="3360" w:hanging="13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242D42"/>
    <w:multiLevelType w:val="hybridMultilevel"/>
    <w:tmpl w:val="D44AAE1E"/>
    <w:lvl w:ilvl="0" w:tplc="211EF174">
      <w:start w:val="1"/>
      <w:numFmt w:val="lowerLetter"/>
      <w:lvlText w:val="%1."/>
      <w:lvlJc w:val="left"/>
      <w:pPr>
        <w:ind w:left="2052"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704FDF"/>
    <w:multiLevelType w:val="hybridMultilevel"/>
    <w:tmpl w:val="BA3C1048"/>
    <w:lvl w:ilvl="0" w:tplc="0E6E0296">
      <w:start w:val="1"/>
      <w:numFmt w:val="upperLetter"/>
      <w:lvlText w:val="%1."/>
      <w:lvlJc w:val="left"/>
      <w:pPr>
        <w:ind w:left="360" w:hanging="360"/>
      </w:pPr>
      <w:rPr>
        <w:rFonts w:hint="default"/>
        <w:b/>
      </w:rPr>
    </w:lvl>
    <w:lvl w:ilvl="1" w:tplc="1C2C431A">
      <w:start w:val="1"/>
      <w:numFmt w:val="lowerLetter"/>
      <w:lvlText w:val="%2)"/>
      <w:lvlJc w:val="left"/>
      <w:pPr>
        <w:ind w:left="1950" w:hanging="8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0150F0"/>
    <w:multiLevelType w:val="hybridMultilevel"/>
    <w:tmpl w:val="F662BB56"/>
    <w:lvl w:ilvl="0" w:tplc="ACD04D94">
      <w:start w:val="1"/>
      <w:numFmt w:val="decimal"/>
      <w:lvlText w:val="%1."/>
      <w:lvlJc w:val="left"/>
      <w:pPr>
        <w:tabs>
          <w:tab w:val="num" w:pos="1815"/>
        </w:tabs>
        <w:ind w:left="1815" w:hanging="1095"/>
      </w:pPr>
      <w:rPr>
        <w:rFonts w:cs="Times New Roman" w:hint="default"/>
        <w:b w:val="0"/>
        <w:bCs w:val="0"/>
      </w:rPr>
    </w:lvl>
    <w:lvl w:ilvl="1" w:tplc="185272A4">
      <w:start w:val="1"/>
      <w:numFmt w:val="lowerLetter"/>
      <w:lvlText w:val="%2."/>
      <w:lvlJc w:val="left"/>
      <w:pPr>
        <w:tabs>
          <w:tab w:val="num" w:pos="1800"/>
        </w:tabs>
        <w:ind w:left="1800" w:hanging="360"/>
      </w:pPr>
      <w:rPr>
        <w:rFonts w:cs="Times New Roman" w:hint="default"/>
      </w:rPr>
    </w:lvl>
    <w:lvl w:ilvl="2" w:tplc="4C7480AA">
      <w:start w:val="1"/>
      <w:numFmt w:val="decimal"/>
      <w:lvlText w:val="%3)"/>
      <w:lvlJc w:val="left"/>
      <w:pPr>
        <w:tabs>
          <w:tab w:val="num" w:pos="3255"/>
        </w:tabs>
        <w:ind w:left="3255" w:hanging="915"/>
      </w:pPr>
      <w:rPr>
        <w:rFonts w:ascii="Times New Roman" w:eastAsia="Times New Roman" w:hAnsi="Times New Roman" w:cs="Times New Roman" w:hint="default"/>
        <w:b w:val="0"/>
        <w:bCs w:val="0"/>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8">
    <w:nsid w:val="0DBF14B2"/>
    <w:multiLevelType w:val="hybridMultilevel"/>
    <w:tmpl w:val="098C953C"/>
    <w:lvl w:ilvl="0" w:tplc="04090017">
      <w:start w:val="1"/>
      <w:numFmt w:val="lowerLetter"/>
      <w:lvlText w:val="%1)"/>
      <w:lvlJc w:val="left"/>
      <w:pPr>
        <w:ind w:left="1287" w:hanging="360"/>
      </w:pPr>
    </w:lvl>
    <w:lvl w:ilvl="1" w:tplc="9E8607D2">
      <w:start w:val="1"/>
      <w:numFmt w:val="decimal"/>
      <w:lvlText w:val="%2)"/>
      <w:lvlJc w:val="left"/>
      <w:pPr>
        <w:ind w:left="2502" w:hanging="855"/>
      </w:pPr>
      <w:rPr>
        <w:rFonts w:hint="default"/>
      </w:rPr>
    </w:lvl>
    <w:lvl w:ilvl="2" w:tplc="8774E1DC">
      <w:start w:val="1"/>
      <w:numFmt w:val="decimal"/>
      <w:lvlText w:val="(%3)"/>
      <w:lvlJc w:val="left"/>
      <w:pPr>
        <w:ind w:left="2907" w:hanging="360"/>
      </w:pPr>
      <w:rPr>
        <w:rFonts w:hint="default"/>
      </w:rPr>
    </w:lvl>
    <w:lvl w:ilvl="3" w:tplc="04090017">
      <w:start w:val="1"/>
      <w:numFmt w:val="lowerLetter"/>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169D47FD"/>
    <w:multiLevelType w:val="hybridMultilevel"/>
    <w:tmpl w:val="07D4AD5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7">
      <w:start w:val="1"/>
      <w:numFmt w:val="lowerLetter"/>
      <w:lvlText w:val="%3)"/>
      <w:lvlJc w:val="lef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1B067A7E"/>
    <w:multiLevelType w:val="hybridMultilevel"/>
    <w:tmpl w:val="51187C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BF12AD0"/>
    <w:multiLevelType w:val="hybridMultilevel"/>
    <w:tmpl w:val="6688C5B8"/>
    <w:lvl w:ilvl="0" w:tplc="A0765B1A">
      <w:start w:val="6"/>
      <w:numFmt w:val="upperLetter"/>
      <w:lvlText w:val="%1."/>
      <w:lvlJc w:val="left"/>
      <w:pPr>
        <w:tabs>
          <w:tab w:val="num" w:pos="720"/>
        </w:tabs>
        <w:ind w:left="720" w:hanging="360"/>
      </w:pPr>
      <w:rPr>
        <w:rFonts w:cs="Times New Roman" w:hint="default"/>
        <w:color w:val="00000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1E08442F"/>
    <w:multiLevelType w:val="hybridMultilevel"/>
    <w:tmpl w:val="1E424876"/>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21224B6D"/>
    <w:multiLevelType w:val="hybridMultilevel"/>
    <w:tmpl w:val="97C25F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657544"/>
    <w:multiLevelType w:val="hybridMultilevel"/>
    <w:tmpl w:val="0AB64D6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2E2E6378"/>
    <w:multiLevelType w:val="hybridMultilevel"/>
    <w:tmpl w:val="17F6A9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0D1E11"/>
    <w:multiLevelType w:val="hybridMultilevel"/>
    <w:tmpl w:val="0624156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0F">
      <w:start w:val="1"/>
      <w:numFmt w:val="decimal"/>
      <w:lvlText w:val="%3."/>
      <w:lvlJc w:val="lef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30624DCA"/>
    <w:multiLevelType w:val="hybridMultilevel"/>
    <w:tmpl w:val="F4E47FC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32423AC8"/>
    <w:multiLevelType w:val="hybridMultilevel"/>
    <w:tmpl w:val="1E4251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644C7D"/>
    <w:multiLevelType w:val="hybridMultilevel"/>
    <w:tmpl w:val="4BD48D0E"/>
    <w:lvl w:ilvl="0" w:tplc="04090017">
      <w:start w:val="1"/>
      <w:numFmt w:val="lowerLetter"/>
      <w:lvlText w:val="%1)"/>
      <w:lvlJc w:val="left"/>
      <w:pPr>
        <w:ind w:left="1287" w:hanging="360"/>
      </w:pPr>
    </w:lvl>
    <w:lvl w:ilvl="1" w:tplc="99443DE2">
      <w:start w:val="1"/>
      <w:numFmt w:val="lowerRoman"/>
      <w:lvlText w:val="(%2)"/>
      <w:lvlJc w:val="left"/>
      <w:pPr>
        <w:ind w:left="2367" w:hanging="720"/>
      </w:pPr>
      <w:rPr>
        <w:rFonts w:hint="default"/>
      </w:rPr>
    </w:lvl>
    <w:lvl w:ilvl="2" w:tplc="0409001B" w:tentative="1">
      <w:start w:val="1"/>
      <w:numFmt w:val="lowerRoman"/>
      <w:lvlText w:val="%3."/>
      <w:lvlJc w:val="right"/>
      <w:pPr>
        <w:ind w:left="2727" w:hanging="180"/>
      </w:pPr>
    </w:lvl>
    <w:lvl w:ilvl="3" w:tplc="04090017">
      <w:start w:val="1"/>
      <w:numFmt w:val="lowerLetter"/>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37894E28"/>
    <w:multiLevelType w:val="hybridMultilevel"/>
    <w:tmpl w:val="1A6C0C2C"/>
    <w:lvl w:ilvl="0" w:tplc="9E8607D2">
      <w:start w:val="1"/>
      <w:numFmt w:val="decimal"/>
      <w:lvlText w:val="%1)"/>
      <w:lvlJc w:val="left"/>
      <w:pPr>
        <w:ind w:left="2502"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DC6B7E"/>
    <w:multiLevelType w:val="hybridMultilevel"/>
    <w:tmpl w:val="0D70F712"/>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42812007"/>
    <w:multiLevelType w:val="hybridMultilevel"/>
    <w:tmpl w:val="C08C3AD2"/>
    <w:lvl w:ilvl="0" w:tplc="F3BCF43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nsid w:val="429A5D85"/>
    <w:multiLevelType w:val="hybridMultilevel"/>
    <w:tmpl w:val="8976F224"/>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7">
      <w:start w:val="1"/>
      <w:numFmt w:val="lowerLetter"/>
      <w:lvlText w:val="%3)"/>
      <w:lvlJc w:val="lef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43443E6C"/>
    <w:multiLevelType w:val="hybridMultilevel"/>
    <w:tmpl w:val="9B8CCD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0F">
      <w:start w:val="1"/>
      <w:numFmt w:val="decimal"/>
      <w:lvlText w:val="%3."/>
      <w:lvlJc w:val="lef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nsid w:val="435A0B88"/>
    <w:multiLevelType w:val="hybridMultilevel"/>
    <w:tmpl w:val="5AC6C96C"/>
    <w:lvl w:ilvl="0" w:tplc="F07E9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6BA00F1"/>
    <w:multiLevelType w:val="hybridMultilevel"/>
    <w:tmpl w:val="B93E2950"/>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nsid w:val="4C3D0B06"/>
    <w:multiLevelType w:val="hybridMultilevel"/>
    <w:tmpl w:val="2E304F84"/>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nsid w:val="53B2280B"/>
    <w:multiLevelType w:val="hybridMultilevel"/>
    <w:tmpl w:val="E45C4056"/>
    <w:lvl w:ilvl="0" w:tplc="0409000F">
      <w:start w:val="1"/>
      <w:numFmt w:val="decimal"/>
      <w:lvlText w:val="%1."/>
      <w:lvlJc w:val="left"/>
      <w:pPr>
        <w:ind w:left="1287" w:hanging="360"/>
      </w:pPr>
    </w:lvl>
    <w:lvl w:ilvl="1" w:tplc="211EF174">
      <w:start w:val="1"/>
      <w:numFmt w:val="lowerLetter"/>
      <w:lvlText w:val="%2."/>
      <w:lvlJc w:val="left"/>
      <w:pPr>
        <w:ind w:left="2052" w:hanging="405"/>
      </w:pPr>
      <w:rPr>
        <w:rFonts w:hint="default"/>
      </w:rPr>
    </w:lvl>
    <w:lvl w:ilvl="2" w:tplc="0409000F">
      <w:start w:val="1"/>
      <w:numFmt w:val="decimal"/>
      <w:lvlText w:val="%3."/>
      <w:lvlJc w:val="left"/>
      <w:pPr>
        <w:ind w:left="2727" w:hanging="180"/>
      </w:pPr>
    </w:lvl>
    <w:lvl w:ilvl="3" w:tplc="9BCA009E">
      <w:start w:val="1"/>
      <w:numFmt w:val="upperLetter"/>
      <w:lvlText w:val="%4."/>
      <w:lvlJc w:val="left"/>
      <w:pPr>
        <w:ind w:left="3447" w:hanging="360"/>
      </w:pPr>
      <w:rPr>
        <w:rFonts w:hint="default"/>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nsid w:val="58DA6FD1"/>
    <w:multiLevelType w:val="hybridMultilevel"/>
    <w:tmpl w:val="C3E23DFC"/>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nsid w:val="5FCF51DB"/>
    <w:multiLevelType w:val="hybridMultilevel"/>
    <w:tmpl w:val="D6C25998"/>
    <w:lvl w:ilvl="0" w:tplc="04090019">
      <w:start w:val="1"/>
      <w:numFmt w:val="lowerLetter"/>
      <w:lvlText w:val="%1."/>
      <w:lvlJc w:val="left"/>
      <w:pPr>
        <w:ind w:left="720" w:hanging="360"/>
      </w:pPr>
    </w:lvl>
    <w:lvl w:ilvl="1" w:tplc="26525D42">
      <w:start w:val="1"/>
      <w:numFmt w:val="decimal"/>
      <w:lvlText w:val="(%2)"/>
      <w:lvlJc w:val="left"/>
      <w:pPr>
        <w:ind w:left="2025" w:hanging="945"/>
      </w:pPr>
      <w:rPr>
        <w:rFonts w:hint="default"/>
      </w:rPr>
    </w:lvl>
    <w:lvl w:ilvl="2" w:tplc="04090019">
      <w:start w:val="1"/>
      <w:numFmt w:val="lowerLetter"/>
      <w:lvlText w:val="%3."/>
      <w:lvlJc w:val="left"/>
      <w:pPr>
        <w:ind w:left="2160" w:hanging="180"/>
      </w:pPr>
    </w:lvl>
    <w:lvl w:ilvl="3" w:tplc="AAC82638">
      <w:start w:val="1"/>
      <w:numFmt w:val="lowerLetter"/>
      <w:lvlText w:val="(%4)"/>
      <w:lvlJc w:val="left"/>
      <w:pPr>
        <w:ind w:left="3435" w:hanging="915"/>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382ED9"/>
    <w:multiLevelType w:val="hybridMultilevel"/>
    <w:tmpl w:val="54BC1A1C"/>
    <w:lvl w:ilvl="0" w:tplc="04090019">
      <w:start w:val="1"/>
      <w:numFmt w:val="lowerLetter"/>
      <w:lvlText w:val="%1."/>
      <w:lvlJc w:val="left"/>
      <w:pPr>
        <w:ind w:left="2340" w:hanging="360"/>
      </w:pPr>
    </w:lvl>
    <w:lvl w:ilvl="1" w:tplc="04090019">
      <w:start w:val="1"/>
      <w:numFmt w:val="lowerLetter"/>
      <w:lvlText w:val="%2."/>
      <w:lvlJc w:val="left"/>
      <w:pPr>
        <w:ind w:left="3060" w:hanging="360"/>
      </w:pPr>
    </w:lvl>
    <w:lvl w:ilvl="2" w:tplc="04090019">
      <w:start w:val="1"/>
      <w:numFmt w:val="lowerLetter"/>
      <w:lvlText w:val="%3."/>
      <w:lvlJc w:val="lef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2">
    <w:nsid w:val="666D2AF7"/>
    <w:multiLevelType w:val="hybridMultilevel"/>
    <w:tmpl w:val="5AC6C96C"/>
    <w:lvl w:ilvl="0" w:tplc="F07E9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8F972E4"/>
    <w:multiLevelType w:val="hybridMultilevel"/>
    <w:tmpl w:val="CDCCA20E"/>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4">
    <w:nsid w:val="6F2A77BD"/>
    <w:multiLevelType w:val="hybridMultilevel"/>
    <w:tmpl w:val="A474A9E8"/>
    <w:lvl w:ilvl="0" w:tplc="04090019">
      <w:start w:val="1"/>
      <w:numFmt w:val="lowerLetter"/>
      <w:lvlText w:val="%1."/>
      <w:lvlJc w:val="left"/>
      <w:pPr>
        <w:ind w:left="3479" w:hanging="360"/>
      </w:pPr>
    </w:lvl>
    <w:lvl w:ilvl="1" w:tplc="04090019">
      <w:start w:val="1"/>
      <w:numFmt w:val="lowerLetter"/>
      <w:lvlText w:val="%2."/>
      <w:lvlJc w:val="left"/>
      <w:pPr>
        <w:ind w:left="4199" w:hanging="360"/>
      </w:pPr>
    </w:lvl>
    <w:lvl w:ilvl="2" w:tplc="0409001B" w:tentative="1">
      <w:start w:val="1"/>
      <w:numFmt w:val="lowerRoman"/>
      <w:lvlText w:val="%3."/>
      <w:lvlJc w:val="right"/>
      <w:pPr>
        <w:ind w:left="4919" w:hanging="180"/>
      </w:pPr>
    </w:lvl>
    <w:lvl w:ilvl="3" w:tplc="0409000F" w:tentative="1">
      <w:start w:val="1"/>
      <w:numFmt w:val="decimal"/>
      <w:lvlText w:val="%4."/>
      <w:lvlJc w:val="left"/>
      <w:pPr>
        <w:ind w:left="5639" w:hanging="360"/>
      </w:pPr>
    </w:lvl>
    <w:lvl w:ilvl="4" w:tplc="04090019" w:tentative="1">
      <w:start w:val="1"/>
      <w:numFmt w:val="lowerLetter"/>
      <w:lvlText w:val="%5."/>
      <w:lvlJc w:val="left"/>
      <w:pPr>
        <w:ind w:left="6359" w:hanging="360"/>
      </w:pPr>
    </w:lvl>
    <w:lvl w:ilvl="5" w:tplc="0409001B" w:tentative="1">
      <w:start w:val="1"/>
      <w:numFmt w:val="lowerRoman"/>
      <w:lvlText w:val="%6."/>
      <w:lvlJc w:val="right"/>
      <w:pPr>
        <w:ind w:left="7079" w:hanging="180"/>
      </w:pPr>
    </w:lvl>
    <w:lvl w:ilvl="6" w:tplc="0409000F" w:tentative="1">
      <w:start w:val="1"/>
      <w:numFmt w:val="decimal"/>
      <w:lvlText w:val="%7."/>
      <w:lvlJc w:val="left"/>
      <w:pPr>
        <w:ind w:left="7799" w:hanging="360"/>
      </w:pPr>
    </w:lvl>
    <w:lvl w:ilvl="7" w:tplc="04090019" w:tentative="1">
      <w:start w:val="1"/>
      <w:numFmt w:val="lowerLetter"/>
      <w:lvlText w:val="%8."/>
      <w:lvlJc w:val="left"/>
      <w:pPr>
        <w:ind w:left="8519" w:hanging="360"/>
      </w:pPr>
    </w:lvl>
    <w:lvl w:ilvl="8" w:tplc="0409001B" w:tentative="1">
      <w:start w:val="1"/>
      <w:numFmt w:val="lowerRoman"/>
      <w:lvlText w:val="%9."/>
      <w:lvlJc w:val="right"/>
      <w:pPr>
        <w:ind w:left="9239" w:hanging="180"/>
      </w:pPr>
    </w:lvl>
  </w:abstractNum>
  <w:abstractNum w:abstractNumId="35">
    <w:nsid w:val="70EC61E6"/>
    <w:multiLevelType w:val="hybridMultilevel"/>
    <w:tmpl w:val="CE0A149E"/>
    <w:lvl w:ilvl="0" w:tplc="34088B6A">
      <w:start w:val="1"/>
      <w:numFmt w:val="decimal"/>
      <w:lvlText w:val="%1)"/>
      <w:lvlJc w:val="left"/>
      <w:pPr>
        <w:tabs>
          <w:tab w:val="num" w:pos="1500"/>
        </w:tabs>
        <w:ind w:left="1500" w:hanging="360"/>
      </w:pPr>
      <w:rPr>
        <w:rFonts w:cs="Times New Roman" w:hint="default"/>
      </w:rPr>
    </w:lvl>
    <w:lvl w:ilvl="1" w:tplc="8FFA095A">
      <w:start w:val="3"/>
      <w:numFmt w:val="lowerLetter"/>
      <w:lvlText w:val="%2."/>
      <w:lvlJc w:val="left"/>
      <w:pPr>
        <w:tabs>
          <w:tab w:val="num" w:pos="1440"/>
        </w:tabs>
        <w:ind w:left="1440" w:hanging="360"/>
      </w:pPr>
      <w:rPr>
        <w:rFonts w:cs="Times New Roman" w:hint="default"/>
      </w:rPr>
    </w:lvl>
    <w:lvl w:ilvl="2" w:tplc="04090011">
      <w:start w:val="1"/>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nsid w:val="76C7035C"/>
    <w:multiLevelType w:val="hybridMultilevel"/>
    <w:tmpl w:val="B5C6010A"/>
    <w:lvl w:ilvl="0" w:tplc="B4CC7808">
      <w:start w:val="1"/>
      <w:numFmt w:val="lowerLetter"/>
      <w:lvlText w:val="%1."/>
      <w:lvlJc w:val="left"/>
      <w:pPr>
        <w:tabs>
          <w:tab w:val="num" w:pos="1440"/>
        </w:tabs>
        <w:ind w:left="1440" w:hanging="360"/>
      </w:pPr>
      <w:rPr>
        <w:rFonts w:cs="Times New Roman" w:hint="default"/>
        <w:b w:val="0"/>
        <w:bCs w:val="0"/>
      </w:rPr>
    </w:lvl>
    <w:lvl w:ilvl="1" w:tplc="04090011">
      <w:start w:val="1"/>
      <w:numFmt w:val="decimal"/>
      <w:lvlText w:val="%2)"/>
      <w:lvlJc w:val="left"/>
      <w:pPr>
        <w:tabs>
          <w:tab w:val="num" w:pos="1440"/>
        </w:tabs>
        <w:ind w:left="1440" w:hanging="360"/>
      </w:pPr>
      <w:rPr>
        <w:rFonts w:cs="Times New Roman" w:hint="default"/>
        <w:b w:val="0"/>
        <w:bCs w:val="0"/>
      </w:rPr>
    </w:lvl>
    <w:lvl w:ilvl="2" w:tplc="F9B8902E">
      <w:start w:val="2"/>
      <w:numFmt w:val="lowerLetter"/>
      <w:lvlText w:val="%3."/>
      <w:lvlJc w:val="left"/>
      <w:pPr>
        <w:tabs>
          <w:tab w:val="num" w:pos="2340"/>
        </w:tabs>
        <w:ind w:left="2340" w:hanging="360"/>
      </w:pPr>
      <w:rPr>
        <w:rFonts w:cs="Times New Roman" w:hint="default"/>
        <w:b w:val="0"/>
        <w:bCs w:val="0"/>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7">
    <w:nsid w:val="77FF3A07"/>
    <w:multiLevelType w:val="hybridMultilevel"/>
    <w:tmpl w:val="5E28ACEC"/>
    <w:lvl w:ilvl="0" w:tplc="74E0354A">
      <w:start w:val="1"/>
      <w:numFmt w:val="decimal"/>
      <w:lvlText w:val="%1."/>
      <w:lvlJc w:val="left"/>
      <w:pPr>
        <w:ind w:left="1080" w:hanging="360"/>
      </w:pPr>
      <w:rPr>
        <w:rFonts w:hint="default"/>
      </w:rPr>
    </w:lvl>
    <w:lvl w:ilvl="1" w:tplc="60DAF280">
      <w:start w:val="1"/>
      <w:numFmt w:val="lowerLetter"/>
      <w:lvlText w:val="%2."/>
      <w:lvlJc w:val="left"/>
      <w:pPr>
        <w:ind w:left="1800" w:hanging="360"/>
      </w:pPr>
      <w:rPr>
        <w:rFonts w:hint="default"/>
      </w:r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8133BD8"/>
    <w:multiLevelType w:val="hybridMultilevel"/>
    <w:tmpl w:val="B9B84E6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7">
      <w:start w:val="1"/>
      <w:numFmt w:val="lowerLetter"/>
      <w:lvlText w:val="%3)"/>
      <w:lvlJc w:val="lef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9">
    <w:nsid w:val="7A8463F5"/>
    <w:multiLevelType w:val="hybridMultilevel"/>
    <w:tmpl w:val="D94CE576"/>
    <w:lvl w:ilvl="0" w:tplc="0409000D">
      <w:start w:val="1"/>
      <w:numFmt w:val="bullet"/>
      <w:lvlText w:val=""/>
      <w:lvlJc w:val="left"/>
      <w:pPr>
        <w:ind w:left="1106" w:hanging="360"/>
      </w:pPr>
      <w:rPr>
        <w:rFonts w:ascii="Wingdings" w:hAnsi="Wingdings"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40">
    <w:nsid w:val="7AD75011"/>
    <w:multiLevelType w:val="hybridMultilevel"/>
    <w:tmpl w:val="C4963A48"/>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1">
    <w:nsid w:val="7B6A537D"/>
    <w:multiLevelType w:val="hybridMultilevel"/>
    <w:tmpl w:val="FC667C4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7">
      <w:start w:val="1"/>
      <w:numFmt w:val="lowerLetter"/>
      <w:lvlText w:val="%3)"/>
      <w:lvlJc w:val="lef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2">
    <w:nsid w:val="7D3D719B"/>
    <w:multiLevelType w:val="hybridMultilevel"/>
    <w:tmpl w:val="6FFEFFDC"/>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3">
    <w:nsid w:val="7EEA2BAA"/>
    <w:multiLevelType w:val="hybridMultilevel"/>
    <w:tmpl w:val="6F44E6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5"/>
  </w:num>
  <w:num w:numId="3">
    <w:abstractNumId w:val="22"/>
  </w:num>
  <w:num w:numId="4">
    <w:abstractNumId w:val="37"/>
  </w:num>
  <w:num w:numId="5">
    <w:abstractNumId w:val="34"/>
  </w:num>
  <w:num w:numId="6">
    <w:abstractNumId w:val="7"/>
  </w:num>
  <w:num w:numId="7">
    <w:abstractNumId w:val="36"/>
  </w:num>
  <w:num w:numId="8">
    <w:abstractNumId w:val="35"/>
  </w:num>
  <w:num w:numId="9">
    <w:abstractNumId w:val="21"/>
  </w:num>
  <w:num w:numId="10">
    <w:abstractNumId w:val="11"/>
  </w:num>
  <w:num w:numId="11">
    <w:abstractNumId w:val="1"/>
  </w:num>
  <w:num w:numId="12">
    <w:abstractNumId w:val="6"/>
  </w:num>
  <w:num w:numId="13">
    <w:abstractNumId w:val="3"/>
  </w:num>
  <w:num w:numId="14">
    <w:abstractNumId w:val="4"/>
  </w:num>
  <w:num w:numId="15">
    <w:abstractNumId w:val="16"/>
  </w:num>
  <w:num w:numId="16">
    <w:abstractNumId w:val="0"/>
  </w:num>
  <w:num w:numId="17">
    <w:abstractNumId w:val="28"/>
  </w:num>
  <w:num w:numId="18">
    <w:abstractNumId w:val="29"/>
  </w:num>
  <w:num w:numId="19">
    <w:abstractNumId w:val="30"/>
  </w:num>
  <w:num w:numId="20">
    <w:abstractNumId w:val="31"/>
  </w:num>
  <w:num w:numId="21">
    <w:abstractNumId w:val="12"/>
  </w:num>
  <w:num w:numId="22">
    <w:abstractNumId w:val="8"/>
  </w:num>
  <w:num w:numId="23">
    <w:abstractNumId w:val="19"/>
  </w:num>
  <w:num w:numId="24">
    <w:abstractNumId w:val="43"/>
  </w:num>
  <w:num w:numId="25">
    <w:abstractNumId w:val="20"/>
  </w:num>
  <w:num w:numId="26">
    <w:abstractNumId w:val="23"/>
  </w:num>
  <w:num w:numId="27">
    <w:abstractNumId w:val="9"/>
  </w:num>
  <w:num w:numId="28">
    <w:abstractNumId w:val="15"/>
  </w:num>
  <w:num w:numId="29">
    <w:abstractNumId w:val="38"/>
  </w:num>
  <w:num w:numId="30">
    <w:abstractNumId w:val="41"/>
  </w:num>
  <w:num w:numId="31">
    <w:abstractNumId w:val="17"/>
  </w:num>
  <w:num w:numId="32">
    <w:abstractNumId w:val="14"/>
  </w:num>
  <w:num w:numId="33">
    <w:abstractNumId w:val="26"/>
  </w:num>
  <w:num w:numId="34">
    <w:abstractNumId w:val="27"/>
  </w:num>
  <w:num w:numId="35">
    <w:abstractNumId w:val="10"/>
  </w:num>
  <w:num w:numId="36">
    <w:abstractNumId w:val="39"/>
  </w:num>
  <w:num w:numId="37">
    <w:abstractNumId w:val="33"/>
  </w:num>
  <w:num w:numId="38">
    <w:abstractNumId w:val="32"/>
  </w:num>
  <w:num w:numId="39">
    <w:abstractNumId w:val="13"/>
  </w:num>
  <w:num w:numId="40">
    <w:abstractNumId w:val="5"/>
  </w:num>
  <w:num w:numId="41">
    <w:abstractNumId w:val="40"/>
  </w:num>
  <w:num w:numId="42">
    <w:abstractNumId w:val="2"/>
  </w:num>
  <w:num w:numId="43">
    <w:abstractNumId w:val="42"/>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169"/>
    <w:rsid w:val="0027205B"/>
    <w:rsid w:val="00E06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169"/>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169"/>
    <w:pPr>
      <w:ind w:left="720"/>
      <w:contextualSpacing/>
    </w:pPr>
  </w:style>
  <w:style w:type="paragraph" w:styleId="FootnoteText">
    <w:name w:val="footnote text"/>
    <w:basedOn w:val="Normal"/>
    <w:link w:val="FootnoteTextChar"/>
    <w:uiPriority w:val="99"/>
    <w:semiHidden/>
    <w:unhideWhenUsed/>
    <w:rsid w:val="00E06169"/>
    <w:pPr>
      <w:spacing w:after="0" w:line="240" w:lineRule="auto"/>
    </w:pPr>
    <w:rPr>
      <w:sz w:val="20"/>
      <w:szCs w:val="20"/>
      <w:lang w:val="x-none" w:eastAsia="x-none"/>
    </w:rPr>
  </w:style>
  <w:style w:type="character" w:customStyle="1" w:styleId="FootnoteTextChar">
    <w:name w:val="Footnote Text Char"/>
    <w:basedOn w:val="DefaultParagraphFont"/>
    <w:link w:val="FootnoteText"/>
    <w:uiPriority w:val="99"/>
    <w:semiHidden/>
    <w:rsid w:val="00E06169"/>
    <w:rPr>
      <w:rFonts w:ascii="Calibri" w:eastAsia="Calibri" w:hAnsi="Calibri" w:cs="Times New Roman"/>
      <w:sz w:val="20"/>
      <w:szCs w:val="20"/>
      <w:lang w:val="x-none" w:eastAsia="x-none"/>
    </w:rPr>
  </w:style>
  <w:style w:type="character" w:styleId="FootnoteReference">
    <w:name w:val="footnote reference"/>
    <w:uiPriority w:val="99"/>
    <w:semiHidden/>
    <w:unhideWhenUsed/>
    <w:rsid w:val="00E06169"/>
    <w:rPr>
      <w:vertAlign w:val="superscript"/>
    </w:rPr>
  </w:style>
  <w:style w:type="paragraph" w:styleId="Header">
    <w:name w:val="header"/>
    <w:basedOn w:val="Normal"/>
    <w:link w:val="HeaderChar"/>
    <w:uiPriority w:val="99"/>
    <w:unhideWhenUsed/>
    <w:rsid w:val="00E061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169"/>
    <w:rPr>
      <w:rFonts w:ascii="Calibri" w:eastAsia="Calibri" w:hAnsi="Calibri" w:cs="Times New Roman"/>
      <w:lang w:val="id-ID"/>
    </w:rPr>
  </w:style>
  <w:style w:type="paragraph" w:styleId="Footer">
    <w:name w:val="footer"/>
    <w:basedOn w:val="Normal"/>
    <w:link w:val="FooterChar"/>
    <w:uiPriority w:val="99"/>
    <w:unhideWhenUsed/>
    <w:rsid w:val="00E061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169"/>
    <w:rPr>
      <w:rFonts w:ascii="Calibri" w:eastAsia="Calibri" w:hAnsi="Calibri" w:cs="Times New Roman"/>
      <w:lang w:val="id-ID"/>
    </w:rPr>
  </w:style>
  <w:style w:type="paragraph" w:styleId="BodyText3">
    <w:name w:val="Body Text 3"/>
    <w:basedOn w:val="Normal"/>
    <w:link w:val="BodyText3Char"/>
    <w:rsid w:val="00E06169"/>
    <w:pPr>
      <w:spacing w:after="120" w:line="240" w:lineRule="auto"/>
    </w:pPr>
    <w:rPr>
      <w:rFonts w:ascii="Times New Roman" w:eastAsia="Times New Roman" w:hAnsi="Times New Roman"/>
      <w:sz w:val="16"/>
      <w:szCs w:val="16"/>
      <w:lang w:val="en-GB" w:eastAsia="en-GB"/>
    </w:rPr>
  </w:style>
  <w:style w:type="character" w:customStyle="1" w:styleId="BodyText3Char">
    <w:name w:val="Body Text 3 Char"/>
    <w:basedOn w:val="DefaultParagraphFont"/>
    <w:link w:val="BodyText3"/>
    <w:rsid w:val="00E06169"/>
    <w:rPr>
      <w:rFonts w:ascii="Times New Roman" w:eastAsia="Times New Roman" w:hAnsi="Times New Roman" w:cs="Times New Roman"/>
      <w:sz w:val="16"/>
      <w:szCs w:val="16"/>
      <w:lang w:val="en-GB" w:eastAsia="en-GB"/>
    </w:rPr>
  </w:style>
  <w:style w:type="paragraph" w:styleId="BodyTextIndent">
    <w:name w:val="Body Text Indent"/>
    <w:basedOn w:val="Normal"/>
    <w:link w:val="BodyTextIndentChar"/>
    <w:uiPriority w:val="99"/>
    <w:semiHidden/>
    <w:unhideWhenUsed/>
    <w:rsid w:val="00E06169"/>
    <w:pPr>
      <w:spacing w:after="120"/>
      <w:ind w:left="283"/>
    </w:pPr>
    <w:rPr>
      <w:lang w:eastAsia="x-none"/>
    </w:rPr>
  </w:style>
  <w:style w:type="character" w:customStyle="1" w:styleId="BodyTextIndentChar">
    <w:name w:val="Body Text Indent Char"/>
    <w:basedOn w:val="DefaultParagraphFont"/>
    <w:link w:val="BodyTextIndent"/>
    <w:uiPriority w:val="99"/>
    <w:semiHidden/>
    <w:rsid w:val="00E06169"/>
    <w:rPr>
      <w:rFonts w:ascii="Calibri" w:eastAsia="Calibri" w:hAnsi="Calibri" w:cs="Times New Roman"/>
      <w:lang w:val="id-ID" w:eastAsia="x-none"/>
    </w:rPr>
  </w:style>
  <w:style w:type="character" w:styleId="Hyperlink">
    <w:name w:val="Hyperlink"/>
    <w:uiPriority w:val="99"/>
    <w:unhideWhenUsed/>
    <w:rsid w:val="00E06169"/>
    <w:rPr>
      <w:color w:val="0000FF"/>
      <w:u w:val="single"/>
    </w:rPr>
  </w:style>
  <w:style w:type="paragraph" w:styleId="BalloonText">
    <w:name w:val="Balloon Text"/>
    <w:basedOn w:val="Normal"/>
    <w:link w:val="BalloonTextChar"/>
    <w:uiPriority w:val="99"/>
    <w:semiHidden/>
    <w:unhideWhenUsed/>
    <w:rsid w:val="00E061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169"/>
    <w:rPr>
      <w:rFonts w:ascii="Tahoma" w:eastAsia="Calibri" w:hAnsi="Tahoma" w:cs="Tahoma"/>
      <w:sz w:val="16"/>
      <w:szCs w:val="16"/>
      <w:lang w:val="id-ID"/>
    </w:rPr>
  </w:style>
  <w:style w:type="paragraph" w:styleId="NormalWeb">
    <w:name w:val="Normal (Web)"/>
    <w:basedOn w:val="Normal"/>
    <w:uiPriority w:val="99"/>
    <w:semiHidden/>
    <w:unhideWhenUsed/>
    <w:rsid w:val="00E06169"/>
    <w:pPr>
      <w:spacing w:before="100" w:beforeAutospacing="1" w:after="100" w:afterAutospacing="1" w:line="240" w:lineRule="auto"/>
    </w:pPr>
    <w:rPr>
      <w:rFonts w:ascii="Times New Roman" w:eastAsia="Times New Roman" w:hAnsi="Times New Roman"/>
      <w:sz w:val="24"/>
      <w:szCs w:val="24"/>
      <w:lang w:val="en-US"/>
    </w:rPr>
  </w:style>
  <w:style w:type="table" w:styleId="TableGrid">
    <w:name w:val="Table Grid"/>
    <w:basedOn w:val="TableNormal"/>
    <w:uiPriority w:val="59"/>
    <w:rsid w:val="00E0616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uiPriority w:val="20"/>
    <w:qFormat/>
    <w:rsid w:val="00E06169"/>
    <w:rPr>
      <w:i/>
      <w:iCs/>
    </w:rPr>
  </w:style>
  <w:style w:type="character" w:customStyle="1" w:styleId="skimlinks-unlinked">
    <w:name w:val="skimlinks-unlinked"/>
    <w:rsid w:val="00E061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169"/>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169"/>
    <w:pPr>
      <w:ind w:left="720"/>
      <w:contextualSpacing/>
    </w:pPr>
  </w:style>
  <w:style w:type="paragraph" w:styleId="FootnoteText">
    <w:name w:val="footnote text"/>
    <w:basedOn w:val="Normal"/>
    <w:link w:val="FootnoteTextChar"/>
    <w:uiPriority w:val="99"/>
    <w:semiHidden/>
    <w:unhideWhenUsed/>
    <w:rsid w:val="00E06169"/>
    <w:pPr>
      <w:spacing w:after="0" w:line="240" w:lineRule="auto"/>
    </w:pPr>
    <w:rPr>
      <w:sz w:val="20"/>
      <w:szCs w:val="20"/>
      <w:lang w:val="x-none" w:eastAsia="x-none"/>
    </w:rPr>
  </w:style>
  <w:style w:type="character" w:customStyle="1" w:styleId="FootnoteTextChar">
    <w:name w:val="Footnote Text Char"/>
    <w:basedOn w:val="DefaultParagraphFont"/>
    <w:link w:val="FootnoteText"/>
    <w:uiPriority w:val="99"/>
    <w:semiHidden/>
    <w:rsid w:val="00E06169"/>
    <w:rPr>
      <w:rFonts w:ascii="Calibri" w:eastAsia="Calibri" w:hAnsi="Calibri" w:cs="Times New Roman"/>
      <w:sz w:val="20"/>
      <w:szCs w:val="20"/>
      <w:lang w:val="x-none" w:eastAsia="x-none"/>
    </w:rPr>
  </w:style>
  <w:style w:type="character" w:styleId="FootnoteReference">
    <w:name w:val="footnote reference"/>
    <w:uiPriority w:val="99"/>
    <w:semiHidden/>
    <w:unhideWhenUsed/>
    <w:rsid w:val="00E06169"/>
    <w:rPr>
      <w:vertAlign w:val="superscript"/>
    </w:rPr>
  </w:style>
  <w:style w:type="paragraph" w:styleId="Header">
    <w:name w:val="header"/>
    <w:basedOn w:val="Normal"/>
    <w:link w:val="HeaderChar"/>
    <w:uiPriority w:val="99"/>
    <w:unhideWhenUsed/>
    <w:rsid w:val="00E061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169"/>
    <w:rPr>
      <w:rFonts w:ascii="Calibri" w:eastAsia="Calibri" w:hAnsi="Calibri" w:cs="Times New Roman"/>
      <w:lang w:val="id-ID"/>
    </w:rPr>
  </w:style>
  <w:style w:type="paragraph" w:styleId="Footer">
    <w:name w:val="footer"/>
    <w:basedOn w:val="Normal"/>
    <w:link w:val="FooterChar"/>
    <w:uiPriority w:val="99"/>
    <w:unhideWhenUsed/>
    <w:rsid w:val="00E061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169"/>
    <w:rPr>
      <w:rFonts w:ascii="Calibri" w:eastAsia="Calibri" w:hAnsi="Calibri" w:cs="Times New Roman"/>
      <w:lang w:val="id-ID"/>
    </w:rPr>
  </w:style>
  <w:style w:type="paragraph" w:styleId="BodyText3">
    <w:name w:val="Body Text 3"/>
    <w:basedOn w:val="Normal"/>
    <w:link w:val="BodyText3Char"/>
    <w:rsid w:val="00E06169"/>
    <w:pPr>
      <w:spacing w:after="120" w:line="240" w:lineRule="auto"/>
    </w:pPr>
    <w:rPr>
      <w:rFonts w:ascii="Times New Roman" w:eastAsia="Times New Roman" w:hAnsi="Times New Roman"/>
      <w:sz w:val="16"/>
      <w:szCs w:val="16"/>
      <w:lang w:val="en-GB" w:eastAsia="en-GB"/>
    </w:rPr>
  </w:style>
  <w:style w:type="character" w:customStyle="1" w:styleId="BodyText3Char">
    <w:name w:val="Body Text 3 Char"/>
    <w:basedOn w:val="DefaultParagraphFont"/>
    <w:link w:val="BodyText3"/>
    <w:rsid w:val="00E06169"/>
    <w:rPr>
      <w:rFonts w:ascii="Times New Roman" w:eastAsia="Times New Roman" w:hAnsi="Times New Roman" w:cs="Times New Roman"/>
      <w:sz w:val="16"/>
      <w:szCs w:val="16"/>
      <w:lang w:val="en-GB" w:eastAsia="en-GB"/>
    </w:rPr>
  </w:style>
  <w:style w:type="paragraph" w:styleId="BodyTextIndent">
    <w:name w:val="Body Text Indent"/>
    <w:basedOn w:val="Normal"/>
    <w:link w:val="BodyTextIndentChar"/>
    <w:uiPriority w:val="99"/>
    <w:semiHidden/>
    <w:unhideWhenUsed/>
    <w:rsid w:val="00E06169"/>
    <w:pPr>
      <w:spacing w:after="120"/>
      <w:ind w:left="283"/>
    </w:pPr>
    <w:rPr>
      <w:lang w:eastAsia="x-none"/>
    </w:rPr>
  </w:style>
  <w:style w:type="character" w:customStyle="1" w:styleId="BodyTextIndentChar">
    <w:name w:val="Body Text Indent Char"/>
    <w:basedOn w:val="DefaultParagraphFont"/>
    <w:link w:val="BodyTextIndent"/>
    <w:uiPriority w:val="99"/>
    <w:semiHidden/>
    <w:rsid w:val="00E06169"/>
    <w:rPr>
      <w:rFonts w:ascii="Calibri" w:eastAsia="Calibri" w:hAnsi="Calibri" w:cs="Times New Roman"/>
      <w:lang w:val="id-ID" w:eastAsia="x-none"/>
    </w:rPr>
  </w:style>
  <w:style w:type="character" w:styleId="Hyperlink">
    <w:name w:val="Hyperlink"/>
    <w:uiPriority w:val="99"/>
    <w:unhideWhenUsed/>
    <w:rsid w:val="00E06169"/>
    <w:rPr>
      <w:color w:val="0000FF"/>
      <w:u w:val="single"/>
    </w:rPr>
  </w:style>
  <w:style w:type="paragraph" w:styleId="BalloonText">
    <w:name w:val="Balloon Text"/>
    <w:basedOn w:val="Normal"/>
    <w:link w:val="BalloonTextChar"/>
    <w:uiPriority w:val="99"/>
    <w:semiHidden/>
    <w:unhideWhenUsed/>
    <w:rsid w:val="00E061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169"/>
    <w:rPr>
      <w:rFonts w:ascii="Tahoma" w:eastAsia="Calibri" w:hAnsi="Tahoma" w:cs="Tahoma"/>
      <w:sz w:val="16"/>
      <w:szCs w:val="16"/>
      <w:lang w:val="id-ID"/>
    </w:rPr>
  </w:style>
  <w:style w:type="paragraph" w:styleId="NormalWeb">
    <w:name w:val="Normal (Web)"/>
    <w:basedOn w:val="Normal"/>
    <w:uiPriority w:val="99"/>
    <w:semiHidden/>
    <w:unhideWhenUsed/>
    <w:rsid w:val="00E06169"/>
    <w:pPr>
      <w:spacing w:before="100" w:beforeAutospacing="1" w:after="100" w:afterAutospacing="1" w:line="240" w:lineRule="auto"/>
    </w:pPr>
    <w:rPr>
      <w:rFonts w:ascii="Times New Roman" w:eastAsia="Times New Roman" w:hAnsi="Times New Roman"/>
      <w:sz w:val="24"/>
      <w:szCs w:val="24"/>
      <w:lang w:val="en-US"/>
    </w:rPr>
  </w:style>
  <w:style w:type="table" w:styleId="TableGrid">
    <w:name w:val="Table Grid"/>
    <w:basedOn w:val="TableNormal"/>
    <w:uiPriority w:val="59"/>
    <w:rsid w:val="00E0616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uiPriority w:val="20"/>
    <w:qFormat/>
    <w:rsid w:val="00E06169"/>
    <w:rPr>
      <w:i/>
      <w:iCs/>
    </w:rPr>
  </w:style>
  <w:style w:type="character" w:customStyle="1" w:styleId="skimlinks-unlinked">
    <w:name w:val="skimlinks-unlinked"/>
    <w:rsid w:val="00E06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8826</Words>
  <Characters>50310</Characters>
  <Application>Microsoft Office Word</Application>
  <DocSecurity>0</DocSecurity>
  <Lines>419</Lines>
  <Paragraphs>118</Paragraphs>
  <ScaleCrop>false</ScaleCrop>
  <Company/>
  <LinksUpToDate>false</LinksUpToDate>
  <CharactersWithSpaces>59018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2016-09-30T02:34:00Z</dcterms:created>
  <dcterms:modified xsi:type="dcterms:W3CDTF">2016-09-30T02:34:00Z</dcterms:modified>
</cp:coreProperties>
</file>