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19" w:rsidRPr="002150C3" w:rsidRDefault="002150C3" w:rsidP="002150C3">
      <w:pPr>
        <w:jc w:val="center"/>
        <w:rPr>
          <w:b/>
        </w:rPr>
      </w:pPr>
      <w:r w:rsidRPr="002150C3">
        <w:rPr>
          <w:b/>
        </w:rPr>
        <w:t>BAB II</w:t>
      </w:r>
    </w:p>
    <w:p w:rsidR="002150C3" w:rsidRPr="002150C3" w:rsidRDefault="00935FEC" w:rsidP="00935FEC">
      <w:pPr>
        <w:jc w:val="center"/>
        <w:rPr>
          <w:b/>
        </w:rPr>
      </w:pPr>
      <w:r>
        <w:rPr>
          <w:b/>
        </w:rPr>
        <w:t>TINJAUAN PUSTAKA</w:t>
      </w:r>
    </w:p>
    <w:p w:rsidR="00130AC1" w:rsidRDefault="00130AC1" w:rsidP="00130AC1">
      <w:pPr>
        <w:rPr>
          <w:lang w:val="id-ID"/>
        </w:rPr>
      </w:pPr>
    </w:p>
    <w:p w:rsidR="00D2621A" w:rsidRPr="004C6A85" w:rsidRDefault="00D2621A" w:rsidP="009637A2">
      <w:pPr>
        <w:pStyle w:val="ListParagraph"/>
        <w:numPr>
          <w:ilvl w:val="1"/>
          <w:numId w:val="38"/>
        </w:numPr>
        <w:rPr>
          <w:b/>
        </w:rPr>
      </w:pPr>
      <w:r w:rsidRPr="00D2621A">
        <w:rPr>
          <w:b/>
          <w:lang w:val="id-ID"/>
        </w:rPr>
        <w:t>Analisis Laporan Keuangan</w:t>
      </w:r>
    </w:p>
    <w:p w:rsidR="00D2621A" w:rsidRDefault="00D2621A" w:rsidP="00A54185">
      <w:pPr>
        <w:ind w:firstLine="720"/>
        <w:rPr>
          <w:lang w:val="id-ID"/>
        </w:rPr>
      </w:pPr>
      <w:r w:rsidRPr="00A54185">
        <w:rPr>
          <w:lang w:val="id-ID"/>
        </w:rPr>
        <w:t>Analisis laporan keuangan terdiri dari dua kata yaitu analisis dan laporan keuangan</w:t>
      </w:r>
      <w:r w:rsidR="00A54185" w:rsidRPr="00A54185">
        <w:rPr>
          <w:lang w:val="id-ID"/>
        </w:rPr>
        <w:t xml:space="preserve">. Untuk menjelaskan pengertian kata ini, kita dapat menjelaskan dari arti kata masing-masing kata. Kata analisis adalah memecahkan atau menguraikan sesuatu unit menjadi berbagai unit terkecil. Sedangkan laporan keuangan adalah neraca, laba/rugi dan arus kas (dana). Kalau dua pengertian ini digabungkan, </w:t>
      </w:r>
      <w:r w:rsidR="00A54185">
        <w:rPr>
          <w:lang w:val="id-ID"/>
        </w:rPr>
        <w:t xml:space="preserve">menurut </w:t>
      </w:r>
      <w:r w:rsidR="00A54185">
        <w:rPr>
          <w:b/>
          <w:lang w:val="id-ID"/>
        </w:rPr>
        <w:t xml:space="preserve">Harahap (2015:189) </w:t>
      </w:r>
      <w:r w:rsidR="00A54185" w:rsidRPr="00A54185">
        <w:rPr>
          <w:lang w:val="id-ID"/>
        </w:rPr>
        <w:t>analisis laporan keuangan berarti:</w:t>
      </w:r>
    </w:p>
    <w:p w:rsidR="004C6A85" w:rsidRPr="00D602E1" w:rsidRDefault="00A54185" w:rsidP="00422419">
      <w:pPr>
        <w:spacing w:line="276" w:lineRule="auto"/>
        <w:ind w:left="720"/>
        <w:rPr>
          <w:sz w:val="22"/>
          <w:lang w:val="id-ID"/>
        </w:rPr>
      </w:pPr>
      <w:r w:rsidRPr="00D602E1">
        <w:rPr>
          <w:sz w:val="22"/>
          <w:lang w:val="id-ID"/>
        </w:rPr>
        <w:t>“Menguraikan pos-pos laporan keuangan menjadi unit informasi yang lebih kecil dan melihat hubungannya yang bersifat signifikan atau yang mempunyai makna antara satu dengan yang lain baik antara data kuantitatif maupun data non-kuantitatif</w:t>
      </w:r>
      <w:r w:rsidR="00F95AB4" w:rsidRPr="00D602E1">
        <w:rPr>
          <w:sz w:val="22"/>
          <w:lang w:val="id-ID"/>
        </w:rPr>
        <w:t xml:space="preserve"> dengan tujun untuk mengetahui kondisi keuangan lebih dalam yang sangat penting dalam proses mengambil keputusan yang tepat”</w:t>
      </w:r>
    </w:p>
    <w:p w:rsidR="00D602E1" w:rsidRPr="004C6A85" w:rsidRDefault="00D602E1" w:rsidP="00D602E1">
      <w:pPr>
        <w:spacing w:line="360" w:lineRule="auto"/>
        <w:ind w:left="720"/>
        <w:rPr>
          <w:sz w:val="22"/>
          <w:lang w:val="id-ID"/>
        </w:rPr>
      </w:pPr>
    </w:p>
    <w:p w:rsidR="00F95AB4" w:rsidRDefault="00F95AB4" w:rsidP="00F95AB4">
      <w:pPr>
        <w:ind w:firstLine="720"/>
        <w:rPr>
          <w:szCs w:val="24"/>
          <w:lang w:val="id-ID"/>
        </w:rPr>
      </w:pPr>
      <w:r>
        <w:rPr>
          <w:szCs w:val="24"/>
          <w:lang w:val="id-ID"/>
        </w:rPr>
        <w:t xml:space="preserve">Informasi yang diperoleh dari hubungan-hubungan ini menambah visi dari sisi lain, memperdalam informasi dari data yang ada yang terdapat dalam suatu laporan keuangan konvensional, sehingga lebih bermanfaat bagi para pengambil keputusan. Pengertian lain tentang analisis laporan keuangan menurut </w:t>
      </w:r>
      <w:r w:rsidRPr="00740D03">
        <w:rPr>
          <w:b/>
          <w:i/>
          <w:szCs w:val="24"/>
          <w:lang w:val="id-ID"/>
        </w:rPr>
        <w:t>Bernstein</w:t>
      </w:r>
      <w:r w:rsidR="00740D03" w:rsidRPr="00740D03">
        <w:rPr>
          <w:b/>
          <w:szCs w:val="24"/>
          <w:lang w:val="id-ID"/>
        </w:rPr>
        <w:t xml:space="preserve"> </w:t>
      </w:r>
      <w:r w:rsidR="00740D03">
        <w:rPr>
          <w:szCs w:val="24"/>
          <w:lang w:val="id-ID"/>
        </w:rPr>
        <w:t xml:space="preserve">yand diterjemahkan oleh </w:t>
      </w:r>
      <w:r w:rsidR="00740D03" w:rsidRPr="00740D03">
        <w:rPr>
          <w:b/>
          <w:szCs w:val="24"/>
          <w:lang w:val="id-ID"/>
        </w:rPr>
        <w:t>Harahap</w:t>
      </w:r>
      <w:r>
        <w:rPr>
          <w:szCs w:val="24"/>
          <w:lang w:val="id-ID"/>
        </w:rPr>
        <w:t xml:space="preserve"> (1983:3): “Analisis laporan keuangan mencakup penerapan metode dan teknik analisis data atas laporan keuangan dan data lainya untuk melihat dari laporan itu ukuran-ukuran dan hubungan tertentu yang sangat berguna dalam proses pengambilan keputusan”</w:t>
      </w:r>
    </w:p>
    <w:p w:rsidR="00955105" w:rsidRDefault="00F95AB4" w:rsidP="009637A2">
      <w:pPr>
        <w:ind w:firstLine="720"/>
        <w:rPr>
          <w:szCs w:val="24"/>
          <w:lang w:val="id-ID"/>
        </w:rPr>
      </w:pPr>
      <w:r>
        <w:rPr>
          <w:szCs w:val="24"/>
          <w:lang w:val="id-ID"/>
        </w:rPr>
        <w:t xml:space="preserve">Kegiatan analisis laporan keuangan </w:t>
      </w:r>
      <w:r w:rsidR="004C6A85">
        <w:rPr>
          <w:szCs w:val="24"/>
          <w:lang w:val="id-ID"/>
        </w:rPr>
        <w:t>berfungsi untuk mengonversikan data yang berasal dari laporan sebagai bahan mentahnya menjadi informasi yang lebih berguna, lebih mendalam, dan lebih tajam dengan teknik tertentu.</w:t>
      </w:r>
    </w:p>
    <w:p w:rsidR="00955105" w:rsidRPr="00955105" w:rsidRDefault="00740D03" w:rsidP="009637A2">
      <w:pPr>
        <w:pStyle w:val="ListParagraph"/>
        <w:numPr>
          <w:ilvl w:val="2"/>
          <w:numId w:val="39"/>
        </w:numPr>
        <w:rPr>
          <w:b/>
          <w:szCs w:val="24"/>
          <w:lang w:val="id-ID"/>
        </w:rPr>
      </w:pPr>
      <w:r w:rsidRPr="00955105">
        <w:rPr>
          <w:b/>
          <w:szCs w:val="24"/>
          <w:lang w:val="id-ID"/>
        </w:rPr>
        <w:lastRenderedPageBreak/>
        <w:t xml:space="preserve">Rasio keuangan </w:t>
      </w:r>
    </w:p>
    <w:p w:rsidR="00740D03" w:rsidRPr="00955105" w:rsidRDefault="00955105" w:rsidP="00955105">
      <w:pPr>
        <w:ind w:firstLine="720"/>
        <w:rPr>
          <w:szCs w:val="24"/>
          <w:lang w:val="id-ID"/>
        </w:rPr>
      </w:pPr>
      <w:r w:rsidRPr="00955105">
        <w:rPr>
          <w:szCs w:val="24"/>
          <w:lang w:val="id-ID"/>
        </w:rPr>
        <w:t xml:space="preserve">Rasio keuangan </w:t>
      </w:r>
      <w:r w:rsidR="00740D03" w:rsidRPr="00955105">
        <w:rPr>
          <w:szCs w:val="24"/>
          <w:lang w:val="id-ID"/>
        </w:rPr>
        <w:t xml:space="preserve">sering dijadikan alat analisa untuk melihat kondisi keuangan suatu perusahaan. Dalam praktek penggunaanya rasio keuangan dipakai </w:t>
      </w:r>
    </w:p>
    <w:p w:rsidR="00740D03" w:rsidRDefault="00740D03" w:rsidP="00740D03">
      <w:pPr>
        <w:rPr>
          <w:szCs w:val="24"/>
          <w:lang w:val="id-ID"/>
        </w:rPr>
      </w:pPr>
      <w:r>
        <w:rPr>
          <w:szCs w:val="24"/>
          <w:lang w:val="id-ID"/>
        </w:rPr>
        <w:t xml:space="preserve"> oleh berbagai pihak, seperti kalangan akademisi dan investor, untuk lebih jelasnya alasan kedua kalangan ini memakai rasio keuangan adalah sebagai berikut:</w:t>
      </w:r>
    </w:p>
    <w:p w:rsidR="00740D03" w:rsidRDefault="00740D03" w:rsidP="00740D03">
      <w:pPr>
        <w:pStyle w:val="ListParagraph"/>
        <w:numPr>
          <w:ilvl w:val="0"/>
          <w:numId w:val="34"/>
        </w:numPr>
        <w:rPr>
          <w:szCs w:val="24"/>
          <w:lang w:val="id-ID"/>
        </w:rPr>
      </w:pPr>
      <w:r>
        <w:rPr>
          <w:szCs w:val="24"/>
          <w:lang w:val="id-ID"/>
        </w:rPr>
        <w:t>Rasio Keuangan Perspektif Akademisi</w:t>
      </w:r>
      <w:r w:rsidR="00690546">
        <w:rPr>
          <w:szCs w:val="24"/>
          <w:lang w:val="id-ID"/>
        </w:rPr>
        <w:t xml:space="preserve">, </w:t>
      </w:r>
      <w:r w:rsidR="00690546" w:rsidRPr="00690546">
        <w:rPr>
          <w:b/>
          <w:szCs w:val="24"/>
          <w:lang w:val="id-ID"/>
        </w:rPr>
        <w:t>Irham Fahmi (2014:114)</w:t>
      </w:r>
    </w:p>
    <w:p w:rsidR="00740D03" w:rsidRDefault="00691A33" w:rsidP="00740D03">
      <w:pPr>
        <w:pStyle w:val="ListParagraph"/>
        <w:rPr>
          <w:szCs w:val="24"/>
          <w:lang w:val="id-ID"/>
        </w:rPr>
      </w:pPr>
      <w:r>
        <w:rPr>
          <w:szCs w:val="24"/>
          <w:lang w:val="id-ID"/>
        </w:rPr>
        <w:t>“</w:t>
      </w:r>
      <w:r w:rsidR="00740D03">
        <w:rPr>
          <w:szCs w:val="24"/>
          <w:lang w:val="id-ID"/>
        </w:rPr>
        <w:t>Kalangan akademisi adalah mereka yang mempergunakan rasio keuangan sebagai salah satu alat dalam penelitian, sehingga sudah menjadi kebiasaan para peniliti untuk melakukan penelitian secara dalam dan komprehensif.</w:t>
      </w:r>
      <w:r>
        <w:rPr>
          <w:szCs w:val="24"/>
          <w:lang w:val="id-ID"/>
        </w:rPr>
        <w:t>”</w:t>
      </w:r>
    </w:p>
    <w:p w:rsidR="00690546" w:rsidRDefault="00690546" w:rsidP="00690546">
      <w:pPr>
        <w:pStyle w:val="ListParagraph"/>
        <w:numPr>
          <w:ilvl w:val="0"/>
          <w:numId w:val="34"/>
        </w:numPr>
        <w:rPr>
          <w:szCs w:val="24"/>
          <w:lang w:val="id-ID"/>
        </w:rPr>
      </w:pPr>
      <w:r>
        <w:rPr>
          <w:szCs w:val="24"/>
          <w:lang w:val="id-ID"/>
        </w:rPr>
        <w:t xml:space="preserve">Rasio Keuangan Perspektif Investor, </w:t>
      </w:r>
      <w:r>
        <w:rPr>
          <w:b/>
          <w:szCs w:val="24"/>
          <w:lang w:val="id-ID"/>
        </w:rPr>
        <w:t>Irham Fahmi (2014:115</w:t>
      </w:r>
      <w:r w:rsidRPr="00690546">
        <w:rPr>
          <w:b/>
          <w:szCs w:val="24"/>
          <w:lang w:val="id-ID"/>
        </w:rPr>
        <w:t>)</w:t>
      </w:r>
    </w:p>
    <w:p w:rsidR="00690546" w:rsidRPr="00691A33" w:rsidRDefault="00691A33" w:rsidP="00691A33">
      <w:pPr>
        <w:pStyle w:val="ListParagraph"/>
        <w:spacing w:line="276" w:lineRule="auto"/>
        <w:rPr>
          <w:sz w:val="22"/>
          <w:lang w:val="id-ID"/>
        </w:rPr>
      </w:pPr>
      <w:r>
        <w:rPr>
          <w:sz w:val="22"/>
          <w:lang w:val="id-ID"/>
        </w:rPr>
        <w:t>“</w:t>
      </w:r>
      <w:r w:rsidR="00690546" w:rsidRPr="00691A33">
        <w:rPr>
          <w:sz w:val="22"/>
          <w:lang w:val="id-ID"/>
        </w:rPr>
        <w:t>Para investor adalah mereka yang menerapkan konsep “</w:t>
      </w:r>
      <w:r w:rsidR="00690546" w:rsidRPr="00691A33">
        <w:rPr>
          <w:i/>
          <w:sz w:val="22"/>
          <w:lang w:val="id-ID"/>
        </w:rPr>
        <w:t xml:space="preserve">think fast and decision fast” </w:t>
      </w:r>
      <w:r w:rsidR="00690546" w:rsidRPr="00691A33">
        <w:rPr>
          <w:sz w:val="22"/>
          <w:lang w:val="id-ID"/>
        </w:rPr>
        <w:t>atau berpikir cepat dan mengambil keputusan secara cepat. Karena faktor itu maka investor menginginkan penggunaan rasio keuangan yang dianggap lebih fleksibel dan sederhana namun mampu memberi jawaban yang mereka inginkan.</w:t>
      </w:r>
      <w:r>
        <w:rPr>
          <w:sz w:val="22"/>
          <w:lang w:val="id-ID"/>
        </w:rPr>
        <w:t>”</w:t>
      </w:r>
    </w:p>
    <w:p w:rsidR="004E64C7" w:rsidRDefault="00CE30D8" w:rsidP="004E64C7">
      <w:pPr>
        <w:pStyle w:val="NormalWeb"/>
        <w:spacing w:line="480" w:lineRule="auto"/>
        <w:ind w:firstLine="720"/>
        <w:rPr>
          <w:rStyle w:val="Emphasis"/>
          <w:bCs/>
          <w:i w:val="0"/>
        </w:rPr>
      </w:pPr>
      <w:r>
        <w:t>Rasio keuangan sangat penting gunanya untuk melakukan analisis terhadap kondisi keuangan perusahaan yang di peroleh dari hasil operasi perusahaan. Beberapa rasio akan membantu dalam menganalisis dan menginterprestasikan posisi keuangan suatu perusahaan, dengan menggunakan laporan yang di perbandingkan, termasuk tentang perubahan-perubahan yang terjadi dalam jumlah rupiah, presentase, serta trendnya.</w:t>
      </w:r>
      <w:r>
        <w:rPr>
          <w:lang w:val="id-ID"/>
        </w:rPr>
        <w:t xml:space="preserve"> </w:t>
      </w:r>
      <w:r>
        <w:t xml:space="preserve">Menurut </w:t>
      </w:r>
      <w:r>
        <w:rPr>
          <w:rStyle w:val="Strong"/>
        </w:rPr>
        <w:t>Irham Fahm</w:t>
      </w:r>
      <w:r>
        <w:rPr>
          <w:rStyle w:val="Strong"/>
          <w:lang w:val="id-ID"/>
        </w:rPr>
        <w:t>i</w:t>
      </w:r>
      <w:r>
        <w:t xml:space="preserve"> </w:t>
      </w:r>
      <w:r>
        <w:rPr>
          <w:rStyle w:val="Strong"/>
        </w:rPr>
        <w:t>(201</w:t>
      </w:r>
      <w:r>
        <w:rPr>
          <w:rStyle w:val="Strong"/>
          <w:lang w:val="id-ID"/>
        </w:rPr>
        <w:t>4</w:t>
      </w:r>
      <w:r>
        <w:rPr>
          <w:rStyle w:val="Strong"/>
        </w:rPr>
        <w:t xml:space="preserve"> :106), </w:t>
      </w:r>
      <w:r>
        <w:t>Rasio keuangan adalah:</w:t>
      </w:r>
      <w:r>
        <w:rPr>
          <w:lang w:val="id-ID"/>
        </w:rPr>
        <w:t xml:space="preserve"> </w:t>
      </w:r>
      <w:r w:rsidRPr="00CE30D8">
        <w:rPr>
          <w:rStyle w:val="Emphasis"/>
          <w:bCs/>
          <w:i w:val="0"/>
        </w:rPr>
        <w:t>“Hasil yang di peroleh dari perbandingan jumlah,dari satu jumlah dengan jumlah lainnya.”</w:t>
      </w:r>
      <w:r>
        <w:rPr>
          <w:lang w:val="id-ID"/>
        </w:rPr>
        <w:t xml:space="preserve"> a</w:t>
      </w:r>
      <w:r>
        <w:t xml:space="preserve">dapun menurut </w:t>
      </w:r>
      <w:r>
        <w:rPr>
          <w:rStyle w:val="Strong"/>
        </w:rPr>
        <w:t>Harahap (201</w:t>
      </w:r>
      <w:r>
        <w:rPr>
          <w:rStyle w:val="Strong"/>
          <w:lang w:val="id-ID"/>
        </w:rPr>
        <w:t>5</w:t>
      </w:r>
      <w:r>
        <w:rPr>
          <w:rStyle w:val="Strong"/>
        </w:rPr>
        <w:t>:297)</w:t>
      </w:r>
      <w:r>
        <w:t>, mendefinisikan Rasio keungan adalah :</w:t>
      </w:r>
      <w:r>
        <w:rPr>
          <w:lang w:val="id-ID"/>
        </w:rPr>
        <w:t xml:space="preserve"> </w:t>
      </w:r>
      <w:r w:rsidRPr="00CE30D8">
        <w:rPr>
          <w:rStyle w:val="Emphasis"/>
          <w:bCs/>
          <w:i w:val="0"/>
        </w:rPr>
        <w:t xml:space="preserve">“Angka yang diperoleh dari </w:t>
      </w:r>
      <w:r w:rsidRPr="00CE30D8">
        <w:rPr>
          <w:rStyle w:val="Emphasis"/>
          <w:bCs/>
          <w:i w:val="0"/>
        </w:rPr>
        <w:lastRenderedPageBreak/>
        <w:t>hasil perbandingan dari satu pos laporan keuangan dengan pos lainnya yang mempunyai hubungan yang relevan dan signifikan.”</w:t>
      </w:r>
    </w:p>
    <w:p w:rsidR="009637A2" w:rsidRPr="004E64C7" w:rsidRDefault="00691A33" w:rsidP="004E64C7">
      <w:pPr>
        <w:pStyle w:val="NormalWeb"/>
        <w:spacing w:line="480" w:lineRule="auto"/>
        <w:ind w:firstLine="720"/>
      </w:pPr>
      <w:r>
        <w:rPr>
          <w:lang w:val="id-ID"/>
        </w:rPr>
        <w:t xml:space="preserve">Rasio Aktivitas adalah rasio yang menggambarkan sejauh mana suatu perusahaan mempergunakan sumber daya yang dimilikinya guna menunjang aktivitas perusahaan, keterkaitan </w:t>
      </w:r>
      <w:r w:rsidR="00690546" w:rsidRPr="00691A33">
        <w:rPr>
          <w:lang w:val="id-ID"/>
        </w:rPr>
        <w:t xml:space="preserve">analisis laporan keuangan dengan </w:t>
      </w:r>
      <w:r w:rsidR="00690546" w:rsidRPr="00691A33">
        <w:rPr>
          <w:i/>
          <w:lang w:val="id-ID"/>
        </w:rPr>
        <w:t xml:space="preserve">inventory Turnover </w:t>
      </w:r>
      <w:r w:rsidR="00690546" w:rsidRPr="00691A33">
        <w:rPr>
          <w:lang w:val="id-ID"/>
        </w:rPr>
        <w:t xml:space="preserve">dijelaskan oleh </w:t>
      </w:r>
      <w:r w:rsidR="00690546" w:rsidRPr="00691A33">
        <w:rPr>
          <w:b/>
          <w:lang w:val="id-ID"/>
        </w:rPr>
        <w:t>Irham Fahmi (2014:132)</w:t>
      </w:r>
      <w:r w:rsidR="00690546" w:rsidRPr="00691A33">
        <w:rPr>
          <w:lang w:val="id-ID"/>
        </w:rPr>
        <w:t xml:space="preserve"> “Rasio </w:t>
      </w:r>
      <w:r w:rsidR="00690546" w:rsidRPr="00691A33">
        <w:rPr>
          <w:i/>
          <w:lang w:val="id-ID"/>
        </w:rPr>
        <w:t xml:space="preserve">inventory Turnover </w:t>
      </w:r>
      <w:r w:rsidR="00690546" w:rsidRPr="00691A33">
        <w:rPr>
          <w:lang w:val="id-ID"/>
        </w:rPr>
        <w:t>ini melihat sejauh mana tingkat perputaran persediaan yang dimiliki oleh suatu perusahaan</w:t>
      </w:r>
      <w:r w:rsidRPr="00691A33">
        <w:rPr>
          <w:lang w:val="id-ID"/>
        </w:rPr>
        <w:t>, a</w:t>
      </w:r>
      <w:r w:rsidR="00690546" w:rsidRPr="00691A33">
        <w:rPr>
          <w:lang w:val="id-ID"/>
        </w:rPr>
        <w:t xml:space="preserve">dapun rumus </w:t>
      </w:r>
      <w:r w:rsidRPr="00691A33">
        <w:rPr>
          <w:lang w:val="id-ID"/>
        </w:rPr>
        <w:t>adalah harga pokok penjualan dibagi rata-rata persediaan”</w:t>
      </w:r>
      <w:r w:rsidR="00690546" w:rsidRPr="00691A33">
        <w:rPr>
          <w:lang w:val="id-ID"/>
        </w:rPr>
        <w:t xml:space="preserve"> </w:t>
      </w:r>
    </w:p>
    <w:p w:rsidR="00715C41" w:rsidRPr="006D5221" w:rsidRDefault="006D5221" w:rsidP="009637A2">
      <w:pPr>
        <w:pStyle w:val="ListParagraph"/>
        <w:numPr>
          <w:ilvl w:val="1"/>
          <w:numId w:val="34"/>
        </w:numPr>
        <w:rPr>
          <w:b/>
        </w:rPr>
      </w:pPr>
      <w:r>
        <w:rPr>
          <w:b/>
        </w:rPr>
        <w:t>Persediaan</w:t>
      </w:r>
    </w:p>
    <w:p w:rsidR="00624967" w:rsidRPr="0014617A" w:rsidRDefault="001E47C3" w:rsidP="00691A33">
      <w:pPr>
        <w:ind w:firstLine="720"/>
        <w:rPr>
          <w:rFonts w:eastAsia="Times New Roman" w:cs="Times New Roman"/>
          <w:szCs w:val="24"/>
          <w:lang w:val="id-ID" w:eastAsia="id-ID"/>
        </w:rPr>
      </w:pPr>
      <w:r w:rsidRPr="001E47C3">
        <w:rPr>
          <w:rFonts w:eastAsia="Times New Roman" w:cs="Times New Roman"/>
          <w:szCs w:val="24"/>
          <w:lang w:val="id-ID" w:eastAsia="id-ID"/>
        </w:rPr>
        <w:t>Persediaan pada umumnya merupakan salah satu jenis aktiva lancar yang jumlahnya cukup besar dalam suatu perusahaan.hal ini mudah dipahami karena persediaan merupakan faktor penting dalam menentukan kelancaran operasi perusahaan</w:t>
      </w:r>
      <w:r w:rsidR="00BB1501">
        <w:rPr>
          <w:rFonts w:eastAsia="Times New Roman" w:cs="Times New Roman"/>
          <w:szCs w:val="24"/>
          <w:lang w:val="id-ID" w:eastAsia="id-ID"/>
        </w:rPr>
        <w:t>.</w:t>
      </w:r>
      <w:r w:rsidR="00691A33">
        <w:rPr>
          <w:rFonts w:eastAsia="Times New Roman" w:cs="Times New Roman"/>
          <w:szCs w:val="24"/>
          <w:lang w:val="id-ID" w:eastAsia="id-ID"/>
        </w:rPr>
        <w:t xml:space="preserve"> d</w:t>
      </w:r>
      <w:r w:rsidRPr="001E47C3">
        <w:rPr>
          <w:rFonts w:eastAsia="Times New Roman" w:cs="Times New Roman"/>
          <w:szCs w:val="24"/>
          <w:lang w:val="id-ID" w:eastAsia="id-ID"/>
        </w:rPr>
        <w:t xml:space="preserve">itinjau dari segi neraca persediaan adalah barang-barang atau bahan yang masih tersisa pada tanggal neraca, atau barang-barang yang akan segera dijual, digunakan atau diproses dalam periode normal perusahaan” </w:t>
      </w:r>
    </w:p>
    <w:p w:rsidR="00691A33" w:rsidRDefault="00710032" w:rsidP="00935FEC">
      <w:pPr>
        <w:ind w:firstLine="720"/>
        <w:rPr>
          <w:rFonts w:eastAsia="Times New Roman" w:cs="Times New Roman"/>
          <w:szCs w:val="24"/>
          <w:lang w:val="id-ID"/>
        </w:rPr>
      </w:pPr>
      <w:r>
        <w:rPr>
          <w:rFonts w:eastAsia="Times New Roman" w:cs="Times New Roman"/>
          <w:szCs w:val="24"/>
        </w:rPr>
        <w:t xml:space="preserve">Persediaan menurut </w:t>
      </w:r>
      <w:r w:rsidR="00691A33">
        <w:rPr>
          <w:rFonts w:eastAsia="Times New Roman" w:cs="Times New Roman"/>
          <w:b/>
          <w:szCs w:val="24"/>
          <w:lang w:val="id-ID"/>
        </w:rPr>
        <w:t>Richardus</w:t>
      </w:r>
      <w:r w:rsidR="00691A33">
        <w:rPr>
          <w:rFonts w:eastAsia="Times New Roman" w:cs="Times New Roman"/>
          <w:b/>
          <w:szCs w:val="24"/>
        </w:rPr>
        <w:t xml:space="preserve"> (2003</w:t>
      </w:r>
      <w:r w:rsidRPr="00710032">
        <w:rPr>
          <w:rFonts w:eastAsia="Times New Roman" w:cs="Times New Roman"/>
          <w:b/>
          <w:szCs w:val="24"/>
        </w:rPr>
        <w:t>:</w:t>
      </w:r>
      <w:r w:rsidR="00691A33">
        <w:rPr>
          <w:rFonts w:eastAsia="Times New Roman" w:cs="Times New Roman"/>
          <w:b/>
          <w:szCs w:val="24"/>
          <w:lang w:val="id-ID"/>
        </w:rPr>
        <w:t>4</w:t>
      </w:r>
      <w:r w:rsidRPr="00710032">
        <w:rPr>
          <w:rFonts w:eastAsia="Times New Roman" w:cs="Times New Roman"/>
          <w:b/>
          <w:szCs w:val="24"/>
        </w:rPr>
        <w:t>)</w:t>
      </w:r>
      <w:r w:rsidR="005550EC">
        <w:rPr>
          <w:rFonts w:eastAsia="Times New Roman" w:cs="Times New Roman"/>
          <w:szCs w:val="24"/>
        </w:rPr>
        <w:t xml:space="preserve"> bahwa</w:t>
      </w:r>
      <w:r w:rsidR="005550EC">
        <w:rPr>
          <w:rFonts w:eastAsia="Times New Roman" w:cs="Times New Roman"/>
          <w:szCs w:val="24"/>
          <w:lang w:val="id-ID"/>
        </w:rPr>
        <w:t xml:space="preserve">: </w:t>
      </w:r>
      <w:r w:rsidR="00D81622" w:rsidRPr="00D81622">
        <w:rPr>
          <w:rFonts w:eastAsia="Times New Roman" w:cs="Times New Roman"/>
          <w:szCs w:val="24"/>
        </w:rPr>
        <w:t xml:space="preserve">“Persediaan adalah </w:t>
      </w:r>
      <w:r w:rsidR="00691A33">
        <w:rPr>
          <w:rFonts w:eastAsia="Times New Roman" w:cs="Times New Roman"/>
          <w:szCs w:val="24"/>
          <w:lang w:val="id-ID"/>
        </w:rPr>
        <w:t xml:space="preserve">sejumlah material yang disimpan dan dirawat menurut aturan tertentu dalam tempat persediaan agar selalu dalam keadaan siap pakai dan ditatausahakan dalam buku perusahaan.” </w:t>
      </w:r>
    </w:p>
    <w:p w:rsidR="00AD5EB2" w:rsidRPr="006F6D0B" w:rsidRDefault="00710032" w:rsidP="006F6D0B">
      <w:pPr>
        <w:ind w:firstLine="720"/>
        <w:rPr>
          <w:lang w:val="id-ID"/>
        </w:rPr>
      </w:pPr>
      <w:r>
        <w:t>Adapun</w:t>
      </w:r>
      <w:r w:rsidR="00AD5EB2">
        <w:t xml:space="preserve"> </w:t>
      </w:r>
      <w:r w:rsidR="006F6D0B">
        <w:rPr>
          <w:rFonts w:eastAsia="Times New Roman" w:cs="Times New Roman"/>
          <w:b/>
          <w:szCs w:val="24"/>
          <w:lang w:val="id-ID" w:eastAsia="id-ID"/>
        </w:rPr>
        <w:t>R. Agus Sartono (2010:</w:t>
      </w:r>
      <w:r w:rsidR="006F6D0B" w:rsidRPr="001E47C3">
        <w:rPr>
          <w:rFonts w:eastAsia="Times New Roman" w:cs="Times New Roman"/>
          <w:b/>
          <w:szCs w:val="24"/>
          <w:lang w:val="id-ID" w:eastAsia="id-ID"/>
        </w:rPr>
        <w:t>443)</w:t>
      </w:r>
      <w:r w:rsidR="006F6D0B">
        <w:rPr>
          <w:rFonts w:eastAsia="Times New Roman" w:cs="Times New Roman"/>
          <w:b/>
          <w:szCs w:val="24"/>
          <w:lang w:val="id-ID" w:eastAsia="id-ID"/>
        </w:rPr>
        <w:t xml:space="preserve"> </w:t>
      </w:r>
      <w:r w:rsidR="006F6D0B" w:rsidRPr="006F6D0B">
        <w:rPr>
          <w:rFonts w:eastAsia="Times New Roman" w:cs="Times New Roman"/>
          <w:szCs w:val="24"/>
          <w:lang w:val="id-ID" w:eastAsia="id-ID"/>
        </w:rPr>
        <w:t>mengemukakan bahwa</w:t>
      </w:r>
      <w:r w:rsidR="006F6D0B" w:rsidRPr="006F6D0B">
        <w:rPr>
          <w:rFonts w:eastAsia="Times New Roman" w:cs="Times New Roman"/>
          <w:sz w:val="32"/>
          <w:szCs w:val="32"/>
          <w:lang w:val="id-ID" w:eastAsia="id-ID"/>
        </w:rPr>
        <w:t>:</w:t>
      </w:r>
      <w:r w:rsidR="006F6D0B">
        <w:rPr>
          <w:rFonts w:eastAsia="Times New Roman" w:cs="Times New Roman"/>
          <w:szCs w:val="24"/>
          <w:lang w:val="id-ID" w:eastAsia="id-ID"/>
        </w:rPr>
        <w:t xml:space="preserve"> </w:t>
      </w:r>
      <w:r w:rsidR="006F6D0B" w:rsidRPr="001E47C3">
        <w:rPr>
          <w:rFonts w:eastAsia="Times New Roman" w:cs="Times New Roman"/>
          <w:szCs w:val="24"/>
          <w:lang w:val="id-ID" w:eastAsia="id-ID"/>
        </w:rPr>
        <w:t xml:space="preserve">“Persediaan pada umumnya merupakan salah satu jenis aktiva lancar yang jumlahnya cukup </w:t>
      </w:r>
      <w:r w:rsidR="006F6D0B" w:rsidRPr="001E47C3">
        <w:rPr>
          <w:rFonts w:eastAsia="Times New Roman" w:cs="Times New Roman"/>
          <w:szCs w:val="24"/>
          <w:lang w:val="id-ID" w:eastAsia="id-ID"/>
        </w:rPr>
        <w:lastRenderedPageBreak/>
        <w:t xml:space="preserve">besar dalam suatu perusahaan.hal ini mudah dipahami karena persediaan merupakan faktor penting dalam menentukan kelancaran operasi </w:t>
      </w:r>
      <w:r w:rsidR="006F6D0B">
        <w:rPr>
          <w:rFonts w:eastAsia="Times New Roman" w:cs="Times New Roman"/>
          <w:szCs w:val="24"/>
          <w:lang w:val="id-ID" w:eastAsia="id-ID"/>
        </w:rPr>
        <w:t>perusahaan.”</w:t>
      </w:r>
    </w:p>
    <w:p w:rsidR="00710032" w:rsidRPr="006D5221" w:rsidRDefault="000654E1" w:rsidP="006D5221">
      <w:pPr>
        <w:ind w:firstLine="720"/>
        <w:rPr>
          <w:lang w:val="id-ID"/>
        </w:rPr>
      </w:pPr>
      <w:r>
        <w:t xml:space="preserve">Berdasarkan beberapa definisi di atas, maka </w:t>
      </w:r>
      <w:r w:rsidRPr="00710032">
        <w:t xml:space="preserve">persediaan adalah </w:t>
      </w:r>
      <w:r w:rsidR="00710032" w:rsidRPr="00710032">
        <w:t xml:space="preserve">suatu aktiva </w:t>
      </w:r>
      <w:r w:rsidR="00710032" w:rsidRPr="00D81622">
        <w:rPr>
          <w:rFonts w:eastAsia="Times New Roman" w:cs="Times New Roman"/>
          <w:szCs w:val="24"/>
        </w:rPr>
        <w:t>lancar yang paling tidak likuid</w:t>
      </w:r>
      <w:r w:rsidR="00710032" w:rsidRPr="00710032">
        <w:t xml:space="preserve"> </w:t>
      </w:r>
      <w:r w:rsidR="00710032">
        <w:t>milik perusahaan dengan maksud untuk dijual dalam suatu periode usaha tertentu</w:t>
      </w:r>
      <w:r w:rsidR="00710032" w:rsidRPr="00710032">
        <w:t xml:space="preserve"> </w:t>
      </w:r>
      <w:r w:rsidR="00710032">
        <w:t>baik berbentuk bahan baku, barang setengah jadi dan barang jadi.</w:t>
      </w:r>
    </w:p>
    <w:p w:rsidR="00114E82" w:rsidRPr="00114E82" w:rsidRDefault="00114E82" w:rsidP="009637A2">
      <w:pPr>
        <w:pStyle w:val="ListParagraph"/>
        <w:numPr>
          <w:ilvl w:val="2"/>
          <w:numId w:val="34"/>
        </w:numPr>
        <w:rPr>
          <w:b/>
        </w:rPr>
      </w:pPr>
      <w:r w:rsidRPr="00114E82">
        <w:rPr>
          <w:b/>
        </w:rPr>
        <w:t>Jenis-Jenis Persediaan</w:t>
      </w:r>
    </w:p>
    <w:p w:rsidR="00114E82" w:rsidRPr="006F6D0B" w:rsidRDefault="00114E82" w:rsidP="00114E82">
      <w:pPr>
        <w:ind w:firstLine="720"/>
        <w:rPr>
          <w:lang w:val="id-ID"/>
        </w:rPr>
      </w:pPr>
      <w:r>
        <w:t>P</w:t>
      </w:r>
      <w:r w:rsidR="00715C41" w:rsidRPr="00715C41">
        <w:t xml:space="preserve">ersediaan  </w:t>
      </w:r>
      <w:r>
        <w:t>sering</w:t>
      </w:r>
      <w:r w:rsidR="00715C41" w:rsidRPr="00715C41">
        <w:t xml:space="preserve">  dipakai  untuk  </w:t>
      </w:r>
      <w:r w:rsidR="00AD5EB2" w:rsidRPr="00715C41">
        <w:t>menunjukkan</w:t>
      </w:r>
      <w:r w:rsidR="00715C41" w:rsidRPr="00715C41">
        <w:t xml:space="preserve"> barang-barang  yang  dimiliki  untuk  dijual  kembali  atau  digunakan  untuk memproduksi barang  yang  akan  dijual</w:t>
      </w:r>
      <w:r w:rsidR="006F6D0B">
        <w:rPr>
          <w:lang w:val="id-ID"/>
        </w:rPr>
        <w:t>,</w:t>
      </w:r>
      <w:r w:rsidR="00715C41" w:rsidRPr="00715C41">
        <w:t xml:space="preserve"> </w:t>
      </w:r>
      <w:r w:rsidR="006F6D0B">
        <w:rPr>
          <w:lang w:val="id-ID"/>
        </w:rPr>
        <w:t xml:space="preserve">dalam </w:t>
      </w:r>
      <w:r w:rsidR="00715C41" w:rsidRPr="00715C41">
        <w:t>persedi</w:t>
      </w:r>
      <w:r>
        <w:t xml:space="preserve">aan </w:t>
      </w:r>
      <w:r w:rsidR="006F6D0B">
        <w:rPr>
          <w:lang w:val="id-ID"/>
        </w:rPr>
        <w:t xml:space="preserve">biasanya </w:t>
      </w:r>
      <w:r>
        <w:t xml:space="preserve">mempunyai tiga jenis </w:t>
      </w:r>
      <w:r w:rsidR="006F6D0B">
        <w:t xml:space="preserve">yaitu </w:t>
      </w:r>
      <w:r w:rsidR="006F6D0B">
        <w:rPr>
          <w:lang w:val="id-ID"/>
        </w:rPr>
        <w:t>p</w:t>
      </w:r>
      <w:r>
        <w:t>ersediaan bahan baku/</w:t>
      </w:r>
      <w:r w:rsidRPr="00715C41">
        <w:t>b</w:t>
      </w:r>
      <w:r>
        <w:t xml:space="preserve">ahan pembantu, </w:t>
      </w:r>
      <w:r w:rsidRPr="00715C41">
        <w:t>persediaan barang dalam proses</w:t>
      </w:r>
      <w:r w:rsidR="006F6D0B">
        <w:t xml:space="preserve"> dan persediaan barang jadi</w:t>
      </w:r>
      <w:r w:rsidR="006F6D0B">
        <w:rPr>
          <w:lang w:val="id-ID"/>
        </w:rPr>
        <w:t>.</w:t>
      </w:r>
    </w:p>
    <w:p w:rsidR="00CB68AA" w:rsidRDefault="006F6D0B" w:rsidP="00114E82">
      <w:pPr>
        <w:ind w:firstLine="720"/>
      </w:pPr>
      <w:r>
        <w:rPr>
          <w:lang w:val="id-ID"/>
        </w:rPr>
        <w:t xml:space="preserve">Sedangakan menurut </w:t>
      </w:r>
      <w:r w:rsidR="0014617A">
        <w:rPr>
          <w:b/>
          <w:lang w:val="id-ID"/>
        </w:rPr>
        <w:t>Richardus</w:t>
      </w:r>
      <w:r w:rsidR="0014617A">
        <w:rPr>
          <w:b/>
        </w:rPr>
        <w:t xml:space="preserve"> (200</w:t>
      </w:r>
      <w:r w:rsidR="0014617A">
        <w:rPr>
          <w:b/>
          <w:lang w:val="id-ID"/>
        </w:rPr>
        <w:t>3</w:t>
      </w:r>
      <w:r w:rsidR="0014617A">
        <w:rPr>
          <w:b/>
        </w:rPr>
        <w:t>:</w:t>
      </w:r>
      <w:r w:rsidR="0014617A">
        <w:rPr>
          <w:b/>
          <w:lang w:val="id-ID"/>
        </w:rPr>
        <w:t>8</w:t>
      </w:r>
      <w:r w:rsidR="00CB68AA" w:rsidRPr="00885384">
        <w:rPr>
          <w:b/>
        </w:rPr>
        <w:t>)</w:t>
      </w:r>
      <w:r w:rsidR="00CB68AA">
        <w:t xml:space="preserve"> </w:t>
      </w:r>
      <w:r w:rsidR="00114E82">
        <w:t xml:space="preserve">mengemukakan </w:t>
      </w:r>
      <w:r w:rsidR="0014617A">
        <w:rPr>
          <w:lang w:val="id-ID"/>
        </w:rPr>
        <w:t>klasifikasi</w:t>
      </w:r>
      <w:r w:rsidR="00CB68AA">
        <w:t xml:space="preserve"> persediaan </w:t>
      </w:r>
      <w:r w:rsidR="0014617A">
        <w:rPr>
          <w:lang w:val="id-ID"/>
        </w:rPr>
        <w:t>sekurang-kurangnya ada enam :</w:t>
      </w:r>
    </w:p>
    <w:p w:rsidR="00CC5AE0" w:rsidRPr="00D602E1" w:rsidRDefault="00E1083E" w:rsidP="00114E82">
      <w:pPr>
        <w:pStyle w:val="ListParagraph"/>
        <w:numPr>
          <w:ilvl w:val="0"/>
          <w:numId w:val="6"/>
        </w:numPr>
        <w:spacing w:line="240" w:lineRule="auto"/>
        <w:ind w:left="1080"/>
        <w:rPr>
          <w:sz w:val="22"/>
        </w:rPr>
      </w:pPr>
      <w:r w:rsidRPr="00D602E1">
        <w:rPr>
          <w:sz w:val="22"/>
          <w:lang w:val="id-ID"/>
        </w:rPr>
        <w:t>Bahan baku, bahan mentah yang belum diolah, yang akan diolah menjadi barang jadi, sebagai hasil utama dari perusahaan yang bersangkutan.</w:t>
      </w:r>
    </w:p>
    <w:p w:rsidR="00CB68AA" w:rsidRPr="00D602E1" w:rsidRDefault="00E1083E" w:rsidP="00114E82">
      <w:pPr>
        <w:pStyle w:val="ListParagraph"/>
        <w:numPr>
          <w:ilvl w:val="0"/>
          <w:numId w:val="6"/>
        </w:numPr>
        <w:spacing w:line="240" w:lineRule="auto"/>
        <w:ind w:left="1080"/>
        <w:rPr>
          <w:sz w:val="22"/>
        </w:rPr>
      </w:pPr>
      <w:r w:rsidRPr="00D602E1">
        <w:rPr>
          <w:sz w:val="22"/>
          <w:lang w:val="id-ID"/>
        </w:rPr>
        <w:t>Barang setengah jadi, hasil olahan bahan mentah sebelum menjadi barang jadi, dan sebagian kadang-kadang dijual seperti adanya untuk menjadi bahan baku perusahaan lain.</w:t>
      </w:r>
    </w:p>
    <w:p w:rsidR="00CB68AA" w:rsidRPr="00D602E1" w:rsidRDefault="00E1083E" w:rsidP="00114E82">
      <w:pPr>
        <w:pStyle w:val="ListParagraph"/>
        <w:numPr>
          <w:ilvl w:val="0"/>
          <w:numId w:val="6"/>
        </w:numPr>
        <w:spacing w:line="240" w:lineRule="auto"/>
        <w:ind w:left="1080"/>
        <w:rPr>
          <w:sz w:val="22"/>
        </w:rPr>
      </w:pPr>
      <w:r w:rsidRPr="00D602E1">
        <w:rPr>
          <w:sz w:val="22"/>
          <w:lang w:val="id-ID"/>
        </w:rPr>
        <w:t>Barang jadi, barang yang sudah selesai diproduksi atau diolah, yang merupakan hasil utama perusahaan yang bersangkutan dan siap untuk dipasrkan atau dijual.</w:t>
      </w:r>
    </w:p>
    <w:p w:rsidR="00CB68AA" w:rsidRPr="00D602E1" w:rsidRDefault="00E1083E" w:rsidP="00114E82">
      <w:pPr>
        <w:pStyle w:val="ListParagraph"/>
        <w:numPr>
          <w:ilvl w:val="0"/>
          <w:numId w:val="6"/>
        </w:numPr>
        <w:spacing w:line="240" w:lineRule="auto"/>
        <w:ind w:left="1080"/>
        <w:rPr>
          <w:i/>
          <w:sz w:val="22"/>
        </w:rPr>
      </w:pPr>
      <w:r w:rsidRPr="00D602E1">
        <w:rPr>
          <w:sz w:val="22"/>
          <w:lang w:val="id-ID"/>
        </w:rPr>
        <w:t xml:space="preserve">Barang umum dan suku cadang, segala jenis atau suku cadang yang digunakan untuk operasi menjalankan perusahaan dan untuk memelihara peralatan yang digunakan, persediaan jenis ini sering disebut juga barang pemeliharaan, perbaikan, dan operasi atau </w:t>
      </w:r>
      <w:r w:rsidRPr="00D602E1">
        <w:rPr>
          <w:i/>
          <w:sz w:val="22"/>
          <w:lang w:val="id-ID"/>
        </w:rPr>
        <w:t>MRO materials</w:t>
      </w:r>
    </w:p>
    <w:p w:rsidR="00CB68AA" w:rsidRPr="00D602E1" w:rsidRDefault="00E1083E" w:rsidP="00114E82">
      <w:pPr>
        <w:pStyle w:val="ListParagraph"/>
        <w:numPr>
          <w:ilvl w:val="0"/>
          <w:numId w:val="6"/>
        </w:numPr>
        <w:spacing w:line="240" w:lineRule="auto"/>
        <w:ind w:left="1080"/>
        <w:rPr>
          <w:sz w:val="22"/>
        </w:rPr>
      </w:pPr>
      <w:r w:rsidRPr="00D602E1">
        <w:rPr>
          <w:sz w:val="22"/>
          <w:lang w:val="id-ID"/>
        </w:rPr>
        <w:t>Barang untuk proyek, barang-barang yang ditumpuk menunggu pemasangan dalam suatu proyek baru.</w:t>
      </w:r>
    </w:p>
    <w:p w:rsidR="00114E82" w:rsidRPr="00D602E1" w:rsidRDefault="00E1083E" w:rsidP="009637A2">
      <w:pPr>
        <w:pStyle w:val="ListParagraph"/>
        <w:numPr>
          <w:ilvl w:val="0"/>
          <w:numId w:val="6"/>
        </w:numPr>
        <w:spacing w:line="240" w:lineRule="auto"/>
        <w:ind w:left="1080"/>
        <w:rPr>
          <w:sz w:val="22"/>
        </w:rPr>
      </w:pPr>
      <w:r w:rsidRPr="00D602E1">
        <w:rPr>
          <w:sz w:val="22"/>
          <w:lang w:val="id-ID"/>
        </w:rPr>
        <w:t>Barang dagangan, barang yang dibeli, sudah merupakan barang jadi dan disimpan digudang menunggu penjualan kembali dengan keuntungan tertentu.</w:t>
      </w:r>
    </w:p>
    <w:p w:rsidR="009637A2" w:rsidRDefault="009637A2" w:rsidP="009637A2">
      <w:pPr>
        <w:pStyle w:val="ListParagraph"/>
        <w:spacing w:line="240" w:lineRule="auto"/>
        <w:ind w:left="1080"/>
      </w:pPr>
    </w:p>
    <w:p w:rsidR="00114E82" w:rsidRPr="006D5221" w:rsidRDefault="00114E82" w:rsidP="006D5221">
      <w:pPr>
        <w:ind w:firstLine="720"/>
        <w:rPr>
          <w:lang w:val="id-ID"/>
        </w:rPr>
      </w:pPr>
      <w:r w:rsidRPr="00114E82">
        <w:t>Berdasarkan pendapat-pendapat tersebut, dapat diketahui bahwa persediaan secara umum terdiri dari tiga jen</w:t>
      </w:r>
      <w:r>
        <w:t xml:space="preserve">is persediaan yaitu persediaan bahan </w:t>
      </w:r>
      <w:r>
        <w:lastRenderedPageBreak/>
        <w:t>baku atau bahan mentah, persediaan barang dalam proses dan persediaan barang jadi, sehingga ketiga komponen tersebut akan saling melengkapi dalam perusahaan.</w:t>
      </w:r>
    </w:p>
    <w:p w:rsidR="00885384" w:rsidRPr="00885384" w:rsidRDefault="00885384" w:rsidP="009637A2">
      <w:pPr>
        <w:pStyle w:val="ListParagraph"/>
        <w:numPr>
          <w:ilvl w:val="2"/>
          <w:numId w:val="34"/>
        </w:numPr>
        <w:rPr>
          <w:b/>
          <w:lang w:val="fr-RE"/>
        </w:rPr>
      </w:pPr>
      <w:r w:rsidRPr="00885384">
        <w:rPr>
          <w:b/>
          <w:lang w:val="fr-RE"/>
        </w:rPr>
        <w:t>Fungsi dan Metode Pencatatan Persediaan</w:t>
      </w:r>
    </w:p>
    <w:p w:rsidR="00461A83" w:rsidRPr="003211E7" w:rsidRDefault="00461A83" w:rsidP="00461A83">
      <w:pPr>
        <w:pStyle w:val="Default"/>
        <w:spacing w:line="480" w:lineRule="auto"/>
        <w:ind w:firstLine="720"/>
        <w:jc w:val="both"/>
        <w:rPr>
          <w:lang w:val="fr-RE"/>
        </w:rPr>
      </w:pPr>
      <w:r w:rsidRPr="00461A83">
        <w:rPr>
          <w:lang w:val="fr-RE"/>
        </w:rPr>
        <w:t>P</w:t>
      </w:r>
      <w:r>
        <w:rPr>
          <w:lang w:val="fr-RE"/>
        </w:rPr>
        <w:t xml:space="preserve">ada dasarnya, </w:t>
      </w:r>
      <w:r w:rsidR="00885384" w:rsidRPr="00461A83">
        <w:rPr>
          <w:lang w:val="fr-RE"/>
        </w:rPr>
        <w:t xml:space="preserve">persediaan mempermudah atau memperlancar jalannya operasi perusahaan yang harus dilakukan secara berturut-turut untuk </w:t>
      </w:r>
      <w:r w:rsidR="00885384" w:rsidRPr="003211E7">
        <w:rPr>
          <w:lang w:val="fr-RE"/>
        </w:rPr>
        <w:t xml:space="preserve">memproduksi barang-barang serta menyampaikannya pada para pelanggan atau konsumen. </w:t>
      </w:r>
      <w:r w:rsidRPr="003211E7">
        <w:rPr>
          <w:lang w:val="fr-RE"/>
        </w:rPr>
        <w:t xml:space="preserve"> </w:t>
      </w:r>
      <w:r w:rsidR="00885384" w:rsidRPr="003211E7">
        <w:rPr>
          <w:b/>
          <w:lang w:val="fr-RE"/>
        </w:rPr>
        <w:t>Rangkuti (2007:15)</w:t>
      </w:r>
      <w:r w:rsidR="00885384" w:rsidRPr="003211E7">
        <w:rPr>
          <w:lang w:val="fr-RE"/>
        </w:rPr>
        <w:t xml:space="preserve"> menjelaskan fungsi-fungsi persediaan oleh suatu perusahaan/pabrik adalah sebagai berikut. </w:t>
      </w:r>
    </w:p>
    <w:p w:rsidR="00461A83" w:rsidRPr="00D602E1" w:rsidRDefault="00885384" w:rsidP="00461A83">
      <w:pPr>
        <w:pStyle w:val="Default"/>
        <w:numPr>
          <w:ilvl w:val="0"/>
          <w:numId w:val="17"/>
        </w:numPr>
        <w:ind w:left="1080"/>
        <w:jc w:val="both"/>
        <w:rPr>
          <w:sz w:val="22"/>
          <w:szCs w:val="22"/>
          <w:lang w:val="fr-RE"/>
        </w:rPr>
      </w:pPr>
      <w:r w:rsidRPr="00D602E1">
        <w:rPr>
          <w:sz w:val="22"/>
          <w:szCs w:val="22"/>
          <w:lang w:val="fr-RE"/>
        </w:rPr>
        <w:t xml:space="preserve">Fungsi </w:t>
      </w:r>
      <w:r w:rsidRPr="00D602E1">
        <w:rPr>
          <w:i/>
          <w:sz w:val="22"/>
          <w:szCs w:val="22"/>
          <w:lang w:val="fr-RE"/>
        </w:rPr>
        <w:t>Decoupling</w:t>
      </w:r>
      <w:r w:rsidRPr="00D602E1">
        <w:rPr>
          <w:sz w:val="22"/>
          <w:szCs w:val="22"/>
          <w:lang w:val="fr-RE"/>
        </w:rPr>
        <w:t xml:space="preserve"> </w:t>
      </w:r>
      <w:r w:rsidR="00461A83" w:rsidRPr="00D602E1">
        <w:rPr>
          <w:sz w:val="22"/>
          <w:szCs w:val="22"/>
          <w:lang w:val="fr-RE"/>
        </w:rPr>
        <w:t>a</w:t>
      </w:r>
      <w:r w:rsidRPr="00D602E1">
        <w:rPr>
          <w:sz w:val="22"/>
          <w:szCs w:val="22"/>
          <w:lang w:val="fr-RE"/>
        </w:rPr>
        <w:t xml:space="preserve">dalah persediaan yang memungkinkan perusahaan dapat memenuhi permintaan pelanggan tanpa tergantung pada </w:t>
      </w:r>
      <w:r w:rsidRPr="00D602E1">
        <w:rPr>
          <w:i/>
          <w:iCs/>
          <w:sz w:val="22"/>
          <w:szCs w:val="22"/>
          <w:lang w:val="fr-RE"/>
        </w:rPr>
        <w:t>supplier</w:t>
      </w:r>
      <w:r w:rsidRPr="00D602E1">
        <w:rPr>
          <w:sz w:val="22"/>
          <w:szCs w:val="22"/>
          <w:lang w:val="fr-RE"/>
        </w:rPr>
        <w:t>. Persediaan bahan mentah diadakan agar perusahaan tidak akan sepenuhnya tergantung pada pengadaannya dalam hal kuantitas dan waktu pengiriman.</w:t>
      </w:r>
    </w:p>
    <w:p w:rsidR="00461A83" w:rsidRPr="00D602E1" w:rsidRDefault="00885384" w:rsidP="00461A83">
      <w:pPr>
        <w:pStyle w:val="Default"/>
        <w:numPr>
          <w:ilvl w:val="0"/>
          <w:numId w:val="17"/>
        </w:numPr>
        <w:ind w:left="1080"/>
        <w:jc w:val="both"/>
        <w:rPr>
          <w:sz w:val="22"/>
          <w:szCs w:val="22"/>
        </w:rPr>
      </w:pPr>
      <w:r w:rsidRPr="00D602E1">
        <w:rPr>
          <w:sz w:val="22"/>
          <w:szCs w:val="22"/>
        </w:rPr>
        <w:t xml:space="preserve">Fungsi </w:t>
      </w:r>
      <w:r w:rsidRPr="00D602E1">
        <w:rPr>
          <w:i/>
          <w:sz w:val="22"/>
          <w:szCs w:val="22"/>
        </w:rPr>
        <w:t>Economic Lot Sizing</w:t>
      </w:r>
      <w:r w:rsidR="00461A83" w:rsidRPr="00D602E1">
        <w:rPr>
          <w:sz w:val="22"/>
          <w:szCs w:val="22"/>
        </w:rPr>
        <w:t xml:space="preserve">. </w:t>
      </w:r>
      <w:r w:rsidRPr="00D602E1">
        <w:rPr>
          <w:sz w:val="22"/>
          <w:szCs w:val="22"/>
        </w:rPr>
        <w:t xml:space="preserve">Persediaan </w:t>
      </w:r>
      <w:r w:rsidRPr="00D602E1">
        <w:rPr>
          <w:i/>
          <w:iCs/>
          <w:sz w:val="22"/>
          <w:szCs w:val="22"/>
        </w:rPr>
        <w:t xml:space="preserve">lot size </w:t>
      </w:r>
      <w:r w:rsidRPr="00D602E1">
        <w:rPr>
          <w:sz w:val="22"/>
          <w:szCs w:val="22"/>
        </w:rPr>
        <w:t>ini perlu mempertimbangkan penghematan atau potongan pembeliaan, biaya pengangkutan per unit menjadi lebih murah dan sebagainya. Hal ini disebabkan perusahaan melakukan pembelian dalam kuantitas yang lebih</w:t>
      </w:r>
      <w:r w:rsidR="00461A83" w:rsidRPr="00D602E1">
        <w:rPr>
          <w:sz w:val="22"/>
          <w:szCs w:val="22"/>
        </w:rPr>
        <w:t xml:space="preserve"> besar dibandingkan biaya-biaya yang timbul karena besarnya persediaan (biaya sewa gudang, investasi, resiko, dan sebagainya). </w:t>
      </w:r>
    </w:p>
    <w:p w:rsidR="00461A83" w:rsidRPr="00D602E1" w:rsidRDefault="00461A83" w:rsidP="00114E82">
      <w:pPr>
        <w:pStyle w:val="Default"/>
        <w:numPr>
          <w:ilvl w:val="0"/>
          <w:numId w:val="17"/>
        </w:numPr>
        <w:ind w:left="1080"/>
        <w:jc w:val="both"/>
        <w:rPr>
          <w:sz w:val="22"/>
          <w:szCs w:val="22"/>
        </w:rPr>
      </w:pPr>
      <w:r w:rsidRPr="00D602E1">
        <w:rPr>
          <w:sz w:val="22"/>
          <w:szCs w:val="22"/>
        </w:rPr>
        <w:t>Fungsi Antisipasi. Apabila perusahaan menghadapi fluktuasi permintaan yang dapat diperkirakan dan diramalkan berdasar pengalaman atau data-data masa lalu, yaitu permintaan musiman. Dalam hal ini perusahaan dapat mengadakan persediaan musiman (</w:t>
      </w:r>
      <w:r w:rsidRPr="00D602E1">
        <w:rPr>
          <w:i/>
          <w:iCs/>
          <w:sz w:val="22"/>
          <w:szCs w:val="22"/>
        </w:rPr>
        <w:t>seasional inventories</w:t>
      </w:r>
      <w:r w:rsidRPr="00D602E1">
        <w:rPr>
          <w:sz w:val="22"/>
          <w:szCs w:val="22"/>
        </w:rPr>
        <w:t>).</w:t>
      </w:r>
    </w:p>
    <w:p w:rsidR="009637A2" w:rsidRDefault="009637A2" w:rsidP="009637A2">
      <w:pPr>
        <w:pStyle w:val="Default"/>
        <w:ind w:left="1080"/>
        <w:jc w:val="both"/>
      </w:pPr>
    </w:p>
    <w:p w:rsidR="006D5221" w:rsidRDefault="00461A83" w:rsidP="0002367A">
      <w:pPr>
        <w:ind w:firstLine="720"/>
      </w:pPr>
      <w:r w:rsidRPr="00461A83">
        <w:t>Berdasarkan pendapat tersebut, dapat diketahui bahwa salah s</w:t>
      </w:r>
      <w:r>
        <w:t>atu fungsi persediaan adalah untuk menjaga agar perusahaan dapat memperkirakan dan meramalkan suatu keadaan barang sediakan yang berfluktuatif, sehingga mengakibatkan biaya-biaya pengeluaran barang yang dapat ditimbulkan di masa depan dapat terhindarkan.</w:t>
      </w:r>
    </w:p>
    <w:p w:rsidR="00D602E1" w:rsidRDefault="00D602E1" w:rsidP="0002367A">
      <w:pPr>
        <w:ind w:firstLine="720"/>
      </w:pPr>
    </w:p>
    <w:p w:rsidR="00422419" w:rsidRDefault="00422419" w:rsidP="0002367A">
      <w:pPr>
        <w:ind w:firstLine="720"/>
      </w:pPr>
    </w:p>
    <w:p w:rsidR="00422419" w:rsidRPr="0002367A" w:rsidRDefault="00422419" w:rsidP="0002367A">
      <w:pPr>
        <w:ind w:firstLine="720"/>
      </w:pPr>
    </w:p>
    <w:p w:rsidR="002150C3" w:rsidRPr="00304C2B" w:rsidRDefault="00B97CB3" w:rsidP="009637A2">
      <w:pPr>
        <w:pStyle w:val="ListParagraph"/>
        <w:numPr>
          <w:ilvl w:val="1"/>
          <w:numId w:val="34"/>
        </w:numPr>
        <w:rPr>
          <w:b/>
        </w:rPr>
      </w:pPr>
      <w:r w:rsidRPr="00304C2B">
        <w:rPr>
          <w:b/>
        </w:rPr>
        <w:lastRenderedPageBreak/>
        <w:t xml:space="preserve">Perputaran </w:t>
      </w:r>
      <w:r w:rsidR="00C21296" w:rsidRPr="00304C2B">
        <w:rPr>
          <w:b/>
        </w:rPr>
        <w:t>Persediaan</w:t>
      </w:r>
      <w:r w:rsidR="00076DB5" w:rsidRPr="00304C2B">
        <w:rPr>
          <w:b/>
        </w:rPr>
        <w:t xml:space="preserve"> Barang</w:t>
      </w:r>
    </w:p>
    <w:p w:rsidR="00461A83" w:rsidRPr="005550EC" w:rsidRDefault="00C21296" w:rsidP="005550EC">
      <w:pPr>
        <w:ind w:firstLine="720"/>
        <w:rPr>
          <w:lang w:val="id-ID"/>
        </w:rPr>
      </w:pPr>
      <w:r>
        <w:t>Perputaran persediaan merup</w:t>
      </w:r>
      <w:r w:rsidR="00454FC9">
        <w:t xml:space="preserve">akan aktivitas perusahaan yang </w:t>
      </w:r>
      <w:r>
        <w:t>jelas diperlukan dan diperhitungkan, karena dapat mengetahui efisiensi</w:t>
      </w:r>
      <w:r w:rsidR="00EB7CC3">
        <w:t xml:space="preserve"> </w:t>
      </w:r>
      <w:r>
        <w:t>biaya yang berguna untuk memperoleh laba yang besar.</w:t>
      </w:r>
      <w:r w:rsidR="00461A83">
        <w:t xml:space="preserve"> </w:t>
      </w:r>
    </w:p>
    <w:p w:rsidR="00C21296" w:rsidRPr="005550EC" w:rsidRDefault="00D55048" w:rsidP="00072D37">
      <w:pPr>
        <w:ind w:firstLine="720"/>
        <w:rPr>
          <w:lang w:val="id-ID"/>
        </w:rPr>
      </w:pPr>
      <w:r>
        <w:rPr>
          <w:b/>
        </w:rPr>
        <w:t>Harahap (20</w:t>
      </w:r>
      <w:r>
        <w:rPr>
          <w:b/>
          <w:lang w:val="id-ID"/>
        </w:rPr>
        <w:t>15</w:t>
      </w:r>
      <w:r w:rsidR="00C21296" w:rsidRPr="00072D37">
        <w:rPr>
          <w:b/>
        </w:rPr>
        <w:t>:308)</w:t>
      </w:r>
      <w:r w:rsidR="00C21296">
        <w:t xml:space="preserve"> </w:t>
      </w:r>
      <w:r w:rsidR="00072D37">
        <w:t>menyatakan bahwa</w:t>
      </w:r>
      <w:r w:rsidR="005550EC">
        <w:rPr>
          <w:lang w:val="id-ID"/>
        </w:rPr>
        <w:t>:</w:t>
      </w:r>
      <w:r w:rsidR="00072D37">
        <w:t xml:space="preserve"> </w:t>
      </w:r>
      <w:r w:rsidR="00EB7CC3">
        <w:t xml:space="preserve">“Perputaran </w:t>
      </w:r>
      <w:r w:rsidR="00C21296">
        <w:t xml:space="preserve">persediaan adalah </w:t>
      </w:r>
      <w:r w:rsidR="00EB7CC3">
        <w:t>m</w:t>
      </w:r>
      <w:r w:rsidR="00C21296">
        <w:t xml:space="preserve">enunjukkan seberapa cepat </w:t>
      </w:r>
      <w:r w:rsidR="00454FC9">
        <w:t xml:space="preserve">perputaran </w:t>
      </w:r>
      <w:r w:rsidR="00C21296">
        <w:t>persediaan dalam siklus produksi normal. Semakin</w:t>
      </w:r>
      <w:r w:rsidR="00454FC9">
        <w:t xml:space="preserve"> </w:t>
      </w:r>
      <w:r w:rsidR="00C21296">
        <w:t>cepat</w:t>
      </w:r>
      <w:r w:rsidR="00454FC9">
        <w:t xml:space="preserve"> </w:t>
      </w:r>
      <w:r w:rsidR="00C21296">
        <w:t>perputarannya semakin baik karena dianggap k</w:t>
      </w:r>
      <w:r w:rsidR="005550EC">
        <w:t>egiatan penjual berjalan cepat”</w:t>
      </w:r>
      <w:r w:rsidR="005550EC">
        <w:rPr>
          <w:lang w:val="id-ID"/>
        </w:rPr>
        <w:t>.</w:t>
      </w:r>
    </w:p>
    <w:p w:rsidR="00E930F2" w:rsidRDefault="00072D37" w:rsidP="00072D37">
      <w:pPr>
        <w:ind w:firstLine="720"/>
      </w:pPr>
      <w:r>
        <w:t xml:space="preserve">Adapun </w:t>
      </w:r>
      <w:r w:rsidR="00E930F2" w:rsidRPr="00072D37">
        <w:rPr>
          <w:b/>
        </w:rPr>
        <w:t>Yulianto, (2007:348)</w:t>
      </w:r>
      <w:r w:rsidR="00E930F2">
        <w:t xml:space="preserve"> </w:t>
      </w:r>
      <w:r>
        <w:t xml:space="preserve">memberikan </w:t>
      </w:r>
      <w:r w:rsidR="00E930F2">
        <w:t xml:space="preserve">definisi </w:t>
      </w:r>
      <w:r>
        <w:t xml:space="preserve">bahwa “Perputaran </w:t>
      </w:r>
      <w:r w:rsidR="00E930F2">
        <w:t xml:space="preserve">persediaan </w:t>
      </w:r>
      <w:r>
        <w:t>adalah u</w:t>
      </w:r>
      <w:r w:rsidR="00E930F2">
        <w:t xml:space="preserve">kuran dari berapa kali persediaan rata-rata dijual dalam satu periode, dihitung dengan membagi harga pokok penjualan dengan </w:t>
      </w:r>
      <w:r w:rsidR="00765828">
        <w:t>persediaan</w:t>
      </w:r>
      <w:r w:rsidR="00E930F2">
        <w:t xml:space="preserve"> rata-rata selama satu periode</w:t>
      </w:r>
      <w:r>
        <w:t>”</w:t>
      </w:r>
      <w:r w:rsidR="00E930F2">
        <w:t>.</w:t>
      </w:r>
    </w:p>
    <w:p w:rsidR="00AE4186" w:rsidRDefault="000E3C89" w:rsidP="000E3C89">
      <w:pPr>
        <w:ind w:firstLine="720"/>
      </w:pPr>
      <w:r w:rsidRPr="000E3C89">
        <w:t xml:space="preserve">Berdasarkan pendapat-pendapat tersebut, </w:t>
      </w:r>
      <w:r w:rsidR="006D5221">
        <w:rPr>
          <w:lang w:val="id-ID"/>
        </w:rPr>
        <w:t>menunjukan</w:t>
      </w:r>
      <w:r w:rsidRPr="000E3C89">
        <w:t xml:space="preserve"> persediaan barang adalah s</w:t>
      </w:r>
      <w:r>
        <w:t xml:space="preserve">uatu ukuran untuk mengetahui berapa kali persediaan barang rata-rata berputar dalam suatu periode tertentu. </w:t>
      </w:r>
      <w:r w:rsidRPr="009B1A70">
        <w:t>Semakin tinggi perputaran persediaan, semakin efisien manajemen</w:t>
      </w:r>
      <w:r>
        <w:t xml:space="preserve"> </w:t>
      </w:r>
      <w:r w:rsidRPr="009B1A70">
        <w:t>pe</w:t>
      </w:r>
      <w:r w:rsidR="005550EC">
        <w:t>rsediaan</w:t>
      </w:r>
      <w:r w:rsidR="005550EC">
        <w:rPr>
          <w:lang w:val="id-ID"/>
        </w:rPr>
        <w:t xml:space="preserve"> </w:t>
      </w:r>
      <w:r w:rsidR="005550EC">
        <w:t>perusahaan. Sebaliknya</w:t>
      </w:r>
      <w:r w:rsidR="005550EC">
        <w:rPr>
          <w:lang w:val="id-ID"/>
        </w:rPr>
        <w:t xml:space="preserve"> </w:t>
      </w:r>
      <w:r w:rsidRPr="009B1A70">
        <w:t>perputaran persediaan yang rendah merupakan</w:t>
      </w:r>
      <w:r>
        <w:t xml:space="preserve"> </w:t>
      </w:r>
      <w:r w:rsidRPr="009B1A70">
        <w:t xml:space="preserve">tanda dari persediaan yang berlebihan dan persediaan yang lambat peredarannya. </w:t>
      </w:r>
    </w:p>
    <w:p w:rsidR="000E3C89" w:rsidRDefault="00AE4186" w:rsidP="005550EC">
      <w:pPr>
        <w:ind w:firstLine="720"/>
      </w:pPr>
      <w:r>
        <w:t xml:space="preserve">Untuk mengetahui </w:t>
      </w:r>
      <w:r w:rsidRPr="009B1A70">
        <w:t>keefisienan dan keefektifan</w:t>
      </w:r>
      <w:r>
        <w:t xml:space="preserve"> </w:t>
      </w:r>
      <w:r w:rsidR="00C326FB">
        <w:t xml:space="preserve">pengelolaan </w:t>
      </w:r>
      <w:r>
        <w:t xml:space="preserve">perputaran persediaan barang, diperlukan suatu analisis terhadap rasio tersebut. </w:t>
      </w:r>
      <w:r w:rsidR="005550EC">
        <w:rPr>
          <w:b/>
          <w:lang w:val="id-ID"/>
        </w:rPr>
        <w:t>Irham Fahmi (2014:133)</w:t>
      </w:r>
      <w:r>
        <w:t xml:space="preserve"> mengemukakan bahwa</w:t>
      </w:r>
      <w:r w:rsidR="000E3C89" w:rsidRPr="009B1A70">
        <w:t xml:space="preserve"> terdapat dua ukuran yang dapat</w:t>
      </w:r>
      <w:r w:rsidR="000E3C89">
        <w:t xml:space="preserve"> </w:t>
      </w:r>
      <w:r w:rsidR="000E3C89" w:rsidRPr="009B1A70">
        <w:t>digunakan untuk menganalisis keefisienan dan keefektifan perusahaan dalam</w:t>
      </w:r>
      <w:r w:rsidR="000E3C89">
        <w:t xml:space="preserve"> </w:t>
      </w:r>
      <w:r w:rsidR="000E3C89" w:rsidRPr="009B1A70">
        <w:t>mengelola persediaan, yaitu:</w:t>
      </w:r>
    </w:p>
    <w:p w:rsidR="00422419" w:rsidRDefault="00422419" w:rsidP="005550EC">
      <w:pPr>
        <w:ind w:firstLine="720"/>
      </w:pPr>
    </w:p>
    <w:p w:rsidR="000E3C89" w:rsidRPr="00D602E1" w:rsidRDefault="000E3C89" w:rsidP="00D602E1">
      <w:pPr>
        <w:pStyle w:val="ListParagraph"/>
        <w:numPr>
          <w:ilvl w:val="0"/>
          <w:numId w:val="14"/>
        </w:numPr>
        <w:spacing w:line="276" w:lineRule="auto"/>
        <w:ind w:left="1080"/>
        <w:rPr>
          <w:sz w:val="22"/>
        </w:rPr>
      </w:pPr>
      <w:r w:rsidRPr="00D602E1">
        <w:rPr>
          <w:sz w:val="22"/>
        </w:rPr>
        <w:lastRenderedPageBreak/>
        <w:t>Perputaran persediaan (</w:t>
      </w:r>
      <w:r w:rsidRPr="00D602E1">
        <w:rPr>
          <w:i/>
          <w:sz w:val="22"/>
        </w:rPr>
        <w:t>inventory turnover</w:t>
      </w:r>
      <w:r w:rsidRPr="00D602E1">
        <w:rPr>
          <w:sz w:val="22"/>
        </w:rPr>
        <w:t>)</w:t>
      </w:r>
    </w:p>
    <w:p w:rsidR="000E3C89" w:rsidRPr="00D602E1" w:rsidRDefault="000E3C89" w:rsidP="00D602E1">
      <w:pPr>
        <w:pStyle w:val="ListParagraph"/>
        <w:spacing w:line="276" w:lineRule="auto"/>
        <w:ind w:left="1080"/>
        <w:rPr>
          <w:sz w:val="22"/>
        </w:rPr>
      </w:pPr>
      <w:r w:rsidRPr="00D602E1">
        <w:rPr>
          <w:sz w:val="22"/>
        </w:rPr>
        <w:t>Mengukur hubungan antara volume barang yang terjual dan jumlah persediaan yang dimiliki selama periode tertentu. Secara umum, semakin besar nilai perputaran persediaan maka semakin efektif dan efisien pengelolaan persediaan.</w:t>
      </w:r>
    </w:p>
    <w:p w:rsidR="000E3C89" w:rsidRPr="00D602E1" w:rsidRDefault="000E3C89" w:rsidP="00D602E1">
      <w:pPr>
        <w:pStyle w:val="ListParagraph"/>
        <w:numPr>
          <w:ilvl w:val="0"/>
          <w:numId w:val="14"/>
        </w:numPr>
        <w:spacing w:line="276" w:lineRule="auto"/>
        <w:ind w:left="1080"/>
        <w:rPr>
          <w:sz w:val="22"/>
        </w:rPr>
      </w:pPr>
      <w:r w:rsidRPr="00D602E1">
        <w:rPr>
          <w:sz w:val="22"/>
        </w:rPr>
        <w:t>Jumlah hari penjualan dalam persediaan (</w:t>
      </w:r>
      <w:r w:rsidRPr="00D602E1">
        <w:rPr>
          <w:i/>
          <w:sz w:val="22"/>
        </w:rPr>
        <w:t>number of days sales in inventory</w:t>
      </w:r>
      <w:r w:rsidRPr="00D602E1">
        <w:rPr>
          <w:sz w:val="22"/>
        </w:rPr>
        <w:t>)</w:t>
      </w:r>
    </w:p>
    <w:p w:rsidR="000E3C89" w:rsidRPr="00D602E1" w:rsidRDefault="000E3C89" w:rsidP="00D602E1">
      <w:pPr>
        <w:pStyle w:val="ListParagraph"/>
        <w:spacing w:line="276" w:lineRule="auto"/>
        <w:ind w:left="1080"/>
        <w:rPr>
          <w:sz w:val="22"/>
        </w:rPr>
      </w:pPr>
      <w:r w:rsidRPr="00D602E1">
        <w:rPr>
          <w:sz w:val="22"/>
        </w:rPr>
        <w:t>Merupakan ukuran untuk lamanya waktu yang diperlukan untuk memperoleh, menjual dan mengganti persediaan. Harga pokok penjualan harian rata-rata ditentukan dengan membagi harga pokok penjualan dengan 365. Secara umum, makin rendah jumlah hari penjualan dalam persediaan berarti makin baik.</w:t>
      </w:r>
    </w:p>
    <w:p w:rsidR="000E3C89" w:rsidRPr="006B28F5" w:rsidRDefault="000E3C89" w:rsidP="000E3C89">
      <w:pPr>
        <w:rPr>
          <w:sz w:val="18"/>
        </w:rPr>
      </w:pPr>
    </w:p>
    <w:p w:rsidR="00D55048" w:rsidRPr="00D55048" w:rsidRDefault="005B138A" w:rsidP="009637A2">
      <w:pPr>
        <w:ind w:firstLine="720"/>
        <w:rPr>
          <w:lang w:val="id-ID"/>
        </w:rPr>
      </w:pPr>
      <w:r>
        <w:t xml:space="preserve">Berdasarkan pendapat tersebut, bahwa dalam perputaran persediaan barang, semakin cepat perputaran, maka semakin baik dan efisien dalam memanajemen persediaan barang. </w:t>
      </w:r>
      <w:r w:rsidRPr="005B138A">
        <w:t>Namun, perlu adanya suatu analisis, baik perputaran persediaan dalam periode tertentu ataupun perputaran dalam satu hari bahkan satu bulan p</w:t>
      </w:r>
      <w:r>
        <w:t>eriode.</w:t>
      </w:r>
    </w:p>
    <w:p w:rsidR="00C21296" w:rsidRPr="00955105" w:rsidRDefault="009637A2" w:rsidP="00955105">
      <w:pPr>
        <w:rPr>
          <w:b/>
          <w:lang w:val="id-ID"/>
        </w:rPr>
      </w:pPr>
      <w:r>
        <w:rPr>
          <w:b/>
          <w:lang w:val="id-ID"/>
        </w:rPr>
        <w:t xml:space="preserve">   2.3.1 </w:t>
      </w:r>
      <w:r w:rsidR="00076DB5" w:rsidRPr="00955105">
        <w:rPr>
          <w:b/>
        </w:rPr>
        <w:t xml:space="preserve">Perhitungan </w:t>
      </w:r>
      <w:r w:rsidR="00BD553A" w:rsidRPr="00955105">
        <w:rPr>
          <w:b/>
        </w:rPr>
        <w:t xml:space="preserve">dan </w:t>
      </w:r>
      <w:r w:rsidR="00041517" w:rsidRPr="00955105">
        <w:rPr>
          <w:b/>
        </w:rPr>
        <w:t xml:space="preserve">Pengukuran </w:t>
      </w:r>
      <w:r w:rsidR="00BD553A" w:rsidRPr="00955105">
        <w:rPr>
          <w:b/>
        </w:rPr>
        <w:t xml:space="preserve">Tingkat </w:t>
      </w:r>
      <w:r w:rsidR="00076DB5" w:rsidRPr="00955105">
        <w:rPr>
          <w:b/>
        </w:rPr>
        <w:t>Perputaran Persediaan Barang</w:t>
      </w:r>
    </w:p>
    <w:p w:rsidR="005B138A" w:rsidRDefault="00D06363" w:rsidP="00D06363">
      <w:pPr>
        <w:ind w:firstLine="720"/>
        <w:rPr>
          <w:sz w:val="23"/>
          <w:szCs w:val="23"/>
        </w:rPr>
      </w:pPr>
      <w:r>
        <w:rPr>
          <w:sz w:val="23"/>
          <w:szCs w:val="23"/>
        </w:rPr>
        <w:t>Perputaran persediaan merupakan berapa kali persediaan akan berputar dan kembali lagi. Perputaran persediaan merupakan aktivitas perusahaan yang jelas diperlukan dan diperhitungkan, karena dapat mengetahui efisiensi biaya yang berguna untuk memperoleh laba yang besar.</w:t>
      </w:r>
    </w:p>
    <w:p w:rsidR="005550EC" w:rsidRPr="00691A33" w:rsidRDefault="005550EC" w:rsidP="005550EC">
      <w:pPr>
        <w:ind w:firstLine="720"/>
        <w:rPr>
          <w:szCs w:val="24"/>
          <w:lang w:val="id-ID"/>
        </w:rPr>
      </w:pPr>
      <w:r w:rsidRPr="00691A33">
        <w:rPr>
          <w:b/>
          <w:szCs w:val="24"/>
          <w:lang w:val="id-ID"/>
        </w:rPr>
        <w:t>Irham Fahmi (2014:132)</w:t>
      </w:r>
      <w:r w:rsidRPr="00691A33">
        <w:rPr>
          <w:szCs w:val="24"/>
          <w:lang w:val="id-ID"/>
        </w:rPr>
        <w:t xml:space="preserve"> “Rasio </w:t>
      </w:r>
      <w:r w:rsidRPr="00691A33">
        <w:rPr>
          <w:i/>
          <w:szCs w:val="24"/>
          <w:lang w:val="id-ID"/>
        </w:rPr>
        <w:t xml:space="preserve">inventory Turnover </w:t>
      </w:r>
      <w:r w:rsidRPr="00691A33">
        <w:rPr>
          <w:szCs w:val="24"/>
          <w:lang w:val="id-ID"/>
        </w:rPr>
        <w:t xml:space="preserve">ini melihat sejauh mana tingkat perputaran persediaan yang dimiliki oleh suatu perusahaan, adapun rumus adalah harga pokok penjualan dibagi rata-rata persediaan” </w:t>
      </w:r>
    </w:p>
    <w:p w:rsidR="00D06363" w:rsidRPr="00BB1501" w:rsidRDefault="00BB1501" w:rsidP="005550EC">
      <w:pPr>
        <w:autoSpaceDE w:val="0"/>
        <w:autoSpaceDN w:val="0"/>
        <w:adjustRightInd w:val="0"/>
        <w:ind w:firstLine="720"/>
        <w:rPr>
          <w:rFonts w:cs="Times New Roman"/>
          <w:szCs w:val="24"/>
          <w:lang w:val="id-ID"/>
        </w:rPr>
      </w:pPr>
      <w:r>
        <w:rPr>
          <w:rFonts w:cs="Times New Roman"/>
          <w:szCs w:val="24"/>
        </w:rPr>
        <w:t xml:space="preserve">Perputaran persediaan barang </w:t>
      </w:r>
      <w:r>
        <w:rPr>
          <w:rFonts w:cs="Times New Roman"/>
          <w:szCs w:val="24"/>
          <w:lang w:val="id-ID"/>
        </w:rPr>
        <w:t>melihat sejauh mana tingkat perputaran persediaan yang dimiliki oleh perusahaan</w:t>
      </w:r>
      <w:r>
        <w:rPr>
          <w:rFonts w:cs="Times New Roman"/>
          <w:szCs w:val="24"/>
        </w:rPr>
        <w:t>, dihitung dengan membagi harga pokok penjualan dengan persediaan rata-rata selama satu periode</w:t>
      </w:r>
      <w:r>
        <w:rPr>
          <w:rFonts w:cs="Times New Roman"/>
          <w:szCs w:val="24"/>
          <w:lang w:val="id-ID"/>
        </w:rPr>
        <w:t xml:space="preserve">, </w:t>
      </w:r>
      <w:r>
        <w:rPr>
          <w:b/>
          <w:lang w:val="id-ID"/>
        </w:rPr>
        <w:t>Irham Fahmi (2014:132</w:t>
      </w:r>
      <w:r w:rsidRPr="00795F7C">
        <w:rPr>
          <w:rFonts w:cs="Times New Roman"/>
          <w:b/>
          <w:szCs w:val="24"/>
        </w:rPr>
        <w:t>)</w:t>
      </w:r>
      <w:r w:rsidR="005550EC">
        <w:rPr>
          <w:rFonts w:cs="Times New Roman"/>
          <w:szCs w:val="24"/>
          <w:lang w:val="id-ID"/>
        </w:rPr>
        <w:t>, a</w:t>
      </w:r>
      <w:r>
        <w:rPr>
          <w:rFonts w:cs="Times New Roman"/>
          <w:szCs w:val="24"/>
        </w:rPr>
        <w:t>dapun rumus untuk mencari tingkat perputaran persediaan barang da</w:t>
      </w:r>
      <w:r w:rsidR="005550EC">
        <w:rPr>
          <w:rFonts w:cs="Times New Roman"/>
          <w:szCs w:val="24"/>
        </w:rPr>
        <w:t>lam penelitian ini adala</w:t>
      </w:r>
      <w:r>
        <w:rPr>
          <w:rFonts w:cs="Times New Roman"/>
          <w:szCs w:val="24"/>
        </w:rPr>
        <w:t xml:space="preserve"> :</w:t>
      </w:r>
    </w:p>
    <w:p w:rsidR="00B52408" w:rsidRPr="00076DB5" w:rsidRDefault="00D06363" w:rsidP="006E4B04">
      <w:pPr>
        <w:ind w:firstLine="720"/>
      </w:pPr>
      <w:r>
        <w:lastRenderedPageBreak/>
        <w:t xml:space="preserve">Berdasarkan pendapat dari </w:t>
      </w:r>
      <w:r w:rsidR="00BB1501">
        <w:rPr>
          <w:lang w:val="id-ID"/>
        </w:rPr>
        <w:t>Irham Fahmi</w:t>
      </w:r>
      <w:r w:rsidRPr="00D06363">
        <w:rPr>
          <w:b/>
        </w:rPr>
        <w:t xml:space="preserve"> </w:t>
      </w:r>
      <w:r>
        <w:t>tersebut, maka u</w:t>
      </w:r>
      <w:r w:rsidR="00076DB5" w:rsidRPr="00076DB5">
        <w:t xml:space="preserve">ntuk dapat </w:t>
      </w:r>
      <w:r w:rsidR="006E4B04">
        <w:t>mengetahui perputaran persediaan barang suatu perusahaan dengan me</w:t>
      </w:r>
      <w:r w:rsidR="005550EC">
        <w:t>nggunakan rumus sebagai berikut</w:t>
      </w:r>
      <w:r w:rsidR="006E4B04">
        <w:t>:</w:t>
      </w:r>
    </w:p>
    <w:p w:rsidR="006E4B04" w:rsidRPr="006E4B04" w:rsidRDefault="00B52408" w:rsidP="00B52408">
      <w:pPr>
        <w:rPr>
          <w:rFonts w:eastAsiaTheme="minorEastAsia"/>
        </w:rPr>
      </w:pPr>
      <m:oMathPara>
        <m:oMath>
          <m:r>
            <m:rPr>
              <m:nor/>
            </m:rPr>
            <w:rPr>
              <w:rFonts w:cs="Times New Roman"/>
            </w:rPr>
            <m:t>Perputaran Persediaan Barang=</m:t>
          </m:r>
          <m:f>
            <m:fPr>
              <m:ctrlPr>
                <w:rPr>
                  <w:rFonts w:ascii="Cambria Math" w:hAnsi="Cambria Math" w:cs="Times New Roman"/>
                  <w:i/>
                </w:rPr>
              </m:ctrlPr>
            </m:fPr>
            <m:num>
              <m:r>
                <m:rPr>
                  <m:nor/>
                </m:rPr>
                <w:rPr>
                  <w:rFonts w:cs="Times New Roman"/>
                </w:rPr>
                <m:t>Harga Pokok Penjualan</m:t>
              </m:r>
            </m:num>
            <m:den>
              <m:r>
                <m:rPr>
                  <m:nor/>
                </m:rPr>
                <w:rPr>
                  <w:rFonts w:cs="Times New Roman"/>
                </w:rPr>
                <m:t>Persediaan Rata-Rata</m:t>
              </m:r>
            </m:den>
          </m:f>
        </m:oMath>
      </m:oMathPara>
    </w:p>
    <w:p w:rsidR="006E4B04" w:rsidRPr="006E4B04" w:rsidRDefault="006E4B04" w:rsidP="006E4B04">
      <w:pPr>
        <w:ind w:firstLine="720"/>
        <w:rPr>
          <w:rFonts w:eastAsiaTheme="minorEastAsia"/>
        </w:rPr>
      </w:pPr>
      <w:r>
        <w:rPr>
          <w:rFonts w:eastAsiaTheme="minorEastAsia"/>
        </w:rPr>
        <w:t>Untuk mencari nilai persediaan rata-rata yaitu dengan me</w:t>
      </w:r>
      <w:r w:rsidR="005550EC">
        <w:rPr>
          <w:rFonts w:eastAsiaTheme="minorEastAsia"/>
        </w:rPr>
        <w:t>nggunakan rumus sebagai berikut</w:t>
      </w:r>
      <w:r>
        <w:rPr>
          <w:rFonts w:eastAsiaTheme="minorEastAsia"/>
        </w:rPr>
        <w:t>;</w:t>
      </w:r>
    </w:p>
    <w:p w:rsidR="00B52408" w:rsidRPr="006E4B04" w:rsidRDefault="00B52408" w:rsidP="00B52408">
      <w:pPr>
        <w:rPr>
          <w:rFonts w:eastAsiaTheme="minorEastAsia" w:cs="Times New Roman"/>
          <w:oMath/>
        </w:rPr>
      </w:pPr>
      <m:oMathPara>
        <m:oMath>
          <m:r>
            <m:rPr>
              <m:nor/>
            </m:rPr>
            <w:rPr>
              <w:rFonts w:cs="Times New Roman"/>
            </w:rPr>
            <m:t>Persediaan Rata-Rata=</m:t>
          </m:r>
          <m:f>
            <m:fPr>
              <m:ctrlPr>
                <w:rPr>
                  <w:rFonts w:ascii="Cambria Math" w:hAnsi="Cambria Math" w:cs="Times New Roman"/>
                  <w:i/>
                </w:rPr>
              </m:ctrlPr>
            </m:fPr>
            <m:num>
              <m:r>
                <m:rPr>
                  <m:nor/>
                </m:rPr>
                <w:rPr>
                  <w:rFonts w:cs="Times New Roman"/>
                </w:rPr>
                <m:t>Saldo persediaan awal+saldo persediaan akhir</m:t>
              </m:r>
            </m:num>
            <m:den>
              <m:r>
                <m:rPr>
                  <m:nor/>
                </m:rPr>
                <w:rPr>
                  <w:rFonts w:cs="Times New Roman"/>
                </w:rPr>
                <m:t>2</m:t>
              </m:r>
            </m:den>
          </m:f>
        </m:oMath>
      </m:oMathPara>
    </w:p>
    <w:p w:rsidR="00DE40AB" w:rsidRPr="006C0B12" w:rsidRDefault="006E4B04" w:rsidP="006C0B12">
      <w:pPr>
        <w:ind w:firstLine="720"/>
        <w:rPr>
          <w:lang w:val="id-ID"/>
        </w:rPr>
      </w:pPr>
      <w:r w:rsidRPr="006E4B04">
        <w:t>Berdasarkan rumus perhitungan di</w:t>
      </w:r>
      <w:r>
        <w:t xml:space="preserve"> </w:t>
      </w:r>
      <w:r w:rsidRPr="006E4B04">
        <w:t>atas</w:t>
      </w:r>
      <w:r>
        <w:t>,</w:t>
      </w:r>
      <w:r w:rsidRPr="006E4B04">
        <w:t xml:space="preserve"> dapat dijelaskan bahwa jumlah</w:t>
      </w:r>
      <w:r>
        <w:t xml:space="preserve"> </w:t>
      </w:r>
      <w:r w:rsidRPr="006E4B04">
        <w:t xml:space="preserve">perputaran harga pokok penjualan </w:t>
      </w:r>
      <w:r w:rsidR="005550EC">
        <w:t>dibagi dengan jumlah persediaan</w:t>
      </w:r>
      <w:r w:rsidR="005550EC">
        <w:rPr>
          <w:lang w:val="id-ID"/>
        </w:rPr>
        <w:t xml:space="preserve"> </w:t>
      </w:r>
      <w:r w:rsidRPr="006E4B04">
        <w:t>akan</w:t>
      </w:r>
      <w:r>
        <w:t xml:space="preserve"> </w:t>
      </w:r>
      <w:r w:rsidRPr="006E4B04">
        <w:t>menentukan</w:t>
      </w:r>
      <w:r>
        <w:t xml:space="preserve"> </w:t>
      </w:r>
      <w:r w:rsidRPr="006E4B04">
        <w:t>hasil perputaran</w:t>
      </w:r>
      <w:r>
        <w:t xml:space="preserve"> </w:t>
      </w:r>
      <w:r w:rsidRPr="006E4B04">
        <w:t>persediaan</w:t>
      </w:r>
      <w:r>
        <w:t xml:space="preserve"> </w:t>
      </w:r>
      <w:r w:rsidRPr="006E4B04">
        <w:t>dalam</w:t>
      </w:r>
      <w:r>
        <w:t xml:space="preserve"> </w:t>
      </w:r>
      <w:r w:rsidR="005550EC">
        <w:t>satu periode</w:t>
      </w:r>
      <w:r w:rsidR="005550EC">
        <w:rPr>
          <w:lang w:val="id-ID"/>
        </w:rPr>
        <w:t>, s</w:t>
      </w:r>
      <w:r w:rsidRPr="006E4B04">
        <w:t xml:space="preserve">ehingga meningkat atau </w:t>
      </w:r>
      <w:r>
        <w:t xml:space="preserve">turunnya </w:t>
      </w:r>
      <w:r w:rsidRPr="006E4B04">
        <w:t>jumlah perputaran persediaan ditentukan dari pembagian harga</w:t>
      </w:r>
      <w:r>
        <w:t xml:space="preserve"> </w:t>
      </w:r>
      <w:r w:rsidRPr="006E4B04">
        <w:t>p</w:t>
      </w:r>
      <w:r w:rsidR="006C0B12">
        <w:t>okok penjualan dengan persediaa</w:t>
      </w:r>
      <w:r w:rsidR="006D5221">
        <w:rPr>
          <w:lang w:val="id-ID"/>
        </w:rPr>
        <w:t xml:space="preserve">n. </w:t>
      </w:r>
    </w:p>
    <w:p w:rsidR="001F50DD" w:rsidRDefault="00C14DEC" w:rsidP="006D5221">
      <w:pPr>
        <w:ind w:firstLine="720"/>
        <w:rPr>
          <w:sz w:val="23"/>
          <w:szCs w:val="23"/>
        </w:rPr>
      </w:pPr>
      <w:r>
        <w:rPr>
          <w:sz w:val="23"/>
          <w:szCs w:val="23"/>
        </w:rPr>
        <w:t>Rasio perputaran persediaan memberikan ukuran baik kualitas maupun likuiditas komponen persediaan pada aktiva lancar.</w:t>
      </w:r>
    </w:p>
    <w:p w:rsidR="0002367A" w:rsidRPr="006D5221" w:rsidRDefault="0002367A" w:rsidP="006D5221">
      <w:pPr>
        <w:ind w:firstLine="720"/>
        <w:rPr>
          <w:lang w:val="id-ID"/>
        </w:rPr>
      </w:pPr>
    </w:p>
    <w:p w:rsidR="002150C3" w:rsidRPr="006D5221" w:rsidRDefault="002150C3" w:rsidP="009637A2">
      <w:pPr>
        <w:pStyle w:val="ListParagraph"/>
        <w:numPr>
          <w:ilvl w:val="1"/>
          <w:numId w:val="14"/>
        </w:numPr>
        <w:rPr>
          <w:b/>
        </w:rPr>
      </w:pPr>
      <w:r w:rsidRPr="006D5221">
        <w:rPr>
          <w:b/>
        </w:rPr>
        <w:t>Profitabilitas</w:t>
      </w:r>
    </w:p>
    <w:p w:rsidR="00F45B2B" w:rsidRDefault="00F45B2B" w:rsidP="009637A2">
      <w:pPr>
        <w:pStyle w:val="ListParagraph"/>
        <w:numPr>
          <w:ilvl w:val="2"/>
          <w:numId w:val="14"/>
        </w:numPr>
        <w:rPr>
          <w:b/>
        </w:rPr>
      </w:pPr>
      <w:r>
        <w:rPr>
          <w:b/>
        </w:rPr>
        <w:t>Pengertian Profitabilitas</w:t>
      </w:r>
    </w:p>
    <w:p w:rsidR="002A3477" w:rsidRDefault="002A3477" w:rsidP="002A3477">
      <w:pPr>
        <w:ind w:firstLine="720"/>
        <w:rPr>
          <w:rFonts w:ascii="Arial" w:hAnsi="Arial" w:cs="Arial"/>
          <w:b/>
          <w:bCs/>
          <w:lang w:val="id-ID"/>
        </w:rPr>
      </w:pPr>
      <w:r w:rsidRPr="002A3477">
        <w:rPr>
          <w:rFonts w:cs="Times New Roman"/>
          <w:bCs/>
          <w:lang w:val="es-ES"/>
        </w:rPr>
        <w:t>Profitabilitas merupakan kemampuan yang dicapai oleh perusahaan dalam satu periode tertentu. Dasar penilaian profitabilitas adalah laporan keuangan yang terdiri dari laporan neraca dan rugi-laba perusahaan. Berdasarkan kedua laporan keuangan tersebut akan dapat ditentukan hasil analisis sejumlah rasio dan selanjutnya rasio ini digunakan untuk menilai beberapa aspek tertentu dari operasi perusahaan</w:t>
      </w:r>
      <w:r>
        <w:rPr>
          <w:rFonts w:ascii="Arial" w:hAnsi="Arial" w:cs="Arial"/>
          <w:b/>
          <w:bCs/>
          <w:lang w:val="es-ES"/>
        </w:rPr>
        <w:t>.</w:t>
      </w:r>
      <w:r>
        <w:rPr>
          <w:rFonts w:ascii="Arial" w:hAnsi="Arial" w:cs="Arial"/>
          <w:b/>
          <w:bCs/>
          <w:lang w:val="id-ID"/>
        </w:rPr>
        <w:t xml:space="preserve"> </w:t>
      </w:r>
    </w:p>
    <w:p w:rsidR="002A3477" w:rsidRPr="002A3477" w:rsidRDefault="002A3477" w:rsidP="002A3477">
      <w:pPr>
        <w:ind w:firstLine="720"/>
        <w:rPr>
          <w:rFonts w:cs="Times New Roman"/>
          <w:bCs/>
          <w:lang w:val="id-ID"/>
        </w:rPr>
      </w:pPr>
      <w:r w:rsidRPr="002A3477">
        <w:rPr>
          <w:rFonts w:cs="Times New Roman"/>
          <w:bCs/>
          <w:lang w:val="es-ES"/>
        </w:rPr>
        <w:lastRenderedPageBreak/>
        <w:t xml:space="preserve">Analisis profitabilitas bertujuan untuk mengukur kemampuan perusahaan dalam memperoleh laba, baik dalam hubungannya dengan penjualan, </w:t>
      </w:r>
      <w:r w:rsidRPr="002A3477">
        <w:rPr>
          <w:rFonts w:cs="Times New Roman"/>
          <w:bCs/>
          <w:i/>
          <w:iCs/>
          <w:lang w:val="es-ES"/>
        </w:rPr>
        <w:t>assets</w:t>
      </w:r>
      <w:r w:rsidRPr="002A3477">
        <w:rPr>
          <w:rFonts w:cs="Times New Roman"/>
          <w:bCs/>
          <w:lang w:val="es-ES"/>
        </w:rPr>
        <w:t xml:space="preserve">, maupun modal sendiri. Jadi hasil profitabilitas dapat dijadikan sebagai tolak ukur ataupun gambaran tentang efektivitas kinerja manajemen ditinjau dari keuntungan yang diperoleh dibandingkan dengan hasil penjualan dan investasi perusahaan. </w:t>
      </w:r>
      <w:r w:rsidRPr="002A3477">
        <w:rPr>
          <w:rFonts w:cs="Times New Roman"/>
          <w:bCs/>
        </w:rPr>
        <w:t xml:space="preserve">Laporan keuangan seperti neraca, laporan rugi-laba dan </w:t>
      </w:r>
      <w:r w:rsidRPr="002A3477">
        <w:rPr>
          <w:rFonts w:cs="Times New Roman"/>
          <w:bCs/>
          <w:i/>
          <w:iCs/>
        </w:rPr>
        <w:t>cash</w:t>
      </w:r>
      <w:r w:rsidRPr="002A3477">
        <w:rPr>
          <w:rFonts w:cs="Times New Roman"/>
          <w:bCs/>
        </w:rPr>
        <w:t xml:space="preserve"> </w:t>
      </w:r>
      <w:r w:rsidRPr="002A3477">
        <w:rPr>
          <w:rFonts w:cs="Times New Roman"/>
          <w:bCs/>
          <w:i/>
          <w:iCs/>
        </w:rPr>
        <w:t>flow</w:t>
      </w:r>
      <w:r w:rsidRPr="002A3477">
        <w:rPr>
          <w:rFonts w:cs="Times New Roman"/>
          <w:bCs/>
        </w:rPr>
        <w:t xml:space="preserve"> dianalisis dengan menggunakan alat analisis yang sesuai dengan kebutuhan analis.</w:t>
      </w:r>
    </w:p>
    <w:p w:rsidR="00C110BA" w:rsidRPr="006D5221" w:rsidRDefault="000A21D2" w:rsidP="002A3477">
      <w:pPr>
        <w:ind w:firstLine="720"/>
        <w:rPr>
          <w:lang w:val="id-ID"/>
        </w:rPr>
      </w:pPr>
      <w:r w:rsidRPr="000A21D2">
        <w:t>Setiap Perusahaan akan berusaha untuk meningkatkan kinerja perusahaannya dalam rangka untuk mening</w:t>
      </w:r>
      <w:r>
        <w:t xml:space="preserve">katkan produktivitas perusahaan dan mempertahankan perusahaan dalam persaingan usaha. </w:t>
      </w:r>
      <w:r>
        <w:rPr>
          <w:lang w:val="id-ID"/>
        </w:rPr>
        <w:t>Kemampuan perusahaan untuk tetap dapat bersaing dalam kompetisi dengan perusahaan-perusahaan lainnya, menuntut perusahaan untuk dapat meningkatkan profitabilitas.</w:t>
      </w:r>
    </w:p>
    <w:p w:rsidR="00BE65B4" w:rsidRPr="00CE30D8" w:rsidRDefault="006C0B12" w:rsidP="006D5221">
      <w:pPr>
        <w:autoSpaceDE w:val="0"/>
        <w:autoSpaceDN w:val="0"/>
        <w:adjustRightInd w:val="0"/>
        <w:ind w:firstLine="720"/>
        <w:rPr>
          <w:rFonts w:cs="Times New Roman"/>
          <w:szCs w:val="24"/>
          <w:lang w:val="id-ID"/>
        </w:rPr>
      </w:pPr>
      <w:r>
        <w:rPr>
          <w:lang w:val="id-ID"/>
        </w:rPr>
        <w:t>M</w:t>
      </w:r>
      <w:r w:rsidRPr="00BE65B4">
        <w:t>enurut</w:t>
      </w:r>
      <w:r>
        <w:rPr>
          <w:b/>
        </w:rPr>
        <w:t xml:space="preserve"> </w:t>
      </w:r>
      <w:r w:rsidRPr="00BE65B4">
        <w:rPr>
          <w:b/>
        </w:rPr>
        <w:t>Munawir (2004:33)</w:t>
      </w:r>
      <w:r w:rsidRPr="00BE65B4">
        <w:t xml:space="preserve"> </w:t>
      </w:r>
      <w:r>
        <w:t>bahwa “</w:t>
      </w:r>
      <w:r w:rsidRPr="00BE65B4">
        <w:t>Profitabilitas adalah menunjukkan kemampuan perusahaan untuk menghasilkan laba selama periode tertentu.</w:t>
      </w:r>
      <w:r w:rsidR="006D5221">
        <w:rPr>
          <w:rFonts w:cs="Times New Roman"/>
          <w:szCs w:val="24"/>
        </w:rPr>
        <w:t>”</w:t>
      </w:r>
      <w:r w:rsidR="006D5221">
        <w:rPr>
          <w:rFonts w:cs="Times New Roman"/>
          <w:szCs w:val="24"/>
          <w:lang w:val="id-ID"/>
        </w:rPr>
        <w:t xml:space="preserve">, </w:t>
      </w:r>
      <w:r w:rsidR="006D5221">
        <w:rPr>
          <w:lang w:val="id-ID"/>
        </w:rPr>
        <w:t>a</w:t>
      </w:r>
      <w:r w:rsidR="00BE65B4" w:rsidRPr="00BE65B4">
        <w:t xml:space="preserve">dapun pengertian profitabilitas  </w:t>
      </w:r>
      <w:r w:rsidR="006D5221">
        <w:rPr>
          <w:lang w:val="id-ID"/>
        </w:rPr>
        <w:t xml:space="preserve">menurut </w:t>
      </w:r>
      <w:r w:rsidR="00CE30D8">
        <w:rPr>
          <w:b/>
          <w:lang w:val="id-ID"/>
        </w:rPr>
        <w:t>Harahap (2015:304</w:t>
      </w:r>
      <w:r>
        <w:rPr>
          <w:b/>
          <w:lang w:val="id-ID"/>
        </w:rPr>
        <w:t xml:space="preserve">), </w:t>
      </w:r>
      <w:r>
        <w:rPr>
          <w:lang w:val="id-ID"/>
        </w:rPr>
        <w:t xml:space="preserve">yang </w:t>
      </w:r>
      <w:r>
        <w:t>menyatakan bahwa:</w:t>
      </w:r>
      <w:r>
        <w:rPr>
          <w:lang w:val="id-ID"/>
        </w:rPr>
        <w:t xml:space="preserve"> </w:t>
      </w:r>
      <w:r w:rsidR="00CE30D8" w:rsidRPr="00CE30D8">
        <w:rPr>
          <w:rStyle w:val="Emphasis"/>
          <w:bCs/>
          <w:i w:val="0"/>
        </w:rPr>
        <w:t>“Rasio yang menggambarkan kemampuan perusahaan mendapatkan laba melalui semua kemampuan, dan sumber yang ada seperti kegiatan penjualan, kas, modal, jumlah karyawan, jumlah cabang, dan sebagainya</w:t>
      </w:r>
      <w:r w:rsidR="00CE30D8" w:rsidRPr="00CE30D8">
        <w:rPr>
          <w:rStyle w:val="Emphasis"/>
          <w:bCs/>
          <w:i w:val="0"/>
          <w:lang w:val="id-ID"/>
        </w:rPr>
        <w:t>”</w:t>
      </w:r>
    </w:p>
    <w:p w:rsidR="006D715B" w:rsidRDefault="00486B27" w:rsidP="0002367A">
      <w:pPr>
        <w:ind w:firstLine="720"/>
      </w:pPr>
      <w:r w:rsidRPr="00486B27">
        <w:t xml:space="preserve">Berdasarkan pendapat-pendapat tersebut profitabilitas adalah </w:t>
      </w:r>
      <w:r>
        <w:t>kemampuan suatu perusahaan untuk mencapai laba dalam hubungannya dengan penjualan, total aktiva, maupun modal sendiri. Semakin tinggi profitabilitas perusahaan semakin tinggi efisiensi perusahaan tersebut dalam memanfaatkan fasilitas perusahaan.</w:t>
      </w:r>
    </w:p>
    <w:p w:rsidR="00422419" w:rsidRPr="006D715B" w:rsidRDefault="00422419" w:rsidP="0002367A">
      <w:pPr>
        <w:ind w:firstLine="720"/>
        <w:rPr>
          <w:lang w:val="id-ID"/>
        </w:rPr>
      </w:pPr>
    </w:p>
    <w:p w:rsidR="00240CC6" w:rsidRDefault="00486B27" w:rsidP="009637A2">
      <w:pPr>
        <w:pStyle w:val="ListParagraph"/>
        <w:numPr>
          <w:ilvl w:val="2"/>
          <w:numId w:val="14"/>
        </w:numPr>
        <w:rPr>
          <w:b/>
        </w:rPr>
      </w:pPr>
      <w:r>
        <w:rPr>
          <w:b/>
        </w:rPr>
        <w:lastRenderedPageBreak/>
        <w:t xml:space="preserve">Rasio </w:t>
      </w:r>
      <w:r w:rsidR="00765828">
        <w:rPr>
          <w:b/>
        </w:rPr>
        <w:t>Profitabilitas</w:t>
      </w:r>
    </w:p>
    <w:p w:rsidR="007F0DFA" w:rsidRPr="00053A8A" w:rsidRDefault="00486B27" w:rsidP="006A1827">
      <w:pPr>
        <w:ind w:firstLine="720"/>
        <w:rPr>
          <w:i/>
          <w:lang w:val="id-ID"/>
        </w:rPr>
      </w:pPr>
      <w:r w:rsidRPr="00A21067">
        <w:t>Rasio profitabilitas merupakan</w:t>
      </w:r>
      <w:r>
        <w:t xml:space="preserve"> </w:t>
      </w:r>
      <w:r w:rsidRPr="00A21067">
        <w:t>rasio untuk menilai kemampuan perusahaan dalam mencari</w:t>
      </w:r>
      <w:r>
        <w:t xml:space="preserve"> keuntungan</w:t>
      </w:r>
      <w:r w:rsidRPr="00A21067">
        <w:t>. Rasio ini juga memberikan ukuran tingkat efektivitas</w:t>
      </w:r>
      <w:r>
        <w:t xml:space="preserve"> </w:t>
      </w:r>
      <w:r w:rsidRPr="00A21067">
        <w:t>manajemen suatu perusahaan. Hal ini ditunjukkan oleh laba yang</w:t>
      </w:r>
      <w:r>
        <w:t xml:space="preserve"> </w:t>
      </w:r>
      <w:r w:rsidRPr="00A21067">
        <w:t>dihasilkan dari penjualan dan pendapatan investasi. Pada dasarnya</w:t>
      </w:r>
      <w:r>
        <w:t xml:space="preserve"> </w:t>
      </w:r>
      <w:r w:rsidRPr="00A21067">
        <w:t>penggunaan rasio ini yakni menunjukkan tingkat efisiensi suatu</w:t>
      </w:r>
      <w:r>
        <w:t xml:space="preserve"> </w:t>
      </w:r>
      <w:r w:rsidRPr="00A21067">
        <w:t>perusahaan</w:t>
      </w:r>
      <w:r w:rsidR="00BC6804">
        <w:rPr>
          <w:lang w:val="id-ID"/>
        </w:rPr>
        <w:t xml:space="preserve">, </w:t>
      </w:r>
      <w:r w:rsidR="00053A8A">
        <w:rPr>
          <w:b/>
          <w:lang w:val="id-ID"/>
        </w:rPr>
        <w:t>Irham Fahmi (2015:135)</w:t>
      </w:r>
      <w:r w:rsidR="00053A8A">
        <w:rPr>
          <w:lang w:val="id-ID"/>
        </w:rPr>
        <w:t>,</w:t>
      </w:r>
      <w:r w:rsidR="00BC6804">
        <w:rPr>
          <w:lang w:val="id-ID"/>
        </w:rPr>
        <w:t xml:space="preserve"> mengungkapkan Rasio Profitabilitas sebagai berikut:</w:t>
      </w:r>
      <w:r w:rsidR="00053A8A">
        <w:rPr>
          <w:b/>
          <w:lang w:val="id-ID"/>
        </w:rPr>
        <w:t xml:space="preserve"> </w:t>
      </w:r>
      <w:r w:rsidR="00053A8A" w:rsidRPr="00053A8A">
        <w:rPr>
          <w:bCs/>
          <w:i/>
          <w:lang w:val="id-ID"/>
        </w:rPr>
        <w:t>“</w:t>
      </w:r>
      <w:r w:rsidR="00053A8A" w:rsidRPr="00053A8A">
        <w:rPr>
          <w:rStyle w:val="Emphasis"/>
          <w:bCs/>
          <w:i w:val="0"/>
        </w:rPr>
        <w:t>Rasio yang mengukur efektivitas secara keseluruhan yang ditunjukan oleh besar kecilnya tingkat keuntungan yang diperoleh dalam hubungannya dengan penjualan maupun investasi.”</w:t>
      </w:r>
      <w:r w:rsidR="00053A8A">
        <w:rPr>
          <w:rStyle w:val="Emphasis"/>
          <w:bCs/>
          <w:i w:val="0"/>
          <w:lang w:val="id-ID"/>
        </w:rPr>
        <w:t xml:space="preserve"> Adapun menurut </w:t>
      </w:r>
      <w:r w:rsidR="00053A8A" w:rsidRPr="00BC6804">
        <w:rPr>
          <w:rStyle w:val="Emphasis"/>
          <w:b/>
          <w:bCs/>
          <w:i w:val="0"/>
          <w:lang w:val="id-ID"/>
        </w:rPr>
        <w:t>Harahap (</w:t>
      </w:r>
      <w:r w:rsidR="00BC6804" w:rsidRPr="00BC6804">
        <w:rPr>
          <w:rStyle w:val="Emphasis"/>
          <w:b/>
          <w:bCs/>
          <w:i w:val="0"/>
          <w:lang w:val="id-ID"/>
        </w:rPr>
        <w:t>2015:</w:t>
      </w:r>
      <w:r w:rsidR="00053A8A" w:rsidRPr="00BC6804">
        <w:rPr>
          <w:rStyle w:val="Emphasis"/>
          <w:b/>
          <w:bCs/>
          <w:i w:val="0"/>
          <w:lang w:val="id-ID"/>
        </w:rPr>
        <w:t>304)</w:t>
      </w:r>
      <w:r w:rsidR="00053A8A" w:rsidRPr="00053A8A">
        <w:rPr>
          <w:b/>
          <w:bCs/>
        </w:rPr>
        <w:t xml:space="preserve"> </w:t>
      </w:r>
      <w:r w:rsidR="00053A8A" w:rsidRPr="00053A8A">
        <w:rPr>
          <w:bCs/>
          <w:i/>
          <w:lang w:val="id-ID"/>
        </w:rPr>
        <w:t>“</w:t>
      </w:r>
      <w:r w:rsidR="00053A8A" w:rsidRPr="00053A8A">
        <w:rPr>
          <w:rStyle w:val="Emphasis"/>
          <w:bCs/>
          <w:i w:val="0"/>
        </w:rPr>
        <w:t>Rasio yang menggambarkan kemampuan perusahaan mendapatkan laba melalui semua kemampuan, dan sumber yang ada seperti kegiatan penjualan, kas, modal, jumlah karyawan, jumlah cabang, dan sebagainya.”</w:t>
      </w:r>
    </w:p>
    <w:p w:rsidR="00486B27" w:rsidRDefault="00486B27" w:rsidP="00486B27">
      <w:pPr>
        <w:ind w:firstLine="720"/>
      </w:pPr>
      <w:r w:rsidRPr="00FE058B">
        <w:t>Profitabilitas suatu perusahaan dapat diukur dengan menghubungkan antara</w:t>
      </w:r>
      <w:r>
        <w:t xml:space="preserve"> </w:t>
      </w:r>
      <w:r w:rsidRPr="00FE058B">
        <w:t>keuntungan atau laba yang diperoleh dari kegiatan pokok perusahaan dengan</w:t>
      </w:r>
      <w:r>
        <w:t xml:space="preserve"> </w:t>
      </w:r>
      <w:r w:rsidRPr="00FE058B">
        <w:t>kekayaan atau asset yang dimiliki untuk menghasilkan keuntungan perusahaan</w:t>
      </w:r>
      <w:r>
        <w:t xml:space="preserve"> </w:t>
      </w:r>
      <w:r w:rsidRPr="00FE058B">
        <w:t>(</w:t>
      </w:r>
      <w:r w:rsidRPr="00FE058B">
        <w:rPr>
          <w:i/>
        </w:rPr>
        <w:t>operating asset</w:t>
      </w:r>
      <w:r w:rsidRPr="00FE058B">
        <w:t xml:space="preserve">). </w:t>
      </w:r>
      <w:r w:rsidRPr="00A21067">
        <w:t>Penggunaan rasio profitabilitas dapat dilakukan dengan menggunakan</w:t>
      </w:r>
      <w:r>
        <w:t xml:space="preserve"> </w:t>
      </w:r>
      <w:r w:rsidRPr="00A21067">
        <w:t>perbandingan antara berbagai komponen yang ada di dalam laporan keuangan,</w:t>
      </w:r>
      <w:r>
        <w:t xml:space="preserve"> </w:t>
      </w:r>
      <w:r w:rsidRPr="00A21067">
        <w:t>terutama laporan keuangan neraca dan laporan laba rugi. Pengukuran dapat</w:t>
      </w:r>
      <w:r>
        <w:t xml:space="preserve"> </w:t>
      </w:r>
      <w:r w:rsidRPr="00A21067">
        <w:t>dilakukan untuk beberapa periode operasi. Tujuannya adalah agar terlihat</w:t>
      </w:r>
      <w:r>
        <w:t xml:space="preserve"> </w:t>
      </w:r>
      <w:r w:rsidRPr="00A21067">
        <w:t>perkembangan perusahaan dalam rentang waktu tertentu, baik penurunan atau</w:t>
      </w:r>
      <w:r>
        <w:t xml:space="preserve"> </w:t>
      </w:r>
      <w:r w:rsidRPr="00A21067">
        <w:t>kenaikan, sekaligus mencari penyebab perubahan tersebut.</w:t>
      </w:r>
    </w:p>
    <w:p w:rsidR="006A1827" w:rsidRPr="007F0DFA" w:rsidRDefault="006A1827" w:rsidP="006A1827">
      <w:pPr>
        <w:ind w:firstLine="720"/>
        <w:rPr>
          <w:lang w:val="fr-RE"/>
        </w:rPr>
      </w:pPr>
      <w:r w:rsidRPr="007F0DFA">
        <w:rPr>
          <w:lang w:val="fr-RE"/>
        </w:rPr>
        <w:t>Secara umum ada empat jenis analisis utama yang digunakan untuk menilai ra</w:t>
      </w:r>
      <w:r>
        <w:rPr>
          <w:lang w:val="fr-RE"/>
        </w:rPr>
        <w:t>sio</w:t>
      </w:r>
      <w:r w:rsidRPr="007F0DFA">
        <w:rPr>
          <w:lang w:val="fr-RE"/>
        </w:rPr>
        <w:t xml:space="preserve"> profitabilitas </w:t>
      </w:r>
      <w:r w:rsidRPr="00D55048">
        <w:rPr>
          <w:b/>
          <w:lang w:val="fr-RE"/>
        </w:rPr>
        <w:t>(</w:t>
      </w:r>
      <w:r w:rsidRPr="00D55048">
        <w:rPr>
          <w:b/>
          <w:lang w:val="id-ID"/>
        </w:rPr>
        <w:t>Irham Fahmi</w:t>
      </w:r>
      <w:r w:rsidRPr="00D55048">
        <w:rPr>
          <w:b/>
          <w:lang w:val="fr-RE"/>
        </w:rPr>
        <w:t>, 20</w:t>
      </w:r>
      <w:r>
        <w:rPr>
          <w:b/>
          <w:lang w:val="id-ID"/>
        </w:rPr>
        <w:t>15</w:t>
      </w:r>
      <w:r w:rsidRPr="00D55048">
        <w:rPr>
          <w:b/>
          <w:lang w:val="fr-RE"/>
        </w:rPr>
        <w:t>:1</w:t>
      </w:r>
      <w:r w:rsidRPr="00D55048">
        <w:rPr>
          <w:b/>
          <w:lang w:val="id-ID"/>
        </w:rPr>
        <w:t>36</w:t>
      </w:r>
      <w:r w:rsidRPr="00D55048">
        <w:rPr>
          <w:b/>
          <w:lang w:val="fr-RE"/>
        </w:rPr>
        <w:t>)</w:t>
      </w:r>
      <w:r w:rsidRPr="007F0DFA">
        <w:rPr>
          <w:lang w:val="fr-RE"/>
        </w:rPr>
        <w:t xml:space="preserve"> :</w:t>
      </w:r>
    </w:p>
    <w:p w:rsidR="006A1827" w:rsidRDefault="006A1827" w:rsidP="006A1827">
      <w:pPr>
        <w:pStyle w:val="ListParagraph"/>
        <w:numPr>
          <w:ilvl w:val="0"/>
          <w:numId w:val="10"/>
        </w:numPr>
        <w:ind w:left="360"/>
      </w:pPr>
      <w:r w:rsidRPr="00765828">
        <w:rPr>
          <w:i/>
        </w:rPr>
        <w:lastRenderedPageBreak/>
        <w:t>Gross Profit Margin</w:t>
      </w:r>
      <w:r w:rsidRPr="00765828">
        <w:t xml:space="preserve"> (GPM)</w:t>
      </w:r>
    </w:p>
    <w:p w:rsidR="006A1827" w:rsidRDefault="006A1827" w:rsidP="00053A8A">
      <w:pPr>
        <w:ind w:firstLine="360"/>
      </w:pPr>
      <w:r w:rsidRPr="00765828">
        <w:rPr>
          <w:i/>
        </w:rPr>
        <w:t>Gross Profit Margin</w:t>
      </w:r>
      <w:r w:rsidRPr="00765828">
        <w:t xml:space="preserve"> (GPM)</w:t>
      </w:r>
      <w:r>
        <w:t xml:space="preserve"> </w:t>
      </w:r>
      <w:r w:rsidRPr="00620D95">
        <w:t>merupakan perbandingan antara laba kotor dengan penjualan. Apabila harga pokok penjualan meningkat maka GPM akan meningkat dan begitu pula sebaliknya, apabila harga pokok penjualan menurun maka GPM akan menurun. GPM dapat dihitung dengan menggunakan rumus:</w:t>
      </w:r>
    </w:p>
    <w:p w:rsidR="00BC6804" w:rsidRPr="00BC6804" w:rsidRDefault="006A1827" w:rsidP="006A1827">
      <w:pPr>
        <w:rPr>
          <w:rFonts w:eastAsiaTheme="minorEastAsia"/>
          <w:lang w:val="id-ID"/>
        </w:rPr>
      </w:pPr>
      <m:oMathPara>
        <m:oMath>
          <m:r>
            <m:rPr>
              <m:nor/>
            </m:rPr>
            <w:rPr>
              <w:rFonts w:cs="Times New Roman"/>
              <w:i/>
            </w:rPr>
            <m:t>Gross Profit Margin</m:t>
          </m:r>
          <m:r>
            <m:rPr>
              <m:nor/>
            </m:rPr>
            <w:rPr>
              <w:rFonts w:cs="Times New Roman"/>
            </w:rPr>
            <m:t>=</m:t>
          </m:r>
          <m:f>
            <m:fPr>
              <m:ctrlPr>
                <w:rPr>
                  <w:rFonts w:ascii="Cambria Math" w:hAnsi="Cambria Math" w:cs="Times New Roman"/>
                  <w:i/>
                </w:rPr>
              </m:ctrlPr>
            </m:fPr>
            <m:num>
              <m:r>
                <m:rPr>
                  <m:nor/>
                </m:rPr>
                <w:rPr>
                  <w:rFonts w:ascii="Cambria Math" w:cs="Times New Roman"/>
                  <w:i/>
                  <w:lang w:val="id-ID"/>
                </w:rPr>
                <m:t>sales</m:t>
              </m:r>
              <m:r>
                <m:rPr>
                  <m:nor/>
                </m:rPr>
                <w:rPr>
                  <w:rFonts w:cs="Times New Roman"/>
                  <w:i/>
                </w:rPr>
                <m:t>-</m:t>
              </m:r>
              <m:r>
                <m:rPr>
                  <m:nor/>
                </m:rPr>
                <w:rPr>
                  <w:rFonts w:cs="Times New Roman"/>
                  <w:i/>
                  <w:lang w:val="id-ID"/>
                </w:rPr>
                <m:t>Cost of good sold</m:t>
              </m:r>
            </m:num>
            <m:den>
              <m:r>
                <m:rPr>
                  <m:nor/>
                </m:rPr>
                <w:rPr>
                  <w:rFonts w:cs="Times New Roman"/>
                  <w:i/>
                  <w:lang w:val="id-ID"/>
                </w:rPr>
                <m:t>sales</m:t>
              </m:r>
            </m:den>
          </m:f>
        </m:oMath>
      </m:oMathPara>
    </w:p>
    <w:p w:rsidR="00053A8A" w:rsidRDefault="00053A8A" w:rsidP="00053A8A">
      <w:pPr>
        <w:spacing w:line="276" w:lineRule="auto"/>
        <w:rPr>
          <w:rFonts w:eastAsiaTheme="minorEastAsia"/>
          <w:lang w:val="id-ID"/>
        </w:rPr>
      </w:pPr>
      <w:r>
        <w:rPr>
          <w:rFonts w:eastAsiaTheme="minorEastAsia"/>
          <w:lang w:val="id-ID"/>
        </w:rPr>
        <w:t>Keterangan :</w:t>
      </w:r>
    </w:p>
    <w:p w:rsidR="00053A8A" w:rsidRDefault="00053A8A" w:rsidP="00053A8A">
      <w:pPr>
        <w:pStyle w:val="ListParagraph"/>
        <w:numPr>
          <w:ilvl w:val="0"/>
          <w:numId w:val="36"/>
        </w:numPr>
        <w:spacing w:line="276" w:lineRule="auto"/>
        <w:rPr>
          <w:rFonts w:eastAsiaTheme="minorEastAsia"/>
          <w:lang w:val="id-ID"/>
        </w:rPr>
      </w:pPr>
      <w:r>
        <w:rPr>
          <w:rFonts w:eastAsiaTheme="minorEastAsia"/>
          <w:lang w:val="id-ID"/>
        </w:rPr>
        <w:t>Cost of Good Sold</w:t>
      </w:r>
      <w:r>
        <w:rPr>
          <w:rFonts w:eastAsiaTheme="minorEastAsia"/>
          <w:lang w:val="id-ID"/>
        </w:rPr>
        <w:tab/>
      </w:r>
      <w:r>
        <w:rPr>
          <w:rFonts w:eastAsiaTheme="minorEastAsia"/>
          <w:lang w:val="id-ID"/>
        </w:rPr>
        <w:tab/>
        <w:t>: Harga pokok penjualan</w:t>
      </w:r>
    </w:p>
    <w:p w:rsidR="00053A8A" w:rsidRPr="00053A8A" w:rsidRDefault="00053A8A" w:rsidP="00053A8A">
      <w:pPr>
        <w:pStyle w:val="ListParagraph"/>
        <w:numPr>
          <w:ilvl w:val="0"/>
          <w:numId w:val="36"/>
        </w:numPr>
        <w:spacing w:line="276" w:lineRule="auto"/>
        <w:rPr>
          <w:rFonts w:eastAsiaTheme="minorEastAsia"/>
          <w:lang w:val="id-ID"/>
        </w:rPr>
      </w:pPr>
      <w:r>
        <w:rPr>
          <w:rFonts w:eastAsiaTheme="minorEastAsia"/>
          <w:lang w:val="id-ID"/>
        </w:rPr>
        <w:t>Sales</w:t>
      </w:r>
      <w:r>
        <w:rPr>
          <w:rFonts w:eastAsiaTheme="minorEastAsia"/>
          <w:lang w:val="id-ID"/>
        </w:rPr>
        <w:tab/>
      </w:r>
      <w:r>
        <w:rPr>
          <w:rFonts w:eastAsiaTheme="minorEastAsia"/>
          <w:lang w:val="id-ID"/>
        </w:rPr>
        <w:tab/>
      </w:r>
      <w:r>
        <w:rPr>
          <w:rFonts w:eastAsiaTheme="minorEastAsia"/>
          <w:lang w:val="id-ID"/>
        </w:rPr>
        <w:tab/>
        <w:t>: Penjualan</w:t>
      </w:r>
    </w:p>
    <w:p w:rsidR="006A1827" w:rsidRPr="00A03B7E" w:rsidRDefault="006A1827" w:rsidP="006A1827">
      <w:pPr>
        <w:rPr>
          <w:rFonts w:eastAsiaTheme="minorEastAsia"/>
          <w:lang w:val="id-ID"/>
        </w:rPr>
      </w:pPr>
    </w:p>
    <w:p w:rsidR="006A1827" w:rsidRDefault="006A1827" w:rsidP="006A1827">
      <w:pPr>
        <w:pStyle w:val="ListParagraph"/>
        <w:numPr>
          <w:ilvl w:val="0"/>
          <w:numId w:val="10"/>
        </w:numPr>
        <w:ind w:left="360"/>
      </w:pPr>
      <w:r w:rsidRPr="00D25790">
        <w:rPr>
          <w:rFonts w:ascii="Times" w:eastAsia="Times New Roman" w:hAnsi="Times" w:cs="Times"/>
          <w:i/>
          <w:iCs/>
          <w:szCs w:val="24"/>
        </w:rPr>
        <w:t xml:space="preserve">Net Profit Margin </w:t>
      </w:r>
      <w:r w:rsidRPr="00D25790">
        <w:rPr>
          <w:rFonts w:ascii="Times" w:eastAsia="Times New Roman" w:hAnsi="Times" w:cs="Times"/>
          <w:szCs w:val="24"/>
        </w:rPr>
        <w:t>(NPM)</w:t>
      </w:r>
    </w:p>
    <w:p w:rsidR="006A1827" w:rsidRPr="00053A8A" w:rsidRDefault="006A1827" w:rsidP="00053A8A">
      <w:pPr>
        <w:ind w:firstLine="360"/>
        <w:rPr>
          <w:rFonts w:ascii="Times" w:eastAsia="Times New Roman" w:hAnsi="Times" w:cs="Times"/>
          <w:szCs w:val="24"/>
          <w:lang w:val="id-ID"/>
        </w:rPr>
      </w:pPr>
      <w:r w:rsidRPr="00D25790">
        <w:rPr>
          <w:rFonts w:ascii="Times" w:eastAsia="Times New Roman" w:hAnsi="Times" w:cs="Times"/>
          <w:i/>
          <w:iCs/>
          <w:szCs w:val="24"/>
        </w:rPr>
        <w:t xml:space="preserve">Net Profit Margin </w:t>
      </w:r>
      <w:r w:rsidRPr="00D25790">
        <w:rPr>
          <w:rFonts w:ascii="Times" w:eastAsia="Times New Roman" w:hAnsi="Times" w:cs="Times"/>
          <w:szCs w:val="24"/>
        </w:rPr>
        <w:t>(NPM), merupakan rasio yang</w:t>
      </w:r>
      <w:r>
        <w:rPr>
          <w:rFonts w:ascii="Times" w:eastAsia="Times New Roman" w:hAnsi="Times" w:cs="Times"/>
          <w:szCs w:val="24"/>
        </w:rPr>
        <w:t xml:space="preserve"> </w:t>
      </w:r>
      <w:r w:rsidRPr="00D25790">
        <w:rPr>
          <w:rFonts w:ascii="Times" w:eastAsia="Times New Roman" w:hAnsi="Times" w:cs="Times"/>
          <w:szCs w:val="24"/>
        </w:rPr>
        <w:t>digunakan untuk mengukur margin laba atas penjualan, rasio ini</w:t>
      </w:r>
      <w:r>
        <w:rPr>
          <w:rFonts w:ascii="Times" w:eastAsia="Times New Roman" w:hAnsi="Times" w:cs="Times"/>
          <w:szCs w:val="24"/>
        </w:rPr>
        <w:t xml:space="preserve"> </w:t>
      </w:r>
      <w:r w:rsidRPr="00D25790">
        <w:rPr>
          <w:rFonts w:ascii="Times" w:eastAsia="Times New Roman" w:hAnsi="Times" w:cs="Times"/>
          <w:szCs w:val="24"/>
        </w:rPr>
        <w:t>akan menggambarkan penghasilan bersih perusahaan</w:t>
      </w:r>
      <w:r>
        <w:rPr>
          <w:rFonts w:ascii="Times" w:eastAsia="Times New Roman" w:hAnsi="Times" w:cs="Times"/>
          <w:szCs w:val="24"/>
        </w:rPr>
        <w:t xml:space="preserve"> </w:t>
      </w:r>
      <w:r w:rsidRPr="00D25790">
        <w:rPr>
          <w:rFonts w:ascii="Times" w:eastAsia="Times New Roman" w:hAnsi="Times" w:cs="Times"/>
          <w:szCs w:val="24"/>
        </w:rPr>
        <w:t>berdasarkan total penjualan. Pengukuran rasio dapat dilakukan</w:t>
      </w:r>
      <w:r>
        <w:rPr>
          <w:rFonts w:ascii="Times" w:eastAsia="Times New Roman" w:hAnsi="Times" w:cs="Times"/>
          <w:szCs w:val="24"/>
        </w:rPr>
        <w:t xml:space="preserve"> </w:t>
      </w:r>
      <w:r w:rsidRPr="00D25790">
        <w:rPr>
          <w:rFonts w:ascii="Times" w:eastAsia="Times New Roman" w:hAnsi="Times" w:cs="Times"/>
          <w:szCs w:val="24"/>
        </w:rPr>
        <w:t>dengan cara membandingkan laba bersih setelah pajak dengan</w:t>
      </w:r>
      <w:r>
        <w:rPr>
          <w:rFonts w:ascii="Times" w:eastAsia="Times New Roman" w:hAnsi="Times" w:cs="Times"/>
          <w:szCs w:val="24"/>
        </w:rPr>
        <w:t xml:space="preserve"> </w:t>
      </w:r>
      <w:r w:rsidRPr="00D25790">
        <w:rPr>
          <w:rFonts w:ascii="Times" w:eastAsia="Times New Roman" w:hAnsi="Times" w:cs="Times"/>
          <w:szCs w:val="24"/>
        </w:rPr>
        <w:t xml:space="preserve">penjualan bersih, </w:t>
      </w:r>
      <w:r w:rsidR="00053A8A" w:rsidRPr="00D25790">
        <w:rPr>
          <w:rFonts w:ascii="Times" w:eastAsia="Times New Roman" w:hAnsi="Times" w:cs="Times"/>
          <w:i/>
          <w:iCs/>
          <w:szCs w:val="24"/>
        </w:rPr>
        <w:t>Net Profit Margin</w:t>
      </w:r>
      <w:r w:rsidR="00053A8A">
        <w:rPr>
          <w:rFonts w:ascii="Times" w:eastAsia="Times New Roman" w:hAnsi="Times" w:cs="Times"/>
          <w:i/>
          <w:iCs/>
          <w:szCs w:val="24"/>
          <w:lang w:val="id-ID"/>
        </w:rPr>
        <w:t xml:space="preserve"> </w:t>
      </w:r>
      <w:r w:rsidR="00053A8A">
        <w:rPr>
          <w:rFonts w:ascii="Times" w:eastAsia="Times New Roman" w:hAnsi="Times" w:cs="Times"/>
          <w:iCs/>
          <w:szCs w:val="24"/>
          <w:lang w:val="id-ID"/>
        </w:rPr>
        <w:t>dapat dirumuskan sebagai berikut:</w:t>
      </w:r>
    </w:p>
    <w:p w:rsidR="00053A8A" w:rsidRPr="009637A2" w:rsidRDefault="006A1827" w:rsidP="006A1827">
      <w:pPr>
        <w:rPr>
          <w:rFonts w:ascii="Times" w:eastAsia="Times New Roman" w:hAnsi="Times" w:cs="Times"/>
          <w:szCs w:val="24"/>
          <w:lang w:val="id-ID"/>
        </w:rPr>
      </w:pPr>
      <m:oMathPara>
        <m:oMath>
          <m:r>
            <m:rPr>
              <m:nor/>
            </m:rPr>
            <w:rPr>
              <w:rFonts w:eastAsia="Times New Roman" w:cs="Times New Roman"/>
              <w:i/>
              <w:iCs/>
              <w:szCs w:val="24"/>
            </w:rPr>
            <m:t>Net Profit Margin</m:t>
          </m:r>
          <m:r>
            <m:rPr>
              <m:nor/>
            </m:rPr>
            <w:rPr>
              <w:rFonts w:eastAsia="Times New Roman" w:cs="Times New Roman"/>
              <w:iCs/>
              <w:szCs w:val="24"/>
            </w:rPr>
            <m:t>=</m:t>
          </m:r>
          <m:f>
            <m:fPr>
              <m:ctrlPr>
                <w:rPr>
                  <w:rFonts w:ascii="Cambria Math" w:eastAsia="Times New Roman" w:hAnsi="Cambria Math" w:cs="Times New Roman"/>
                  <w:i/>
                  <w:iCs/>
                  <w:szCs w:val="24"/>
                </w:rPr>
              </m:ctrlPr>
            </m:fPr>
            <m:num>
              <m:r>
                <m:rPr>
                  <m:nor/>
                </m:rPr>
                <w:rPr>
                  <w:rFonts w:eastAsia="Times New Roman" w:cs="Times New Roman"/>
                  <w:i/>
                  <w:iCs/>
                  <w:szCs w:val="24"/>
                </w:rPr>
                <m:t>Earning After Tax</m:t>
              </m:r>
              <m:r>
                <m:rPr>
                  <m:nor/>
                </m:rPr>
                <w:rPr>
                  <w:rFonts w:ascii="Cambria Math" w:eastAsia="Times New Roman" w:cs="Times New Roman"/>
                  <w:i/>
                  <w:iCs/>
                  <w:szCs w:val="24"/>
                  <w:lang w:val="id-ID"/>
                </w:rPr>
                <m:t>(EAT)</m:t>
              </m:r>
            </m:num>
            <m:den>
              <m:r>
                <m:rPr>
                  <m:nor/>
                </m:rPr>
                <w:rPr>
                  <w:rFonts w:eastAsia="Times New Roman" w:cs="Times New Roman"/>
                  <w:i/>
                  <w:iCs/>
                  <w:szCs w:val="24"/>
                </w:rPr>
                <m:t>sales</m:t>
              </m:r>
            </m:den>
          </m:f>
        </m:oMath>
      </m:oMathPara>
    </w:p>
    <w:p w:rsidR="006A1827" w:rsidRDefault="00053A8A" w:rsidP="006A1827">
      <w:pPr>
        <w:pStyle w:val="ListParagraph"/>
        <w:numPr>
          <w:ilvl w:val="0"/>
          <w:numId w:val="10"/>
        </w:numPr>
        <w:ind w:left="360"/>
      </w:pPr>
      <w:r>
        <w:rPr>
          <w:i/>
        </w:rPr>
        <w:t xml:space="preserve">Return </w:t>
      </w:r>
      <w:r>
        <w:rPr>
          <w:i/>
          <w:lang w:val="id-ID"/>
        </w:rPr>
        <w:t>o</w:t>
      </w:r>
      <w:r w:rsidR="006A1827">
        <w:rPr>
          <w:i/>
        </w:rPr>
        <w:t xml:space="preserve">n </w:t>
      </w:r>
      <w:r w:rsidR="006A1827">
        <w:rPr>
          <w:i/>
          <w:lang w:val="id-ID"/>
        </w:rPr>
        <w:t>Investmen</w:t>
      </w:r>
      <w:r w:rsidR="006A1827">
        <w:t xml:space="preserve"> (RO</w:t>
      </w:r>
      <w:r w:rsidR="006A1827">
        <w:rPr>
          <w:lang w:val="id-ID"/>
        </w:rPr>
        <w:t>I</w:t>
      </w:r>
      <w:r w:rsidR="006A1827" w:rsidRPr="00765828">
        <w:t>)</w:t>
      </w:r>
    </w:p>
    <w:p w:rsidR="006A1827" w:rsidRPr="006A1827" w:rsidRDefault="00053A8A" w:rsidP="00053A8A">
      <w:pPr>
        <w:ind w:firstLine="360"/>
        <w:rPr>
          <w:rFonts w:ascii="Times" w:eastAsia="Times New Roman" w:hAnsi="Times" w:cs="Times"/>
          <w:i/>
          <w:iCs/>
          <w:szCs w:val="24"/>
        </w:rPr>
      </w:pPr>
      <w:r>
        <w:rPr>
          <w:rFonts w:ascii="Times" w:eastAsia="Times New Roman" w:hAnsi="Times" w:cs="Times"/>
          <w:i/>
          <w:iCs/>
          <w:szCs w:val="24"/>
        </w:rPr>
        <w:t xml:space="preserve">Return </w:t>
      </w:r>
      <w:r>
        <w:rPr>
          <w:rFonts w:ascii="Times" w:eastAsia="Times New Roman" w:hAnsi="Times" w:cs="Times"/>
          <w:i/>
          <w:iCs/>
          <w:szCs w:val="24"/>
          <w:lang w:val="id-ID"/>
        </w:rPr>
        <w:t>o</w:t>
      </w:r>
      <w:r w:rsidR="006A1827" w:rsidRPr="002B16F8">
        <w:rPr>
          <w:rFonts w:ascii="Times" w:eastAsia="Times New Roman" w:hAnsi="Times" w:cs="Times"/>
          <w:i/>
          <w:iCs/>
          <w:szCs w:val="24"/>
        </w:rPr>
        <w:t xml:space="preserve">n </w:t>
      </w:r>
      <w:r w:rsidR="006A1827">
        <w:rPr>
          <w:rFonts w:ascii="Times" w:eastAsia="Times New Roman" w:hAnsi="Times" w:cs="Times"/>
          <w:i/>
          <w:iCs/>
          <w:szCs w:val="24"/>
          <w:lang w:val="id-ID"/>
        </w:rPr>
        <w:t>Investmen</w:t>
      </w:r>
      <w:r w:rsidR="006A1827" w:rsidRPr="002B16F8">
        <w:rPr>
          <w:rFonts w:ascii="Times" w:eastAsia="Times New Roman" w:hAnsi="Times" w:cs="Times"/>
          <w:i/>
          <w:iCs/>
          <w:szCs w:val="24"/>
        </w:rPr>
        <w:t xml:space="preserve"> </w:t>
      </w:r>
      <w:r w:rsidR="006A1827">
        <w:rPr>
          <w:rFonts w:ascii="Times" w:eastAsia="Times New Roman" w:hAnsi="Times" w:cs="Times"/>
          <w:szCs w:val="24"/>
        </w:rPr>
        <w:t>(RO</w:t>
      </w:r>
      <w:r w:rsidR="006A1827">
        <w:rPr>
          <w:rFonts w:ascii="Times" w:eastAsia="Times New Roman" w:hAnsi="Times" w:cs="Times"/>
          <w:szCs w:val="24"/>
          <w:lang w:val="id-ID"/>
        </w:rPr>
        <w:t>I</w:t>
      </w:r>
      <w:r w:rsidR="006A1827" w:rsidRPr="002B16F8">
        <w:rPr>
          <w:rFonts w:ascii="Times" w:eastAsia="Times New Roman" w:hAnsi="Times" w:cs="Times"/>
          <w:szCs w:val="24"/>
        </w:rPr>
        <w:t>)</w:t>
      </w:r>
      <w:r w:rsidR="006A1827">
        <w:rPr>
          <w:rFonts w:ascii="Times" w:eastAsia="Times New Roman" w:hAnsi="Times" w:cs="Times"/>
          <w:szCs w:val="24"/>
          <w:lang w:val="id-ID"/>
        </w:rPr>
        <w:t xml:space="preserve"> atau pengambilan investasi, bahwa direferensi lain rasio ini juga ditulis dengan </w:t>
      </w:r>
      <w:r w:rsidR="006A1827" w:rsidRPr="006F1984">
        <w:rPr>
          <w:rFonts w:ascii="Times" w:eastAsia="Times New Roman" w:hAnsi="Times" w:cs="Times"/>
          <w:i/>
          <w:szCs w:val="24"/>
          <w:lang w:val="id-ID"/>
        </w:rPr>
        <w:t>return on total aset</w:t>
      </w:r>
      <w:r w:rsidR="006A1827" w:rsidRPr="002B16F8">
        <w:rPr>
          <w:rFonts w:ascii="Times" w:eastAsia="Times New Roman" w:hAnsi="Times" w:cs="Times"/>
          <w:szCs w:val="24"/>
        </w:rPr>
        <w:t xml:space="preserve"> </w:t>
      </w:r>
      <w:r w:rsidR="006A1827">
        <w:rPr>
          <w:rFonts w:ascii="Times" w:eastAsia="Times New Roman" w:hAnsi="Times" w:cs="Times"/>
          <w:szCs w:val="24"/>
          <w:lang w:val="id-ID"/>
        </w:rPr>
        <w:t xml:space="preserve">(ROA). Rasio ini melihat sejauh mana investasi yang telah ditanamkan mampu memberikan pengambilan keuntungan sesuai dengan yang diharapkan. </w:t>
      </w:r>
      <w:r w:rsidR="006A1827" w:rsidRPr="006A1827">
        <w:rPr>
          <w:rFonts w:ascii="Times" w:eastAsia="Times New Roman" w:hAnsi="Times" w:cs="Times"/>
          <w:iCs/>
          <w:szCs w:val="24"/>
          <w:lang w:val="id-ID"/>
        </w:rPr>
        <w:t>Adapun</w:t>
      </w:r>
      <w:r w:rsidR="006A1827">
        <w:rPr>
          <w:rFonts w:ascii="Times" w:eastAsia="Times New Roman" w:hAnsi="Times" w:cs="Times"/>
          <w:i/>
          <w:iCs/>
          <w:szCs w:val="24"/>
          <w:lang w:val="id-ID"/>
        </w:rPr>
        <w:t xml:space="preserve"> </w:t>
      </w:r>
      <w:r w:rsidR="006A1827" w:rsidRPr="002B16F8">
        <w:rPr>
          <w:rFonts w:ascii="Times" w:eastAsia="Times New Roman" w:hAnsi="Times" w:cs="Times"/>
          <w:i/>
          <w:iCs/>
          <w:szCs w:val="24"/>
        </w:rPr>
        <w:t xml:space="preserve">Return On </w:t>
      </w:r>
      <w:r w:rsidR="006A1827">
        <w:rPr>
          <w:rFonts w:ascii="Times" w:eastAsia="Times New Roman" w:hAnsi="Times" w:cs="Times"/>
          <w:i/>
          <w:iCs/>
          <w:szCs w:val="24"/>
          <w:lang w:val="id-ID"/>
        </w:rPr>
        <w:t>Investmen</w:t>
      </w:r>
      <w:r w:rsidR="006A1827" w:rsidRPr="002B16F8">
        <w:rPr>
          <w:rFonts w:ascii="Times" w:eastAsia="Times New Roman" w:hAnsi="Times" w:cs="Times"/>
          <w:i/>
          <w:iCs/>
          <w:szCs w:val="24"/>
        </w:rPr>
        <w:t xml:space="preserve"> </w:t>
      </w:r>
      <w:r w:rsidR="006A1827">
        <w:rPr>
          <w:rFonts w:ascii="Times" w:eastAsia="Times New Roman" w:hAnsi="Times" w:cs="Times"/>
          <w:szCs w:val="24"/>
        </w:rPr>
        <w:t>(RO</w:t>
      </w:r>
      <w:r w:rsidR="006A1827">
        <w:rPr>
          <w:rFonts w:ascii="Times" w:eastAsia="Times New Roman" w:hAnsi="Times" w:cs="Times"/>
          <w:szCs w:val="24"/>
          <w:lang w:val="id-ID"/>
        </w:rPr>
        <w:t>I</w:t>
      </w:r>
      <w:r w:rsidR="006A1827" w:rsidRPr="002B16F8">
        <w:rPr>
          <w:rFonts w:ascii="Times" w:eastAsia="Times New Roman" w:hAnsi="Times" w:cs="Times"/>
          <w:szCs w:val="24"/>
        </w:rPr>
        <w:t>)</w:t>
      </w:r>
      <w:r w:rsidR="006A1827" w:rsidRPr="00750883">
        <w:rPr>
          <w:rFonts w:eastAsia="Times New Roman" w:cs="Times New Roman"/>
          <w:szCs w:val="24"/>
        </w:rPr>
        <w:t xml:space="preserve"> </w:t>
      </w:r>
      <w:r w:rsidR="006A1827" w:rsidRPr="002B16F8">
        <w:rPr>
          <w:rFonts w:ascii="Times" w:eastAsia="Times New Roman" w:hAnsi="Times" w:cs="Times"/>
          <w:szCs w:val="24"/>
        </w:rPr>
        <w:t>dapat</w:t>
      </w:r>
      <w:r w:rsidR="006A1827">
        <w:rPr>
          <w:rFonts w:ascii="Times" w:eastAsia="Times New Roman" w:hAnsi="Times" w:cs="Times"/>
          <w:szCs w:val="24"/>
        </w:rPr>
        <w:t xml:space="preserve"> </w:t>
      </w:r>
      <w:r w:rsidR="006A1827" w:rsidRPr="002B16F8">
        <w:rPr>
          <w:rFonts w:ascii="Times" w:eastAsia="Times New Roman" w:hAnsi="Times" w:cs="Times"/>
          <w:szCs w:val="24"/>
        </w:rPr>
        <w:t>dirumuskan sebagai berikut:</w:t>
      </w:r>
    </w:p>
    <w:p w:rsidR="006A1827" w:rsidRPr="009637A2" w:rsidRDefault="006A1827" w:rsidP="006A1827">
      <w:pPr>
        <w:rPr>
          <w:rFonts w:ascii="Times" w:eastAsia="Times New Roman" w:hAnsi="Times" w:cs="Times"/>
          <w:szCs w:val="24"/>
          <w:lang w:val="id-ID"/>
        </w:rPr>
      </w:pPr>
      <m:oMathPara>
        <m:oMath>
          <m:r>
            <m:rPr>
              <m:nor/>
            </m:rPr>
            <w:rPr>
              <w:rFonts w:ascii="Cambria Math" w:eastAsia="Times New Roman" w:hAnsi="Cambria Math" w:cs="Times"/>
              <w:i/>
              <w:iCs/>
              <w:szCs w:val="24"/>
            </w:rPr>
            <m:t xml:space="preserve">Return On </m:t>
          </m:r>
          <m:r>
            <m:rPr>
              <m:nor/>
            </m:rPr>
            <w:rPr>
              <w:rFonts w:ascii="Cambria Math" w:eastAsia="Times New Roman" w:hAnsi="Cambria Math" w:cs="Times"/>
              <w:i/>
              <w:iCs/>
              <w:szCs w:val="24"/>
              <w:lang w:val="id-ID"/>
            </w:rPr>
            <m:t>Investment</m:t>
          </m:r>
          <m:r>
            <m:rPr>
              <m:nor/>
            </m:rPr>
            <w:rPr>
              <w:rFonts w:ascii="Cambria Math" w:eastAsia="Times New Roman" w:hAnsi="Times" w:cs="Times"/>
              <w:iCs/>
              <w:szCs w:val="24"/>
            </w:rPr>
            <m:t>=</m:t>
          </m:r>
          <m:f>
            <m:fPr>
              <m:ctrlPr>
                <w:rPr>
                  <w:rFonts w:ascii="Cambria Math" w:eastAsia="Times New Roman" w:hAnsi="Times" w:cs="Times"/>
                  <w:i/>
                  <w:iCs/>
                  <w:szCs w:val="24"/>
                </w:rPr>
              </m:ctrlPr>
            </m:fPr>
            <m:num>
              <m:r>
                <m:rPr>
                  <m:nor/>
                </m:rPr>
                <w:rPr>
                  <w:rFonts w:ascii="Cambria Math" w:eastAsia="Times New Roman" w:hAnsi="Times" w:cs="Times"/>
                  <w:i/>
                  <w:iCs/>
                  <w:szCs w:val="24"/>
                  <w:lang w:val="id-ID"/>
                </w:rPr>
                <m:t>Earning After Tax (EAT)</m:t>
              </m:r>
            </m:num>
            <m:den>
              <m:r>
                <m:rPr>
                  <m:nor/>
                </m:rPr>
                <w:rPr>
                  <w:rFonts w:ascii="Cambria Math" w:eastAsia="Times New Roman" w:hAnsi="Times" w:cs="Times"/>
                  <w:i/>
                  <w:iCs/>
                  <w:szCs w:val="24"/>
                </w:rPr>
                <m:t>Total A</m:t>
              </m:r>
              <m:r>
                <m:rPr>
                  <m:nor/>
                </m:rPr>
                <w:rPr>
                  <w:rFonts w:ascii="Cambria Math" w:eastAsia="Times New Roman" w:hAnsi="Times" w:cs="Times"/>
                  <w:i/>
                  <w:iCs/>
                  <w:szCs w:val="24"/>
                  <w:lang w:val="id-ID"/>
                </w:rPr>
                <m:t>ssets</m:t>
              </m:r>
            </m:den>
          </m:f>
        </m:oMath>
      </m:oMathPara>
    </w:p>
    <w:p w:rsidR="006A1827" w:rsidRPr="006A1827" w:rsidRDefault="006A1827" w:rsidP="006A1827">
      <w:pPr>
        <w:pStyle w:val="ListParagraph"/>
        <w:numPr>
          <w:ilvl w:val="0"/>
          <w:numId w:val="10"/>
        </w:numPr>
        <w:ind w:left="360"/>
      </w:pPr>
      <w:r w:rsidRPr="00750883">
        <w:rPr>
          <w:rFonts w:eastAsia="Times New Roman" w:cs="Times New Roman"/>
          <w:i/>
          <w:iCs/>
          <w:szCs w:val="24"/>
        </w:rPr>
        <w:lastRenderedPageBreak/>
        <w:t>Return On Equity (ROE)</w:t>
      </w:r>
    </w:p>
    <w:p w:rsidR="006A1827" w:rsidRDefault="00053A8A" w:rsidP="00053A8A">
      <w:pPr>
        <w:ind w:firstLine="360"/>
        <w:rPr>
          <w:lang w:val="id-ID"/>
        </w:rPr>
      </w:pPr>
      <w:r>
        <w:rPr>
          <w:rStyle w:val="Emphasis"/>
          <w:lang w:val="id-ID"/>
        </w:rPr>
        <w:t>R</w:t>
      </w:r>
      <w:r w:rsidR="006A1827">
        <w:rPr>
          <w:rStyle w:val="Emphasis"/>
        </w:rPr>
        <w:t>eturn on equity</w:t>
      </w:r>
      <w:r w:rsidR="006A1827">
        <w:t xml:space="preserve"> (ROE) disebut juga laba atas </w:t>
      </w:r>
      <w:r w:rsidR="006A1827">
        <w:rPr>
          <w:rStyle w:val="Emphasis"/>
        </w:rPr>
        <w:t>equity</w:t>
      </w:r>
      <w:r w:rsidR="006A1827">
        <w:t xml:space="preserve">. Dalam beberapa referensi disebut juga dengan rasio </w:t>
      </w:r>
      <w:r w:rsidR="006A1827">
        <w:rPr>
          <w:rStyle w:val="Emphasis"/>
        </w:rPr>
        <w:t>total asset turnover</w:t>
      </w:r>
      <w:r w:rsidR="006A1827">
        <w:t xml:space="preserve"> atau perputaran total asset.</w:t>
      </w:r>
      <w:r w:rsidR="006A1827" w:rsidRPr="006A1827">
        <w:rPr>
          <w:lang w:val="id-ID"/>
        </w:rPr>
        <w:t xml:space="preserve"> </w:t>
      </w:r>
      <w:r w:rsidR="006A1827">
        <w:t xml:space="preserve">Rasio ini menilai sejauh mana suatu perusahaan mempergunakan seumber daya yang dimiliki untuk mampu memberikan laba atas ekuitas.Adapun rumus </w:t>
      </w:r>
      <w:r w:rsidR="006A1827">
        <w:rPr>
          <w:rStyle w:val="Emphasis"/>
        </w:rPr>
        <w:t>return on equity</w:t>
      </w:r>
      <w:r>
        <w:t xml:space="preserve"> (ROE) adalah</w:t>
      </w:r>
      <w:r w:rsidR="006A1827">
        <w:t>:</w:t>
      </w:r>
    </w:p>
    <w:p w:rsidR="00053A8A" w:rsidRPr="0062519C" w:rsidRDefault="00053A8A" w:rsidP="00053A8A">
      <w:pPr>
        <w:rPr>
          <w:rFonts w:ascii="Times" w:eastAsia="Times New Roman" w:hAnsi="Times" w:cs="Times"/>
          <w:szCs w:val="24"/>
          <w:lang w:val="id-ID"/>
        </w:rPr>
      </w:pPr>
      <m:oMathPara>
        <m:oMath>
          <m:r>
            <m:rPr>
              <m:nor/>
            </m:rPr>
            <w:rPr>
              <w:rFonts w:ascii="Cambria Math" w:eastAsia="Times New Roman" w:hAnsi="Cambria Math" w:cs="Times"/>
              <w:i/>
              <w:iCs/>
              <w:szCs w:val="24"/>
            </w:rPr>
            <m:t xml:space="preserve">Return On </m:t>
          </m:r>
          <m:r>
            <m:rPr>
              <m:nor/>
            </m:rPr>
            <w:rPr>
              <w:rFonts w:ascii="Cambria Math" w:eastAsia="Times New Roman" w:hAnsi="Cambria Math" w:cs="Times"/>
              <w:i/>
              <w:iCs/>
              <w:szCs w:val="24"/>
              <w:lang w:val="id-ID"/>
            </w:rPr>
            <m:t>Equity</m:t>
          </m:r>
          <m:r>
            <m:rPr>
              <m:nor/>
            </m:rPr>
            <w:rPr>
              <w:rFonts w:ascii="Cambria Math" w:eastAsia="Times New Roman" w:hAnsi="Times" w:cs="Times"/>
              <w:iCs/>
              <w:szCs w:val="24"/>
            </w:rPr>
            <m:t>=</m:t>
          </m:r>
          <m:f>
            <m:fPr>
              <m:ctrlPr>
                <w:rPr>
                  <w:rFonts w:ascii="Cambria Math" w:eastAsia="Times New Roman" w:hAnsi="Times" w:cs="Times"/>
                  <w:i/>
                  <w:iCs/>
                  <w:szCs w:val="24"/>
                </w:rPr>
              </m:ctrlPr>
            </m:fPr>
            <m:num>
              <m:r>
                <m:rPr>
                  <m:nor/>
                </m:rPr>
                <w:rPr>
                  <w:rFonts w:ascii="Cambria Math" w:eastAsia="Times New Roman" w:hAnsi="Times" w:cs="Times"/>
                  <w:i/>
                  <w:iCs/>
                  <w:szCs w:val="24"/>
                  <w:lang w:val="id-ID"/>
                </w:rPr>
                <m:t>Earning After Tax (EAT)</m:t>
              </m:r>
            </m:num>
            <m:den>
              <m:r>
                <m:rPr>
                  <m:nor/>
                </m:rPr>
                <w:rPr>
                  <w:rFonts w:ascii="Cambria Math" w:eastAsia="Times New Roman" w:hAnsi="Times" w:cs="Times"/>
                  <w:i/>
                  <w:iCs/>
                  <w:szCs w:val="24"/>
                  <w:lang w:val="id-ID"/>
                </w:rPr>
                <m:t>Shareholders" Equity</m:t>
              </m:r>
            </m:den>
          </m:f>
        </m:oMath>
      </m:oMathPara>
    </w:p>
    <w:p w:rsidR="00053A8A" w:rsidRDefault="00053A8A" w:rsidP="00053A8A">
      <w:pPr>
        <w:rPr>
          <w:lang w:val="id-ID"/>
        </w:rPr>
      </w:pPr>
      <w:r>
        <w:rPr>
          <w:lang w:val="id-ID"/>
        </w:rPr>
        <w:t>Keterangan :</w:t>
      </w:r>
    </w:p>
    <w:p w:rsidR="006D715B" w:rsidRDefault="00053A8A" w:rsidP="0002367A">
      <w:pPr>
        <w:ind w:firstLine="360"/>
        <w:rPr>
          <w:rFonts w:eastAsiaTheme="minorEastAsia"/>
          <w:iCs/>
          <w:szCs w:val="24"/>
          <w:lang w:val="id-ID"/>
        </w:rPr>
      </w:pPr>
      <w:r>
        <w:rPr>
          <w:lang w:val="id-ID"/>
        </w:rPr>
        <w:t>a.</w:t>
      </w:r>
      <m:oMath>
        <m:r>
          <m:rPr>
            <m:nor/>
          </m:rPr>
          <w:rPr>
            <w:rFonts w:ascii="Cambria Math" w:eastAsia="Times New Roman" w:hAnsi="Times" w:cs="Times"/>
            <w:i/>
            <w:iCs/>
            <w:szCs w:val="24"/>
            <w:lang w:val="id-ID"/>
          </w:rPr>
          <m:t xml:space="preserve"> </m:t>
        </m:r>
        <m:r>
          <m:rPr>
            <m:nor/>
          </m:rPr>
          <w:rPr>
            <w:rFonts w:ascii="Cambria Math" w:eastAsia="Times New Roman" w:hAnsi="Times" w:cs="Times"/>
            <w:iCs/>
            <w:szCs w:val="24"/>
            <w:lang w:val="id-ID"/>
          </w:rPr>
          <m:t>Shareholders" Equity</m:t>
        </m:r>
      </m:oMath>
      <w:r>
        <w:rPr>
          <w:rFonts w:eastAsiaTheme="minorEastAsia"/>
          <w:iCs/>
          <w:szCs w:val="24"/>
          <w:lang w:val="id-ID"/>
        </w:rPr>
        <w:tab/>
      </w:r>
      <w:r>
        <w:rPr>
          <w:rFonts w:eastAsiaTheme="minorEastAsia"/>
          <w:iCs/>
          <w:szCs w:val="24"/>
          <w:lang w:val="id-ID"/>
        </w:rPr>
        <w:tab/>
        <w:t>: Modal Sendiri</w:t>
      </w:r>
    </w:p>
    <w:p w:rsidR="006D715B" w:rsidRPr="00486B27" w:rsidRDefault="006D715B" w:rsidP="009637A2">
      <w:pPr>
        <w:pStyle w:val="ListParagraph"/>
        <w:numPr>
          <w:ilvl w:val="2"/>
          <w:numId w:val="14"/>
        </w:numPr>
        <w:rPr>
          <w:b/>
          <w:lang w:val="fr-RE"/>
        </w:rPr>
      </w:pPr>
      <w:r w:rsidRPr="00486B27">
        <w:rPr>
          <w:b/>
          <w:lang w:val="fr-RE"/>
        </w:rPr>
        <w:t>Tujuan dan Manfaat Rasio Profitabilitas</w:t>
      </w:r>
    </w:p>
    <w:p w:rsidR="006D715B" w:rsidRPr="00486B27" w:rsidRDefault="006D715B" w:rsidP="006D715B">
      <w:pPr>
        <w:ind w:firstLine="720"/>
        <w:rPr>
          <w:lang w:val="fr-RE"/>
        </w:rPr>
      </w:pPr>
      <w:r w:rsidRPr="00486B27">
        <w:rPr>
          <w:lang w:val="fr-RE"/>
        </w:rPr>
        <w:t>Profitabilitas p</w:t>
      </w:r>
      <w:r>
        <w:rPr>
          <w:lang w:val="fr-RE"/>
        </w:rPr>
        <w:t xml:space="preserve">erusahaan memiliki manfaat </w:t>
      </w:r>
      <w:r w:rsidRPr="00486B27">
        <w:rPr>
          <w:lang w:val="fr-RE"/>
        </w:rPr>
        <w:t xml:space="preserve">tidak terbatas hanya pada pemilik usaha atau manajemen saja, tetapi juga bagi pihak luar perusahaan, terutama pihak-pihak yang memiliki hubungan atau kepentingan dengan perusahaan. </w:t>
      </w:r>
      <w:r w:rsidRPr="00D55048">
        <w:rPr>
          <w:b/>
          <w:lang w:val="id-ID"/>
        </w:rPr>
        <w:t>Harahap (2015:304)</w:t>
      </w:r>
      <w:r>
        <w:rPr>
          <w:lang w:val="id-ID"/>
        </w:rPr>
        <w:t xml:space="preserve"> menyatakan bahwa “ kemampuan perusahaan menghasilkan laba untuk menunjukan berapa besar presentase pendapatan bersih yang diperoleh dari setiap penjualan” adapun menurut </w:t>
      </w:r>
      <w:r w:rsidRPr="00486B27">
        <w:rPr>
          <w:b/>
          <w:lang w:val="fr-RE"/>
        </w:rPr>
        <w:t>Kasmir (2008:197)</w:t>
      </w:r>
      <w:r w:rsidRPr="00486B27">
        <w:rPr>
          <w:lang w:val="fr-RE"/>
        </w:rPr>
        <w:t xml:space="preserve"> </w:t>
      </w:r>
      <w:r>
        <w:rPr>
          <w:lang w:val="fr-RE"/>
        </w:rPr>
        <w:t>menyatakan bahwa</w:t>
      </w:r>
      <w:r w:rsidRPr="00486B27">
        <w:rPr>
          <w:lang w:val="fr-RE"/>
        </w:rPr>
        <w:t xml:space="preserve"> tujuan dan manfaat penggunaan rasio profitabilitas bagi perusahaan maupun bagi pihak luar perusahaan yakni : </w:t>
      </w:r>
    </w:p>
    <w:p w:rsidR="006D715B" w:rsidRPr="00422419" w:rsidRDefault="006D715B" w:rsidP="00422419">
      <w:pPr>
        <w:pStyle w:val="ListParagraph"/>
        <w:numPr>
          <w:ilvl w:val="0"/>
          <w:numId w:val="9"/>
        </w:numPr>
        <w:spacing w:line="276" w:lineRule="auto"/>
        <w:ind w:left="1080"/>
        <w:rPr>
          <w:sz w:val="22"/>
        </w:rPr>
      </w:pPr>
      <w:r w:rsidRPr="00422419">
        <w:rPr>
          <w:sz w:val="22"/>
        </w:rPr>
        <w:t>Untuk mengukur atau menghitung laba yang diperoleh perusahaan dalam satu periode tertentu.</w:t>
      </w:r>
    </w:p>
    <w:p w:rsidR="006D715B" w:rsidRPr="00422419" w:rsidRDefault="006D715B" w:rsidP="00422419">
      <w:pPr>
        <w:pStyle w:val="ListParagraph"/>
        <w:numPr>
          <w:ilvl w:val="0"/>
          <w:numId w:val="9"/>
        </w:numPr>
        <w:spacing w:line="276" w:lineRule="auto"/>
        <w:ind w:left="1080"/>
        <w:rPr>
          <w:sz w:val="22"/>
        </w:rPr>
      </w:pPr>
      <w:r w:rsidRPr="00422419">
        <w:rPr>
          <w:sz w:val="22"/>
        </w:rPr>
        <w:t>Untuk menilai posisi laba perusahaan tahun sebelumnya dengan tahun sekarang.</w:t>
      </w:r>
    </w:p>
    <w:p w:rsidR="006D715B" w:rsidRPr="00422419" w:rsidRDefault="006D715B" w:rsidP="00422419">
      <w:pPr>
        <w:pStyle w:val="ListParagraph"/>
        <w:numPr>
          <w:ilvl w:val="0"/>
          <w:numId w:val="9"/>
        </w:numPr>
        <w:spacing w:line="276" w:lineRule="auto"/>
        <w:ind w:left="1080"/>
        <w:rPr>
          <w:sz w:val="22"/>
        </w:rPr>
      </w:pPr>
      <w:r w:rsidRPr="00422419">
        <w:rPr>
          <w:sz w:val="22"/>
        </w:rPr>
        <w:t>Untuk menilai perkembangan laba dari waktu ke waktu.</w:t>
      </w:r>
    </w:p>
    <w:p w:rsidR="006D715B" w:rsidRPr="00422419" w:rsidRDefault="006D715B" w:rsidP="00422419">
      <w:pPr>
        <w:pStyle w:val="ListParagraph"/>
        <w:numPr>
          <w:ilvl w:val="0"/>
          <w:numId w:val="9"/>
        </w:numPr>
        <w:spacing w:line="276" w:lineRule="auto"/>
        <w:ind w:left="1080"/>
        <w:rPr>
          <w:sz w:val="22"/>
        </w:rPr>
      </w:pPr>
      <w:r w:rsidRPr="00422419">
        <w:rPr>
          <w:sz w:val="22"/>
        </w:rPr>
        <w:t>Untuk menilai besarnya laba bersih sesudah pajak dengan modal sendiri.</w:t>
      </w:r>
    </w:p>
    <w:p w:rsidR="006D715B" w:rsidRPr="00422419" w:rsidRDefault="006D715B" w:rsidP="00422419">
      <w:pPr>
        <w:pStyle w:val="ListParagraph"/>
        <w:numPr>
          <w:ilvl w:val="0"/>
          <w:numId w:val="9"/>
        </w:numPr>
        <w:spacing w:line="276" w:lineRule="auto"/>
        <w:ind w:left="1080"/>
        <w:rPr>
          <w:sz w:val="22"/>
        </w:rPr>
      </w:pPr>
      <w:r w:rsidRPr="00422419">
        <w:rPr>
          <w:sz w:val="22"/>
        </w:rPr>
        <w:t>Untuk mengukur produktivitas seluruh</w:t>
      </w:r>
      <w:r w:rsidRPr="00422419">
        <w:rPr>
          <w:sz w:val="22"/>
          <w:lang w:val="id-ID"/>
        </w:rPr>
        <w:t xml:space="preserve"> </w:t>
      </w:r>
      <w:r w:rsidRPr="00422419">
        <w:rPr>
          <w:sz w:val="22"/>
        </w:rPr>
        <w:t>dana perusahaan yang digunakan baik modal pinjaman maupun modal sendiri.</w:t>
      </w:r>
    </w:p>
    <w:p w:rsidR="006D715B" w:rsidRPr="00422419" w:rsidRDefault="006D715B" w:rsidP="00422419">
      <w:pPr>
        <w:pStyle w:val="ListParagraph"/>
        <w:numPr>
          <w:ilvl w:val="0"/>
          <w:numId w:val="9"/>
        </w:numPr>
        <w:spacing w:line="276" w:lineRule="auto"/>
        <w:ind w:left="1080"/>
        <w:rPr>
          <w:sz w:val="22"/>
        </w:rPr>
      </w:pPr>
      <w:r w:rsidRPr="00422419">
        <w:rPr>
          <w:sz w:val="22"/>
        </w:rPr>
        <w:t>Untuk mengukur produktivitas dari seluruh dana perusahaan yang digunakan baik modal sendiri.</w:t>
      </w:r>
    </w:p>
    <w:p w:rsidR="009637A2" w:rsidRDefault="009637A2" w:rsidP="009637A2">
      <w:pPr>
        <w:pStyle w:val="ListParagraph"/>
        <w:spacing w:line="240" w:lineRule="auto"/>
        <w:ind w:left="1080"/>
      </w:pPr>
    </w:p>
    <w:p w:rsidR="006D715B" w:rsidRPr="003211E7" w:rsidRDefault="006D715B" w:rsidP="006D715B">
      <w:pPr>
        <w:ind w:firstLine="720"/>
        <w:rPr>
          <w:lang w:val="fr-RE"/>
        </w:rPr>
      </w:pPr>
      <w:r w:rsidRPr="007F0DFA">
        <w:rPr>
          <w:lang w:val="fr-RE"/>
        </w:rPr>
        <w:t xml:space="preserve">Profitabilitas dapat dilihat dari rasio profitabilitas. Penggunaan rasio profitabilitas dapat dilakukan dengan menggunakan perbandingan antara berbagai komponen yang ada di laporan keuangan, terutama laporan keuangan neraca dan laporan laba rugi. </w:t>
      </w:r>
      <w:r w:rsidRPr="003211E7">
        <w:rPr>
          <w:lang w:val="fr-RE"/>
        </w:rPr>
        <w:t>Pengukuran dapat dilakukan untuk beberapa periode operasi. Tujuannya adalah agar terlihat perkembangan perusahaan dalam rentang waktu tertentu, baik penurunan atau kenaikan, sekaligus mencari penyebab perubahan tersebut. Penggunaan seluruh atau sebagian rasio profitabilitas tergantung dari kebijakan manajemen. Jelasnya, semakin lengkap jenis rasio yang digunakan, semakin sempurna hasil yang akan dicapai, artinya posisi dan kondisi tingkat profitabilitas perusahaan dapat diketahui secara sempurna.</w:t>
      </w:r>
    </w:p>
    <w:p w:rsidR="00765828" w:rsidRPr="009637A2" w:rsidRDefault="009637A2" w:rsidP="009637A2">
      <w:pPr>
        <w:ind w:firstLine="720"/>
        <w:rPr>
          <w:b/>
        </w:rPr>
      </w:pPr>
      <w:r w:rsidRPr="009637A2">
        <w:rPr>
          <w:rFonts w:eastAsia="Times New Roman" w:cs="Times New Roman"/>
          <w:b/>
          <w:szCs w:val="24"/>
          <w:lang w:val="id-ID"/>
        </w:rPr>
        <w:t>2.4.4</w:t>
      </w:r>
      <w:r>
        <w:rPr>
          <w:rFonts w:eastAsia="Times New Roman" w:cs="Times New Roman"/>
          <w:szCs w:val="24"/>
          <w:lang w:val="id-ID"/>
        </w:rPr>
        <w:t xml:space="preserve">     </w:t>
      </w:r>
      <w:r w:rsidR="002B0771" w:rsidRPr="009637A2">
        <w:rPr>
          <w:b/>
        </w:rPr>
        <w:t>Pengukuran</w:t>
      </w:r>
      <w:r w:rsidRPr="009637A2">
        <w:rPr>
          <w:b/>
          <w:lang w:val="id-ID"/>
        </w:rPr>
        <w:t xml:space="preserve"> dan </w:t>
      </w:r>
      <w:r w:rsidRPr="009637A2">
        <w:rPr>
          <w:b/>
        </w:rPr>
        <w:t>Perhitungan</w:t>
      </w:r>
      <w:r w:rsidR="002B0771" w:rsidRPr="009637A2">
        <w:rPr>
          <w:b/>
        </w:rPr>
        <w:t xml:space="preserve"> Profitabilitas</w:t>
      </w:r>
    </w:p>
    <w:p w:rsidR="002B0771" w:rsidRDefault="00870C37" w:rsidP="00870C37">
      <w:pPr>
        <w:ind w:firstLine="720"/>
        <w:rPr>
          <w:lang w:val="id-ID"/>
        </w:rPr>
      </w:pPr>
      <w:r>
        <w:rPr>
          <w:lang w:val="id-ID"/>
        </w:rPr>
        <w:t xml:space="preserve">Salah </w:t>
      </w:r>
      <w:r w:rsidR="002B0771" w:rsidRPr="002B0771">
        <w:t>cara penilaian profitabilitas untuk</w:t>
      </w:r>
      <w:r w:rsidR="002B0771">
        <w:t xml:space="preserve"> </w:t>
      </w:r>
      <w:r w:rsidR="002B0771" w:rsidRPr="002B0771">
        <w:t xml:space="preserve">mengukur efisien atau tidaknya suatu perusahaan dalam </w:t>
      </w:r>
      <w:r w:rsidR="00D70A87" w:rsidRPr="00D25790">
        <w:rPr>
          <w:rFonts w:ascii="Times" w:eastAsia="Times New Roman" w:hAnsi="Times" w:cs="Times"/>
          <w:szCs w:val="24"/>
        </w:rPr>
        <w:t>mengukur margin laba atas penjualan, rasio ini</w:t>
      </w:r>
      <w:r w:rsidR="00D70A87">
        <w:rPr>
          <w:rFonts w:ascii="Times" w:eastAsia="Times New Roman" w:hAnsi="Times" w:cs="Times"/>
          <w:szCs w:val="24"/>
        </w:rPr>
        <w:t xml:space="preserve"> </w:t>
      </w:r>
      <w:r w:rsidR="00D70A87" w:rsidRPr="00D25790">
        <w:rPr>
          <w:rFonts w:ascii="Times" w:eastAsia="Times New Roman" w:hAnsi="Times" w:cs="Times"/>
          <w:szCs w:val="24"/>
        </w:rPr>
        <w:t>akan menggambarkan penghasilan bersih perusahaan</w:t>
      </w:r>
      <w:r w:rsidR="00D70A87">
        <w:rPr>
          <w:rFonts w:ascii="Times" w:eastAsia="Times New Roman" w:hAnsi="Times" w:cs="Times"/>
          <w:szCs w:val="24"/>
        </w:rPr>
        <w:t xml:space="preserve"> </w:t>
      </w:r>
      <w:r w:rsidR="00D70A87" w:rsidRPr="00D25790">
        <w:rPr>
          <w:rFonts w:ascii="Times" w:eastAsia="Times New Roman" w:hAnsi="Times" w:cs="Times"/>
          <w:szCs w:val="24"/>
        </w:rPr>
        <w:t>berdasarkan total penjualan. Pengukuran rasio dapat dilakukan</w:t>
      </w:r>
      <w:r w:rsidR="00D70A87">
        <w:rPr>
          <w:rFonts w:ascii="Times" w:eastAsia="Times New Roman" w:hAnsi="Times" w:cs="Times"/>
          <w:szCs w:val="24"/>
        </w:rPr>
        <w:t xml:space="preserve"> </w:t>
      </w:r>
      <w:r w:rsidR="00D70A87" w:rsidRPr="00D25790">
        <w:rPr>
          <w:rFonts w:ascii="Times" w:eastAsia="Times New Roman" w:hAnsi="Times" w:cs="Times"/>
          <w:szCs w:val="24"/>
        </w:rPr>
        <w:t>dengan cara membandingkan laba bersih setelah pajak dengan</w:t>
      </w:r>
      <w:r w:rsidR="00D70A87">
        <w:rPr>
          <w:rFonts w:ascii="Times" w:eastAsia="Times New Roman" w:hAnsi="Times" w:cs="Times"/>
          <w:szCs w:val="24"/>
        </w:rPr>
        <w:t xml:space="preserve"> </w:t>
      </w:r>
      <w:r w:rsidR="00D70A87" w:rsidRPr="00D25790">
        <w:rPr>
          <w:rFonts w:ascii="Times" w:eastAsia="Times New Roman" w:hAnsi="Times" w:cs="Times"/>
          <w:szCs w:val="24"/>
        </w:rPr>
        <w:t>penjualan bersih</w:t>
      </w:r>
      <w:r w:rsidR="002B0771" w:rsidRPr="002B0771">
        <w:t>.</w:t>
      </w:r>
      <w:r w:rsidR="007F0DFA">
        <w:t xml:space="preserve"> </w:t>
      </w:r>
      <w:r w:rsidR="00D70A87">
        <w:t xml:space="preserve">Profitabilitas tersebut </w:t>
      </w:r>
      <w:r w:rsidR="002B0771" w:rsidRPr="002B0771">
        <w:t>dapat dihitung dengan</w:t>
      </w:r>
      <w:r w:rsidR="00A53C19">
        <w:t xml:space="preserve"> </w:t>
      </w:r>
      <w:r w:rsidR="002B0771" w:rsidRPr="002B0771">
        <w:t>menggunakan rumus sebagai berikut</w:t>
      </w:r>
      <w:r w:rsidR="007F0DFA">
        <w:t xml:space="preserve"> </w:t>
      </w:r>
      <w:r w:rsidR="00BC6804">
        <w:rPr>
          <w:b/>
          <w:lang w:val="id-ID"/>
        </w:rPr>
        <w:t>Irham Fahmi</w:t>
      </w:r>
      <w:r w:rsidR="00D15A76">
        <w:rPr>
          <w:b/>
          <w:lang w:val="id-ID"/>
        </w:rPr>
        <w:t xml:space="preserve"> </w:t>
      </w:r>
      <w:r w:rsidR="00BC6804">
        <w:rPr>
          <w:b/>
          <w:lang w:val="id-ID"/>
        </w:rPr>
        <w:t>(2014:137</w:t>
      </w:r>
      <w:r w:rsidR="007F0DFA" w:rsidRPr="007F0DFA">
        <w:rPr>
          <w:b/>
        </w:rPr>
        <w:t>)</w:t>
      </w:r>
      <w:r w:rsidR="002B0771" w:rsidRPr="002B0771">
        <w:t>:</w:t>
      </w:r>
    </w:p>
    <w:p w:rsidR="00D70A87" w:rsidRPr="00053A8A" w:rsidRDefault="00D70A87" w:rsidP="00D70A87">
      <w:pPr>
        <w:rPr>
          <w:rFonts w:ascii="Times" w:eastAsia="Times New Roman" w:hAnsi="Times" w:cs="Times"/>
          <w:szCs w:val="24"/>
          <w:lang w:val="id-ID"/>
        </w:rPr>
      </w:pPr>
      <m:oMathPara>
        <m:oMath>
          <m:r>
            <m:rPr>
              <m:nor/>
            </m:rPr>
            <w:rPr>
              <w:rFonts w:eastAsia="Times New Roman" w:cs="Times New Roman"/>
              <w:i/>
              <w:iCs/>
              <w:szCs w:val="24"/>
            </w:rPr>
            <m:t>Net Profit Margin</m:t>
          </m:r>
          <m:r>
            <m:rPr>
              <m:nor/>
            </m:rPr>
            <w:rPr>
              <w:rFonts w:eastAsia="Times New Roman" w:cs="Times New Roman"/>
              <w:iCs/>
              <w:szCs w:val="24"/>
            </w:rPr>
            <m:t>=</m:t>
          </m:r>
          <m:f>
            <m:fPr>
              <m:ctrlPr>
                <w:rPr>
                  <w:rFonts w:ascii="Cambria Math" w:eastAsia="Times New Roman" w:hAnsi="Cambria Math" w:cs="Times New Roman"/>
                  <w:i/>
                  <w:iCs/>
                  <w:szCs w:val="24"/>
                </w:rPr>
              </m:ctrlPr>
            </m:fPr>
            <m:num>
              <m:r>
                <m:rPr>
                  <m:nor/>
                </m:rPr>
                <w:rPr>
                  <w:rFonts w:eastAsia="Times New Roman" w:cs="Times New Roman"/>
                  <w:i/>
                  <w:iCs/>
                  <w:szCs w:val="24"/>
                </w:rPr>
                <m:t>Earning After Tax</m:t>
              </m:r>
              <m:r>
                <m:rPr>
                  <m:nor/>
                </m:rPr>
                <w:rPr>
                  <w:rFonts w:ascii="Cambria Math" w:eastAsia="Times New Roman" w:cs="Times New Roman"/>
                  <w:i/>
                  <w:iCs/>
                  <w:szCs w:val="24"/>
                  <w:lang w:val="id-ID"/>
                </w:rPr>
                <m:t>(EAT)</m:t>
              </m:r>
            </m:num>
            <m:den>
              <m:r>
                <m:rPr>
                  <m:nor/>
                </m:rPr>
                <w:rPr>
                  <w:rFonts w:eastAsia="Times New Roman" w:cs="Times New Roman"/>
                  <w:i/>
                  <w:iCs/>
                  <w:szCs w:val="24"/>
                </w:rPr>
                <m:t>sales</m:t>
              </m:r>
            </m:den>
          </m:f>
        </m:oMath>
      </m:oMathPara>
    </w:p>
    <w:p w:rsidR="00264046" w:rsidRPr="00264046" w:rsidRDefault="00264046" w:rsidP="00264046">
      <w:pPr>
        <w:spacing w:line="504" w:lineRule="auto"/>
        <w:rPr>
          <w:lang w:val="id-ID"/>
        </w:rPr>
      </w:pPr>
    </w:p>
    <w:p w:rsidR="0002367A" w:rsidRDefault="00BC6804" w:rsidP="0002367A">
      <w:pPr>
        <w:spacing w:line="504" w:lineRule="auto"/>
        <w:ind w:left="357" w:firstLine="720"/>
        <w:rPr>
          <w:rFonts w:eastAsia="Times New Roman" w:cs="Times New Roman"/>
          <w:szCs w:val="24"/>
          <w:lang w:val="id-ID"/>
        </w:rPr>
      </w:pPr>
      <w:r>
        <w:rPr>
          <w:rFonts w:eastAsia="Times New Roman" w:cs="Times New Roman"/>
          <w:szCs w:val="24"/>
        </w:rPr>
        <w:t>Rasio ini menunjukkan berapa</w:t>
      </w:r>
      <w:r>
        <w:rPr>
          <w:rFonts w:eastAsia="Times New Roman" w:cs="Times New Roman"/>
          <w:szCs w:val="24"/>
          <w:lang w:val="id-ID"/>
        </w:rPr>
        <w:t xml:space="preserve"> persen</w:t>
      </w:r>
      <w:r w:rsidRPr="00750883">
        <w:rPr>
          <w:rFonts w:eastAsia="Times New Roman" w:cs="Times New Roman"/>
          <w:szCs w:val="24"/>
        </w:rPr>
        <w:t xml:space="preserve"> laba bersih yang</w:t>
      </w:r>
      <w:r>
        <w:rPr>
          <w:rFonts w:eastAsia="Times New Roman" w:cs="Times New Roman"/>
          <w:szCs w:val="24"/>
        </w:rPr>
        <w:t xml:space="preserve"> </w:t>
      </w:r>
      <w:r w:rsidRPr="00750883">
        <w:rPr>
          <w:rFonts w:eastAsia="Times New Roman" w:cs="Times New Roman"/>
          <w:szCs w:val="24"/>
        </w:rPr>
        <w:t xml:space="preserve">diperoleh bila diukur dari </w:t>
      </w:r>
      <w:r w:rsidR="00D70A87">
        <w:rPr>
          <w:rFonts w:eastAsia="Times New Roman" w:cs="Times New Roman"/>
          <w:szCs w:val="24"/>
          <w:lang w:val="id-ID"/>
        </w:rPr>
        <w:t>penjualan perusahaan</w:t>
      </w:r>
      <w:r>
        <w:rPr>
          <w:rFonts w:eastAsia="Times New Roman" w:cs="Times New Roman"/>
          <w:szCs w:val="24"/>
          <w:lang w:val="id-ID"/>
        </w:rPr>
        <w:t>.</w:t>
      </w:r>
    </w:p>
    <w:p w:rsidR="00422419" w:rsidRDefault="00422419" w:rsidP="0002367A">
      <w:pPr>
        <w:spacing w:line="504" w:lineRule="auto"/>
        <w:ind w:left="357" w:firstLine="720"/>
        <w:rPr>
          <w:rFonts w:eastAsia="Times New Roman" w:cs="Times New Roman"/>
          <w:szCs w:val="24"/>
          <w:lang w:val="id-ID"/>
        </w:rPr>
      </w:pPr>
    </w:p>
    <w:p w:rsidR="00422419" w:rsidRPr="008F79E4" w:rsidRDefault="00422419" w:rsidP="0002367A">
      <w:pPr>
        <w:spacing w:line="504" w:lineRule="auto"/>
        <w:ind w:left="357" w:firstLine="720"/>
        <w:rPr>
          <w:rFonts w:eastAsia="Times New Roman" w:cs="Times New Roman"/>
          <w:szCs w:val="24"/>
          <w:lang w:val="id-ID"/>
        </w:rPr>
      </w:pPr>
      <w:bookmarkStart w:id="0" w:name="_GoBack"/>
      <w:bookmarkEnd w:id="0"/>
    </w:p>
    <w:p w:rsidR="00801016" w:rsidRPr="00870C37" w:rsidRDefault="004D12C1" w:rsidP="00870C37">
      <w:pPr>
        <w:ind w:left="720"/>
        <w:rPr>
          <w:b/>
          <w:lang w:val="fr-RE"/>
        </w:rPr>
      </w:pPr>
      <w:r>
        <w:rPr>
          <w:b/>
          <w:lang w:val="id-ID"/>
        </w:rPr>
        <w:lastRenderedPageBreak/>
        <w:t>2.4</w:t>
      </w:r>
      <w:r w:rsidR="009637A2">
        <w:rPr>
          <w:b/>
          <w:lang w:val="id-ID"/>
        </w:rPr>
        <w:t xml:space="preserve">.5     </w:t>
      </w:r>
      <w:r w:rsidR="00870C37" w:rsidRPr="00870C37">
        <w:rPr>
          <w:b/>
          <w:lang w:val="id-ID"/>
        </w:rPr>
        <w:t xml:space="preserve">Keterkaitan </w:t>
      </w:r>
      <w:r w:rsidR="00C32033" w:rsidRPr="00870C37">
        <w:rPr>
          <w:b/>
          <w:lang w:val="fr-RE"/>
        </w:rPr>
        <w:t xml:space="preserve">Perputaran Persediaan Terhadap Profitabilitas </w:t>
      </w:r>
    </w:p>
    <w:p w:rsidR="00BC6804" w:rsidRDefault="00380A71" w:rsidP="00A16C92">
      <w:pPr>
        <w:ind w:firstLine="720"/>
        <w:rPr>
          <w:lang w:val="id-ID"/>
        </w:rPr>
      </w:pPr>
      <w:r w:rsidRPr="003211E7">
        <w:rPr>
          <w:lang w:val="fr-RE"/>
        </w:rPr>
        <w:t xml:space="preserve">Pada prinsipnya persediaan mempermudah atau memperlancar kegiatan operasi perusahaan, yang harus dilakukan secara berturut-turut untuk memproduksi barang-barang, serta selanjutnya menyampaikannya kepada para pelanggan atau konsumen. </w:t>
      </w:r>
    </w:p>
    <w:p w:rsidR="00864869" w:rsidRPr="00821B72" w:rsidRDefault="00CA0468" w:rsidP="00864869">
      <w:pPr>
        <w:ind w:firstLine="720"/>
        <w:rPr>
          <w:lang w:val="id-ID"/>
        </w:rPr>
      </w:pPr>
      <w:r>
        <w:t>Asumsi</w:t>
      </w:r>
      <w:r w:rsidR="00750883" w:rsidRPr="00750883">
        <w:t xml:space="preserve"> perputaran persediaan </w:t>
      </w:r>
      <w:r>
        <w:t xml:space="preserve">barang </w:t>
      </w:r>
      <w:r w:rsidR="00750883" w:rsidRPr="00750883">
        <w:t xml:space="preserve">memiliki pengaruh terhadap </w:t>
      </w:r>
      <w:r>
        <w:t>profitabilitas</w:t>
      </w:r>
      <w:r w:rsidR="00750883">
        <w:t xml:space="preserve"> </w:t>
      </w:r>
      <w:r w:rsidR="00A16C92">
        <w:t>diperku</w:t>
      </w:r>
      <w:r w:rsidR="00A16C92">
        <w:rPr>
          <w:lang w:val="id-ID"/>
        </w:rPr>
        <w:t>at</w:t>
      </w:r>
      <w:r w:rsidR="00750883" w:rsidRPr="00750883">
        <w:t xml:space="preserve"> </w:t>
      </w:r>
      <w:r w:rsidR="00864869">
        <w:rPr>
          <w:lang w:val="id-ID"/>
        </w:rPr>
        <w:t xml:space="preserve">oleh </w:t>
      </w:r>
      <w:r w:rsidR="00864869">
        <w:rPr>
          <w:b/>
          <w:lang w:val="id-ID"/>
        </w:rPr>
        <w:t>Richardus (2005:377)</w:t>
      </w:r>
      <w:r>
        <w:t xml:space="preserve"> yang mengatakan bahwa </w:t>
      </w:r>
      <w:r w:rsidR="00750883" w:rsidRPr="00750883">
        <w:t>“</w:t>
      </w:r>
      <w:r w:rsidR="00864869">
        <w:rPr>
          <w:lang w:val="id-ID"/>
        </w:rPr>
        <w:t>Semakin tinngi tingkat persediaan berarti makin cepat perputaran persediaan yang berarti pula pemanfaatan investasi makin tinggi atau dengan kata lain efisien, makin rendah tingkat persediaan berarti percepatan perputaran modal atau investasi makin lambat dan makin tidak efisien”</w:t>
      </w:r>
    </w:p>
    <w:p w:rsidR="00A16C92" w:rsidRPr="0002367A" w:rsidRDefault="00A16C92" w:rsidP="0002367A">
      <w:pPr>
        <w:ind w:firstLine="720"/>
        <w:rPr>
          <w:lang w:val="id-ID"/>
        </w:rPr>
      </w:pPr>
      <w:r>
        <w:t xml:space="preserve">Adapun terdapatnya hubungan atau pengaruh antara perputaran persediaan barang dengan profitabilitas adalah pernyataan yang diungkapkan oleh </w:t>
      </w:r>
      <w:r>
        <w:rPr>
          <w:b/>
          <w:lang w:val="id-ID"/>
        </w:rPr>
        <w:t xml:space="preserve">Irham Fahmi </w:t>
      </w:r>
      <w:r>
        <w:rPr>
          <w:b/>
          <w:lang w:val="fr-RE"/>
        </w:rPr>
        <w:t>(2009:</w:t>
      </w:r>
      <w:r>
        <w:rPr>
          <w:b/>
          <w:lang w:val="id-ID"/>
        </w:rPr>
        <w:t>133</w:t>
      </w:r>
      <w:r w:rsidRPr="00EC1F70">
        <w:rPr>
          <w:b/>
          <w:lang w:val="fr-RE"/>
        </w:rPr>
        <w:t>)</w:t>
      </w:r>
      <w:r>
        <w:rPr>
          <w:b/>
          <w:lang w:val="id-ID"/>
        </w:rPr>
        <w:t xml:space="preserve"> </w:t>
      </w:r>
      <w:r w:rsidRPr="00EC1F70">
        <w:rPr>
          <w:lang w:val="fr-RE"/>
        </w:rPr>
        <w:t xml:space="preserve">, </w:t>
      </w:r>
      <w:r>
        <w:rPr>
          <w:lang w:val="id-ID"/>
        </w:rPr>
        <w:t xml:space="preserve"> </w:t>
      </w:r>
      <w:r w:rsidR="0002367A">
        <w:rPr>
          <w:lang w:val="fr-RE"/>
        </w:rPr>
        <w:t xml:space="preserve">menyatakan </w:t>
      </w:r>
      <w:r w:rsidRPr="00557FCF">
        <w:rPr>
          <w:szCs w:val="24"/>
          <w:lang w:val="fr-RE"/>
        </w:rPr>
        <w:t xml:space="preserve"> “</w:t>
      </w:r>
      <w:r w:rsidRPr="00557FCF">
        <w:rPr>
          <w:szCs w:val="24"/>
          <w:lang w:val="id-ID"/>
        </w:rPr>
        <w:t>Kondisi perusahaan yang baik adalah dimana kepemilikan persediaan dan perputaran persediaan adalah kecil maka akan terjadi penumpukan barang dalam jumlah yang banyak, namun jika perputaran terlalu tinggi maka jumlah barang yang akan tersimpan akan kecil, sehingga jika sewaktu-waktu terjadi kehilangan bahan baku maka ini bisa menyebabkan perusahaan terganggu aktivitas produksinya dan lebih jauh akan berpengaruh pada sisi penjualan serta perolehan keuntungan”</w:t>
      </w:r>
    </w:p>
    <w:p w:rsidR="009637A2" w:rsidRPr="009637A2" w:rsidRDefault="009637A2" w:rsidP="009637A2">
      <w:pPr>
        <w:spacing w:line="276" w:lineRule="auto"/>
        <w:ind w:firstLine="720"/>
        <w:rPr>
          <w:szCs w:val="24"/>
          <w:lang w:val="id-ID"/>
        </w:rPr>
      </w:pPr>
    </w:p>
    <w:p w:rsidR="00A16C92" w:rsidRPr="00D55048" w:rsidRDefault="00A16C92" w:rsidP="00A16C92">
      <w:pPr>
        <w:ind w:firstLine="720"/>
        <w:rPr>
          <w:rFonts w:eastAsia="Times New Roman" w:cs="Times New Roman"/>
          <w:szCs w:val="24"/>
          <w:lang w:val="id-ID"/>
        </w:rPr>
      </w:pPr>
      <w:r w:rsidRPr="00CA0468">
        <w:t>Be</w:t>
      </w:r>
      <w:r>
        <w:t xml:space="preserve">rdasarkan pendapat tersebut, dapat diketahui bahwa perputaran persediaan barang adalah untuk mengetahui kemampuan perusahaan dalam mengelola persediaan yang akan berdampak langsung pada penjualan barang. </w:t>
      </w:r>
      <w:r>
        <w:lastRenderedPageBreak/>
        <w:t>Penjualan yang besar atau perputaran yang cepat, akan menimbulkan penjualan yang cukup tinggi, dan berdampak pada profitabilitas perusahaan</w:t>
      </w:r>
      <w:r w:rsidR="00D55048">
        <w:rPr>
          <w:lang w:val="id-ID"/>
        </w:rPr>
        <w:t>.</w:t>
      </w:r>
    </w:p>
    <w:p w:rsidR="000E3C89" w:rsidRDefault="000E3C89" w:rsidP="00A16C92">
      <w:pPr>
        <w:ind w:firstLine="720"/>
      </w:pPr>
    </w:p>
    <w:p w:rsidR="000E3C89" w:rsidRDefault="000E3C89" w:rsidP="000E3C89">
      <w:pPr>
        <w:spacing w:line="528" w:lineRule="auto"/>
      </w:pPr>
    </w:p>
    <w:sectPr w:rsidR="000E3C89" w:rsidSect="00094E4F">
      <w:headerReference w:type="default" r:id="rId8"/>
      <w:footerReference w:type="first" r:id="rId9"/>
      <w:pgSz w:w="11907" w:h="16840" w:code="9"/>
      <w:pgMar w:top="1701"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65" w:rsidRDefault="00394965" w:rsidP="002B38BD">
      <w:pPr>
        <w:spacing w:line="240" w:lineRule="auto"/>
      </w:pPr>
      <w:r>
        <w:separator/>
      </w:r>
    </w:p>
  </w:endnote>
  <w:endnote w:type="continuationSeparator" w:id="0">
    <w:p w:rsidR="00394965" w:rsidRDefault="00394965" w:rsidP="002B3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1192"/>
      <w:docPartObj>
        <w:docPartGallery w:val="Page Numbers (Bottom of Page)"/>
        <w:docPartUnique/>
      </w:docPartObj>
    </w:sdtPr>
    <w:sdtEndPr/>
    <w:sdtContent>
      <w:p w:rsidR="00486B27" w:rsidRDefault="00E649D4">
        <w:pPr>
          <w:pStyle w:val="Footer"/>
          <w:jc w:val="center"/>
        </w:pPr>
        <w:r>
          <w:fldChar w:fldCharType="begin"/>
        </w:r>
        <w:r>
          <w:instrText xml:space="preserve"> PAGE   \* MERGEFORMAT </w:instrText>
        </w:r>
        <w:r>
          <w:fldChar w:fldCharType="separate"/>
        </w:r>
        <w:r w:rsidR="00422419">
          <w:rPr>
            <w:noProof/>
          </w:rPr>
          <w:t>12</w:t>
        </w:r>
        <w:r>
          <w:rPr>
            <w:noProof/>
          </w:rPr>
          <w:fldChar w:fldCharType="end"/>
        </w:r>
      </w:p>
    </w:sdtContent>
  </w:sdt>
  <w:p w:rsidR="00486B27" w:rsidRDefault="00486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65" w:rsidRDefault="00394965" w:rsidP="002B38BD">
      <w:pPr>
        <w:spacing w:line="240" w:lineRule="auto"/>
      </w:pPr>
      <w:r>
        <w:separator/>
      </w:r>
    </w:p>
  </w:footnote>
  <w:footnote w:type="continuationSeparator" w:id="0">
    <w:p w:rsidR="00394965" w:rsidRDefault="00394965" w:rsidP="002B3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1191"/>
      <w:docPartObj>
        <w:docPartGallery w:val="Page Numbers (Top of Page)"/>
        <w:docPartUnique/>
      </w:docPartObj>
    </w:sdtPr>
    <w:sdtEndPr/>
    <w:sdtContent>
      <w:p w:rsidR="00486B27" w:rsidRDefault="00E649D4">
        <w:pPr>
          <w:pStyle w:val="Header"/>
          <w:jc w:val="right"/>
        </w:pPr>
        <w:r>
          <w:fldChar w:fldCharType="begin"/>
        </w:r>
        <w:r>
          <w:instrText xml:space="preserve"> PAGE   \* MERGEFORMAT </w:instrText>
        </w:r>
        <w:r>
          <w:fldChar w:fldCharType="separate"/>
        </w:r>
        <w:r w:rsidR="00422419">
          <w:rPr>
            <w:noProof/>
          </w:rPr>
          <w:t>13</w:t>
        </w:r>
        <w:r>
          <w:rPr>
            <w:noProof/>
          </w:rPr>
          <w:fldChar w:fldCharType="end"/>
        </w:r>
      </w:p>
    </w:sdtContent>
  </w:sdt>
  <w:p w:rsidR="00486B27" w:rsidRDefault="0048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54E"/>
    <w:multiLevelType w:val="multilevel"/>
    <w:tmpl w:val="C602E4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124FEE"/>
    <w:multiLevelType w:val="hybridMultilevel"/>
    <w:tmpl w:val="41C0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85384"/>
    <w:multiLevelType w:val="hybridMultilevel"/>
    <w:tmpl w:val="5C9C4E5C"/>
    <w:lvl w:ilvl="0" w:tplc="AA06432C">
      <w:start w:val="2"/>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 w15:restartNumberingAfterBreak="0">
    <w:nsid w:val="025063DA"/>
    <w:multiLevelType w:val="multilevel"/>
    <w:tmpl w:val="F642E82A"/>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2535F49"/>
    <w:multiLevelType w:val="hybridMultilevel"/>
    <w:tmpl w:val="8E4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91D0A"/>
    <w:multiLevelType w:val="hybridMultilevel"/>
    <w:tmpl w:val="5E42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D779C"/>
    <w:multiLevelType w:val="multilevel"/>
    <w:tmpl w:val="F418D28E"/>
    <w:lvl w:ilvl="0">
      <w:start w:val="2"/>
      <w:numFmt w:val="decimal"/>
      <w:lvlText w:val="%1"/>
      <w:lvlJc w:val="left"/>
      <w:pPr>
        <w:ind w:left="360" w:hanging="360"/>
      </w:pPr>
      <w:rPr>
        <w:rFonts w:hint="default"/>
      </w:rPr>
    </w:lvl>
    <w:lvl w:ilvl="1">
      <w:start w:val="1"/>
      <w:numFmt w:val="upperLetter"/>
      <w:lvlText w:val="%2."/>
      <w:lvlJc w:val="left"/>
      <w:pPr>
        <w:ind w:left="1080" w:hanging="360"/>
      </w:pPr>
      <w:rPr>
        <w:rFonts w:ascii="Times New Roman" w:eastAsiaTheme="minorHAnsi" w:hAnsi="Times New Roman" w:cstheme="minorBid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D9404E"/>
    <w:multiLevelType w:val="multilevel"/>
    <w:tmpl w:val="A8AA0BDA"/>
    <w:lvl w:ilvl="0">
      <w:start w:val="1"/>
      <w:numFmt w:val="decimal"/>
      <w:lvlText w:val="%1."/>
      <w:lvlJc w:val="left"/>
      <w:pPr>
        <w:ind w:left="928" w:hanging="360"/>
      </w:pPr>
    </w:lvl>
    <w:lvl w:ilvl="1">
      <w:start w:val="1"/>
      <w:numFmt w:val="decimal"/>
      <w:isLgl/>
      <w:lvlText w:val="%1.%2"/>
      <w:lvlJc w:val="left"/>
      <w:pPr>
        <w:ind w:left="1108" w:hanging="540"/>
      </w:pPr>
      <w:rPr>
        <w:rFonts w:hint="default"/>
      </w:rPr>
    </w:lvl>
    <w:lvl w:ilvl="2">
      <w:start w:val="4"/>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13444983"/>
    <w:multiLevelType w:val="multilevel"/>
    <w:tmpl w:val="53C2BF2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167B265B"/>
    <w:multiLevelType w:val="hybridMultilevel"/>
    <w:tmpl w:val="476C7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A525C"/>
    <w:multiLevelType w:val="hybridMultilevel"/>
    <w:tmpl w:val="A5D6B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F1223"/>
    <w:multiLevelType w:val="hybridMultilevel"/>
    <w:tmpl w:val="CB4E0AAE"/>
    <w:lvl w:ilvl="0" w:tplc="693C95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2217999"/>
    <w:multiLevelType w:val="multilevel"/>
    <w:tmpl w:val="C98ECF4A"/>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622C93"/>
    <w:multiLevelType w:val="hybridMultilevel"/>
    <w:tmpl w:val="6904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B4A1F"/>
    <w:multiLevelType w:val="hybridMultilevel"/>
    <w:tmpl w:val="B4C8F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02BE1"/>
    <w:multiLevelType w:val="hybridMultilevel"/>
    <w:tmpl w:val="3F622506"/>
    <w:lvl w:ilvl="0" w:tplc="4308EFF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E6D1C6D"/>
    <w:multiLevelType w:val="multilevel"/>
    <w:tmpl w:val="B43254E6"/>
    <w:lvl w:ilvl="0">
      <w:start w:val="1"/>
      <w:numFmt w:val="upperLetter"/>
      <w:lvlText w:val="%1."/>
      <w:lvlJc w:val="left"/>
      <w:pPr>
        <w:ind w:left="1080" w:hanging="360"/>
      </w:pPr>
      <w:rPr>
        <w:rFonts w:ascii="Times New Roman" w:eastAsiaTheme="minorHAnsi" w:hAnsi="Times New Roman" w:cstheme="minorBidi"/>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3F171537"/>
    <w:multiLevelType w:val="hybridMultilevel"/>
    <w:tmpl w:val="4DC02888"/>
    <w:lvl w:ilvl="0" w:tplc="676E73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1DC4481"/>
    <w:multiLevelType w:val="hybridMultilevel"/>
    <w:tmpl w:val="76DC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D27D6"/>
    <w:multiLevelType w:val="hybridMultilevel"/>
    <w:tmpl w:val="A5240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B7F08"/>
    <w:multiLevelType w:val="hybridMultilevel"/>
    <w:tmpl w:val="DE505608"/>
    <w:lvl w:ilvl="0" w:tplc="48E27D9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45504AF3"/>
    <w:multiLevelType w:val="hybridMultilevel"/>
    <w:tmpl w:val="63E4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D1A47"/>
    <w:multiLevelType w:val="multilevel"/>
    <w:tmpl w:val="F2983F04"/>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45C55AA5"/>
    <w:multiLevelType w:val="hybridMultilevel"/>
    <w:tmpl w:val="780CD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B7975"/>
    <w:multiLevelType w:val="hybridMultilevel"/>
    <w:tmpl w:val="84D2F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72CF5"/>
    <w:multiLevelType w:val="hybridMultilevel"/>
    <w:tmpl w:val="F296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60C2B"/>
    <w:multiLevelType w:val="hybridMultilevel"/>
    <w:tmpl w:val="DC2A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D730D"/>
    <w:multiLevelType w:val="hybridMultilevel"/>
    <w:tmpl w:val="42006712"/>
    <w:lvl w:ilvl="0" w:tplc="499442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5B0C146A"/>
    <w:multiLevelType w:val="multilevel"/>
    <w:tmpl w:val="3FF289B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5971017"/>
    <w:multiLevelType w:val="hybridMultilevel"/>
    <w:tmpl w:val="C4F6A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F5BEA"/>
    <w:multiLevelType w:val="hybridMultilevel"/>
    <w:tmpl w:val="D40C8D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02A29"/>
    <w:multiLevelType w:val="hybridMultilevel"/>
    <w:tmpl w:val="46D8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F3907"/>
    <w:multiLevelType w:val="multilevel"/>
    <w:tmpl w:val="14D4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8463B3"/>
    <w:multiLevelType w:val="hybridMultilevel"/>
    <w:tmpl w:val="04D022D4"/>
    <w:lvl w:ilvl="0" w:tplc="01822B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B8B6F01"/>
    <w:multiLevelType w:val="multilevel"/>
    <w:tmpl w:val="A366078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22B2208"/>
    <w:multiLevelType w:val="hybridMultilevel"/>
    <w:tmpl w:val="9642F6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03EFA"/>
    <w:multiLevelType w:val="hybridMultilevel"/>
    <w:tmpl w:val="5DD4F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F690D"/>
    <w:multiLevelType w:val="hybridMultilevel"/>
    <w:tmpl w:val="77FC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25044"/>
    <w:multiLevelType w:val="hybridMultilevel"/>
    <w:tmpl w:val="688AD680"/>
    <w:lvl w:ilvl="0" w:tplc="2C0884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6"/>
  </w:num>
  <w:num w:numId="3">
    <w:abstractNumId w:val="13"/>
  </w:num>
  <w:num w:numId="4">
    <w:abstractNumId w:val="9"/>
  </w:num>
  <w:num w:numId="5">
    <w:abstractNumId w:val="10"/>
  </w:num>
  <w:num w:numId="6">
    <w:abstractNumId w:val="26"/>
  </w:num>
  <w:num w:numId="7">
    <w:abstractNumId w:val="7"/>
  </w:num>
  <w:num w:numId="8">
    <w:abstractNumId w:val="29"/>
  </w:num>
  <w:num w:numId="9">
    <w:abstractNumId w:val="23"/>
  </w:num>
  <w:num w:numId="10">
    <w:abstractNumId w:val="25"/>
  </w:num>
  <w:num w:numId="11">
    <w:abstractNumId w:val="12"/>
  </w:num>
  <w:num w:numId="12">
    <w:abstractNumId w:val="14"/>
  </w:num>
  <w:num w:numId="13">
    <w:abstractNumId w:val="22"/>
  </w:num>
  <w:num w:numId="14">
    <w:abstractNumId w:val="3"/>
  </w:num>
  <w:num w:numId="15">
    <w:abstractNumId w:val="28"/>
  </w:num>
  <w:num w:numId="16">
    <w:abstractNumId w:val="21"/>
  </w:num>
  <w:num w:numId="17">
    <w:abstractNumId w:val="18"/>
  </w:num>
  <w:num w:numId="18">
    <w:abstractNumId w:val="37"/>
  </w:num>
  <w:num w:numId="19">
    <w:abstractNumId w:val="19"/>
  </w:num>
  <w:num w:numId="20">
    <w:abstractNumId w:val="31"/>
  </w:num>
  <w:num w:numId="21">
    <w:abstractNumId w:val="24"/>
  </w:num>
  <w:num w:numId="22">
    <w:abstractNumId w:val="30"/>
  </w:num>
  <w:num w:numId="23">
    <w:abstractNumId w:val="5"/>
  </w:num>
  <w:num w:numId="24">
    <w:abstractNumId w:val="36"/>
  </w:num>
  <w:num w:numId="25">
    <w:abstractNumId w:val="35"/>
  </w:num>
  <w:num w:numId="26">
    <w:abstractNumId w:val="32"/>
  </w:num>
  <w:num w:numId="27">
    <w:abstractNumId w:val="4"/>
  </w:num>
  <w:num w:numId="28">
    <w:abstractNumId w:val="17"/>
  </w:num>
  <w:num w:numId="29">
    <w:abstractNumId w:val="2"/>
  </w:num>
  <w:num w:numId="30">
    <w:abstractNumId w:val="38"/>
  </w:num>
  <w:num w:numId="31">
    <w:abstractNumId w:val="27"/>
  </w:num>
  <w:num w:numId="32">
    <w:abstractNumId w:val="16"/>
  </w:num>
  <w:num w:numId="33">
    <w:abstractNumId w:val="20"/>
  </w:num>
  <w:num w:numId="34">
    <w:abstractNumId w:val="8"/>
  </w:num>
  <w:num w:numId="35">
    <w:abstractNumId w:val="15"/>
  </w:num>
  <w:num w:numId="36">
    <w:abstractNumId w:val="33"/>
  </w:num>
  <w:num w:numId="37">
    <w:abstractNumId w:val="11"/>
  </w:num>
  <w:num w:numId="38">
    <w:abstractNumId w:val="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C3"/>
    <w:rsid w:val="0002367A"/>
    <w:rsid w:val="00041517"/>
    <w:rsid w:val="00053A8A"/>
    <w:rsid w:val="000654E1"/>
    <w:rsid w:val="00072D37"/>
    <w:rsid w:val="00076DB5"/>
    <w:rsid w:val="00094E4F"/>
    <w:rsid w:val="000A21D2"/>
    <w:rsid w:val="000C5447"/>
    <w:rsid w:val="000E0337"/>
    <w:rsid w:val="000E28A6"/>
    <w:rsid w:val="000E2F8D"/>
    <w:rsid w:val="000E3C89"/>
    <w:rsid w:val="000F4C10"/>
    <w:rsid w:val="00111C02"/>
    <w:rsid w:val="00114E82"/>
    <w:rsid w:val="001200F4"/>
    <w:rsid w:val="00130AC1"/>
    <w:rsid w:val="001409BF"/>
    <w:rsid w:val="0014617A"/>
    <w:rsid w:val="0015442F"/>
    <w:rsid w:val="001634CB"/>
    <w:rsid w:val="001C62E5"/>
    <w:rsid w:val="001E47C3"/>
    <w:rsid w:val="001E58D8"/>
    <w:rsid w:val="001F50DD"/>
    <w:rsid w:val="00213D25"/>
    <w:rsid w:val="002150C3"/>
    <w:rsid w:val="00240CC6"/>
    <w:rsid w:val="00245B91"/>
    <w:rsid w:val="00254C32"/>
    <w:rsid w:val="00255A3B"/>
    <w:rsid w:val="00264046"/>
    <w:rsid w:val="002668DF"/>
    <w:rsid w:val="0027634D"/>
    <w:rsid w:val="002A3477"/>
    <w:rsid w:val="002A69D8"/>
    <w:rsid w:val="002B0771"/>
    <w:rsid w:val="002B16F8"/>
    <w:rsid w:val="002B38BD"/>
    <w:rsid w:val="00300F04"/>
    <w:rsid w:val="00304C2B"/>
    <w:rsid w:val="003211E7"/>
    <w:rsid w:val="0032679B"/>
    <w:rsid w:val="003358F5"/>
    <w:rsid w:val="0034117B"/>
    <w:rsid w:val="00361A03"/>
    <w:rsid w:val="00370958"/>
    <w:rsid w:val="0037733C"/>
    <w:rsid w:val="00380A71"/>
    <w:rsid w:val="00381F2B"/>
    <w:rsid w:val="00387B7E"/>
    <w:rsid w:val="00394965"/>
    <w:rsid w:val="003B7005"/>
    <w:rsid w:val="003D04D8"/>
    <w:rsid w:val="004158B3"/>
    <w:rsid w:val="00422419"/>
    <w:rsid w:val="00427DD8"/>
    <w:rsid w:val="00444176"/>
    <w:rsid w:val="00454FC9"/>
    <w:rsid w:val="00461A83"/>
    <w:rsid w:val="00486B27"/>
    <w:rsid w:val="004959E2"/>
    <w:rsid w:val="004B4979"/>
    <w:rsid w:val="004C6A85"/>
    <w:rsid w:val="004D12C1"/>
    <w:rsid w:val="004E64C7"/>
    <w:rsid w:val="004E6B58"/>
    <w:rsid w:val="005210C5"/>
    <w:rsid w:val="0054125B"/>
    <w:rsid w:val="00552714"/>
    <w:rsid w:val="005550EC"/>
    <w:rsid w:val="00587881"/>
    <w:rsid w:val="005B138A"/>
    <w:rsid w:val="005F40DD"/>
    <w:rsid w:val="006023D7"/>
    <w:rsid w:val="0060248C"/>
    <w:rsid w:val="00620D95"/>
    <w:rsid w:val="00624967"/>
    <w:rsid w:val="0062519C"/>
    <w:rsid w:val="00642F96"/>
    <w:rsid w:val="0066669C"/>
    <w:rsid w:val="00690546"/>
    <w:rsid w:val="00691A33"/>
    <w:rsid w:val="006A1827"/>
    <w:rsid w:val="006B0A3B"/>
    <w:rsid w:val="006B28F5"/>
    <w:rsid w:val="006C0B12"/>
    <w:rsid w:val="006D5221"/>
    <w:rsid w:val="006D715B"/>
    <w:rsid w:val="006E4B04"/>
    <w:rsid w:val="006F0275"/>
    <w:rsid w:val="006F142D"/>
    <w:rsid w:val="006F1984"/>
    <w:rsid w:val="006F6D0B"/>
    <w:rsid w:val="007038D3"/>
    <w:rsid w:val="0070449A"/>
    <w:rsid w:val="00710032"/>
    <w:rsid w:val="00711AB9"/>
    <w:rsid w:val="00715C41"/>
    <w:rsid w:val="00722E4B"/>
    <w:rsid w:val="007260FC"/>
    <w:rsid w:val="00731033"/>
    <w:rsid w:val="00740D03"/>
    <w:rsid w:val="00745CF7"/>
    <w:rsid w:val="00750883"/>
    <w:rsid w:val="0075709B"/>
    <w:rsid w:val="00765382"/>
    <w:rsid w:val="00765828"/>
    <w:rsid w:val="007B7F14"/>
    <w:rsid w:val="007E7A5F"/>
    <w:rsid w:val="007F0DFA"/>
    <w:rsid w:val="00801016"/>
    <w:rsid w:val="00821D71"/>
    <w:rsid w:val="00823DFC"/>
    <w:rsid w:val="00832682"/>
    <w:rsid w:val="00842E8F"/>
    <w:rsid w:val="00864869"/>
    <w:rsid w:val="00870C37"/>
    <w:rsid w:val="00885384"/>
    <w:rsid w:val="008B3AC0"/>
    <w:rsid w:val="008C0437"/>
    <w:rsid w:val="008C4D0C"/>
    <w:rsid w:val="008D258F"/>
    <w:rsid w:val="008F79E4"/>
    <w:rsid w:val="009012D3"/>
    <w:rsid w:val="00931C42"/>
    <w:rsid w:val="00935FEC"/>
    <w:rsid w:val="009377A3"/>
    <w:rsid w:val="00955105"/>
    <w:rsid w:val="009637A2"/>
    <w:rsid w:val="00965944"/>
    <w:rsid w:val="0098383B"/>
    <w:rsid w:val="009B1A70"/>
    <w:rsid w:val="009B6D01"/>
    <w:rsid w:val="009C5025"/>
    <w:rsid w:val="009F05E0"/>
    <w:rsid w:val="009F55E2"/>
    <w:rsid w:val="00A03B7E"/>
    <w:rsid w:val="00A16C92"/>
    <w:rsid w:val="00A21067"/>
    <w:rsid w:val="00A243E3"/>
    <w:rsid w:val="00A44A87"/>
    <w:rsid w:val="00A53C19"/>
    <w:rsid w:val="00A54185"/>
    <w:rsid w:val="00A558AC"/>
    <w:rsid w:val="00A65819"/>
    <w:rsid w:val="00A76270"/>
    <w:rsid w:val="00A80F1A"/>
    <w:rsid w:val="00A87514"/>
    <w:rsid w:val="00AD5EB2"/>
    <w:rsid w:val="00AE4186"/>
    <w:rsid w:val="00AF5848"/>
    <w:rsid w:val="00B1540C"/>
    <w:rsid w:val="00B17E0E"/>
    <w:rsid w:val="00B52408"/>
    <w:rsid w:val="00B54DE9"/>
    <w:rsid w:val="00B70A8A"/>
    <w:rsid w:val="00B933C5"/>
    <w:rsid w:val="00B93CB3"/>
    <w:rsid w:val="00B97363"/>
    <w:rsid w:val="00B97CB3"/>
    <w:rsid w:val="00BB1501"/>
    <w:rsid w:val="00BC6804"/>
    <w:rsid w:val="00BD553A"/>
    <w:rsid w:val="00BD7BAB"/>
    <w:rsid w:val="00BE4CF0"/>
    <w:rsid w:val="00BE65B4"/>
    <w:rsid w:val="00C110BA"/>
    <w:rsid w:val="00C11EA8"/>
    <w:rsid w:val="00C14DEC"/>
    <w:rsid w:val="00C21296"/>
    <w:rsid w:val="00C32033"/>
    <w:rsid w:val="00C326FB"/>
    <w:rsid w:val="00C6384C"/>
    <w:rsid w:val="00C9528E"/>
    <w:rsid w:val="00CA0468"/>
    <w:rsid w:val="00CB68AA"/>
    <w:rsid w:val="00CC5AE0"/>
    <w:rsid w:val="00CE30D8"/>
    <w:rsid w:val="00CE471E"/>
    <w:rsid w:val="00CF0E6C"/>
    <w:rsid w:val="00D06363"/>
    <w:rsid w:val="00D06505"/>
    <w:rsid w:val="00D15A76"/>
    <w:rsid w:val="00D21F6E"/>
    <w:rsid w:val="00D25790"/>
    <w:rsid w:val="00D2621A"/>
    <w:rsid w:val="00D55048"/>
    <w:rsid w:val="00D602E1"/>
    <w:rsid w:val="00D62B4F"/>
    <w:rsid w:val="00D70A87"/>
    <w:rsid w:val="00D77F39"/>
    <w:rsid w:val="00D81622"/>
    <w:rsid w:val="00DC0747"/>
    <w:rsid w:val="00DC79E0"/>
    <w:rsid w:val="00DE40AB"/>
    <w:rsid w:val="00DF5F1F"/>
    <w:rsid w:val="00E1083E"/>
    <w:rsid w:val="00E10CC2"/>
    <w:rsid w:val="00E127D3"/>
    <w:rsid w:val="00E24D59"/>
    <w:rsid w:val="00E56C16"/>
    <w:rsid w:val="00E649D4"/>
    <w:rsid w:val="00E76ED8"/>
    <w:rsid w:val="00E930F2"/>
    <w:rsid w:val="00EB7CC3"/>
    <w:rsid w:val="00EC6E6E"/>
    <w:rsid w:val="00ED5B66"/>
    <w:rsid w:val="00EE6B56"/>
    <w:rsid w:val="00F1736E"/>
    <w:rsid w:val="00F3202E"/>
    <w:rsid w:val="00F45B2B"/>
    <w:rsid w:val="00F52DF6"/>
    <w:rsid w:val="00F67731"/>
    <w:rsid w:val="00F776AD"/>
    <w:rsid w:val="00F95AB4"/>
    <w:rsid w:val="00FB47A0"/>
    <w:rsid w:val="00FC13F7"/>
    <w:rsid w:val="00FE058B"/>
    <w:rsid w:val="00FE4CEE"/>
    <w:rsid w:val="00FE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88BB"/>
  <w15:docId w15:val="{3C45FEF9-9DA0-4925-AB3B-14C57DB0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5819"/>
  </w:style>
  <w:style w:type="paragraph" w:styleId="Heading2">
    <w:name w:val="heading 2"/>
    <w:basedOn w:val="Normal"/>
    <w:next w:val="Normal"/>
    <w:link w:val="Heading2Char"/>
    <w:uiPriority w:val="9"/>
    <w:unhideWhenUsed/>
    <w:qFormat/>
    <w:rsid w:val="009838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80A71"/>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C3"/>
    <w:pPr>
      <w:ind w:left="720"/>
      <w:contextualSpacing/>
    </w:pPr>
  </w:style>
  <w:style w:type="character" w:styleId="PlaceholderText">
    <w:name w:val="Placeholder Text"/>
    <w:basedOn w:val="DefaultParagraphFont"/>
    <w:uiPriority w:val="99"/>
    <w:semiHidden/>
    <w:rsid w:val="009C5025"/>
    <w:rPr>
      <w:color w:val="808080"/>
    </w:rPr>
  </w:style>
  <w:style w:type="paragraph" w:styleId="BalloonText">
    <w:name w:val="Balloon Text"/>
    <w:basedOn w:val="Normal"/>
    <w:link w:val="BalloonTextChar"/>
    <w:uiPriority w:val="99"/>
    <w:semiHidden/>
    <w:unhideWhenUsed/>
    <w:rsid w:val="009C50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25"/>
    <w:rPr>
      <w:rFonts w:ascii="Tahoma" w:hAnsi="Tahoma" w:cs="Tahoma"/>
      <w:sz w:val="16"/>
      <w:szCs w:val="16"/>
    </w:rPr>
  </w:style>
  <w:style w:type="character" w:customStyle="1" w:styleId="Heading2Char">
    <w:name w:val="Heading 2 Char"/>
    <w:basedOn w:val="DefaultParagraphFont"/>
    <w:link w:val="Heading2"/>
    <w:uiPriority w:val="9"/>
    <w:rsid w:val="0098383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B38BD"/>
    <w:pPr>
      <w:tabs>
        <w:tab w:val="center" w:pos="4680"/>
        <w:tab w:val="right" w:pos="9360"/>
      </w:tabs>
      <w:spacing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line="240" w:lineRule="auto"/>
    </w:pPr>
  </w:style>
  <w:style w:type="character" w:customStyle="1" w:styleId="FooterChar">
    <w:name w:val="Footer Char"/>
    <w:basedOn w:val="DefaultParagraphFont"/>
    <w:link w:val="Footer"/>
    <w:uiPriority w:val="99"/>
    <w:rsid w:val="002B38BD"/>
  </w:style>
  <w:style w:type="character" w:styleId="Hyperlink">
    <w:name w:val="Hyperlink"/>
    <w:basedOn w:val="DefaultParagraphFont"/>
    <w:uiPriority w:val="99"/>
    <w:unhideWhenUsed/>
    <w:rsid w:val="001C62E5"/>
    <w:rPr>
      <w:color w:val="0000FF"/>
      <w:u w:val="single"/>
    </w:rPr>
  </w:style>
  <w:style w:type="paragraph" w:customStyle="1" w:styleId="Default">
    <w:name w:val="Default"/>
    <w:rsid w:val="00114E82"/>
    <w:pPr>
      <w:autoSpaceDE w:val="0"/>
      <w:autoSpaceDN w:val="0"/>
      <w:adjustRightInd w:val="0"/>
      <w:spacing w:line="240" w:lineRule="auto"/>
      <w:jc w:val="left"/>
    </w:pPr>
    <w:rPr>
      <w:rFonts w:cs="Times New Roman"/>
      <w:color w:val="000000"/>
      <w:szCs w:val="24"/>
    </w:rPr>
  </w:style>
  <w:style w:type="character" w:styleId="Strong">
    <w:name w:val="Strong"/>
    <w:basedOn w:val="DefaultParagraphFont"/>
    <w:uiPriority w:val="22"/>
    <w:qFormat/>
    <w:rsid w:val="00380A71"/>
    <w:rPr>
      <w:b/>
      <w:bCs/>
    </w:rPr>
  </w:style>
  <w:style w:type="character" w:customStyle="1" w:styleId="Heading3Char">
    <w:name w:val="Heading 3 Char"/>
    <w:basedOn w:val="DefaultParagraphFont"/>
    <w:link w:val="Heading3"/>
    <w:uiPriority w:val="9"/>
    <w:rsid w:val="00380A71"/>
    <w:rPr>
      <w:rFonts w:eastAsia="Times New Roman" w:cs="Times New Roman"/>
      <w:b/>
      <w:bCs/>
      <w:sz w:val="27"/>
      <w:szCs w:val="27"/>
    </w:rPr>
  </w:style>
  <w:style w:type="paragraph" w:styleId="NormalWeb">
    <w:name w:val="Normal (Web)"/>
    <w:basedOn w:val="Normal"/>
    <w:uiPriority w:val="99"/>
    <w:unhideWhenUsed/>
    <w:rsid w:val="00380A71"/>
    <w:pPr>
      <w:spacing w:before="100" w:beforeAutospacing="1" w:after="100" w:afterAutospacing="1" w:line="240" w:lineRule="auto"/>
      <w:jc w:val="left"/>
    </w:pPr>
    <w:rPr>
      <w:rFonts w:eastAsia="Times New Roman" w:cs="Times New Roman"/>
      <w:szCs w:val="24"/>
    </w:rPr>
  </w:style>
  <w:style w:type="character" w:styleId="Emphasis">
    <w:name w:val="Emphasis"/>
    <w:basedOn w:val="DefaultParagraphFont"/>
    <w:uiPriority w:val="20"/>
    <w:qFormat/>
    <w:rsid w:val="00CE3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1284">
      <w:bodyDiv w:val="1"/>
      <w:marLeft w:val="0"/>
      <w:marRight w:val="0"/>
      <w:marTop w:val="0"/>
      <w:marBottom w:val="0"/>
      <w:divBdr>
        <w:top w:val="none" w:sz="0" w:space="0" w:color="auto"/>
        <w:left w:val="none" w:sz="0" w:space="0" w:color="auto"/>
        <w:bottom w:val="none" w:sz="0" w:space="0" w:color="auto"/>
        <w:right w:val="none" w:sz="0" w:space="0" w:color="auto"/>
      </w:divBdr>
    </w:div>
    <w:div w:id="92170781">
      <w:bodyDiv w:val="1"/>
      <w:marLeft w:val="0"/>
      <w:marRight w:val="0"/>
      <w:marTop w:val="0"/>
      <w:marBottom w:val="0"/>
      <w:divBdr>
        <w:top w:val="none" w:sz="0" w:space="0" w:color="auto"/>
        <w:left w:val="none" w:sz="0" w:space="0" w:color="auto"/>
        <w:bottom w:val="none" w:sz="0" w:space="0" w:color="auto"/>
        <w:right w:val="none" w:sz="0" w:space="0" w:color="auto"/>
      </w:divBdr>
      <w:divsChild>
        <w:div w:id="1224147311">
          <w:marLeft w:val="0"/>
          <w:marRight w:val="0"/>
          <w:marTop w:val="0"/>
          <w:marBottom w:val="0"/>
          <w:divBdr>
            <w:top w:val="none" w:sz="0" w:space="0" w:color="auto"/>
            <w:left w:val="none" w:sz="0" w:space="0" w:color="auto"/>
            <w:bottom w:val="none" w:sz="0" w:space="0" w:color="auto"/>
            <w:right w:val="none" w:sz="0" w:space="0" w:color="auto"/>
          </w:divBdr>
        </w:div>
        <w:div w:id="93674529">
          <w:marLeft w:val="0"/>
          <w:marRight w:val="0"/>
          <w:marTop w:val="0"/>
          <w:marBottom w:val="0"/>
          <w:divBdr>
            <w:top w:val="none" w:sz="0" w:space="0" w:color="auto"/>
            <w:left w:val="none" w:sz="0" w:space="0" w:color="auto"/>
            <w:bottom w:val="none" w:sz="0" w:space="0" w:color="auto"/>
            <w:right w:val="none" w:sz="0" w:space="0" w:color="auto"/>
          </w:divBdr>
        </w:div>
        <w:div w:id="175072336">
          <w:marLeft w:val="0"/>
          <w:marRight w:val="0"/>
          <w:marTop w:val="0"/>
          <w:marBottom w:val="0"/>
          <w:divBdr>
            <w:top w:val="none" w:sz="0" w:space="0" w:color="auto"/>
            <w:left w:val="none" w:sz="0" w:space="0" w:color="auto"/>
            <w:bottom w:val="none" w:sz="0" w:space="0" w:color="auto"/>
            <w:right w:val="none" w:sz="0" w:space="0" w:color="auto"/>
          </w:divBdr>
        </w:div>
        <w:div w:id="1840465339">
          <w:marLeft w:val="0"/>
          <w:marRight w:val="0"/>
          <w:marTop w:val="0"/>
          <w:marBottom w:val="0"/>
          <w:divBdr>
            <w:top w:val="none" w:sz="0" w:space="0" w:color="auto"/>
            <w:left w:val="none" w:sz="0" w:space="0" w:color="auto"/>
            <w:bottom w:val="none" w:sz="0" w:space="0" w:color="auto"/>
            <w:right w:val="none" w:sz="0" w:space="0" w:color="auto"/>
          </w:divBdr>
        </w:div>
        <w:div w:id="1105615881">
          <w:marLeft w:val="0"/>
          <w:marRight w:val="0"/>
          <w:marTop w:val="0"/>
          <w:marBottom w:val="0"/>
          <w:divBdr>
            <w:top w:val="none" w:sz="0" w:space="0" w:color="auto"/>
            <w:left w:val="none" w:sz="0" w:space="0" w:color="auto"/>
            <w:bottom w:val="none" w:sz="0" w:space="0" w:color="auto"/>
            <w:right w:val="none" w:sz="0" w:space="0" w:color="auto"/>
          </w:divBdr>
        </w:div>
        <w:div w:id="1557426052">
          <w:marLeft w:val="0"/>
          <w:marRight w:val="0"/>
          <w:marTop w:val="0"/>
          <w:marBottom w:val="0"/>
          <w:divBdr>
            <w:top w:val="none" w:sz="0" w:space="0" w:color="auto"/>
            <w:left w:val="none" w:sz="0" w:space="0" w:color="auto"/>
            <w:bottom w:val="none" w:sz="0" w:space="0" w:color="auto"/>
            <w:right w:val="none" w:sz="0" w:space="0" w:color="auto"/>
          </w:divBdr>
        </w:div>
        <w:div w:id="1425805341">
          <w:marLeft w:val="0"/>
          <w:marRight w:val="0"/>
          <w:marTop w:val="0"/>
          <w:marBottom w:val="0"/>
          <w:divBdr>
            <w:top w:val="none" w:sz="0" w:space="0" w:color="auto"/>
            <w:left w:val="none" w:sz="0" w:space="0" w:color="auto"/>
            <w:bottom w:val="none" w:sz="0" w:space="0" w:color="auto"/>
            <w:right w:val="none" w:sz="0" w:space="0" w:color="auto"/>
          </w:divBdr>
        </w:div>
        <w:div w:id="616835375">
          <w:marLeft w:val="0"/>
          <w:marRight w:val="0"/>
          <w:marTop w:val="0"/>
          <w:marBottom w:val="0"/>
          <w:divBdr>
            <w:top w:val="none" w:sz="0" w:space="0" w:color="auto"/>
            <w:left w:val="none" w:sz="0" w:space="0" w:color="auto"/>
            <w:bottom w:val="none" w:sz="0" w:space="0" w:color="auto"/>
            <w:right w:val="none" w:sz="0" w:space="0" w:color="auto"/>
          </w:divBdr>
        </w:div>
        <w:div w:id="269892596">
          <w:marLeft w:val="0"/>
          <w:marRight w:val="0"/>
          <w:marTop w:val="0"/>
          <w:marBottom w:val="0"/>
          <w:divBdr>
            <w:top w:val="none" w:sz="0" w:space="0" w:color="auto"/>
            <w:left w:val="none" w:sz="0" w:space="0" w:color="auto"/>
            <w:bottom w:val="none" w:sz="0" w:space="0" w:color="auto"/>
            <w:right w:val="none" w:sz="0" w:space="0" w:color="auto"/>
          </w:divBdr>
        </w:div>
        <w:div w:id="288752799">
          <w:marLeft w:val="0"/>
          <w:marRight w:val="0"/>
          <w:marTop w:val="0"/>
          <w:marBottom w:val="0"/>
          <w:divBdr>
            <w:top w:val="none" w:sz="0" w:space="0" w:color="auto"/>
            <w:left w:val="none" w:sz="0" w:space="0" w:color="auto"/>
            <w:bottom w:val="none" w:sz="0" w:space="0" w:color="auto"/>
            <w:right w:val="none" w:sz="0" w:space="0" w:color="auto"/>
          </w:divBdr>
        </w:div>
        <w:div w:id="1056733707">
          <w:marLeft w:val="0"/>
          <w:marRight w:val="0"/>
          <w:marTop w:val="0"/>
          <w:marBottom w:val="0"/>
          <w:divBdr>
            <w:top w:val="none" w:sz="0" w:space="0" w:color="auto"/>
            <w:left w:val="none" w:sz="0" w:space="0" w:color="auto"/>
            <w:bottom w:val="none" w:sz="0" w:space="0" w:color="auto"/>
            <w:right w:val="none" w:sz="0" w:space="0" w:color="auto"/>
          </w:divBdr>
        </w:div>
        <w:div w:id="546137968">
          <w:marLeft w:val="0"/>
          <w:marRight w:val="0"/>
          <w:marTop w:val="0"/>
          <w:marBottom w:val="0"/>
          <w:divBdr>
            <w:top w:val="none" w:sz="0" w:space="0" w:color="auto"/>
            <w:left w:val="none" w:sz="0" w:space="0" w:color="auto"/>
            <w:bottom w:val="none" w:sz="0" w:space="0" w:color="auto"/>
            <w:right w:val="none" w:sz="0" w:space="0" w:color="auto"/>
          </w:divBdr>
        </w:div>
        <w:div w:id="1301885525">
          <w:marLeft w:val="0"/>
          <w:marRight w:val="0"/>
          <w:marTop w:val="0"/>
          <w:marBottom w:val="0"/>
          <w:divBdr>
            <w:top w:val="none" w:sz="0" w:space="0" w:color="auto"/>
            <w:left w:val="none" w:sz="0" w:space="0" w:color="auto"/>
            <w:bottom w:val="none" w:sz="0" w:space="0" w:color="auto"/>
            <w:right w:val="none" w:sz="0" w:space="0" w:color="auto"/>
          </w:divBdr>
        </w:div>
        <w:div w:id="1882134138">
          <w:marLeft w:val="0"/>
          <w:marRight w:val="0"/>
          <w:marTop w:val="0"/>
          <w:marBottom w:val="0"/>
          <w:divBdr>
            <w:top w:val="none" w:sz="0" w:space="0" w:color="auto"/>
            <w:left w:val="none" w:sz="0" w:space="0" w:color="auto"/>
            <w:bottom w:val="none" w:sz="0" w:space="0" w:color="auto"/>
            <w:right w:val="none" w:sz="0" w:space="0" w:color="auto"/>
          </w:divBdr>
        </w:div>
        <w:div w:id="1498032795">
          <w:marLeft w:val="0"/>
          <w:marRight w:val="0"/>
          <w:marTop w:val="0"/>
          <w:marBottom w:val="0"/>
          <w:divBdr>
            <w:top w:val="none" w:sz="0" w:space="0" w:color="auto"/>
            <w:left w:val="none" w:sz="0" w:space="0" w:color="auto"/>
            <w:bottom w:val="none" w:sz="0" w:space="0" w:color="auto"/>
            <w:right w:val="none" w:sz="0" w:space="0" w:color="auto"/>
          </w:divBdr>
        </w:div>
        <w:div w:id="129520106">
          <w:marLeft w:val="0"/>
          <w:marRight w:val="0"/>
          <w:marTop w:val="0"/>
          <w:marBottom w:val="0"/>
          <w:divBdr>
            <w:top w:val="none" w:sz="0" w:space="0" w:color="auto"/>
            <w:left w:val="none" w:sz="0" w:space="0" w:color="auto"/>
            <w:bottom w:val="none" w:sz="0" w:space="0" w:color="auto"/>
            <w:right w:val="none" w:sz="0" w:space="0" w:color="auto"/>
          </w:divBdr>
        </w:div>
        <w:div w:id="820997054">
          <w:marLeft w:val="0"/>
          <w:marRight w:val="0"/>
          <w:marTop w:val="0"/>
          <w:marBottom w:val="0"/>
          <w:divBdr>
            <w:top w:val="none" w:sz="0" w:space="0" w:color="auto"/>
            <w:left w:val="none" w:sz="0" w:space="0" w:color="auto"/>
            <w:bottom w:val="none" w:sz="0" w:space="0" w:color="auto"/>
            <w:right w:val="none" w:sz="0" w:space="0" w:color="auto"/>
          </w:divBdr>
        </w:div>
        <w:div w:id="179315710">
          <w:marLeft w:val="0"/>
          <w:marRight w:val="0"/>
          <w:marTop w:val="0"/>
          <w:marBottom w:val="0"/>
          <w:divBdr>
            <w:top w:val="none" w:sz="0" w:space="0" w:color="auto"/>
            <w:left w:val="none" w:sz="0" w:space="0" w:color="auto"/>
            <w:bottom w:val="none" w:sz="0" w:space="0" w:color="auto"/>
            <w:right w:val="none" w:sz="0" w:space="0" w:color="auto"/>
          </w:divBdr>
        </w:div>
        <w:div w:id="1267542132">
          <w:marLeft w:val="0"/>
          <w:marRight w:val="0"/>
          <w:marTop w:val="0"/>
          <w:marBottom w:val="0"/>
          <w:divBdr>
            <w:top w:val="none" w:sz="0" w:space="0" w:color="auto"/>
            <w:left w:val="none" w:sz="0" w:space="0" w:color="auto"/>
            <w:bottom w:val="none" w:sz="0" w:space="0" w:color="auto"/>
            <w:right w:val="none" w:sz="0" w:space="0" w:color="auto"/>
          </w:divBdr>
        </w:div>
      </w:divsChild>
    </w:div>
    <w:div w:id="224151471">
      <w:bodyDiv w:val="1"/>
      <w:marLeft w:val="0"/>
      <w:marRight w:val="0"/>
      <w:marTop w:val="0"/>
      <w:marBottom w:val="0"/>
      <w:divBdr>
        <w:top w:val="none" w:sz="0" w:space="0" w:color="auto"/>
        <w:left w:val="none" w:sz="0" w:space="0" w:color="auto"/>
        <w:bottom w:val="none" w:sz="0" w:space="0" w:color="auto"/>
        <w:right w:val="none" w:sz="0" w:space="0" w:color="auto"/>
      </w:divBdr>
      <w:divsChild>
        <w:div w:id="1124806199">
          <w:marLeft w:val="0"/>
          <w:marRight w:val="0"/>
          <w:marTop w:val="0"/>
          <w:marBottom w:val="0"/>
          <w:divBdr>
            <w:top w:val="none" w:sz="0" w:space="0" w:color="auto"/>
            <w:left w:val="none" w:sz="0" w:space="0" w:color="auto"/>
            <w:bottom w:val="none" w:sz="0" w:space="0" w:color="auto"/>
            <w:right w:val="none" w:sz="0" w:space="0" w:color="auto"/>
          </w:divBdr>
        </w:div>
        <w:div w:id="2107310445">
          <w:marLeft w:val="0"/>
          <w:marRight w:val="0"/>
          <w:marTop w:val="0"/>
          <w:marBottom w:val="0"/>
          <w:divBdr>
            <w:top w:val="none" w:sz="0" w:space="0" w:color="auto"/>
            <w:left w:val="none" w:sz="0" w:space="0" w:color="auto"/>
            <w:bottom w:val="none" w:sz="0" w:space="0" w:color="auto"/>
            <w:right w:val="none" w:sz="0" w:space="0" w:color="auto"/>
          </w:divBdr>
        </w:div>
        <w:div w:id="1148664044">
          <w:marLeft w:val="0"/>
          <w:marRight w:val="0"/>
          <w:marTop w:val="0"/>
          <w:marBottom w:val="0"/>
          <w:divBdr>
            <w:top w:val="none" w:sz="0" w:space="0" w:color="auto"/>
            <w:left w:val="none" w:sz="0" w:space="0" w:color="auto"/>
            <w:bottom w:val="none" w:sz="0" w:space="0" w:color="auto"/>
            <w:right w:val="none" w:sz="0" w:space="0" w:color="auto"/>
          </w:divBdr>
        </w:div>
        <w:div w:id="1033072983">
          <w:marLeft w:val="0"/>
          <w:marRight w:val="0"/>
          <w:marTop w:val="0"/>
          <w:marBottom w:val="0"/>
          <w:divBdr>
            <w:top w:val="none" w:sz="0" w:space="0" w:color="auto"/>
            <w:left w:val="none" w:sz="0" w:space="0" w:color="auto"/>
            <w:bottom w:val="none" w:sz="0" w:space="0" w:color="auto"/>
            <w:right w:val="none" w:sz="0" w:space="0" w:color="auto"/>
          </w:divBdr>
        </w:div>
        <w:div w:id="819079327">
          <w:marLeft w:val="0"/>
          <w:marRight w:val="0"/>
          <w:marTop w:val="0"/>
          <w:marBottom w:val="0"/>
          <w:divBdr>
            <w:top w:val="none" w:sz="0" w:space="0" w:color="auto"/>
            <w:left w:val="none" w:sz="0" w:space="0" w:color="auto"/>
            <w:bottom w:val="none" w:sz="0" w:space="0" w:color="auto"/>
            <w:right w:val="none" w:sz="0" w:space="0" w:color="auto"/>
          </w:divBdr>
        </w:div>
        <w:div w:id="1783189949">
          <w:marLeft w:val="0"/>
          <w:marRight w:val="0"/>
          <w:marTop w:val="0"/>
          <w:marBottom w:val="0"/>
          <w:divBdr>
            <w:top w:val="none" w:sz="0" w:space="0" w:color="auto"/>
            <w:left w:val="none" w:sz="0" w:space="0" w:color="auto"/>
            <w:bottom w:val="none" w:sz="0" w:space="0" w:color="auto"/>
            <w:right w:val="none" w:sz="0" w:space="0" w:color="auto"/>
          </w:divBdr>
        </w:div>
        <w:div w:id="1481851282">
          <w:marLeft w:val="0"/>
          <w:marRight w:val="0"/>
          <w:marTop w:val="0"/>
          <w:marBottom w:val="0"/>
          <w:divBdr>
            <w:top w:val="none" w:sz="0" w:space="0" w:color="auto"/>
            <w:left w:val="none" w:sz="0" w:space="0" w:color="auto"/>
            <w:bottom w:val="none" w:sz="0" w:space="0" w:color="auto"/>
            <w:right w:val="none" w:sz="0" w:space="0" w:color="auto"/>
          </w:divBdr>
        </w:div>
        <w:div w:id="591475389">
          <w:marLeft w:val="0"/>
          <w:marRight w:val="0"/>
          <w:marTop w:val="0"/>
          <w:marBottom w:val="0"/>
          <w:divBdr>
            <w:top w:val="none" w:sz="0" w:space="0" w:color="auto"/>
            <w:left w:val="none" w:sz="0" w:space="0" w:color="auto"/>
            <w:bottom w:val="none" w:sz="0" w:space="0" w:color="auto"/>
            <w:right w:val="none" w:sz="0" w:space="0" w:color="auto"/>
          </w:divBdr>
        </w:div>
        <w:div w:id="153299591">
          <w:marLeft w:val="0"/>
          <w:marRight w:val="0"/>
          <w:marTop w:val="0"/>
          <w:marBottom w:val="0"/>
          <w:divBdr>
            <w:top w:val="none" w:sz="0" w:space="0" w:color="auto"/>
            <w:left w:val="none" w:sz="0" w:space="0" w:color="auto"/>
            <w:bottom w:val="none" w:sz="0" w:space="0" w:color="auto"/>
            <w:right w:val="none" w:sz="0" w:space="0" w:color="auto"/>
          </w:divBdr>
        </w:div>
        <w:div w:id="498931900">
          <w:marLeft w:val="0"/>
          <w:marRight w:val="0"/>
          <w:marTop w:val="0"/>
          <w:marBottom w:val="0"/>
          <w:divBdr>
            <w:top w:val="none" w:sz="0" w:space="0" w:color="auto"/>
            <w:left w:val="none" w:sz="0" w:space="0" w:color="auto"/>
            <w:bottom w:val="none" w:sz="0" w:space="0" w:color="auto"/>
            <w:right w:val="none" w:sz="0" w:space="0" w:color="auto"/>
          </w:divBdr>
        </w:div>
        <w:div w:id="81681201">
          <w:marLeft w:val="0"/>
          <w:marRight w:val="0"/>
          <w:marTop w:val="0"/>
          <w:marBottom w:val="0"/>
          <w:divBdr>
            <w:top w:val="none" w:sz="0" w:space="0" w:color="auto"/>
            <w:left w:val="none" w:sz="0" w:space="0" w:color="auto"/>
            <w:bottom w:val="none" w:sz="0" w:space="0" w:color="auto"/>
            <w:right w:val="none" w:sz="0" w:space="0" w:color="auto"/>
          </w:divBdr>
        </w:div>
        <w:div w:id="236596638">
          <w:marLeft w:val="0"/>
          <w:marRight w:val="0"/>
          <w:marTop w:val="0"/>
          <w:marBottom w:val="0"/>
          <w:divBdr>
            <w:top w:val="none" w:sz="0" w:space="0" w:color="auto"/>
            <w:left w:val="none" w:sz="0" w:space="0" w:color="auto"/>
            <w:bottom w:val="none" w:sz="0" w:space="0" w:color="auto"/>
            <w:right w:val="none" w:sz="0" w:space="0" w:color="auto"/>
          </w:divBdr>
        </w:div>
      </w:divsChild>
    </w:div>
    <w:div w:id="312029296">
      <w:bodyDiv w:val="1"/>
      <w:marLeft w:val="0"/>
      <w:marRight w:val="0"/>
      <w:marTop w:val="0"/>
      <w:marBottom w:val="0"/>
      <w:divBdr>
        <w:top w:val="none" w:sz="0" w:space="0" w:color="auto"/>
        <w:left w:val="none" w:sz="0" w:space="0" w:color="auto"/>
        <w:bottom w:val="none" w:sz="0" w:space="0" w:color="auto"/>
        <w:right w:val="none" w:sz="0" w:space="0" w:color="auto"/>
      </w:divBdr>
      <w:divsChild>
        <w:div w:id="418871285">
          <w:marLeft w:val="0"/>
          <w:marRight w:val="0"/>
          <w:marTop w:val="0"/>
          <w:marBottom w:val="0"/>
          <w:divBdr>
            <w:top w:val="none" w:sz="0" w:space="0" w:color="auto"/>
            <w:left w:val="none" w:sz="0" w:space="0" w:color="auto"/>
            <w:bottom w:val="none" w:sz="0" w:space="0" w:color="auto"/>
            <w:right w:val="none" w:sz="0" w:space="0" w:color="auto"/>
          </w:divBdr>
        </w:div>
        <w:div w:id="585573943">
          <w:marLeft w:val="0"/>
          <w:marRight w:val="0"/>
          <w:marTop w:val="0"/>
          <w:marBottom w:val="0"/>
          <w:divBdr>
            <w:top w:val="none" w:sz="0" w:space="0" w:color="auto"/>
            <w:left w:val="none" w:sz="0" w:space="0" w:color="auto"/>
            <w:bottom w:val="none" w:sz="0" w:space="0" w:color="auto"/>
            <w:right w:val="none" w:sz="0" w:space="0" w:color="auto"/>
          </w:divBdr>
        </w:div>
        <w:div w:id="416829220">
          <w:marLeft w:val="0"/>
          <w:marRight w:val="0"/>
          <w:marTop w:val="0"/>
          <w:marBottom w:val="0"/>
          <w:divBdr>
            <w:top w:val="none" w:sz="0" w:space="0" w:color="auto"/>
            <w:left w:val="none" w:sz="0" w:space="0" w:color="auto"/>
            <w:bottom w:val="none" w:sz="0" w:space="0" w:color="auto"/>
            <w:right w:val="none" w:sz="0" w:space="0" w:color="auto"/>
          </w:divBdr>
        </w:div>
        <w:div w:id="999431026">
          <w:marLeft w:val="0"/>
          <w:marRight w:val="0"/>
          <w:marTop w:val="0"/>
          <w:marBottom w:val="0"/>
          <w:divBdr>
            <w:top w:val="none" w:sz="0" w:space="0" w:color="auto"/>
            <w:left w:val="none" w:sz="0" w:space="0" w:color="auto"/>
            <w:bottom w:val="none" w:sz="0" w:space="0" w:color="auto"/>
            <w:right w:val="none" w:sz="0" w:space="0" w:color="auto"/>
          </w:divBdr>
        </w:div>
        <w:div w:id="1775785896">
          <w:marLeft w:val="0"/>
          <w:marRight w:val="0"/>
          <w:marTop w:val="0"/>
          <w:marBottom w:val="0"/>
          <w:divBdr>
            <w:top w:val="none" w:sz="0" w:space="0" w:color="auto"/>
            <w:left w:val="none" w:sz="0" w:space="0" w:color="auto"/>
            <w:bottom w:val="none" w:sz="0" w:space="0" w:color="auto"/>
            <w:right w:val="none" w:sz="0" w:space="0" w:color="auto"/>
          </w:divBdr>
        </w:div>
        <w:div w:id="1695302701">
          <w:marLeft w:val="0"/>
          <w:marRight w:val="0"/>
          <w:marTop w:val="0"/>
          <w:marBottom w:val="0"/>
          <w:divBdr>
            <w:top w:val="none" w:sz="0" w:space="0" w:color="auto"/>
            <w:left w:val="none" w:sz="0" w:space="0" w:color="auto"/>
            <w:bottom w:val="none" w:sz="0" w:space="0" w:color="auto"/>
            <w:right w:val="none" w:sz="0" w:space="0" w:color="auto"/>
          </w:divBdr>
        </w:div>
        <w:div w:id="123888227">
          <w:marLeft w:val="0"/>
          <w:marRight w:val="0"/>
          <w:marTop w:val="0"/>
          <w:marBottom w:val="0"/>
          <w:divBdr>
            <w:top w:val="none" w:sz="0" w:space="0" w:color="auto"/>
            <w:left w:val="none" w:sz="0" w:space="0" w:color="auto"/>
            <w:bottom w:val="none" w:sz="0" w:space="0" w:color="auto"/>
            <w:right w:val="none" w:sz="0" w:space="0" w:color="auto"/>
          </w:divBdr>
        </w:div>
      </w:divsChild>
    </w:div>
    <w:div w:id="340159380">
      <w:bodyDiv w:val="1"/>
      <w:marLeft w:val="0"/>
      <w:marRight w:val="0"/>
      <w:marTop w:val="0"/>
      <w:marBottom w:val="0"/>
      <w:divBdr>
        <w:top w:val="none" w:sz="0" w:space="0" w:color="auto"/>
        <w:left w:val="none" w:sz="0" w:space="0" w:color="auto"/>
        <w:bottom w:val="none" w:sz="0" w:space="0" w:color="auto"/>
        <w:right w:val="none" w:sz="0" w:space="0" w:color="auto"/>
      </w:divBdr>
      <w:divsChild>
        <w:div w:id="310983644">
          <w:marLeft w:val="0"/>
          <w:marRight w:val="0"/>
          <w:marTop w:val="0"/>
          <w:marBottom w:val="0"/>
          <w:divBdr>
            <w:top w:val="none" w:sz="0" w:space="0" w:color="auto"/>
            <w:left w:val="none" w:sz="0" w:space="0" w:color="auto"/>
            <w:bottom w:val="none" w:sz="0" w:space="0" w:color="auto"/>
            <w:right w:val="none" w:sz="0" w:space="0" w:color="auto"/>
          </w:divBdr>
        </w:div>
        <w:div w:id="167209831">
          <w:marLeft w:val="0"/>
          <w:marRight w:val="0"/>
          <w:marTop w:val="0"/>
          <w:marBottom w:val="0"/>
          <w:divBdr>
            <w:top w:val="none" w:sz="0" w:space="0" w:color="auto"/>
            <w:left w:val="none" w:sz="0" w:space="0" w:color="auto"/>
            <w:bottom w:val="none" w:sz="0" w:space="0" w:color="auto"/>
            <w:right w:val="none" w:sz="0" w:space="0" w:color="auto"/>
          </w:divBdr>
        </w:div>
        <w:div w:id="1975910960">
          <w:marLeft w:val="0"/>
          <w:marRight w:val="0"/>
          <w:marTop w:val="0"/>
          <w:marBottom w:val="0"/>
          <w:divBdr>
            <w:top w:val="none" w:sz="0" w:space="0" w:color="auto"/>
            <w:left w:val="none" w:sz="0" w:space="0" w:color="auto"/>
            <w:bottom w:val="none" w:sz="0" w:space="0" w:color="auto"/>
            <w:right w:val="none" w:sz="0" w:space="0" w:color="auto"/>
          </w:divBdr>
        </w:div>
        <w:div w:id="1682975047">
          <w:marLeft w:val="0"/>
          <w:marRight w:val="0"/>
          <w:marTop w:val="0"/>
          <w:marBottom w:val="0"/>
          <w:divBdr>
            <w:top w:val="none" w:sz="0" w:space="0" w:color="auto"/>
            <w:left w:val="none" w:sz="0" w:space="0" w:color="auto"/>
            <w:bottom w:val="none" w:sz="0" w:space="0" w:color="auto"/>
            <w:right w:val="none" w:sz="0" w:space="0" w:color="auto"/>
          </w:divBdr>
        </w:div>
      </w:divsChild>
    </w:div>
    <w:div w:id="343213198">
      <w:bodyDiv w:val="1"/>
      <w:marLeft w:val="0"/>
      <w:marRight w:val="0"/>
      <w:marTop w:val="0"/>
      <w:marBottom w:val="0"/>
      <w:divBdr>
        <w:top w:val="none" w:sz="0" w:space="0" w:color="auto"/>
        <w:left w:val="none" w:sz="0" w:space="0" w:color="auto"/>
        <w:bottom w:val="none" w:sz="0" w:space="0" w:color="auto"/>
        <w:right w:val="none" w:sz="0" w:space="0" w:color="auto"/>
      </w:divBdr>
      <w:divsChild>
        <w:div w:id="237248338">
          <w:marLeft w:val="0"/>
          <w:marRight w:val="0"/>
          <w:marTop w:val="0"/>
          <w:marBottom w:val="0"/>
          <w:divBdr>
            <w:top w:val="none" w:sz="0" w:space="0" w:color="auto"/>
            <w:left w:val="none" w:sz="0" w:space="0" w:color="auto"/>
            <w:bottom w:val="none" w:sz="0" w:space="0" w:color="auto"/>
            <w:right w:val="none" w:sz="0" w:space="0" w:color="auto"/>
          </w:divBdr>
        </w:div>
        <w:div w:id="389352572">
          <w:marLeft w:val="0"/>
          <w:marRight w:val="0"/>
          <w:marTop w:val="0"/>
          <w:marBottom w:val="0"/>
          <w:divBdr>
            <w:top w:val="none" w:sz="0" w:space="0" w:color="auto"/>
            <w:left w:val="none" w:sz="0" w:space="0" w:color="auto"/>
            <w:bottom w:val="none" w:sz="0" w:space="0" w:color="auto"/>
            <w:right w:val="none" w:sz="0" w:space="0" w:color="auto"/>
          </w:divBdr>
        </w:div>
        <w:div w:id="1853687753">
          <w:marLeft w:val="0"/>
          <w:marRight w:val="0"/>
          <w:marTop w:val="0"/>
          <w:marBottom w:val="0"/>
          <w:divBdr>
            <w:top w:val="none" w:sz="0" w:space="0" w:color="auto"/>
            <w:left w:val="none" w:sz="0" w:space="0" w:color="auto"/>
            <w:bottom w:val="none" w:sz="0" w:space="0" w:color="auto"/>
            <w:right w:val="none" w:sz="0" w:space="0" w:color="auto"/>
          </w:divBdr>
        </w:div>
        <w:div w:id="990402988">
          <w:marLeft w:val="0"/>
          <w:marRight w:val="0"/>
          <w:marTop w:val="0"/>
          <w:marBottom w:val="0"/>
          <w:divBdr>
            <w:top w:val="none" w:sz="0" w:space="0" w:color="auto"/>
            <w:left w:val="none" w:sz="0" w:space="0" w:color="auto"/>
            <w:bottom w:val="none" w:sz="0" w:space="0" w:color="auto"/>
            <w:right w:val="none" w:sz="0" w:space="0" w:color="auto"/>
          </w:divBdr>
        </w:div>
        <w:div w:id="1319649052">
          <w:marLeft w:val="0"/>
          <w:marRight w:val="0"/>
          <w:marTop w:val="0"/>
          <w:marBottom w:val="0"/>
          <w:divBdr>
            <w:top w:val="none" w:sz="0" w:space="0" w:color="auto"/>
            <w:left w:val="none" w:sz="0" w:space="0" w:color="auto"/>
            <w:bottom w:val="none" w:sz="0" w:space="0" w:color="auto"/>
            <w:right w:val="none" w:sz="0" w:space="0" w:color="auto"/>
          </w:divBdr>
        </w:div>
        <w:div w:id="1038042481">
          <w:marLeft w:val="0"/>
          <w:marRight w:val="0"/>
          <w:marTop w:val="0"/>
          <w:marBottom w:val="0"/>
          <w:divBdr>
            <w:top w:val="none" w:sz="0" w:space="0" w:color="auto"/>
            <w:left w:val="none" w:sz="0" w:space="0" w:color="auto"/>
            <w:bottom w:val="none" w:sz="0" w:space="0" w:color="auto"/>
            <w:right w:val="none" w:sz="0" w:space="0" w:color="auto"/>
          </w:divBdr>
        </w:div>
        <w:div w:id="440732755">
          <w:marLeft w:val="0"/>
          <w:marRight w:val="0"/>
          <w:marTop w:val="0"/>
          <w:marBottom w:val="0"/>
          <w:divBdr>
            <w:top w:val="none" w:sz="0" w:space="0" w:color="auto"/>
            <w:left w:val="none" w:sz="0" w:space="0" w:color="auto"/>
            <w:bottom w:val="none" w:sz="0" w:space="0" w:color="auto"/>
            <w:right w:val="none" w:sz="0" w:space="0" w:color="auto"/>
          </w:divBdr>
        </w:div>
        <w:div w:id="1210798099">
          <w:marLeft w:val="0"/>
          <w:marRight w:val="0"/>
          <w:marTop w:val="0"/>
          <w:marBottom w:val="0"/>
          <w:divBdr>
            <w:top w:val="none" w:sz="0" w:space="0" w:color="auto"/>
            <w:left w:val="none" w:sz="0" w:space="0" w:color="auto"/>
            <w:bottom w:val="none" w:sz="0" w:space="0" w:color="auto"/>
            <w:right w:val="none" w:sz="0" w:space="0" w:color="auto"/>
          </w:divBdr>
        </w:div>
        <w:div w:id="10255595">
          <w:marLeft w:val="0"/>
          <w:marRight w:val="0"/>
          <w:marTop w:val="0"/>
          <w:marBottom w:val="0"/>
          <w:divBdr>
            <w:top w:val="none" w:sz="0" w:space="0" w:color="auto"/>
            <w:left w:val="none" w:sz="0" w:space="0" w:color="auto"/>
            <w:bottom w:val="none" w:sz="0" w:space="0" w:color="auto"/>
            <w:right w:val="none" w:sz="0" w:space="0" w:color="auto"/>
          </w:divBdr>
        </w:div>
        <w:div w:id="1752115006">
          <w:marLeft w:val="0"/>
          <w:marRight w:val="0"/>
          <w:marTop w:val="0"/>
          <w:marBottom w:val="0"/>
          <w:divBdr>
            <w:top w:val="none" w:sz="0" w:space="0" w:color="auto"/>
            <w:left w:val="none" w:sz="0" w:space="0" w:color="auto"/>
            <w:bottom w:val="none" w:sz="0" w:space="0" w:color="auto"/>
            <w:right w:val="none" w:sz="0" w:space="0" w:color="auto"/>
          </w:divBdr>
        </w:div>
        <w:div w:id="2044864475">
          <w:marLeft w:val="0"/>
          <w:marRight w:val="0"/>
          <w:marTop w:val="0"/>
          <w:marBottom w:val="0"/>
          <w:divBdr>
            <w:top w:val="none" w:sz="0" w:space="0" w:color="auto"/>
            <w:left w:val="none" w:sz="0" w:space="0" w:color="auto"/>
            <w:bottom w:val="none" w:sz="0" w:space="0" w:color="auto"/>
            <w:right w:val="none" w:sz="0" w:space="0" w:color="auto"/>
          </w:divBdr>
        </w:div>
        <w:div w:id="523831820">
          <w:marLeft w:val="0"/>
          <w:marRight w:val="0"/>
          <w:marTop w:val="0"/>
          <w:marBottom w:val="0"/>
          <w:divBdr>
            <w:top w:val="none" w:sz="0" w:space="0" w:color="auto"/>
            <w:left w:val="none" w:sz="0" w:space="0" w:color="auto"/>
            <w:bottom w:val="none" w:sz="0" w:space="0" w:color="auto"/>
            <w:right w:val="none" w:sz="0" w:space="0" w:color="auto"/>
          </w:divBdr>
        </w:div>
        <w:div w:id="2080247908">
          <w:marLeft w:val="0"/>
          <w:marRight w:val="0"/>
          <w:marTop w:val="0"/>
          <w:marBottom w:val="0"/>
          <w:divBdr>
            <w:top w:val="none" w:sz="0" w:space="0" w:color="auto"/>
            <w:left w:val="none" w:sz="0" w:space="0" w:color="auto"/>
            <w:bottom w:val="none" w:sz="0" w:space="0" w:color="auto"/>
            <w:right w:val="none" w:sz="0" w:space="0" w:color="auto"/>
          </w:divBdr>
        </w:div>
        <w:div w:id="1235166888">
          <w:marLeft w:val="0"/>
          <w:marRight w:val="0"/>
          <w:marTop w:val="0"/>
          <w:marBottom w:val="0"/>
          <w:divBdr>
            <w:top w:val="none" w:sz="0" w:space="0" w:color="auto"/>
            <w:left w:val="none" w:sz="0" w:space="0" w:color="auto"/>
            <w:bottom w:val="none" w:sz="0" w:space="0" w:color="auto"/>
            <w:right w:val="none" w:sz="0" w:space="0" w:color="auto"/>
          </w:divBdr>
        </w:div>
      </w:divsChild>
    </w:div>
    <w:div w:id="383985666">
      <w:bodyDiv w:val="1"/>
      <w:marLeft w:val="0"/>
      <w:marRight w:val="0"/>
      <w:marTop w:val="0"/>
      <w:marBottom w:val="0"/>
      <w:divBdr>
        <w:top w:val="none" w:sz="0" w:space="0" w:color="auto"/>
        <w:left w:val="none" w:sz="0" w:space="0" w:color="auto"/>
        <w:bottom w:val="none" w:sz="0" w:space="0" w:color="auto"/>
        <w:right w:val="none" w:sz="0" w:space="0" w:color="auto"/>
      </w:divBdr>
      <w:divsChild>
        <w:div w:id="765425861">
          <w:marLeft w:val="0"/>
          <w:marRight w:val="0"/>
          <w:marTop w:val="0"/>
          <w:marBottom w:val="0"/>
          <w:divBdr>
            <w:top w:val="none" w:sz="0" w:space="0" w:color="auto"/>
            <w:left w:val="none" w:sz="0" w:space="0" w:color="auto"/>
            <w:bottom w:val="none" w:sz="0" w:space="0" w:color="auto"/>
            <w:right w:val="none" w:sz="0" w:space="0" w:color="auto"/>
          </w:divBdr>
        </w:div>
        <w:div w:id="967469099">
          <w:marLeft w:val="0"/>
          <w:marRight w:val="0"/>
          <w:marTop w:val="0"/>
          <w:marBottom w:val="0"/>
          <w:divBdr>
            <w:top w:val="none" w:sz="0" w:space="0" w:color="auto"/>
            <w:left w:val="none" w:sz="0" w:space="0" w:color="auto"/>
            <w:bottom w:val="none" w:sz="0" w:space="0" w:color="auto"/>
            <w:right w:val="none" w:sz="0" w:space="0" w:color="auto"/>
          </w:divBdr>
        </w:div>
        <w:div w:id="1375810454">
          <w:marLeft w:val="0"/>
          <w:marRight w:val="0"/>
          <w:marTop w:val="0"/>
          <w:marBottom w:val="0"/>
          <w:divBdr>
            <w:top w:val="none" w:sz="0" w:space="0" w:color="auto"/>
            <w:left w:val="none" w:sz="0" w:space="0" w:color="auto"/>
            <w:bottom w:val="none" w:sz="0" w:space="0" w:color="auto"/>
            <w:right w:val="none" w:sz="0" w:space="0" w:color="auto"/>
          </w:divBdr>
        </w:div>
        <w:div w:id="501553251">
          <w:marLeft w:val="0"/>
          <w:marRight w:val="0"/>
          <w:marTop w:val="0"/>
          <w:marBottom w:val="0"/>
          <w:divBdr>
            <w:top w:val="none" w:sz="0" w:space="0" w:color="auto"/>
            <w:left w:val="none" w:sz="0" w:space="0" w:color="auto"/>
            <w:bottom w:val="none" w:sz="0" w:space="0" w:color="auto"/>
            <w:right w:val="none" w:sz="0" w:space="0" w:color="auto"/>
          </w:divBdr>
        </w:div>
        <w:div w:id="663825605">
          <w:marLeft w:val="0"/>
          <w:marRight w:val="0"/>
          <w:marTop w:val="0"/>
          <w:marBottom w:val="0"/>
          <w:divBdr>
            <w:top w:val="none" w:sz="0" w:space="0" w:color="auto"/>
            <w:left w:val="none" w:sz="0" w:space="0" w:color="auto"/>
            <w:bottom w:val="none" w:sz="0" w:space="0" w:color="auto"/>
            <w:right w:val="none" w:sz="0" w:space="0" w:color="auto"/>
          </w:divBdr>
        </w:div>
      </w:divsChild>
    </w:div>
    <w:div w:id="425538063">
      <w:bodyDiv w:val="1"/>
      <w:marLeft w:val="0"/>
      <w:marRight w:val="0"/>
      <w:marTop w:val="0"/>
      <w:marBottom w:val="0"/>
      <w:divBdr>
        <w:top w:val="none" w:sz="0" w:space="0" w:color="auto"/>
        <w:left w:val="none" w:sz="0" w:space="0" w:color="auto"/>
        <w:bottom w:val="none" w:sz="0" w:space="0" w:color="auto"/>
        <w:right w:val="none" w:sz="0" w:space="0" w:color="auto"/>
      </w:divBdr>
      <w:divsChild>
        <w:div w:id="7755813">
          <w:marLeft w:val="0"/>
          <w:marRight w:val="0"/>
          <w:marTop w:val="0"/>
          <w:marBottom w:val="0"/>
          <w:divBdr>
            <w:top w:val="none" w:sz="0" w:space="0" w:color="auto"/>
            <w:left w:val="none" w:sz="0" w:space="0" w:color="auto"/>
            <w:bottom w:val="none" w:sz="0" w:space="0" w:color="auto"/>
            <w:right w:val="none" w:sz="0" w:space="0" w:color="auto"/>
          </w:divBdr>
        </w:div>
        <w:div w:id="456217240">
          <w:marLeft w:val="0"/>
          <w:marRight w:val="0"/>
          <w:marTop w:val="0"/>
          <w:marBottom w:val="0"/>
          <w:divBdr>
            <w:top w:val="none" w:sz="0" w:space="0" w:color="auto"/>
            <w:left w:val="none" w:sz="0" w:space="0" w:color="auto"/>
            <w:bottom w:val="none" w:sz="0" w:space="0" w:color="auto"/>
            <w:right w:val="none" w:sz="0" w:space="0" w:color="auto"/>
          </w:divBdr>
        </w:div>
        <w:div w:id="578906376">
          <w:marLeft w:val="0"/>
          <w:marRight w:val="0"/>
          <w:marTop w:val="0"/>
          <w:marBottom w:val="0"/>
          <w:divBdr>
            <w:top w:val="none" w:sz="0" w:space="0" w:color="auto"/>
            <w:left w:val="none" w:sz="0" w:space="0" w:color="auto"/>
            <w:bottom w:val="none" w:sz="0" w:space="0" w:color="auto"/>
            <w:right w:val="none" w:sz="0" w:space="0" w:color="auto"/>
          </w:divBdr>
        </w:div>
        <w:div w:id="232392910">
          <w:marLeft w:val="0"/>
          <w:marRight w:val="0"/>
          <w:marTop w:val="0"/>
          <w:marBottom w:val="0"/>
          <w:divBdr>
            <w:top w:val="none" w:sz="0" w:space="0" w:color="auto"/>
            <w:left w:val="none" w:sz="0" w:space="0" w:color="auto"/>
            <w:bottom w:val="none" w:sz="0" w:space="0" w:color="auto"/>
            <w:right w:val="none" w:sz="0" w:space="0" w:color="auto"/>
          </w:divBdr>
        </w:div>
        <w:div w:id="1613318250">
          <w:marLeft w:val="0"/>
          <w:marRight w:val="0"/>
          <w:marTop w:val="0"/>
          <w:marBottom w:val="0"/>
          <w:divBdr>
            <w:top w:val="none" w:sz="0" w:space="0" w:color="auto"/>
            <w:left w:val="none" w:sz="0" w:space="0" w:color="auto"/>
            <w:bottom w:val="none" w:sz="0" w:space="0" w:color="auto"/>
            <w:right w:val="none" w:sz="0" w:space="0" w:color="auto"/>
          </w:divBdr>
        </w:div>
      </w:divsChild>
    </w:div>
    <w:div w:id="425805242">
      <w:bodyDiv w:val="1"/>
      <w:marLeft w:val="0"/>
      <w:marRight w:val="0"/>
      <w:marTop w:val="0"/>
      <w:marBottom w:val="0"/>
      <w:divBdr>
        <w:top w:val="none" w:sz="0" w:space="0" w:color="auto"/>
        <w:left w:val="none" w:sz="0" w:space="0" w:color="auto"/>
        <w:bottom w:val="none" w:sz="0" w:space="0" w:color="auto"/>
        <w:right w:val="none" w:sz="0" w:space="0" w:color="auto"/>
      </w:divBdr>
      <w:divsChild>
        <w:div w:id="2121684863">
          <w:marLeft w:val="0"/>
          <w:marRight w:val="0"/>
          <w:marTop w:val="0"/>
          <w:marBottom w:val="0"/>
          <w:divBdr>
            <w:top w:val="none" w:sz="0" w:space="0" w:color="auto"/>
            <w:left w:val="none" w:sz="0" w:space="0" w:color="auto"/>
            <w:bottom w:val="none" w:sz="0" w:space="0" w:color="auto"/>
            <w:right w:val="none" w:sz="0" w:space="0" w:color="auto"/>
          </w:divBdr>
        </w:div>
        <w:div w:id="1067922934">
          <w:marLeft w:val="0"/>
          <w:marRight w:val="0"/>
          <w:marTop w:val="0"/>
          <w:marBottom w:val="0"/>
          <w:divBdr>
            <w:top w:val="none" w:sz="0" w:space="0" w:color="auto"/>
            <w:left w:val="none" w:sz="0" w:space="0" w:color="auto"/>
            <w:bottom w:val="none" w:sz="0" w:space="0" w:color="auto"/>
            <w:right w:val="none" w:sz="0" w:space="0" w:color="auto"/>
          </w:divBdr>
        </w:div>
        <w:div w:id="1059284564">
          <w:marLeft w:val="0"/>
          <w:marRight w:val="0"/>
          <w:marTop w:val="0"/>
          <w:marBottom w:val="0"/>
          <w:divBdr>
            <w:top w:val="none" w:sz="0" w:space="0" w:color="auto"/>
            <w:left w:val="none" w:sz="0" w:space="0" w:color="auto"/>
            <w:bottom w:val="none" w:sz="0" w:space="0" w:color="auto"/>
            <w:right w:val="none" w:sz="0" w:space="0" w:color="auto"/>
          </w:divBdr>
        </w:div>
        <w:div w:id="1475564088">
          <w:marLeft w:val="0"/>
          <w:marRight w:val="0"/>
          <w:marTop w:val="0"/>
          <w:marBottom w:val="0"/>
          <w:divBdr>
            <w:top w:val="none" w:sz="0" w:space="0" w:color="auto"/>
            <w:left w:val="none" w:sz="0" w:space="0" w:color="auto"/>
            <w:bottom w:val="none" w:sz="0" w:space="0" w:color="auto"/>
            <w:right w:val="none" w:sz="0" w:space="0" w:color="auto"/>
          </w:divBdr>
        </w:div>
        <w:div w:id="1363552956">
          <w:marLeft w:val="0"/>
          <w:marRight w:val="0"/>
          <w:marTop w:val="0"/>
          <w:marBottom w:val="0"/>
          <w:divBdr>
            <w:top w:val="none" w:sz="0" w:space="0" w:color="auto"/>
            <w:left w:val="none" w:sz="0" w:space="0" w:color="auto"/>
            <w:bottom w:val="none" w:sz="0" w:space="0" w:color="auto"/>
            <w:right w:val="none" w:sz="0" w:space="0" w:color="auto"/>
          </w:divBdr>
        </w:div>
        <w:div w:id="62996874">
          <w:marLeft w:val="0"/>
          <w:marRight w:val="0"/>
          <w:marTop w:val="0"/>
          <w:marBottom w:val="0"/>
          <w:divBdr>
            <w:top w:val="none" w:sz="0" w:space="0" w:color="auto"/>
            <w:left w:val="none" w:sz="0" w:space="0" w:color="auto"/>
            <w:bottom w:val="none" w:sz="0" w:space="0" w:color="auto"/>
            <w:right w:val="none" w:sz="0" w:space="0" w:color="auto"/>
          </w:divBdr>
        </w:div>
        <w:div w:id="1486896261">
          <w:marLeft w:val="0"/>
          <w:marRight w:val="0"/>
          <w:marTop w:val="0"/>
          <w:marBottom w:val="0"/>
          <w:divBdr>
            <w:top w:val="none" w:sz="0" w:space="0" w:color="auto"/>
            <w:left w:val="none" w:sz="0" w:space="0" w:color="auto"/>
            <w:bottom w:val="none" w:sz="0" w:space="0" w:color="auto"/>
            <w:right w:val="none" w:sz="0" w:space="0" w:color="auto"/>
          </w:divBdr>
        </w:div>
        <w:div w:id="1536775860">
          <w:marLeft w:val="0"/>
          <w:marRight w:val="0"/>
          <w:marTop w:val="0"/>
          <w:marBottom w:val="0"/>
          <w:divBdr>
            <w:top w:val="none" w:sz="0" w:space="0" w:color="auto"/>
            <w:left w:val="none" w:sz="0" w:space="0" w:color="auto"/>
            <w:bottom w:val="none" w:sz="0" w:space="0" w:color="auto"/>
            <w:right w:val="none" w:sz="0" w:space="0" w:color="auto"/>
          </w:divBdr>
        </w:div>
        <w:div w:id="1584338021">
          <w:marLeft w:val="0"/>
          <w:marRight w:val="0"/>
          <w:marTop w:val="0"/>
          <w:marBottom w:val="0"/>
          <w:divBdr>
            <w:top w:val="none" w:sz="0" w:space="0" w:color="auto"/>
            <w:left w:val="none" w:sz="0" w:space="0" w:color="auto"/>
            <w:bottom w:val="none" w:sz="0" w:space="0" w:color="auto"/>
            <w:right w:val="none" w:sz="0" w:space="0" w:color="auto"/>
          </w:divBdr>
        </w:div>
        <w:div w:id="2081320770">
          <w:marLeft w:val="0"/>
          <w:marRight w:val="0"/>
          <w:marTop w:val="0"/>
          <w:marBottom w:val="0"/>
          <w:divBdr>
            <w:top w:val="none" w:sz="0" w:space="0" w:color="auto"/>
            <w:left w:val="none" w:sz="0" w:space="0" w:color="auto"/>
            <w:bottom w:val="none" w:sz="0" w:space="0" w:color="auto"/>
            <w:right w:val="none" w:sz="0" w:space="0" w:color="auto"/>
          </w:divBdr>
        </w:div>
        <w:div w:id="1724912339">
          <w:marLeft w:val="0"/>
          <w:marRight w:val="0"/>
          <w:marTop w:val="0"/>
          <w:marBottom w:val="0"/>
          <w:divBdr>
            <w:top w:val="none" w:sz="0" w:space="0" w:color="auto"/>
            <w:left w:val="none" w:sz="0" w:space="0" w:color="auto"/>
            <w:bottom w:val="none" w:sz="0" w:space="0" w:color="auto"/>
            <w:right w:val="none" w:sz="0" w:space="0" w:color="auto"/>
          </w:divBdr>
        </w:div>
        <w:div w:id="681008159">
          <w:marLeft w:val="0"/>
          <w:marRight w:val="0"/>
          <w:marTop w:val="0"/>
          <w:marBottom w:val="0"/>
          <w:divBdr>
            <w:top w:val="none" w:sz="0" w:space="0" w:color="auto"/>
            <w:left w:val="none" w:sz="0" w:space="0" w:color="auto"/>
            <w:bottom w:val="none" w:sz="0" w:space="0" w:color="auto"/>
            <w:right w:val="none" w:sz="0" w:space="0" w:color="auto"/>
          </w:divBdr>
        </w:div>
        <w:div w:id="924873273">
          <w:marLeft w:val="0"/>
          <w:marRight w:val="0"/>
          <w:marTop w:val="0"/>
          <w:marBottom w:val="0"/>
          <w:divBdr>
            <w:top w:val="none" w:sz="0" w:space="0" w:color="auto"/>
            <w:left w:val="none" w:sz="0" w:space="0" w:color="auto"/>
            <w:bottom w:val="none" w:sz="0" w:space="0" w:color="auto"/>
            <w:right w:val="none" w:sz="0" w:space="0" w:color="auto"/>
          </w:divBdr>
        </w:div>
        <w:div w:id="707336525">
          <w:marLeft w:val="0"/>
          <w:marRight w:val="0"/>
          <w:marTop w:val="0"/>
          <w:marBottom w:val="0"/>
          <w:divBdr>
            <w:top w:val="none" w:sz="0" w:space="0" w:color="auto"/>
            <w:left w:val="none" w:sz="0" w:space="0" w:color="auto"/>
            <w:bottom w:val="none" w:sz="0" w:space="0" w:color="auto"/>
            <w:right w:val="none" w:sz="0" w:space="0" w:color="auto"/>
          </w:divBdr>
        </w:div>
        <w:div w:id="770970927">
          <w:marLeft w:val="0"/>
          <w:marRight w:val="0"/>
          <w:marTop w:val="0"/>
          <w:marBottom w:val="0"/>
          <w:divBdr>
            <w:top w:val="none" w:sz="0" w:space="0" w:color="auto"/>
            <w:left w:val="none" w:sz="0" w:space="0" w:color="auto"/>
            <w:bottom w:val="none" w:sz="0" w:space="0" w:color="auto"/>
            <w:right w:val="none" w:sz="0" w:space="0" w:color="auto"/>
          </w:divBdr>
        </w:div>
        <w:div w:id="1078357090">
          <w:marLeft w:val="0"/>
          <w:marRight w:val="0"/>
          <w:marTop w:val="0"/>
          <w:marBottom w:val="0"/>
          <w:divBdr>
            <w:top w:val="none" w:sz="0" w:space="0" w:color="auto"/>
            <w:left w:val="none" w:sz="0" w:space="0" w:color="auto"/>
            <w:bottom w:val="none" w:sz="0" w:space="0" w:color="auto"/>
            <w:right w:val="none" w:sz="0" w:space="0" w:color="auto"/>
          </w:divBdr>
        </w:div>
      </w:divsChild>
    </w:div>
    <w:div w:id="432894254">
      <w:bodyDiv w:val="1"/>
      <w:marLeft w:val="0"/>
      <w:marRight w:val="0"/>
      <w:marTop w:val="0"/>
      <w:marBottom w:val="0"/>
      <w:divBdr>
        <w:top w:val="none" w:sz="0" w:space="0" w:color="auto"/>
        <w:left w:val="none" w:sz="0" w:space="0" w:color="auto"/>
        <w:bottom w:val="none" w:sz="0" w:space="0" w:color="auto"/>
        <w:right w:val="none" w:sz="0" w:space="0" w:color="auto"/>
      </w:divBdr>
      <w:divsChild>
        <w:div w:id="1729763641">
          <w:marLeft w:val="0"/>
          <w:marRight w:val="0"/>
          <w:marTop w:val="0"/>
          <w:marBottom w:val="0"/>
          <w:divBdr>
            <w:top w:val="none" w:sz="0" w:space="0" w:color="auto"/>
            <w:left w:val="none" w:sz="0" w:space="0" w:color="auto"/>
            <w:bottom w:val="none" w:sz="0" w:space="0" w:color="auto"/>
            <w:right w:val="none" w:sz="0" w:space="0" w:color="auto"/>
          </w:divBdr>
        </w:div>
        <w:div w:id="864057685">
          <w:marLeft w:val="0"/>
          <w:marRight w:val="0"/>
          <w:marTop w:val="0"/>
          <w:marBottom w:val="0"/>
          <w:divBdr>
            <w:top w:val="none" w:sz="0" w:space="0" w:color="auto"/>
            <w:left w:val="none" w:sz="0" w:space="0" w:color="auto"/>
            <w:bottom w:val="none" w:sz="0" w:space="0" w:color="auto"/>
            <w:right w:val="none" w:sz="0" w:space="0" w:color="auto"/>
          </w:divBdr>
        </w:div>
        <w:div w:id="1565675213">
          <w:marLeft w:val="0"/>
          <w:marRight w:val="0"/>
          <w:marTop w:val="0"/>
          <w:marBottom w:val="0"/>
          <w:divBdr>
            <w:top w:val="none" w:sz="0" w:space="0" w:color="auto"/>
            <w:left w:val="none" w:sz="0" w:space="0" w:color="auto"/>
            <w:bottom w:val="none" w:sz="0" w:space="0" w:color="auto"/>
            <w:right w:val="none" w:sz="0" w:space="0" w:color="auto"/>
          </w:divBdr>
        </w:div>
        <w:div w:id="924342065">
          <w:marLeft w:val="0"/>
          <w:marRight w:val="0"/>
          <w:marTop w:val="0"/>
          <w:marBottom w:val="0"/>
          <w:divBdr>
            <w:top w:val="none" w:sz="0" w:space="0" w:color="auto"/>
            <w:left w:val="none" w:sz="0" w:space="0" w:color="auto"/>
            <w:bottom w:val="none" w:sz="0" w:space="0" w:color="auto"/>
            <w:right w:val="none" w:sz="0" w:space="0" w:color="auto"/>
          </w:divBdr>
        </w:div>
      </w:divsChild>
    </w:div>
    <w:div w:id="433595698">
      <w:bodyDiv w:val="1"/>
      <w:marLeft w:val="0"/>
      <w:marRight w:val="0"/>
      <w:marTop w:val="0"/>
      <w:marBottom w:val="0"/>
      <w:divBdr>
        <w:top w:val="none" w:sz="0" w:space="0" w:color="auto"/>
        <w:left w:val="none" w:sz="0" w:space="0" w:color="auto"/>
        <w:bottom w:val="none" w:sz="0" w:space="0" w:color="auto"/>
        <w:right w:val="none" w:sz="0" w:space="0" w:color="auto"/>
      </w:divBdr>
    </w:div>
    <w:div w:id="451822379">
      <w:bodyDiv w:val="1"/>
      <w:marLeft w:val="0"/>
      <w:marRight w:val="0"/>
      <w:marTop w:val="0"/>
      <w:marBottom w:val="0"/>
      <w:divBdr>
        <w:top w:val="none" w:sz="0" w:space="0" w:color="auto"/>
        <w:left w:val="none" w:sz="0" w:space="0" w:color="auto"/>
        <w:bottom w:val="none" w:sz="0" w:space="0" w:color="auto"/>
        <w:right w:val="none" w:sz="0" w:space="0" w:color="auto"/>
      </w:divBdr>
    </w:div>
    <w:div w:id="479929922">
      <w:bodyDiv w:val="1"/>
      <w:marLeft w:val="0"/>
      <w:marRight w:val="0"/>
      <w:marTop w:val="0"/>
      <w:marBottom w:val="0"/>
      <w:divBdr>
        <w:top w:val="none" w:sz="0" w:space="0" w:color="auto"/>
        <w:left w:val="none" w:sz="0" w:space="0" w:color="auto"/>
        <w:bottom w:val="none" w:sz="0" w:space="0" w:color="auto"/>
        <w:right w:val="none" w:sz="0" w:space="0" w:color="auto"/>
      </w:divBdr>
      <w:divsChild>
        <w:div w:id="1425415433">
          <w:marLeft w:val="0"/>
          <w:marRight w:val="0"/>
          <w:marTop w:val="0"/>
          <w:marBottom w:val="0"/>
          <w:divBdr>
            <w:top w:val="none" w:sz="0" w:space="0" w:color="auto"/>
            <w:left w:val="none" w:sz="0" w:space="0" w:color="auto"/>
            <w:bottom w:val="none" w:sz="0" w:space="0" w:color="auto"/>
            <w:right w:val="none" w:sz="0" w:space="0" w:color="auto"/>
          </w:divBdr>
        </w:div>
        <w:div w:id="1970739406">
          <w:marLeft w:val="0"/>
          <w:marRight w:val="0"/>
          <w:marTop w:val="0"/>
          <w:marBottom w:val="0"/>
          <w:divBdr>
            <w:top w:val="none" w:sz="0" w:space="0" w:color="auto"/>
            <w:left w:val="none" w:sz="0" w:space="0" w:color="auto"/>
            <w:bottom w:val="none" w:sz="0" w:space="0" w:color="auto"/>
            <w:right w:val="none" w:sz="0" w:space="0" w:color="auto"/>
          </w:divBdr>
        </w:div>
        <w:div w:id="876354064">
          <w:marLeft w:val="0"/>
          <w:marRight w:val="0"/>
          <w:marTop w:val="0"/>
          <w:marBottom w:val="0"/>
          <w:divBdr>
            <w:top w:val="none" w:sz="0" w:space="0" w:color="auto"/>
            <w:left w:val="none" w:sz="0" w:space="0" w:color="auto"/>
            <w:bottom w:val="none" w:sz="0" w:space="0" w:color="auto"/>
            <w:right w:val="none" w:sz="0" w:space="0" w:color="auto"/>
          </w:divBdr>
        </w:div>
        <w:div w:id="1911115418">
          <w:marLeft w:val="0"/>
          <w:marRight w:val="0"/>
          <w:marTop w:val="0"/>
          <w:marBottom w:val="0"/>
          <w:divBdr>
            <w:top w:val="none" w:sz="0" w:space="0" w:color="auto"/>
            <w:left w:val="none" w:sz="0" w:space="0" w:color="auto"/>
            <w:bottom w:val="none" w:sz="0" w:space="0" w:color="auto"/>
            <w:right w:val="none" w:sz="0" w:space="0" w:color="auto"/>
          </w:divBdr>
        </w:div>
        <w:div w:id="2109306089">
          <w:marLeft w:val="0"/>
          <w:marRight w:val="0"/>
          <w:marTop w:val="0"/>
          <w:marBottom w:val="0"/>
          <w:divBdr>
            <w:top w:val="none" w:sz="0" w:space="0" w:color="auto"/>
            <w:left w:val="none" w:sz="0" w:space="0" w:color="auto"/>
            <w:bottom w:val="none" w:sz="0" w:space="0" w:color="auto"/>
            <w:right w:val="none" w:sz="0" w:space="0" w:color="auto"/>
          </w:divBdr>
        </w:div>
        <w:div w:id="964847841">
          <w:marLeft w:val="0"/>
          <w:marRight w:val="0"/>
          <w:marTop w:val="0"/>
          <w:marBottom w:val="0"/>
          <w:divBdr>
            <w:top w:val="none" w:sz="0" w:space="0" w:color="auto"/>
            <w:left w:val="none" w:sz="0" w:space="0" w:color="auto"/>
            <w:bottom w:val="none" w:sz="0" w:space="0" w:color="auto"/>
            <w:right w:val="none" w:sz="0" w:space="0" w:color="auto"/>
          </w:divBdr>
        </w:div>
        <w:div w:id="740520485">
          <w:marLeft w:val="0"/>
          <w:marRight w:val="0"/>
          <w:marTop w:val="0"/>
          <w:marBottom w:val="0"/>
          <w:divBdr>
            <w:top w:val="none" w:sz="0" w:space="0" w:color="auto"/>
            <w:left w:val="none" w:sz="0" w:space="0" w:color="auto"/>
            <w:bottom w:val="none" w:sz="0" w:space="0" w:color="auto"/>
            <w:right w:val="none" w:sz="0" w:space="0" w:color="auto"/>
          </w:divBdr>
        </w:div>
      </w:divsChild>
    </w:div>
    <w:div w:id="503789735">
      <w:bodyDiv w:val="1"/>
      <w:marLeft w:val="0"/>
      <w:marRight w:val="0"/>
      <w:marTop w:val="0"/>
      <w:marBottom w:val="0"/>
      <w:divBdr>
        <w:top w:val="none" w:sz="0" w:space="0" w:color="auto"/>
        <w:left w:val="none" w:sz="0" w:space="0" w:color="auto"/>
        <w:bottom w:val="none" w:sz="0" w:space="0" w:color="auto"/>
        <w:right w:val="none" w:sz="0" w:space="0" w:color="auto"/>
      </w:divBdr>
      <w:divsChild>
        <w:div w:id="1851598540">
          <w:marLeft w:val="0"/>
          <w:marRight w:val="0"/>
          <w:marTop w:val="0"/>
          <w:marBottom w:val="0"/>
          <w:divBdr>
            <w:top w:val="none" w:sz="0" w:space="0" w:color="auto"/>
            <w:left w:val="none" w:sz="0" w:space="0" w:color="auto"/>
            <w:bottom w:val="none" w:sz="0" w:space="0" w:color="auto"/>
            <w:right w:val="none" w:sz="0" w:space="0" w:color="auto"/>
          </w:divBdr>
        </w:div>
        <w:div w:id="1627420522">
          <w:marLeft w:val="0"/>
          <w:marRight w:val="0"/>
          <w:marTop w:val="0"/>
          <w:marBottom w:val="0"/>
          <w:divBdr>
            <w:top w:val="none" w:sz="0" w:space="0" w:color="auto"/>
            <w:left w:val="none" w:sz="0" w:space="0" w:color="auto"/>
            <w:bottom w:val="none" w:sz="0" w:space="0" w:color="auto"/>
            <w:right w:val="none" w:sz="0" w:space="0" w:color="auto"/>
          </w:divBdr>
        </w:div>
        <w:div w:id="911816822">
          <w:marLeft w:val="0"/>
          <w:marRight w:val="0"/>
          <w:marTop w:val="0"/>
          <w:marBottom w:val="0"/>
          <w:divBdr>
            <w:top w:val="none" w:sz="0" w:space="0" w:color="auto"/>
            <w:left w:val="none" w:sz="0" w:space="0" w:color="auto"/>
            <w:bottom w:val="none" w:sz="0" w:space="0" w:color="auto"/>
            <w:right w:val="none" w:sz="0" w:space="0" w:color="auto"/>
          </w:divBdr>
        </w:div>
        <w:div w:id="683823578">
          <w:marLeft w:val="0"/>
          <w:marRight w:val="0"/>
          <w:marTop w:val="0"/>
          <w:marBottom w:val="0"/>
          <w:divBdr>
            <w:top w:val="none" w:sz="0" w:space="0" w:color="auto"/>
            <w:left w:val="none" w:sz="0" w:space="0" w:color="auto"/>
            <w:bottom w:val="none" w:sz="0" w:space="0" w:color="auto"/>
            <w:right w:val="none" w:sz="0" w:space="0" w:color="auto"/>
          </w:divBdr>
        </w:div>
        <w:div w:id="696154421">
          <w:marLeft w:val="0"/>
          <w:marRight w:val="0"/>
          <w:marTop w:val="0"/>
          <w:marBottom w:val="0"/>
          <w:divBdr>
            <w:top w:val="none" w:sz="0" w:space="0" w:color="auto"/>
            <w:left w:val="none" w:sz="0" w:space="0" w:color="auto"/>
            <w:bottom w:val="none" w:sz="0" w:space="0" w:color="auto"/>
            <w:right w:val="none" w:sz="0" w:space="0" w:color="auto"/>
          </w:divBdr>
        </w:div>
        <w:div w:id="502016208">
          <w:marLeft w:val="0"/>
          <w:marRight w:val="0"/>
          <w:marTop w:val="0"/>
          <w:marBottom w:val="0"/>
          <w:divBdr>
            <w:top w:val="none" w:sz="0" w:space="0" w:color="auto"/>
            <w:left w:val="none" w:sz="0" w:space="0" w:color="auto"/>
            <w:bottom w:val="none" w:sz="0" w:space="0" w:color="auto"/>
            <w:right w:val="none" w:sz="0" w:space="0" w:color="auto"/>
          </w:divBdr>
        </w:div>
        <w:div w:id="894707106">
          <w:marLeft w:val="0"/>
          <w:marRight w:val="0"/>
          <w:marTop w:val="0"/>
          <w:marBottom w:val="0"/>
          <w:divBdr>
            <w:top w:val="none" w:sz="0" w:space="0" w:color="auto"/>
            <w:left w:val="none" w:sz="0" w:space="0" w:color="auto"/>
            <w:bottom w:val="none" w:sz="0" w:space="0" w:color="auto"/>
            <w:right w:val="none" w:sz="0" w:space="0" w:color="auto"/>
          </w:divBdr>
        </w:div>
        <w:div w:id="945574980">
          <w:marLeft w:val="0"/>
          <w:marRight w:val="0"/>
          <w:marTop w:val="0"/>
          <w:marBottom w:val="0"/>
          <w:divBdr>
            <w:top w:val="none" w:sz="0" w:space="0" w:color="auto"/>
            <w:left w:val="none" w:sz="0" w:space="0" w:color="auto"/>
            <w:bottom w:val="none" w:sz="0" w:space="0" w:color="auto"/>
            <w:right w:val="none" w:sz="0" w:space="0" w:color="auto"/>
          </w:divBdr>
        </w:div>
        <w:div w:id="1373768635">
          <w:marLeft w:val="0"/>
          <w:marRight w:val="0"/>
          <w:marTop w:val="0"/>
          <w:marBottom w:val="0"/>
          <w:divBdr>
            <w:top w:val="none" w:sz="0" w:space="0" w:color="auto"/>
            <w:left w:val="none" w:sz="0" w:space="0" w:color="auto"/>
            <w:bottom w:val="none" w:sz="0" w:space="0" w:color="auto"/>
            <w:right w:val="none" w:sz="0" w:space="0" w:color="auto"/>
          </w:divBdr>
        </w:div>
        <w:div w:id="137460679">
          <w:marLeft w:val="0"/>
          <w:marRight w:val="0"/>
          <w:marTop w:val="0"/>
          <w:marBottom w:val="0"/>
          <w:divBdr>
            <w:top w:val="none" w:sz="0" w:space="0" w:color="auto"/>
            <w:left w:val="none" w:sz="0" w:space="0" w:color="auto"/>
            <w:bottom w:val="none" w:sz="0" w:space="0" w:color="auto"/>
            <w:right w:val="none" w:sz="0" w:space="0" w:color="auto"/>
          </w:divBdr>
        </w:div>
      </w:divsChild>
    </w:div>
    <w:div w:id="599946458">
      <w:bodyDiv w:val="1"/>
      <w:marLeft w:val="0"/>
      <w:marRight w:val="0"/>
      <w:marTop w:val="0"/>
      <w:marBottom w:val="0"/>
      <w:divBdr>
        <w:top w:val="none" w:sz="0" w:space="0" w:color="auto"/>
        <w:left w:val="none" w:sz="0" w:space="0" w:color="auto"/>
        <w:bottom w:val="none" w:sz="0" w:space="0" w:color="auto"/>
        <w:right w:val="none" w:sz="0" w:space="0" w:color="auto"/>
      </w:divBdr>
      <w:divsChild>
        <w:div w:id="856307192">
          <w:marLeft w:val="0"/>
          <w:marRight w:val="0"/>
          <w:marTop w:val="0"/>
          <w:marBottom w:val="0"/>
          <w:divBdr>
            <w:top w:val="none" w:sz="0" w:space="0" w:color="auto"/>
            <w:left w:val="none" w:sz="0" w:space="0" w:color="auto"/>
            <w:bottom w:val="none" w:sz="0" w:space="0" w:color="auto"/>
            <w:right w:val="none" w:sz="0" w:space="0" w:color="auto"/>
          </w:divBdr>
        </w:div>
        <w:div w:id="118692571">
          <w:marLeft w:val="0"/>
          <w:marRight w:val="0"/>
          <w:marTop w:val="0"/>
          <w:marBottom w:val="0"/>
          <w:divBdr>
            <w:top w:val="none" w:sz="0" w:space="0" w:color="auto"/>
            <w:left w:val="none" w:sz="0" w:space="0" w:color="auto"/>
            <w:bottom w:val="none" w:sz="0" w:space="0" w:color="auto"/>
            <w:right w:val="none" w:sz="0" w:space="0" w:color="auto"/>
          </w:divBdr>
        </w:div>
        <w:div w:id="1230532130">
          <w:marLeft w:val="0"/>
          <w:marRight w:val="0"/>
          <w:marTop w:val="0"/>
          <w:marBottom w:val="0"/>
          <w:divBdr>
            <w:top w:val="none" w:sz="0" w:space="0" w:color="auto"/>
            <w:left w:val="none" w:sz="0" w:space="0" w:color="auto"/>
            <w:bottom w:val="none" w:sz="0" w:space="0" w:color="auto"/>
            <w:right w:val="none" w:sz="0" w:space="0" w:color="auto"/>
          </w:divBdr>
        </w:div>
        <w:div w:id="824249490">
          <w:marLeft w:val="0"/>
          <w:marRight w:val="0"/>
          <w:marTop w:val="0"/>
          <w:marBottom w:val="0"/>
          <w:divBdr>
            <w:top w:val="none" w:sz="0" w:space="0" w:color="auto"/>
            <w:left w:val="none" w:sz="0" w:space="0" w:color="auto"/>
            <w:bottom w:val="none" w:sz="0" w:space="0" w:color="auto"/>
            <w:right w:val="none" w:sz="0" w:space="0" w:color="auto"/>
          </w:divBdr>
        </w:div>
        <w:div w:id="1282033193">
          <w:marLeft w:val="0"/>
          <w:marRight w:val="0"/>
          <w:marTop w:val="0"/>
          <w:marBottom w:val="0"/>
          <w:divBdr>
            <w:top w:val="none" w:sz="0" w:space="0" w:color="auto"/>
            <w:left w:val="none" w:sz="0" w:space="0" w:color="auto"/>
            <w:bottom w:val="none" w:sz="0" w:space="0" w:color="auto"/>
            <w:right w:val="none" w:sz="0" w:space="0" w:color="auto"/>
          </w:divBdr>
        </w:div>
        <w:div w:id="597834726">
          <w:marLeft w:val="0"/>
          <w:marRight w:val="0"/>
          <w:marTop w:val="0"/>
          <w:marBottom w:val="0"/>
          <w:divBdr>
            <w:top w:val="none" w:sz="0" w:space="0" w:color="auto"/>
            <w:left w:val="none" w:sz="0" w:space="0" w:color="auto"/>
            <w:bottom w:val="none" w:sz="0" w:space="0" w:color="auto"/>
            <w:right w:val="none" w:sz="0" w:space="0" w:color="auto"/>
          </w:divBdr>
        </w:div>
        <w:div w:id="1879003960">
          <w:marLeft w:val="0"/>
          <w:marRight w:val="0"/>
          <w:marTop w:val="0"/>
          <w:marBottom w:val="0"/>
          <w:divBdr>
            <w:top w:val="none" w:sz="0" w:space="0" w:color="auto"/>
            <w:left w:val="none" w:sz="0" w:space="0" w:color="auto"/>
            <w:bottom w:val="none" w:sz="0" w:space="0" w:color="auto"/>
            <w:right w:val="none" w:sz="0" w:space="0" w:color="auto"/>
          </w:divBdr>
        </w:div>
      </w:divsChild>
    </w:div>
    <w:div w:id="634020987">
      <w:bodyDiv w:val="1"/>
      <w:marLeft w:val="0"/>
      <w:marRight w:val="0"/>
      <w:marTop w:val="0"/>
      <w:marBottom w:val="0"/>
      <w:divBdr>
        <w:top w:val="none" w:sz="0" w:space="0" w:color="auto"/>
        <w:left w:val="none" w:sz="0" w:space="0" w:color="auto"/>
        <w:bottom w:val="none" w:sz="0" w:space="0" w:color="auto"/>
        <w:right w:val="none" w:sz="0" w:space="0" w:color="auto"/>
      </w:divBdr>
    </w:div>
    <w:div w:id="685714762">
      <w:bodyDiv w:val="1"/>
      <w:marLeft w:val="0"/>
      <w:marRight w:val="0"/>
      <w:marTop w:val="0"/>
      <w:marBottom w:val="0"/>
      <w:divBdr>
        <w:top w:val="none" w:sz="0" w:space="0" w:color="auto"/>
        <w:left w:val="none" w:sz="0" w:space="0" w:color="auto"/>
        <w:bottom w:val="none" w:sz="0" w:space="0" w:color="auto"/>
        <w:right w:val="none" w:sz="0" w:space="0" w:color="auto"/>
      </w:divBdr>
      <w:divsChild>
        <w:div w:id="884678760">
          <w:marLeft w:val="0"/>
          <w:marRight w:val="0"/>
          <w:marTop w:val="0"/>
          <w:marBottom w:val="0"/>
          <w:divBdr>
            <w:top w:val="none" w:sz="0" w:space="0" w:color="auto"/>
            <w:left w:val="none" w:sz="0" w:space="0" w:color="auto"/>
            <w:bottom w:val="none" w:sz="0" w:space="0" w:color="auto"/>
            <w:right w:val="none" w:sz="0" w:space="0" w:color="auto"/>
          </w:divBdr>
        </w:div>
        <w:div w:id="1004626223">
          <w:marLeft w:val="0"/>
          <w:marRight w:val="0"/>
          <w:marTop w:val="0"/>
          <w:marBottom w:val="0"/>
          <w:divBdr>
            <w:top w:val="none" w:sz="0" w:space="0" w:color="auto"/>
            <w:left w:val="none" w:sz="0" w:space="0" w:color="auto"/>
            <w:bottom w:val="none" w:sz="0" w:space="0" w:color="auto"/>
            <w:right w:val="none" w:sz="0" w:space="0" w:color="auto"/>
          </w:divBdr>
        </w:div>
        <w:div w:id="1543446122">
          <w:marLeft w:val="0"/>
          <w:marRight w:val="0"/>
          <w:marTop w:val="0"/>
          <w:marBottom w:val="0"/>
          <w:divBdr>
            <w:top w:val="none" w:sz="0" w:space="0" w:color="auto"/>
            <w:left w:val="none" w:sz="0" w:space="0" w:color="auto"/>
            <w:bottom w:val="none" w:sz="0" w:space="0" w:color="auto"/>
            <w:right w:val="none" w:sz="0" w:space="0" w:color="auto"/>
          </w:divBdr>
        </w:div>
        <w:div w:id="1607343523">
          <w:marLeft w:val="0"/>
          <w:marRight w:val="0"/>
          <w:marTop w:val="0"/>
          <w:marBottom w:val="0"/>
          <w:divBdr>
            <w:top w:val="none" w:sz="0" w:space="0" w:color="auto"/>
            <w:left w:val="none" w:sz="0" w:space="0" w:color="auto"/>
            <w:bottom w:val="none" w:sz="0" w:space="0" w:color="auto"/>
            <w:right w:val="none" w:sz="0" w:space="0" w:color="auto"/>
          </w:divBdr>
        </w:div>
        <w:div w:id="93982482">
          <w:marLeft w:val="0"/>
          <w:marRight w:val="0"/>
          <w:marTop w:val="0"/>
          <w:marBottom w:val="0"/>
          <w:divBdr>
            <w:top w:val="none" w:sz="0" w:space="0" w:color="auto"/>
            <w:left w:val="none" w:sz="0" w:space="0" w:color="auto"/>
            <w:bottom w:val="none" w:sz="0" w:space="0" w:color="auto"/>
            <w:right w:val="none" w:sz="0" w:space="0" w:color="auto"/>
          </w:divBdr>
        </w:div>
      </w:divsChild>
    </w:div>
    <w:div w:id="696470824">
      <w:bodyDiv w:val="1"/>
      <w:marLeft w:val="0"/>
      <w:marRight w:val="0"/>
      <w:marTop w:val="0"/>
      <w:marBottom w:val="0"/>
      <w:divBdr>
        <w:top w:val="none" w:sz="0" w:space="0" w:color="auto"/>
        <w:left w:val="none" w:sz="0" w:space="0" w:color="auto"/>
        <w:bottom w:val="none" w:sz="0" w:space="0" w:color="auto"/>
        <w:right w:val="none" w:sz="0" w:space="0" w:color="auto"/>
      </w:divBdr>
      <w:divsChild>
        <w:div w:id="1871602026">
          <w:marLeft w:val="0"/>
          <w:marRight w:val="0"/>
          <w:marTop w:val="0"/>
          <w:marBottom w:val="0"/>
          <w:divBdr>
            <w:top w:val="none" w:sz="0" w:space="0" w:color="auto"/>
            <w:left w:val="none" w:sz="0" w:space="0" w:color="auto"/>
            <w:bottom w:val="none" w:sz="0" w:space="0" w:color="auto"/>
            <w:right w:val="none" w:sz="0" w:space="0" w:color="auto"/>
          </w:divBdr>
        </w:div>
        <w:div w:id="976490717">
          <w:marLeft w:val="0"/>
          <w:marRight w:val="0"/>
          <w:marTop w:val="0"/>
          <w:marBottom w:val="0"/>
          <w:divBdr>
            <w:top w:val="none" w:sz="0" w:space="0" w:color="auto"/>
            <w:left w:val="none" w:sz="0" w:space="0" w:color="auto"/>
            <w:bottom w:val="none" w:sz="0" w:space="0" w:color="auto"/>
            <w:right w:val="none" w:sz="0" w:space="0" w:color="auto"/>
          </w:divBdr>
        </w:div>
        <w:div w:id="1858229933">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
        <w:div w:id="1806775621">
          <w:marLeft w:val="0"/>
          <w:marRight w:val="0"/>
          <w:marTop w:val="0"/>
          <w:marBottom w:val="0"/>
          <w:divBdr>
            <w:top w:val="none" w:sz="0" w:space="0" w:color="auto"/>
            <w:left w:val="none" w:sz="0" w:space="0" w:color="auto"/>
            <w:bottom w:val="none" w:sz="0" w:space="0" w:color="auto"/>
            <w:right w:val="none" w:sz="0" w:space="0" w:color="auto"/>
          </w:divBdr>
        </w:div>
        <w:div w:id="841509091">
          <w:marLeft w:val="0"/>
          <w:marRight w:val="0"/>
          <w:marTop w:val="0"/>
          <w:marBottom w:val="0"/>
          <w:divBdr>
            <w:top w:val="none" w:sz="0" w:space="0" w:color="auto"/>
            <w:left w:val="none" w:sz="0" w:space="0" w:color="auto"/>
            <w:bottom w:val="none" w:sz="0" w:space="0" w:color="auto"/>
            <w:right w:val="none" w:sz="0" w:space="0" w:color="auto"/>
          </w:divBdr>
        </w:div>
        <w:div w:id="1755514675">
          <w:marLeft w:val="0"/>
          <w:marRight w:val="0"/>
          <w:marTop w:val="0"/>
          <w:marBottom w:val="0"/>
          <w:divBdr>
            <w:top w:val="none" w:sz="0" w:space="0" w:color="auto"/>
            <w:left w:val="none" w:sz="0" w:space="0" w:color="auto"/>
            <w:bottom w:val="none" w:sz="0" w:space="0" w:color="auto"/>
            <w:right w:val="none" w:sz="0" w:space="0" w:color="auto"/>
          </w:divBdr>
        </w:div>
        <w:div w:id="1270965100">
          <w:marLeft w:val="0"/>
          <w:marRight w:val="0"/>
          <w:marTop w:val="0"/>
          <w:marBottom w:val="0"/>
          <w:divBdr>
            <w:top w:val="none" w:sz="0" w:space="0" w:color="auto"/>
            <w:left w:val="none" w:sz="0" w:space="0" w:color="auto"/>
            <w:bottom w:val="none" w:sz="0" w:space="0" w:color="auto"/>
            <w:right w:val="none" w:sz="0" w:space="0" w:color="auto"/>
          </w:divBdr>
        </w:div>
        <w:div w:id="1592007154">
          <w:marLeft w:val="0"/>
          <w:marRight w:val="0"/>
          <w:marTop w:val="0"/>
          <w:marBottom w:val="0"/>
          <w:divBdr>
            <w:top w:val="none" w:sz="0" w:space="0" w:color="auto"/>
            <w:left w:val="none" w:sz="0" w:space="0" w:color="auto"/>
            <w:bottom w:val="none" w:sz="0" w:space="0" w:color="auto"/>
            <w:right w:val="none" w:sz="0" w:space="0" w:color="auto"/>
          </w:divBdr>
        </w:div>
        <w:div w:id="1927377277">
          <w:marLeft w:val="0"/>
          <w:marRight w:val="0"/>
          <w:marTop w:val="0"/>
          <w:marBottom w:val="0"/>
          <w:divBdr>
            <w:top w:val="none" w:sz="0" w:space="0" w:color="auto"/>
            <w:left w:val="none" w:sz="0" w:space="0" w:color="auto"/>
            <w:bottom w:val="none" w:sz="0" w:space="0" w:color="auto"/>
            <w:right w:val="none" w:sz="0" w:space="0" w:color="auto"/>
          </w:divBdr>
        </w:div>
        <w:div w:id="2034529462">
          <w:marLeft w:val="0"/>
          <w:marRight w:val="0"/>
          <w:marTop w:val="0"/>
          <w:marBottom w:val="0"/>
          <w:divBdr>
            <w:top w:val="none" w:sz="0" w:space="0" w:color="auto"/>
            <w:left w:val="none" w:sz="0" w:space="0" w:color="auto"/>
            <w:bottom w:val="none" w:sz="0" w:space="0" w:color="auto"/>
            <w:right w:val="none" w:sz="0" w:space="0" w:color="auto"/>
          </w:divBdr>
        </w:div>
        <w:div w:id="582027180">
          <w:marLeft w:val="0"/>
          <w:marRight w:val="0"/>
          <w:marTop w:val="0"/>
          <w:marBottom w:val="0"/>
          <w:divBdr>
            <w:top w:val="none" w:sz="0" w:space="0" w:color="auto"/>
            <w:left w:val="none" w:sz="0" w:space="0" w:color="auto"/>
            <w:bottom w:val="none" w:sz="0" w:space="0" w:color="auto"/>
            <w:right w:val="none" w:sz="0" w:space="0" w:color="auto"/>
          </w:divBdr>
        </w:div>
        <w:div w:id="1812017434">
          <w:marLeft w:val="0"/>
          <w:marRight w:val="0"/>
          <w:marTop w:val="0"/>
          <w:marBottom w:val="0"/>
          <w:divBdr>
            <w:top w:val="none" w:sz="0" w:space="0" w:color="auto"/>
            <w:left w:val="none" w:sz="0" w:space="0" w:color="auto"/>
            <w:bottom w:val="none" w:sz="0" w:space="0" w:color="auto"/>
            <w:right w:val="none" w:sz="0" w:space="0" w:color="auto"/>
          </w:divBdr>
        </w:div>
        <w:div w:id="1395201650">
          <w:marLeft w:val="0"/>
          <w:marRight w:val="0"/>
          <w:marTop w:val="0"/>
          <w:marBottom w:val="0"/>
          <w:divBdr>
            <w:top w:val="none" w:sz="0" w:space="0" w:color="auto"/>
            <w:left w:val="none" w:sz="0" w:space="0" w:color="auto"/>
            <w:bottom w:val="none" w:sz="0" w:space="0" w:color="auto"/>
            <w:right w:val="none" w:sz="0" w:space="0" w:color="auto"/>
          </w:divBdr>
        </w:div>
        <w:div w:id="478767448">
          <w:marLeft w:val="0"/>
          <w:marRight w:val="0"/>
          <w:marTop w:val="0"/>
          <w:marBottom w:val="0"/>
          <w:divBdr>
            <w:top w:val="none" w:sz="0" w:space="0" w:color="auto"/>
            <w:left w:val="none" w:sz="0" w:space="0" w:color="auto"/>
            <w:bottom w:val="none" w:sz="0" w:space="0" w:color="auto"/>
            <w:right w:val="none" w:sz="0" w:space="0" w:color="auto"/>
          </w:divBdr>
        </w:div>
        <w:div w:id="2032492869">
          <w:marLeft w:val="0"/>
          <w:marRight w:val="0"/>
          <w:marTop w:val="0"/>
          <w:marBottom w:val="0"/>
          <w:divBdr>
            <w:top w:val="none" w:sz="0" w:space="0" w:color="auto"/>
            <w:left w:val="none" w:sz="0" w:space="0" w:color="auto"/>
            <w:bottom w:val="none" w:sz="0" w:space="0" w:color="auto"/>
            <w:right w:val="none" w:sz="0" w:space="0" w:color="auto"/>
          </w:divBdr>
        </w:div>
        <w:div w:id="660810405">
          <w:marLeft w:val="0"/>
          <w:marRight w:val="0"/>
          <w:marTop w:val="0"/>
          <w:marBottom w:val="0"/>
          <w:divBdr>
            <w:top w:val="none" w:sz="0" w:space="0" w:color="auto"/>
            <w:left w:val="none" w:sz="0" w:space="0" w:color="auto"/>
            <w:bottom w:val="none" w:sz="0" w:space="0" w:color="auto"/>
            <w:right w:val="none" w:sz="0" w:space="0" w:color="auto"/>
          </w:divBdr>
        </w:div>
        <w:div w:id="192310170">
          <w:marLeft w:val="0"/>
          <w:marRight w:val="0"/>
          <w:marTop w:val="0"/>
          <w:marBottom w:val="0"/>
          <w:divBdr>
            <w:top w:val="none" w:sz="0" w:space="0" w:color="auto"/>
            <w:left w:val="none" w:sz="0" w:space="0" w:color="auto"/>
            <w:bottom w:val="none" w:sz="0" w:space="0" w:color="auto"/>
            <w:right w:val="none" w:sz="0" w:space="0" w:color="auto"/>
          </w:divBdr>
        </w:div>
        <w:div w:id="196553741">
          <w:marLeft w:val="0"/>
          <w:marRight w:val="0"/>
          <w:marTop w:val="0"/>
          <w:marBottom w:val="0"/>
          <w:divBdr>
            <w:top w:val="none" w:sz="0" w:space="0" w:color="auto"/>
            <w:left w:val="none" w:sz="0" w:space="0" w:color="auto"/>
            <w:bottom w:val="none" w:sz="0" w:space="0" w:color="auto"/>
            <w:right w:val="none" w:sz="0" w:space="0" w:color="auto"/>
          </w:divBdr>
        </w:div>
        <w:div w:id="1929386436">
          <w:marLeft w:val="0"/>
          <w:marRight w:val="0"/>
          <w:marTop w:val="0"/>
          <w:marBottom w:val="0"/>
          <w:divBdr>
            <w:top w:val="none" w:sz="0" w:space="0" w:color="auto"/>
            <w:left w:val="none" w:sz="0" w:space="0" w:color="auto"/>
            <w:bottom w:val="none" w:sz="0" w:space="0" w:color="auto"/>
            <w:right w:val="none" w:sz="0" w:space="0" w:color="auto"/>
          </w:divBdr>
        </w:div>
        <w:div w:id="1942494461">
          <w:marLeft w:val="0"/>
          <w:marRight w:val="0"/>
          <w:marTop w:val="0"/>
          <w:marBottom w:val="0"/>
          <w:divBdr>
            <w:top w:val="none" w:sz="0" w:space="0" w:color="auto"/>
            <w:left w:val="none" w:sz="0" w:space="0" w:color="auto"/>
            <w:bottom w:val="none" w:sz="0" w:space="0" w:color="auto"/>
            <w:right w:val="none" w:sz="0" w:space="0" w:color="auto"/>
          </w:divBdr>
        </w:div>
      </w:divsChild>
    </w:div>
    <w:div w:id="791749378">
      <w:bodyDiv w:val="1"/>
      <w:marLeft w:val="0"/>
      <w:marRight w:val="0"/>
      <w:marTop w:val="0"/>
      <w:marBottom w:val="0"/>
      <w:divBdr>
        <w:top w:val="none" w:sz="0" w:space="0" w:color="auto"/>
        <w:left w:val="none" w:sz="0" w:space="0" w:color="auto"/>
        <w:bottom w:val="none" w:sz="0" w:space="0" w:color="auto"/>
        <w:right w:val="none" w:sz="0" w:space="0" w:color="auto"/>
      </w:divBdr>
    </w:div>
    <w:div w:id="826166659">
      <w:bodyDiv w:val="1"/>
      <w:marLeft w:val="0"/>
      <w:marRight w:val="0"/>
      <w:marTop w:val="0"/>
      <w:marBottom w:val="0"/>
      <w:divBdr>
        <w:top w:val="none" w:sz="0" w:space="0" w:color="auto"/>
        <w:left w:val="none" w:sz="0" w:space="0" w:color="auto"/>
        <w:bottom w:val="none" w:sz="0" w:space="0" w:color="auto"/>
        <w:right w:val="none" w:sz="0" w:space="0" w:color="auto"/>
      </w:divBdr>
      <w:divsChild>
        <w:div w:id="590433986">
          <w:marLeft w:val="0"/>
          <w:marRight w:val="0"/>
          <w:marTop w:val="0"/>
          <w:marBottom w:val="0"/>
          <w:divBdr>
            <w:top w:val="none" w:sz="0" w:space="0" w:color="auto"/>
            <w:left w:val="none" w:sz="0" w:space="0" w:color="auto"/>
            <w:bottom w:val="none" w:sz="0" w:space="0" w:color="auto"/>
            <w:right w:val="none" w:sz="0" w:space="0" w:color="auto"/>
          </w:divBdr>
        </w:div>
        <w:div w:id="2009091636">
          <w:marLeft w:val="0"/>
          <w:marRight w:val="0"/>
          <w:marTop w:val="0"/>
          <w:marBottom w:val="0"/>
          <w:divBdr>
            <w:top w:val="none" w:sz="0" w:space="0" w:color="auto"/>
            <w:left w:val="none" w:sz="0" w:space="0" w:color="auto"/>
            <w:bottom w:val="none" w:sz="0" w:space="0" w:color="auto"/>
            <w:right w:val="none" w:sz="0" w:space="0" w:color="auto"/>
          </w:divBdr>
        </w:div>
      </w:divsChild>
    </w:div>
    <w:div w:id="844515831">
      <w:bodyDiv w:val="1"/>
      <w:marLeft w:val="0"/>
      <w:marRight w:val="0"/>
      <w:marTop w:val="0"/>
      <w:marBottom w:val="0"/>
      <w:divBdr>
        <w:top w:val="none" w:sz="0" w:space="0" w:color="auto"/>
        <w:left w:val="none" w:sz="0" w:space="0" w:color="auto"/>
        <w:bottom w:val="none" w:sz="0" w:space="0" w:color="auto"/>
        <w:right w:val="none" w:sz="0" w:space="0" w:color="auto"/>
      </w:divBdr>
      <w:divsChild>
        <w:div w:id="1347559402">
          <w:marLeft w:val="0"/>
          <w:marRight w:val="0"/>
          <w:marTop w:val="0"/>
          <w:marBottom w:val="0"/>
          <w:divBdr>
            <w:top w:val="none" w:sz="0" w:space="0" w:color="auto"/>
            <w:left w:val="none" w:sz="0" w:space="0" w:color="auto"/>
            <w:bottom w:val="none" w:sz="0" w:space="0" w:color="auto"/>
            <w:right w:val="none" w:sz="0" w:space="0" w:color="auto"/>
          </w:divBdr>
        </w:div>
        <w:div w:id="1734430435">
          <w:marLeft w:val="0"/>
          <w:marRight w:val="0"/>
          <w:marTop w:val="0"/>
          <w:marBottom w:val="0"/>
          <w:divBdr>
            <w:top w:val="none" w:sz="0" w:space="0" w:color="auto"/>
            <w:left w:val="none" w:sz="0" w:space="0" w:color="auto"/>
            <w:bottom w:val="none" w:sz="0" w:space="0" w:color="auto"/>
            <w:right w:val="none" w:sz="0" w:space="0" w:color="auto"/>
          </w:divBdr>
        </w:div>
        <w:div w:id="1928616620">
          <w:marLeft w:val="0"/>
          <w:marRight w:val="0"/>
          <w:marTop w:val="0"/>
          <w:marBottom w:val="0"/>
          <w:divBdr>
            <w:top w:val="none" w:sz="0" w:space="0" w:color="auto"/>
            <w:left w:val="none" w:sz="0" w:space="0" w:color="auto"/>
            <w:bottom w:val="none" w:sz="0" w:space="0" w:color="auto"/>
            <w:right w:val="none" w:sz="0" w:space="0" w:color="auto"/>
          </w:divBdr>
        </w:div>
        <w:div w:id="577011342">
          <w:marLeft w:val="0"/>
          <w:marRight w:val="0"/>
          <w:marTop w:val="0"/>
          <w:marBottom w:val="0"/>
          <w:divBdr>
            <w:top w:val="none" w:sz="0" w:space="0" w:color="auto"/>
            <w:left w:val="none" w:sz="0" w:space="0" w:color="auto"/>
            <w:bottom w:val="none" w:sz="0" w:space="0" w:color="auto"/>
            <w:right w:val="none" w:sz="0" w:space="0" w:color="auto"/>
          </w:divBdr>
        </w:div>
        <w:div w:id="881138249">
          <w:marLeft w:val="0"/>
          <w:marRight w:val="0"/>
          <w:marTop w:val="0"/>
          <w:marBottom w:val="0"/>
          <w:divBdr>
            <w:top w:val="none" w:sz="0" w:space="0" w:color="auto"/>
            <w:left w:val="none" w:sz="0" w:space="0" w:color="auto"/>
            <w:bottom w:val="none" w:sz="0" w:space="0" w:color="auto"/>
            <w:right w:val="none" w:sz="0" w:space="0" w:color="auto"/>
          </w:divBdr>
        </w:div>
        <w:div w:id="32927765">
          <w:marLeft w:val="0"/>
          <w:marRight w:val="0"/>
          <w:marTop w:val="0"/>
          <w:marBottom w:val="0"/>
          <w:divBdr>
            <w:top w:val="none" w:sz="0" w:space="0" w:color="auto"/>
            <w:left w:val="none" w:sz="0" w:space="0" w:color="auto"/>
            <w:bottom w:val="none" w:sz="0" w:space="0" w:color="auto"/>
            <w:right w:val="none" w:sz="0" w:space="0" w:color="auto"/>
          </w:divBdr>
        </w:div>
        <w:div w:id="77288890">
          <w:marLeft w:val="0"/>
          <w:marRight w:val="0"/>
          <w:marTop w:val="0"/>
          <w:marBottom w:val="0"/>
          <w:divBdr>
            <w:top w:val="none" w:sz="0" w:space="0" w:color="auto"/>
            <w:left w:val="none" w:sz="0" w:space="0" w:color="auto"/>
            <w:bottom w:val="none" w:sz="0" w:space="0" w:color="auto"/>
            <w:right w:val="none" w:sz="0" w:space="0" w:color="auto"/>
          </w:divBdr>
        </w:div>
        <w:div w:id="1356614914">
          <w:marLeft w:val="0"/>
          <w:marRight w:val="0"/>
          <w:marTop w:val="0"/>
          <w:marBottom w:val="0"/>
          <w:divBdr>
            <w:top w:val="none" w:sz="0" w:space="0" w:color="auto"/>
            <w:left w:val="none" w:sz="0" w:space="0" w:color="auto"/>
            <w:bottom w:val="none" w:sz="0" w:space="0" w:color="auto"/>
            <w:right w:val="none" w:sz="0" w:space="0" w:color="auto"/>
          </w:divBdr>
        </w:div>
        <w:div w:id="1600259791">
          <w:marLeft w:val="0"/>
          <w:marRight w:val="0"/>
          <w:marTop w:val="0"/>
          <w:marBottom w:val="0"/>
          <w:divBdr>
            <w:top w:val="none" w:sz="0" w:space="0" w:color="auto"/>
            <w:left w:val="none" w:sz="0" w:space="0" w:color="auto"/>
            <w:bottom w:val="none" w:sz="0" w:space="0" w:color="auto"/>
            <w:right w:val="none" w:sz="0" w:space="0" w:color="auto"/>
          </w:divBdr>
        </w:div>
        <w:div w:id="731536808">
          <w:marLeft w:val="0"/>
          <w:marRight w:val="0"/>
          <w:marTop w:val="0"/>
          <w:marBottom w:val="0"/>
          <w:divBdr>
            <w:top w:val="none" w:sz="0" w:space="0" w:color="auto"/>
            <w:left w:val="none" w:sz="0" w:space="0" w:color="auto"/>
            <w:bottom w:val="none" w:sz="0" w:space="0" w:color="auto"/>
            <w:right w:val="none" w:sz="0" w:space="0" w:color="auto"/>
          </w:divBdr>
        </w:div>
        <w:div w:id="358509393">
          <w:marLeft w:val="0"/>
          <w:marRight w:val="0"/>
          <w:marTop w:val="0"/>
          <w:marBottom w:val="0"/>
          <w:divBdr>
            <w:top w:val="none" w:sz="0" w:space="0" w:color="auto"/>
            <w:left w:val="none" w:sz="0" w:space="0" w:color="auto"/>
            <w:bottom w:val="none" w:sz="0" w:space="0" w:color="auto"/>
            <w:right w:val="none" w:sz="0" w:space="0" w:color="auto"/>
          </w:divBdr>
        </w:div>
        <w:div w:id="778261793">
          <w:marLeft w:val="0"/>
          <w:marRight w:val="0"/>
          <w:marTop w:val="0"/>
          <w:marBottom w:val="0"/>
          <w:divBdr>
            <w:top w:val="none" w:sz="0" w:space="0" w:color="auto"/>
            <w:left w:val="none" w:sz="0" w:space="0" w:color="auto"/>
            <w:bottom w:val="none" w:sz="0" w:space="0" w:color="auto"/>
            <w:right w:val="none" w:sz="0" w:space="0" w:color="auto"/>
          </w:divBdr>
        </w:div>
        <w:div w:id="1736706241">
          <w:marLeft w:val="0"/>
          <w:marRight w:val="0"/>
          <w:marTop w:val="0"/>
          <w:marBottom w:val="0"/>
          <w:divBdr>
            <w:top w:val="none" w:sz="0" w:space="0" w:color="auto"/>
            <w:left w:val="none" w:sz="0" w:space="0" w:color="auto"/>
            <w:bottom w:val="none" w:sz="0" w:space="0" w:color="auto"/>
            <w:right w:val="none" w:sz="0" w:space="0" w:color="auto"/>
          </w:divBdr>
        </w:div>
        <w:div w:id="1869369929">
          <w:marLeft w:val="0"/>
          <w:marRight w:val="0"/>
          <w:marTop w:val="0"/>
          <w:marBottom w:val="0"/>
          <w:divBdr>
            <w:top w:val="none" w:sz="0" w:space="0" w:color="auto"/>
            <w:left w:val="none" w:sz="0" w:space="0" w:color="auto"/>
            <w:bottom w:val="none" w:sz="0" w:space="0" w:color="auto"/>
            <w:right w:val="none" w:sz="0" w:space="0" w:color="auto"/>
          </w:divBdr>
        </w:div>
        <w:div w:id="1234587199">
          <w:marLeft w:val="0"/>
          <w:marRight w:val="0"/>
          <w:marTop w:val="0"/>
          <w:marBottom w:val="0"/>
          <w:divBdr>
            <w:top w:val="none" w:sz="0" w:space="0" w:color="auto"/>
            <w:left w:val="none" w:sz="0" w:space="0" w:color="auto"/>
            <w:bottom w:val="none" w:sz="0" w:space="0" w:color="auto"/>
            <w:right w:val="none" w:sz="0" w:space="0" w:color="auto"/>
          </w:divBdr>
        </w:div>
        <w:div w:id="1411586702">
          <w:marLeft w:val="0"/>
          <w:marRight w:val="0"/>
          <w:marTop w:val="0"/>
          <w:marBottom w:val="0"/>
          <w:divBdr>
            <w:top w:val="none" w:sz="0" w:space="0" w:color="auto"/>
            <w:left w:val="none" w:sz="0" w:space="0" w:color="auto"/>
            <w:bottom w:val="none" w:sz="0" w:space="0" w:color="auto"/>
            <w:right w:val="none" w:sz="0" w:space="0" w:color="auto"/>
          </w:divBdr>
        </w:div>
        <w:div w:id="1142844500">
          <w:marLeft w:val="0"/>
          <w:marRight w:val="0"/>
          <w:marTop w:val="0"/>
          <w:marBottom w:val="0"/>
          <w:divBdr>
            <w:top w:val="none" w:sz="0" w:space="0" w:color="auto"/>
            <w:left w:val="none" w:sz="0" w:space="0" w:color="auto"/>
            <w:bottom w:val="none" w:sz="0" w:space="0" w:color="auto"/>
            <w:right w:val="none" w:sz="0" w:space="0" w:color="auto"/>
          </w:divBdr>
        </w:div>
        <w:div w:id="1825470296">
          <w:marLeft w:val="0"/>
          <w:marRight w:val="0"/>
          <w:marTop w:val="0"/>
          <w:marBottom w:val="0"/>
          <w:divBdr>
            <w:top w:val="none" w:sz="0" w:space="0" w:color="auto"/>
            <w:left w:val="none" w:sz="0" w:space="0" w:color="auto"/>
            <w:bottom w:val="none" w:sz="0" w:space="0" w:color="auto"/>
            <w:right w:val="none" w:sz="0" w:space="0" w:color="auto"/>
          </w:divBdr>
        </w:div>
        <w:div w:id="414521827">
          <w:marLeft w:val="0"/>
          <w:marRight w:val="0"/>
          <w:marTop w:val="0"/>
          <w:marBottom w:val="0"/>
          <w:divBdr>
            <w:top w:val="none" w:sz="0" w:space="0" w:color="auto"/>
            <w:left w:val="none" w:sz="0" w:space="0" w:color="auto"/>
            <w:bottom w:val="none" w:sz="0" w:space="0" w:color="auto"/>
            <w:right w:val="none" w:sz="0" w:space="0" w:color="auto"/>
          </w:divBdr>
        </w:div>
      </w:divsChild>
    </w:div>
    <w:div w:id="872232547">
      <w:bodyDiv w:val="1"/>
      <w:marLeft w:val="0"/>
      <w:marRight w:val="0"/>
      <w:marTop w:val="0"/>
      <w:marBottom w:val="0"/>
      <w:divBdr>
        <w:top w:val="none" w:sz="0" w:space="0" w:color="auto"/>
        <w:left w:val="none" w:sz="0" w:space="0" w:color="auto"/>
        <w:bottom w:val="none" w:sz="0" w:space="0" w:color="auto"/>
        <w:right w:val="none" w:sz="0" w:space="0" w:color="auto"/>
      </w:divBdr>
      <w:divsChild>
        <w:div w:id="1317034945">
          <w:marLeft w:val="0"/>
          <w:marRight w:val="0"/>
          <w:marTop w:val="0"/>
          <w:marBottom w:val="0"/>
          <w:divBdr>
            <w:top w:val="none" w:sz="0" w:space="0" w:color="auto"/>
            <w:left w:val="none" w:sz="0" w:space="0" w:color="auto"/>
            <w:bottom w:val="none" w:sz="0" w:space="0" w:color="auto"/>
            <w:right w:val="none" w:sz="0" w:space="0" w:color="auto"/>
          </w:divBdr>
        </w:div>
        <w:div w:id="231699471">
          <w:marLeft w:val="0"/>
          <w:marRight w:val="0"/>
          <w:marTop w:val="0"/>
          <w:marBottom w:val="0"/>
          <w:divBdr>
            <w:top w:val="none" w:sz="0" w:space="0" w:color="auto"/>
            <w:left w:val="none" w:sz="0" w:space="0" w:color="auto"/>
            <w:bottom w:val="none" w:sz="0" w:space="0" w:color="auto"/>
            <w:right w:val="none" w:sz="0" w:space="0" w:color="auto"/>
          </w:divBdr>
        </w:div>
        <w:div w:id="416095175">
          <w:marLeft w:val="0"/>
          <w:marRight w:val="0"/>
          <w:marTop w:val="0"/>
          <w:marBottom w:val="0"/>
          <w:divBdr>
            <w:top w:val="none" w:sz="0" w:space="0" w:color="auto"/>
            <w:left w:val="none" w:sz="0" w:space="0" w:color="auto"/>
            <w:bottom w:val="none" w:sz="0" w:space="0" w:color="auto"/>
            <w:right w:val="none" w:sz="0" w:space="0" w:color="auto"/>
          </w:divBdr>
        </w:div>
        <w:div w:id="935598537">
          <w:marLeft w:val="0"/>
          <w:marRight w:val="0"/>
          <w:marTop w:val="0"/>
          <w:marBottom w:val="0"/>
          <w:divBdr>
            <w:top w:val="none" w:sz="0" w:space="0" w:color="auto"/>
            <w:left w:val="none" w:sz="0" w:space="0" w:color="auto"/>
            <w:bottom w:val="none" w:sz="0" w:space="0" w:color="auto"/>
            <w:right w:val="none" w:sz="0" w:space="0" w:color="auto"/>
          </w:divBdr>
        </w:div>
        <w:div w:id="979575075">
          <w:marLeft w:val="0"/>
          <w:marRight w:val="0"/>
          <w:marTop w:val="0"/>
          <w:marBottom w:val="0"/>
          <w:divBdr>
            <w:top w:val="none" w:sz="0" w:space="0" w:color="auto"/>
            <w:left w:val="none" w:sz="0" w:space="0" w:color="auto"/>
            <w:bottom w:val="none" w:sz="0" w:space="0" w:color="auto"/>
            <w:right w:val="none" w:sz="0" w:space="0" w:color="auto"/>
          </w:divBdr>
        </w:div>
        <w:div w:id="1312714552">
          <w:marLeft w:val="0"/>
          <w:marRight w:val="0"/>
          <w:marTop w:val="0"/>
          <w:marBottom w:val="0"/>
          <w:divBdr>
            <w:top w:val="none" w:sz="0" w:space="0" w:color="auto"/>
            <w:left w:val="none" w:sz="0" w:space="0" w:color="auto"/>
            <w:bottom w:val="none" w:sz="0" w:space="0" w:color="auto"/>
            <w:right w:val="none" w:sz="0" w:space="0" w:color="auto"/>
          </w:divBdr>
        </w:div>
        <w:div w:id="1727296842">
          <w:marLeft w:val="0"/>
          <w:marRight w:val="0"/>
          <w:marTop w:val="0"/>
          <w:marBottom w:val="0"/>
          <w:divBdr>
            <w:top w:val="none" w:sz="0" w:space="0" w:color="auto"/>
            <w:left w:val="none" w:sz="0" w:space="0" w:color="auto"/>
            <w:bottom w:val="none" w:sz="0" w:space="0" w:color="auto"/>
            <w:right w:val="none" w:sz="0" w:space="0" w:color="auto"/>
          </w:divBdr>
        </w:div>
        <w:div w:id="1429236063">
          <w:marLeft w:val="0"/>
          <w:marRight w:val="0"/>
          <w:marTop w:val="0"/>
          <w:marBottom w:val="0"/>
          <w:divBdr>
            <w:top w:val="none" w:sz="0" w:space="0" w:color="auto"/>
            <w:left w:val="none" w:sz="0" w:space="0" w:color="auto"/>
            <w:bottom w:val="none" w:sz="0" w:space="0" w:color="auto"/>
            <w:right w:val="none" w:sz="0" w:space="0" w:color="auto"/>
          </w:divBdr>
        </w:div>
        <w:div w:id="129858718">
          <w:marLeft w:val="0"/>
          <w:marRight w:val="0"/>
          <w:marTop w:val="0"/>
          <w:marBottom w:val="0"/>
          <w:divBdr>
            <w:top w:val="none" w:sz="0" w:space="0" w:color="auto"/>
            <w:left w:val="none" w:sz="0" w:space="0" w:color="auto"/>
            <w:bottom w:val="none" w:sz="0" w:space="0" w:color="auto"/>
            <w:right w:val="none" w:sz="0" w:space="0" w:color="auto"/>
          </w:divBdr>
        </w:div>
        <w:div w:id="1731803135">
          <w:marLeft w:val="0"/>
          <w:marRight w:val="0"/>
          <w:marTop w:val="0"/>
          <w:marBottom w:val="0"/>
          <w:divBdr>
            <w:top w:val="none" w:sz="0" w:space="0" w:color="auto"/>
            <w:left w:val="none" w:sz="0" w:space="0" w:color="auto"/>
            <w:bottom w:val="none" w:sz="0" w:space="0" w:color="auto"/>
            <w:right w:val="none" w:sz="0" w:space="0" w:color="auto"/>
          </w:divBdr>
        </w:div>
        <w:div w:id="1022123931">
          <w:marLeft w:val="0"/>
          <w:marRight w:val="0"/>
          <w:marTop w:val="0"/>
          <w:marBottom w:val="0"/>
          <w:divBdr>
            <w:top w:val="none" w:sz="0" w:space="0" w:color="auto"/>
            <w:left w:val="none" w:sz="0" w:space="0" w:color="auto"/>
            <w:bottom w:val="none" w:sz="0" w:space="0" w:color="auto"/>
            <w:right w:val="none" w:sz="0" w:space="0" w:color="auto"/>
          </w:divBdr>
        </w:div>
        <w:div w:id="1577786788">
          <w:marLeft w:val="0"/>
          <w:marRight w:val="0"/>
          <w:marTop w:val="0"/>
          <w:marBottom w:val="0"/>
          <w:divBdr>
            <w:top w:val="none" w:sz="0" w:space="0" w:color="auto"/>
            <w:left w:val="none" w:sz="0" w:space="0" w:color="auto"/>
            <w:bottom w:val="none" w:sz="0" w:space="0" w:color="auto"/>
            <w:right w:val="none" w:sz="0" w:space="0" w:color="auto"/>
          </w:divBdr>
        </w:div>
        <w:div w:id="1067385212">
          <w:marLeft w:val="0"/>
          <w:marRight w:val="0"/>
          <w:marTop w:val="0"/>
          <w:marBottom w:val="0"/>
          <w:divBdr>
            <w:top w:val="none" w:sz="0" w:space="0" w:color="auto"/>
            <w:left w:val="none" w:sz="0" w:space="0" w:color="auto"/>
            <w:bottom w:val="none" w:sz="0" w:space="0" w:color="auto"/>
            <w:right w:val="none" w:sz="0" w:space="0" w:color="auto"/>
          </w:divBdr>
        </w:div>
        <w:div w:id="1856649286">
          <w:marLeft w:val="0"/>
          <w:marRight w:val="0"/>
          <w:marTop w:val="0"/>
          <w:marBottom w:val="0"/>
          <w:divBdr>
            <w:top w:val="none" w:sz="0" w:space="0" w:color="auto"/>
            <w:left w:val="none" w:sz="0" w:space="0" w:color="auto"/>
            <w:bottom w:val="none" w:sz="0" w:space="0" w:color="auto"/>
            <w:right w:val="none" w:sz="0" w:space="0" w:color="auto"/>
          </w:divBdr>
        </w:div>
        <w:div w:id="1675915582">
          <w:marLeft w:val="0"/>
          <w:marRight w:val="0"/>
          <w:marTop w:val="0"/>
          <w:marBottom w:val="0"/>
          <w:divBdr>
            <w:top w:val="none" w:sz="0" w:space="0" w:color="auto"/>
            <w:left w:val="none" w:sz="0" w:space="0" w:color="auto"/>
            <w:bottom w:val="none" w:sz="0" w:space="0" w:color="auto"/>
            <w:right w:val="none" w:sz="0" w:space="0" w:color="auto"/>
          </w:divBdr>
        </w:div>
        <w:div w:id="25645982">
          <w:marLeft w:val="0"/>
          <w:marRight w:val="0"/>
          <w:marTop w:val="0"/>
          <w:marBottom w:val="0"/>
          <w:divBdr>
            <w:top w:val="none" w:sz="0" w:space="0" w:color="auto"/>
            <w:left w:val="none" w:sz="0" w:space="0" w:color="auto"/>
            <w:bottom w:val="none" w:sz="0" w:space="0" w:color="auto"/>
            <w:right w:val="none" w:sz="0" w:space="0" w:color="auto"/>
          </w:divBdr>
        </w:div>
        <w:div w:id="1895387517">
          <w:marLeft w:val="0"/>
          <w:marRight w:val="0"/>
          <w:marTop w:val="0"/>
          <w:marBottom w:val="0"/>
          <w:divBdr>
            <w:top w:val="none" w:sz="0" w:space="0" w:color="auto"/>
            <w:left w:val="none" w:sz="0" w:space="0" w:color="auto"/>
            <w:bottom w:val="none" w:sz="0" w:space="0" w:color="auto"/>
            <w:right w:val="none" w:sz="0" w:space="0" w:color="auto"/>
          </w:divBdr>
        </w:div>
        <w:div w:id="1270697167">
          <w:marLeft w:val="0"/>
          <w:marRight w:val="0"/>
          <w:marTop w:val="0"/>
          <w:marBottom w:val="0"/>
          <w:divBdr>
            <w:top w:val="none" w:sz="0" w:space="0" w:color="auto"/>
            <w:left w:val="none" w:sz="0" w:space="0" w:color="auto"/>
            <w:bottom w:val="none" w:sz="0" w:space="0" w:color="auto"/>
            <w:right w:val="none" w:sz="0" w:space="0" w:color="auto"/>
          </w:divBdr>
        </w:div>
      </w:divsChild>
    </w:div>
    <w:div w:id="882205545">
      <w:bodyDiv w:val="1"/>
      <w:marLeft w:val="0"/>
      <w:marRight w:val="0"/>
      <w:marTop w:val="0"/>
      <w:marBottom w:val="0"/>
      <w:divBdr>
        <w:top w:val="none" w:sz="0" w:space="0" w:color="auto"/>
        <w:left w:val="none" w:sz="0" w:space="0" w:color="auto"/>
        <w:bottom w:val="none" w:sz="0" w:space="0" w:color="auto"/>
        <w:right w:val="none" w:sz="0" w:space="0" w:color="auto"/>
      </w:divBdr>
      <w:divsChild>
        <w:div w:id="1351443647">
          <w:marLeft w:val="0"/>
          <w:marRight w:val="0"/>
          <w:marTop w:val="0"/>
          <w:marBottom w:val="0"/>
          <w:divBdr>
            <w:top w:val="none" w:sz="0" w:space="0" w:color="auto"/>
            <w:left w:val="none" w:sz="0" w:space="0" w:color="auto"/>
            <w:bottom w:val="none" w:sz="0" w:space="0" w:color="auto"/>
            <w:right w:val="none" w:sz="0" w:space="0" w:color="auto"/>
          </w:divBdr>
        </w:div>
        <w:div w:id="413866788">
          <w:marLeft w:val="0"/>
          <w:marRight w:val="0"/>
          <w:marTop w:val="0"/>
          <w:marBottom w:val="0"/>
          <w:divBdr>
            <w:top w:val="none" w:sz="0" w:space="0" w:color="auto"/>
            <w:left w:val="none" w:sz="0" w:space="0" w:color="auto"/>
            <w:bottom w:val="none" w:sz="0" w:space="0" w:color="auto"/>
            <w:right w:val="none" w:sz="0" w:space="0" w:color="auto"/>
          </w:divBdr>
        </w:div>
      </w:divsChild>
    </w:div>
    <w:div w:id="893736366">
      <w:bodyDiv w:val="1"/>
      <w:marLeft w:val="0"/>
      <w:marRight w:val="0"/>
      <w:marTop w:val="0"/>
      <w:marBottom w:val="0"/>
      <w:divBdr>
        <w:top w:val="none" w:sz="0" w:space="0" w:color="auto"/>
        <w:left w:val="none" w:sz="0" w:space="0" w:color="auto"/>
        <w:bottom w:val="none" w:sz="0" w:space="0" w:color="auto"/>
        <w:right w:val="none" w:sz="0" w:space="0" w:color="auto"/>
      </w:divBdr>
      <w:divsChild>
        <w:div w:id="1797867330">
          <w:marLeft w:val="567"/>
          <w:marRight w:val="0"/>
          <w:marTop w:val="0"/>
          <w:marBottom w:val="0"/>
          <w:divBdr>
            <w:top w:val="none" w:sz="0" w:space="0" w:color="auto"/>
            <w:left w:val="none" w:sz="0" w:space="0" w:color="auto"/>
            <w:bottom w:val="none" w:sz="0" w:space="0" w:color="auto"/>
            <w:right w:val="none" w:sz="0" w:space="0" w:color="auto"/>
          </w:divBdr>
        </w:div>
        <w:div w:id="1161695421">
          <w:marLeft w:val="567"/>
          <w:marRight w:val="0"/>
          <w:marTop w:val="0"/>
          <w:marBottom w:val="0"/>
          <w:divBdr>
            <w:top w:val="none" w:sz="0" w:space="0" w:color="auto"/>
            <w:left w:val="none" w:sz="0" w:space="0" w:color="auto"/>
            <w:bottom w:val="none" w:sz="0" w:space="0" w:color="auto"/>
            <w:right w:val="none" w:sz="0" w:space="0" w:color="auto"/>
          </w:divBdr>
        </w:div>
      </w:divsChild>
    </w:div>
    <w:div w:id="908423573">
      <w:bodyDiv w:val="1"/>
      <w:marLeft w:val="0"/>
      <w:marRight w:val="0"/>
      <w:marTop w:val="0"/>
      <w:marBottom w:val="0"/>
      <w:divBdr>
        <w:top w:val="none" w:sz="0" w:space="0" w:color="auto"/>
        <w:left w:val="none" w:sz="0" w:space="0" w:color="auto"/>
        <w:bottom w:val="none" w:sz="0" w:space="0" w:color="auto"/>
        <w:right w:val="none" w:sz="0" w:space="0" w:color="auto"/>
      </w:divBdr>
      <w:divsChild>
        <w:div w:id="1083992925">
          <w:marLeft w:val="0"/>
          <w:marRight w:val="0"/>
          <w:marTop w:val="0"/>
          <w:marBottom w:val="0"/>
          <w:divBdr>
            <w:top w:val="none" w:sz="0" w:space="0" w:color="auto"/>
            <w:left w:val="none" w:sz="0" w:space="0" w:color="auto"/>
            <w:bottom w:val="none" w:sz="0" w:space="0" w:color="auto"/>
            <w:right w:val="none" w:sz="0" w:space="0" w:color="auto"/>
          </w:divBdr>
        </w:div>
        <w:div w:id="56511500">
          <w:marLeft w:val="0"/>
          <w:marRight w:val="0"/>
          <w:marTop w:val="0"/>
          <w:marBottom w:val="0"/>
          <w:divBdr>
            <w:top w:val="none" w:sz="0" w:space="0" w:color="auto"/>
            <w:left w:val="none" w:sz="0" w:space="0" w:color="auto"/>
            <w:bottom w:val="none" w:sz="0" w:space="0" w:color="auto"/>
            <w:right w:val="none" w:sz="0" w:space="0" w:color="auto"/>
          </w:divBdr>
        </w:div>
        <w:div w:id="272591982">
          <w:marLeft w:val="0"/>
          <w:marRight w:val="0"/>
          <w:marTop w:val="0"/>
          <w:marBottom w:val="0"/>
          <w:divBdr>
            <w:top w:val="none" w:sz="0" w:space="0" w:color="auto"/>
            <w:left w:val="none" w:sz="0" w:space="0" w:color="auto"/>
            <w:bottom w:val="none" w:sz="0" w:space="0" w:color="auto"/>
            <w:right w:val="none" w:sz="0" w:space="0" w:color="auto"/>
          </w:divBdr>
        </w:div>
        <w:div w:id="1634168896">
          <w:marLeft w:val="0"/>
          <w:marRight w:val="0"/>
          <w:marTop w:val="0"/>
          <w:marBottom w:val="0"/>
          <w:divBdr>
            <w:top w:val="none" w:sz="0" w:space="0" w:color="auto"/>
            <w:left w:val="none" w:sz="0" w:space="0" w:color="auto"/>
            <w:bottom w:val="none" w:sz="0" w:space="0" w:color="auto"/>
            <w:right w:val="none" w:sz="0" w:space="0" w:color="auto"/>
          </w:divBdr>
        </w:div>
        <w:div w:id="1704744416">
          <w:marLeft w:val="0"/>
          <w:marRight w:val="0"/>
          <w:marTop w:val="0"/>
          <w:marBottom w:val="0"/>
          <w:divBdr>
            <w:top w:val="none" w:sz="0" w:space="0" w:color="auto"/>
            <w:left w:val="none" w:sz="0" w:space="0" w:color="auto"/>
            <w:bottom w:val="none" w:sz="0" w:space="0" w:color="auto"/>
            <w:right w:val="none" w:sz="0" w:space="0" w:color="auto"/>
          </w:divBdr>
        </w:div>
        <w:div w:id="526990943">
          <w:marLeft w:val="0"/>
          <w:marRight w:val="0"/>
          <w:marTop w:val="0"/>
          <w:marBottom w:val="0"/>
          <w:divBdr>
            <w:top w:val="none" w:sz="0" w:space="0" w:color="auto"/>
            <w:left w:val="none" w:sz="0" w:space="0" w:color="auto"/>
            <w:bottom w:val="none" w:sz="0" w:space="0" w:color="auto"/>
            <w:right w:val="none" w:sz="0" w:space="0" w:color="auto"/>
          </w:divBdr>
        </w:div>
        <w:div w:id="1330210644">
          <w:marLeft w:val="0"/>
          <w:marRight w:val="0"/>
          <w:marTop w:val="0"/>
          <w:marBottom w:val="0"/>
          <w:divBdr>
            <w:top w:val="none" w:sz="0" w:space="0" w:color="auto"/>
            <w:left w:val="none" w:sz="0" w:space="0" w:color="auto"/>
            <w:bottom w:val="none" w:sz="0" w:space="0" w:color="auto"/>
            <w:right w:val="none" w:sz="0" w:space="0" w:color="auto"/>
          </w:divBdr>
        </w:div>
        <w:div w:id="586764445">
          <w:marLeft w:val="0"/>
          <w:marRight w:val="0"/>
          <w:marTop w:val="0"/>
          <w:marBottom w:val="0"/>
          <w:divBdr>
            <w:top w:val="none" w:sz="0" w:space="0" w:color="auto"/>
            <w:left w:val="none" w:sz="0" w:space="0" w:color="auto"/>
            <w:bottom w:val="none" w:sz="0" w:space="0" w:color="auto"/>
            <w:right w:val="none" w:sz="0" w:space="0" w:color="auto"/>
          </w:divBdr>
        </w:div>
      </w:divsChild>
    </w:div>
    <w:div w:id="952399647">
      <w:bodyDiv w:val="1"/>
      <w:marLeft w:val="0"/>
      <w:marRight w:val="0"/>
      <w:marTop w:val="0"/>
      <w:marBottom w:val="0"/>
      <w:divBdr>
        <w:top w:val="none" w:sz="0" w:space="0" w:color="auto"/>
        <w:left w:val="none" w:sz="0" w:space="0" w:color="auto"/>
        <w:bottom w:val="none" w:sz="0" w:space="0" w:color="auto"/>
        <w:right w:val="none" w:sz="0" w:space="0" w:color="auto"/>
      </w:divBdr>
      <w:divsChild>
        <w:div w:id="772671165">
          <w:marLeft w:val="0"/>
          <w:marRight w:val="0"/>
          <w:marTop w:val="0"/>
          <w:marBottom w:val="0"/>
          <w:divBdr>
            <w:top w:val="none" w:sz="0" w:space="0" w:color="auto"/>
            <w:left w:val="none" w:sz="0" w:space="0" w:color="auto"/>
            <w:bottom w:val="none" w:sz="0" w:space="0" w:color="auto"/>
            <w:right w:val="none" w:sz="0" w:space="0" w:color="auto"/>
          </w:divBdr>
        </w:div>
        <w:div w:id="292487402">
          <w:marLeft w:val="0"/>
          <w:marRight w:val="0"/>
          <w:marTop w:val="0"/>
          <w:marBottom w:val="0"/>
          <w:divBdr>
            <w:top w:val="none" w:sz="0" w:space="0" w:color="auto"/>
            <w:left w:val="none" w:sz="0" w:space="0" w:color="auto"/>
            <w:bottom w:val="none" w:sz="0" w:space="0" w:color="auto"/>
            <w:right w:val="none" w:sz="0" w:space="0" w:color="auto"/>
          </w:divBdr>
        </w:div>
        <w:div w:id="460878770">
          <w:marLeft w:val="0"/>
          <w:marRight w:val="0"/>
          <w:marTop w:val="0"/>
          <w:marBottom w:val="0"/>
          <w:divBdr>
            <w:top w:val="none" w:sz="0" w:space="0" w:color="auto"/>
            <w:left w:val="none" w:sz="0" w:space="0" w:color="auto"/>
            <w:bottom w:val="none" w:sz="0" w:space="0" w:color="auto"/>
            <w:right w:val="none" w:sz="0" w:space="0" w:color="auto"/>
          </w:divBdr>
        </w:div>
        <w:div w:id="187565304">
          <w:marLeft w:val="0"/>
          <w:marRight w:val="0"/>
          <w:marTop w:val="0"/>
          <w:marBottom w:val="0"/>
          <w:divBdr>
            <w:top w:val="none" w:sz="0" w:space="0" w:color="auto"/>
            <w:left w:val="none" w:sz="0" w:space="0" w:color="auto"/>
            <w:bottom w:val="none" w:sz="0" w:space="0" w:color="auto"/>
            <w:right w:val="none" w:sz="0" w:space="0" w:color="auto"/>
          </w:divBdr>
        </w:div>
        <w:div w:id="345446624">
          <w:marLeft w:val="0"/>
          <w:marRight w:val="0"/>
          <w:marTop w:val="0"/>
          <w:marBottom w:val="0"/>
          <w:divBdr>
            <w:top w:val="none" w:sz="0" w:space="0" w:color="auto"/>
            <w:left w:val="none" w:sz="0" w:space="0" w:color="auto"/>
            <w:bottom w:val="none" w:sz="0" w:space="0" w:color="auto"/>
            <w:right w:val="none" w:sz="0" w:space="0" w:color="auto"/>
          </w:divBdr>
        </w:div>
        <w:div w:id="1671130238">
          <w:marLeft w:val="0"/>
          <w:marRight w:val="0"/>
          <w:marTop w:val="0"/>
          <w:marBottom w:val="0"/>
          <w:divBdr>
            <w:top w:val="none" w:sz="0" w:space="0" w:color="auto"/>
            <w:left w:val="none" w:sz="0" w:space="0" w:color="auto"/>
            <w:bottom w:val="none" w:sz="0" w:space="0" w:color="auto"/>
            <w:right w:val="none" w:sz="0" w:space="0" w:color="auto"/>
          </w:divBdr>
        </w:div>
        <w:div w:id="954097888">
          <w:marLeft w:val="0"/>
          <w:marRight w:val="0"/>
          <w:marTop w:val="0"/>
          <w:marBottom w:val="0"/>
          <w:divBdr>
            <w:top w:val="none" w:sz="0" w:space="0" w:color="auto"/>
            <w:left w:val="none" w:sz="0" w:space="0" w:color="auto"/>
            <w:bottom w:val="none" w:sz="0" w:space="0" w:color="auto"/>
            <w:right w:val="none" w:sz="0" w:space="0" w:color="auto"/>
          </w:divBdr>
        </w:div>
        <w:div w:id="144123532">
          <w:marLeft w:val="0"/>
          <w:marRight w:val="0"/>
          <w:marTop w:val="0"/>
          <w:marBottom w:val="0"/>
          <w:divBdr>
            <w:top w:val="none" w:sz="0" w:space="0" w:color="auto"/>
            <w:left w:val="none" w:sz="0" w:space="0" w:color="auto"/>
            <w:bottom w:val="none" w:sz="0" w:space="0" w:color="auto"/>
            <w:right w:val="none" w:sz="0" w:space="0" w:color="auto"/>
          </w:divBdr>
        </w:div>
        <w:div w:id="1706059241">
          <w:marLeft w:val="0"/>
          <w:marRight w:val="0"/>
          <w:marTop w:val="0"/>
          <w:marBottom w:val="0"/>
          <w:divBdr>
            <w:top w:val="none" w:sz="0" w:space="0" w:color="auto"/>
            <w:left w:val="none" w:sz="0" w:space="0" w:color="auto"/>
            <w:bottom w:val="none" w:sz="0" w:space="0" w:color="auto"/>
            <w:right w:val="none" w:sz="0" w:space="0" w:color="auto"/>
          </w:divBdr>
        </w:div>
      </w:divsChild>
    </w:div>
    <w:div w:id="1058044812">
      <w:bodyDiv w:val="1"/>
      <w:marLeft w:val="0"/>
      <w:marRight w:val="0"/>
      <w:marTop w:val="0"/>
      <w:marBottom w:val="0"/>
      <w:divBdr>
        <w:top w:val="none" w:sz="0" w:space="0" w:color="auto"/>
        <w:left w:val="none" w:sz="0" w:space="0" w:color="auto"/>
        <w:bottom w:val="none" w:sz="0" w:space="0" w:color="auto"/>
        <w:right w:val="none" w:sz="0" w:space="0" w:color="auto"/>
      </w:divBdr>
      <w:divsChild>
        <w:div w:id="505025050">
          <w:marLeft w:val="0"/>
          <w:marRight w:val="0"/>
          <w:marTop w:val="0"/>
          <w:marBottom w:val="0"/>
          <w:divBdr>
            <w:top w:val="none" w:sz="0" w:space="0" w:color="auto"/>
            <w:left w:val="none" w:sz="0" w:space="0" w:color="auto"/>
            <w:bottom w:val="none" w:sz="0" w:space="0" w:color="auto"/>
            <w:right w:val="none" w:sz="0" w:space="0" w:color="auto"/>
          </w:divBdr>
        </w:div>
        <w:div w:id="1989894716">
          <w:marLeft w:val="0"/>
          <w:marRight w:val="0"/>
          <w:marTop w:val="0"/>
          <w:marBottom w:val="0"/>
          <w:divBdr>
            <w:top w:val="none" w:sz="0" w:space="0" w:color="auto"/>
            <w:left w:val="none" w:sz="0" w:space="0" w:color="auto"/>
            <w:bottom w:val="none" w:sz="0" w:space="0" w:color="auto"/>
            <w:right w:val="none" w:sz="0" w:space="0" w:color="auto"/>
          </w:divBdr>
        </w:div>
        <w:div w:id="786849666">
          <w:marLeft w:val="0"/>
          <w:marRight w:val="0"/>
          <w:marTop w:val="0"/>
          <w:marBottom w:val="0"/>
          <w:divBdr>
            <w:top w:val="none" w:sz="0" w:space="0" w:color="auto"/>
            <w:left w:val="none" w:sz="0" w:space="0" w:color="auto"/>
            <w:bottom w:val="none" w:sz="0" w:space="0" w:color="auto"/>
            <w:right w:val="none" w:sz="0" w:space="0" w:color="auto"/>
          </w:divBdr>
        </w:div>
        <w:div w:id="304236765">
          <w:marLeft w:val="0"/>
          <w:marRight w:val="0"/>
          <w:marTop w:val="0"/>
          <w:marBottom w:val="0"/>
          <w:divBdr>
            <w:top w:val="none" w:sz="0" w:space="0" w:color="auto"/>
            <w:left w:val="none" w:sz="0" w:space="0" w:color="auto"/>
            <w:bottom w:val="none" w:sz="0" w:space="0" w:color="auto"/>
            <w:right w:val="none" w:sz="0" w:space="0" w:color="auto"/>
          </w:divBdr>
        </w:div>
        <w:div w:id="1596090109">
          <w:marLeft w:val="0"/>
          <w:marRight w:val="0"/>
          <w:marTop w:val="0"/>
          <w:marBottom w:val="0"/>
          <w:divBdr>
            <w:top w:val="none" w:sz="0" w:space="0" w:color="auto"/>
            <w:left w:val="none" w:sz="0" w:space="0" w:color="auto"/>
            <w:bottom w:val="none" w:sz="0" w:space="0" w:color="auto"/>
            <w:right w:val="none" w:sz="0" w:space="0" w:color="auto"/>
          </w:divBdr>
        </w:div>
        <w:div w:id="728845773">
          <w:marLeft w:val="0"/>
          <w:marRight w:val="0"/>
          <w:marTop w:val="0"/>
          <w:marBottom w:val="0"/>
          <w:divBdr>
            <w:top w:val="none" w:sz="0" w:space="0" w:color="auto"/>
            <w:left w:val="none" w:sz="0" w:space="0" w:color="auto"/>
            <w:bottom w:val="none" w:sz="0" w:space="0" w:color="auto"/>
            <w:right w:val="none" w:sz="0" w:space="0" w:color="auto"/>
          </w:divBdr>
        </w:div>
      </w:divsChild>
    </w:div>
    <w:div w:id="1099175293">
      <w:bodyDiv w:val="1"/>
      <w:marLeft w:val="0"/>
      <w:marRight w:val="0"/>
      <w:marTop w:val="0"/>
      <w:marBottom w:val="0"/>
      <w:divBdr>
        <w:top w:val="none" w:sz="0" w:space="0" w:color="auto"/>
        <w:left w:val="none" w:sz="0" w:space="0" w:color="auto"/>
        <w:bottom w:val="none" w:sz="0" w:space="0" w:color="auto"/>
        <w:right w:val="none" w:sz="0" w:space="0" w:color="auto"/>
      </w:divBdr>
      <w:divsChild>
        <w:div w:id="1916431024">
          <w:marLeft w:val="0"/>
          <w:marRight w:val="0"/>
          <w:marTop w:val="0"/>
          <w:marBottom w:val="0"/>
          <w:divBdr>
            <w:top w:val="none" w:sz="0" w:space="0" w:color="auto"/>
            <w:left w:val="none" w:sz="0" w:space="0" w:color="auto"/>
            <w:bottom w:val="none" w:sz="0" w:space="0" w:color="auto"/>
            <w:right w:val="none" w:sz="0" w:space="0" w:color="auto"/>
          </w:divBdr>
        </w:div>
        <w:div w:id="471408105">
          <w:marLeft w:val="0"/>
          <w:marRight w:val="0"/>
          <w:marTop w:val="0"/>
          <w:marBottom w:val="0"/>
          <w:divBdr>
            <w:top w:val="none" w:sz="0" w:space="0" w:color="auto"/>
            <w:left w:val="none" w:sz="0" w:space="0" w:color="auto"/>
            <w:bottom w:val="none" w:sz="0" w:space="0" w:color="auto"/>
            <w:right w:val="none" w:sz="0" w:space="0" w:color="auto"/>
          </w:divBdr>
        </w:div>
        <w:div w:id="64035522">
          <w:marLeft w:val="0"/>
          <w:marRight w:val="0"/>
          <w:marTop w:val="0"/>
          <w:marBottom w:val="0"/>
          <w:divBdr>
            <w:top w:val="none" w:sz="0" w:space="0" w:color="auto"/>
            <w:left w:val="none" w:sz="0" w:space="0" w:color="auto"/>
            <w:bottom w:val="none" w:sz="0" w:space="0" w:color="auto"/>
            <w:right w:val="none" w:sz="0" w:space="0" w:color="auto"/>
          </w:divBdr>
        </w:div>
        <w:div w:id="36586856">
          <w:marLeft w:val="0"/>
          <w:marRight w:val="0"/>
          <w:marTop w:val="0"/>
          <w:marBottom w:val="0"/>
          <w:divBdr>
            <w:top w:val="none" w:sz="0" w:space="0" w:color="auto"/>
            <w:left w:val="none" w:sz="0" w:space="0" w:color="auto"/>
            <w:bottom w:val="none" w:sz="0" w:space="0" w:color="auto"/>
            <w:right w:val="none" w:sz="0" w:space="0" w:color="auto"/>
          </w:divBdr>
        </w:div>
      </w:divsChild>
    </w:div>
    <w:div w:id="1104226089">
      <w:bodyDiv w:val="1"/>
      <w:marLeft w:val="0"/>
      <w:marRight w:val="0"/>
      <w:marTop w:val="0"/>
      <w:marBottom w:val="0"/>
      <w:divBdr>
        <w:top w:val="none" w:sz="0" w:space="0" w:color="auto"/>
        <w:left w:val="none" w:sz="0" w:space="0" w:color="auto"/>
        <w:bottom w:val="none" w:sz="0" w:space="0" w:color="auto"/>
        <w:right w:val="none" w:sz="0" w:space="0" w:color="auto"/>
      </w:divBdr>
      <w:divsChild>
        <w:div w:id="1277831942">
          <w:marLeft w:val="0"/>
          <w:marRight w:val="0"/>
          <w:marTop w:val="0"/>
          <w:marBottom w:val="0"/>
          <w:divBdr>
            <w:top w:val="none" w:sz="0" w:space="0" w:color="auto"/>
            <w:left w:val="none" w:sz="0" w:space="0" w:color="auto"/>
            <w:bottom w:val="none" w:sz="0" w:space="0" w:color="auto"/>
            <w:right w:val="none" w:sz="0" w:space="0" w:color="auto"/>
          </w:divBdr>
        </w:div>
        <w:div w:id="687296228">
          <w:marLeft w:val="0"/>
          <w:marRight w:val="0"/>
          <w:marTop w:val="0"/>
          <w:marBottom w:val="0"/>
          <w:divBdr>
            <w:top w:val="none" w:sz="0" w:space="0" w:color="auto"/>
            <w:left w:val="none" w:sz="0" w:space="0" w:color="auto"/>
            <w:bottom w:val="none" w:sz="0" w:space="0" w:color="auto"/>
            <w:right w:val="none" w:sz="0" w:space="0" w:color="auto"/>
          </w:divBdr>
        </w:div>
        <w:div w:id="778376624">
          <w:marLeft w:val="0"/>
          <w:marRight w:val="0"/>
          <w:marTop w:val="0"/>
          <w:marBottom w:val="0"/>
          <w:divBdr>
            <w:top w:val="none" w:sz="0" w:space="0" w:color="auto"/>
            <w:left w:val="none" w:sz="0" w:space="0" w:color="auto"/>
            <w:bottom w:val="none" w:sz="0" w:space="0" w:color="auto"/>
            <w:right w:val="none" w:sz="0" w:space="0" w:color="auto"/>
          </w:divBdr>
        </w:div>
        <w:div w:id="223610692">
          <w:marLeft w:val="0"/>
          <w:marRight w:val="0"/>
          <w:marTop w:val="0"/>
          <w:marBottom w:val="0"/>
          <w:divBdr>
            <w:top w:val="none" w:sz="0" w:space="0" w:color="auto"/>
            <w:left w:val="none" w:sz="0" w:space="0" w:color="auto"/>
            <w:bottom w:val="none" w:sz="0" w:space="0" w:color="auto"/>
            <w:right w:val="none" w:sz="0" w:space="0" w:color="auto"/>
          </w:divBdr>
        </w:div>
        <w:div w:id="1122186767">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 w:id="1939676998">
          <w:marLeft w:val="0"/>
          <w:marRight w:val="0"/>
          <w:marTop w:val="0"/>
          <w:marBottom w:val="0"/>
          <w:divBdr>
            <w:top w:val="none" w:sz="0" w:space="0" w:color="auto"/>
            <w:left w:val="none" w:sz="0" w:space="0" w:color="auto"/>
            <w:bottom w:val="none" w:sz="0" w:space="0" w:color="auto"/>
            <w:right w:val="none" w:sz="0" w:space="0" w:color="auto"/>
          </w:divBdr>
        </w:div>
      </w:divsChild>
    </w:div>
    <w:div w:id="1208294793">
      <w:bodyDiv w:val="1"/>
      <w:marLeft w:val="0"/>
      <w:marRight w:val="0"/>
      <w:marTop w:val="0"/>
      <w:marBottom w:val="0"/>
      <w:divBdr>
        <w:top w:val="none" w:sz="0" w:space="0" w:color="auto"/>
        <w:left w:val="none" w:sz="0" w:space="0" w:color="auto"/>
        <w:bottom w:val="none" w:sz="0" w:space="0" w:color="auto"/>
        <w:right w:val="none" w:sz="0" w:space="0" w:color="auto"/>
      </w:divBdr>
      <w:divsChild>
        <w:div w:id="2065790061">
          <w:marLeft w:val="0"/>
          <w:marRight w:val="0"/>
          <w:marTop w:val="0"/>
          <w:marBottom w:val="0"/>
          <w:divBdr>
            <w:top w:val="none" w:sz="0" w:space="0" w:color="auto"/>
            <w:left w:val="none" w:sz="0" w:space="0" w:color="auto"/>
            <w:bottom w:val="none" w:sz="0" w:space="0" w:color="auto"/>
            <w:right w:val="none" w:sz="0" w:space="0" w:color="auto"/>
          </w:divBdr>
        </w:div>
        <w:div w:id="490095796">
          <w:marLeft w:val="0"/>
          <w:marRight w:val="0"/>
          <w:marTop w:val="0"/>
          <w:marBottom w:val="0"/>
          <w:divBdr>
            <w:top w:val="none" w:sz="0" w:space="0" w:color="auto"/>
            <w:left w:val="none" w:sz="0" w:space="0" w:color="auto"/>
            <w:bottom w:val="none" w:sz="0" w:space="0" w:color="auto"/>
            <w:right w:val="none" w:sz="0" w:space="0" w:color="auto"/>
          </w:divBdr>
        </w:div>
        <w:div w:id="1263566264">
          <w:marLeft w:val="0"/>
          <w:marRight w:val="0"/>
          <w:marTop w:val="0"/>
          <w:marBottom w:val="0"/>
          <w:divBdr>
            <w:top w:val="none" w:sz="0" w:space="0" w:color="auto"/>
            <w:left w:val="none" w:sz="0" w:space="0" w:color="auto"/>
            <w:bottom w:val="none" w:sz="0" w:space="0" w:color="auto"/>
            <w:right w:val="none" w:sz="0" w:space="0" w:color="auto"/>
          </w:divBdr>
        </w:div>
        <w:div w:id="798766251">
          <w:marLeft w:val="0"/>
          <w:marRight w:val="0"/>
          <w:marTop w:val="0"/>
          <w:marBottom w:val="0"/>
          <w:divBdr>
            <w:top w:val="none" w:sz="0" w:space="0" w:color="auto"/>
            <w:left w:val="none" w:sz="0" w:space="0" w:color="auto"/>
            <w:bottom w:val="none" w:sz="0" w:space="0" w:color="auto"/>
            <w:right w:val="none" w:sz="0" w:space="0" w:color="auto"/>
          </w:divBdr>
        </w:div>
        <w:div w:id="303436523">
          <w:marLeft w:val="0"/>
          <w:marRight w:val="0"/>
          <w:marTop w:val="0"/>
          <w:marBottom w:val="0"/>
          <w:divBdr>
            <w:top w:val="none" w:sz="0" w:space="0" w:color="auto"/>
            <w:left w:val="none" w:sz="0" w:space="0" w:color="auto"/>
            <w:bottom w:val="none" w:sz="0" w:space="0" w:color="auto"/>
            <w:right w:val="none" w:sz="0" w:space="0" w:color="auto"/>
          </w:divBdr>
        </w:div>
        <w:div w:id="1420635559">
          <w:marLeft w:val="0"/>
          <w:marRight w:val="0"/>
          <w:marTop w:val="0"/>
          <w:marBottom w:val="0"/>
          <w:divBdr>
            <w:top w:val="none" w:sz="0" w:space="0" w:color="auto"/>
            <w:left w:val="none" w:sz="0" w:space="0" w:color="auto"/>
            <w:bottom w:val="none" w:sz="0" w:space="0" w:color="auto"/>
            <w:right w:val="none" w:sz="0" w:space="0" w:color="auto"/>
          </w:divBdr>
        </w:div>
        <w:div w:id="2134712056">
          <w:marLeft w:val="0"/>
          <w:marRight w:val="0"/>
          <w:marTop w:val="0"/>
          <w:marBottom w:val="0"/>
          <w:divBdr>
            <w:top w:val="none" w:sz="0" w:space="0" w:color="auto"/>
            <w:left w:val="none" w:sz="0" w:space="0" w:color="auto"/>
            <w:bottom w:val="none" w:sz="0" w:space="0" w:color="auto"/>
            <w:right w:val="none" w:sz="0" w:space="0" w:color="auto"/>
          </w:divBdr>
        </w:div>
        <w:div w:id="741679757">
          <w:marLeft w:val="0"/>
          <w:marRight w:val="0"/>
          <w:marTop w:val="0"/>
          <w:marBottom w:val="0"/>
          <w:divBdr>
            <w:top w:val="none" w:sz="0" w:space="0" w:color="auto"/>
            <w:left w:val="none" w:sz="0" w:space="0" w:color="auto"/>
            <w:bottom w:val="none" w:sz="0" w:space="0" w:color="auto"/>
            <w:right w:val="none" w:sz="0" w:space="0" w:color="auto"/>
          </w:divBdr>
        </w:div>
        <w:div w:id="187912873">
          <w:marLeft w:val="0"/>
          <w:marRight w:val="0"/>
          <w:marTop w:val="0"/>
          <w:marBottom w:val="0"/>
          <w:divBdr>
            <w:top w:val="none" w:sz="0" w:space="0" w:color="auto"/>
            <w:left w:val="none" w:sz="0" w:space="0" w:color="auto"/>
            <w:bottom w:val="none" w:sz="0" w:space="0" w:color="auto"/>
            <w:right w:val="none" w:sz="0" w:space="0" w:color="auto"/>
          </w:divBdr>
        </w:div>
      </w:divsChild>
    </w:div>
    <w:div w:id="1210845200">
      <w:bodyDiv w:val="1"/>
      <w:marLeft w:val="0"/>
      <w:marRight w:val="0"/>
      <w:marTop w:val="0"/>
      <w:marBottom w:val="0"/>
      <w:divBdr>
        <w:top w:val="none" w:sz="0" w:space="0" w:color="auto"/>
        <w:left w:val="none" w:sz="0" w:space="0" w:color="auto"/>
        <w:bottom w:val="none" w:sz="0" w:space="0" w:color="auto"/>
        <w:right w:val="none" w:sz="0" w:space="0" w:color="auto"/>
      </w:divBdr>
    </w:div>
    <w:div w:id="1223908956">
      <w:bodyDiv w:val="1"/>
      <w:marLeft w:val="0"/>
      <w:marRight w:val="0"/>
      <w:marTop w:val="0"/>
      <w:marBottom w:val="0"/>
      <w:divBdr>
        <w:top w:val="none" w:sz="0" w:space="0" w:color="auto"/>
        <w:left w:val="none" w:sz="0" w:space="0" w:color="auto"/>
        <w:bottom w:val="none" w:sz="0" w:space="0" w:color="auto"/>
        <w:right w:val="none" w:sz="0" w:space="0" w:color="auto"/>
      </w:divBdr>
      <w:divsChild>
        <w:div w:id="263927088">
          <w:marLeft w:val="0"/>
          <w:marRight w:val="0"/>
          <w:marTop w:val="0"/>
          <w:marBottom w:val="0"/>
          <w:divBdr>
            <w:top w:val="none" w:sz="0" w:space="0" w:color="auto"/>
            <w:left w:val="none" w:sz="0" w:space="0" w:color="auto"/>
            <w:bottom w:val="none" w:sz="0" w:space="0" w:color="auto"/>
            <w:right w:val="none" w:sz="0" w:space="0" w:color="auto"/>
          </w:divBdr>
        </w:div>
        <w:div w:id="245775249">
          <w:marLeft w:val="0"/>
          <w:marRight w:val="0"/>
          <w:marTop w:val="0"/>
          <w:marBottom w:val="0"/>
          <w:divBdr>
            <w:top w:val="none" w:sz="0" w:space="0" w:color="auto"/>
            <w:left w:val="none" w:sz="0" w:space="0" w:color="auto"/>
            <w:bottom w:val="none" w:sz="0" w:space="0" w:color="auto"/>
            <w:right w:val="none" w:sz="0" w:space="0" w:color="auto"/>
          </w:divBdr>
        </w:div>
        <w:div w:id="1293368163">
          <w:marLeft w:val="0"/>
          <w:marRight w:val="0"/>
          <w:marTop w:val="0"/>
          <w:marBottom w:val="0"/>
          <w:divBdr>
            <w:top w:val="none" w:sz="0" w:space="0" w:color="auto"/>
            <w:left w:val="none" w:sz="0" w:space="0" w:color="auto"/>
            <w:bottom w:val="none" w:sz="0" w:space="0" w:color="auto"/>
            <w:right w:val="none" w:sz="0" w:space="0" w:color="auto"/>
          </w:divBdr>
        </w:div>
        <w:div w:id="1448816838">
          <w:marLeft w:val="0"/>
          <w:marRight w:val="0"/>
          <w:marTop w:val="0"/>
          <w:marBottom w:val="0"/>
          <w:divBdr>
            <w:top w:val="none" w:sz="0" w:space="0" w:color="auto"/>
            <w:left w:val="none" w:sz="0" w:space="0" w:color="auto"/>
            <w:bottom w:val="none" w:sz="0" w:space="0" w:color="auto"/>
            <w:right w:val="none" w:sz="0" w:space="0" w:color="auto"/>
          </w:divBdr>
        </w:div>
        <w:div w:id="1086418842">
          <w:marLeft w:val="0"/>
          <w:marRight w:val="0"/>
          <w:marTop w:val="0"/>
          <w:marBottom w:val="0"/>
          <w:divBdr>
            <w:top w:val="none" w:sz="0" w:space="0" w:color="auto"/>
            <w:left w:val="none" w:sz="0" w:space="0" w:color="auto"/>
            <w:bottom w:val="none" w:sz="0" w:space="0" w:color="auto"/>
            <w:right w:val="none" w:sz="0" w:space="0" w:color="auto"/>
          </w:divBdr>
        </w:div>
        <w:div w:id="502160393">
          <w:marLeft w:val="0"/>
          <w:marRight w:val="0"/>
          <w:marTop w:val="0"/>
          <w:marBottom w:val="0"/>
          <w:divBdr>
            <w:top w:val="none" w:sz="0" w:space="0" w:color="auto"/>
            <w:left w:val="none" w:sz="0" w:space="0" w:color="auto"/>
            <w:bottom w:val="none" w:sz="0" w:space="0" w:color="auto"/>
            <w:right w:val="none" w:sz="0" w:space="0" w:color="auto"/>
          </w:divBdr>
        </w:div>
        <w:div w:id="1961836888">
          <w:marLeft w:val="0"/>
          <w:marRight w:val="0"/>
          <w:marTop w:val="0"/>
          <w:marBottom w:val="0"/>
          <w:divBdr>
            <w:top w:val="none" w:sz="0" w:space="0" w:color="auto"/>
            <w:left w:val="none" w:sz="0" w:space="0" w:color="auto"/>
            <w:bottom w:val="none" w:sz="0" w:space="0" w:color="auto"/>
            <w:right w:val="none" w:sz="0" w:space="0" w:color="auto"/>
          </w:divBdr>
        </w:div>
        <w:div w:id="1703244490">
          <w:marLeft w:val="0"/>
          <w:marRight w:val="0"/>
          <w:marTop w:val="0"/>
          <w:marBottom w:val="0"/>
          <w:divBdr>
            <w:top w:val="none" w:sz="0" w:space="0" w:color="auto"/>
            <w:left w:val="none" w:sz="0" w:space="0" w:color="auto"/>
            <w:bottom w:val="none" w:sz="0" w:space="0" w:color="auto"/>
            <w:right w:val="none" w:sz="0" w:space="0" w:color="auto"/>
          </w:divBdr>
        </w:div>
      </w:divsChild>
    </w:div>
    <w:div w:id="1285500931">
      <w:bodyDiv w:val="1"/>
      <w:marLeft w:val="0"/>
      <w:marRight w:val="0"/>
      <w:marTop w:val="0"/>
      <w:marBottom w:val="0"/>
      <w:divBdr>
        <w:top w:val="none" w:sz="0" w:space="0" w:color="auto"/>
        <w:left w:val="none" w:sz="0" w:space="0" w:color="auto"/>
        <w:bottom w:val="none" w:sz="0" w:space="0" w:color="auto"/>
        <w:right w:val="none" w:sz="0" w:space="0" w:color="auto"/>
      </w:divBdr>
      <w:divsChild>
        <w:div w:id="1165851830">
          <w:marLeft w:val="0"/>
          <w:marRight w:val="0"/>
          <w:marTop w:val="0"/>
          <w:marBottom w:val="0"/>
          <w:divBdr>
            <w:top w:val="none" w:sz="0" w:space="0" w:color="auto"/>
            <w:left w:val="none" w:sz="0" w:space="0" w:color="auto"/>
            <w:bottom w:val="none" w:sz="0" w:space="0" w:color="auto"/>
            <w:right w:val="none" w:sz="0" w:space="0" w:color="auto"/>
          </w:divBdr>
        </w:div>
        <w:div w:id="2074425994">
          <w:marLeft w:val="0"/>
          <w:marRight w:val="0"/>
          <w:marTop w:val="0"/>
          <w:marBottom w:val="0"/>
          <w:divBdr>
            <w:top w:val="none" w:sz="0" w:space="0" w:color="auto"/>
            <w:left w:val="none" w:sz="0" w:space="0" w:color="auto"/>
            <w:bottom w:val="none" w:sz="0" w:space="0" w:color="auto"/>
            <w:right w:val="none" w:sz="0" w:space="0" w:color="auto"/>
          </w:divBdr>
        </w:div>
      </w:divsChild>
    </w:div>
    <w:div w:id="1298609365">
      <w:bodyDiv w:val="1"/>
      <w:marLeft w:val="0"/>
      <w:marRight w:val="0"/>
      <w:marTop w:val="0"/>
      <w:marBottom w:val="0"/>
      <w:divBdr>
        <w:top w:val="none" w:sz="0" w:space="0" w:color="auto"/>
        <w:left w:val="none" w:sz="0" w:space="0" w:color="auto"/>
        <w:bottom w:val="none" w:sz="0" w:space="0" w:color="auto"/>
        <w:right w:val="none" w:sz="0" w:space="0" w:color="auto"/>
      </w:divBdr>
      <w:divsChild>
        <w:div w:id="116876144">
          <w:marLeft w:val="0"/>
          <w:marRight w:val="0"/>
          <w:marTop w:val="0"/>
          <w:marBottom w:val="0"/>
          <w:divBdr>
            <w:top w:val="none" w:sz="0" w:space="0" w:color="auto"/>
            <w:left w:val="none" w:sz="0" w:space="0" w:color="auto"/>
            <w:bottom w:val="none" w:sz="0" w:space="0" w:color="auto"/>
            <w:right w:val="none" w:sz="0" w:space="0" w:color="auto"/>
          </w:divBdr>
        </w:div>
        <w:div w:id="1782021456">
          <w:marLeft w:val="0"/>
          <w:marRight w:val="0"/>
          <w:marTop w:val="0"/>
          <w:marBottom w:val="0"/>
          <w:divBdr>
            <w:top w:val="none" w:sz="0" w:space="0" w:color="auto"/>
            <w:left w:val="none" w:sz="0" w:space="0" w:color="auto"/>
            <w:bottom w:val="none" w:sz="0" w:space="0" w:color="auto"/>
            <w:right w:val="none" w:sz="0" w:space="0" w:color="auto"/>
          </w:divBdr>
        </w:div>
        <w:div w:id="52199070">
          <w:marLeft w:val="0"/>
          <w:marRight w:val="0"/>
          <w:marTop w:val="0"/>
          <w:marBottom w:val="0"/>
          <w:divBdr>
            <w:top w:val="none" w:sz="0" w:space="0" w:color="auto"/>
            <w:left w:val="none" w:sz="0" w:space="0" w:color="auto"/>
            <w:bottom w:val="none" w:sz="0" w:space="0" w:color="auto"/>
            <w:right w:val="none" w:sz="0" w:space="0" w:color="auto"/>
          </w:divBdr>
        </w:div>
        <w:div w:id="607472095">
          <w:marLeft w:val="0"/>
          <w:marRight w:val="0"/>
          <w:marTop w:val="0"/>
          <w:marBottom w:val="0"/>
          <w:divBdr>
            <w:top w:val="none" w:sz="0" w:space="0" w:color="auto"/>
            <w:left w:val="none" w:sz="0" w:space="0" w:color="auto"/>
            <w:bottom w:val="none" w:sz="0" w:space="0" w:color="auto"/>
            <w:right w:val="none" w:sz="0" w:space="0" w:color="auto"/>
          </w:divBdr>
        </w:div>
        <w:div w:id="2116822081">
          <w:marLeft w:val="0"/>
          <w:marRight w:val="0"/>
          <w:marTop w:val="0"/>
          <w:marBottom w:val="0"/>
          <w:divBdr>
            <w:top w:val="none" w:sz="0" w:space="0" w:color="auto"/>
            <w:left w:val="none" w:sz="0" w:space="0" w:color="auto"/>
            <w:bottom w:val="none" w:sz="0" w:space="0" w:color="auto"/>
            <w:right w:val="none" w:sz="0" w:space="0" w:color="auto"/>
          </w:divBdr>
        </w:div>
        <w:div w:id="1390573402">
          <w:marLeft w:val="0"/>
          <w:marRight w:val="0"/>
          <w:marTop w:val="0"/>
          <w:marBottom w:val="0"/>
          <w:divBdr>
            <w:top w:val="none" w:sz="0" w:space="0" w:color="auto"/>
            <w:left w:val="none" w:sz="0" w:space="0" w:color="auto"/>
            <w:bottom w:val="none" w:sz="0" w:space="0" w:color="auto"/>
            <w:right w:val="none" w:sz="0" w:space="0" w:color="auto"/>
          </w:divBdr>
        </w:div>
        <w:div w:id="1602764845">
          <w:marLeft w:val="0"/>
          <w:marRight w:val="0"/>
          <w:marTop w:val="0"/>
          <w:marBottom w:val="0"/>
          <w:divBdr>
            <w:top w:val="none" w:sz="0" w:space="0" w:color="auto"/>
            <w:left w:val="none" w:sz="0" w:space="0" w:color="auto"/>
            <w:bottom w:val="none" w:sz="0" w:space="0" w:color="auto"/>
            <w:right w:val="none" w:sz="0" w:space="0" w:color="auto"/>
          </w:divBdr>
        </w:div>
        <w:div w:id="277297199">
          <w:marLeft w:val="0"/>
          <w:marRight w:val="0"/>
          <w:marTop w:val="0"/>
          <w:marBottom w:val="0"/>
          <w:divBdr>
            <w:top w:val="none" w:sz="0" w:space="0" w:color="auto"/>
            <w:left w:val="none" w:sz="0" w:space="0" w:color="auto"/>
            <w:bottom w:val="none" w:sz="0" w:space="0" w:color="auto"/>
            <w:right w:val="none" w:sz="0" w:space="0" w:color="auto"/>
          </w:divBdr>
        </w:div>
        <w:div w:id="2057655411">
          <w:marLeft w:val="0"/>
          <w:marRight w:val="0"/>
          <w:marTop w:val="0"/>
          <w:marBottom w:val="0"/>
          <w:divBdr>
            <w:top w:val="none" w:sz="0" w:space="0" w:color="auto"/>
            <w:left w:val="none" w:sz="0" w:space="0" w:color="auto"/>
            <w:bottom w:val="none" w:sz="0" w:space="0" w:color="auto"/>
            <w:right w:val="none" w:sz="0" w:space="0" w:color="auto"/>
          </w:divBdr>
        </w:div>
        <w:div w:id="1880628548">
          <w:marLeft w:val="0"/>
          <w:marRight w:val="0"/>
          <w:marTop w:val="0"/>
          <w:marBottom w:val="0"/>
          <w:divBdr>
            <w:top w:val="none" w:sz="0" w:space="0" w:color="auto"/>
            <w:left w:val="none" w:sz="0" w:space="0" w:color="auto"/>
            <w:bottom w:val="none" w:sz="0" w:space="0" w:color="auto"/>
            <w:right w:val="none" w:sz="0" w:space="0" w:color="auto"/>
          </w:divBdr>
        </w:div>
        <w:div w:id="1072851016">
          <w:marLeft w:val="0"/>
          <w:marRight w:val="0"/>
          <w:marTop w:val="0"/>
          <w:marBottom w:val="0"/>
          <w:divBdr>
            <w:top w:val="none" w:sz="0" w:space="0" w:color="auto"/>
            <w:left w:val="none" w:sz="0" w:space="0" w:color="auto"/>
            <w:bottom w:val="none" w:sz="0" w:space="0" w:color="auto"/>
            <w:right w:val="none" w:sz="0" w:space="0" w:color="auto"/>
          </w:divBdr>
        </w:div>
        <w:div w:id="1251353296">
          <w:marLeft w:val="0"/>
          <w:marRight w:val="0"/>
          <w:marTop w:val="0"/>
          <w:marBottom w:val="0"/>
          <w:divBdr>
            <w:top w:val="none" w:sz="0" w:space="0" w:color="auto"/>
            <w:left w:val="none" w:sz="0" w:space="0" w:color="auto"/>
            <w:bottom w:val="none" w:sz="0" w:space="0" w:color="auto"/>
            <w:right w:val="none" w:sz="0" w:space="0" w:color="auto"/>
          </w:divBdr>
        </w:div>
        <w:div w:id="357514937">
          <w:marLeft w:val="0"/>
          <w:marRight w:val="0"/>
          <w:marTop w:val="0"/>
          <w:marBottom w:val="0"/>
          <w:divBdr>
            <w:top w:val="none" w:sz="0" w:space="0" w:color="auto"/>
            <w:left w:val="none" w:sz="0" w:space="0" w:color="auto"/>
            <w:bottom w:val="none" w:sz="0" w:space="0" w:color="auto"/>
            <w:right w:val="none" w:sz="0" w:space="0" w:color="auto"/>
          </w:divBdr>
        </w:div>
      </w:divsChild>
    </w:div>
    <w:div w:id="1379084796">
      <w:bodyDiv w:val="1"/>
      <w:marLeft w:val="0"/>
      <w:marRight w:val="0"/>
      <w:marTop w:val="0"/>
      <w:marBottom w:val="0"/>
      <w:divBdr>
        <w:top w:val="none" w:sz="0" w:space="0" w:color="auto"/>
        <w:left w:val="none" w:sz="0" w:space="0" w:color="auto"/>
        <w:bottom w:val="none" w:sz="0" w:space="0" w:color="auto"/>
        <w:right w:val="none" w:sz="0" w:space="0" w:color="auto"/>
      </w:divBdr>
      <w:divsChild>
        <w:div w:id="1513953176">
          <w:marLeft w:val="0"/>
          <w:marRight w:val="0"/>
          <w:marTop w:val="0"/>
          <w:marBottom w:val="0"/>
          <w:divBdr>
            <w:top w:val="none" w:sz="0" w:space="0" w:color="auto"/>
            <w:left w:val="none" w:sz="0" w:space="0" w:color="auto"/>
            <w:bottom w:val="none" w:sz="0" w:space="0" w:color="auto"/>
            <w:right w:val="none" w:sz="0" w:space="0" w:color="auto"/>
          </w:divBdr>
        </w:div>
        <w:div w:id="808937598">
          <w:marLeft w:val="0"/>
          <w:marRight w:val="0"/>
          <w:marTop w:val="0"/>
          <w:marBottom w:val="0"/>
          <w:divBdr>
            <w:top w:val="none" w:sz="0" w:space="0" w:color="auto"/>
            <w:left w:val="none" w:sz="0" w:space="0" w:color="auto"/>
            <w:bottom w:val="none" w:sz="0" w:space="0" w:color="auto"/>
            <w:right w:val="none" w:sz="0" w:space="0" w:color="auto"/>
          </w:divBdr>
        </w:div>
      </w:divsChild>
    </w:div>
    <w:div w:id="1436947115">
      <w:bodyDiv w:val="1"/>
      <w:marLeft w:val="0"/>
      <w:marRight w:val="0"/>
      <w:marTop w:val="0"/>
      <w:marBottom w:val="0"/>
      <w:divBdr>
        <w:top w:val="none" w:sz="0" w:space="0" w:color="auto"/>
        <w:left w:val="none" w:sz="0" w:space="0" w:color="auto"/>
        <w:bottom w:val="none" w:sz="0" w:space="0" w:color="auto"/>
        <w:right w:val="none" w:sz="0" w:space="0" w:color="auto"/>
      </w:divBdr>
      <w:divsChild>
        <w:div w:id="1496338553">
          <w:marLeft w:val="0"/>
          <w:marRight w:val="0"/>
          <w:marTop w:val="0"/>
          <w:marBottom w:val="0"/>
          <w:divBdr>
            <w:top w:val="none" w:sz="0" w:space="0" w:color="auto"/>
            <w:left w:val="none" w:sz="0" w:space="0" w:color="auto"/>
            <w:bottom w:val="none" w:sz="0" w:space="0" w:color="auto"/>
            <w:right w:val="none" w:sz="0" w:space="0" w:color="auto"/>
          </w:divBdr>
        </w:div>
        <w:div w:id="1340624681">
          <w:marLeft w:val="0"/>
          <w:marRight w:val="0"/>
          <w:marTop w:val="0"/>
          <w:marBottom w:val="0"/>
          <w:divBdr>
            <w:top w:val="none" w:sz="0" w:space="0" w:color="auto"/>
            <w:left w:val="none" w:sz="0" w:space="0" w:color="auto"/>
            <w:bottom w:val="none" w:sz="0" w:space="0" w:color="auto"/>
            <w:right w:val="none" w:sz="0" w:space="0" w:color="auto"/>
          </w:divBdr>
        </w:div>
        <w:div w:id="1727410116">
          <w:marLeft w:val="0"/>
          <w:marRight w:val="0"/>
          <w:marTop w:val="0"/>
          <w:marBottom w:val="0"/>
          <w:divBdr>
            <w:top w:val="none" w:sz="0" w:space="0" w:color="auto"/>
            <w:left w:val="none" w:sz="0" w:space="0" w:color="auto"/>
            <w:bottom w:val="none" w:sz="0" w:space="0" w:color="auto"/>
            <w:right w:val="none" w:sz="0" w:space="0" w:color="auto"/>
          </w:divBdr>
        </w:div>
        <w:div w:id="451628181">
          <w:marLeft w:val="0"/>
          <w:marRight w:val="0"/>
          <w:marTop w:val="0"/>
          <w:marBottom w:val="0"/>
          <w:divBdr>
            <w:top w:val="none" w:sz="0" w:space="0" w:color="auto"/>
            <w:left w:val="none" w:sz="0" w:space="0" w:color="auto"/>
            <w:bottom w:val="none" w:sz="0" w:space="0" w:color="auto"/>
            <w:right w:val="none" w:sz="0" w:space="0" w:color="auto"/>
          </w:divBdr>
        </w:div>
        <w:div w:id="3628519">
          <w:marLeft w:val="0"/>
          <w:marRight w:val="0"/>
          <w:marTop w:val="0"/>
          <w:marBottom w:val="0"/>
          <w:divBdr>
            <w:top w:val="none" w:sz="0" w:space="0" w:color="auto"/>
            <w:left w:val="none" w:sz="0" w:space="0" w:color="auto"/>
            <w:bottom w:val="none" w:sz="0" w:space="0" w:color="auto"/>
            <w:right w:val="none" w:sz="0" w:space="0" w:color="auto"/>
          </w:divBdr>
        </w:div>
        <w:div w:id="41101764">
          <w:marLeft w:val="0"/>
          <w:marRight w:val="0"/>
          <w:marTop w:val="0"/>
          <w:marBottom w:val="0"/>
          <w:divBdr>
            <w:top w:val="none" w:sz="0" w:space="0" w:color="auto"/>
            <w:left w:val="none" w:sz="0" w:space="0" w:color="auto"/>
            <w:bottom w:val="none" w:sz="0" w:space="0" w:color="auto"/>
            <w:right w:val="none" w:sz="0" w:space="0" w:color="auto"/>
          </w:divBdr>
        </w:div>
      </w:divsChild>
    </w:div>
    <w:div w:id="1518500766">
      <w:bodyDiv w:val="1"/>
      <w:marLeft w:val="0"/>
      <w:marRight w:val="0"/>
      <w:marTop w:val="0"/>
      <w:marBottom w:val="0"/>
      <w:divBdr>
        <w:top w:val="none" w:sz="0" w:space="0" w:color="auto"/>
        <w:left w:val="none" w:sz="0" w:space="0" w:color="auto"/>
        <w:bottom w:val="none" w:sz="0" w:space="0" w:color="auto"/>
        <w:right w:val="none" w:sz="0" w:space="0" w:color="auto"/>
      </w:divBdr>
      <w:divsChild>
        <w:div w:id="647435855">
          <w:marLeft w:val="0"/>
          <w:marRight w:val="0"/>
          <w:marTop w:val="0"/>
          <w:marBottom w:val="0"/>
          <w:divBdr>
            <w:top w:val="none" w:sz="0" w:space="0" w:color="auto"/>
            <w:left w:val="none" w:sz="0" w:space="0" w:color="auto"/>
            <w:bottom w:val="none" w:sz="0" w:space="0" w:color="auto"/>
            <w:right w:val="none" w:sz="0" w:space="0" w:color="auto"/>
          </w:divBdr>
        </w:div>
        <w:div w:id="1714192306">
          <w:marLeft w:val="0"/>
          <w:marRight w:val="0"/>
          <w:marTop w:val="0"/>
          <w:marBottom w:val="0"/>
          <w:divBdr>
            <w:top w:val="none" w:sz="0" w:space="0" w:color="auto"/>
            <w:left w:val="none" w:sz="0" w:space="0" w:color="auto"/>
            <w:bottom w:val="none" w:sz="0" w:space="0" w:color="auto"/>
            <w:right w:val="none" w:sz="0" w:space="0" w:color="auto"/>
          </w:divBdr>
        </w:div>
        <w:div w:id="83259616">
          <w:marLeft w:val="0"/>
          <w:marRight w:val="0"/>
          <w:marTop w:val="0"/>
          <w:marBottom w:val="0"/>
          <w:divBdr>
            <w:top w:val="none" w:sz="0" w:space="0" w:color="auto"/>
            <w:left w:val="none" w:sz="0" w:space="0" w:color="auto"/>
            <w:bottom w:val="none" w:sz="0" w:space="0" w:color="auto"/>
            <w:right w:val="none" w:sz="0" w:space="0" w:color="auto"/>
          </w:divBdr>
        </w:div>
      </w:divsChild>
    </w:div>
    <w:div w:id="1569265561">
      <w:bodyDiv w:val="1"/>
      <w:marLeft w:val="0"/>
      <w:marRight w:val="0"/>
      <w:marTop w:val="0"/>
      <w:marBottom w:val="0"/>
      <w:divBdr>
        <w:top w:val="none" w:sz="0" w:space="0" w:color="auto"/>
        <w:left w:val="none" w:sz="0" w:space="0" w:color="auto"/>
        <w:bottom w:val="none" w:sz="0" w:space="0" w:color="auto"/>
        <w:right w:val="none" w:sz="0" w:space="0" w:color="auto"/>
      </w:divBdr>
      <w:divsChild>
        <w:div w:id="2035500619">
          <w:marLeft w:val="0"/>
          <w:marRight w:val="0"/>
          <w:marTop w:val="0"/>
          <w:marBottom w:val="0"/>
          <w:divBdr>
            <w:top w:val="none" w:sz="0" w:space="0" w:color="auto"/>
            <w:left w:val="none" w:sz="0" w:space="0" w:color="auto"/>
            <w:bottom w:val="none" w:sz="0" w:space="0" w:color="auto"/>
            <w:right w:val="none" w:sz="0" w:space="0" w:color="auto"/>
          </w:divBdr>
        </w:div>
        <w:div w:id="950555301">
          <w:marLeft w:val="0"/>
          <w:marRight w:val="0"/>
          <w:marTop w:val="0"/>
          <w:marBottom w:val="0"/>
          <w:divBdr>
            <w:top w:val="none" w:sz="0" w:space="0" w:color="auto"/>
            <w:left w:val="none" w:sz="0" w:space="0" w:color="auto"/>
            <w:bottom w:val="none" w:sz="0" w:space="0" w:color="auto"/>
            <w:right w:val="none" w:sz="0" w:space="0" w:color="auto"/>
          </w:divBdr>
        </w:div>
        <w:div w:id="528758409">
          <w:marLeft w:val="0"/>
          <w:marRight w:val="0"/>
          <w:marTop w:val="0"/>
          <w:marBottom w:val="0"/>
          <w:divBdr>
            <w:top w:val="none" w:sz="0" w:space="0" w:color="auto"/>
            <w:left w:val="none" w:sz="0" w:space="0" w:color="auto"/>
            <w:bottom w:val="none" w:sz="0" w:space="0" w:color="auto"/>
            <w:right w:val="none" w:sz="0" w:space="0" w:color="auto"/>
          </w:divBdr>
        </w:div>
        <w:div w:id="981739813">
          <w:marLeft w:val="0"/>
          <w:marRight w:val="0"/>
          <w:marTop w:val="0"/>
          <w:marBottom w:val="0"/>
          <w:divBdr>
            <w:top w:val="none" w:sz="0" w:space="0" w:color="auto"/>
            <w:left w:val="none" w:sz="0" w:space="0" w:color="auto"/>
            <w:bottom w:val="none" w:sz="0" w:space="0" w:color="auto"/>
            <w:right w:val="none" w:sz="0" w:space="0" w:color="auto"/>
          </w:divBdr>
        </w:div>
        <w:div w:id="207882971">
          <w:marLeft w:val="0"/>
          <w:marRight w:val="0"/>
          <w:marTop w:val="0"/>
          <w:marBottom w:val="0"/>
          <w:divBdr>
            <w:top w:val="none" w:sz="0" w:space="0" w:color="auto"/>
            <w:left w:val="none" w:sz="0" w:space="0" w:color="auto"/>
            <w:bottom w:val="none" w:sz="0" w:space="0" w:color="auto"/>
            <w:right w:val="none" w:sz="0" w:space="0" w:color="auto"/>
          </w:divBdr>
        </w:div>
        <w:div w:id="1959942780">
          <w:marLeft w:val="0"/>
          <w:marRight w:val="0"/>
          <w:marTop w:val="0"/>
          <w:marBottom w:val="0"/>
          <w:divBdr>
            <w:top w:val="none" w:sz="0" w:space="0" w:color="auto"/>
            <w:left w:val="none" w:sz="0" w:space="0" w:color="auto"/>
            <w:bottom w:val="none" w:sz="0" w:space="0" w:color="auto"/>
            <w:right w:val="none" w:sz="0" w:space="0" w:color="auto"/>
          </w:divBdr>
        </w:div>
        <w:div w:id="2001494068">
          <w:marLeft w:val="0"/>
          <w:marRight w:val="0"/>
          <w:marTop w:val="0"/>
          <w:marBottom w:val="0"/>
          <w:divBdr>
            <w:top w:val="none" w:sz="0" w:space="0" w:color="auto"/>
            <w:left w:val="none" w:sz="0" w:space="0" w:color="auto"/>
            <w:bottom w:val="none" w:sz="0" w:space="0" w:color="auto"/>
            <w:right w:val="none" w:sz="0" w:space="0" w:color="auto"/>
          </w:divBdr>
        </w:div>
        <w:div w:id="1110469962">
          <w:marLeft w:val="0"/>
          <w:marRight w:val="0"/>
          <w:marTop w:val="0"/>
          <w:marBottom w:val="0"/>
          <w:divBdr>
            <w:top w:val="none" w:sz="0" w:space="0" w:color="auto"/>
            <w:left w:val="none" w:sz="0" w:space="0" w:color="auto"/>
            <w:bottom w:val="none" w:sz="0" w:space="0" w:color="auto"/>
            <w:right w:val="none" w:sz="0" w:space="0" w:color="auto"/>
          </w:divBdr>
        </w:div>
        <w:div w:id="1288469672">
          <w:marLeft w:val="0"/>
          <w:marRight w:val="0"/>
          <w:marTop w:val="0"/>
          <w:marBottom w:val="0"/>
          <w:divBdr>
            <w:top w:val="none" w:sz="0" w:space="0" w:color="auto"/>
            <w:left w:val="none" w:sz="0" w:space="0" w:color="auto"/>
            <w:bottom w:val="none" w:sz="0" w:space="0" w:color="auto"/>
            <w:right w:val="none" w:sz="0" w:space="0" w:color="auto"/>
          </w:divBdr>
        </w:div>
      </w:divsChild>
    </w:div>
    <w:div w:id="1625112174">
      <w:bodyDiv w:val="1"/>
      <w:marLeft w:val="0"/>
      <w:marRight w:val="0"/>
      <w:marTop w:val="0"/>
      <w:marBottom w:val="0"/>
      <w:divBdr>
        <w:top w:val="none" w:sz="0" w:space="0" w:color="auto"/>
        <w:left w:val="none" w:sz="0" w:space="0" w:color="auto"/>
        <w:bottom w:val="none" w:sz="0" w:space="0" w:color="auto"/>
        <w:right w:val="none" w:sz="0" w:space="0" w:color="auto"/>
      </w:divBdr>
      <w:divsChild>
        <w:div w:id="1876193715">
          <w:marLeft w:val="0"/>
          <w:marRight w:val="0"/>
          <w:marTop w:val="0"/>
          <w:marBottom w:val="0"/>
          <w:divBdr>
            <w:top w:val="none" w:sz="0" w:space="0" w:color="auto"/>
            <w:left w:val="none" w:sz="0" w:space="0" w:color="auto"/>
            <w:bottom w:val="none" w:sz="0" w:space="0" w:color="auto"/>
            <w:right w:val="none" w:sz="0" w:space="0" w:color="auto"/>
          </w:divBdr>
        </w:div>
        <w:div w:id="68427904">
          <w:marLeft w:val="0"/>
          <w:marRight w:val="0"/>
          <w:marTop w:val="0"/>
          <w:marBottom w:val="0"/>
          <w:divBdr>
            <w:top w:val="none" w:sz="0" w:space="0" w:color="auto"/>
            <w:left w:val="none" w:sz="0" w:space="0" w:color="auto"/>
            <w:bottom w:val="none" w:sz="0" w:space="0" w:color="auto"/>
            <w:right w:val="none" w:sz="0" w:space="0" w:color="auto"/>
          </w:divBdr>
        </w:div>
        <w:div w:id="1836338434">
          <w:marLeft w:val="0"/>
          <w:marRight w:val="0"/>
          <w:marTop w:val="0"/>
          <w:marBottom w:val="0"/>
          <w:divBdr>
            <w:top w:val="none" w:sz="0" w:space="0" w:color="auto"/>
            <w:left w:val="none" w:sz="0" w:space="0" w:color="auto"/>
            <w:bottom w:val="none" w:sz="0" w:space="0" w:color="auto"/>
            <w:right w:val="none" w:sz="0" w:space="0" w:color="auto"/>
          </w:divBdr>
        </w:div>
      </w:divsChild>
    </w:div>
    <w:div w:id="1664972384">
      <w:bodyDiv w:val="1"/>
      <w:marLeft w:val="0"/>
      <w:marRight w:val="0"/>
      <w:marTop w:val="0"/>
      <w:marBottom w:val="0"/>
      <w:divBdr>
        <w:top w:val="none" w:sz="0" w:space="0" w:color="auto"/>
        <w:left w:val="none" w:sz="0" w:space="0" w:color="auto"/>
        <w:bottom w:val="none" w:sz="0" w:space="0" w:color="auto"/>
        <w:right w:val="none" w:sz="0" w:space="0" w:color="auto"/>
      </w:divBdr>
      <w:divsChild>
        <w:div w:id="124927706">
          <w:marLeft w:val="0"/>
          <w:marRight w:val="0"/>
          <w:marTop w:val="0"/>
          <w:marBottom w:val="0"/>
          <w:divBdr>
            <w:top w:val="none" w:sz="0" w:space="0" w:color="auto"/>
            <w:left w:val="none" w:sz="0" w:space="0" w:color="auto"/>
            <w:bottom w:val="none" w:sz="0" w:space="0" w:color="auto"/>
            <w:right w:val="none" w:sz="0" w:space="0" w:color="auto"/>
          </w:divBdr>
        </w:div>
        <w:div w:id="1426461525">
          <w:marLeft w:val="0"/>
          <w:marRight w:val="0"/>
          <w:marTop w:val="0"/>
          <w:marBottom w:val="0"/>
          <w:divBdr>
            <w:top w:val="none" w:sz="0" w:space="0" w:color="auto"/>
            <w:left w:val="none" w:sz="0" w:space="0" w:color="auto"/>
            <w:bottom w:val="none" w:sz="0" w:space="0" w:color="auto"/>
            <w:right w:val="none" w:sz="0" w:space="0" w:color="auto"/>
          </w:divBdr>
        </w:div>
        <w:div w:id="552079537">
          <w:marLeft w:val="0"/>
          <w:marRight w:val="0"/>
          <w:marTop w:val="0"/>
          <w:marBottom w:val="0"/>
          <w:divBdr>
            <w:top w:val="none" w:sz="0" w:space="0" w:color="auto"/>
            <w:left w:val="none" w:sz="0" w:space="0" w:color="auto"/>
            <w:bottom w:val="none" w:sz="0" w:space="0" w:color="auto"/>
            <w:right w:val="none" w:sz="0" w:space="0" w:color="auto"/>
          </w:divBdr>
        </w:div>
        <w:div w:id="1713001313">
          <w:marLeft w:val="0"/>
          <w:marRight w:val="0"/>
          <w:marTop w:val="0"/>
          <w:marBottom w:val="0"/>
          <w:divBdr>
            <w:top w:val="none" w:sz="0" w:space="0" w:color="auto"/>
            <w:left w:val="none" w:sz="0" w:space="0" w:color="auto"/>
            <w:bottom w:val="none" w:sz="0" w:space="0" w:color="auto"/>
            <w:right w:val="none" w:sz="0" w:space="0" w:color="auto"/>
          </w:divBdr>
        </w:div>
        <w:div w:id="1266500011">
          <w:marLeft w:val="0"/>
          <w:marRight w:val="0"/>
          <w:marTop w:val="0"/>
          <w:marBottom w:val="0"/>
          <w:divBdr>
            <w:top w:val="none" w:sz="0" w:space="0" w:color="auto"/>
            <w:left w:val="none" w:sz="0" w:space="0" w:color="auto"/>
            <w:bottom w:val="none" w:sz="0" w:space="0" w:color="auto"/>
            <w:right w:val="none" w:sz="0" w:space="0" w:color="auto"/>
          </w:divBdr>
        </w:div>
        <w:div w:id="1461994543">
          <w:marLeft w:val="0"/>
          <w:marRight w:val="0"/>
          <w:marTop w:val="0"/>
          <w:marBottom w:val="0"/>
          <w:divBdr>
            <w:top w:val="none" w:sz="0" w:space="0" w:color="auto"/>
            <w:left w:val="none" w:sz="0" w:space="0" w:color="auto"/>
            <w:bottom w:val="none" w:sz="0" w:space="0" w:color="auto"/>
            <w:right w:val="none" w:sz="0" w:space="0" w:color="auto"/>
          </w:divBdr>
        </w:div>
        <w:div w:id="1224683587">
          <w:marLeft w:val="0"/>
          <w:marRight w:val="0"/>
          <w:marTop w:val="0"/>
          <w:marBottom w:val="0"/>
          <w:divBdr>
            <w:top w:val="none" w:sz="0" w:space="0" w:color="auto"/>
            <w:left w:val="none" w:sz="0" w:space="0" w:color="auto"/>
            <w:bottom w:val="none" w:sz="0" w:space="0" w:color="auto"/>
            <w:right w:val="none" w:sz="0" w:space="0" w:color="auto"/>
          </w:divBdr>
        </w:div>
        <w:div w:id="51273859">
          <w:marLeft w:val="0"/>
          <w:marRight w:val="0"/>
          <w:marTop w:val="0"/>
          <w:marBottom w:val="0"/>
          <w:divBdr>
            <w:top w:val="none" w:sz="0" w:space="0" w:color="auto"/>
            <w:left w:val="none" w:sz="0" w:space="0" w:color="auto"/>
            <w:bottom w:val="none" w:sz="0" w:space="0" w:color="auto"/>
            <w:right w:val="none" w:sz="0" w:space="0" w:color="auto"/>
          </w:divBdr>
        </w:div>
        <w:div w:id="543712721">
          <w:marLeft w:val="0"/>
          <w:marRight w:val="0"/>
          <w:marTop w:val="0"/>
          <w:marBottom w:val="0"/>
          <w:divBdr>
            <w:top w:val="none" w:sz="0" w:space="0" w:color="auto"/>
            <w:left w:val="none" w:sz="0" w:space="0" w:color="auto"/>
            <w:bottom w:val="none" w:sz="0" w:space="0" w:color="auto"/>
            <w:right w:val="none" w:sz="0" w:space="0" w:color="auto"/>
          </w:divBdr>
        </w:div>
        <w:div w:id="679284016">
          <w:marLeft w:val="0"/>
          <w:marRight w:val="0"/>
          <w:marTop w:val="0"/>
          <w:marBottom w:val="0"/>
          <w:divBdr>
            <w:top w:val="none" w:sz="0" w:space="0" w:color="auto"/>
            <w:left w:val="none" w:sz="0" w:space="0" w:color="auto"/>
            <w:bottom w:val="none" w:sz="0" w:space="0" w:color="auto"/>
            <w:right w:val="none" w:sz="0" w:space="0" w:color="auto"/>
          </w:divBdr>
        </w:div>
      </w:divsChild>
    </w:div>
    <w:div w:id="1809544324">
      <w:bodyDiv w:val="1"/>
      <w:marLeft w:val="0"/>
      <w:marRight w:val="0"/>
      <w:marTop w:val="0"/>
      <w:marBottom w:val="0"/>
      <w:divBdr>
        <w:top w:val="none" w:sz="0" w:space="0" w:color="auto"/>
        <w:left w:val="none" w:sz="0" w:space="0" w:color="auto"/>
        <w:bottom w:val="none" w:sz="0" w:space="0" w:color="auto"/>
        <w:right w:val="none" w:sz="0" w:space="0" w:color="auto"/>
      </w:divBdr>
    </w:div>
    <w:div w:id="1816872946">
      <w:bodyDiv w:val="1"/>
      <w:marLeft w:val="0"/>
      <w:marRight w:val="0"/>
      <w:marTop w:val="0"/>
      <w:marBottom w:val="0"/>
      <w:divBdr>
        <w:top w:val="none" w:sz="0" w:space="0" w:color="auto"/>
        <w:left w:val="none" w:sz="0" w:space="0" w:color="auto"/>
        <w:bottom w:val="none" w:sz="0" w:space="0" w:color="auto"/>
        <w:right w:val="none" w:sz="0" w:space="0" w:color="auto"/>
      </w:divBdr>
      <w:divsChild>
        <w:div w:id="1533886680">
          <w:marLeft w:val="0"/>
          <w:marRight w:val="0"/>
          <w:marTop w:val="0"/>
          <w:marBottom w:val="0"/>
          <w:divBdr>
            <w:top w:val="none" w:sz="0" w:space="0" w:color="auto"/>
            <w:left w:val="none" w:sz="0" w:space="0" w:color="auto"/>
            <w:bottom w:val="none" w:sz="0" w:space="0" w:color="auto"/>
            <w:right w:val="none" w:sz="0" w:space="0" w:color="auto"/>
          </w:divBdr>
        </w:div>
        <w:div w:id="981154734">
          <w:marLeft w:val="0"/>
          <w:marRight w:val="0"/>
          <w:marTop w:val="0"/>
          <w:marBottom w:val="0"/>
          <w:divBdr>
            <w:top w:val="none" w:sz="0" w:space="0" w:color="auto"/>
            <w:left w:val="none" w:sz="0" w:space="0" w:color="auto"/>
            <w:bottom w:val="none" w:sz="0" w:space="0" w:color="auto"/>
            <w:right w:val="none" w:sz="0" w:space="0" w:color="auto"/>
          </w:divBdr>
        </w:div>
        <w:div w:id="382022978">
          <w:marLeft w:val="0"/>
          <w:marRight w:val="0"/>
          <w:marTop w:val="0"/>
          <w:marBottom w:val="0"/>
          <w:divBdr>
            <w:top w:val="none" w:sz="0" w:space="0" w:color="auto"/>
            <w:left w:val="none" w:sz="0" w:space="0" w:color="auto"/>
            <w:bottom w:val="none" w:sz="0" w:space="0" w:color="auto"/>
            <w:right w:val="none" w:sz="0" w:space="0" w:color="auto"/>
          </w:divBdr>
        </w:div>
        <w:div w:id="1201896101">
          <w:marLeft w:val="0"/>
          <w:marRight w:val="0"/>
          <w:marTop w:val="0"/>
          <w:marBottom w:val="0"/>
          <w:divBdr>
            <w:top w:val="none" w:sz="0" w:space="0" w:color="auto"/>
            <w:left w:val="none" w:sz="0" w:space="0" w:color="auto"/>
            <w:bottom w:val="none" w:sz="0" w:space="0" w:color="auto"/>
            <w:right w:val="none" w:sz="0" w:space="0" w:color="auto"/>
          </w:divBdr>
        </w:div>
        <w:div w:id="880896957">
          <w:marLeft w:val="0"/>
          <w:marRight w:val="0"/>
          <w:marTop w:val="0"/>
          <w:marBottom w:val="0"/>
          <w:divBdr>
            <w:top w:val="none" w:sz="0" w:space="0" w:color="auto"/>
            <w:left w:val="none" w:sz="0" w:space="0" w:color="auto"/>
            <w:bottom w:val="none" w:sz="0" w:space="0" w:color="auto"/>
            <w:right w:val="none" w:sz="0" w:space="0" w:color="auto"/>
          </w:divBdr>
        </w:div>
      </w:divsChild>
    </w:div>
    <w:div w:id="1830899009">
      <w:bodyDiv w:val="1"/>
      <w:marLeft w:val="0"/>
      <w:marRight w:val="0"/>
      <w:marTop w:val="0"/>
      <w:marBottom w:val="0"/>
      <w:divBdr>
        <w:top w:val="none" w:sz="0" w:space="0" w:color="auto"/>
        <w:left w:val="none" w:sz="0" w:space="0" w:color="auto"/>
        <w:bottom w:val="none" w:sz="0" w:space="0" w:color="auto"/>
        <w:right w:val="none" w:sz="0" w:space="0" w:color="auto"/>
      </w:divBdr>
      <w:divsChild>
        <w:div w:id="605578665">
          <w:marLeft w:val="0"/>
          <w:marRight w:val="0"/>
          <w:marTop w:val="0"/>
          <w:marBottom w:val="0"/>
          <w:divBdr>
            <w:top w:val="none" w:sz="0" w:space="0" w:color="auto"/>
            <w:left w:val="none" w:sz="0" w:space="0" w:color="auto"/>
            <w:bottom w:val="none" w:sz="0" w:space="0" w:color="auto"/>
            <w:right w:val="none" w:sz="0" w:space="0" w:color="auto"/>
          </w:divBdr>
        </w:div>
        <w:div w:id="504979448">
          <w:marLeft w:val="0"/>
          <w:marRight w:val="0"/>
          <w:marTop w:val="0"/>
          <w:marBottom w:val="0"/>
          <w:divBdr>
            <w:top w:val="none" w:sz="0" w:space="0" w:color="auto"/>
            <w:left w:val="none" w:sz="0" w:space="0" w:color="auto"/>
            <w:bottom w:val="none" w:sz="0" w:space="0" w:color="auto"/>
            <w:right w:val="none" w:sz="0" w:space="0" w:color="auto"/>
          </w:divBdr>
        </w:div>
        <w:div w:id="1185631571">
          <w:marLeft w:val="0"/>
          <w:marRight w:val="0"/>
          <w:marTop w:val="0"/>
          <w:marBottom w:val="0"/>
          <w:divBdr>
            <w:top w:val="none" w:sz="0" w:space="0" w:color="auto"/>
            <w:left w:val="none" w:sz="0" w:space="0" w:color="auto"/>
            <w:bottom w:val="none" w:sz="0" w:space="0" w:color="auto"/>
            <w:right w:val="none" w:sz="0" w:space="0" w:color="auto"/>
          </w:divBdr>
        </w:div>
        <w:div w:id="2000838594">
          <w:marLeft w:val="0"/>
          <w:marRight w:val="0"/>
          <w:marTop w:val="0"/>
          <w:marBottom w:val="0"/>
          <w:divBdr>
            <w:top w:val="none" w:sz="0" w:space="0" w:color="auto"/>
            <w:left w:val="none" w:sz="0" w:space="0" w:color="auto"/>
            <w:bottom w:val="none" w:sz="0" w:space="0" w:color="auto"/>
            <w:right w:val="none" w:sz="0" w:space="0" w:color="auto"/>
          </w:divBdr>
        </w:div>
        <w:div w:id="726494626">
          <w:marLeft w:val="0"/>
          <w:marRight w:val="0"/>
          <w:marTop w:val="0"/>
          <w:marBottom w:val="0"/>
          <w:divBdr>
            <w:top w:val="none" w:sz="0" w:space="0" w:color="auto"/>
            <w:left w:val="none" w:sz="0" w:space="0" w:color="auto"/>
            <w:bottom w:val="none" w:sz="0" w:space="0" w:color="auto"/>
            <w:right w:val="none" w:sz="0" w:space="0" w:color="auto"/>
          </w:divBdr>
        </w:div>
        <w:div w:id="315108242">
          <w:marLeft w:val="0"/>
          <w:marRight w:val="0"/>
          <w:marTop w:val="0"/>
          <w:marBottom w:val="0"/>
          <w:divBdr>
            <w:top w:val="none" w:sz="0" w:space="0" w:color="auto"/>
            <w:left w:val="none" w:sz="0" w:space="0" w:color="auto"/>
            <w:bottom w:val="none" w:sz="0" w:space="0" w:color="auto"/>
            <w:right w:val="none" w:sz="0" w:space="0" w:color="auto"/>
          </w:divBdr>
        </w:div>
        <w:div w:id="602567354">
          <w:marLeft w:val="0"/>
          <w:marRight w:val="0"/>
          <w:marTop w:val="0"/>
          <w:marBottom w:val="0"/>
          <w:divBdr>
            <w:top w:val="none" w:sz="0" w:space="0" w:color="auto"/>
            <w:left w:val="none" w:sz="0" w:space="0" w:color="auto"/>
            <w:bottom w:val="none" w:sz="0" w:space="0" w:color="auto"/>
            <w:right w:val="none" w:sz="0" w:space="0" w:color="auto"/>
          </w:divBdr>
        </w:div>
        <w:div w:id="1855075129">
          <w:marLeft w:val="0"/>
          <w:marRight w:val="0"/>
          <w:marTop w:val="0"/>
          <w:marBottom w:val="0"/>
          <w:divBdr>
            <w:top w:val="none" w:sz="0" w:space="0" w:color="auto"/>
            <w:left w:val="none" w:sz="0" w:space="0" w:color="auto"/>
            <w:bottom w:val="none" w:sz="0" w:space="0" w:color="auto"/>
            <w:right w:val="none" w:sz="0" w:space="0" w:color="auto"/>
          </w:divBdr>
        </w:div>
        <w:div w:id="556552734">
          <w:marLeft w:val="0"/>
          <w:marRight w:val="0"/>
          <w:marTop w:val="0"/>
          <w:marBottom w:val="0"/>
          <w:divBdr>
            <w:top w:val="none" w:sz="0" w:space="0" w:color="auto"/>
            <w:left w:val="none" w:sz="0" w:space="0" w:color="auto"/>
            <w:bottom w:val="none" w:sz="0" w:space="0" w:color="auto"/>
            <w:right w:val="none" w:sz="0" w:space="0" w:color="auto"/>
          </w:divBdr>
        </w:div>
        <w:div w:id="1600605214">
          <w:marLeft w:val="0"/>
          <w:marRight w:val="0"/>
          <w:marTop w:val="0"/>
          <w:marBottom w:val="0"/>
          <w:divBdr>
            <w:top w:val="none" w:sz="0" w:space="0" w:color="auto"/>
            <w:left w:val="none" w:sz="0" w:space="0" w:color="auto"/>
            <w:bottom w:val="none" w:sz="0" w:space="0" w:color="auto"/>
            <w:right w:val="none" w:sz="0" w:space="0" w:color="auto"/>
          </w:divBdr>
        </w:div>
        <w:div w:id="971250042">
          <w:marLeft w:val="0"/>
          <w:marRight w:val="0"/>
          <w:marTop w:val="0"/>
          <w:marBottom w:val="0"/>
          <w:divBdr>
            <w:top w:val="none" w:sz="0" w:space="0" w:color="auto"/>
            <w:left w:val="none" w:sz="0" w:space="0" w:color="auto"/>
            <w:bottom w:val="none" w:sz="0" w:space="0" w:color="auto"/>
            <w:right w:val="none" w:sz="0" w:space="0" w:color="auto"/>
          </w:divBdr>
        </w:div>
      </w:divsChild>
    </w:div>
    <w:div w:id="1906142105">
      <w:bodyDiv w:val="1"/>
      <w:marLeft w:val="0"/>
      <w:marRight w:val="0"/>
      <w:marTop w:val="0"/>
      <w:marBottom w:val="0"/>
      <w:divBdr>
        <w:top w:val="none" w:sz="0" w:space="0" w:color="auto"/>
        <w:left w:val="none" w:sz="0" w:space="0" w:color="auto"/>
        <w:bottom w:val="none" w:sz="0" w:space="0" w:color="auto"/>
        <w:right w:val="none" w:sz="0" w:space="0" w:color="auto"/>
      </w:divBdr>
      <w:divsChild>
        <w:div w:id="1936475238">
          <w:marLeft w:val="0"/>
          <w:marRight w:val="0"/>
          <w:marTop w:val="0"/>
          <w:marBottom w:val="0"/>
          <w:divBdr>
            <w:top w:val="none" w:sz="0" w:space="0" w:color="auto"/>
            <w:left w:val="none" w:sz="0" w:space="0" w:color="auto"/>
            <w:bottom w:val="none" w:sz="0" w:space="0" w:color="auto"/>
            <w:right w:val="none" w:sz="0" w:space="0" w:color="auto"/>
          </w:divBdr>
        </w:div>
        <w:div w:id="371685384">
          <w:marLeft w:val="0"/>
          <w:marRight w:val="0"/>
          <w:marTop w:val="0"/>
          <w:marBottom w:val="0"/>
          <w:divBdr>
            <w:top w:val="none" w:sz="0" w:space="0" w:color="auto"/>
            <w:left w:val="none" w:sz="0" w:space="0" w:color="auto"/>
            <w:bottom w:val="none" w:sz="0" w:space="0" w:color="auto"/>
            <w:right w:val="none" w:sz="0" w:space="0" w:color="auto"/>
          </w:divBdr>
        </w:div>
      </w:divsChild>
    </w:div>
    <w:div w:id="1906183506">
      <w:bodyDiv w:val="1"/>
      <w:marLeft w:val="0"/>
      <w:marRight w:val="0"/>
      <w:marTop w:val="0"/>
      <w:marBottom w:val="0"/>
      <w:divBdr>
        <w:top w:val="none" w:sz="0" w:space="0" w:color="auto"/>
        <w:left w:val="none" w:sz="0" w:space="0" w:color="auto"/>
        <w:bottom w:val="none" w:sz="0" w:space="0" w:color="auto"/>
        <w:right w:val="none" w:sz="0" w:space="0" w:color="auto"/>
      </w:divBdr>
      <w:divsChild>
        <w:div w:id="1024788727">
          <w:marLeft w:val="0"/>
          <w:marRight w:val="0"/>
          <w:marTop w:val="0"/>
          <w:marBottom w:val="0"/>
          <w:divBdr>
            <w:top w:val="none" w:sz="0" w:space="0" w:color="auto"/>
            <w:left w:val="none" w:sz="0" w:space="0" w:color="auto"/>
            <w:bottom w:val="none" w:sz="0" w:space="0" w:color="auto"/>
            <w:right w:val="none" w:sz="0" w:space="0" w:color="auto"/>
          </w:divBdr>
        </w:div>
        <w:div w:id="152838414">
          <w:marLeft w:val="0"/>
          <w:marRight w:val="0"/>
          <w:marTop w:val="0"/>
          <w:marBottom w:val="0"/>
          <w:divBdr>
            <w:top w:val="none" w:sz="0" w:space="0" w:color="auto"/>
            <w:left w:val="none" w:sz="0" w:space="0" w:color="auto"/>
            <w:bottom w:val="none" w:sz="0" w:space="0" w:color="auto"/>
            <w:right w:val="none" w:sz="0" w:space="0" w:color="auto"/>
          </w:divBdr>
        </w:div>
        <w:div w:id="665012425">
          <w:marLeft w:val="0"/>
          <w:marRight w:val="0"/>
          <w:marTop w:val="0"/>
          <w:marBottom w:val="0"/>
          <w:divBdr>
            <w:top w:val="none" w:sz="0" w:space="0" w:color="auto"/>
            <w:left w:val="none" w:sz="0" w:space="0" w:color="auto"/>
            <w:bottom w:val="none" w:sz="0" w:space="0" w:color="auto"/>
            <w:right w:val="none" w:sz="0" w:space="0" w:color="auto"/>
          </w:divBdr>
        </w:div>
        <w:div w:id="1976906051">
          <w:marLeft w:val="0"/>
          <w:marRight w:val="0"/>
          <w:marTop w:val="0"/>
          <w:marBottom w:val="0"/>
          <w:divBdr>
            <w:top w:val="none" w:sz="0" w:space="0" w:color="auto"/>
            <w:left w:val="none" w:sz="0" w:space="0" w:color="auto"/>
            <w:bottom w:val="none" w:sz="0" w:space="0" w:color="auto"/>
            <w:right w:val="none" w:sz="0" w:space="0" w:color="auto"/>
          </w:divBdr>
        </w:div>
        <w:div w:id="1867911730">
          <w:marLeft w:val="0"/>
          <w:marRight w:val="0"/>
          <w:marTop w:val="0"/>
          <w:marBottom w:val="0"/>
          <w:divBdr>
            <w:top w:val="none" w:sz="0" w:space="0" w:color="auto"/>
            <w:left w:val="none" w:sz="0" w:space="0" w:color="auto"/>
            <w:bottom w:val="none" w:sz="0" w:space="0" w:color="auto"/>
            <w:right w:val="none" w:sz="0" w:space="0" w:color="auto"/>
          </w:divBdr>
        </w:div>
        <w:div w:id="540091542">
          <w:marLeft w:val="0"/>
          <w:marRight w:val="0"/>
          <w:marTop w:val="0"/>
          <w:marBottom w:val="0"/>
          <w:divBdr>
            <w:top w:val="none" w:sz="0" w:space="0" w:color="auto"/>
            <w:left w:val="none" w:sz="0" w:space="0" w:color="auto"/>
            <w:bottom w:val="none" w:sz="0" w:space="0" w:color="auto"/>
            <w:right w:val="none" w:sz="0" w:space="0" w:color="auto"/>
          </w:divBdr>
        </w:div>
        <w:div w:id="526677070">
          <w:marLeft w:val="0"/>
          <w:marRight w:val="0"/>
          <w:marTop w:val="0"/>
          <w:marBottom w:val="0"/>
          <w:divBdr>
            <w:top w:val="none" w:sz="0" w:space="0" w:color="auto"/>
            <w:left w:val="none" w:sz="0" w:space="0" w:color="auto"/>
            <w:bottom w:val="none" w:sz="0" w:space="0" w:color="auto"/>
            <w:right w:val="none" w:sz="0" w:space="0" w:color="auto"/>
          </w:divBdr>
        </w:div>
      </w:divsChild>
    </w:div>
    <w:div w:id="2068868780">
      <w:bodyDiv w:val="1"/>
      <w:marLeft w:val="0"/>
      <w:marRight w:val="0"/>
      <w:marTop w:val="0"/>
      <w:marBottom w:val="0"/>
      <w:divBdr>
        <w:top w:val="none" w:sz="0" w:space="0" w:color="auto"/>
        <w:left w:val="none" w:sz="0" w:space="0" w:color="auto"/>
        <w:bottom w:val="none" w:sz="0" w:space="0" w:color="auto"/>
        <w:right w:val="none" w:sz="0" w:space="0" w:color="auto"/>
      </w:divBdr>
      <w:divsChild>
        <w:div w:id="3676425">
          <w:marLeft w:val="0"/>
          <w:marRight w:val="0"/>
          <w:marTop w:val="0"/>
          <w:marBottom w:val="0"/>
          <w:divBdr>
            <w:top w:val="none" w:sz="0" w:space="0" w:color="auto"/>
            <w:left w:val="none" w:sz="0" w:space="0" w:color="auto"/>
            <w:bottom w:val="none" w:sz="0" w:space="0" w:color="auto"/>
            <w:right w:val="none" w:sz="0" w:space="0" w:color="auto"/>
          </w:divBdr>
        </w:div>
        <w:div w:id="281231232">
          <w:marLeft w:val="0"/>
          <w:marRight w:val="0"/>
          <w:marTop w:val="0"/>
          <w:marBottom w:val="0"/>
          <w:divBdr>
            <w:top w:val="none" w:sz="0" w:space="0" w:color="auto"/>
            <w:left w:val="none" w:sz="0" w:space="0" w:color="auto"/>
            <w:bottom w:val="none" w:sz="0" w:space="0" w:color="auto"/>
            <w:right w:val="none" w:sz="0" w:space="0" w:color="auto"/>
          </w:divBdr>
        </w:div>
        <w:div w:id="1008554535">
          <w:marLeft w:val="0"/>
          <w:marRight w:val="0"/>
          <w:marTop w:val="0"/>
          <w:marBottom w:val="0"/>
          <w:divBdr>
            <w:top w:val="none" w:sz="0" w:space="0" w:color="auto"/>
            <w:left w:val="none" w:sz="0" w:space="0" w:color="auto"/>
            <w:bottom w:val="none" w:sz="0" w:space="0" w:color="auto"/>
            <w:right w:val="none" w:sz="0" w:space="0" w:color="auto"/>
          </w:divBdr>
        </w:div>
        <w:div w:id="1232038395">
          <w:marLeft w:val="0"/>
          <w:marRight w:val="0"/>
          <w:marTop w:val="0"/>
          <w:marBottom w:val="0"/>
          <w:divBdr>
            <w:top w:val="none" w:sz="0" w:space="0" w:color="auto"/>
            <w:left w:val="none" w:sz="0" w:space="0" w:color="auto"/>
            <w:bottom w:val="none" w:sz="0" w:space="0" w:color="auto"/>
            <w:right w:val="none" w:sz="0" w:space="0" w:color="auto"/>
          </w:divBdr>
        </w:div>
        <w:div w:id="1817453796">
          <w:marLeft w:val="0"/>
          <w:marRight w:val="0"/>
          <w:marTop w:val="0"/>
          <w:marBottom w:val="0"/>
          <w:divBdr>
            <w:top w:val="none" w:sz="0" w:space="0" w:color="auto"/>
            <w:left w:val="none" w:sz="0" w:space="0" w:color="auto"/>
            <w:bottom w:val="none" w:sz="0" w:space="0" w:color="auto"/>
            <w:right w:val="none" w:sz="0" w:space="0" w:color="auto"/>
          </w:divBdr>
        </w:div>
        <w:div w:id="1107575612">
          <w:marLeft w:val="0"/>
          <w:marRight w:val="0"/>
          <w:marTop w:val="0"/>
          <w:marBottom w:val="0"/>
          <w:divBdr>
            <w:top w:val="none" w:sz="0" w:space="0" w:color="auto"/>
            <w:left w:val="none" w:sz="0" w:space="0" w:color="auto"/>
            <w:bottom w:val="none" w:sz="0" w:space="0" w:color="auto"/>
            <w:right w:val="none" w:sz="0" w:space="0" w:color="auto"/>
          </w:divBdr>
        </w:div>
        <w:div w:id="1738438301">
          <w:marLeft w:val="0"/>
          <w:marRight w:val="0"/>
          <w:marTop w:val="0"/>
          <w:marBottom w:val="0"/>
          <w:divBdr>
            <w:top w:val="none" w:sz="0" w:space="0" w:color="auto"/>
            <w:left w:val="none" w:sz="0" w:space="0" w:color="auto"/>
            <w:bottom w:val="none" w:sz="0" w:space="0" w:color="auto"/>
            <w:right w:val="none" w:sz="0" w:space="0" w:color="auto"/>
          </w:divBdr>
        </w:div>
        <w:div w:id="9988608">
          <w:marLeft w:val="0"/>
          <w:marRight w:val="0"/>
          <w:marTop w:val="0"/>
          <w:marBottom w:val="0"/>
          <w:divBdr>
            <w:top w:val="none" w:sz="0" w:space="0" w:color="auto"/>
            <w:left w:val="none" w:sz="0" w:space="0" w:color="auto"/>
            <w:bottom w:val="none" w:sz="0" w:space="0" w:color="auto"/>
            <w:right w:val="none" w:sz="0" w:space="0" w:color="auto"/>
          </w:divBdr>
        </w:div>
        <w:div w:id="735712093">
          <w:marLeft w:val="0"/>
          <w:marRight w:val="0"/>
          <w:marTop w:val="0"/>
          <w:marBottom w:val="0"/>
          <w:divBdr>
            <w:top w:val="none" w:sz="0" w:space="0" w:color="auto"/>
            <w:left w:val="none" w:sz="0" w:space="0" w:color="auto"/>
            <w:bottom w:val="none" w:sz="0" w:space="0" w:color="auto"/>
            <w:right w:val="none" w:sz="0" w:space="0" w:color="auto"/>
          </w:divBdr>
        </w:div>
        <w:div w:id="1531142300">
          <w:marLeft w:val="0"/>
          <w:marRight w:val="0"/>
          <w:marTop w:val="0"/>
          <w:marBottom w:val="0"/>
          <w:divBdr>
            <w:top w:val="none" w:sz="0" w:space="0" w:color="auto"/>
            <w:left w:val="none" w:sz="0" w:space="0" w:color="auto"/>
            <w:bottom w:val="none" w:sz="0" w:space="0" w:color="auto"/>
            <w:right w:val="none" w:sz="0" w:space="0" w:color="auto"/>
          </w:divBdr>
        </w:div>
        <w:div w:id="1474711515">
          <w:marLeft w:val="0"/>
          <w:marRight w:val="0"/>
          <w:marTop w:val="0"/>
          <w:marBottom w:val="0"/>
          <w:divBdr>
            <w:top w:val="none" w:sz="0" w:space="0" w:color="auto"/>
            <w:left w:val="none" w:sz="0" w:space="0" w:color="auto"/>
            <w:bottom w:val="none" w:sz="0" w:space="0" w:color="auto"/>
            <w:right w:val="none" w:sz="0" w:space="0" w:color="auto"/>
          </w:divBdr>
        </w:div>
        <w:div w:id="737092622">
          <w:marLeft w:val="0"/>
          <w:marRight w:val="0"/>
          <w:marTop w:val="0"/>
          <w:marBottom w:val="0"/>
          <w:divBdr>
            <w:top w:val="none" w:sz="0" w:space="0" w:color="auto"/>
            <w:left w:val="none" w:sz="0" w:space="0" w:color="auto"/>
            <w:bottom w:val="none" w:sz="0" w:space="0" w:color="auto"/>
            <w:right w:val="none" w:sz="0" w:space="0" w:color="auto"/>
          </w:divBdr>
        </w:div>
        <w:div w:id="134841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DD0-E802-40E0-8DDB-FB4B45A1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FITRA</cp:lastModifiedBy>
  <cp:revision>17</cp:revision>
  <cp:lastPrinted>2016-06-14T21:34:00Z</cp:lastPrinted>
  <dcterms:created xsi:type="dcterms:W3CDTF">2016-04-21T16:37:00Z</dcterms:created>
  <dcterms:modified xsi:type="dcterms:W3CDTF">2016-06-14T21:39:00Z</dcterms:modified>
</cp:coreProperties>
</file>