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76" w:rsidRPr="00FF5DE8" w:rsidRDefault="00141E04">
      <w:pPr>
        <w:rPr>
          <w:rFonts w:ascii="Times New Roman" w:hAnsi="Times New Roman" w:cs="Times New Roman"/>
          <w:sz w:val="24"/>
          <w:szCs w:val="24"/>
        </w:rPr>
      </w:pPr>
      <w:r w:rsidRPr="00FF5DE8">
        <w:rPr>
          <w:rFonts w:ascii="Times New Roman" w:hAnsi="Times New Roman" w:cs="Times New Roman"/>
          <w:sz w:val="24"/>
          <w:szCs w:val="24"/>
        </w:rPr>
        <w:t>ABSTRACT</w:t>
      </w:r>
    </w:p>
    <w:p w:rsidR="00141E04" w:rsidRPr="00FF5DE8" w:rsidRDefault="00141E04">
      <w:pPr>
        <w:rPr>
          <w:rFonts w:ascii="Times New Roman" w:hAnsi="Times New Roman" w:cs="Times New Roman"/>
          <w:sz w:val="24"/>
          <w:szCs w:val="24"/>
        </w:rPr>
      </w:pPr>
    </w:p>
    <w:p w:rsidR="00D04CC7" w:rsidRDefault="00FF5DE8" w:rsidP="00002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D9A">
        <w:rPr>
          <w:rFonts w:ascii="Times New Roman" w:hAnsi="Times New Roman" w:cs="Times New Roman"/>
          <w:sz w:val="24"/>
          <w:szCs w:val="24"/>
        </w:rPr>
        <w:t xml:space="preserve">Instance </w:t>
      </w:r>
      <w:r w:rsidR="00141E04" w:rsidRPr="00FF5DE8">
        <w:rPr>
          <w:rFonts w:ascii="Times New Roman" w:hAnsi="Times New Roman" w:cs="Times New Roman"/>
          <w:sz w:val="24"/>
          <w:szCs w:val="24"/>
        </w:rPr>
        <w:t>accounting system is a form of system that provides information on the financial statements of the government. One form of such information regarding the financial statement</w:t>
      </w:r>
      <w:r>
        <w:rPr>
          <w:rFonts w:ascii="Times New Roman" w:hAnsi="Times New Roman" w:cs="Times New Roman"/>
          <w:sz w:val="24"/>
          <w:szCs w:val="24"/>
        </w:rPr>
        <w:t>s is</w:t>
      </w:r>
      <w:r w:rsidR="00141E04" w:rsidRPr="00FF5DE8">
        <w:rPr>
          <w:rFonts w:ascii="Times New Roman" w:hAnsi="Times New Roman" w:cs="Times New Roman"/>
          <w:sz w:val="24"/>
          <w:szCs w:val="24"/>
        </w:rPr>
        <w:t xml:space="preserve"> transparent and accountable.</w:t>
      </w:r>
      <w:r w:rsidR="00FC22BD" w:rsidRPr="00FF5DE8">
        <w:rPr>
          <w:rFonts w:ascii="Times New Roman" w:hAnsi="Times New Roman" w:cs="Times New Roman"/>
          <w:sz w:val="24"/>
          <w:szCs w:val="24"/>
        </w:rPr>
        <w:t xml:space="preserve"> The persistence of the financial statements that are not done in a timely manner at the time of reconciliation as well as their work that do not carry the sheet liability (SL) and still there is an error in entering data into S</w:t>
      </w:r>
      <w:r>
        <w:rPr>
          <w:rFonts w:ascii="Times New Roman" w:hAnsi="Times New Roman" w:cs="Times New Roman"/>
          <w:sz w:val="24"/>
          <w:szCs w:val="24"/>
        </w:rPr>
        <w:t>AI indicates that the financial quality statements</w:t>
      </w:r>
      <w:r w:rsidR="00FC22BD" w:rsidRPr="00FF5DE8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C22BD" w:rsidRPr="00FF5DE8">
        <w:rPr>
          <w:rFonts w:ascii="Times New Roman" w:hAnsi="Times New Roman" w:cs="Times New Roman"/>
          <w:sz w:val="24"/>
          <w:szCs w:val="24"/>
        </w:rPr>
        <w:t>government agencies still require improvement is continuously.</w:t>
      </w:r>
      <w:r w:rsidR="00643CFD" w:rsidRPr="00FF5DE8">
        <w:rPr>
          <w:rFonts w:ascii="Times New Roman" w:hAnsi="Times New Roman" w:cs="Times New Roman"/>
          <w:sz w:val="24"/>
          <w:szCs w:val="24"/>
        </w:rPr>
        <w:t xml:space="preserve"> A potential factor in influencing both the poor quality of financial reporting is a system of internal controls and human resources. Based on</w:t>
      </w:r>
      <w:r w:rsidR="002C44A1" w:rsidRPr="00FF5DE8">
        <w:rPr>
          <w:rFonts w:ascii="Times New Roman" w:hAnsi="Times New Roman" w:cs="Times New Roman"/>
          <w:sz w:val="24"/>
          <w:szCs w:val="24"/>
        </w:rPr>
        <w:t xml:space="preserve"> the</w:t>
      </w:r>
      <w:r w:rsidR="00643CFD" w:rsidRPr="00FF5DE8">
        <w:rPr>
          <w:rFonts w:ascii="Times New Roman" w:hAnsi="Times New Roman" w:cs="Times New Roman"/>
          <w:sz w:val="24"/>
          <w:szCs w:val="24"/>
        </w:rPr>
        <w:t xml:space="preserve"> government regulation number 71 (PP No.71) OF 2010 quality report both central and local government should have the qualitative characteristic that is relevant, reliable, comparable and understandable. </w:t>
      </w:r>
      <w:r w:rsidR="00D04CC7" w:rsidRPr="00FF5DE8">
        <w:rPr>
          <w:rFonts w:ascii="Times New Roman" w:hAnsi="Times New Roman" w:cs="Times New Roman"/>
          <w:sz w:val="24"/>
          <w:szCs w:val="24"/>
        </w:rPr>
        <w:t xml:space="preserve">This research aims to determine the effect of </w:t>
      </w:r>
      <w:r w:rsidR="00002D9A">
        <w:rPr>
          <w:rFonts w:ascii="Times New Roman" w:hAnsi="Times New Roman" w:cs="Times New Roman"/>
          <w:sz w:val="24"/>
          <w:szCs w:val="24"/>
        </w:rPr>
        <w:t>instance</w:t>
      </w:r>
      <w:r w:rsidR="00D04CC7" w:rsidRPr="00FF5DE8">
        <w:rPr>
          <w:rFonts w:ascii="Times New Roman" w:hAnsi="Times New Roman" w:cs="Times New Roman"/>
          <w:sz w:val="24"/>
          <w:szCs w:val="24"/>
        </w:rPr>
        <w:t xml:space="preserve"> accounting systems and human resourc</w:t>
      </w:r>
      <w:r>
        <w:rPr>
          <w:rFonts w:ascii="Times New Roman" w:hAnsi="Times New Roman" w:cs="Times New Roman"/>
          <w:sz w:val="24"/>
          <w:szCs w:val="24"/>
        </w:rPr>
        <w:t xml:space="preserve">e competencies to the </w:t>
      </w:r>
      <w:r w:rsidR="00D04CC7" w:rsidRPr="00FF5DE8"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z w:val="24"/>
          <w:szCs w:val="24"/>
        </w:rPr>
        <w:t xml:space="preserve"> quality</w:t>
      </w:r>
      <w:r w:rsidR="00D04CC7" w:rsidRPr="00FF5DE8">
        <w:rPr>
          <w:rFonts w:ascii="Times New Roman" w:hAnsi="Times New Roman" w:cs="Times New Roman"/>
          <w:sz w:val="24"/>
          <w:szCs w:val="24"/>
        </w:rPr>
        <w:t xml:space="preserve"> statements. This research conducted on work units (WU) located on the state treasury offices (STO) Bandung I. </w:t>
      </w:r>
      <w:r w:rsidR="00E824E2" w:rsidRPr="00FF5DE8">
        <w:rPr>
          <w:rFonts w:ascii="Times New Roman" w:hAnsi="Times New Roman" w:cs="Times New Roman"/>
          <w:sz w:val="24"/>
          <w:szCs w:val="24"/>
        </w:rPr>
        <w:t xml:space="preserve">The data was collected by using a questionnaire to the unit number of 30 people. An analysis in this </w:t>
      </w:r>
      <w:r w:rsidR="002C44A1" w:rsidRPr="00FF5DE8">
        <w:rPr>
          <w:rFonts w:ascii="Times New Roman" w:hAnsi="Times New Roman" w:cs="Times New Roman"/>
          <w:sz w:val="24"/>
          <w:szCs w:val="24"/>
        </w:rPr>
        <w:t xml:space="preserve">research using multiple linear analyze. After the data is collected, the </w:t>
      </w:r>
      <w:bookmarkStart w:id="0" w:name="_GoBack"/>
      <w:bookmarkEnd w:id="0"/>
      <w:r w:rsidR="002C44A1" w:rsidRPr="00FF5DE8">
        <w:rPr>
          <w:rFonts w:ascii="Times New Roman" w:hAnsi="Times New Roman" w:cs="Times New Roman"/>
          <w:sz w:val="24"/>
          <w:szCs w:val="24"/>
        </w:rPr>
        <w:t>data were analyzed using SPSS 21. The result of this research indicate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44A1" w:rsidRPr="00FF5DE8">
        <w:rPr>
          <w:rFonts w:ascii="Times New Roman" w:hAnsi="Times New Roman" w:cs="Times New Roman"/>
          <w:sz w:val="24"/>
          <w:szCs w:val="24"/>
        </w:rPr>
        <w:t xml:space="preserve"> that the pa</w:t>
      </w:r>
      <w:r>
        <w:rPr>
          <w:rFonts w:ascii="Times New Roman" w:hAnsi="Times New Roman" w:cs="Times New Roman"/>
          <w:sz w:val="24"/>
          <w:szCs w:val="24"/>
        </w:rPr>
        <w:t>rtial</w:t>
      </w:r>
      <w:r w:rsidR="00002D9A">
        <w:rPr>
          <w:rFonts w:ascii="Times New Roman" w:hAnsi="Times New Roman" w:cs="Times New Roman"/>
          <w:sz w:val="24"/>
          <w:szCs w:val="24"/>
        </w:rPr>
        <w:t xml:space="preserve"> instance</w:t>
      </w:r>
      <w:r>
        <w:rPr>
          <w:rFonts w:ascii="Times New Roman" w:hAnsi="Times New Roman" w:cs="Times New Roman"/>
          <w:sz w:val="24"/>
          <w:szCs w:val="24"/>
        </w:rPr>
        <w:t xml:space="preserve"> accounting system positive effect on the</w:t>
      </w:r>
      <w:r w:rsidR="002C44A1" w:rsidRPr="00FF5DE8">
        <w:rPr>
          <w:rFonts w:ascii="Times New Roman" w:hAnsi="Times New Roman" w:cs="Times New Roman"/>
          <w:sz w:val="24"/>
          <w:szCs w:val="24"/>
        </w:rPr>
        <w:t xml:space="preserve"> financial</w:t>
      </w:r>
      <w:r>
        <w:rPr>
          <w:rFonts w:ascii="Times New Roman" w:hAnsi="Times New Roman" w:cs="Times New Roman"/>
          <w:sz w:val="24"/>
          <w:szCs w:val="24"/>
        </w:rPr>
        <w:t xml:space="preserve"> quality </w:t>
      </w:r>
      <w:r w:rsidR="002C44A1" w:rsidRPr="00FF5DE8">
        <w:rPr>
          <w:rFonts w:ascii="Times New Roman" w:hAnsi="Times New Roman" w:cs="Times New Roman"/>
          <w:sz w:val="24"/>
          <w:szCs w:val="24"/>
        </w:rPr>
        <w:t>statements and human resource competencies positive effect on the quality of financial statements. Beside</w:t>
      </w:r>
      <w:r w:rsidR="007668B8" w:rsidRPr="00FF5DE8">
        <w:rPr>
          <w:rFonts w:ascii="Times New Roman" w:hAnsi="Times New Roman" w:cs="Times New Roman"/>
          <w:sz w:val="24"/>
          <w:szCs w:val="24"/>
        </w:rPr>
        <w:t>s</w:t>
      </w:r>
      <w:r w:rsidR="00002D9A">
        <w:rPr>
          <w:rFonts w:ascii="Times New Roman" w:hAnsi="Times New Roman" w:cs="Times New Roman"/>
          <w:sz w:val="24"/>
          <w:szCs w:val="24"/>
        </w:rPr>
        <w:t xml:space="preserve"> instance</w:t>
      </w:r>
      <w:r w:rsidR="002C44A1" w:rsidRPr="00FF5DE8">
        <w:rPr>
          <w:rFonts w:ascii="Times New Roman" w:hAnsi="Times New Roman" w:cs="Times New Roman"/>
          <w:sz w:val="24"/>
          <w:szCs w:val="24"/>
        </w:rPr>
        <w:t xml:space="preserve"> accounting systems and human resource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4A1" w:rsidRPr="00FF5DE8">
        <w:rPr>
          <w:rFonts w:ascii="Times New Roman" w:hAnsi="Times New Roman" w:cs="Times New Roman"/>
          <w:sz w:val="24"/>
          <w:szCs w:val="24"/>
        </w:rPr>
        <w:t>competencies</w:t>
      </w:r>
      <w:r>
        <w:rPr>
          <w:rFonts w:ascii="Times New Roman" w:hAnsi="Times New Roman" w:cs="Times New Roman"/>
          <w:sz w:val="24"/>
          <w:szCs w:val="24"/>
        </w:rPr>
        <w:t xml:space="preserve"> is jointly</w:t>
      </w:r>
      <w:r w:rsidR="002C44A1" w:rsidRPr="00FF5DE8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sitive effect on the </w:t>
      </w:r>
      <w:r w:rsidR="00F1787B" w:rsidRPr="00FF5DE8">
        <w:rPr>
          <w:rFonts w:ascii="Times New Roman" w:hAnsi="Times New Roman" w:cs="Times New Roman"/>
          <w:sz w:val="24"/>
          <w:szCs w:val="24"/>
        </w:rPr>
        <w:t xml:space="preserve">financial </w:t>
      </w:r>
      <w:r>
        <w:rPr>
          <w:rFonts w:ascii="Times New Roman" w:hAnsi="Times New Roman" w:cs="Times New Roman"/>
          <w:sz w:val="24"/>
          <w:szCs w:val="24"/>
        </w:rPr>
        <w:t xml:space="preserve">quality </w:t>
      </w:r>
      <w:r w:rsidR="00F1787B" w:rsidRPr="00FF5DE8">
        <w:rPr>
          <w:rFonts w:ascii="Times New Roman" w:hAnsi="Times New Roman" w:cs="Times New Roman"/>
          <w:sz w:val="24"/>
          <w:szCs w:val="24"/>
        </w:rPr>
        <w:t>statements.</w:t>
      </w:r>
    </w:p>
    <w:p w:rsidR="00FF5DE8" w:rsidRDefault="00FF5DE8" w:rsidP="00141E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F5DE8" w:rsidRDefault="00FF5DE8" w:rsidP="00141E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F5DE8" w:rsidRDefault="00FF5DE8" w:rsidP="00141E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F5DE8" w:rsidRPr="00440618" w:rsidRDefault="00FF5DE8" w:rsidP="00FF5D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Word:</w:t>
      </w:r>
      <w:r w:rsidR="00002D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2D9A">
        <w:rPr>
          <w:rFonts w:ascii="Times New Roman" w:hAnsi="Times New Roman"/>
          <w:sz w:val="24"/>
          <w:szCs w:val="24"/>
        </w:rPr>
        <w:t xml:space="preserve">Instance </w:t>
      </w:r>
      <w:r>
        <w:rPr>
          <w:rFonts w:ascii="Times New Roman" w:hAnsi="Times New Roman"/>
          <w:sz w:val="24"/>
          <w:szCs w:val="24"/>
        </w:rPr>
        <w:t xml:space="preserve"> Accounting</w:t>
      </w:r>
      <w:proofErr w:type="gramEnd"/>
      <w:r>
        <w:rPr>
          <w:rFonts w:ascii="Times New Roman" w:hAnsi="Times New Roman"/>
          <w:sz w:val="24"/>
          <w:szCs w:val="24"/>
        </w:rPr>
        <w:t xml:space="preserve"> System, Human Resources Competencies, the Financial Quality Statements.</w:t>
      </w:r>
    </w:p>
    <w:p w:rsidR="00FF5DE8" w:rsidRPr="00FF5DE8" w:rsidRDefault="00FF5DE8" w:rsidP="00141E04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FF5DE8" w:rsidRPr="00FF5DE8" w:rsidSect="00002D9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1E04"/>
    <w:rsid w:val="00002D9A"/>
    <w:rsid w:val="000D4F92"/>
    <w:rsid w:val="00100925"/>
    <w:rsid w:val="00141E04"/>
    <w:rsid w:val="002C44A1"/>
    <w:rsid w:val="003C6A56"/>
    <w:rsid w:val="00643CFD"/>
    <w:rsid w:val="007668B8"/>
    <w:rsid w:val="008303B7"/>
    <w:rsid w:val="00B56576"/>
    <w:rsid w:val="00D04CC7"/>
    <w:rsid w:val="00E824E2"/>
    <w:rsid w:val="00F1787B"/>
    <w:rsid w:val="00FC22BD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6BC5B-CFD3-405A-B032-9EF2561D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ACER</cp:lastModifiedBy>
  <cp:revision>5</cp:revision>
  <dcterms:created xsi:type="dcterms:W3CDTF">2016-07-25T05:37:00Z</dcterms:created>
  <dcterms:modified xsi:type="dcterms:W3CDTF">2016-07-29T04:33:00Z</dcterms:modified>
</cp:coreProperties>
</file>